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FC4F"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Section 4.7  Position Error Test Methods</w:t>
      </w:r>
    </w:p>
    <w:p w14:paraId="4E01FC50" w14:textId="77777777" w:rsidR="001E15E1" w:rsidRPr="001E15E1" w:rsidRDefault="001E15E1" w:rsidP="001E15E1">
      <w:pPr>
        <w:widowControl w:val="0"/>
        <w:rPr>
          <w:b/>
          <w:bCs/>
          <w:sz w:val="24"/>
          <w:szCs w:val="24"/>
          <w14:ligatures w14:val="none"/>
        </w:rPr>
      </w:pPr>
      <w:r w:rsidRPr="001E15E1">
        <w:rPr>
          <w:b/>
          <w:bCs/>
          <w:sz w:val="24"/>
          <w:szCs w:val="24"/>
          <w14:ligatures w14:val="none"/>
        </w:rPr>
        <w:t> </w:t>
      </w:r>
    </w:p>
    <w:p w14:paraId="4E01FC51"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4.7.1 Fly-by</w:t>
      </w:r>
    </w:p>
    <w:p w14:paraId="4E01FC52" w14:textId="77777777" w:rsidR="001E15E1" w:rsidRPr="001E15E1" w:rsidRDefault="001E15E1" w:rsidP="001E15E1">
      <w:pPr>
        <w:widowControl w:val="0"/>
        <w:rPr>
          <w:sz w:val="22"/>
          <w:szCs w:val="22"/>
          <w14:ligatures w14:val="none"/>
        </w:rPr>
      </w:pPr>
      <w:r w:rsidRPr="001E15E1">
        <w:rPr>
          <w:sz w:val="22"/>
          <w:szCs w:val="22"/>
          <w14:ligatures w14:val="none"/>
        </w:rPr>
        <w:t>As depicted below, the flyby method originally used some sort of viewing platform with surveyed distances and a grid or other device for determining the aircraft’s relative angle above the platform’s altimeter.  This information combined to give the aircraft’s actual pressure altitude. Modern methods replace the tower system with a radar altimeter or GPS unit to determine tapeline height above the flyby line (</w:t>
      </w:r>
      <w:r w:rsidRPr="001E15E1">
        <w:rPr>
          <w:i/>
          <w:iCs/>
          <w:sz w:val="22"/>
          <w:szCs w:val="22"/>
          <w14:ligatures w14:val="none"/>
        </w:rPr>
        <w:t>H</w:t>
      </w:r>
      <w:r w:rsidRPr="001E15E1">
        <w:rPr>
          <w:i/>
          <w:iCs/>
          <w:sz w:val="15"/>
          <w:szCs w:val="15"/>
          <w:vertAlign w:val="subscript"/>
          <w14:ligatures w14:val="none"/>
        </w:rPr>
        <w:t>g</w:t>
      </w:r>
      <w:r w:rsidRPr="001E15E1">
        <w:rPr>
          <w:sz w:val="22"/>
          <w:szCs w:val="22"/>
          <w14:ligatures w14:val="none"/>
        </w:rPr>
        <w:t xml:space="preserve">). This geometric height is converted to a pressure altitude change using a temperature correction.  When added to the aircraft’s pressure altitude on the runway, this change provides the actual pressure altitude during the flyby (Actual </w:t>
      </w:r>
      <w:proofErr w:type="spellStart"/>
      <w:r w:rsidRPr="001E15E1">
        <w:rPr>
          <w:i/>
          <w:iCs/>
          <w:sz w:val="22"/>
          <w:szCs w:val="22"/>
          <w14:ligatures w14:val="none"/>
        </w:rPr>
        <w:t>H</w:t>
      </w:r>
      <w:r w:rsidRPr="001E15E1">
        <w:rPr>
          <w:i/>
          <w:iCs/>
          <w:sz w:val="15"/>
          <w:szCs w:val="15"/>
          <w:vertAlign w:val="subscript"/>
          <w14:ligatures w14:val="none"/>
        </w:rPr>
        <w:t>c</w:t>
      </w:r>
      <w:proofErr w:type="spellEnd"/>
      <w:r w:rsidRPr="001E15E1">
        <w:rPr>
          <w:sz w:val="22"/>
          <w:szCs w:val="22"/>
          <w14:ligatures w14:val="none"/>
        </w:rPr>
        <w:t xml:space="preserve"> = runway pressure altitude + </w:t>
      </w:r>
      <w:r w:rsidRPr="001E15E1">
        <w:rPr>
          <w:i/>
          <w:iCs/>
          <w:sz w:val="22"/>
          <w:szCs w:val="22"/>
          <w14:ligatures w14:val="none"/>
        </w:rPr>
        <w:t>H</w:t>
      </w:r>
      <w:r w:rsidRPr="001E15E1">
        <w:rPr>
          <w:i/>
          <w:iCs/>
          <w:sz w:val="15"/>
          <w:szCs w:val="15"/>
          <w:vertAlign w:val="subscript"/>
          <w14:ligatures w14:val="none"/>
        </w:rPr>
        <w:t>g</w:t>
      </w:r>
      <w:r w:rsidRPr="001E15E1">
        <w:rPr>
          <w:sz w:val="22"/>
          <w:szCs w:val="22"/>
          <w14:ligatures w14:val="none"/>
        </w:rPr>
        <w:t>(</w:t>
      </w:r>
      <w:r w:rsidRPr="001E15E1">
        <w:rPr>
          <w:i/>
          <w:iCs/>
          <w:sz w:val="22"/>
          <w:szCs w:val="22"/>
          <w14:ligatures w14:val="none"/>
        </w:rPr>
        <w:t>T</w:t>
      </w:r>
      <w:r w:rsidRPr="001E15E1">
        <w:rPr>
          <w:i/>
          <w:iCs/>
          <w:sz w:val="15"/>
          <w:szCs w:val="15"/>
          <w:vertAlign w:val="subscript"/>
          <w14:ligatures w14:val="none"/>
        </w:rPr>
        <w:t>s</w:t>
      </w:r>
      <w:r w:rsidRPr="001E15E1">
        <w:rPr>
          <w:sz w:val="22"/>
          <w:szCs w:val="22"/>
          <w14:ligatures w14:val="none"/>
        </w:rPr>
        <w:t>/</w:t>
      </w:r>
      <w:r w:rsidRPr="001E15E1">
        <w:rPr>
          <w:i/>
          <w:iCs/>
          <w:sz w:val="22"/>
          <w:szCs w:val="22"/>
          <w14:ligatures w14:val="none"/>
        </w:rPr>
        <w:t>T</w:t>
      </w:r>
      <w:r w:rsidRPr="001E15E1">
        <w:rPr>
          <w:i/>
          <w:iCs/>
          <w:sz w:val="15"/>
          <w:szCs w:val="15"/>
          <w:vertAlign w:val="subscript"/>
          <w14:ligatures w14:val="none"/>
        </w:rPr>
        <w:t>t</w:t>
      </w:r>
      <w:r w:rsidRPr="001E15E1">
        <w:rPr>
          <w:sz w:val="22"/>
          <w:szCs w:val="22"/>
          <w14:ligatures w14:val="none"/>
        </w:rPr>
        <w:t>).</w:t>
      </w:r>
    </w:p>
    <w:p w14:paraId="4E01FC53" w14:textId="77777777" w:rsidR="001E15E1" w:rsidRPr="001E15E1" w:rsidRDefault="001E15E1" w:rsidP="001E15E1">
      <w:pPr>
        <w:widowControl w:val="0"/>
        <w:spacing w:line="360" w:lineRule="auto"/>
        <w:rPr>
          <w:b/>
          <w:bCs/>
          <w:sz w:val="24"/>
          <w:szCs w:val="24"/>
          <w14:ligatures w14:val="none"/>
        </w:rPr>
      </w:pPr>
      <w:r w:rsidRPr="001E15E1">
        <w:rPr>
          <w:noProof/>
          <w:color w:val="auto"/>
          <w:kern w:val="0"/>
          <w:sz w:val="24"/>
          <w:szCs w:val="24"/>
          <w14:ligatures w14:val="none"/>
          <w14:cntxtAlts w14:val="0"/>
        </w:rPr>
        <w:drawing>
          <wp:anchor distT="36576" distB="36576" distL="36576" distR="36576" simplePos="0" relativeHeight="251666432" behindDoc="0" locked="0" layoutInCell="1" allowOverlap="1" wp14:anchorId="4E01FC6B" wp14:editId="4E01FC6C">
            <wp:simplePos x="0" y="0"/>
            <wp:positionH relativeFrom="column">
              <wp:posOffset>852170</wp:posOffset>
            </wp:positionH>
            <wp:positionV relativeFrom="paragraph">
              <wp:posOffset>59055</wp:posOffset>
            </wp:positionV>
            <wp:extent cx="4834255" cy="1609725"/>
            <wp:effectExtent l="0" t="0" r="444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255" cy="1609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1E15E1">
        <w:rPr>
          <w:b/>
          <w:bCs/>
          <w:sz w:val="24"/>
          <w:szCs w:val="24"/>
          <w14:ligatures w14:val="none"/>
        </w:rPr>
        <w:t> </w:t>
      </w:r>
    </w:p>
    <w:p w14:paraId="4E01FC54"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 </w:t>
      </w:r>
    </w:p>
    <w:p w14:paraId="4E01FC55"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 </w:t>
      </w:r>
    </w:p>
    <w:p w14:paraId="4E01FC56"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 </w:t>
      </w:r>
    </w:p>
    <w:p w14:paraId="4E01FC57"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 </w:t>
      </w:r>
    </w:p>
    <w:p w14:paraId="4E01FC58"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 </w:t>
      </w:r>
    </w:p>
    <w:p w14:paraId="4E01FC59" w14:textId="77777777" w:rsidR="001E15E1" w:rsidRPr="001E15E1" w:rsidRDefault="001E15E1" w:rsidP="001E15E1">
      <w:pPr>
        <w:widowControl w:val="0"/>
        <w:spacing w:line="360" w:lineRule="auto"/>
        <w:jc w:val="center"/>
        <w:rPr>
          <w:b/>
          <w:bCs/>
          <w:sz w:val="24"/>
          <w:szCs w:val="24"/>
          <w14:ligatures w14:val="none"/>
        </w:rPr>
      </w:pPr>
      <w:r w:rsidRPr="001E15E1">
        <w:rPr>
          <w:b/>
          <w:bCs/>
          <w:sz w:val="24"/>
          <w:szCs w:val="24"/>
          <w14:ligatures w14:val="none"/>
        </w:rPr>
        <w:t> </w:t>
      </w:r>
    </w:p>
    <w:p w14:paraId="4E01FC5A" w14:textId="77777777" w:rsidR="001E15E1" w:rsidRPr="001E15E1" w:rsidRDefault="001E15E1" w:rsidP="001E15E1">
      <w:pPr>
        <w:widowControl w:val="0"/>
        <w:spacing w:line="360" w:lineRule="auto"/>
        <w:jc w:val="center"/>
        <w:rPr>
          <w:b/>
          <w:bCs/>
          <w:sz w:val="24"/>
          <w:szCs w:val="24"/>
          <w14:ligatures w14:val="none"/>
        </w:rPr>
      </w:pPr>
      <w:r w:rsidRPr="001E15E1">
        <w:rPr>
          <w:noProof/>
          <w:color w:val="auto"/>
          <w:kern w:val="0"/>
          <w:sz w:val="24"/>
          <w:szCs w:val="24"/>
          <w14:ligatures w14:val="none"/>
          <w14:cntxtAlts w14:val="0"/>
        </w:rPr>
        <mc:AlternateContent>
          <mc:Choice Requires="wps">
            <w:drawing>
              <wp:anchor distT="0" distB="0" distL="114300" distR="114300" simplePos="0" relativeHeight="251665408" behindDoc="0" locked="0" layoutInCell="1" allowOverlap="1" wp14:anchorId="4E01FC6D" wp14:editId="4E01FC6E">
                <wp:simplePos x="0" y="0"/>
                <wp:positionH relativeFrom="column">
                  <wp:posOffset>2410460</wp:posOffset>
                </wp:positionH>
                <wp:positionV relativeFrom="paragraph">
                  <wp:posOffset>145415</wp:posOffset>
                </wp:positionV>
                <wp:extent cx="1695450" cy="7905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790575"/>
                        </a:xfrm>
                        <a:prstGeom prst="rect">
                          <a:avLst/>
                        </a:prstGeom>
                        <a:solidFill>
                          <a:srgbClr val="FFFFFF"/>
                        </a:solidFill>
                        <a:ln w="9525">
                          <a:solidFill>
                            <a:srgbClr val="000000"/>
                          </a:solidFill>
                          <a:miter lim="800000"/>
                          <a:headEnd/>
                          <a:tailEnd/>
                        </a:ln>
                      </wps:spPr>
                      <wps:txbx>
                        <w:txbxContent>
                          <w:p w14:paraId="4E01FC79" w14:textId="77777777" w:rsidR="001E15E1" w:rsidRDefault="001E15E1" w:rsidP="001E15E1">
                            <w:pPr>
                              <w:widowControl w:val="0"/>
                              <w:rPr>
                                <w:sz w:val="22"/>
                                <w:szCs w:val="22"/>
                                <w14:ligatures w14:val="none"/>
                              </w:rPr>
                            </w:pPr>
                            <w:r>
                              <w:rPr>
                                <w:sz w:val="22"/>
                                <w:szCs w:val="22"/>
                                <w14:ligatures w14:val="none"/>
                              </w:rPr>
                              <w:t>Assumptions</w:t>
                            </w:r>
                          </w:p>
                          <w:p w14:paraId="4E01FC7A" w14:textId="77777777" w:rsidR="001E15E1" w:rsidRDefault="001E15E1" w:rsidP="001E15E1">
                            <w:pPr>
                              <w:widowControl w:val="0"/>
                              <w:rPr>
                                <w:sz w:val="22"/>
                                <w:szCs w:val="22"/>
                                <w14:ligatures w14:val="none"/>
                              </w:rPr>
                            </w:pPr>
                            <w:r>
                              <w:rPr>
                                <w:sz w:val="22"/>
                                <w:szCs w:val="22"/>
                                <w14:ligatures w14:val="none"/>
                              </w:rPr>
                              <w:t>1. No errors in total head.</w:t>
                            </w:r>
                          </w:p>
                          <w:p w14:paraId="4E01FC7B" w14:textId="77777777" w:rsidR="001E15E1" w:rsidRDefault="001E15E1" w:rsidP="001E15E1">
                            <w:pPr>
                              <w:widowControl w:val="0"/>
                              <w:rPr>
                                <w:sz w:val="22"/>
                                <w:szCs w:val="22"/>
                                <w14:ligatures w14:val="none"/>
                              </w:rPr>
                            </w:pPr>
                            <w:r>
                              <w:rPr>
                                <w:sz w:val="22"/>
                                <w:szCs w:val="22"/>
                                <w14:ligatures w14:val="none"/>
                              </w:rPr>
                              <w:t>2. Constant height runs</w:t>
                            </w:r>
                          </w:p>
                          <w:p w14:paraId="4E01FC7C" w14:textId="77777777" w:rsidR="001E15E1" w:rsidRDefault="001E15E1" w:rsidP="001E15E1">
                            <w:pPr>
                              <w:widowControl w:val="0"/>
                              <w:rPr>
                                <w:sz w:val="22"/>
                                <w:szCs w:val="22"/>
                                <w14:ligatures w14:val="none"/>
                              </w:rPr>
                            </w:pPr>
                            <w:r>
                              <w:rPr>
                                <w:sz w:val="22"/>
                                <w:szCs w:val="22"/>
                                <w14:ligatures w14:val="none"/>
                              </w:rPr>
                              <w:t>3. Surveyed course</w:t>
                            </w:r>
                          </w:p>
                          <w:p w14:paraId="4E01FC7D" w14:textId="77777777" w:rsidR="001E15E1" w:rsidRDefault="001E15E1" w:rsidP="001E15E1">
                            <w:pPr>
                              <w:widowControl w:val="0"/>
                              <w:spacing w:after="200" w:line="273" w:lineRule="auto"/>
                              <w:rPr>
                                <w:sz w:val="22"/>
                                <w:szCs w:val="22"/>
                                <w14:ligatures w14:val="none"/>
                              </w:rPr>
                            </w:pPr>
                            <w:r>
                              <w:rPr>
                                <w:sz w:val="22"/>
                                <w:szCs w:val="22"/>
                                <w14:ligatures w14:val="non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1FC6D" id="_x0000_t202" coordsize="21600,21600" o:spt="202" path="m,l,21600r21600,l21600,xe">
                <v:stroke joinstyle="miter"/>
                <v:path gradientshapeok="t" o:connecttype="rect"/>
              </v:shapetype>
              <v:shape id="Text Box 2" o:spid="_x0000_s1026" type="#_x0000_t202" style="position:absolute;left:0;text-align:left;margin-left:189.8pt;margin-top:11.45pt;width:133.5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">
                <v:textbox>
                  <w:txbxContent>
                    <w:p w14:paraId="4E01FC79" w14:textId="77777777" w:rsidR="001E15E1" w:rsidRDefault="001E15E1" w:rsidP="001E15E1">
                      <w:pPr>
                        <w:widowControl w:val="0"/>
                        <w:rPr>
                          <w:sz w:val="22"/>
                          <w:szCs w:val="22"/>
                          <w14:ligatures w14:val="none"/>
                        </w:rPr>
                      </w:pPr>
                      <w:r>
                        <w:rPr>
                          <w:sz w:val="22"/>
                          <w:szCs w:val="22"/>
                          <w14:ligatures w14:val="none"/>
                        </w:rPr>
                        <w:t>Assumptions</w:t>
                      </w:r>
                    </w:p>
                    <w:p w14:paraId="4E01FC7A" w14:textId="77777777" w:rsidR="001E15E1" w:rsidRDefault="001E15E1" w:rsidP="001E15E1">
                      <w:pPr>
                        <w:widowControl w:val="0"/>
                        <w:rPr>
                          <w:sz w:val="22"/>
                          <w:szCs w:val="22"/>
                          <w14:ligatures w14:val="none"/>
                        </w:rPr>
                      </w:pPr>
                      <w:r>
                        <w:rPr>
                          <w:sz w:val="22"/>
                          <w:szCs w:val="22"/>
                          <w14:ligatures w14:val="none"/>
                        </w:rPr>
                        <w:t>1. No errors in total head.</w:t>
                      </w:r>
                    </w:p>
                    <w:p w14:paraId="4E01FC7B" w14:textId="77777777" w:rsidR="001E15E1" w:rsidRDefault="001E15E1" w:rsidP="001E15E1">
                      <w:pPr>
                        <w:widowControl w:val="0"/>
                        <w:rPr>
                          <w:sz w:val="22"/>
                          <w:szCs w:val="22"/>
                          <w14:ligatures w14:val="none"/>
                        </w:rPr>
                      </w:pPr>
                      <w:r>
                        <w:rPr>
                          <w:sz w:val="22"/>
                          <w:szCs w:val="22"/>
                          <w14:ligatures w14:val="none"/>
                        </w:rPr>
                        <w:t>2. Constant height runs</w:t>
                      </w:r>
                    </w:p>
                    <w:p w14:paraId="4E01FC7C" w14:textId="77777777" w:rsidR="001E15E1" w:rsidRDefault="001E15E1" w:rsidP="001E15E1">
                      <w:pPr>
                        <w:widowControl w:val="0"/>
                        <w:rPr>
                          <w:sz w:val="22"/>
                          <w:szCs w:val="22"/>
                          <w14:ligatures w14:val="none"/>
                        </w:rPr>
                      </w:pPr>
                      <w:r>
                        <w:rPr>
                          <w:sz w:val="22"/>
                          <w:szCs w:val="22"/>
                          <w14:ligatures w14:val="none"/>
                        </w:rPr>
                        <w:t>3. Surveyed course</w:t>
                      </w:r>
                    </w:p>
                    <w:p w14:paraId="4E01FC7D" w14:textId="77777777" w:rsidR="001E15E1" w:rsidRDefault="001E15E1" w:rsidP="001E15E1">
                      <w:pPr>
                        <w:widowControl w:val="0"/>
                        <w:spacing w:after="200" w:line="273" w:lineRule="auto"/>
                        <w:rPr>
                          <w:sz w:val="22"/>
                          <w:szCs w:val="22"/>
                          <w14:ligatures w14:val="none"/>
                        </w:rPr>
                      </w:pPr>
                      <w:r>
                        <w:rPr>
                          <w:sz w:val="22"/>
                          <w:szCs w:val="22"/>
                          <w14:ligatures w14:val="none"/>
                        </w:rPr>
                        <w:t> </w:t>
                      </w:r>
                    </w:p>
                  </w:txbxContent>
                </v:textbox>
              </v:shape>
            </w:pict>
          </mc:Fallback>
        </mc:AlternateContent>
      </w:r>
      <w:r w:rsidRPr="001E15E1">
        <w:rPr>
          <w:b/>
          <w:bCs/>
          <w:sz w:val="24"/>
          <w:szCs w:val="24"/>
          <w14:ligatures w14:val="none"/>
        </w:rPr>
        <w:t> </w:t>
      </w:r>
    </w:p>
    <w:p w14:paraId="4E01FC5B"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5C"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5D"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5E" w14:textId="4B00ADCE" w:rsidR="001E15E1" w:rsidRPr="001E15E1" w:rsidRDefault="00633A7C" w:rsidP="00633A7C">
      <w:pPr>
        <w:widowControl w:val="0"/>
        <w:spacing w:line="360" w:lineRule="auto"/>
        <w:rPr>
          <w:b/>
          <w:bCs/>
          <w:sz w:val="24"/>
          <w:szCs w:val="24"/>
          <w14:ligatures w14:val="none"/>
        </w:rPr>
      </w:pPr>
      <m:oMathPara>
        <m:oMath>
          <m:r>
            <m:rPr>
              <m:nor/>
            </m:rPr>
            <w:rPr>
              <w:rFonts w:ascii="Cambria Math"/>
              <w:color w:val="auto"/>
              <w:kern w:val="0"/>
              <w:sz w:val="24"/>
              <w:szCs w:val="24"/>
              <w14:ligatures w14:val="none"/>
              <w14:cntxtAlts w14:val="0"/>
            </w:rPr>
            <m:t xml:space="preserve">Actual </m:t>
          </m:r>
          <m:sSub>
            <m:sSubPr>
              <m:ctrlPr>
                <w:rPr>
                  <w:rFonts w:ascii="Cambria Math"/>
                  <w:color w:val="auto"/>
                  <w:kern w:val="0"/>
                  <w:sz w:val="24"/>
                  <w:szCs w:val="24"/>
                  <w14:ligatures w14:val="none"/>
                  <w14:cntxtAlts w14:val="0"/>
                </w:rPr>
              </m:ctrlPr>
            </m:sSubPr>
            <m:e>
              <m:r>
                <w:rPr>
                  <w:rFonts w:ascii="Cambria Math"/>
                  <w:color w:val="auto"/>
                  <w:kern w:val="0"/>
                  <w:sz w:val="24"/>
                  <w:szCs w:val="24"/>
                  <w14:ligatures w14:val="none"/>
                  <w14:cntxtAlts w14:val="0"/>
                </w:rPr>
                <m:t>H</m:t>
              </m:r>
            </m:e>
            <m:sub>
              <m:r>
                <w:rPr>
                  <w:rFonts w:ascii="Cambria Math"/>
                  <w:color w:val="auto"/>
                  <w:kern w:val="0"/>
                  <w:sz w:val="24"/>
                  <w:szCs w:val="24"/>
                  <w14:ligatures w14:val="none"/>
                  <w14:cntxtAlts w14:val="0"/>
                </w:rPr>
                <m:t>c</m:t>
              </m:r>
              <m:ctrlPr>
                <w:rPr>
                  <w:rFonts w:ascii="Cambria Math"/>
                  <w:i/>
                  <w:color w:val="auto"/>
                  <w:kern w:val="0"/>
                  <w:sz w:val="24"/>
                  <w:szCs w:val="24"/>
                  <w14:ligatures w14:val="none"/>
                  <w14:cntxtAlts w14:val="0"/>
                </w:rPr>
              </m:ctrlPr>
            </m:sub>
          </m:sSub>
          <m:r>
            <w:rPr>
              <w:rFonts w:ascii="Cambria Math"/>
              <w:color w:val="auto"/>
              <w:kern w:val="0"/>
              <w:sz w:val="24"/>
              <w:szCs w:val="24"/>
              <w14:ligatures w14:val="none"/>
              <w14:cntxtAlts w14:val="0"/>
            </w:rPr>
            <m:t>=</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H</m:t>
              </m:r>
            </m:e>
            <m:sub>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c</m:t>
                  </m:r>
                </m:e>
                <m:sub>
                  <m:r>
                    <w:rPr>
                      <w:rFonts w:ascii="Cambria Math"/>
                      <w:color w:val="auto"/>
                      <w:kern w:val="0"/>
                      <w:sz w:val="24"/>
                      <w:szCs w:val="24"/>
                      <w14:ligatures w14:val="none"/>
                      <w14:cntxtAlts w14:val="0"/>
                    </w:rPr>
                    <m:t>tower</m:t>
                  </m:r>
                </m:sub>
              </m:sSub>
              <m:ctrlPr>
                <w:rPr>
                  <w:rFonts w:ascii="Cambria Math" w:hAnsi="Cambria Math"/>
                  <w:i/>
                  <w:color w:val="auto"/>
                  <w:kern w:val="0"/>
                  <w:sz w:val="24"/>
                  <w:szCs w:val="24"/>
                  <w14:ligatures w14:val="none"/>
                  <w14:cntxtAlts w14:val="0"/>
                </w:rPr>
              </m:ctrlPr>
            </m:sub>
          </m:sSub>
          <m:r>
            <w:rPr>
              <w:rFonts w:ascii="Cambria Math"/>
              <w:color w:val="auto"/>
              <w:kern w:val="0"/>
              <w:sz w:val="24"/>
              <w:szCs w:val="24"/>
              <w14:ligatures w14:val="none"/>
              <w14:cntxtAlts w14:val="0"/>
            </w:rPr>
            <m:t>+</m:t>
          </m:r>
          <m:d>
            <m:dPr>
              <m:ctrlPr>
                <w:rPr>
                  <w:rFonts w:ascii="Cambria Math"/>
                  <w:i/>
                  <w:color w:val="auto"/>
                  <w:kern w:val="0"/>
                  <w:sz w:val="24"/>
                  <w:szCs w:val="24"/>
                  <w14:ligatures w14:val="none"/>
                  <w14:cntxtAlts w14:val="0"/>
                </w:rPr>
              </m:ctrlPr>
            </m:dPr>
            <m:e>
              <m:r>
                <w:rPr>
                  <w:rFonts w:ascii="Cambria Math"/>
                  <w:color w:val="auto"/>
                  <w:kern w:val="0"/>
                  <w:sz w:val="24"/>
                  <w:szCs w:val="24"/>
                  <w14:ligatures w14:val="none"/>
                  <w14:cntxtAlts w14:val="0"/>
                </w:rPr>
                <m:t>D</m:t>
              </m:r>
              <m:func>
                <m:funcPr>
                  <m:ctrlPr>
                    <w:rPr>
                      <w:rFonts w:ascii="Cambria Math"/>
                      <w:i/>
                      <w:color w:val="auto"/>
                      <w:kern w:val="0"/>
                      <w:sz w:val="24"/>
                      <w:szCs w:val="24"/>
                      <w14:ligatures w14:val="none"/>
                      <w14:cntxtAlts w14:val="0"/>
                    </w:rPr>
                  </m:ctrlPr>
                </m:funcPr>
                <m:fName>
                  <m:r>
                    <w:rPr>
                      <w:rFonts w:ascii="Cambria Math"/>
                      <w:color w:val="auto"/>
                      <w:kern w:val="0"/>
                      <w:sz w:val="24"/>
                      <w:szCs w:val="24"/>
                      <w14:ligatures w14:val="none"/>
                      <w14:cntxtAlts w14:val="0"/>
                    </w:rPr>
                    <m:t>tan</m:t>
                  </m:r>
                </m:fName>
                <m:e>
                  <m:r>
                    <w:rPr>
                      <w:rFonts w:ascii="Cambria Math"/>
                      <w:color w:val="auto"/>
                      <w:kern w:val="0"/>
                      <w:sz w:val="24"/>
                      <w:szCs w:val="24"/>
                      <w14:ligatures w14:val="none"/>
                      <w14:cntxtAlts w14:val="0"/>
                    </w:rPr>
                    <m:t>θ</m:t>
                  </m:r>
                </m:e>
              </m:func>
              <m:r>
                <w:rPr>
                  <w:rFonts w:ascii="Cambria Math" w:hAnsi="Cambria Math" w:cs="Cambria Math"/>
                  <w:color w:val="auto"/>
                  <w:kern w:val="0"/>
                  <w:sz w:val="24"/>
                  <w:szCs w:val="24"/>
                  <w14:ligatures w14:val="none"/>
                  <w14:cntxtAlts w14:val="0"/>
                </w:rPr>
                <m:t>⋅</m:t>
              </m:r>
              <m:f>
                <m:fPr>
                  <m:ctrlPr>
                    <w:rPr>
                      <w:rFonts w:ascii="Cambria Math"/>
                      <w:i/>
                      <w:color w:val="auto"/>
                      <w:kern w:val="0"/>
                      <w:sz w:val="24"/>
                      <w:szCs w:val="24"/>
                      <w14:ligatures w14:val="none"/>
                      <w14:cntxtAlts w14:val="0"/>
                    </w:rPr>
                  </m:ctrlPr>
                </m:fPr>
                <m:num>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T</m:t>
                      </m:r>
                    </m:e>
                    <m:sub>
                      <m:r>
                        <w:rPr>
                          <w:rFonts w:ascii="Cambria Math"/>
                          <w:color w:val="auto"/>
                          <w:kern w:val="0"/>
                          <w:sz w:val="24"/>
                          <w:szCs w:val="24"/>
                          <w14:ligatures w14:val="none"/>
                          <w14:cntxtAlts w14:val="0"/>
                        </w:rPr>
                        <m:t>s</m:t>
                      </m:r>
                    </m:sub>
                  </m:sSub>
                </m:num>
                <m:den>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T</m:t>
                      </m:r>
                    </m:e>
                    <m:sub>
                      <m:r>
                        <w:rPr>
                          <w:rFonts w:ascii="Cambria Math"/>
                          <w:color w:val="auto"/>
                          <w:kern w:val="0"/>
                          <w:sz w:val="24"/>
                          <w:szCs w:val="24"/>
                          <w14:ligatures w14:val="none"/>
                          <w14:cntxtAlts w14:val="0"/>
                        </w:rPr>
                        <m:t>t</m:t>
                      </m:r>
                    </m:sub>
                  </m:sSub>
                  <m:ctrlPr>
                    <w:rPr>
                      <w:rFonts w:ascii="Cambria Math" w:hAnsi="Cambria Math"/>
                      <w:i/>
                      <w:color w:val="auto"/>
                      <w:kern w:val="0"/>
                      <w:sz w:val="24"/>
                      <w:szCs w:val="24"/>
                      <w14:ligatures w14:val="none"/>
                      <w14:cntxtAlts w14:val="0"/>
                    </w:rPr>
                  </m:ctrlPr>
                </m:den>
              </m:f>
              <m:ctrlPr>
                <w:rPr>
                  <w:rFonts w:ascii="Cambria Math" w:hAnsi="Cambria Math"/>
                  <w:i/>
                  <w:color w:val="auto"/>
                  <w:kern w:val="0"/>
                  <w:sz w:val="24"/>
                  <w:szCs w:val="24"/>
                  <w14:ligatures w14:val="none"/>
                  <w14:cntxtAlts w14:val="0"/>
                </w:rPr>
              </m:ctrlPr>
            </m:e>
          </m:d>
          <m:r>
            <w:rPr>
              <w:rFonts w:ascii="Cambria Math"/>
              <w:color w:val="auto"/>
              <w:kern w:val="0"/>
              <w:sz w:val="24"/>
              <w:szCs w:val="24"/>
              <w14:ligatures w14:val="none"/>
              <w14:cntxtAlts w14:val="0"/>
            </w:rPr>
            <w:br/>
          </m:r>
        </m:oMath>
      </m:oMathPara>
      <m:oMath>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H</m:t>
            </m:r>
          </m:e>
          <m:sub>
            <m:r>
              <w:rPr>
                <w:rFonts w:ascii="Cambria Math"/>
                <w:color w:val="auto"/>
                <w:kern w:val="0"/>
                <w:sz w:val="24"/>
                <w:szCs w:val="24"/>
                <w14:ligatures w14:val="none"/>
                <w14:cntxtAlts w14:val="0"/>
              </w:rPr>
              <m:t>pc</m:t>
            </m:r>
          </m:sub>
        </m:sSub>
        <m:r>
          <w:rPr>
            <w:rFonts w:ascii="Cambria Math"/>
            <w:color w:val="auto"/>
            <w:kern w:val="0"/>
            <w:sz w:val="24"/>
            <w:szCs w:val="24"/>
            <w14:ligatures w14:val="none"/>
            <w14:cntxtAlts w14:val="0"/>
          </w:rPr>
          <m:t>=</m:t>
        </m:r>
        <m:r>
          <m:rPr>
            <m:nor/>
          </m:rPr>
          <w:rPr>
            <w:rFonts w:ascii="Cambria Math"/>
            <w:color w:val="auto"/>
            <w:kern w:val="0"/>
            <w:sz w:val="24"/>
            <w:szCs w:val="24"/>
            <w14:ligatures w14:val="none"/>
            <w14:cntxtAlts w14:val="0"/>
          </w:rPr>
          <m:t xml:space="preserve">Actual </m:t>
        </m:r>
        <m:sSub>
          <m:sSubPr>
            <m:ctrlPr>
              <w:rPr>
                <w:rFonts w:ascii="Cambria Math"/>
                <w:color w:val="auto"/>
                <w:kern w:val="0"/>
                <w:sz w:val="24"/>
                <w:szCs w:val="24"/>
                <w14:ligatures w14:val="none"/>
                <w14:cntxtAlts w14:val="0"/>
              </w:rPr>
            </m:ctrlPr>
          </m:sSubPr>
          <m:e>
            <m:r>
              <w:rPr>
                <w:rFonts w:ascii="Cambria Math"/>
                <w:color w:val="auto"/>
                <w:kern w:val="0"/>
                <w:sz w:val="24"/>
                <w:szCs w:val="24"/>
                <w14:ligatures w14:val="none"/>
                <w14:cntxtAlts w14:val="0"/>
              </w:rPr>
              <m:t>H</m:t>
            </m:r>
          </m:e>
          <m:sub>
            <m:r>
              <w:rPr>
                <w:rFonts w:ascii="Cambria Math"/>
                <w:color w:val="auto"/>
                <w:kern w:val="0"/>
                <w:sz w:val="24"/>
                <w:szCs w:val="24"/>
                <w14:ligatures w14:val="none"/>
                <w14:cntxtAlts w14:val="0"/>
              </w:rPr>
              <m:t>c</m:t>
            </m:r>
            <m:ctrlPr>
              <w:rPr>
                <w:rFonts w:ascii="Cambria Math"/>
                <w:i/>
                <w:color w:val="auto"/>
                <w:kern w:val="0"/>
                <w:sz w:val="24"/>
                <w:szCs w:val="24"/>
                <w14:ligatures w14:val="none"/>
                <w14:cntxtAlts w14:val="0"/>
              </w:rPr>
            </m:ctrlPr>
          </m:sub>
        </m:sSub>
        <m:r>
          <w:rPr>
            <w:rFonts w:ascii="Cambria Math"/>
            <w:color w:val="auto"/>
            <w:kern w:val="0"/>
            <w:sz w:val="24"/>
            <w:szCs w:val="24"/>
            <w14:ligatures w14:val="none"/>
            <w14:cntxtAlts w14:val="0"/>
          </w:rPr>
          <m:t>-</m:t>
        </m:r>
        <m:d>
          <m:dPr>
            <m:ctrlPr>
              <w:rPr>
                <w:rFonts w:ascii="Cambria Math"/>
                <w:i/>
                <w:color w:val="auto"/>
                <w:kern w:val="0"/>
                <w:sz w:val="24"/>
                <w:szCs w:val="24"/>
                <w14:ligatures w14:val="none"/>
                <w14:cntxtAlts w14:val="0"/>
              </w:rPr>
            </m:ctrlPr>
          </m:dPr>
          <m:e>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H</m:t>
                </m:r>
              </m:e>
              <m:sub>
                <m:r>
                  <w:rPr>
                    <w:rFonts w:ascii="Cambria Math"/>
                    <w:color w:val="auto"/>
                    <w:kern w:val="0"/>
                    <w:sz w:val="24"/>
                    <w:szCs w:val="24"/>
                    <w14:ligatures w14:val="none"/>
                    <w14:cntxtAlts w14:val="0"/>
                  </w:rPr>
                  <m:t>i</m:t>
                </m:r>
              </m:sub>
            </m:sSub>
            <m:r>
              <w:rPr>
                <w:rFonts w:ascii="Cambria Math"/>
                <w:color w:val="auto"/>
                <w:kern w:val="0"/>
                <w:sz w:val="24"/>
                <w:szCs w:val="24"/>
                <w14:ligatures w14:val="none"/>
                <w14:cntxtAlts w14:val="0"/>
              </w:rPr>
              <m:t>+</m:t>
            </m:r>
            <w:bookmarkStart w:id="0" w:name="_GoBack"/>
            <w:bookmarkEnd w:id="0"/>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H</m:t>
                </m:r>
              </m:e>
              <m:sub>
                <m:r>
                  <w:rPr>
                    <w:rFonts w:ascii="Cambria Math"/>
                    <w:color w:val="auto"/>
                    <w:kern w:val="0"/>
                    <w:sz w:val="24"/>
                    <w:szCs w:val="24"/>
                    <w14:ligatures w14:val="none"/>
                    <w14:cntxtAlts w14:val="0"/>
                  </w:rPr>
                  <m:t>ic</m:t>
                </m:r>
              </m:sub>
            </m:sSub>
            <m:ctrlPr>
              <w:rPr>
                <w:rFonts w:ascii="Cambria Math" w:hAnsi="Cambria Math"/>
                <w:i/>
                <w:color w:val="auto"/>
                <w:kern w:val="0"/>
                <w:sz w:val="24"/>
                <w:szCs w:val="24"/>
                <w14:ligatures w14:val="none"/>
                <w14:cntxtAlts w14:val="0"/>
              </w:rPr>
            </m:ctrlPr>
          </m:e>
        </m:d>
      </m:oMath>
      <w:r w:rsidR="001E15E1" w:rsidRPr="001E15E1">
        <w:rPr>
          <w:b/>
          <w:bCs/>
          <w:sz w:val="24"/>
          <w:szCs w:val="24"/>
          <w14:ligatures w14:val="none"/>
        </w:rPr>
        <w:t> </w:t>
      </w:r>
    </w:p>
    <w:p w14:paraId="4E01FC5F"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0"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1"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2" w14:textId="78EF594A" w:rsidR="001E15E1" w:rsidRPr="001E15E1" w:rsidRDefault="00633A7C" w:rsidP="00633A7C">
      <w:pPr>
        <w:widowControl w:val="0"/>
        <w:spacing w:line="360" w:lineRule="auto"/>
        <w:rPr>
          <w:b/>
          <w:bCs/>
          <w:sz w:val="24"/>
          <w:szCs w:val="24"/>
          <w14:ligatures w14:val="none"/>
        </w:rPr>
      </w:pPr>
      <m:oMathPara>
        <m:oMath>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P</m:t>
              </m:r>
            </m:e>
            <m:sub>
              <m:r>
                <w:rPr>
                  <w:rFonts w:ascii="Cambria Math"/>
                  <w:color w:val="auto"/>
                  <w:kern w:val="0"/>
                  <w:sz w:val="24"/>
                  <w:szCs w:val="24"/>
                  <w14:ligatures w14:val="none"/>
                  <w14:cntxtAlts w14:val="0"/>
                </w:rPr>
                <m:t>S</m:t>
              </m:r>
            </m:sub>
          </m:sSub>
          <m:r>
            <w:rPr>
              <w:rFonts w:ascii="Cambria Math"/>
              <w:color w:val="auto"/>
              <w:kern w:val="0"/>
              <w:sz w:val="24"/>
              <w:szCs w:val="24"/>
              <w14:ligatures w14:val="none"/>
              <w14:cntxtAlts w14:val="0"/>
            </w:rPr>
            <m:t>=</m:t>
          </m:r>
          <m:r>
            <w:rPr>
              <w:rFonts w:ascii="Cambria Math"/>
              <w:color w:val="auto"/>
              <w:kern w:val="0"/>
              <w:sz w:val="24"/>
              <w:szCs w:val="24"/>
              <w14:ligatures w14:val="none"/>
              <w14:cntxtAlts w14:val="0"/>
            </w:rPr>
            <m:t>-</m:t>
          </m:r>
          <m:r>
            <w:rPr>
              <w:rFonts w:ascii="Cambria Math"/>
              <w:color w:val="auto"/>
              <w:kern w:val="0"/>
              <w:sz w:val="24"/>
              <w:szCs w:val="24"/>
              <w14:ligatures w14:val="none"/>
              <w14:cntxtAlts w14:val="0"/>
            </w:rPr>
            <m:t>ρg</m:t>
          </m:r>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H</m:t>
              </m:r>
            </m:e>
            <m:sub>
              <m:r>
                <w:rPr>
                  <w:rFonts w:ascii="Cambria Math"/>
                  <w:color w:val="auto"/>
                  <w:kern w:val="0"/>
                  <w:sz w:val="24"/>
                  <w:szCs w:val="24"/>
                  <w14:ligatures w14:val="none"/>
                  <w14:cntxtAlts w14:val="0"/>
                </w:rPr>
                <m:t>pc</m:t>
              </m:r>
            </m:sub>
          </m:sSub>
          <m:r>
            <w:rPr>
              <w:rFonts w:ascii="Cambria Math"/>
              <w:color w:val="auto"/>
              <w:kern w:val="0"/>
              <w:sz w:val="24"/>
              <w:szCs w:val="24"/>
              <w14:ligatures w14:val="none"/>
              <w14:cntxtAlts w14:val="0"/>
            </w:rPr>
            <w:br/>
          </m:r>
        </m:oMath>
        <m:oMath>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P</m:t>
              </m:r>
            </m:e>
            <m:sub>
              <m:r>
                <w:rPr>
                  <w:rFonts w:ascii="Cambria Math"/>
                  <w:color w:val="auto"/>
                  <w:kern w:val="0"/>
                  <w:sz w:val="24"/>
                  <w:szCs w:val="24"/>
                  <w14:ligatures w14:val="none"/>
                  <w14:cntxtAlts w14:val="0"/>
                </w:rPr>
                <m:t>S</m:t>
              </m:r>
            </m:sub>
          </m:sSub>
          <m:r>
            <w:rPr>
              <w:rFonts w:ascii="Cambria Math"/>
              <w:color w:val="auto"/>
              <w:kern w:val="0"/>
              <w:sz w:val="24"/>
              <w:szCs w:val="24"/>
              <w14:ligatures w14:val="none"/>
              <w14:cntxtAlts w14:val="0"/>
            </w:rPr>
            <m:t>=</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q</m:t>
              </m:r>
            </m:e>
            <m:sub>
              <m:r>
                <w:rPr>
                  <w:rFonts w:ascii="Cambria Math"/>
                  <w:color w:val="auto"/>
                  <w:kern w:val="0"/>
                  <w:sz w:val="24"/>
                  <w:szCs w:val="24"/>
                  <w14:ligatures w14:val="none"/>
                  <w14:cntxtAlts w14:val="0"/>
                </w:rPr>
                <m:t>c</m:t>
              </m:r>
            </m:sub>
          </m:sSub>
          <m:r>
            <w:rPr>
              <w:rFonts w:ascii="Cambria Math"/>
              <w:color w:val="auto"/>
              <w:kern w:val="0"/>
              <w:sz w:val="24"/>
              <w:szCs w:val="24"/>
              <w14:ligatures w14:val="none"/>
              <w14:cntxtAlts w14:val="0"/>
            </w:rPr>
            <m:t>-</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q</m:t>
              </m:r>
            </m:e>
            <m:sub>
              <m:r>
                <w:rPr>
                  <w:rFonts w:ascii="Cambria Math"/>
                  <w:color w:val="auto"/>
                  <w:kern w:val="0"/>
                  <w:sz w:val="24"/>
                  <w:szCs w:val="24"/>
                  <w14:ligatures w14:val="none"/>
                  <w14:cntxtAlts w14:val="0"/>
                </w:rPr>
                <m:t>cic</m:t>
              </m:r>
            </m:sub>
          </m:sSub>
          <m:r>
            <w:rPr>
              <w:rFonts w:ascii="Cambria Math"/>
              <w:color w:val="auto"/>
              <w:kern w:val="0"/>
              <w:sz w:val="24"/>
              <w:szCs w:val="24"/>
              <w14:ligatures w14:val="none"/>
              <w14:cntxtAlts w14:val="0"/>
            </w:rPr>
            <w:br/>
          </m:r>
        </m:oMath>
        <m:oMath>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P</m:t>
              </m:r>
            </m:e>
            <m:sub>
              <m:r>
                <w:rPr>
                  <w:rFonts w:ascii="Cambria Math"/>
                  <w:color w:val="auto"/>
                  <w:kern w:val="0"/>
                  <w:sz w:val="24"/>
                  <w:szCs w:val="24"/>
                  <w14:ligatures w14:val="none"/>
                  <w14:cntxtAlts w14:val="0"/>
                </w:rPr>
                <m:t>S</m:t>
              </m:r>
            </m:sub>
          </m:sSub>
          <m:r>
            <w:rPr>
              <w:rFonts w:ascii="Cambria Math"/>
              <w:color w:val="auto"/>
              <w:kern w:val="0"/>
              <w:sz w:val="24"/>
              <w:szCs w:val="24"/>
              <w14:ligatures w14:val="none"/>
              <w14:cntxtAlts w14:val="0"/>
            </w:rPr>
            <m:t>=</m:t>
          </m:r>
          <m:f>
            <m:fPr>
              <m:type m:val="skw"/>
              <m:ctrlPr>
                <w:rPr>
                  <w:rFonts w:ascii="Cambria Math"/>
                  <w:i/>
                  <w:color w:val="auto"/>
                  <w:kern w:val="0"/>
                  <w:sz w:val="24"/>
                  <w:szCs w:val="24"/>
                  <w14:ligatures w14:val="none"/>
                  <w14:cntxtAlts w14:val="0"/>
                </w:rPr>
              </m:ctrlPr>
            </m:fPr>
            <m:num>
              <m:r>
                <w:rPr>
                  <w:rFonts w:ascii="Cambria Math"/>
                  <w:color w:val="auto"/>
                  <w:kern w:val="0"/>
                  <w:sz w:val="24"/>
                  <w:szCs w:val="24"/>
                  <w14:ligatures w14:val="none"/>
                  <w14:cntxtAlts w14:val="0"/>
                </w:rPr>
                <m:t>1</m:t>
              </m:r>
            </m:num>
            <m:den>
              <m:r>
                <w:rPr>
                  <w:rFonts w:ascii="Cambria Math"/>
                  <w:color w:val="auto"/>
                  <w:kern w:val="0"/>
                  <w:sz w:val="24"/>
                  <w:szCs w:val="24"/>
                  <w14:ligatures w14:val="none"/>
                  <w14:cntxtAlts w14:val="0"/>
                </w:rPr>
                <m:t>2</m:t>
              </m:r>
            </m:den>
          </m:f>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ρ</m:t>
              </m:r>
            </m:e>
            <m:sub>
              <m:r>
                <w:rPr>
                  <w:rFonts w:ascii="Cambria Math"/>
                  <w:color w:val="auto"/>
                  <w:kern w:val="0"/>
                  <w:sz w:val="24"/>
                  <w:szCs w:val="24"/>
                  <w14:ligatures w14:val="none"/>
                  <w14:cntxtAlts w14:val="0"/>
                </w:rPr>
                <m:t>0</m:t>
              </m:r>
            </m:sub>
          </m:sSub>
          <m:sSup>
            <m:sSupPr>
              <m:ctrlPr>
                <w:rPr>
                  <w:rFonts w:ascii="Cambria Math"/>
                  <w:i/>
                  <w:color w:val="auto"/>
                  <w:kern w:val="0"/>
                  <w:sz w:val="24"/>
                  <w:szCs w:val="24"/>
                  <w14:ligatures w14:val="none"/>
                  <w14:cntxtAlts w14:val="0"/>
                </w:rPr>
              </m:ctrlPr>
            </m:sSupPr>
            <m:e>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V</m:t>
                  </m:r>
                </m:e>
                <m:sub>
                  <m:r>
                    <w:rPr>
                      <w:rFonts w:ascii="Cambria Math"/>
                      <w:color w:val="auto"/>
                      <w:kern w:val="0"/>
                      <w:sz w:val="24"/>
                      <w:szCs w:val="24"/>
                      <w14:ligatures w14:val="none"/>
                      <w14:cntxtAlts w14:val="0"/>
                    </w:rPr>
                    <m:t>c</m:t>
                  </m:r>
                </m:sub>
              </m:sSub>
            </m:e>
            <m:sup>
              <m:r>
                <w:rPr>
                  <w:rFonts w:ascii="Cambria Math"/>
                  <w:color w:val="auto"/>
                  <w:kern w:val="0"/>
                  <w:sz w:val="24"/>
                  <w:szCs w:val="24"/>
                  <w14:ligatures w14:val="none"/>
                  <w14:cntxtAlts w14:val="0"/>
                </w:rPr>
                <m:t>2</m:t>
              </m:r>
            </m:sup>
          </m:sSup>
          <m:r>
            <w:rPr>
              <w:rFonts w:ascii="Cambria Math"/>
              <w:color w:val="auto"/>
              <w:kern w:val="0"/>
              <w:sz w:val="24"/>
              <w:szCs w:val="24"/>
              <w14:ligatures w14:val="none"/>
              <w14:cntxtAlts w14:val="0"/>
            </w:rPr>
            <m:t>-</m:t>
          </m:r>
          <m:f>
            <m:fPr>
              <m:type m:val="skw"/>
              <m:ctrlPr>
                <w:rPr>
                  <w:rFonts w:ascii="Cambria Math"/>
                  <w:i/>
                  <w:color w:val="auto"/>
                  <w:kern w:val="0"/>
                  <w:sz w:val="24"/>
                  <w:szCs w:val="24"/>
                  <w14:ligatures w14:val="none"/>
                  <w14:cntxtAlts w14:val="0"/>
                </w:rPr>
              </m:ctrlPr>
            </m:fPr>
            <m:num>
              <m:r>
                <w:rPr>
                  <w:rFonts w:ascii="Cambria Math"/>
                  <w:color w:val="auto"/>
                  <w:kern w:val="0"/>
                  <w:sz w:val="24"/>
                  <w:szCs w:val="24"/>
                  <w14:ligatures w14:val="none"/>
                  <w14:cntxtAlts w14:val="0"/>
                </w:rPr>
                <m:t>1</m:t>
              </m:r>
            </m:num>
            <m:den>
              <m:r>
                <w:rPr>
                  <w:rFonts w:ascii="Cambria Math"/>
                  <w:color w:val="auto"/>
                  <w:kern w:val="0"/>
                  <w:sz w:val="24"/>
                  <w:szCs w:val="24"/>
                  <w14:ligatures w14:val="none"/>
                  <w14:cntxtAlts w14:val="0"/>
                </w:rPr>
                <m:t>2</m:t>
              </m:r>
            </m:den>
          </m:f>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ρ</m:t>
              </m:r>
            </m:e>
            <m:sub>
              <m:r>
                <w:rPr>
                  <w:rFonts w:ascii="Cambria Math"/>
                  <w:color w:val="auto"/>
                  <w:kern w:val="0"/>
                  <w:sz w:val="24"/>
                  <w:szCs w:val="24"/>
                  <w14:ligatures w14:val="none"/>
                  <w14:cntxtAlts w14:val="0"/>
                </w:rPr>
                <m:t>0</m:t>
              </m:r>
            </m:sub>
          </m:sSub>
          <m:sSup>
            <m:sSupPr>
              <m:ctrlPr>
                <w:rPr>
                  <w:rFonts w:ascii="Cambria Math"/>
                  <w:i/>
                  <w:color w:val="auto"/>
                  <w:kern w:val="0"/>
                  <w:sz w:val="24"/>
                  <w:szCs w:val="24"/>
                  <w14:ligatures w14:val="none"/>
                  <w14:cntxtAlts w14:val="0"/>
                </w:rPr>
              </m:ctrlPr>
            </m:sSupPr>
            <m:e>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V</m:t>
                  </m:r>
                </m:e>
                <m:sub>
                  <m:r>
                    <w:rPr>
                      <w:rFonts w:ascii="Cambria Math"/>
                      <w:color w:val="auto"/>
                      <w:kern w:val="0"/>
                      <w:sz w:val="24"/>
                      <w:szCs w:val="24"/>
                      <w14:ligatures w14:val="none"/>
                      <w14:cntxtAlts w14:val="0"/>
                    </w:rPr>
                    <m:t>ic</m:t>
                  </m:r>
                </m:sub>
              </m:sSub>
            </m:e>
            <m:sup>
              <m:r>
                <w:rPr>
                  <w:rFonts w:ascii="Cambria Math"/>
                  <w:color w:val="auto"/>
                  <w:kern w:val="0"/>
                  <w:sz w:val="24"/>
                  <w:szCs w:val="24"/>
                  <w14:ligatures w14:val="none"/>
                  <w14:cntxtAlts w14:val="0"/>
                </w:rPr>
                <m:t>2</m:t>
              </m:r>
            </m:sup>
          </m:sSup>
          <m:r>
            <m:rPr>
              <m:nor/>
            </m:rPr>
            <w:rPr>
              <w:rFonts w:ascii="Cambria Math"/>
              <w:color w:val="auto"/>
              <w:kern w:val="0"/>
              <w:sz w:val="24"/>
              <w:szCs w:val="24"/>
              <w14:ligatures w14:val="none"/>
              <w14:cntxtAlts w14:val="0"/>
            </w:rPr>
            <m:t xml:space="preserve">   </m:t>
          </m:r>
          <m:r>
            <m:rPr>
              <m:sty m:val="p"/>
            </m:rPr>
            <w:rPr>
              <w:rFonts w:ascii="Cambria Math"/>
              <w:color w:val="auto"/>
              <w:kern w:val="0"/>
              <w:sz w:val="24"/>
              <w:szCs w:val="24"/>
              <w14:ligatures w14:val="none"/>
              <w14:cntxtAlts w14:val="0"/>
            </w:rPr>
            <m:t>(</m:t>
          </m:r>
          <m:r>
            <m:rPr>
              <m:nor/>
            </m:rPr>
            <w:rPr>
              <w:rFonts w:ascii="Cambria Math"/>
              <w:color w:val="auto"/>
              <w:kern w:val="0"/>
              <w:sz w:val="24"/>
              <w:szCs w:val="24"/>
              <w14:ligatures w14:val="none"/>
              <w14:cntxtAlts w14:val="0"/>
            </w:rPr>
            <m:t>low Mach only</m:t>
          </m:r>
          <m:r>
            <m:rPr>
              <m:sty m:val="p"/>
            </m:rPr>
            <w:rPr>
              <w:rFonts w:ascii="Cambria Math"/>
              <w:color w:val="auto"/>
              <w:kern w:val="0"/>
              <w:sz w:val="24"/>
              <w:szCs w:val="24"/>
              <w14:ligatures w14:val="none"/>
              <w14:cntxtAlts w14:val="0"/>
            </w:rPr>
            <m:t>)</m:t>
          </m:r>
          <m:r>
            <m:rPr>
              <m:sty m:val="p"/>
            </m:rPr>
            <w:rPr>
              <w:rFonts w:ascii="Cambria Math"/>
              <w:color w:val="auto"/>
              <w:kern w:val="0"/>
              <w:sz w:val="24"/>
              <w:szCs w:val="24"/>
              <w14:ligatures w14:val="none"/>
              <w14:cntxtAlts w14:val="0"/>
            </w:rPr>
            <w:br/>
          </m:r>
        </m:oMath>
        <m:oMath>
          <m:r>
            <m:rPr>
              <m:nor/>
            </m:rPr>
            <w:rPr>
              <w:rFonts w:ascii="Cambria Math"/>
              <w:color w:val="auto"/>
              <w:kern w:val="0"/>
              <w:sz w:val="24"/>
              <w:szCs w:val="24"/>
              <w14:ligatures w14:val="none"/>
              <w14:cntxtAlts w14:val="0"/>
            </w:rPr>
            <m:t xml:space="preserve">Solve for </m:t>
          </m:r>
          <m:sSub>
            <m:sSubPr>
              <m:ctrlPr>
                <w:rPr>
                  <w:rFonts w:ascii="Cambria Math"/>
                  <w:color w:val="auto"/>
                  <w:kern w:val="0"/>
                  <w:sz w:val="24"/>
                  <w:szCs w:val="24"/>
                  <w14:ligatures w14:val="none"/>
                  <w14:cntxtAlts w14:val="0"/>
                </w:rPr>
              </m:ctrlPr>
            </m:sSubPr>
            <m:e>
              <m:r>
                <w:rPr>
                  <w:rFonts w:ascii="Cambria Math"/>
                  <w:color w:val="auto"/>
                  <w:kern w:val="0"/>
                  <w:sz w:val="24"/>
                  <w:szCs w:val="24"/>
                  <w14:ligatures w14:val="none"/>
                  <w14:cntxtAlts w14:val="0"/>
                </w:rPr>
                <m:t>V</m:t>
              </m:r>
            </m:e>
            <m:sub>
              <m:r>
                <w:rPr>
                  <w:rFonts w:ascii="Cambria Math"/>
                  <w:color w:val="auto"/>
                  <w:kern w:val="0"/>
                  <w:sz w:val="24"/>
                  <w:szCs w:val="24"/>
                  <w14:ligatures w14:val="none"/>
                  <w14:cntxtAlts w14:val="0"/>
                </w:rPr>
                <m:t>c</m:t>
              </m:r>
              <m:ctrlPr>
                <w:rPr>
                  <w:rFonts w:ascii="Cambria Math"/>
                  <w:i/>
                  <w:color w:val="auto"/>
                  <w:kern w:val="0"/>
                  <w:sz w:val="24"/>
                  <w:szCs w:val="24"/>
                  <w14:ligatures w14:val="none"/>
                  <w14:cntxtAlts w14:val="0"/>
                </w:rPr>
              </m:ctrlPr>
            </m:sub>
          </m:sSub>
          <m:r>
            <w:rPr>
              <w:rFonts w:ascii="Cambria Math"/>
              <w:color w:val="auto"/>
              <w:kern w:val="0"/>
              <w:sz w:val="24"/>
              <w:szCs w:val="24"/>
              <w14:ligatures w14:val="none"/>
              <w14:cntxtAlts w14:val="0"/>
            </w:rPr>
            <w:br/>
          </m:r>
        </m:oMath>
      </m:oMathPara>
      <m:oMath>
        <m:r>
          <w:rPr>
            <w:rFonts w:ascii="Cambria Math"/>
            <w:color w:val="auto"/>
            <w:kern w:val="0"/>
            <w:sz w:val="24"/>
            <w:szCs w:val="24"/>
            <w14:ligatures w14:val="none"/>
            <w14:cntxtAlts w14:val="0"/>
          </w:rPr>
          <m:t>Δ</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V</m:t>
            </m:r>
          </m:e>
          <m:sub>
            <m:r>
              <w:rPr>
                <w:rFonts w:ascii="Cambria Math"/>
                <w:color w:val="auto"/>
                <w:kern w:val="0"/>
                <w:sz w:val="24"/>
                <w:szCs w:val="24"/>
                <w14:ligatures w14:val="none"/>
                <w14:cntxtAlts w14:val="0"/>
              </w:rPr>
              <m:t>pc</m:t>
            </m:r>
          </m:sub>
        </m:sSub>
        <m:r>
          <w:rPr>
            <w:rFonts w:ascii="Cambria Math"/>
            <w:color w:val="auto"/>
            <w:kern w:val="0"/>
            <w:sz w:val="24"/>
            <w:szCs w:val="24"/>
            <w14:ligatures w14:val="none"/>
            <w14:cntxtAlts w14:val="0"/>
          </w:rPr>
          <m:t>=</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V</m:t>
            </m:r>
          </m:e>
          <m:sub>
            <m:r>
              <w:rPr>
                <w:rFonts w:ascii="Cambria Math"/>
                <w:color w:val="auto"/>
                <w:kern w:val="0"/>
                <w:sz w:val="24"/>
                <w:szCs w:val="24"/>
                <w14:ligatures w14:val="none"/>
                <w14:cntxtAlts w14:val="0"/>
              </w:rPr>
              <m:t>c</m:t>
            </m:r>
          </m:sub>
        </m:sSub>
        <m:r>
          <w:rPr>
            <w:rFonts w:ascii="Cambria Math"/>
            <w:color w:val="auto"/>
            <w:kern w:val="0"/>
            <w:sz w:val="24"/>
            <w:szCs w:val="24"/>
            <w14:ligatures w14:val="none"/>
            <w14:cntxtAlts w14:val="0"/>
          </w:rPr>
          <m:t>-</m:t>
        </m:r>
        <m:sSub>
          <m:sSubPr>
            <m:ctrlPr>
              <w:rPr>
                <w:rFonts w:ascii="Cambria Math"/>
                <w:i/>
                <w:color w:val="auto"/>
                <w:kern w:val="0"/>
                <w:sz w:val="24"/>
                <w:szCs w:val="24"/>
                <w14:ligatures w14:val="none"/>
                <w14:cntxtAlts w14:val="0"/>
              </w:rPr>
            </m:ctrlPr>
          </m:sSubPr>
          <m:e>
            <m:r>
              <w:rPr>
                <w:rFonts w:ascii="Cambria Math"/>
                <w:color w:val="auto"/>
                <w:kern w:val="0"/>
                <w:sz w:val="24"/>
                <w:szCs w:val="24"/>
                <w14:ligatures w14:val="none"/>
                <w14:cntxtAlts w14:val="0"/>
              </w:rPr>
              <m:t>V</m:t>
            </m:r>
          </m:e>
          <m:sub>
            <m:r>
              <w:rPr>
                <w:rFonts w:ascii="Cambria Math"/>
                <w:color w:val="auto"/>
                <w:kern w:val="0"/>
                <w:sz w:val="24"/>
                <w:szCs w:val="24"/>
                <w14:ligatures w14:val="none"/>
                <w14:cntxtAlts w14:val="0"/>
              </w:rPr>
              <m:t>ic</m:t>
            </m:r>
          </m:sub>
        </m:sSub>
      </m:oMath>
      <w:r w:rsidR="001E15E1" w:rsidRPr="001E15E1">
        <w:rPr>
          <w:b/>
          <w:bCs/>
          <w:sz w:val="24"/>
          <w:szCs w:val="24"/>
          <w14:ligatures w14:val="none"/>
        </w:rPr>
        <w:t> </w:t>
      </w:r>
    </w:p>
    <w:p w14:paraId="4E01FC63"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4"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5"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lastRenderedPageBreak/>
        <w:t> </w:t>
      </w:r>
    </w:p>
    <w:p w14:paraId="4E01FC66"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7"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8" w14:textId="77777777" w:rsidR="001E15E1" w:rsidRPr="001E15E1" w:rsidRDefault="001E15E1" w:rsidP="001E15E1">
      <w:pPr>
        <w:widowControl w:val="0"/>
        <w:spacing w:line="360" w:lineRule="auto"/>
        <w:rPr>
          <w:b/>
          <w:bCs/>
          <w:sz w:val="24"/>
          <w:szCs w:val="24"/>
          <w14:ligatures w14:val="none"/>
        </w:rPr>
      </w:pPr>
      <w:r w:rsidRPr="001E15E1">
        <w:rPr>
          <w:b/>
          <w:bCs/>
          <w:sz w:val="24"/>
          <w:szCs w:val="24"/>
          <w14:ligatures w14:val="none"/>
        </w:rPr>
        <w:t> </w:t>
      </w:r>
    </w:p>
    <w:p w14:paraId="4E01FC69" w14:textId="77777777" w:rsidR="001E15E1" w:rsidRDefault="001E15E1" w:rsidP="001E15E1">
      <w:pPr>
        <w:widowControl w:val="0"/>
        <w:spacing w:line="360" w:lineRule="auto"/>
        <w:rPr>
          <w:b/>
          <w:bCs/>
          <w:sz w:val="24"/>
          <w:szCs w:val="24"/>
          <w14:ligatures w14:val="none"/>
        </w:rPr>
      </w:pPr>
      <w:r w:rsidRPr="001E15E1">
        <w:rPr>
          <w:b/>
          <w:bCs/>
          <w:sz w:val="24"/>
          <w:szCs w:val="24"/>
          <w14:ligatures w14:val="none"/>
        </w:rPr>
        <w:tab/>
      </w:r>
    </w:p>
    <w:p w14:paraId="4E01FC6A" w14:textId="77777777" w:rsidR="00DC7D1C" w:rsidRPr="00074F7B" w:rsidRDefault="001E15E1" w:rsidP="00074F7B">
      <w:pPr>
        <w:widowControl w:val="0"/>
        <w:spacing w:line="360" w:lineRule="auto"/>
        <w:ind w:firstLine="720"/>
        <w:rPr>
          <w:sz w:val="24"/>
          <w:szCs w:val="24"/>
          <w14:ligatures w14:val="none"/>
        </w:rPr>
      </w:pPr>
      <w:r w:rsidRPr="001E15E1">
        <w:rPr>
          <w:sz w:val="22"/>
          <w:szCs w:val="22"/>
          <w14:ligatures w14:val="none"/>
        </w:rPr>
        <w:t xml:space="preserve">See flowchart for high </w:t>
      </w:r>
      <w:proofErr w:type="spellStart"/>
      <w:r w:rsidRPr="001E15E1">
        <w:rPr>
          <w:sz w:val="22"/>
          <w:szCs w:val="22"/>
          <w14:ligatures w14:val="none"/>
        </w:rPr>
        <w:t>mach</w:t>
      </w:r>
      <w:proofErr w:type="spellEnd"/>
      <w:r w:rsidRPr="001E15E1">
        <w:rPr>
          <w:sz w:val="22"/>
          <w:szCs w:val="22"/>
          <w14:ligatures w14:val="none"/>
        </w:rPr>
        <w:t xml:space="preserve"> or </w:t>
      </w:r>
      <w:r w:rsidRPr="001E15E1">
        <w:rPr>
          <w:sz w:val="22"/>
          <w:szCs w:val="22"/>
          <w:lang w:val="el-GR"/>
          <w14:ligatures w14:val="none"/>
        </w:rPr>
        <w:t>Δ</w:t>
      </w:r>
      <w:r w:rsidRPr="001E15E1">
        <w:rPr>
          <w:sz w:val="22"/>
          <w:szCs w:val="22"/>
          <w14:ligatures w14:val="none"/>
        </w:rPr>
        <w:t>P</w:t>
      </w:r>
      <w:r w:rsidRPr="001E15E1">
        <w:rPr>
          <w:sz w:val="15"/>
          <w:szCs w:val="15"/>
          <w:vertAlign w:val="subscript"/>
          <w14:ligatures w14:val="none"/>
        </w:rPr>
        <w:t>T</w:t>
      </w:r>
      <w:r w:rsidRPr="001E15E1">
        <w:rPr>
          <w:sz w:val="22"/>
          <w:szCs w:val="22"/>
          <w14:ligatures w14:val="none"/>
        </w:rPr>
        <w:t>≠0 cases.</w:t>
      </w:r>
      <w:r w:rsidR="002739C8" w:rsidRPr="002739C8">
        <w:rPr>
          <w:noProof/>
          <w:color w:val="auto"/>
          <w:kern w:val="0"/>
          <w:sz w:val="24"/>
          <w:szCs w:val="24"/>
          <w14:ligatures w14:val="none"/>
          <w14:cntxtAlts w14:val="0"/>
        </w:rPr>
        <mc:AlternateContent>
          <mc:Choice Requires="wps">
            <w:drawing>
              <wp:anchor distT="0" distB="0" distL="114300" distR="114300" simplePos="0" relativeHeight="251661312" behindDoc="0" locked="0" layoutInCell="1" allowOverlap="1" wp14:anchorId="4E01FC71" wp14:editId="4E01FC72">
                <wp:simplePos x="0" y="0"/>
                <wp:positionH relativeFrom="column">
                  <wp:posOffset>1592692</wp:posOffset>
                </wp:positionH>
                <wp:positionV relativeFrom="paragraph">
                  <wp:posOffset>5850320</wp:posOffset>
                </wp:positionV>
                <wp:extent cx="3381375" cy="9144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914400"/>
                        </a:xfrm>
                        <a:prstGeom prst="rect">
                          <a:avLst/>
                        </a:prstGeom>
                        <a:solidFill>
                          <a:srgbClr val="FFFFFF"/>
                        </a:solidFill>
                        <a:ln w="0">
                          <a:solidFill>
                            <a:srgbClr val="000000"/>
                          </a:solidFill>
                          <a:miter lim="800000"/>
                          <a:headEnd/>
                          <a:tailEnd/>
                        </a:ln>
                      </wps:spPr>
                      <wps:txbx>
                        <w:txbxContent>
                          <w:p w14:paraId="4E01FC7E" w14:textId="77777777" w:rsidR="002739C8" w:rsidRDefault="002739C8" w:rsidP="002739C8">
                            <w:pPr>
                              <w:widowControl w:val="0"/>
                              <w:rPr>
                                <w:sz w:val="22"/>
                                <w:szCs w:val="22"/>
                                <w14:ligatures w14:val="none"/>
                              </w:rPr>
                            </w:pPr>
                            <w:r>
                              <w:rPr>
                                <w:i/>
                                <w:iCs/>
                                <w:sz w:val="22"/>
                                <w:szCs w:val="22"/>
                                <w14:ligatures w14:val="none"/>
                              </w:rPr>
                              <w:t xml:space="preserve"> Hi </w:t>
                            </w:r>
                            <w:r>
                              <w:rPr>
                                <w:i/>
                                <w:iCs/>
                                <w:sz w:val="22"/>
                                <w:szCs w:val="22"/>
                                <w14:ligatures w14:val="none"/>
                              </w:rPr>
                              <w:tab/>
                            </w:r>
                            <w:r>
                              <w:rPr>
                                <w:i/>
                                <w:iCs/>
                                <w:sz w:val="22"/>
                                <w:szCs w:val="22"/>
                                <w14:ligatures w14:val="none"/>
                              </w:rPr>
                              <w:tab/>
                            </w:r>
                            <w:r>
                              <w:rPr>
                                <w:sz w:val="22"/>
                                <w:szCs w:val="22"/>
                                <w14:ligatures w14:val="none"/>
                              </w:rPr>
                              <w:t>Indicated pressure altitude (29.92” Hg)</w:t>
                            </w:r>
                          </w:p>
                          <w:p w14:paraId="4E01FC7F" w14:textId="77777777" w:rsidR="002739C8" w:rsidRDefault="002739C8" w:rsidP="002739C8">
                            <w:pPr>
                              <w:widowControl w:val="0"/>
                              <w:rPr>
                                <w:sz w:val="22"/>
                                <w:szCs w:val="22"/>
                                <w14:ligatures w14:val="none"/>
                              </w:rPr>
                            </w:pPr>
                            <w:r>
                              <w:rPr>
                                <w:sz w:val="22"/>
                                <w:szCs w:val="22"/>
                                <w14:ligatures w14:val="none"/>
                              </w:rPr>
                              <w:t xml:space="preserve"> </w:t>
                            </w:r>
                            <w:r>
                              <w:rPr>
                                <w:sz w:val="22"/>
                                <w:szCs w:val="22"/>
                                <w:lang w:val="el-GR"/>
                                <w14:ligatures w14:val="none"/>
                              </w:rPr>
                              <w:t xml:space="preserve">Δ </w:t>
                            </w:r>
                            <w:r>
                              <w:rPr>
                                <w:i/>
                                <w:iCs/>
                                <w:sz w:val="22"/>
                                <w:szCs w:val="22"/>
                                <w14:ligatures w14:val="none"/>
                              </w:rPr>
                              <w:t xml:space="preserve">Hic </w:t>
                            </w:r>
                            <w:r>
                              <w:rPr>
                                <w:i/>
                                <w:iCs/>
                                <w:sz w:val="22"/>
                                <w:szCs w:val="22"/>
                                <w14:ligatures w14:val="none"/>
                              </w:rPr>
                              <w:tab/>
                            </w:r>
                            <w:r>
                              <w:rPr>
                                <w:i/>
                                <w:iCs/>
                                <w:sz w:val="22"/>
                                <w:szCs w:val="22"/>
                                <w14:ligatures w14:val="none"/>
                              </w:rPr>
                              <w:tab/>
                            </w:r>
                            <w:r>
                              <w:rPr>
                                <w:sz w:val="22"/>
                                <w:szCs w:val="22"/>
                                <w14:ligatures w14:val="none"/>
                              </w:rPr>
                              <w:t>Instrument error correction</w:t>
                            </w:r>
                          </w:p>
                          <w:p w14:paraId="4E01FC80" w14:textId="77777777" w:rsidR="002739C8" w:rsidRDefault="002739C8" w:rsidP="002739C8">
                            <w:pPr>
                              <w:widowControl w:val="0"/>
                              <w:rPr>
                                <w:sz w:val="22"/>
                                <w:szCs w:val="22"/>
                                <w14:ligatures w14:val="none"/>
                              </w:rPr>
                            </w:pPr>
                            <w:r>
                              <w:rPr>
                                <w:i/>
                                <w:iCs/>
                                <w:sz w:val="22"/>
                                <w:szCs w:val="22"/>
                                <w14:ligatures w14:val="none"/>
                              </w:rPr>
                              <w:t xml:space="preserve">Hic </w:t>
                            </w:r>
                            <w:r>
                              <w:rPr>
                                <w:i/>
                                <w:iCs/>
                                <w:sz w:val="22"/>
                                <w:szCs w:val="22"/>
                                <w14:ligatures w14:val="none"/>
                              </w:rPr>
                              <w:tab/>
                            </w:r>
                            <w:r>
                              <w:rPr>
                                <w:i/>
                                <w:iCs/>
                                <w:sz w:val="22"/>
                                <w:szCs w:val="22"/>
                                <w14:ligatures w14:val="none"/>
                              </w:rPr>
                              <w:tab/>
                            </w:r>
                            <w:r>
                              <w:rPr>
                                <w:sz w:val="22"/>
                                <w:szCs w:val="22"/>
                                <w14:ligatures w14:val="none"/>
                              </w:rPr>
                              <w:t>Altimeter corrected of instrument error</w:t>
                            </w:r>
                          </w:p>
                          <w:p w14:paraId="4E01FC81" w14:textId="77777777" w:rsidR="002739C8" w:rsidRDefault="002739C8" w:rsidP="002739C8">
                            <w:pPr>
                              <w:widowControl w:val="0"/>
                              <w:rPr>
                                <w:sz w:val="22"/>
                                <w:szCs w:val="22"/>
                                <w14:ligatures w14:val="none"/>
                              </w:rPr>
                            </w:pPr>
                            <w:r>
                              <w:rPr>
                                <w:sz w:val="22"/>
                                <w:szCs w:val="22"/>
                                <w:lang w:val="el-GR"/>
                                <w14:ligatures w14:val="none"/>
                              </w:rPr>
                              <w:t xml:space="preserve">Δ </w:t>
                            </w:r>
                            <w:proofErr w:type="spellStart"/>
                            <w:r>
                              <w:rPr>
                                <w:i/>
                                <w:iCs/>
                                <w:sz w:val="22"/>
                                <w:szCs w:val="22"/>
                                <w14:ligatures w14:val="none"/>
                              </w:rPr>
                              <w:t>Hpc</w:t>
                            </w:r>
                            <w:proofErr w:type="spellEnd"/>
                            <w:r>
                              <w:rPr>
                                <w:i/>
                                <w:iCs/>
                                <w:sz w:val="22"/>
                                <w:szCs w:val="22"/>
                                <w14:ligatures w14:val="none"/>
                              </w:rPr>
                              <w:t xml:space="preserve"> </w:t>
                            </w:r>
                            <w:r>
                              <w:rPr>
                                <w:i/>
                                <w:iCs/>
                                <w:sz w:val="22"/>
                                <w:szCs w:val="22"/>
                                <w14:ligatures w14:val="none"/>
                              </w:rPr>
                              <w:tab/>
                            </w:r>
                            <w:r>
                              <w:rPr>
                                <w:i/>
                                <w:iCs/>
                                <w:sz w:val="22"/>
                                <w:szCs w:val="22"/>
                                <w14:ligatures w14:val="none"/>
                              </w:rPr>
                              <w:tab/>
                            </w:r>
                            <w:r>
                              <w:rPr>
                                <w:sz w:val="22"/>
                                <w:szCs w:val="22"/>
                                <w14:ligatures w14:val="none"/>
                              </w:rPr>
                              <w:t>Position error correction</w:t>
                            </w:r>
                          </w:p>
                          <w:p w14:paraId="4E01FC82" w14:textId="77777777" w:rsidR="002739C8" w:rsidRDefault="002739C8" w:rsidP="002739C8">
                            <w:pPr>
                              <w:widowControl w:val="0"/>
                              <w:rPr>
                                <w:sz w:val="22"/>
                                <w:szCs w:val="22"/>
                                <w14:ligatures w14:val="none"/>
                              </w:rPr>
                            </w:pPr>
                            <w:proofErr w:type="spellStart"/>
                            <w:r>
                              <w:rPr>
                                <w:i/>
                                <w:iCs/>
                                <w:sz w:val="22"/>
                                <w:szCs w:val="22"/>
                                <w14:ligatures w14:val="none"/>
                              </w:rPr>
                              <w:t>Hc</w:t>
                            </w:r>
                            <w:proofErr w:type="spellEnd"/>
                            <w:r>
                              <w:rPr>
                                <w:i/>
                                <w:iCs/>
                                <w:sz w:val="22"/>
                                <w:szCs w:val="22"/>
                                <w14:ligatures w14:val="none"/>
                              </w:rPr>
                              <w:t xml:space="preserve"> </w:t>
                            </w:r>
                            <w:r>
                              <w:rPr>
                                <w:i/>
                                <w:iCs/>
                                <w:sz w:val="22"/>
                                <w:szCs w:val="22"/>
                                <w14:ligatures w14:val="none"/>
                              </w:rPr>
                              <w:tab/>
                            </w:r>
                            <w:r>
                              <w:rPr>
                                <w:i/>
                                <w:iCs/>
                                <w:sz w:val="22"/>
                                <w:szCs w:val="22"/>
                                <w14:ligatures w14:val="none"/>
                              </w:rPr>
                              <w:tab/>
                            </w:r>
                            <w:r>
                              <w:rPr>
                                <w:sz w:val="22"/>
                                <w:szCs w:val="22"/>
                                <w14:ligatures w14:val="none"/>
                              </w:rPr>
                              <w:t>Calibrated pressure altitude</w:t>
                            </w:r>
                          </w:p>
                          <w:p w14:paraId="4E01FC83" w14:textId="77777777" w:rsidR="002739C8" w:rsidRDefault="002739C8" w:rsidP="002739C8">
                            <w:pPr>
                              <w:widowControl w:val="0"/>
                              <w:spacing w:after="200" w:line="273" w:lineRule="auto"/>
                              <w:rPr>
                                <w:sz w:val="22"/>
                                <w:szCs w:val="22"/>
                                <w14:ligatures w14:val="none"/>
                              </w:rPr>
                            </w:pPr>
                            <w:r>
                              <w:rPr>
                                <w:sz w:val="22"/>
                                <w:szCs w:val="22"/>
                                <w14:ligatures w14:val="non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1FC71" id="_x0000_s1027" type="#_x0000_t202" style="position:absolute;left:0;text-align:left;margin-left:125.4pt;margin-top:460.65pt;width:266.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" strokeweight="0">
                <v:textbox>
                  <w:txbxContent>
                    <w:p w14:paraId="4E01FC7E" w14:textId="77777777" w:rsidR="002739C8" w:rsidRDefault="002739C8" w:rsidP="002739C8">
                      <w:pPr>
                        <w:widowControl w:val="0"/>
                        <w:rPr>
                          <w:sz w:val="22"/>
                          <w:szCs w:val="22"/>
                          <w14:ligatures w14:val="none"/>
                        </w:rPr>
                      </w:pPr>
                      <w:r>
                        <w:rPr>
                          <w:i/>
                          <w:iCs/>
                          <w:sz w:val="22"/>
                          <w:szCs w:val="22"/>
                          <w14:ligatures w14:val="none"/>
                        </w:rPr>
                        <w:t xml:space="preserve"> Hi </w:t>
                      </w:r>
                      <w:r>
                        <w:rPr>
                          <w:i/>
                          <w:iCs/>
                          <w:sz w:val="22"/>
                          <w:szCs w:val="22"/>
                          <w14:ligatures w14:val="none"/>
                        </w:rPr>
                        <w:tab/>
                      </w:r>
                      <w:r>
                        <w:rPr>
                          <w:i/>
                          <w:iCs/>
                          <w:sz w:val="22"/>
                          <w:szCs w:val="22"/>
                          <w14:ligatures w14:val="none"/>
                        </w:rPr>
                        <w:tab/>
                      </w:r>
                      <w:r>
                        <w:rPr>
                          <w:sz w:val="22"/>
                          <w:szCs w:val="22"/>
                          <w14:ligatures w14:val="none"/>
                        </w:rPr>
                        <w:t>Indicated pressure altitude (29.92” Hg)</w:t>
                      </w:r>
                    </w:p>
                    <w:p w14:paraId="4E01FC7F" w14:textId="77777777" w:rsidR="002739C8" w:rsidRDefault="002739C8" w:rsidP="002739C8">
                      <w:pPr>
                        <w:widowControl w:val="0"/>
                        <w:rPr>
                          <w:sz w:val="22"/>
                          <w:szCs w:val="22"/>
                          <w14:ligatures w14:val="none"/>
                        </w:rPr>
                      </w:pPr>
                      <w:r>
                        <w:rPr>
                          <w:sz w:val="22"/>
                          <w:szCs w:val="22"/>
                          <w14:ligatures w14:val="none"/>
                        </w:rPr>
                        <w:t xml:space="preserve"> </w:t>
                      </w:r>
                      <w:r>
                        <w:rPr>
                          <w:sz w:val="22"/>
                          <w:szCs w:val="22"/>
                          <w:lang w:val="el-GR"/>
                          <w14:ligatures w14:val="none"/>
                        </w:rPr>
                        <w:t xml:space="preserve">Δ </w:t>
                      </w:r>
                      <w:r>
                        <w:rPr>
                          <w:i/>
                          <w:iCs/>
                          <w:sz w:val="22"/>
                          <w:szCs w:val="22"/>
                          <w14:ligatures w14:val="none"/>
                        </w:rPr>
                        <w:t xml:space="preserve">Hic </w:t>
                      </w:r>
                      <w:r>
                        <w:rPr>
                          <w:i/>
                          <w:iCs/>
                          <w:sz w:val="22"/>
                          <w:szCs w:val="22"/>
                          <w14:ligatures w14:val="none"/>
                        </w:rPr>
                        <w:tab/>
                      </w:r>
                      <w:r>
                        <w:rPr>
                          <w:i/>
                          <w:iCs/>
                          <w:sz w:val="22"/>
                          <w:szCs w:val="22"/>
                          <w14:ligatures w14:val="none"/>
                        </w:rPr>
                        <w:tab/>
                      </w:r>
                      <w:r>
                        <w:rPr>
                          <w:sz w:val="22"/>
                          <w:szCs w:val="22"/>
                          <w14:ligatures w14:val="none"/>
                        </w:rPr>
                        <w:t>Instrument error correction</w:t>
                      </w:r>
                    </w:p>
                    <w:p w14:paraId="4E01FC80" w14:textId="77777777" w:rsidR="002739C8" w:rsidRDefault="002739C8" w:rsidP="002739C8">
                      <w:pPr>
                        <w:widowControl w:val="0"/>
                        <w:rPr>
                          <w:sz w:val="22"/>
                          <w:szCs w:val="22"/>
                          <w14:ligatures w14:val="none"/>
                        </w:rPr>
                      </w:pPr>
                      <w:r>
                        <w:rPr>
                          <w:i/>
                          <w:iCs/>
                          <w:sz w:val="22"/>
                          <w:szCs w:val="22"/>
                          <w14:ligatures w14:val="none"/>
                        </w:rPr>
                        <w:t xml:space="preserve">Hic </w:t>
                      </w:r>
                      <w:r>
                        <w:rPr>
                          <w:i/>
                          <w:iCs/>
                          <w:sz w:val="22"/>
                          <w:szCs w:val="22"/>
                          <w14:ligatures w14:val="none"/>
                        </w:rPr>
                        <w:tab/>
                      </w:r>
                      <w:r>
                        <w:rPr>
                          <w:i/>
                          <w:iCs/>
                          <w:sz w:val="22"/>
                          <w:szCs w:val="22"/>
                          <w14:ligatures w14:val="none"/>
                        </w:rPr>
                        <w:tab/>
                      </w:r>
                      <w:r>
                        <w:rPr>
                          <w:sz w:val="22"/>
                          <w:szCs w:val="22"/>
                          <w14:ligatures w14:val="none"/>
                        </w:rPr>
                        <w:t>Altimeter corrected of instrument error</w:t>
                      </w:r>
                    </w:p>
                    <w:p w14:paraId="4E01FC81" w14:textId="77777777" w:rsidR="002739C8" w:rsidRDefault="002739C8" w:rsidP="002739C8">
                      <w:pPr>
                        <w:widowControl w:val="0"/>
                        <w:rPr>
                          <w:sz w:val="22"/>
                          <w:szCs w:val="22"/>
                          <w14:ligatures w14:val="none"/>
                        </w:rPr>
                      </w:pPr>
                      <w:r>
                        <w:rPr>
                          <w:sz w:val="22"/>
                          <w:szCs w:val="22"/>
                          <w:lang w:val="el-GR"/>
                          <w14:ligatures w14:val="none"/>
                        </w:rPr>
                        <w:t xml:space="preserve">Δ </w:t>
                      </w:r>
                      <w:proofErr w:type="spellStart"/>
                      <w:r>
                        <w:rPr>
                          <w:i/>
                          <w:iCs/>
                          <w:sz w:val="22"/>
                          <w:szCs w:val="22"/>
                          <w14:ligatures w14:val="none"/>
                        </w:rPr>
                        <w:t>Hpc</w:t>
                      </w:r>
                      <w:proofErr w:type="spellEnd"/>
                      <w:r>
                        <w:rPr>
                          <w:i/>
                          <w:iCs/>
                          <w:sz w:val="22"/>
                          <w:szCs w:val="22"/>
                          <w14:ligatures w14:val="none"/>
                        </w:rPr>
                        <w:t xml:space="preserve"> </w:t>
                      </w:r>
                      <w:r>
                        <w:rPr>
                          <w:i/>
                          <w:iCs/>
                          <w:sz w:val="22"/>
                          <w:szCs w:val="22"/>
                          <w14:ligatures w14:val="none"/>
                        </w:rPr>
                        <w:tab/>
                      </w:r>
                      <w:r>
                        <w:rPr>
                          <w:i/>
                          <w:iCs/>
                          <w:sz w:val="22"/>
                          <w:szCs w:val="22"/>
                          <w14:ligatures w14:val="none"/>
                        </w:rPr>
                        <w:tab/>
                      </w:r>
                      <w:r>
                        <w:rPr>
                          <w:sz w:val="22"/>
                          <w:szCs w:val="22"/>
                          <w14:ligatures w14:val="none"/>
                        </w:rPr>
                        <w:t>Position error correction</w:t>
                      </w:r>
                    </w:p>
                    <w:p w14:paraId="4E01FC82" w14:textId="77777777" w:rsidR="002739C8" w:rsidRDefault="002739C8" w:rsidP="002739C8">
                      <w:pPr>
                        <w:widowControl w:val="0"/>
                        <w:rPr>
                          <w:sz w:val="22"/>
                          <w:szCs w:val="22"/>
                          <w14:ligatures w14:val="none"/>
                        </w:rPr>
                      </w:pPr>
                      <w:proofErr w:type="spellStart"/>
                      <w:r>
                        <w:rPr>
                          <w:i/>
                          <w:iCs/>
                          <w:sz w:val="22"/>
                          <w:szCs w:val="22"/>
                          <w14:ligatures w14:val="none"/>
                        </w:rPr>
                        <w:t>Hc</w:t>
                      </w:r>
                      <w:proofErr w:type="spellEnd"/>
                      <w:r>
                        <w:rPr>
                          <w:i/>
                          <w:iCs/>
                          <w:sz w:val="22"/>
                          <w:szCs w:val="22"/>
                          <w14:ligatures w14:val="none"/>
                        </w:rPr>
                        <w:t xml:space="preserve"> </w:t>
                      </w:r>
                      <w:r>
                        <w:rPr>
                          <w:i/>
                          <w:iCs/>
                          <w:sz w:val="22"/>
                          <w:szCs w:val="22"/>
                          <w14:ligatures w14:val="none"/>
                        </w:rPr>
                        <w:tab/>
                      </w:r>
                      <w:r>
                        <w:rPr>
                          <w:i/>
                          <w:iCs/>
                          <w:sz w:val="22"/>
                          <w:szCs w:val="22"/>
                          <w14:ligatures w14:val="none"/>
                        </w:rPr>
                        <w:tab/>
                      </w:r>
                      <w:r>
                        <w:rPr>
                          <w:sz w:val="22"/>
                          <w:szCs w:val="22"/>
                          <w14:ligatures w14:val="none"/>
                        </w:rPr>
                        <w:t>Calibrated pressure altitude</w:t>
                      </w:r>
                    </w:p>
                    <w:p w14:paraId="4E01FC83" w14:textId="77777777" w:rsidR="002739C8" w:rsidRDefault="002739C8" w:rsidP="002739C8">
                      <w:pPr>
                        <w:widowControl w:val="0"/>
                        <w:spacing w:after="200" w:line="273" w:lineRule="auto"/>
                        <w:rPr>
                          <w:sz w:val="22"/>
                          <w:szCs w:val="22"/>
                          <w14:ligatures w14:val="none"/>
                        </w:rPr>
                      </w:pPr>
                      <w:r>
                        <w:rPr>
                          <w:sz w:val="22"/>
                          <w:szCs w:val="22"/>
                          <w14:ligatures w14:val="none"/>
                        </w:rPr>
                        <w:t> </w:t>
                      </w:r>
                    </w:p>
                  </w:txbxContent>
                </v:textbox>
              </v:shape>
            </w:pict>
          </mc:Fallback>
        </mc:AlternateContent>
      </w:r>
    </w:p>
    <w:sectPr w:rsidR="00DC7D1C" w:rsidRPr="00074F7B" w:rsidSect="001E15E1">
      <w:headerReference w:type="default" r:id="rId9"/>
      <w:footerReference w:type="default" r:id="rId10"/>
      <w:pgSz w:w="12240" w:h="15840"/>
      <w:pgMar w:top="1440" w:right="1080" w:bottom="1440" w:left="108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22337" w14:textId="77777777" w:rsidR="00711BE4" w:rsidRDefault="00711BE4" w:rsidP="003B0980">
      <w:r>
        <w:separator/>
      </w:r>
    </w:p>
  </w:endnote>
  <w:endnote w:type="continuationSeparator" w:id="0">
    <w:p w14:paraId="254190F6" w14:textId="77777777" w:rsidR="00711BE4" w:rsidRDefault="00711BE4" w:rsidP="003B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FC78" w14:textId="77777777" w:rsidR="003B0980" w:rsidRPr="00FE6AA7" w:rsidRDefault="00FE6AA7" w:rsidP="00540FCE">
    <w:pPr>
      <w:widowControl w:val="0"/>
      <w:jc w:val="center"/>
      <w:rPr>
        <w:rFonts w:ascii="Arial" w:hAnsi="Arial" w:cs="Arial"/>
        <w:sz w:val="22"/>
        <w:szCs w:val="22"/>
      </w:rPr>
    </w:pPr>
    <w:r w:rsidRPr="00FE6AA7">
      <w:rPr>
        <w:rFonts w:ascii="Arial" w:hAnsi="Arial" w:cs="Arial"/>
        <w:sz w:val="22"/>
        <w:szCs w:val="22"/>
      </w:rPr>
      <w:t>Page 04</w:t>
    </w:r>
    <w:r w:rsidR="00540FCE" w:rsidRPr="00FE6AA7">
      <w:rPr>
        <w:rFonts w:ascii="Arial" w:hAnsi="Arial" w:cs="Arial"/>
        <w:sz w:val="22"/>
        <w:szCs w:val="22"/>
      </w:rPr>
      <w:t xml:space="preserve"> - </w:t>
    </w:r>
    <w:r w:rsidR="00540FCE" w:rsidRPr="00FE6AA7">
      <w:rPr>
        <w:rFonts w:ascii="Arial" w:hAnsi="Arial" w:cs="Arial"/>
        <w:sz w:val="22"/>
        <w:szCs w:val="22"/>
      </w:rPr>
      <w:fldChar w:fldCharType="begin"/>
    </w:r>
    <w:r w:rsidR="00540FCE" w:rsidRPr="00FE6AA7">
      <w:rPr>
        <w:rFonts w:ascii="Arial" w:hAnsi="Arial" w:cs="Arial"/>
        <w:sz w:val="22"/>
        <w:szCs w:val="22"/>
      </w:rPr>
      <w:instrText xml:space="preserve"> PAGE   \* MERGEFORMAT </w:instrText>
    </w:r>
    <w:r w:rsidR="00540FCE" w:rsidRPr="00FE6AA7">
      <w:rPr>
        <w:rFonts w:ascii="Arial" w:hAnsi="Arial" w:cs="Arial"/>
        <w:sz w:val="22"/>
        <w:szCs w:val="22"/>
      </w:rPr>
      <w:fldChar w:fldCharType="separate"/>
    </w:r>
    <w:r w:rsidR="000C0870">
      <w:rPr>
        <w:rFonts w:ascii="Arial" w:hAnsi="Arial" w:cs="Arial"/>
        <w:noProof/>
        <w:sz w:val="22"/>
        <w:szCs w:val="22"/>
      </w:rPr>
      <w:t>11</w:t>
    </w:r>
    <w:r w:rsidR="00540FCE" w:rsidRPr="00FE6AA7">
      <w:rPr>
        <w:rFonts w:ascii="Arial" w:hAnsi="Arial" w:cs="Arial"/>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7E47F" w14:textId="77777777" w:rsidR="00711BE4" w:rsidRDefault="00711BE4" w:rsidP="003B0980">
      <w:r>
        <w:separator/>
      </w:r>
    </w:p>
  </w:footnote>
  <w:footnote w:type="continuationSeparator" w:id="0">
    <w:p w14:paraId="648D0348" w14:textId="77777777" w:rsidR="00711BE4" w:rsidRDefault="00711BE4" w:rsidP="003B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FC77" w14:textId="77777777" w:rsidR="003B0980" w:rsidRPr="00FE6AA7" w:rsidRDefault="003B0980" w:rsidP="003B0980">
    <w:pPr>
      <w:widowControl w:val="0"/>
      <w:rPr>
        <w:rFonts w:ascii="Arial" w:hAnsi="Arial" w:cs="Arial"/>
        <w:sz w:val="22"/>
        <w:szCs w:val="22"/>
      </w:rPr>
    </w:pPr>
    <w:r w:rsidRPr="00FE6AA7">
      <w:rPr>
        <w:rFonts w:ascii="Arial" w:hAnsi="Arial" w:cs="Arial"/>
        <w:i/>
        <w:iCs/>
        <w:sz w:val="22"/>
        <w:szCs w:val="22"/>
      </w:rPr>
      <w:t>SFTE Reference Handbook</w:t>
    </w:r>
    <w:r w:rsidRPr="00FE6AA7">
      <w:rPr>
        <w:rFonts w:ascii="Arial" w:hAnsi="Arial" w:cs="Arial"/>
        <w:sz w:val="22"/>
        <w:szCs w:val="22"/>
      </w:rPr>
      <w:ptab w:relativeTo="margin" w:alignment="center" w:leader="none"/>
    </w:r>
    <w:r w:rsidRPr="00FE6AA7">
      <w:rPr>
        <w:rFonts w:ascii="Arial" w:hAnsi="Arial" w:cs="Arial"/>
        <w:sz w:val="22"/>
        <w:szCs w:val="22"/>
      </w:rPr>
      <w:ptab w:relativeTo="margin" w:alignment="right" w:leader="none"/>
    </w:r>
    <w:r w:rsidR="000C0870">
      <w:rPr>
        <w:rFonts w:ascii="Arial" w:hAnsi="Arial" w:cs="Arial"/>
        <w:i/>
        <w:iCs/>
        <w:sz w:val="22"/>
        <w:szCs w:val="22"/>
      </w:rPr>
      <w:t>Third Edition 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A07F7"/>
    <w:multiLevelType w:val="hybridMultilevel"/>
    <w:tmpl w:val="A6FED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C39"/>
    <w:rsid w:val="00003019"/>
    <w:rsid w:val="00023AA6"/>
    <w:rsid w:val="00042FF2"/>
    <w:rsid w:val="00050F45"/>
    <w:rsid w:val="00074F7B"/>
    <w:rsid w:val="000B6F8F"/>
    <w:rsid w:val="000C0870"/>
    <w:rsid w:val="00120EAB"/>
    <w:rsid w:val="00146C19"/>
    <w:rsid w:val="00185FCC"/>
    <w:rsid w:val="001C3C07"/>
    <w:rsid w:val="001D0ACD"/>
    <w:rsid w:val="001E15E1"/>
    <w:rsid w:val="002326DA"/>
    <w:rsid w:val="0026561F"/>
    <w:rsid w:val="0027104F"/>
    <w:rsid w:val="002739C8"/>
    <w:rsid w:val="002D0ACE"/>
    <w:rsid w:val="00314F4C"/>
    <w:rsid w:val="00380A1E"/>
    <w:rsid w:val="003903B8"/>
    <w:rsid w:val="003B0980"/>
    <w:rsid w:val="003B3094"/>
    <w:rsid w:val="003E6551"/>
    <w:rsid w:val="00432E61"/>
    <w:rsid w:val="00460E1B"/>
    <w:rsid w:val="004E0ABF"/>
    <w:rsid w:val="004E52DE"/>
    <w:rsid w:val="0051416F"/>
    <w:rsid w:val="00520AC4"/>
    <w:rsid w:val="00540FCE"/>
    <w:rsid w:val="0056550D"/>
    <w:rsid w:val="005A363F"/>
    <w:rsid w:val="005C72A8"/>
    <w:rsid w:val="005F13A8"/>
    <w:rsid w:val="006068E5"/>
    <w:rsid w:val="00633A7C"/>
    <w:rsid w:val="00655F6D"/>
    <w:rsid w:val="00695463"/>
    <w:rsid w:val="006E0B7A"/>
    <w:rsid w:val="006F5E01"/>
    <w:rsid w:val="00711BE4"/>
    <w:rsid w:val="00715B0E"/>
    <w:rsid w:val="00782AF6"/>
    <w:rsid w:val="007E2D54"/>
    <w:rsid w:val="007F5B08"/>
    <w:rsid w:val="00850B42"/>
    <w:rsid w:val="00856BD6"/>
    <w:rsid w:val="008B736F"/>
    <w:rsid w:val="008C13B4"/>
    <w:rsid w:val="008C15C4"/>
    <w:rsid w:val="009146E6"/>
    <w:rsid w:val="00921E37"/>
    <w:rsid w:val="0093582B"/>
    <w:rsid w:val="00947DCC"/>
    <w:rsid w:val="00952B41"/>
    <w:rsid w:val="00955228"/>
    <w:rsid w:val="00965C39"/>
    <w:rsid w:val="009D1B12"/>
    <w:rsid w:val="00A247B7"/>
    <w:rsid w:val="00A427FD"/>
    <w:rsid w:val="00A700A6"/>
    <w:rsid w:val="00A80E05"/>
    <w:rsid w:val="00A81F3F"/>
    <w:rsid w:val="00A84F3D"/>
    <w:rsid w:val="00B560CA"/>
    <w:rsid w:val="00B7737A"/>
    <w:rsid w:val="00C40B76"/>
    <w:rsid w:val="00C41838"/>
    <w:rsid w:val="00C64058"/>
    <w:rsid w:val="00CD0C8A"/>
    <w:rsid w:val="00D51B5C"/>
    <w:rsid w:val="00D55D06"/>
    <w:rsid w:val="00D71814"/>
    <w:rsid w:val="00D90B43"/>
    <w:rsid w:val="00DC7D1C"/>
    <w:rsid w:val="00DF3FC4"/>
    <w:rsid w:val="00DF5367"/>
    <w:rsid w:val="00E147B8"/>
    <w:rsid w:val="00E36505"/>
    <w:rsid w:val="00E52DBF"/>
    <w:rsid w:val="00E71B1E"/>
    <w:rsid w:val="00EB4CC2"/>
    <w:rsid w:val="00EB52F4"/>
    <w:rsid w:val="00F06C1A"/>
    <w:rsid w:val="00F54911"/>
    <w:rsid w:val="00F562F6"/>
    <w:rsid w:val="00F7569C"/>
    <w:rsid w:val="00F97504"/>
    <w:rsid w:val="00FA2DCF"/>
    <w:rsid w:val="00FE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1FC4F"/>
  <w15:docId w15:val="{E50206BD-A4DC-4B96-90C0-9C855778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1B"/>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6">
    <w:name w:val="heading 6"/>
    <w:basedOn w:val="Normal"/>
    <w:link w:val="Heading6Char"/>
    <w:uiPriority w:val="9"/>
    <w:qFormat/>
    <w:rsid w:val="00A700A6"/>
    <w:pPr>
      <w:spacing w:before="100" w:beforeAutospacing="1" w:after="100" w:afterAutospacing="1"/>
      <w:outlineLvl w:val="5"/>
    </w:pPr>
    <w:rPr>
      <w:b/>
      <w:bCs/>
      <w:color w:val="auto"/>
      <w:kern w:val="0"/>
      <w:sz w:val="15"/>
      <w:szCs w:val="15"/>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spacing w:after="200" w:line="276" w:lineRule="auto"/>
      <w:ind w:left="720"/>
      <w:contextualSpacing/>
    </w:pPr>
    <w:rPr>
      <w:rFonts w:asciiTheme="minorHAnsi" w:eastAsiaTheme="minorHAnsi" w:hAnsiTheme="minorHAnsi" w:cstheme="minorBidi"/>
      <w:color w:val="auto"/>
      <w:kern w:val="0"/>
      <w:sz w:val="22"/>
      <w:szCs w:val="22"/>
      <w14:ligatures w14:val="none"/>
      <w14:cntxtAlts w14:val="0"/>
    </w:r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4E52DE"/>
    <w:rPr>
      <w:rFonts w:ascii="Tahoma" w:eastAsiaTheme="minorHAnsi" w:hAnsi="Tahoma" w:cs="Tahoma"/>
      <w:color w:val="auto"/>
      <w:kern w:val="0"/>
      <w:sz w:val="16"/>
      <w:szCs w:val="16"/>
      <w14:ligatures w14:val="none"/>
      <w14:cntxtAlts w14:val="0"/>
    </w:rPr>
  </w:style>
  <w:style w:type="character" w:customStyle="1" w:styleId="BalloonTextChar">
    <w:name w:val="Balloon Text Char"/>
    <w:basedOn w:val="DefaultParagraphFont"/>
    <w:link w:val="BalloonText"/>
    <w:uiPriority w:val="99"/>
    <w:semiHidden/>
    <w:rsid w:val="004E52DE"/>
    <w:rPr>
      <w:rFonts w:ascii="Tahoma" w:hAnsi="Tahoma" w:cs="Tahoma"/>
      <w:sz w:val="16"/>
      <w:szCs w:val="16"/>
    </w:rPr>
  </w:style>
  <w:style w:type="paragraph" w:styleId="Header">
    <w:name w:val="header"/>
    <w:basedOn w:val="Normal"/>
    <w:link w:val="HeaderChar"/>
    <w:uiPriority w:val="99"/>
    <w:unhideWhenUsed/>
    <w:rsid w:val="003B0980"/>
    <w:pPr>
      <w:tabs>
        <w:tab w:val="center" w:pos="4680"/>
        <w:tab w:val="right" w:pos="9360"/>
      </w:tabs>
    </w:pPr>
    <w:rPr>
      <w:rFonts w:asciiTheme="minorHAnsi" w:eastAsiaTheme="minorHAnsi" w:hAnsiTheme="minorHAnsi" w:cstheme="minorBidi"/>
      <w:color w:val="auto"/>
      <w:kern w:val="0"/>
      <w:sz w:val="22"/>
      <w:szCs w:val="22"/>
      <w14:ligatures w14:val="none"/>
      <w14:cntxtAlts w14:val="0"/>
    </w:rPr>
  </w:style>
  <w:style w:type="character" w:customStyle="1" w:styleId="HeaderChar">
    <w:name w:val="Header Char"/>
    <w:basedOn w:val="DefaultParagraphFont"/>
    <w:link w:val="Header"/>
    <w:uiPriority w:val="99"/>
    <w:rsid w:val="003B0980"/>
  </w:style>
  <w:style w:type="paragraph" w:styleId="Footer">
    <w:name w:val="footer"/>
    <w:basedOn w:val="Normal"/>
    <w:link w:val="FooterChar"/>
    <w:uiPriority w:val="99"/>
    <w:unhideWhenUsed/>
    <w:rsid w:val="003B0980"/>
    <w:pPr>
      <w:tabs>
        <w:tab w:val="center" w:pos="4680"/>
        <w:tab w:val="right" w:pos="9360"/>
      </w:tabs>
    </w:pPr>
    <w:rPr>
      <w:rFonts w:asciiTheme="minorHAnsi" w:eastAsiaTheme="minorHAnsi" w:hAnsiTheme="minorHAnsi" w:cstheme="minorBidi"/>
      <w:color w:val="auto"/>
      <w:kern w:val="0"/>
      <w:sz w:val="22"/>
      <w:szCs w:val="22"/>
      <w14:ligatures w14:val="none"/>
      <w14:cntxtAlts w14:val="0"/>
    </w:rPr>
  </w:style>
  <w:style w:type="character" w:customStyle="1" w:styleId="FooterChar">
    <w:name w:val="Footer Char"/>
    <w:basedOn w:val="DefaultParagraphFont"/>
    <w:link w:val="Footer"/>
    <w:uiPriority w:val="99"/>
    <w:rsid w:val="003B0980"/>
  </w:style>
  <w:style w:type="paragraph" w:styleId="NoSpacing">
    <w:name w:val="No Spacing"/>
    <w:link w:val="NoSpacingChar"/>
    <w:uiPriority w:val="1"/>
    <w:qFormat/>
    <w:rsid w:val="003B09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0980"/>
    <w:rPr>
      <w:rFonts w:eastAsiaTheme="minorEastAsia"/>
      <w:lang w:eastAsia="ja-JP"/>
    </w:rPr>
  </w:style>
  <w:style w:type="paragraph" w:styleId="BodyText">
    <w:name w:val="Body Text"/>
    <w:link w:val="BodyTextChar"/>
    <w:uiPriority w:val="99"/>
    <w:semiHidden/>
    <w:unhideWhenUsed/>
    <w:rsid w:val="00D71814"/>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BodyTextChar">
    <w:name w:val="Body Text Char"/>
    <w:basedOn w:val="DefaultParagraphFont"/>
    <w:link w:val="BodyText"/>
    <w:uiPriority w:val="99"/>
    <w:semiHidden/>
    <w:rsid w:val="00D71814"/>
    <w:rPr>
      <w:rFonts w:ascii="Times New Roman" w:eastAsia="Times New Roman" w:hAnsi="Times New Roman" w:cs="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39741">
      <w:bodyDiv w:val="1"/>
      <w:marLeft w:val="0"/>
      <w:marRight w:val="0"/>
      <w:marTop w:val="0"/>
      <w:marBottom w:val="0"/>
      <w:divBdr>
        <w:top w:val="none" w:sz="0" w:space="0" w:color="auto"/>
        <w:left w:val="none" w:sz="0" w:space="0" w:color="auto"/>
        <w:bottom w:val="none" w:sz="0" w:space="0" w:color="auto"/>
        <w:right w:val="none" w:sz="0" w:space="0" w:color="auto"/>
      </w:divBdr>
    </w:div>
    <w:div w:id="598754531">
      <w:bodyDiv w:val="1"/>
      <w:marLeft w:val="0"/>
      <w:marRight w:val="0"/>
      <w:marTop w:val="0"/>
      <w:marBottom w:val="0"/>
      <w:divBdr>
        <w:top w:val="none" w:sz="0" w:space="0" w:color="auto"/>
        <w:left w:val="none" w:sz="0" w:space="0" w:color="auto"/>
        <w:bottom w:val="none" w:sz="0" w:space="0" w:color="auto"/>
        <w:right w:val="none" w:sz="0" w:space="0" w:color="auto"/>
      </w:divBdr>
    </w:div>
    <w:div w:id="814034145">
      <w:bodyDiv w:val="1"/>
      <w:marLeft w:val="0"/>
      <w:marRight w:val="0"/>
      <w:marTop w:val="0"/>
      <w:marBottom w:val="0"/>
      <w:divBdr>
        <w:top w:val="none" w:sz="0" w:space="0" w:color="auto"/>
        <w:left w:val="none" w:sz="0" w:space="0" w:color="auto"/>
        <w:bottom w:val="none" w:sz="0" w:space="0" w:color="auto"/>
        <w:right w:val="none" w:sz="0" w:space="0" w:color="auto"/>
      </w:divBdr>
    </w:div>
    <w:div w:id="971865015">
      <w:bodyDiv w:val="1"/>
      <w:marLeft w:val="0"/>
      <w:marRight w:val="0"/>
      <w:marTop w:val="0"/>
      <w:marBottom w:val="0"/>
      <w:divBdr>
        <w:top w:val="none" w:sz="0" w:space="0" w:color="auto"/>
        <w:left w:val="none" w:sz="0" w:space="0" w:color="auto"/>
        <w:bottom w:val="none" w:sz="0" w:space="0" w:color="auto"/>
        <w:right w:val="none" w:sz="0" w:space="0" w:color="auto"/>
      </w:divBdr>
    </w:div>
    <w:div w:id="1012536077">
      <w:bodyDiv w:val="1"/>
      <w:marLeft w:val="0"/>
      <w:marRight w:val="0"/>
      <w:marTop w:val="0"/>
      <w:marBottom w:val="0"/>
      <w:divBdr>
        <w:top w:val="none" w:sz="0" w:space="0" w:color="auto"/>
        <w:left w:val="none" w:sz="0" w:space="0" w:color="auto"/>
        <w:bottom w:val="none" w:sz="0" w:space="0" w:color="auto"/>
        <w:right w:val="none" w:sz="0" w:space="0" w:color="auto"/>
      </w:divBdr>
    </w:div>
    <w:div w:id="1446005414">
      <w:bodyDiv w:val="1"/>
      <w:marLeft w:val="0"/>
      <w:marRight w:val="0"/>
      <w:marTop w:val="0"/>
      <w:marBottom w:val="0"/>
      <w:divBdr>
        <w:top w:val="none" w:sz="0" w:space="0" w:color="auto"/>
        <w:left w:val="none" w:sz="0" w:space="0" w:color="auto"/>
        <w:bottom w:val="none" w:sz="0" w:space="0" w:color="auto"/>
        <w:right w:val="none" w:sz="0" w:space="0" w:color="auto"/>
      </w:divBdr>
    </w:div>
    <w:div w:id="19806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059CF-04E1-4064-BEF0-F0679CCC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Honda Aircraft Company Inc.</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Lawless</dc:creator>
  <cp:lastModifiedBy>Nathan Cook</cp:lastModifiedBy>
  <cp:revision>5</cp:revision>
  <cp:lastPrinted>2012-09-27T02:24:00Z</cp:lastPrinted>
  <dcterms:created xsi:type="dcterms:W3CDTF">2012-09-27T02:19:00Z</dcterms:created>
  <dcterms:modified xsi:type="dcterms:W3CDTF">2020-02-16T23:17:00Z</dcterms:modified>
</cp:coreProperties>
</file>