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tbl>
      <w:tblPr>
        <w:tblpPr w:bottomFromText="0" w:horzAnchor="margin" w:leftFromText="180" w:rightFromText="180" w:tblpX="0" w:tblpXSpec="center" w:tblpY="112" w:topFromText="0" w:vertAnchor="text"/>
        <w:tblW w:w="947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8"/>
        <w:gridCol w:w="6669"/>
      </w:tblGrid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lineRule="atLeast" w:line="100" w:before="0"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Default"/>
              <w:widowControl w:val="false"/>
              <w:spacing w:lineRule="atLeast" w:line="100" w:before="0" w:after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>Soham Ajit Dahanukar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lineRule="atLeast" w:line="100" w:before="0"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Roll No: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Default"/>
              <w:widowControl w:val="false"/>
              <w:spacing w:lineRule="atLeast" w:line="100" w:before="0" w:after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>13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lineRule="atLeast" w:line="10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Class/Sem: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Default"/>
              <w:widowControl w:val="false"/>
              <w:spacing w:lineRule="atLeast" w:line="100" w:before="0"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TE/V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lineRule="atLeast" w:line="10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Experiment No.: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Default"/>
              <w:widowControl w:val="false"/>
              <w:spacing w:lineRule="atLeast" w:line="100" w:before="0"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lineRule="atLeast" w:line="10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Title: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Default"/>
              <w:widowControl w:val="false"/>
              <w:spacing w:lineRule="atLeast" w:line="100" w:before="0"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IN"/>
              </w:rPr>
              <w:t>Implementation of any one classifier using languages like JAVA/ python.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lineRule="atLeast" w:line="100" w:before="0"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Date of Performance: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Default"/>
              <w:widowControl w:val="false"/>
              <w:spacing w:lineRule="atLeast" w:line="100" w:before="0" w:after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lineRule="atLeast" w:line="100" w:before="0"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Date of Submission: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Default"/>
              <w:widowControl w:val="false"/>
              <w:spacing w:lineRule="atLeast" w:line="100" w:before="0" w:after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lineRule="atLeast" w:line="100" w:before="0"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Marks: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Default"/>
              <w:widowControl w:val="false"/>
              <w:spacing w:lineRule="atLeast" w:line="100" w:before="0" w:after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pacing w:lineRule="atLeast" w:line="100" w:before="0"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Sign of Faculty: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Default"/>
              <w:widowControl w:val="false"/>
              <w:spacing w:lineRule="atLeast" w:line="100" w:before="0" w:after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  <w:t>Aim:</w:t>
      </w:r>
      <w:r>
        <w:rPr>
          <w:rFonts w:cs="Times New Roman" w:ascii="Times New Roman" w:hAnsi="Times New Roman"/>
          <w:sz w:val="24"/>
          <w:szCs w:val="24"/>
        </w:rPr>
        <w:t xml:space="preserve"> To implement Naïve Bayesian classification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eastAsia="en-IN" w:bidi="hi-IN"/>
        </w:rPr>
        <w:t xml:space="preserve">Objective: </w:t>
      </w:r>
      <w:r>
        <w:rPr>
          <w:rFonts w:cs="Times New Roman" w:ascii="Times New Roman" w:hAnsi="Times New Roman"/>
          <w:sz w:val="24"/>
          <w:szCs w:val="24"/>
        </w:rPr>
        <w:t xml:space="preserve"> Develop a program to implement Bayesian classification.</w:t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Theory:</w:t>
      </w:r>
    </w:p>
    <w:p>
      <w:pPr>
        <w:pStyle w:val="Normal"/>
        <w:widowControl w:val="false"/>
        <w:spacing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color w:val="202124"/>
          <w:sz w:val="24"/>
          <w:szCs w:val="24"/>
          <w:shd w:fill="FFFFFF" w:val="clear"/>
        </w:rPr>
        <w:t>The Naive Bayes is a classification algorithm that is suitable for </w:t>
      </w:r>
      <w:r>
        <w:rPr>
          <w:rFonts w:cs="Times New Roman" w:ascii="Times New Roman" w:hAnsi="Times New Roman"/>
          <w:bCs/>
          <w:color w:val="202124"/>
          <w:sz w:val="24"/>
          <w:szCs w:val="24"/>
          <w:shd w:fill="FFFFFF" w:val="clear"/>
        </w:rPr>
        <w:t>binary and multiclass classification</w:t>
      </w:r>
      <w:r>
        <w:rPr>
          <w:rFonts w:cs="Times New Roman" w:ascii="Times New Roman" w:hAnsi="Times New Roman"/>
          <w:color w:val="202124"/>
          <w:sz w:val="24"/>
          <w:szCs w:val="24"/>
          <w:shd w:fill="FFFFFF" w:val="clear"/>
        </w:rPr>
        <w:t>. Naïve Bayes performs well in cases of categorical input variables compared to numerical variables. It is useful for making predictions and forecasting data based on historical results.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naïve Bayesian classifier, or simple Bayesian classifier, works as follows: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Let D be a training set of tuples and their associated class labels. As usual, each tuple is represented by an n-dimensional attribute vector, X = (x1, x2,...,xn), depicting n measurements made on the tuple from n attributes, respectively, A1, A2,..., An.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Suppose that there are m classes, C1,C2,...,Cm. Given a tuple, X, the classifier will predict that X belongs to the class having the highest posterior probability, conditioned on X. That is, the naïve Bayesian classifier predicts that tuple X belongs to the class Ci if and only if</w:t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P(Ci|X) &gt; P(Cj|X) Thus we maximize P(Ci|X).The class Ci for which P(Ci|X) is    maximized is called the maximum posteriori hypothesis.</w:t>
      </w:r>
    </w:p>
    <w:p>
      <w:pPr>
        <w:pStyle w:val="Normal"/>
        <w:tabs>
          <w:tab w:val="clear" w:pos="720"/>
          <w:tab w:val="left" w:pos="2670" w:leader="none"/>
        </w:tabs>
        <w:spacing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By Bayes’ theorem,</w:t>
        <w:tab/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P(Ci|X) = P(X|Ci)*P(Ci)/ P(X)</w:t>
        <w:tab/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 P(X) is constant for all classes, only P(X|Ci)P(Ci) need be maximized. If the class prior probabilities are not known, then it is commonly assumed that the classes are equally likely, that is, P(C1) = P(C2) = ··· = P(Cm), and we would therefore maximize P(X|Ci). Otherwise, we maximize P(X|Ci)P(Ci). Note that the class prior probabilities may be estimated by P(Ci)=|Ci,D|/|D|, where |Ci,D| is the number of training tuples of class Ci in D.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equation: Posterior = Prior x (Likelihood over Marginal probability)</w:t>
      </w:r>
    </w:p>
    <w:p>
      <w:pPr>
        <w:pStyle w:val="Normal"/>
        <w:shd w:val="clear" w:color="auto" w:fill="FFFFFF"/>
        <w:spacing w:before="0" w:after="360"/>
        <w:jc w:val="both"/>
        <w:textAlignment w:val="baseline"/>
        <w:rPr>
          <w:rFonts w:ascii="Times New Roman" w:hAnsi="Times New Roman" w:eastAsia="Times New Roman" w:cs="Times New Roman"/>
          <w:color w:val="0A0A23"/>
          <w:sz w:val="24"/>
          <w:szCs w:val="24"/>
        </w:rPr>
      </w:pPr>
      <w:r>
        <w:rPr>
          <w:rFonts w:eastAsia="Times New Roman" w:cs="Times New Roman" w:ascii="Times New Roman" w:hAnsi="Times New Roman"/>
          <w:color w:val="0A0A23"/>
          <w:sz w:val="24"/>
          <w:szCs w:val="24"/>
        </w:rPr>
        <w:t>There are four parts: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ind w:left="0" w:hanging="360"/>
        <w:jc w:val="both"/>
        <w:textAlignment w:val="baseline"/>
        <w:rPr>
          <w:rFonts w:ascii="Times New Roman" w:hAnsi="Times New Roman" w:eastAsia="Times New Roman" w:cs="Times New Roman"/>
          <w:color w:val="0A0A23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A0A23"/>
          <w:sz w:val="24"/>
          <w:szCs w:val="24"/>
        </w:rPr>
        <w:t>Posterior probability</w:t>
      </w:r>
      <w:r>
        <w:rPr>
          <w:rFonts w:eastAsia="Times New Roman" w:cs="Times New Roman" w:ascii="Times New Roman" w:hAnsi="Times New Roman"/>
          <w:color w:val="0A0A23"/>
          <w:sz w:val="24"/>
          <w:szCs w:val="24"/>
        </w:rPr>
        <w:t> (updated probability after the evidence is considered)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ind w:left="0" w:hanging="360"/>
        <w:jc w:val="both"/>
        <w:textAlignment w:val="baseline"/>
        <w:rPr>
          <w:rFonts w:ascii="Times New Roman" w:hAnsi="Times New Roman" w:eastAsia="Times New Roman" w:cs="Times New Roman"/>
          <w:color w:val="0A0A23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A0A23"/>
          <w:sz w:val="24"/>
          <w:szCs w:val="24"/>
        </w:rPr>
        <w:t>Prior probability</w:t>
      </w:r>
      <w:r>
        <w:rPr>
          <w:rFonts w:eastAsia="Times New Roman" w:cs="Times New Roman" w:ascii="Times New Roman" w:hAnsi="Times New Roman"/>
          <w:color w:val="0A0A23"/>
          <w:sz w:val="24"/>
          <w:szCs w:val="24"/>
        </w:rPr>
        <w:t> (the probability before the evidence is considered)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ind w:left="0" w:hanging="360"/>
        <w:jc w:val="both"/>
        <w:textAlignment w:val="baseline"/>
        <w:rPr>
          <w:rFonts w:ascii="Times New Roman" w:hAnsi="Times New Roman" w:eastAsia="Times New Roman" w:cs="Times New Roman"/>
          <w:color w:val="0A0A23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A0A23"/>
          <w:sz w:val="24"/>
          <w:szCs w:val="24"/>
        </w:rPr>
        <w:t>Likelihood</w:t>
      </w:r>
      <w:r>
        <w:rPr>
          <w:rFonts w:eastAsia="Times New Roman" w:cs="Times New Roman" w:ascii="Times New Roman" w:hAnsi="Times New Roman"/>
          <w:color w:val="0A0A23"/>
          <w:sz w:val="24"/>
          <w:szCs w:val="24"/>
        </w:rPr>
        <w:t> (probability of the evidence, given the belief is true)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ind w:left="0" w:hanging="360"/>
        <w:jc w:val="both"/>
        <w:textAlignment w:val="baseline"/>
        <w:rPr>
          <w:rFonts w:ascii="Times New Roman" w:hAnsi="Times New Roman" w:eastAsia="Times New Roman" w:cs="Times New Roman"/>
          <w:color w:val="0A0A23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A0A23"/>
          <w:sz w:val="24"/>
          <w:szCs w:val="24"/>
        </w:rPr>
        <w:t>Marginal probability</w:t>
      </w:r>
      <w:r>
        <w:rPr>
          <w:rFonts w:eastAsia="Times New Roman" w:cs="Times New Roman" w:ascii="Times New Roman" w:hAnsi="Times New Roman"/>
          <w:color w:val="0A0A23"/>
          <w:sz w:val="24"/>
          <w:szCs w:val="24"/>
        </w:rPr>
        <w:t> (probability of the evidence, under any circumstance)</w:t>
      </w:r>
    </w:p>
    <w:p>
      <w:pPr>
        <w:pStyle w:val="Normal"/>
        <w:shd w:val="clear" w:color="auto" w:fill="FFFFFF"/>
        <w:spacing w:before="0" w:after="360"/>
        <w:jc w:val="both"/>
        <w:textAlignment w:val="baseline"/>
        <w:rPr>
          <w:rFonts w:ascii="Times New Roman" w:hAnsi="Times New Roman" w:eastAsia="Times New Roman" w:cs="Times New Roman"/>
          <w:color w:val="0A0A23"/>
          <w:sz w:val="24"/>
          <w:szCs w:val="24"/>
        </w:rPr>
      </w:pPr>
      <w:r>
        <w:rPr>
          <w:rFonts w:eastAsia="Times New Roman" w:cs="Times New Roman" w:ascii="Times New Roman" w:hAnsi="Times New Roman"/>
          <w:color w:val="0A0A23"/>
          <w:sz w:val="24"/>
          <w:szCs w:val="24"/>
        </w:rPr>
        <w:t>Bayes' Rule can answer a variety of probability questions, which help us (and machines) understand the complex world we live in.</w:t>
      </w:r>
    </w:p>
    <w:p>
      <w:pPr>
        <w:pStyle w:val="Normal"/>
        <w:shd w:val="clear" w:color="auto" w:fill="FFFFFF"/>
        <w:spacing w:before="0" w:after="360"/>
        <w:jc w:val="both"/>
        <w:textAlignment w:val="baseline"/>
        <w:rPr>
          <w:rFonts w:ascii="Times New Roman" w:hAnsi="Times New Roman" w:eastAsia="Times New Roman" w:cs="Times New Roman"/>
          <w:color w:val="0A0A23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Example: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/>
        <w:drawing>
          <wp:inline distT="0" distB="0" distL="0" distR="0">
            <wp:extent cx="3255010" cy="346202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 (yes) =5/10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 (No)=5/10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-Color: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P(Red/Y)=3/5 P(yellow/Y)=2/5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P(Red/N)=2/5 P(yellow/N)=3/5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-Type: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P(SUV/Y)=1/5 P(Sports/Y)=4/5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P(SUV/N)=3/5 P(Sports/N)=2/5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-Origin: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P(Domentic/Y)=2/5 P(Imported/Y)=3/5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P(Domentic /N)=3/5 P(Imported/N)=2/5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P(x|Yes).P(Yes)= 0.024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P(x|No).P(No)=0.072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So, Bayesian Classification Predicts the class “NO”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Code: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from sklearn.model_selection import train_test_split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from sklearn.feature_extraction.text import CountVectorizer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from sklearn.naive_bayes import MultinomialNB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from sklearn.metrics import accuracy_score, classification_report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# Sample data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data = [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{'text': 'I love machine learning', 'label': 'positive'},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{'text': 'I hate bugs', 'label': 'negative'},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{'text': 'Machine learning is fascinating', 'label': 'positive'},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{'text': 'Bugs are annoying', 'label': 'negative'},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Add more data as needed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]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# Extract features and labels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texts = [item['text'] for item in data]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labels = [item['label'] for item in data]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# Split the data into training and testing sets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X_train, X_test, y_train, y_test = train_test_split(texts, labels, test_size=0.2, random_state=42)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# Vectorize the text data using CountVectorizer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vectorizer = CountVectorizer()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X_train_vectorized = vectorizer.fit_transform(X_train)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X_test_vectorized = vectorizer.transform(X_test)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# Create and train a Naive Bayes classifier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classifier = MultinomialNB()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classifier.fit(X_train_vectorized, y_train)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# Make predictions on the test set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predictions = classifier.predict(X_test_vectorized)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# Evaluate the classifier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accuracy = accuracy_score(y_test, predictions)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print(f'Accuracy: {accuracy:.2f}')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# Display classification report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print('Classification Report:')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print(classification_report(y_test, predictions))</w:t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Conclusion: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680" w:leader="none"/>
        <w:tab w:val="right" w:pos="9027" w:leader="none"/>
        <w:tab w:val="right" w:pos="9360" w:leader="none"/>
      </w:tabs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 xml:space="preserve"> </w:t>
    </w:r>
    <w:r>
      <w:rPr>
        <w:rFonts w:cs="Times New Roman" w:ascii="Times New Roman" w:hAnsi="Times New Roman"/>
      </w:rPr>
      <w:t>CSL503:</w:t>
    </w:r>
    <w:r>
      <w:rPr/>
      <w:t xml:space="preserve"> Data warehousing and Mining Lab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right" w:pos="9027" w:leader="none"/>
      </w:tabs>
      <w:rPr/>
    </w:pPr>
    <w:r>
      <w:rPr/>
      <w:drawing>
        <wp:inline distT="0" distB="0" distL="0" distR="0">
          <wp:extent cx="5943600" cy="793115"/>
          <wp:effectExtent l="0" t="0" r="0" b="0"/>
          <wp:docPr id="3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93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2cd9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12cd9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2cd9"/>
    <w:rPr>
      <w:rFonts w:ascii="Tahoma" w:hAnsi="Tahoma" w:eastAsia="" w:cs="Tahoma" w:eastAsiaTheme="minorEastAsi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27df9"/>
    <w:rPr>
      <w:rFonts w:eastAsia="" w:eastAsiaTheme="minorEastAsi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27df9"/>
    <w:rPr>
      <w:rFonts w:eastAsia="" w:eastAsiaTheme="minorEastAsia"/>
    </w:rPr>
  </w:style>
  <w:style w:type="character" w:styleId="Emphasis">
    <w:name w:val="Emphasis"/>
    <w:basedOn w:val="DefaultParagraphFont"/>
    <w:uiPriority w:val="20"/>
    <w:qFormat/>
    <w:rsid w:val="004e441d"/>
    <w:rPr>
      <w:i/>
      <w:iCs/>
    </w:rPr>
  </w:style>
  <w:style w:type="character" w:styleId="Strong">
    <w:name w:val="Strong"/>
    <w:basedOn w:val="DefaultParagraphFont"/>
    <w:uiPriority w:val="22"/>
    <w:qFormat/>
    <w:rsid w:val="007d58e3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412cd9"/>
    <w:pPr>
      <w:widowControl/>
      <w:tabs>
        <w:tab w:val="clear" w:pos="720"/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rsid w:val="00412cd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2cd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27df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27df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d58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uiPriority w:val="39"/>
    <w:rsid w:val="00927df9"/>
    <w:pPr>
      <w:spacing w:after="0" w:line="240" w:lineRule="auto"/>
    </w:pPr>
    <w:rPr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59"/>
    <w:rsid w:val="00927d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2605</TotalTime>
  <Application>LibreOffice/7.5.5.2$Windows_X86_64 LibreOffice_project/ca8fe7424262805f223b9a2334bc7181abbcbf5e</Application>
  <AppVersion>15.0000</AppVersion>
  <Pages>5</Pages>
  <Words>562</Words>
  <Characters>3617</Characters>
  <CharactersWithSpaces>4123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2022-10-21T10:01:00Z</dcterms:created>
  <dc:creator>Windows User</dc:creator>
  <dc:description/>
  <dc:language>en-IN</dc:language>
  <cp:lastModifiedBy/>
  <dcterms:modified xsi:type="dcterms:W3CDTF">2023-10-07T16:46:43Z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