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U24100GJ2018PTC104993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3,75,00,000/-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AAMANYA ORGANICS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702, Astron Tech Park, Opp. Fun Republic, Jodhpur Char Rasta, Ahmedabad, Ahmadabad City,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AAMANYA ORGANICS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SAURIN DILIPBHAI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DIAN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ADAS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AAMANYA ORGANICS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SAURIN DILIPBHAI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00017778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