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b/>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CC7CBF"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End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713FA014" w14:textId="76943DAF" w:rsidR="00B14776"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150474" w:history="1">
            <w:r w:rsidR="00B14776" w:rsidRPr="00C47BCA">
              <w:rPr>
                <w:rStyle w:val="Lienhypertexte"/>
                <w:noProof/>
              </w:rPr>
              <w:t>Introduction</w:t>
            </w:r>
            <w:r w:rsidR="00B14776">
              <w:rPr>
                <w:noProof/>
                <w:webHidden/>
              </w:rPr>
              <w:tab/>
            </w:r>
            <w:r w:rsidR="00B14776">
              <w:rPr>
                <w:noProof/>
                <w:webHidden/>
              </w:rPr>
              <w:fldChar w:fldCharType="begin"/>
            </w:r>
            <w:r w:rsidR="00B14776">
              <w:rPr>
                <w:noProof/>
                <w:webHidden/>
              </w:rPr>
              <w:instrText xml:space="preserve"> PAGEREF _Toc187150474 \h </w:instrText>
            </w:r>
            <w:r w:rsidR="00B14776">
              <w:rPr>
                <w:noProof/>
                <w:webHidden/>
              </w:rPr>
            </w:r>
            <w:r w:rsidR="00B14776">
              <w:rPr>
                <w:noProof/>
                <w:webHidden/>
              </w:rPr>
              <w:fldChar w:fldCharType="separate"/>
            </w:r>
            <w:r w:rsidR="00B14776">
              <w:rPr>
                <w:noProof/>
                <w:webHidden/>
              </w:rPr>
              <w:t>2</w:t>
            </w:r>
            <w:r w:rsidR="00B14776">
              <w:rPr>
                <w:noProof/>
                <w:webHidden/>
              </w:rPr>
              <w:fldChar w:fldCharType="end"/>
            </w:r>
          </w:hyperlink>
        </w:p>
        <w:p w14:paraId="30ED1C2C" w14:textId="45493832" w:rsidR="00B14776" w:rsidRDefault="00B14776">
          <w:pPr>
            <w:pStyle w:val="TM2"/>
            <w:tabs>
              <w:tab w:val="right" w:leader="dot" w:pos="9062"/>
            </w:tabs>
            <w:rPr>
              <w:rFonts w:eastAsiaTheme="minorEastAsia"/>
              <w:noProof/>
              <w:lang w:eastAsia="fr-CH"/>
            </w:rPr>
          </w:pPr>
          <w:hyperlink w:anchor="_Toc187150475" w:history="1">
            <w:r w:rsidRPr="00C47BCA">
              <w:rPr>
                <w:rStyle w:val="Lienhypertexte"/>
                <w:noProof/>
              </w:rPr>
              <w:t>Choix du projet</w:t>
            </w:r>
            <w:r>
              <w:rPr>
                <w:noProof/>
                <w:webHidden/>
              </w:rPr>
              <w:tab/>
            </w:r>
            <w:r>
              <w:rPr>
                <w:noProof/>
                <w:webHidden/>
              </w:rPr>
              <w:fldChar w:fldCharType="begin"/>
            </w:r>
            <w:r>
              <w:rPr>
                <w:noProof/>
                <w:webHidden/>
              </w:rPr>
              <w:instrText xml:space="preserve"> PAGEREF _Toc187150475 \h </w:instrText>
            </w:r>
            <w:r>
              <w:rPr>
                <w:noProof/>
                <w:webHidden/>
              </w:rPr>
            </w:r>
            <w:r>
              <w:rPr>
                <w:noProof/>
                <w:webHidden/>
              </w:rPr>
              <w:fldChar w:fldCharType="separate"/>
            </w:r>
            <w:r>
              <w:rPr>
                <w:noProof/>
                <w:webHidden/>
              </w:rPr>
              <w:t>2</w:t>
            </w:r>
            <w:r>
              <w:rPr>
                <w:noProof/>
                <w:webHidden/>
              </w:rPr>
              <w:fldChar w:fldCharType="end"/>
            </w:r>
          </w:hyperlink>
        </w:p>
        <w:p w14:paraId="135E9609" w14:textId="518B86EB" w:rsidR="00B14776" w:rsidRDefault="00B14776">
          <w:pPr>
            <w:pStyle w:val="TM1"/>
            <w:tabs>
              <w:tab w:val="right" w:leader="dot" w:pos="9062"/>
            </w:tabs>
            <w:rPr>
              <w:rFonts w:eastAsiaTheme="minorEastAsia"/>
              <w:noProof/>
              <w:lang w:eastAsia="fr-CH"/>
            </w:rPr>
          </w:pPr>
          <w:hyperlink w:anchor="_Toc187150476" w:history="1">
            <w:r w:rsidRPr="00C47BCA">
              <w:rPr>
                <w:rStyle w:val="Lienhypertexte"/>
                <w:noProof/>
              </w:rPr>
              <w:t>Objectif final de la simulation</w:t>
            </w:r>
            <w:r>
              <w:rPr>
                <w:noProof/>
                <w:webHidden/>
              </w:rPr>
              <w:tab/>
            </w:r>
            <w:r>
              <w:rPr>
                <w:noProof/>
                <w:webHidden/>
              </w:rPr>
              <w:fldChar w:fldCharType="begin"/>
            </w:r>
            <w:r>
              <w:rPr>
                <w:noProof/>
                <w:webHidden/>
              </w:rPr>
              <w:instrText xml:space="preserve"> PAGEREF _Toc187150476 \h </w:instrText>
            </w:r>
            <w:r>
              <w:rPr>
                <w:noProof/>
                <w:webHidden/>
              </w:rPr>
            </w:r>
            <w:r>
              <w:rPr>
                <w:noProof/>
                <w:webHidden/>
              </w:rPr>
              <w:fldChar w:fldCharType="separate"/>
            </w:r>
            <w:r>
              <w:rPr>
                <w:noProof/>
                <w:webHidden/>
              </w:rPr>
              <w:t>3</w:t>
            </w:r>
            <w:r>
              <w:rPr>
                <w:noProof/>
                <w:webHidden/>
              </w:rPr>
              <w:fldChar w:fldCharType="end"/>
            </w:r>
          </w:hyperlink>
        </w:p>
        <w:p w14:paraId="2EAE86C7" w14:textId="723C82B1" w:rsidR="00B14776" w:rsidRDefault="00B14776">
          <w:pPr>
            <w:pStyle w:val="TM1"/>
            <w:tabs>
              <w:tab w:val="right" w:leader="dot" w:pos="9062"/>
            </w:tabs>
            <w:rPr>
              <w:rFonts w:eastAsiaTheme="minorEastAsia"/>
              <w:noProof/>
              <w:lang w:eastAsia="fr-CH"/>
            </w:rPr>
          </w:pPr>
          <w:hyperlink w:anchor="_Toc187150477" w:history="1">
            <w:r w:rsidRPr="00C47BCA">
              <w:rPr>
                <w:rStyle w:val="Lienhypertexte"/>
                <w:noProof/>
              </w:rPr>
              <w:t>Stockage des données</w:t>
            </w:r>
            <w:r>
              <w:rPr>
                <w:noProof/>
                <w:webHidden/>
              </w:rPr>
              <w:tab/>
            </w:r>
            <w:r>
              <w:rPr>
                <w:noProof/>
                <w:webHidden/>
              </w:rPr>
              <w:fldChar w:fldCharType="begin"/>
            </w:r>
            <w:r>
              <w:rPr>
                <w:noProof/>
                <w:webHidden/>
              </w:rPr>
              <w:instrText xml:space="preserve"> PAGEREF _Toc187150477 \h </w:instrText>
            </w:r>
            <w:r>
              <w:rPr>
                <w:noProof/>
                <w:webHidden/>
              </w:rPr>
            </w:r>
            <w:r>
              <w:rPr>
                <w:noProof/>
                <w:webHidden/>
              </w:rPr>
              <w:fldChar w:fldCharType="separate"/>
            </w:r>
            <w:r>
              <w:rPr>
                <w:noProof/>
                <w:webHidden/>
              </w:rPr>
              <w:t>3</w:t>
            </w:r>
            <w:r>
              <w:rPr>
                <w:noProof/>
                <w:webHidden/>
              </w:rPr>
              <w:fldChar w:fldCharType="end"/>
            </w:r>
          </w:hyperlink>
        </w:p>
        <w:p w14:paraId="787539E9" w14:textId="306A3DDF" w:rsidR="00B14776" w:rsidRDefault="00B14776">
          <w:pPr>
            <w:pStyle w:val="TM1"/>
            <w:tabs>
              <w:tab w:val="right" w:leader="dot" w:pos="9062"/>
            </w:tabs>
            <w:rPr>
              <w:rFonts w:eastAsiaTheme="minorEastAsia"/>
              <w:noProof/>
              <w:lang w:eastAsia="fr-CH"/>
            </w:rPr>
          </w:pPr>
          <w:hyperlink w:anchor="_Toc187150478" w:history="1">
            <w:r w:rsidRPr="00C47BCA">
              <w:rPr>
                <w:rStyle w:val="Lienhypertexte"/>
                <w:noProof/>
                <w:lang w:eastAsia="fr-CH"/>
              </w:rPr>
              <w:t>Implémentation des astres</w:t>
            </w:r>
            <w:r>
              <w:rPr>
                <w:noProof/>
                <w:webHidden/>
              </w:rPr>
              <w:tab/>
            </w:r>
            <w:r>
              <w:rPr>
                <w:noProof/>
                <w:webHidden/>
              </w:rPr>
              <w:fldChar w:fldCharType="begin"/>
            </w:r>
            <w:r>
              <w:rPr>
                <w:noProof/>
                <w:webHidden/>
              </w:rPr>
              <w:instrText xml:space="preserve"> PAGEREF _Toc187150478 \h </w:instrText>
            </w:r>
            <w:r>
              <w:rPr>
                <w:noProof/>
                <w:webHidden/>
              </w:rPr>
            </w:r>
            <w:r>
              <w:rPr>
                <w:noProof/>
                <w:webHidden/>
              </w:rPr>
              <w:fldChar w:fldCharType="separate"/>
            </w:r>
            <w:r>
              <w:rPr>
                <w:noProof/>
                <w:webHidden/>
              </w:rPr>
              <w:t>3</w:t>
            </w:r>
            <w:r>
              <w:rPr>
                <w:noProof/>
                <w:webHidden/>
              </w:rPr>
              <w:fldChar w:fldCharType="end"/>
            </w:r>
          </w:hyperlink>
        </w:p>
        <w:p w14:paraId="443B93A2" w14:textId="4B638E1A" w:rsidR="00B14776" w:rsidRDefault="00B14776">
          <w:pPr>
            <w:pStyle w:val="TM1"/>
            <w:tabs>
              <w:tab w:val="right" w:leader="dot" w:pos="9062"/>
            </w:tabs>
            <w:rPr>
              <w:rFonts w:eastAsiaTheme="minorEastAsia"/>
              <w:noProof/>
              <w:lang w:eastAsia="fr-CH"/>
            </w:rPr>
          </w:pPr>
          <w:hyperlink w:anchor="_Toc187150479" w:history="1">
            <w:r w:rsidRPr="00C47BCA">
              <w:rPr>
                <w:rStyle w:val="Lienhypertexte"/>
                <w:noProof/>
                <w:lang w:eastAsia="fr-CH"/>
              </w:rPr>
              <w:t>Création de la sonde spatiale</w:t>
            </w:r>
            <w:r>
              <w:rPr>
                <w:noProof/>
                <w:webHidden/>
              </w:rPr>
              <w:tab/>
            </w:r>
            <w:r>
              <w:rPr>
                <w:noProof/>
                <w:webHidden/>
              </w:rPr>
              <w:fldChar w:fldCharType="begin"/>
            </w:r>
            <w:r>
              <w:rPr>
                <w:noProof/>
                <w:webHidden/>
              </w:rPr>
              <w:instrText xml:space="preserve"> PAGEREF _Toc187150479 \h </w:instrText>
            </w:r>
            <w:r>
              <w:rPr>
                <w:noProof/>
                <w:webHidden/>
              </w:rPr>
            </w:r>
            <w:r>
              <w:rPr>
                <w:noProof/>
                <w:webHidden/>
              </w:rPr>
              <w:fldChar w:fldCharType="separate"/>
            </w:r>
            <w:r>
              <w:rPr>
                <w:noProof/>
                <w:webHidden/>
              </w:rPr>
              <w:t>3</w:t>
            </w:r>
            <w:r>
              <w:rPr>
                <w:noProof/>
                <w:webHidden/>
              </w:rPr>
              <w:fldChar w:fldCharType="end"/>
            </w:r>
          </w:hyperlink>
        </w:p>
        <w:p w14:paraId="3C9B8E96" w14:textId="5CAF0202" w:rsidR="00B14776" w:rsidRDefault="00B14776">
          <w:pPr>
            <w:pStyle w:val="TM1"/>
            <w:tabs>
              <w:tab w:val="right" w:leader="dot" w:pos="9062"/>
            </w:tabs>
            <w:rPr>
              <w:rFonts w:eastAsiaTheme="minorEastAsia"/>
              <w:noProof/>
              <w:lang w:eastAsia="fr-CH"/>
            </w:rPr>
          </w:pPr>
          <w:hyperlink w:anchor="_Toc187150480" w:history="1">
            <w:r w:rsidRPr="00C47BCA">
              <w:rPr>
                <w:rStyle w:val="Lienhypertexte"/>
                <w:noProof/>
                <w:lang w:eastAsia="fr-CH"/>
              </w:rPr>
              <w:t>Fonctionnalités</w:t>
            </w:r>
            <w:r>
              <w:rPr>
                <w:noProof/>
                <w:webHidden/>
              </w:rPr>
              <w:tab/>
            </w:r>
            <w:r>
              <w:rPr>
                <w:noProof/>
                <w:webHidden/>
              </w:rPr>
              <w:fldChar w:fldCharType="begin"/>
            </w:r>
            <w:r>
              <w:rPr>
                <w:noProof/>
                <w:webHidden/>
              </w:rPr>
              <w:instrText xml:space="preserve"> PAGEREF _Toc187150480 \h </w:instrText>
            </w:r>
            <w:r>
              <w:rPr>
                <w:noProof/>
                <w:webHidden/>
              </w:rPr>
            </w:r>
            <w:r>
              <w:rPr>
                <w:noProof/>
                <w:webHidden/>
              </w:rPr>
              <w:fldChar w:fldCharType="separate"/>
            </w:r>
            <w:r>
              <w:rPr>
                <w:noProof/>
                <w:webHidden/>
              </w:rPr>
              <w:t>4</w:t>
            </w:r>
            <w:r>
              <w:rPr>
                <w:noProof/>
                <w:webHidden/>
              </w:rPr>
              <w:fldChar w:fldCharType="end"/>
            </w:r>
          </w:hyperlink>
        </w:p>
        <w:p w14:paraId="36B9D713" w14:textId="6D26050A" w:rsidR="00B14776" w:rsidRDefault="00B14776">
          <w:pPr>
            <w:pStyle w:val="TM2"/>
            <w:tabs>
              <w:tab w:val="right" w:leader="dot" w:pos="9062"/>
            </w:tabs>
            <w:rPr>
              <w:rFonts w:eastAsiaTheme="minorEastAsia"/>
              <w:noProof/>
              <w:lang w:eastAsia="fr-CH"/>
            </w:rPr>
          </w:pPr>
          <w:hyperlink w:anchor="_Toc187150481" w:history="1">
            <w:r w:rsidRPr="00C47BCA">
              <w:rPr>
                <w:rStyle w:val="Lienhypertexte"/>
                <w:noProof/>
                <w:lang w:eastAsia="fr-CH"/>
              </w:rPr>
              <w:t>Déplacements</w:t>
            </w:r>
            <w:r>
              <w:rPr>
                <w:noProof/>
                <w:webHidden/>
              </w:rPr>
              <w:tab/>
            </w:r>
            <w:r>
              <w:rPr>
                <w:noProof/>
                <w:webHidden/>
              </w:rPr>
              <w:fldChar w:fldCharType="begin"/>
            </w:r>
            <w:r>
              <w:rPr>
                <w:noProof/>
                <w:webHidden/>
              </w:rPr>
              <w:instrText xml:space="preserve"> PAGEREF _Toc187150481 \h </w:instrText>
            </w:r>
            <w:r>
              <w:rPr>
                <w:noProof/>
                <w:webHidden/>
              </w:rPr>
            </w:r>
            <w:r>
              <w:rPr>
                <w:noProof/>
                <w:webHidden/>
              </w:rPr>
              <w:fldChar w:fldCharType="separate"/>
            </w:r>
            <w:r>
              <w:rPr>
                <w:noProof/>
                <w:webHidden/>
              </w:rPr>
              <w:t>4</w:t>
            </w:r>
            <w:r>
              <w:rPr>
                <w:noProof/>
                <w:webHidden/>
              </w:rPr>
              <w:fldChar w:fldCharType="end"/>
            </w:r>
          </w:hyperlink>
        </w:p>
        <w:p w14:paraId="127CD1CA" w14:textId="5CD60137" w:rsidR="00B14776" w:rsidRDefault="00B14776">
          <w:pPr>
            <w:pStyle w:val="TM2"/>
            <w:tabs>
              <w:tab w:val="right" w:leader="dot" w:pos="9062"/>
            </w:tabs>
            <w:rPr>
              <w:rFonts w:eastAsiaTheme="minorEastAsia"/>
              <w:noProof/>
              <w:lang w:eastAsia="fr-CH"/>
            </w:rPr>
          </w:pPr>
          <w:hyperlink w:anchor="_Toc187150482" w:history="1">
            <w:r w:rsidRPr="00C47BCA">
              <w:rPr>
                <w:rStyle w:val="Lienhypertexte"/>
                <w:noProof/>
                <w:lang w:eastAsia="fr-CH"/>
              </w:rPr>
              <w:t>Vue sur une planète</w:t>
            </w:r>
            <w:r>
              <w:rPr>
                <w:noProof/>
                <w:webHidden/>
              </w:rPr>
              <w:tab/>
            </w:r>
            <w:r>
              <w:rPr>
                <w:noProof/>
                <w:webHidden/>
              </w:rPr>
              <w:fldChar w:fldCharType="begin"/>
            </w:r>
            <w:r>
              <w:rPr>
                <w:noProof/>
                <w:webHidden/>
              </w:rPr>
              <w:instrText xml:space="preserve"> PAGEREF _Toc187150482 \h </w:instrText>
            </w:r>
            <w:r>
              <w:rPr>
                <w:noProof/>
                <w:webHidden/>
              </w:rPr>
            </w:r>
            <w:r>
              <w:rPr>
                <w:noProof/>
                <w:webHidden/>
              </w:rPr>
              <w:fldChar w:fldCharType="separate"/>
            </w:r>
            <w:r>
              <w:rPr>
                <w:noProof/>
                <w:webHidden/>
              </w:rPr>
              <w:t>4</w:t>
            </w:r>
            <w:r>
              <w:rPr>
                <w:noProof/>
                <w:webHidden/>
              </w:rPr>
              <w:fldChar w:fldCharType="end"/>
            </w:r>
          </w:hyperlink>
        </w:p>
        <w:p w14:paraId="5988FCB6" w14:textId="220E0F7B" w:rsidR="00B14776" w:rsidRDefault="00B14776">
          <w:pPr>
            <w:pStyle w:val="TM1"/>
            <w:tabs>
              <w:tab w:val="right" w:leader="dot" w:pos="9062"/>
            </w:tabs>
            <w:rPr>
              <w:rFonts w:eastAsiaTheme="minorEastAsia"/>
              <w:noProof/>
              <w:lang w:eastAsia="fr-CH"/>
            </w:rPr>
          </w:pPr>
          <w:hyperlink w:anchor="_Toc187150483" w:history="1">
            <w:r w:rsidRPr="00C47BCA">
              <w:rPr>
                <w:rStyle w:val="Lienhypertexte"/>
                <w:noProof/>
              </w:rPr>
              <w:t>Aspect physique</w:t>
            </w:r>
            <w:r>
              <w:rPr>
                <w:noProof/>
                <w:webHidden/>
              </w:rPr>
              <w:tab/>
            </w:r>
            <w:r>
              <w:rPr>
                <w:noProof/>
                <w:webHidden/>
              </w:rPr>
              <w:fldChar w:fldCharType="begin"/>
            </w:r>
            <w:r>
              <w:rPr>
                <w:noProof/>
                <w:webHidden/>
              </w:rPr>
              <w:instrText xml:space="preserve"> PAGEREF _Toc187150483 \h </w:instrText>
            </w:r>
            <w:r>
              <w:rPr>
                <w:noProof/>
                <w:webHidden/>
              </w:rPr>
            </w:r>
            <w:r>
              <w:rPr>
                <w:noProof/>
                <w:webHidden/>
              </w:rPr>
              <w:fldChar w:fldCharType="separate"/>
            </w:r>
            <w:r>
              <w:rPr>
                <w:noProof/>
                <w:webHidden/>
              </w:rPr>
              <w:t>4</w:t>
            </w:r>
            <w:r>
              <w:rPr>
                <w:noProof/>
                <w:webHidden/>
              </w:rPr>
              <w:fldChar w:fldCharType="end"/>
            </w:r>
          </w:hyperlink>
        </w:p>
        <w:p w14:paraId="7753B325" w14:textId="09BA5499" w:rsidR="00B14776" w:rsidRDefault="00B14776">
          <w:pPr>
            <w:pStyle w:val="TM2"/>
            <w:tabs>
              <w:tab w:val="right" w:leader="dot" w:pos="9062"/>
            </w:tabs>
            <w:rPr>
              <w:rFonts w:eastAsiaTheme="minorEastAsia"/>
              <w:noProof/>
              <w:lang w:eastAsia="fr-CH"/>
            </w:rPr>
          </w:pPr>
          <w:hyperlink w:anchor="_Toc187150484" w:history="1">
            <w:r w:rsidRPr="00C47BCA">
              <w:rPr>
                <w:rStyle w:val="Lienhypertexte"/>
                <w:noProof/>
              </w:rPr>
              <w:t>Valeurs utilisées et conversion</w:t>
            </w:r>
            <w:r>
              <w:rPr>
                <w:noProof/>
                <w:webHidden/>
              </w:rPr>
              <w:tab/>
            </w:r>
            <w:r>
              <w:rPr>
                <w:noProof/>
                <w:webHidden/>
              </w:rPr>
              <w:fldChar w:fldCharType="begin"/>
            </w:r>
            <w:r>
              <w:rPr>
                <w:noProof/>
                <w:webHidden/>
              </w:rPr>
              <w:instrText xml:space="preserve"> PAGEREF _Toc187150484 \h </w:instrText>
            </w:r>
            <w:r>
              <w:rPr>
                <w:noProof/>
                <w:webHidden/>
              </w:rPr>
            </w:r>
            <w:r>
              <w:rPr>
                <w:noProof/>
                <w:webHidden/>
              </w:rPr>
              <w:fldChar w:fldCharType="separate"/>
            </w:r>
            <w:r>
              <w:rPr>
                <w:noProof/>
                <w:webHidden/>
              </w:rPr>
              <w:t>4</w:t>
            </w:r>
            <w:r>
              <w:rPr>
                <w:noProof/>
                <w:webHidden/>
              </w:rPr>
              <w:fldChar w:fldCharType="end"/>
            </w:r>
          </w:hyperlink>
        </w:p>
        <w:p w14:paraId="610C9B42" w14:textId="36595BA1" w:rsidR="00B14776" w:rsidRDefault="00B14776">
          <w:pPr>
            <w:pStyle w:val="TM2"/>
            <w:tabs>
              <w:tab w:val="right" w:leader="dot" w:pos="9062"/>
            </w:tabs>
            <w:rPr>
              <w:rFonts w:eastAsiaTheme="minorEastAsia"/>
              <w:noProof/>
              <w:lang w:eastAsia="fr-CH"/>
            </w:rPr>
          </w:pPr>
          <w:hyperlink w:anchor="_Toc187150485" w:history="1">
            <w:r w:rsidRPr="00C47BCA">
              <w:rPr>
                <w:rStyle w:val="Lienhypertexte"/>
                <w:noProof/>
              </w:rPr>
              <w:t>Calculs et fonctions</w:t>
            </w:r>
            <w:r>
              <w:rPr>
                <w:noProof/>
                <w:webHidden/>
              </w:rPr>
              <w:tab/>
            </w:r>
            <w:r>
              <w:rPr>
                <w:noProof/>
                <w:webHidden/>
              </w:rPr>
              <w:fldChar w:fldCharType="begin"/>
            </w:r>
            <w:r>
              <w:rPr>
                <w:noProof/>
                <w:webHidden/>
              </w:rPr>
              <w:instrText xml:space="preserve"> PAGEREF _Toc187150485 \h </w:instrText>
            </w:r>
            <w:r>
              <w:rPr>
                <w:noProof/>
                <w:webHidden/>
              </w:rPr>
            </w:r>
            <w:r>
              <w:rPr>
                <w:noProof/>
                <w:webHidden/>
              </w:rPr>
              <w:fldChar w:fldCharType="separate"/>
            </w:r>
            <w:r>
              <w:rPr>
                <w:noProof/>
                <w:webHidden/>
              </w:rPr>
              <w:t>5</w:t>
            </w:r>
            <w:r>
              <w:rPr>
                <w:noProof/>
                <w:webHidden/>
              </w:rPr>
              <w:fldChar w:fldCharType="end"/>
            </w:r>
          </w:hyperlink>
        </w:p>
        <w:p w14:paraId="3BAD26E4" w14:textId="585BECA8" w:rsidR="00B14776" w:rsidRDefault="00B14776">
          <w:pPr>
            <w:pStyle w:val="TM3"/>
            <w:tabs>
              <w:tab w:val="right" w:leader="dot" w:pos="9062"/>
            </w:tabs>
            <w:rPr>
              <w:rFonts w:eastAsiaTheme="minorEastAsia"/>
              <w:noProof/>
              <w:lang w:eastAsia="fr-CH"/>
            </w:rPr>
          </w:pPr>
          <w:hyperlink w:anchor="_Toc187150486" w:history="1">
            <w:r w:rsidRPr="00C47BCA">
              <w:rPr>
                <w:rStyle w:val="Lienhypertexte"/>
                <w:noProof/>
              </w:rPr>
              <w:t>Fonctions de calcul du rayon</w:t>
            </w:r>
            <w:r>
              <w:rPr>
                <w:noProof/>
                <w:webHidden/>
              </w:rPr>
              <w:tab/>
            </w:r>
            <w:r>
              <w:rPr>
                <w:noProof/>
                <w:webHidden/>
              </w:rPr>
              <w:fldChar w:fldCharType="begin"/>
            </w:r>
            <w:r>
              <w:rPr>
                <w:noProof/>
                <w:webHidden/>
              </w:rPr>
              <w:instrText xml:space="preserve"> PAGEREF _Toc187150486 \h </w:instrText>
            </w:r>
            <w:r>
              <w:rPr>
                <w:noProof/>
                <w:webHidden/>
              </w:rPr>
            </w:r>
            <w:r>
              <w:rPr>
                <w:noProof/>
                <w:webHidden/>
              </w:rPr>
              <w:fldChar w:fldCharType="separate"/>
            </w:r>
            <w:r>
              <w:rPr>
                <w:noProof/>
                <w:webHidden/>
              </w:rPr>
              <w:t>5</w:t>
            </w:r>
            <w:r>
              <w:rPr>
                <w:noProof/>
                <w:webHidden/>
              </w:rPr>
              <w:fldChar w:fldCharType="end"/>
            </w:r>
          </w:hyperlink>
        </w:p>
        <w:p w14:paraId="7CB9D297" w14:textId="41C2B500" w:rsidR="00B14776" w:rsidRDefault="00B14776">
          <w:pPr>
            <w:pStyle w:val="TM3"/>
            <w:tabs>
              <w:tab w:val="right" w:leader="dot" w:pos="9062"/>
            </w:tabs>
            <w:rPr>
              <w:rFonts w:eastAsiaTheme="minorEastAsia"/>
              <w:noProof/>
              <w:lang w:eastAsia="fr-CH"/>
            </w:rPr>
          </w:pPr>
          <w:hyperlink w:anchor="_Toc187150487" w:history="1">
            <w:r w:rsidRPr="00C47BCA">
              <w:rPr>
                <w:rStyle w:val="Lienhypertexte"/>
                <w:noProof/>
              </w:rPr>
              <w:t>Fonction de calcul de la vitesse angulaire</w:t>
            </w:r>
            <w:r>
              <w:rPr>
                <w:noProof/>
                <w:webHidden/>
              </w:rPr>
              <w:tab/>
            </w:r>
            <w:r>
              <w:rPr>
                <w:noProof/>
                <w:webHidden/>
              </w:rPr>
              <w:fldChar w:fldCharType="begin"/>
            </w:r>
            <w:r>
              <w:rPr>
                <w:noProof/>
                <w:webHidden/>
              </w:rPr>
              <w:instrText xml:space="preserve"> PAGEREF _Toc187150487 \h </w:instrText>
            </w:r>
            <w:r>
              <w:rPr>
                <w:noProof/>
                <w:webHidden/>
              </w:rPr>
            </w:r>
            <w:r>
              <w:rPr>
                <w:noProof/>
                <w:webHidden/>
              </w:rPr>
              <w:fldChar w:fldCharType="separate"/>
            </w:r>
            <w:r>
              <w:rPr>
                <w:noProof/>
                <w:webHidden/>
              </w:rPr>
              <w:t>5</w:t>
            </w:r>
            <w:r>
              <w:rPr>
                <w:noProof/>
                <w:webHidden/>
              </w:rPr>
              <w:fldChar w:fldCharType="end"/>
            </w:r>
          </w:hyperlink>
        </w:p>
        <w:p w14:paraId="7FD0DBEB" w14:textId="2A688EE0" w:rsidR="00B14776" w:rsidRDefault="00B14776">
          <w:pPr>
            <w:pStyle w:val="TM3"/>
            <w:tabs>
              <w:tab w:val="right" w:leader="dot" w:pos="9062"/>
            </w:tabs>
            <w:rPr>
              <w:rFonts w:eastAsiaTheme="minorEastAsia"/>
              <w:noProof/>
              <w:lang w:eastAsia="fr-CH"/>
            </w:rPr>
          </w:pPr>
          <w:hyperlink w:anchor="_Toc187150488" w:history="1">
            <w:r w:rsidRPr="00C47BCA">
              <w:rPr>
                <w:rStyle w:val="Lienhypertexte"/>
                <w:noProof/>
              </w:rPr>
              <w:t>Fonction de calcul de la rotation sur l’axe Z (roll)</w:t>
            </w:r>
            <w:r>
              <w:rPr>
                <w:noProof/>
                <w:webHidden/>
              </w:rPr>
              <w:tab/>
            </w:r>
            <w:r>
              <w:rPr>
                <w:noProof/>
                <w:webHidden/>
              </w:rPr>
              <w:fldChar w:fldCharType="begin"/>
            </w:r>
            <w:r>
              <w:rPr>
                <w:noProof/>
                <w:webHidden/>
              </w:rPr>
              <w:instrText xml:space="preserve"> PAGEREF _Toc187150488 \h </w:instrText>
            </w:r>
            <w:r>
              <w:rPr>
                <w:noProof/>
                <w:webHidden/>
              </w:rPr>
            </w:r>
            <w:r>
              <w:rPr>
                <w:noProof/>
                <w:webHidden/>
              </w:rPr>
              <w:fldChar w:fldCharType="separate"/>
            </w:r>
            <w:r>
              <w:rPr>
                <w:noProof/>
                <w:webHidden/>
              </w:rPr>
              <w:t>6</w:t>
            </w:r>
            <w:r>
              <w:rPr>
                <w:noProof/>
                <w:webHidden/>
              </w:rPr>
              <w:fldChar w:fldCharType="end"/>
            </w:r>
          </w:hyperlink>
        </w:p>
        <w:p w14:paraId="0A91CA53" w14:textId="56C0A96F" w:rsidR="00B14776" w:rsidRDefault="00B14776">
          <w:pPr>
            <w:pStyle w:val="TM3"/>
            <w:tabs>
              <w:tab w:val="right" w:leader="dot" w:pos="9062"/>
            </w:tabs>
            <w:rPr>
              <w:rFonts w:eastAsiaTheme="minorEastAsia"/>
              <w:noProof/>
              <w:lang w:eastAsia="fr-CH"/>
            </w:rPr>
          </w:pPr>
          <w:hyperlink w:anchor="_Toc187150489" w:history="1">
            <w:r w:rsidRPr="00C47BCA">
              <w:rPr>
                <w:rStyle w:val="Lienhypertexte"/>
                <w:noProof/>
              </w:rPr>
              <w:t>Sauvegarde d’anciennes fonctions</w:t>
            </w:r>
            <w:r>
              <w:rPr>
                <w:noProof/>
                <w:webHidden/>
              </w:rPr>
              <w:tab/>
            </w:r>
            <w:r>
              <w:rPr>
                <w:noProof/>
                <w:webHidden/>
              </w:rPr>
              <w:fldChar w:fldCharType="begin"/>
            </w:r>
            <w:r>
              <w:rPr>
                <w:noProof/>
                <w:webHidden/>
              </w:rPr>
              <w:instrText xml:space="preserve"> PAGEREF _Toc187150489 \h </w:instrText>
            </w:r>
            <w:r>
              <w:rPr>
                <w:noProof/>
                <w:webHidden/>
              </w:rPr>
            </w:r>
            <w:r>
              <w:rPr>
                <w:noProof/>
                <w:webHidden/>
              </w:rPr>
              <w:fldChar w:fldCharType="separate"/>
            </w:r>
            <w:r>
              <w:rPr>
                <w:noProof/>
                <w:webHidden/>
              </w:rPr>
              <w:t>6</w:t>
            </w:r>
            <w:r>
              <w:rPr>
                <w:noProof/>
                <w:webHidden/>
              </w:rPr>
              <w:fldChar w:fldCharType="end"/>
            </w:r>
          </w:hyperlink>
        </w:p>
        <w:p w14:paraId="160B80B0" w14:textId="4F07F10A" w:rsidR="00B14776" w:rsidRDefault="00B14776">
          <w:pPr>
            <w:pStyle w:val="TM1"/>
            <w:tabs>
              <w:tab w:val="right" w:leader="dot" w:pos="9062"/>
            </w:tabs>
            <w:rPr>
              <w:rFonts w:eastAsiaTheme="minorEastAsia"/>
              <w:noProof/>
              <w:lang w:eastAsia="fr-CH"/>
            </w:rPr>
          </w:pPr>
          <w:hyperlink w:anchor="_Toc187150490" w:history="1">
            <w:r w:rsidRPr="00C47BCA">
              <w:rPr>
                <w:rStyle w:val="Lienhypertexte"/>
                <w:noProof/>
                <w:lang w:eastAsia="fr-CH"/>
              </w:rPr>
              <w:t>Aspect graphique</w:t>
            </w:r>
            <w:r>
              <w:rPr>
                <w:noProof/>
                <w:webHidden/>
              </w:rPr>
              <w:tab/>
            </w:r>
            <w:r>
              <w:rPr>
                <w:noProof/>
                <w:webHidden/>
              </w:rPr>
              <w:fldChar w:fldCharType="begin"/>
            </w:r>
            <w:r>
              <w:rPr>
                <w:noProof/>
                <w:webHidden/>
              </w:rPr>
              <w:instrText xml:space="preserve"> PAGEREF _Toc187150490 \h </w:instrText>
            </w:r>
            <w:r>
              <w:rPr>
                <w:noProof/>
                <w:webHidden/>
              </w:rPr>
            </w:r>
            <w:r>
              <w:rPr>
                <w:noProof/>
                <w:webHidden/>
              </w:rPr>
              <w:fldChar w:fldCharType="separate"/>
            </w:r>
            <w:r>
              <w:rPr>
                <w:noProof/>
                <w:webHidden/>
              </w:rPr>
              <w:t>6</w:t>
            </w:r>
            <w:r>
              <w:rPr>
                <w:noProof/>
                <w:webHidden/>
              </w:rPr>
              <w:fldChar w:fldCharType="end"/>
            </w:r>
          </w:hyperlink>
        </w:p>
        <w:p w14:paraId="52548BB2" w14:textId="3C7FF613" w:rsidR="00B14776" w:rsidRDefault="00B14776">
          <w:pPr>
            <w:pStyle w:val="TM2"/>
            <w:tabs>
              <w:tab w:val="right" w:leader="dot" w:pos="9062"/>
            </w:tabs>
            <w:rPr>
              <w:rFonts w:eastAsiaTheme="minorEastAsia"/>
              <w:noProof/>
              <w:lang w:eastAsia="fr-CH"/>
            </w:rPr>
          </w:pPr>
          <w:hyperlink w:anchor="_Toc187150491" w:history="1">
            <w:r w:rsidRPr="00C47BCA">
              <w:rPr>
                <w:rStyle w:val="Lienhypertexte"/>
                <w:noProof/>
                <w:lang w:eastAsia="fr-CH"/>
              </w:rPr>
              <w:t>Post-Processing</w:t>
            </w:r>
            <w:r>
              <w:rPr>
                <w:noProof/>
                <w:webHidden/>
              </w:rPr>
              <w:tab/>
            </w:r>
            <w:r>
              <w:rPr>
                <w:noProof/>
                <w:webHidden/>
              </w:rPr>
              <w:fldChar w:fldCharType="begin"/>
            </w:r>
            <w:r>
              <w:rPr>
                <w:noProof/>
                <w:webHidden/>
              </w:rPr>
              <w:instrText xml:space="preserve"> PAGEREF _Toc187150491 \h </w:instrText>
            </w:r>
            <w:r>
              <w:rPr>
                <w:noProof/>
                <w:webHidden/>
              </w:rPr>
            </w:r>
            <w:r>
              <w:rPr>
                <w:noProof/>
                <w:webHidden/>
              </w:rPr>
              <w:fldChar w:fldCharType="separate"/>
            </w:r>
            <w:r>
              <w:rPr>
                <w:noProof/>
                <w:webHidden/>
              </w:rPr>
              <w:t>6</w:t>
            </w:r>
            <w:r>
              <w:rPr>
                <w:noProof/>
                <w:webHidden/>
              </w:rPr>
              <w:fldChar w:fldCharType="end"/>
            </w:r>
          </w:hyperlink>
        </w:p>
        <w:p w14:paraId="10800881" w14:textId="342D8C78" w:rsidR="00B14776" w:rsidRDefault="00B14776">
          <w:pPr>
            <w:pStyle w:val="TM2"/>
            <w:tabs>
              <w:tab w:val="right" w:leader="dot" w:pos="9062"/>
            </w:tabs>
            <w:rPr>
              <w:rFonts w:eastAsiaTheme="minorEastAsia"/>
              <w:noProof/>
              <w:lang w:eastAsia="fr-CH"/>
            </w:rPr>
          </w:pPr>
          <w:hyperlink w:anchor="_Toc187150492" w:history="1">
            <w:r w:rsidRPr="00C47BCA">
              <w:rPr>
                <w:rStyle w:val="Lienhypertexte"/>
                <w:noProof/>
              </w:rPr>
              <w:t>Éclairage</w:t>
            </w:r>
            <w:r>
              <w:rPr>
                <w:noProof/>
                <w:webHidden/>
              </w:rPr>
              <w:tab/>
            </w:r>
            <w:r>
              <w:rPr>
                <w:noProof/>
                <w:webHidden/>
              </w:rPr>
              <w:fldChar w:fldCharType="begin"/>
            </w:r>
            <w:r>
              <w:rPr>
                <w:noProof/>
                <w:webHidden/>
              </w:rPr>
              <w:instrText xml:space="preserve"> PAGEREF _Toc187150492 \h </w:instrText>
            </w:r>
            <w:r>
              <w:rPr>
                <w:noProof/>
                <w:webHidden/>
              </w:rPr>
            </w:r>
            <w:r>
              <w:rPr>
                <w:noProof/>
                <w:webHidden/>
              </w:rPr>
              <w:fldChar w:fldCharType="separate"/>
            </w:r>
            <w:r>
              <w:rPr>
                <w:noProof/>
                <w:webHidden/>
              </w:rPr>
              <w:t>7</w:t>
            </w:r>
            <w:r>
              <w:rPr>
                <w:noProof/>
                <w:webHidden/>
              </w:rPr>
              <w:fldChar w:fldCharType="end"/>
            </w:r>
          </w:hyperlink>
        </w:p>
        <w:p w14:paraId="6FC373DE" w14:textId="17DF6C04"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150474"/>
      <w:r>
        <w:lastRenderedPageBreak/>
        <w:t>Introduction</w:t>
      </w:r>
      <w:bookmarkEnd w:id="0"/>
    </w:p>
    <w:p w14:paraId="72C5B1E9" w14:textId="52AED114" w:rsidR="00937715" w:rsidRDefault="00D37B63" w:rsidP="00D83F17">
      <w:pPr>
        <w:pStyle w:val="Sansinterligne"/>
      </w:pPr>
      <w:r>
        <w:t xml:space="preserve">Durant cet atelier, nous avions pour travail de choisir un projet à faire à deux. Le sujet étant relativement libre, je me suis mis avec Evan et nous avons choisi de continuer sur la lancée de la première saison en faisant un projet C# en utilisant la librairie graphique Raylib sur Visual Studio. Nous disposions pour ce projet d’une centaine de périodes. Nous avions peu de contraintes </w:t>
      </w:r>
      <w:r w:rsidR="00403005">
        <w:t>pour le</w:t>
      </w:r>
      <w:r>
        <w:t xml:space="preserve"> projet</w:t>
      </w:r>
      <w:r w:rsidR="00403005">
        <w:t>,</w:t>
      </w:r>
      <w:r>
        <w:t xml:space="preserve"> si ce n’est de proposer deux idées aux enseignants</w:t>
      </w:r>
      <w:r w:rsidR="00845764">
        <w:t xml:space="preserve"> engagés avec nous dans cet atelier</w:t>
      </w:r>
      <w:r>
        <w:t>, M.</w:t>
      </w:r>
      <w:r w:rsidR="004B29F1">
        <w:t xml:space="preserve"> </w:t>
      </w:r>
      <w:r>
        <w:t>Vadi ainsi que M.</w:t>
      </w:r>
      <w:r w:rsidR="004B29F1">
        <w:t xml:space="preserve"> </w:t>
      </w:r>
      <w:r>
        <w:t>Schenk. Après discussion</w:t>
      </w:r>
      <w:r w:rsidR="00577FAC">
        <w:t>,</w:t>
      </w:r>
      <w:r>
        <w:t xml:space="preserve"> ils en ont choisi un que nous devions </w:t>
      </w:r>
      <w:r w:rsidR="00577FAC">
        <w:t>réaliser</w:t>
      </w:r>
      <w:r>
        <w:t xml:space="preserve">. </w:t>
      </w:r>
      <w:r w:rsidR="00845764">
        <w:t>Nous sommes quatre groupes dans la classe. Deux sont évalués par M.</w:t>
      </w:r>
      <w:r w:rsidR="004B29F1">
        <w:t xml:space="preserve"> </w:t>
      </w:r>
      <w:r w:rsidR="00845764">
        <w:t>Schenk, dont notre groupe, et deux par M.</w:t>
      </w:r>
      <w:r w:rsidR="004B29F1">
        <w:t xml:space="preserve"> </w:t>
      </w:r>
      <w:r w:rsidR="00845764">
        <w:t>Vadi.</w:t>
      </w:r>
    </w:p>
    <w:p w14:paraId="14E85734" w14:textId="49FA2EF7" w:rsidR="00EA5821" w:rsidRDefault="00EA5821" w:rsidP="00D83F17">
      <w:pPr>
        <w:pStyle w:val="Titre2"/>
      </w:pPr>
      <w:bookmarkStart w:id="1" w:name="_Toc187150475"/>
      <w:r>
        <w:t>Choix du projet</w:t>
      </w:r>
      <w:bookmarkEnd w:id="1"/>
    </w:p>
    <w:p w14:paraId="1DE8A6E7" w14:textId="6BFB69F2" w:rsidR="00EA5821" w:rsidRDefault="00EA5821" w:rsidP="00227F5C">
      <w:pPr>
        <w:pStyle w:val="Sansinterligne"/>
      </w:pPr>
      <w:r>
        <w:t>Nos projets proposés étaient les suivants :</w:t>
      </w:r>
    </w:p>
    <w:p w14:paraId="271C5ABB" w14:textId="77777777" w:rsidR="00EE7666" w:rsidRPr="00EE7666" w:rsidRDefault="00EE7666" w:rsidP="00EE7666">
      <w:pPr>
        <w:rPr>
          <w:lang w:eastAsia="fr-CH"/>
        </w:rPr>
      </w:pPr>
    </w:p>
    <w:p w14:paraId="6092A4E9" w14:textId="042B275E" w:rsidR="0013717C" w:rsidRDefault="0013717C" w:rsidP="00D3576D">
      <w:pPr>
        <w:pStyle w:val="Sansinterligne"/>
        <w:numPr>
          <w:ilvl w:val="0"/>
          <w:numId w:val="3"/>
        </w:numPr>
        <w:jc w:val="left"/>
      </w:pPr>
      <w:r w:rsidRPr="00EA5821">
        <w:rPr>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t>Simulation d’un système solaire</w:t>
      </w:r>
      <w:r w:rsidR="00EA5821">
        <w:br/>
      </w:r>
    </w:p>
    <w:p w14:paraId="24BB6F76" w14:textId="72100564" w:rsidR="0022665B" w:rsidRPr="0022665B" w:rsidRDefault="0013717C" w:rsidP="0022665B">
      <w:pPr>
        <w:pStyle w:val="Lgende"/>
        <w:jc w:val="center"/>
      </w:pPr>
      <w:r>
        <w:t xml:space="preserve">Figure </w:t>
      </w:r>
      <w:fldSimple w:instr=" SEQ Figure \* ARABIC ">
        <w:r w:rsidR="008C29E6">
          <w:rPr>
            <w:noProof/>
          </w:rPr>
          <w:t>1</w:t>
        </w:r>
      </w:fldSimple>
      <w:r>
        <w:t xml:space="preserve">: </w:t>
      </w:r>
      <w:r w:rsidRPr="00AE0800">
        <w:t xml:space="preserve">Simulation officielle de la NASA : </w:t>
      </w:r>
      <w:hyperlink r:id="rId10" w:anchor="/home" w:history="1">
        <w:r w:rsidR="0022665B" w:rsidRPr="002F35EB">
          <w:rPr>
            <w:rStyle w:val="Lienhypertexte"/>
          </w:rPr>
          <w:t>https://eyes.nasa.gov/apps/solar-system</w:t>
        </w:r>
        <w:r w:rsidR="0022665B" w:rsidRPr="002F35EB">
          <w:rPr>
            <w:rStyle w:val="Lienhypertexte"/>
          </w:rPr>
          <w:t>/</w:t>
        </w:r>
        <w:r w:rsidR="0022665B" w:rsidRPr="002F35EB">
          <w:rPr>
            <w:rStyle w:val="Lienhypertexte"/>
          </w:rPr>
          <w:t>#/h</w:t>
        </w:r>
        <w:r w:rsidR="0022665B" w:rsidRPr="002F35EB">
          <w:rPr>
            <w:rStyle w:val="Lienhypertexte"/>
          </w:rPr>
          <w:t>o</w:t>
        </w:r>
        <w:r w:rsidR="0022665B" w:rsidRPr="002F35EB">
          <w:rPr>
            <w:rStyle w:val="Lienhypertexte"/>
          </w:rPr>
          <w:t>me</w:t>
        </w:r>
      </w:hyperlink>
    </w:p>
    <w:p w14:paraId="6F85D972" w14:textId="2C3B76C4" w:rsidR="0022665B" w:rsidRDefault="0022665B" w:rsidP="0032005E">
      <w:pPr>
        <w:pStyle w:val="Sansinterligne"/>
        <w:numPr>
          <w:ilvl w:val="0"/>
          <w:numId w:val="3"/>
        </w:numPr>
      </w:pPr>
      <w:r w:rsidRPr="00EA5821">
        <w:rPr>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2" w:history="1">
        <w:r w:rsidRPr="002F35EB">
          <w:rPr>
            <w:rStyle w:val="Lienhypertexte"/>
          </w:rPr>
          <w:t>https://e</w:t>
        </w:r>
        <w:r w:rsidRPr="002F35EB">
          <w:rPr>
            <w:rStyle w:val="Lienhypertexte"/>
          </w:rPr>
          <w:t>x</w:t>
        </w:r>
        <w:r w:rsidRPr="002F35EB">
          <w:rPr>
            <w:rStyle w:val="Lienhypertexte"/>
          </w:rPr>
          <w:t>periments.withgoogle.com/fluid-particles</w:t>
        </w:r>
      </w:hyperlink>
    </w:p>
    <w:p w14:paraId="2790A5D6" w14:textId="77777777" w:rsidR="00B458CD" w:rsidRDefault="00B458CD" w:rsidP="006D6007">
      <w:pPr>
        <w:pStyle w:val="Sansinterligne"/>
        <w:ind w:left="0"/>
      </w:pPr>
    </w:p>
    <w:p w14:paraId="545FB399" w14:textId="57E79F6D" w:rsidR="00EA5821" w:rsidRDefault="00D46078" w:rsidP="00227F5C">
      <w:pPr>
        <w:pStyle w:val="Sansinterligne"/>
      </w:pPr>
      <w:r w:rsidRPr="00D46078">
        <w:lastRenderedPageBreak/>
        <w:t xml:space="preserve">Bien entendu, sur ces </w:t>
      </w:r>
      <w:r>
        <w:t xml:space="preserve">deux idées proposées, une seule a été retenue. Celle de la simulation du système solaire. </w:t>
      </w:r>
    </w:p>
    <w:p w14:paraId="64F66256" w14:textId="593A3F86" w:rsidR="00D61F38" w:rsidRDefault="00D61F38" w:rsidP="00D61F38">
      <w:pPr>
        <w:pStyle w:val="Titre1"/>
      </w:pPr>
      <w:bookmarkStart w:id="2" w:name="_Toc187150476"/>
      <w:r>
        <w:t>Objectif final de la simulation</w:t>
      </w:r>
      <w:bookmarkEnd w:id="2"/>
    </w:p>
    <w:p w14:paraId="2AA3DDBC" w14:textId="4BF13187" w:rsidR="00D61F38" w:rsidRDefault="00D61F38" w:rsidP="00227F5C">
      <w:pPr>
        <w:pStyle w:val="Sansinterligne"/>
      </w:pPr>
      <w:r>
        <w:t>Le but final de la simulation est d’avoir une caméra que nous puissions déplacer librement dans le système solaire afin d’observer les planètes, leur déplacement et leur rotation. Des shaders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3" w:name="_Toc187150477"/>
      <w:r>
        <w:t>Stockage des données</w:t>
      </w:r>
      <w:bookmarkEnd w:id="3"/>
    </w:p>
    <w:p w14:paraId="677C7052" w14:textId="358BD267" w:rsidR="004308B4" w:rsidRDefault="004308B4" w:rsidP="00227F5C">
      <w:pPr>
        <w:pStyle w:val="Sansinterligne"/>
      </w:pPr>
      <w:r>
        <w:t>Les données des planètes (rayon, masse, etc.) sont stockées au format JSON</w:t>
      </w:r>
      <w:r w:rsidR="006018C1">
        <w:t>, et ce dans un fichier sécurisé par un algorithme de cryptage</w:t>
      </w:r>
      <w:r>
        <w:t>.</w:t>
      </w:r>
    </w:p>
    <w:p w14:paraId="50137E47" w14:textId="0D6BA7F0" w:rsidR="00D41FFD" w:rsidRDefault="00D41FFD" w:rsidP="00D41FFD">
      <w:pPr>
        <w:pStyle w:val="Titre1"/>
        <w:rPr>
          <w:lang w:eastAsia="fr-CH"/>
        </w:rPr>
      </w:pPr>
      <w:bookmarkStart w:id="4" w:name="_Toc187150478"/>
      <w:r>
        <w:rPr>
          <w:lang w:eastAsia="fr-CH"/>
        </w:rPr>
        <w:t>Implémentation des astres</w:t>
      </w:r>
      <w:bookmarkEnd w:id="4"/>
    </w:p>
    <w:p w14:paraId="76165E5A" w14:textId="019D586B" w:rsidR="00D41FFD" w:rsidRPr="00B14776" w:rsidRDefault="008E0CAB" w:rsidP="00B14776">
      <w:pPr>
        <w:ind w:left="705"/>
        <w:jc w:val="both"/>
        <w:rPr>
          <w:sz w:val="24"/>
          <w:lang w:eastAsia="fr-CH"/>
        </w:rPr>
      </w:pPr>
      <w:r w:rsidRPr="00B14776">
        <w:rPr>
          <w:sz w:val="24"/>
          <w:lang w:eastAsia="fr-CH"/>
        </w:rPr>
        <w:t xml:space="preserve">Pour ce qui est des planètes, à la base nous avions téléchargé des modèles 3D depuis le site </w:t>
      </w:r>
      <w:r w:rsidR="00D41FFD" w:rsidRPr="00B14776">
        <w:rPr>
          <w:sz w:val="24"/>
          <w:lang w:eastAsia="fr-CH"/>
        </w:rPr>
        <w:t xml:space="preserve"> </w:t>
      </w:r>
      <w:hyperlink r:id="rId13" w:history="1">
        <w:r w:rsidRPr="00B14776">
          <w:rPr>
            <w:rStyle w:val="Lienhypertexte"/>
            <w:sz w:val="24"/>
            <w:lang w:eastAsia="fr-CH"/>
          </w:rPr>
          <w:t>Sketchfab.com</w:t>
        </w:r>
      </w:hyperlink>
      <w:r w:rsidRPr="00B14776">
        <w:rPr>
          <w:sz w:val="24"/>
          <w:lang w:eastAsia="fr-CH"/>
        </w:rPr>
        <w:t xml:space="preserve">. Cependant au niveau de la gestion notamment des positions et des transformations de Matrix4x4, simplement mettre des textures sur des sphères directement proposées par </w:t>
      </w:r>
      <w:proofErr w:type="spellStart"/>
      <w:r w:rsidRPr="00B14776">
        <w:rPr>
          <w:sz w:val="24"/>
          <w:lang w:eastAsia="fr-CH"/>
        </w:rPr>
        <w:t>Raylib</w:t>
      </w:r>
      <w:proofErr w:type="spellEnd"/>
      <w:r w:rsidRPr="00B14776">
        <w:rPr>
          <w:sz w:val="24"/>
          <w:lang w:eastAsia="fr-CH"/>
        </w:rPr>
        <w:t xml:space="preserve"> était une meilleure idée. Chaque texture provient du même site cité ci-dessus.</w:t>
      </w:r>
    </w:p>
    <w:p w14:paraId="368C617C" w14:textId="6D2A9E01" w:rsidR="00D41FFD" w:rsidRPr="00B14776" w:rsidRDefault="008E0CAB" w:rsidP="00B14776">
      <w:pPr>
        <w:ind w:left="705"/>
        <w:jc w:val="both"/>
        <w:rPr>
          <w:sz w:val="24"/>
          <w:lang w:eastAsia="fr-CH"/>
        </w:rPr>
      </w:pPr>
      <w:r w:rsidRPr="00B14776">
        <w:rPr>
          <w:sz w:val="24"/>
          <w:lang w:eastAsia="fr-CH"/>
        </w:rPr>
        <w:t xml:space="preserve">Au niveau du Soleil, nous avions de base utilisé le même principe que les planètes, mais encore une fois pour une question de gestion, cette fois le Soleil est simplement un </w:t>
      </w:r>
      <w:proofErr w:type="spellStart"/>
      <w:r w:rsidRPr="00B14776">
        <w:rPr>
          <w:sz w:val="24"/>
          <w:lang w:eastAsia="fr-CH"/>
        </w:rPr>
        <w:t>shader</w:t>
      </w:r>
      <w:proofErr w:type="spellEnd"/>
      <w:r w:rsidRPr="00B14776">
        <w:rPr>
          <w:sz w:val="24"/>
          <w:lang w:eastAsia="fr-CH"/>
        </w:rPr>
        <w:t>, expliqué plus bas.</w:t>
      </w:r>
    </w:p>
    <w:p w14:paraId="16FC6D53" w14:textId="696CEA75" w:rsidR="008B5119" w:rsidRDefault="008B5119" w:rsidP="008B5119">
      <w:pPr>
        <w:pStyle w:val="Titre1"/>
        <w:rPr>
          <w:lang w:eastAsia="fr-CH"/>
        </w:rPr>
      </w:pPr>
      <w:bookmarkStart w:id="5" w:name="_Toc187150479"/>
      <w:r>
        <w:rPr>
          <w:lang w:eastAsia="fr-CH"/>
        </w:rPr>
        <w:t>Création de la sonde spatiale</w:t>
      </w:r>
      <w:bookmarkEnd w:id="5"/>
    </w:p>
    <w:p w14:paraId="0EFE5963" w14:textId="77777777" w:rsidR="00D70082" w:rsidRPr="00B14776" w:rsidRDefault="008B5119" w:rsidP="00B14776">
      <w:pPr>
        <w:ind w:left="705"/>
        <w:jc w:val="both"/>
        <w:rPr>
          <w:sz w:val="24"/>
          <w:lang w:eastAsia="fr-CH"/>
        </w:rPr>
      </w:pPr>
      <w:r w:rsidRPr="00B14776">
        <w:rPr>
          <w:sz w:val="24"/>
          <w:lang w:eastAsia="fr-CH"/>
        </w:rPr>
        <w:t>La sonde spatiale, appelée Voyager, est notre caméra. C’est avec elle que l’on se déplace dans le système.</w:t>
      </w:r>
      <w:r w:rsidR="00D70082" w:rsidRPr="00B14776">
        <w:rPr>
          <w:sz w:val="24"/>
          <w:lang w:eastAsia="fr-CH"/>
        </w:rPr>
        <w:t xml:space="preserve"> Une classe dédiée a été créée pour celle-ci.</w:t>
      </w:r>
    </w:p>
    <w:p w14:paraId="3F15AC29" w14:textId="77777777" w:rsidR="00CC7CBF" w:rsidRDefault="00CC7CBF">
      <w:pPr>
        <w:rPr>
          <w:rFonts w:ascii="Avenir Next LT Pro" w:eastAsiaTheme="majorEastAsia" w:hAnsi="Avenir Next LT Pro" w:cstheme="majorBidi"/>
          <w:color w:val="2F5496" w:themeColor="accent1" w:themeShade="BF"/>
          <w:sz w:val="36"/>
          <w:szCs w:val="32"/>
          <w:lang w:eastAsia="fr-CH"/>
        </w:rPr>
      </w:pPr>
      <w:r>
        <w:rPr>
          <w:lang w:eastAsia="fr-CH"/>
        </w:rPr>
        <w:br w:type="page"/>
      </w:r>
    </w:p>
    <w:p w14:paraId="4A15F767" w14:textId="3C9BC65D" w:rsidR="00D70082" w:rsidRDefault="00D70082" w:rsidP="00CC7CBF">
      <w:pPr>
        <w:pStyle w:val="Titre1"/>
        <w:rPr>
          <w:lang w:eastAsia="fr-CH"/>
        </w:rPr>
      </w:pPr>
      <w:bookmarkStart w:id="6" w:name="_Toc187150480"/>
      <w:r>
        <w:rPr>
          <w:lang w:eastAsia="fr-CH"/>
        </w:rPr>
        <w:lastRenderedPageBreak/>
        <w:t>Fonctionnalités</w:t>
      </w:r>
      <w:bookmarkEnd w:id="6"/>
    </w:p>
    <w:p w14:paraId="784C8381" w14:textId="77777777" w:rsidR="00D70082" w:rsidRDefault="00D70082" w:rsidP="00CC7CBF">
      <w:pPr>
        <w:pStyle w:val="Titre2"/>
        <w:rPr>
          <w:lang w:eastAsia="fr-CH"/>
        </w:rPr>
      </w:pPr>
      <w:bookmarkStart w:id="7" w:name="_Toc187150481"/>
      <w:r>
        <w:rPr>
          <w:lang w:eastAsia="fr-CH"/>
        </w:rPr>
        <w:t>Déplacements</w:t>
      </w:r>
      <w:bookmarkEnd w:id="7"/>
    </w:p>
    <w:p w14:paraId="49719F29" w14:textId="77777777" w:rsidR="00D70082" w:rsidRPr="00B14776" w:rsidRDefault="00D70082" w:rsidP="00B14776">
      <w:pPr>
        <w:ind w:left="705"/>
        <w:jc w:val="both"/>
        <w:rPr>
          <w:sz w:val="24"/>
          <w:lang w:eastAsia="fr-CH"/>
        </w:rPr>
      </w:pPr>
      <w:r w:rsidRPr="00B14776">
        <w:rPr>
          <w:sz w:val="24"/>
          <w:lang w:eastAsia="fr-CH"/>
        </w:rPr>
        <w:t>Grâce au touches « classiques » de déplacements W, A, S et D, nous pouvons nous déplacer librement dans le système.</w:t>
      </w:r>
    </w:p>
    <w:p w14:paraId="126B6CD0" w14:textId="54A22F49" w:rsidR="008B5119" w:rsidRPr="00B14776" w:rsidRDefault="00D70082" w:rsidP="00B14776">
      <w:pPr>
        <w:ind w:left="705"/>
        <w:jc w:val="both"/>
        <w:rPr>
          <w:sz w:val="24"/>
          <w:lang w:eastAsia="fr-CH"/>
        </w:rPr>
      </w:pPr>
      <w:r w:rsidRPr="00B14776">
        <w:rPr>
          <w:sz w:val="24"/>
          <w:lang w:eastAsia="fr-CH"/>
        </w:rPr>
        <w:t>Grâce à la touche Espace</w:t>
      </w:r>
      <w:r w:rsidR="00CC7CBF" w:rsidRPr="00B14776">
        <w:rPr>
          <w:sz w:val="24"/>
          <w:lang w:eastAsia="fr-CH"/>
        </w:rPr>
        <w:t>, Voyager peut monter</w:t>
      </w:r>
      <w:r w:rsidRPr="00B14776">
        <w:rPr>
          <w:sz w:val="24"/>
          <w:lang w:eastAsia="fr-CH"/>
        </w:rPr>
        <w:t xml:space="preserve"> et </w:t>
      </w:r>
      <w:r w:rsidR="00CC7CBF" w:rsidRPr="00B14776">
        <w:rPr>
          <w:sz w:val="24"/>
          <w:lang w:eastAsia="fr-CH"/>
        </w:rPr>
        <w:t xml:space="preserve">grâce à </w:t>
      </w:r>
      <w:r w:rsidRPr="00B14776">
        <w:rPr>
          <w:sz w:val="24"/>
          <w:lang w:eastAsia="fr-CH"/>
        </w:rPr>
        <w:t>la touche F</w:t>
      </w:r>
      <w:r w:rsidR="00CC7CBF" w:rsidRPr="00B14776">
        <w:rPr>
          <w:sz w:val="24"/>
          <w:lang w:eastAsia="fr-CH"/>
        </w:rPr>
        <w:t xml:space="preserve"> descendre</w:t>
      </w:r>
      <w:r w:rsidR="007A4AE5" w:rsidRPr="00B14776">
        <w:rPr>
          <w:sz w:val="24"/>
          <w:lang w:eastAsia="fr-CH"/>
        </w:rPr>
        <w:t>.</w:t>
      </w:r>
    </w:p>
    <w:p w14:paraId="6CFCDFFB" w14:textId="3AEB1FFA" w:rsidR="00CC7CBF" w:rsidRDefault="00CC7CBF" w:rsidP="00CC7CBF">
      <w:pPr>
        <w:pStyle w:val="Titre2"/>
        <w:rPr>
          <w:lang w:eastAsia="fr-CH"/>
        </w:rPr>
      </w:pPr>
      <w:bookmarkStart w:id="8" w:name="_Toc187150482"/>
      <w:r>
        <w:rPr>
          <w:lang w:eastAsia="fr-CH"/>
        </w:rPr>
        <w:t>Vue sur une planète</w:t>
      </w:r>
      <w:bookmarkEnd w:id="8"/>
    </w:p>
    <w:p w14:paraId="69369C33" w14:textId="00C72FD1" w:rsidR="00CC7CBF" w:rsidRPr="00B14776" w:rsidRDefault="00CC7CBF" w:rsidP="00B14776">
      <w:pPr>
        <w:ind w:left="705"/>
        <w:jc w:val="both"/>
        <w:rPr>
          <w:sz w:val="24"/>
          <w:lang w:eastAsia="fr-CH"/>
        </w:rPr>
      </w:pPr>
      <w:r w:rsidRPr="00B14776">
        <w:rPr>
          <w:sz w:val="24"/>
          <w:lang w:eastAsia="fr-CH"/>
        </w:rPr>
        <w:t>Grâce aux flèches directionnelles, on a la possibilité de se déplacer de planète en planète, obtenir une vue rapproch</w:t>
      </w:r>
      <w:r w:rsidR="00B114A5" w:rsidRPr="00B14776">
        <w:rPr>
          <w:sz w:val="24"/>
          <w:lang w:eastAsia="fr-CH"/>
        </w:rPr>
        <w:t>ée</w:t>
      </w:r>
      <w:r w:rsidRPr="00B14776">
        <w:rPr>
          <w:sz w:val="24"/>
          <w:lang w:eastAsia="fr-CH"/>
        </w:rPr>
        <w:t xml:space="preserve"> sur celle-ci ainsi qu’une sidebar avec quelques caractéristiques.</w:t>
      </w:r>
    </w:p>
    <w:p w14:paraId="6A13DC72" w14:textId="1C69ED87" w:rsidR="00CC7CBF" w:rsidRPr="00B14776" w:rsidRDefault="00CC7CBF" w:rsidP="00B14776">
      <w:pPr>
        <w:ind w:left="705"/>
        <w:jc w:val="both"/>
        <w:rPr>
          <w:sz w:val="24"/>
          <w:lang w:eastAsia="fr-CH"/>
        </w:rPr>
      </w:pPr>
      <w:r w:rsidRPr="00B14776">
        <w:rPr>
          <w:sz w:val="24"/>
          <w:lang w:eastAsia="fr-CH"/>
        </w:rPr>
        <w:t>Nous pouvons également faire un clic gauche sur une planète</w:t>
      </w:r>
      <w:r w:rsidR="00B114A5" w:rsidRPr="00B14776">
        <w:rPr>
          <w:sz w:val="24"/>
          <w:lang w:eastAsia="fr-CH"/>
        </w:rPr>
        <w:t xml:space="preserve"> pour aussi obtenir une vue rapprochée et la sidebar avec ses caractéristiques.</w:t>
      </w:r>
    </w:p>
    <w:p w14:paraId="44B507FF" w14:textId="489DADB9" w:rsidR="00D61F38" w:rsidRDefault="0042347F" w:rsidP="00D61F38">
      <w:pPr>
        <w:pStyle w:val="Titre1"/>
      </w:pPr>
      <w:bookmarkStart w:id="9" w:name="_Toc187150483"/>
      <w:r>
        <w:t xml:space="preserve">Aspect </w:t>
      </w:r>
      <w:r w:rsidR="00AD11B3">
        <w:t>physique</w:t>
      </w:r>
      <w:bookmarkEnd w:id="9"/>
    </w:p>
    <w:p w14:paraId="05F60D22" w14:textId="765009C7" w:rsidR="004308B4" w:rsidRPr="004308B4" w:rsidRDefault="004308B4" w:rsidP="004308B4">
      <w:pPr>
        <w:pStyle w:val="Titre2"/>
      </w:pPr>
      <w:bookmarkStart w:id="10" w:name="_Toc187150484"/>
      <w:r>
        <w:t>Valeurs utilisées et conversion</w:t>
      </w:r>
      <w:bookmarkEnd w:id="10"/>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5CF28FE1" w:rsidR="004308B4" w:rsidRDefault="004308B4" w:rsidP="00EF4F4C">
      <w:pPr>
        <w:pStyle w:val="Sansinterligne"/>
      </w:pPr>
      <w:r>
        <w:t>Par des soucis de taille, les valeurs de distances telles que la distance par rapport au Soleil ou encore le rayon de la planète sont divisées par 15'000'000 puis multipliées par 20. Les valeurs telles que le poids, sont également réduites.</w:t>
      </w:r>
    </w:p>
    <w:p w14:paraId="20EF9ECB" w14:textId="1DDF0CA2"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Puis pour l’affichage des données, les valeurs sont toutes reformatées par rapport à la réalité et notées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11" w:name="_Toc187150485"/>
      <w:r>
        <w:lastRenderedPageBreak/>
        <w:t>Calculs et fonctions</w:t>
      </w:r>
      <w:bookmarkEnd w:id="11"/>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6995B0DE" w14:textId="6489FA64" w:rsidR="00ED7438" w:rsidRDefault="00ED7438" w:rsidP="00227F5C">
      <w:pPr>
        <w:pStyle w:val="Sansinterligne"/>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227F5C">
      <w:pPr>
        <w:pStyle w:val="Sansinterligne"/>
      </w:pPr>
      <w:r>
        <w:t>Faire se déplacer les planètes en rond est quelques chose d’extrêmement aisé. Un simple MCU (Mouvement Circulaire Uniforme) et c’était terminé. Il suffit d’avoir une 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111CB0D8" w:rsidR="00CD52AB" w:rsidRDefault="00CD52AB" w:rsidP="00CD52AB">
      <w:pPr>
        <w:pStyle w:val="Titre3"/>
      </w:pPr>
      <w:bookmarkStart w:id="12" w:name="_Toc187150486"/>
      <w:r>
        <w:t>Fonctions de calcul du rayon</w:t>
      </w:r>
      <w:bookmarkEnd w:id="12"/>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" stroked="f">
                <v:textbox inset="0,0,0,0">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13" w:name="_Toc187150487"/>
      <w:r>
        <w:t>Fonction de calcul de la vitesse angulaire</w:t>
      </w:r>
      <w:bookmarkEnd w:id="13"/>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" stroked="f">
                <v:textbox inset="0,0,0,0">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1CB33A47" w14:textId="308362FD" w:rsidR="007713D5" w:rsidRDefault="00A8159D" w:rsidP="00D5206B">
      <w:pPr>
        <w:pStyle w:val="Sansinterligne"/>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545A7C7B" w14:textId="77777777" w:rsidR="00634EF7" w:rsidRDefault="00634EF7" w:rsidP="00D5206B">
      <w:pPr>
        <w:pStyle w:val="Sansinterligne"/>
        <w:rPr>
          <w:rFonts w:asciiTheme="majorHAnsi" w:eastAsiaTheme="majorEastAsia" w:hAnsiTheme="majorHAnsi" w:cstheme="majorBidi"/>
          <w:color w:val="1F3763" w:themeColor="accent1" w:themeShade="7F"/>
          <w:szCs w:val="24"/>
        </w:rPr>
      </w:pPr>
      <w:r>
        <w:br w:type="page"/>
      </w:r>
    </w:p>
    <w:p w14:paraId="2EFB7376" w14:textId="2E664EFB" w:rsidR="00DA04B1" w:rsidRDefault="00E969B8" w:rsidP="00DA04B1">
      <w:pPr>
        <w:pStyle w:val="Titre3"/>
      </w:pPr>
      <w:bookmarkStart w:id="14" w:name="_Toc187150488"/>
      <w:r>
        <w:lastRenderedPageBreak/>
        <w:t xml:space="preserve">Fonction de calcul de la </w:t>
      </w:r>
      <w:r w:rsidR="00634EF7">
        <w:t>rotation sur l’axe Z (roll)</w:t>
      </w:r>
      <w:bookmarkEnd w:id="14"/>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5" w:name="_Toc187150489"/>
      <w:r>
        <w:t>Sauvegarde d’anciennes fonctions</w:t>
      </w:r>
      <w:bookmarkEnd w:id="15"/>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6" w:name="_Toc187150490"/>
      <w:r>
        <w:rPr>
          <w:lang w:eastAsia="fr-CH"/>
        </w:rPr>
        <w:t>Aspect graphique</w:t>
      </w:r>
      <w:bookmarkEnd w:id="16"/>
      <w:r>
        <w:rPr>
          <w:lang w:eastAsia="fr-CH"/>
        </w:rPr>
        <w:t xml:space="preserve"> </w:t>
      </w:r>
    </w:p>
    <w:p w14:paraId="4D00EDAC" w14:textId="499B43BD" w:rsidR="00AB7725" w:rsidRDefault="00AB7725" w:rsidP="00AB7725">
      <w:pPr>
        <w:pStyle w:val="Titre2"/>
        <w:rPr>
          <w:lang w:eastAsia="fr-CH"/>
        </w:rPr>
      </w:pPr>
      <w:bookmarkStart w:id="17" w:name="_Toc187150491"/>
      <w:r>
        <w:rPr>
          <w:lang w:eastAsia="fr-CH"/>
        </w:rPr>
        <w:t>Post-Processing</w:t>
      </w:r>
      <w:bookmarkEnd w:id="17"/>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bookmarkStart w:id="18" w:name="_Toc187150492"/>
      <w:r>
        <w:lastRenderedPageBreak/>
        <w:t>Éclairage</w:t>
      </w:r>
      <w:bookmarkEnd w:id="18"/>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noProof/>
          <w:lang w:eastAsia="fr-CH"/>
        </w:rPr>
        <w:drawing>
          <wp:anchor distT="0" distB="0" distL="114300" distR="114300" simplePos="0" relativeHeight="251678720" behindDoc="0" locked="0" layoutInCell="1" allowOverlap="1" wp14:anchorId="17AA1BCD" wp14:editId="1D22E20B">
            <wp:simplePos x="0" y="0"/>
            <wp:positionH relativeFrom="margin">
              <wp:align>center</wp:align>
            </wp:positionH>
            <wp:positionV relativeFrom="paragraph">
              <wp:posOffset>245745</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77777777" w:rsidR="003138B0" w:rsidRDefault="008C29E6" w:rsidP="003138B0">
      <w:pPr>
        <w:pStyle w:val="Sansinterligne"/>
      </w:pPr>
      <w:r>
        <w:rPr>
          <w:noProof/>
        </w:rPr>
        <mc:AlternateContent>
          <mc:Choice Requires="wps">
            <w:drawing>
              <wp:anchor distT="0" distB="0" distL="114300" distR="114300" simplePos="0" relativeHeight="251681792" behindDoc="0" locked="0" layoutInCell="1" allowOverlap="1" wp14:anchorId="1294303B" wp14:editId="36681FBD">
                <wp:simplePos x="0" y="0"/>
                <wp:positionH relativeFrom="column">
                  <wp:posOffset>1889760</wp:posOffset>
                </wp:positionH>
                <wp:positionV relativeFrom="paragraph">
                  <wp:posOffset>4589145</wp:posOffset>
                </wp:positionV>
                <wp:extent cx="197167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148.8pt;margin-top:361.35pt;width:155.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" stroked="f">
                <v:textbox style="mso-fit-shape-to-text:t" inset="0,0,0,0">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v:textbox>
                <w10:wrap type="topAndBottom"/>
              </v:shape>
            </w:pict>
          </mc:Fallback>
        </mc:AlternateContent>
      </w:r>
      <w:r w:rsidRPr="008C29E6">
        <w:rPr>
          <w:noProof/>
        </w:rPr>
        <w:drawing>
          <wp:anchor distT="0" distB="0" distL="114300" distR="114300" simplePos="0" relativeHeight="251679744" behindDoc="0" locked="0" layoutInCell="1" allowOverlap="1" wp14:anchorId="07FC301E" wp14:editId="327FB428">
            <wp:simplePos x="0" y="0"/>
            <wp:positionH relativeFrom="margin">
              <wp:align>center</wp:align>
            </wp:positionH>
            <wp:positionV relativeFrom="paragraph">
              <wp:posOffset>2998470</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D71138">
        <w:t>Il s’agit maintenant de l’expliquer en détail et à l’aide de schémas. Le terme à gauche de l’équation correspond à la couleur finale qui est appliquée au pixel calculé par le fragment</w:t>
      </w:r>
      <w:r w:rsidR="00D71138">
        <w:rPr>
          <w:rStyle w:val="Appelnotedebasdep"/>
        </w:rPr>
        <w:footnoteReference w:id="1"/>
      </w:r>
      <w:r w:rsidR="00D71138">
        <w:t xml:space="preserve"> shader</w:t>
      </w:r>
      <w:r w:rsidR="00F030F6">
        <w:t>, exprimée sous la forme d’un vecteur à q</w:t>
      </w:r>
      <w:r w:rsidR="00363566">
        <w:t xml:space="preserve">uatre dimensions. </w:t>
      </w:r>
      <w:r w:rsidR="00B4064D">
        <w:t>À droite, l’intégrale représente l’infinité de directions dans laquelle la lumière peut être diffusée depuis un objet, bien qu’uniquement un ou deux points sont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1F4A81AD" w:rsidR="00ED17A4" w:rsidRDefault="00A769B4" w:rsidP="00D71138">
      <w:pPr>
        <w:pStyle w:val="Sansinterligne"/>
      </w:pPr>
      <w:r>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p w14:paraId="085D8C3D" w14:textId="77777777" w:rsidR="00ED17A4" w:rsidRDefault="00ED17A4">
      <w:pPr>
        <w:rPr>
          <w:rFonts w:eastAsiaTheme="minorEastAsia"/>
          <w:sz w:val="24"/>
          <w:lang w:eastAsia="fr-CH"/>
        </w:rPr>
      </w:pPr>
      <w:r>
        <w:br w:type="page"/>
      </w:r>
    </w:p>
    <w:p w14:paraId="288F5F5F" w14:textId="2D1B6918" w:rsidR="000E53D4" w:rsidRDefault="007D5BE5" w:rsidP="007D5BE5">
      <w:pPr>
        <w:pStyle w:val="Titre1"/>
      </w:pPr>
      <w:r>
        <w:lastRenderedPageBreak/>
        <w:t>Difficultés rencontrées</w:t>
      </w:r>
    </w:p>
    <w:p w14:paraId="0F9B841E" w14:textId="2CA6AF21" w:rsidR="007D5BE5" w:rsidRDefault="007D5BE5" w:rsidP="007D5BE5">
      <w:r>
        <w:t>Comme dit plus haut, le calcul de trajectoire des planètes en ellipse aurait été un véritable calvaire à faire au vu du nombre de paramètres à prendre en compte comme le périhélie et l’aphélie, les demi-axes, la longitude du périastre ou encore l’excentricité orbitale pour en citer quelques-uns.</w:t>
      </w:r>
      <w:r w:rsidR="002815E4">
        <w:t xml:space="preserve"> L’utilisation du Mouvement Circulaire Uniforme (MCU) était donc la meilleure solution.</w:t>
      </w:r>
    </w:p>
    <w:p w14:paraId="6246214A" w14:textId="3777F823" w:rsidR="002815E4" w:rsidRDefault="002815E4" w:rsidP="007D5BE5">
      <w:r>
        <w:br w:type="page"/>
      </w:r>
    </w:p>
    <w:p w14:paraId="383FC555" w14:textId="107731E8" w:rsidR="002815E4" w:rsidRDefault="002815E4" w:rsidP="002815E4">
      <w:pPr>
        <w:pStyle w:val="Titre1"/>
      </w:pPr>
      <w:r>
        <w:lastRenderedPageBreak/>
        <w:t>Protocole de test</w:t>
      </w:r>
    </w:p>
    <w:tbl>
      <w:tblPr>
        <w:tblStyle w:val="Grilledutableau"/>
        <w:tblW w:w="0" w:type="auto"/>
        <w:tblLook w:val="04A0" w:firstRow="1" w:lastRow="0" w:firstColumn="1" w:lastColumn="0" w:noHBand="0" w:noVBand="1"/>
      </w:tblPr>
      <w:tblGrid>
        <w:gridCol w:w="3020"/>
        <w:gridCol w:w="3021"/>
        <w:gridCol w:w="3021"/>
      </w:tblGrid>
      <w:tr w:rsidR="002815E4" w14:paraId="70650157" w14:textId="77777777" w:rsidTr="002815E4">
        <w:tc>
          <w:tcPr>
            <w:tcW w:w="3020" w:type="dxa"/>
          </w:tcPr>
          <w:p w14:paraId="5B85D904" w14:textId="2C86971B" w:rsidR="002815E4" w:rsidRDefault="002815E4" w:rsidP="002815E4">
            <w:r>
              <w:t>Appuyer sur la touche W</w:t>
            </w:r>
          </w:p>
        </w:tc>
        <w:tc>
          <w:tcPr>
            <w:tcW w:w="3021" w:type="dxa"/>
          </w:tcPr>
          <w:p w14:paraId="38E352DC" w14:textId="479810DC" w:rsidR="002815E4" w:rsidRDefault="002815E4" w:rsidP="002815E4">
            <w:r>
              <w:t>Fait avancer la sonde</w:t>
            </w:r>
          </w:p>
        </w:tc>
        <w:tc>
          <w:tcPr>
            <w:tcW w:w="3021" w:type="dxa"/>
          </w:tcPr>
          <w:p w14:paraId="03EE84B0" w14:textId="31011369" w:rsidR="002815E4" w:rsidRDefault="002815E4" w:rsidP="002815E4">
            <w:r>
              <w:t>OK</w:t>
            </w:r>
          </w:p>
        </w:tc>
      </w:tr>
      <w:tr w:rsidR="002815E4" w14:paraId="660072A9" w14:textId="77777777" w:rsidTr="002815E4">
        <w:tc>
          <w:tcPr>
            <w:tcW w:w="3020" w:type="dxa"/>
          </w:tcPr>
          <w:p w14:paraId="1875DF24" w14:textId="328327CA" w:rsidR="002815E4" w:rsidRDefault="002815E4" w:rsidP="002815E4">
            <w:r>
              <w:t>Appuyer sur la touche A</w:t>
            </w:r>
          </w:p>
        </w:tc>
        <w:tc>
          <w:tcPr>
            <w:tcW w:w="3021" w:type="dxa"/>
          </w:tcPr>
          <w:p w14:paraId="7CFE3613" w14:textId="714D3AE9" w:rsidR="002815E4" w:rsidRDefault="002815E4" w:rsidP="002815E4">
            <w:r>
              <w:t>Fait se déplacer la sonde vers la gauche</w:t>
            </w:r>
          </w:p>
        </w:tc>
        <w:tc>
          <w:tcPr>
            <w:tcW w:w="3021" w:type="dxa"/>
          </w:tcPr>
          <w:p w14:paraId="3F6D7A7A" w14:textId="55AC5AB0" w:rsidR="002815E4" w:rsidRDefault="002815E4" w:rsidP="002815E4">
            <w:r>
              <w:t>OK</w:t>
            </w:r>
          </w:p>
        </w:tc>
      </w:tr>
      <w:tr w:rsidR="002815E4" w14:paraId="410F102B" w14:textId="77777777" w:rsidTr="002815E4">
        <w:tc>
          <w:tcPr>
            <w:tcW w:w="3020" w:type="dxa"/>
          </w:tcPr>
          <w:p w14:paraId="00A58666" w14:textId="01E2BC0D" w:rsidR="002815E4" w:rsidRDefault="002815E4" w:rsidP="002815E4">
            <w:r>
              <w:t>Appuyer sur la touche S</w:t>
            </w:r>
          </w:p>
        </w:tc>
        <w:tc>
          <w:tcPr>
            <w:tcW w:w="3021" w:type="dxa"/>
          </w:tcPr>
          <w:p w14:paraId="6921AC8D" w14:textId="67000A62" w:rsidR="002815E4" w:rsidRDefault="002815E4" w:rsidP="002815E4">
            <w:r>
              <w:t>Fait reculer la sonde</w:t>
            </w:r>
          </w:p>
        </w:tc>
        <w:tc>
          <w:tcPr>
            <w:tcW w:w="3021" w:type="dxa"/>
          </w:tcPr>
          <w:p w14:paraId="4BE59196" w14:textId="2DFAB8ED" w:rsidR="002815E4" w:rsidRDefault="002815E4" w:rsidP="002815E4">
            <w:r>
              <w:t>OK</w:t>
            </w:r>
          </w:p>
        </w:tc>
      </w:tr>
      <w:tr w:rsidR="002815E4" w14:paraId="7CFEDF1D" w14:textId="77777777" w:rsidTr="002815E4">
        <w:tc>
          <w:tcPr>
            <w:tcW w:w="3020" w:type="dxa"/>
          </w:tcPr>
          <w:p w14:paraId="711A5D78" w14:textId="7B74A029" w:rsidR="002815E4" w:rsidRDefault="002815E4" w:rsidP="002815E4">
            <w:r>
              <w:t>Appuyer sur la touche D</w:t>
            </w:r>
          </w:p>
        </w:tc>
        <w:tc>
          <w:tcPr>
            <w:tcW w:w="3021" w:type="dxa"/>
          </w:tcPr>
          <w:p w14:paraId="1B80B9C9" w14:textId="491596EA" w:rsidR="002815E4" w:rsidRDefault="002815E4" w:rsidP="002815E4">
            <w:r>
              <w:t>Fait se déplacer la sonde vers la droite</w:t>
            </w:r>
          </w:p>
        </w:tc>
        <w:tc>
          <w:tcPr>
            <w:tcW w:w="3021" w:type="dxa"/>
          </w:tcPr>
          <w:p w14:paraId="34640ACB" w14:textId="57075BB7" w:rsidR="002815E4" w:rsidRDefault="002815E4" w:rsidP="002815E4">
            <w:r>
              <w:t>OK</w:t>
            </w:r>
          </w:p>
        </w:tc>
      </w:tr>
      <w:tr w:rsidR="002815E4" w14:paraId="6DFD4483" w14:textId="77777777" w:rsidTr="002815E4">
        <w:tc>
          <w:tcPr>
            <w:tcW w:w="3020" w:type="dxa"/>
          </w:tcPr>
          <w:p w14:paraId="201DAFBC" w14:textId="6B3356E7" w:rsidR="002815E4" w:rsidRDefault="002815E4" w:rsidP="002815E4">
            <w:r>
              <w:t>Appuyer sur la flèche directionnelle de droite une fois</w:t>
            </w:r>
          </w:p>
        </w:tc>
        <w:tc>
          <w:tcPr>
            <w:tcW w:w="3021" w:type="dxa"/>
          </w:tcPr>
          <w:p w14:paraId="2DEB7EFD" w14:textId="0951C22C" w:rsidR="002815E4" w:rsidRDefault="002815E4" w:rsidP="002815E4">
            <w:r>
              <w:t>Fait se déplacer la sonde vers une planète dans l’ordre d’éloignement des planètes par rapport au Soleil. Si arrivé à Pluton, revient à Mercure</w:t>
            </w:r>
          </w:p>
        </w:tc>
        <w:tc>
          <w:tcPr>
            <w:tcW w:w="3021" w:type="dxa"/>
          </w:tcPr>
          <w:p w14:paraId="3E737286" w14:textId="37E7E5F9" w:rsidR="002815E4" w:rsidRDefault="002815E4" w:rsidP="002815E4">
            <w:r>
              <w:t>OK</w:t>
            </w:r>
          </w:p>
        </w:tc>
      </w:tr>
      <w:tr w:rsidR="002815E4" w14:paraId="27A4AF95" w14:textId="77777777" w:rsidTr="002815E4">
        <w:tc>
          <w:tcPr>
            <w:tcW w:w="3020" w:type="dxa"/>
          </w:tcPr>
          <w:p w14:paraId="4B562007" w14:textId="1C083B31" w:rsidR="002815E4" w:rsidRDefault="002815E4" w:rsidP="002815E4">
            <w:r>
              <w:t xml:space="preserve">Appuyer sur la flèche directionnelle de </w:t>
            </w:r>
            <w:r>
              <w:t>gauche</w:t>
            </w:r>
            <w:r>
              <w:t xml:space="preserve"> une fois</w:t>
            </w:r>
          </w:p>
        </w:tc>
        <w:tc>
          <w:tcPr>
            <w:tcW w:w="3021" w:type="dxa"/>
          </w:tcPr>
          <w:p w14:paraId="4217985D" w14:textId="4F46FD74" w:rsidR="002815E4" w:rsidRDefault="002815E4" w:rsidP="002815E4">
            <w:r>
              <w:t xml:space="preserve">Fait se déplacer la sonde vers une planète dans l’ordre </w:t>
            </w:r>
            <w:r>
              <w:t xml:space="preserve">inverse </w:t>
            </w:r>
            <w:r>
              <w:t xml:space="preserve">d’éloignement des planètes par rapport au Soleil. Si arrivé à </w:t>
            </w:r>
            <w:r>
              <w:t>Mercure</w:t>
            </w:r>
            <w:r>
              <w:t xml:space="preserve">, revient à </w:t>
            </w:r>
            <w:r>
              <w:t>Pluton</w:t>
            </w:r>
          </w:p>
        </w:tc>
        <w:tc>
          <w:tcPr>
            <w:tcW w:w="3021" w:type="dxa"/>
          </w:tcPr>
          <w:p w14:paraId="1E3D103D" w14:textId="2B1117DA" w:rsidR="002815E4" w:rsidRDefault="002815E4" w:rsidP="002815E4">
            <w:r>
              <w:t>OK</w:t>
            </w:r>
          </w:p>
        </w:tc>
      </w:tr>
      <w:tr w:rsidR="002815E4" w14:paraId="7B7CD092" w14:textId="77777777" w:rsidTr="002815E4">
        <w:tc>
          <w:tcPr>
            <w:tcW w:w="3020" w:type="dxa"/>
          </w:tcPr>
          <w:p w14:paraId="20518C07" w14:textId="6D45B011" w:rsidR="002815E4" w:rsidRDefault="00973894" w:rsidP="002815E4">
            <w:r>
              <w:t>Effectuer un clic gauche sur une planète</w:t>
            </w:r>
          </w:p>
        </w:tc>
        <w:tc>
          <w:tcPr>
            <w:tcW w:w="3021" w:type="dxa"/>
          </w:tcPr>
          <w:p w14:paraId="73759A38" w14:textId="32E2D215" w:rsidR="002815E4" w:rsidRDefault="00973894" w:rsidP="002815E4">
            <w:r>
              <w:t>Fait se déplacer la sonde vers la planète cliquée</w:t>
            </w:r>
          </w:p>
        </w:tc>
        <w:tc>
          <w:tcPr>
            <w:tcW w:w="3021" w:type="dxa"/>
          </w:tcPr>
          <w:p w14:paraId="01AA4099" w14:textId="6700513B" w:rsidR="002815E4" w:rsidRDefault="00973894" w:rsidP="002815E4">
            <w:r>
              <w:t>OK</w:t>
            </w:r>
          </w:p>
        </w:tc>
      </w:tr>
    </w:tbl>
    <w:p w14:paraId="47C246EE" w14:textId="6D5A2B09" w:rsidR="001902D8" w:rsidRDefault="001902D8" w:rsidP="002815E4"/>
    <w:p w14:paraId="3731E36B" w14:textId="77777777" w:rsidR="001902D8" w:rsidRDefault="001902D8">
      <w:r>
        <w:br w:type="page"/>
      </w:r>
    </w:p>
    <w:p w14:paraId="49BCDC3F" w14:textId="2F30845E" w:rsidR="002815E4" w:rsidRDefault="001902D8" w:rsidP="001902D8">
      <w:pPr>
        <w:pStyle w:val="Titre1"/>
      </w:pPr>
      <w:r>
        <w:lastRenderedPageBreak/>
        <w:t>Conclusion</w:t>
      </w:r>
    </w:p>
    <w:p w14:paraId="7352C8C9" w14:textId="3E25D649" w:rsidR="001902D8" w:rsidRDefault="001902D8" w:rsidP="001902D8">
      <w:pPr>
        <w:pStyle w:val="Titre1"/>
      </w:pPr>
      <w:r>
        <w:t>Sources</w:t>
      </w:r>
    </w:p>
    <w:p w14:paraId="4C9A72EE" w14:textId="732ADB52" w:rsidR="001902D8" w:rsidRDefault="001902D8" w:rsidP="001902D8">
      <w:r>
        <w:t>Pour l’aide au code :</w:t>
      </w:r>
    </w:p>
    <w:p w14:paraId="4A80BC5D" w14:textId="4E2CE01C" w:rsidR="001902D8" w:rsidRDefault="001902D8" w:rsidP="001902D8">
      <w:hyperlink r:id="rId22" w:history="1">
        <w:r w:rsidRPr="00C63BF6">
          <w:rPr>
            <w:rStyle w:val="Lienhypertexte"/>
          </w:rPr>
          <w:t>www.chatgpt.c</w:t>
        </w:r>
        <w:r w:rsidRPr="00C63BF6">
          <w:rPr>
            <w:rStyle w:val="Lienhypertexte"/>
          </w:rPr>
          <w:t>o</w:t>
        </w:r>
        <w:r w:rsidRPr="00C63BF6">
          <w:rPr>
            <w:rStyle w:val="Lienhypertexte"/>
          </w:rPr>
          <w:t>m</w:t>
        </w:r>
      </w:hyperlink>
      <w:r>
        <w:br/>
      </w:r>
      <w:hyperlink r:id="rId23" w:history="1">
        <w:r w:rsidRPr="00C63BF6">
          <w:rPr>
            <w:rStyle w:val="Lienhypertexte"/>
          </w:rPr>
          <w:t>www.stackoverflow.c</w:t>
        </w:r>
        <w:r w:rsidRPr="00C63BF6">
          <w:rPr>
            <w:rStyle w:val="Lienhypertexte"/>
          </w:rPr>
          <w:t>o</w:t>
        </w:r>
        <w:r w:rsidRPr="00C63BF6">
          <w:rPr>
            <w:rStyle w:val="Lienhypertexte"/>
          </w:rPr>
          <w:t>m</w:t>
        </w:r>
      </w:hyperlink>
    </w:p>
    <w:p w14:paraId="2A9E6DD0" w14:textId="2FC76C75" w:rsidR="001902D8" w:rsidRDefault="001902D8" w:rsidP="001902D8">
      <w:r>
        <w:t>Pour la recherche d’informations sur les astres :</w:t>
      </w:r>
    </w:p>
    <w:p w14:paraId="41F31A90" w14:textId="622A8CBC" w:rsidR="001902D8" w:rsidRDefault="001902D8" w:rsidP="001902D8">
      <w:hyperlink r:id="rId24" w:history="1">
        <w:r w:rsidRPr="00C63BF6">
          <w:rPr>
            <w:rStyle w:val="Lienhypertexte"/>
          </w:rPr>
          <w:t>www.wikipedia</w:t>
        </w:r>
        <w:r w:rsidRPr="00C63BF6">
          <w:rPr>
            <w:rStyle w:val="Lienhypertexte"/>
          </w:rPr>
          <w:t>.</w:t>
        </w:r>
        <w:r w:rsidRPr="00C63BF6">
          <w:rPr>
            <w:rStyle w:val="Lienhypertexte"/>
          </w:rPr>
          <w:t>org</w:t>
        </w:r>
      </w:hyperlink>
      <w:r>
        <w:br/>
      </w:r>
      <w:hyperlink r:id="rId25" w:history="1">
        <w:r w:rsidRPr="00C63BF6">
          <w:rPr>
            <w:rStyle w:val="Lienhypertexte"/>
          </w:rPr>
          <w:t>www.nasa.gov</w:t>
        </w:r>
      </w:hyperlink>
      <w:r>
        <w:br/>
      </w:r>
      <w:hyperlink r:id="rId26" w:history="1">
        <w:r w:rsidRPr="00C63BF6">
          <w:rPr>
            <w:rStyle w:val="Lienhypertexte"/>
          </w:rPr>
          <w:t>www.chatgpt.com</w:t>
        </w:r>
      </w:hyperlink>
    </w:p>
    <w:p w14:paraId="4D34EE5A" w14:textId="27F7E0AF" w:rsidR="001902D8" w:rsidRDefault="001902D8" w:rsidP="001902D8">
      <w:r>
        <w:t>Sources des images du rapport :</w:t>
      </w:r>
    </w:p>
    <w:p w14:paraId="6B736241" w14:textId="40C41F7F" w:rsidR="001902D8" w:rsidRDefault="001902D8" w:rsidP="001902D8">
      <w:r>
        <w:t xml:space="preserve">Figure 1 : </w:t>
      </w:r>
      <w:hyperlink r:id="rId27" w:history="1">
        <w:r w:rsidRPr="00C63BF6">
          <w:rPr>
            <w:rStyle w:val="Lienhypertexte"/>
          </w:rPr>
          <w:t>https://eyes.nasa.gov/apps/solar-system/#/home</w:t>
        </w:r>
      </w:hyperlink>
    </w:p>
    <w:p w14:paraId="007949B8" w14:textId="55D38913" w:rsidR="001902D8" w:rsidRDefault="001902D8" w:rsidP="001902D8">
      <w:r>
        <w:t xml:space="preserve">Figure 2 : </w:t>
      </w:r>
      <w:hyperlink r:id="rId28" w:history="1">
        <w:r w:rsidRPr="00C63BF6">
          <w:rPr>
            <w:rStyle w:val="Lienhypertexte"/>
          </w:rPr>
          <w:t>https://experiments.withgoogle.com/fluid-particles</w:t>
        </w:r>
      </w:hyperlink>
    </w:p>
    <w:p w14:paraId="7E0B2E30" w14:textId="580467F3" w:rsidR="001902D8" w:rsidRDefault="001902D8" w:rsidP="001902D8">
      <w:r>
        <w:t>Figure 3 : Capture d’écran de notre programme</w:t>
      </w:r>
    </w:p>
    <w:p w14:paraId="762EFF0F" w14:textId="1065333C" w:rsidR="001902D8" w:rsidRDefault="001902D8" w:rsidP="001902D8">
      <w:r>
        <w:t xml:space="preserve">Figure 4 : </w:t>
      </w:r>
      <w:hyperlink r:id="rId29" w:history="1">
        <w:r w:rsidRPr="00C63BF6">
          <w:rPr>
            <w:rStyle w:val="Lienhypertexte"/>
          </w:rPr>
          <w:t>https://www.thepencilroomonline.com/wp-content/uploads/2024/05/Untitled_Artwork-9.jpg</w:t>
        </w:r>
      </w:hyperlink>
    </w:p>
    <w:p w14:paraId="2A69D59C" w14:textId="5C6BE146" w:rsidR="001902D8" w:rsidRDefault="001902D8" w:rsidP="001902D8">
      <w:r>
        <w:t>Figure 5 : Capture d’écran du code</w:t>
      </w:r>
    </w:p>
    <w:p w14:paraId="31AE1B9D" w14:textId="69F2DE76" w:rsidR="001902D8" w:rsidRDefault="001902D8" w:rsidP="001902D8">
      <w:r>
        <w:t>Figure 6 : Capture d’écran du code</w:t>
      </w:r>
    </w:p>
    <w:p w14:paraId="254D3A2C" w14:textId="37AFDB58" w:rsidR="001902D8" w:rsidRPr="001902D8" w:rsidRDefault="001902D8" w:rsidP="001902D8">
      <w:r>
        <w:t>Figure 7 : Capture d’écran du code</w:t>
      </w:r>
      <w:bookmarkStart w:id="19" w:name="_GoBack"/>
      <w:bookmarkEnd w:id="19"/>
    </w:p>
    <w:sectPr w:rsidR="001902D8" w:rsidRPr="001902D8"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32024" w14:textId="77777777" w:rsidR="00FB6048" w:rsidRDefault="00FB6048" w:rsidP="00D71138">
      <w:pPr>
        <w:spacing w:after="0" w:line="240" w:lineRule="auto"/>
      </w:pPr>
      <w:r>
        <w:separator/>
      </w:r>
    </w:p>
  </w:endnote>
  <w:endnote w:type="continuationSeparator" w:id="0">
    <w:p w14:paraId="3788FBA9" w14:textId="77777777" w:rsidR="00FB6048" w:rsidRDefault="00FB6048"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CE42" w14:textId="77777777" w:rsidR="00FB6048" w:rsidRDefault="00FB6048" w:rsidP="00D71138">
      <w:pPr>
        <w:spacing w:after="0" w:line="240" w:lineRule="auto"/>
      </w:pPr>
      <w:r>
        <w:separator/>
      </w:r>
    </w:p>
  </w:footnote>
  <w:footnote w:type="continuationSeparator" w:id="0">
    <w:p w14:paraId="1A1B4D64" w14:textId="77777777" w:rsidR="00FB6048" w:rsidRDefault="00FB6048"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02F60070"/>
    <w:lvl w:ilvl="0" w:tplc="9BE29998">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97213"/>
    <w:rsid w:val="000A54FC"/>
    <w:rsid w:val="000C7705"/>
    <w:rsid w:val="000E1D9D"/>
    <w:rsid w:val="000E53D4"/>
    <w:rsid w:val="000F14AB"/>
    <w:rsid w:val="0012445A"/>
    <w:rsid w:val="0013717C"/>
    <w:rsid w:val="00154FCD"/>
    <w:rsid w:val="001902D8"/>
    <w:rsid w:val="001C5556"/>
    <w:rsid w:val="0022665B"/>
    <w:rsid w:val="00227F5C"/>
    <w:rsid w:val="00243C3A"/>
    <w:rsid w:val="00247E41"/>
    <w:rsid w:val="00250752"/>
    <w:rsid w:val="00252119"/>
    <w:rsid w:val="002815E4"/>
    <w:rsid w:val="003138B0"/>
    <w:rsid w:val="0032005E"/>
    <w:rsid w:val="00363566"/>
    <w:rsid w:val="003B2D00"/>
    <w:rsid w:val="00403005"/>
    <w:rsid w:val="0042347F"/>
    <w:rsid w:val="004308B4"/>
    <w:rsid w:val="00450891"/>
    <w:rsid w:val="0046652C"/>
    <w:rsid w:val="004B29F1"/>
    <w:rsid w:val="004E53C5"/>
    <w:rsid w:val="00577FAC"/>
    <w:rsid w:val="0059635E"/>
    <w:rsid w:val="005E3CF4"/>
    <w:rsid w:val="006018C1"/>
    <w:rsid w:val="00620E99"/>
    <w:rsid w:val="00634EF7"/>
    <w:rsid w:val="00643971"/>
    <w:rsid w:val="00670FBA"/>
    <w:rsid w:val="006B5CE3"/>
    <w:rsid w:val="006D6007"/>
    <w:rsid w:val="006E47D8"/>
    <w:rsid w:val="006E4B91"/>
    <w:rsid w:val="006F1F62"/>
    <w:rsid w:val="006F4470"/>
    <w:rsid w:val="0076108D"/>
    <w:rsid w:val="00764AD9"/>
    <w:rsid w:val="00770201"/>
    <w:rsid w:val="007713D5"/>
    <w:rsid w:val="0078142D"/>
    <w:rsid w:val="00783EDB"/>
    <w:rsid w:val="007A4AE5"/>
    <w:rsid w:val="007A62CB"/>
    <w:rsid w:val="007C0CEC"/>
    <w:rsid w:val="007C7ABF"/>
    <w:rsid w:val="007D5BE5"/>
    <w:rsid w:val="007E33D9"/>
    <w:rsid w:val="007E4AC0"/>
    <w:rsid w:val="00800BEA"/>
    <w:rsid w:val="00841CC7"/>
    <w:rsid w:val="008444CA"/>
    <w:rsid w:val="00845764"/>
    <w:rsid w:val="00857716"/>
    <w:rsid w:val="0089320D"/>
    <w:rsid w:val="008A372C"/>
    <w:rsid w:val="008B5119"/>
    <w:rsid w:val="008C29E6"/>
    <w:rsid w:val="008E0CAB"/>
    <w:rsid w:val="00937715"/>
    <w:rsid w:val="00945228"/>
    <w:rsid w:val="00951BE7"/>
    <w:rsid w:val="00973894"/>
    <w:rsid w:val="00987008"/>
    <w:rsid w:val="009D1E3F"/>
    <w:rsid w:val="00A33283"/>
    <w:rsid w:val="00A769B4"/>
    <w:rsid w:val="00A8159D"/>
    <w:rsid w:val="00AB7725"/>
    <w:rsid w:val="00AD11B3"/>
    <w:rsid w:val="00AD2609"/>
    <w:rsid w:val="00AE4D51"/>
    <w:rsid w:val="00AE4DE7"/>
    <w:rsid w:val="00B114A5"/>
    <w:rsid w:val="00B14776"/>
    <w:rsid w:val="00B32DFB"/>
    <w:rsid w:val="00B4064D"/>
    <w:rsid w:val="00B458CD"/>
    <w:rsid w:val="00B45902"/>
    <w:rsid w:val="00B9076B"/>
    <w:rsid w:val="00BA4243"/>
    <w:rsid w:val="00BB204A"/>
    <w:rsid w:val="00BB317A"/>
    <w:rsid w:val="00BF311B"/>
    <w:rsid w:val="00C77A68"/>
    <w:rsid w:val="00CC7294"/>
    <w:rsid w:val="00CC7CBF"/>
    <w:rsid w:val="00CD52AB"/>
    <w:rsid w:val="00CD705C"/>
    <w:rsid w:val="00D3576D"/>
    <w:rsid w:val="00D37B63"/>
    <w:rsid w:val="00D41FFD"/>
    <w:rsid w:val="00D4386E"/>
    <w:rsid w:val="00D46078"/>
    <w:rsid w:val="00D5206B"/>
    <w:rsid w:val="00D61F38"/>
    <w:rsid w:val="00D70082"/>
    <w:rsid w:val="00D71138"/>
    <w:rsid w:val="00D83F17"/>
    <w:rsid w:val="00DA04B1"/>
    <w:rsid w:val="00DE74BF"/>
    <w:rsid w:val="00DF4172"/>
    <w:rsid w:val="00E27E5C"/>
    <w:rsid w:val="00E90F95"/>
    <w:rsid w:val="00E969B8"/>
    <w:rsid w:val="00EA5821"/>
    <w:rsid w:val="00EB3634"/>
    <w:rsid w:val="00EC0905"/>
    <w:rsid w:val="00ED17A4"/>
    <w:rsid w:val="00ED7438"/>
    <w:rsid w:val="00EE08FA"/>
    <w:rsid w:val="00EE7666"/>
    <w:rsid w:val="00EF4F4C"/>
    <w:rsid w:val="00F012CC"/>
    <w:rsid w:val="00F030F6"/>
    <w:rsid w:val="00F1528E"/>
    <w:rsid w:val="00F17C28"/>
    <w:rsid w:val="00F24268"/>
    <w:rsid w:val="00FB3843"/>
    <w:rsid w:val="00FB6048"/>
    <w:rsid w:val="00FE5392"/>
    <w:rsid w:val="00FE74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 w:type="table" w:styleId="Grilledutableau">
    <w:name w:val="Table Grid"/>
    <w:basedOn w:val="TableauNormal"/>
    <w:uiPriority w:val="39"/>
    <w:rsid w:val="0028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etchfab.com" TargetMode="External"/><Relationship Id="rId18" Type="http://schemas.openxmlformats.org/officeDocument/2006/relationships/image" Target="media/image7.png"/><Relationship Id="rId26" Type="http://schemas.openxmlformats.org/officeDocument/2006/relationships/hyperlink" Target="http://www.chatgpt.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xperiments.withgoogle.com/fluid-particles" TargetMode="External"/><Relationship Id="rId17" Type="http://schemas.openxmlformats.org/officeDocument/2006/relationships/image" Target="media/image6.png"/><Relationship Id="rId25" Type="http://schemas.openxmlformats.org/officeDocument/2006/relationships/hyperlink" Target="http://www.nasa.gov"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hepencilroomonline.com/wp-content/uploads/2024/05/Untitled_Artwork-9.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wikipedia.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stackoverflow.com" TargetMode="External"/><Relationship Id="rId28" Type="http://schemas.openxmlformats.org/officeDocument/2006/relationships/hyperlink" Target="https://experiments.withgoogle.com/fluid-particles" TargetMode="External"/><Relationship Id="rId10" Type="http://schemas.openxmlformats.org/officeDocument/2006/relationships/hyperlink" Target="https://eyes.nasa.gov/apps/solar-system/" TargetMode="External"/><Relationship Id="rId19" Type="http://schemas.openxmlformats.org/officeDocument/2006/relationships/image" Target="media/image8.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chatgpt.com" TargetMode="External"/><Relationship Id="rId27" Type="http://schemas.openxmlformats.org/officeDocument/2006/relationships/hyperlink" Target="https://eyes.nasa.gov/apps/solar-system/#/hom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4C7F51"/>
    <w:rsid w:val="0098281C"/>
    <w:rsid w:val="009C6FFB"/>
    <w:rsid w:val="00DA0B23"/>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20B68-2292-4DC9-9C50-D0554588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2074</Words>
  <Characters>11407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Roth Ethan</cp:lastModifiedBy>
  <cp:revision>101</cp:revision>
  <dcterms:created xsi:type="dcterms:W3CDTF">2025-01-06T12:39:00Z</dcterms:created>
  <dcterms:modified xsi:type="dcterms:W3CDTF">2025-01-07T14:13:00Z</dcterms:modified>
</cp:coreProperties>
</file>