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deCV"/>
        <w:tblW w:w="4971" w:type="pct"/>
        <w:tblInd w:w="-141" w:type="dxa"/>
        <w:tblBorders>
          <w:bottom w:val="single" w:sz="4" w:space="0" w:color="4F81BD"/>
          <w:insideH w:val="single" w:sz="4" w:space="0" w:color="4F81BD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17"/>
        <w:gridCol w:w="236"/>
        <w:gridCol w:w="49"/>
        <w:gridCol w:w="3319"/>
        <w:gridCol w:w="5811"/>
        <w:gridCol w:w="7"/>
      </w:tblGrid>
      <w:tr w:rsidR="00E535F7" w14:paraId="34BA6251" w14:textId="77777777" w:rsidTr="00000C80">
        <w:trPr>
          <w:gridAfter w:val="1"/>
          <w:wAfter w:w="7" w:type="dxa"/>
          <w:trHeight w:val="2276"/>
        </w:trPr>
        <w:tc>
          <w:tcPr>
            <w:tcW w:w="5021" w:type="dxa"/>
            <w:gridSpan w:val="4"/>
            <w:tcBorders>
              <w:bottom w:val="single" w:sz="4" w:space="0" w:color="4F81BD"/>
            </w:tcBorders>
            <w:shd w:val="clear" w:color="auto" w:fill="auto"/>
          </w:tcPr>
          <w:p w14:paraId="24CD6AFF" w14:textId="77777777" w:rsidR="00E535F7" w:rsidRDefault="00E535F7" w:rsidP="00000C80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Frédéric FROMAGER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778E8F40" w14:textId="77777777" w:rsidR="00E535F7" w:rsidRDefault="00E535F7" w:rsidP="00000C80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71 Place de la Cluse</w:t>
            </w:r>
          </w:p>
          <w:p w14:paraId="331A898E" w14:textId="77777777" w:rsidR="00E535F7" w:rsidRDefault="00E535F7" w:rsidP="00000C80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Crolles - France</w:t>
            </w:r>
          </w:p>
          <w:p w14:paraId="1C1BD771" w14:textId="77777777" w:rsidR="00E535F7" w:rsidRDefault="00E535F7" w:rsidP="00000C80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52 </w:t>
            </w:r>
            <w:proofErr w:type="spellStart"/>
            <w:r>
              <w:rPr>
                <w:sz w:val="20"/>
              </w:rPr>
              <w:t>years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married</w:t>
            </w:r>
            <w:proofErr w:type="spellEnd"/>
            <w:r>
              <w:rPr>
                <w:sz w:val="20"/>
              </w:rPr>
              <w:t xml:space="preserve">, one </w:t>
            </w:r>
            <w:proofErr w:type="spellStart"/>
            <w:r>
              <w:rPr>
                <w:sz w:val="20"/>
              </w:rPr>
              <w:t>child</w:t>
            </w:r>
            <w:proofErr w:type="spellEnd"/>
          </w:p>
          <w:p w14:paraId="7324CF22" w14:textId="77777777" w:rsidR="00E535F7" w:rsidRDefault="00E535F7" w:rsidP="00000C80">
            <w:pPr>
              <w:pStyle w:val="Coordonnes"/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Tel : (+33)07 82 63 53 28</w:t>
            </w:r>
          </w:p>
          <w:p w14:paraId="662B3752" w14:textId="77777777" w:rsidR="00E535F7" w:rsidRDefault="00E535F7" w:rsidP="00000C80">
            <w:pPr>
              <w:pStyle w:val="Coordonnes"/>
              <w:spacing w:before="0"/>
              <w:jc w:val="left"/>
              <w:rPr>
                <w:rFonts w:ascii="Calibri" w:hAnsi="Calibri" w:cs="Calibri"/>
              </w:rPr>
            </w:pPr>
            <w:proofErr w:type="gramStart"/>
            <w:r>
              <w:rPr>
                <w:sz w:val="20"/>
              </w:rPr>
              <w:t>Email</w:t>
            </w:r>
            <w:proofErr w:type="gramEnd"/>
            <w:r>
              <w:rPr>
                <w:sz w:val="20"/>
              </w:rPr>
              <w:t xml:space="preserve"> : fred.fromager@gmail.com</w:t>
            </w:r>
          </w:p>
          <w:p w14:paraId="22F63B41" w14:textId="77777777" w:rsidR="00E535F7" w:rsidRDefault="00E535F7" w:rsidP="00000C80">
            <w:pPr>
              <w:pStyle w:val="Contenudetableau"/>
              <w:jc w:val="right"/>
              <w:rPr>
                <w:rFonts w:ascii="Cambria" w:hAnsi="Cambria" w:cs="Calibri"/>
                <w:b/>
                <w:sz w:val="24"/>
              </w:rPr>
            </w:pPr>
          </w:p>
          <w:p w14:paraId="5B4BE6C2" w14:textId="77777777" w:rsidR="00E535F7" w:rsidRDefault="00E535F7" w:rsidP="00000C80">
            <w:pPr>
              <w:pStyle w:val="Coordonnes"/>
              <w:spacing w:before="0"/>
              <w:jc w:val="left"/>
              <w:rPr>
                <w:sz w:val="20"/>
              </w:rPr>
            </w:pPr>
          </w:p>
        </w:tc>
        <w:tc>
          <w:tcPr>
            <w:tcW w:w="5810" w:type="dxa"/>
            <w:tcBorders>
              <w:bottom w:val="single" w:sz="4" w:space="0" w:color="4F81BD"/>
            </w:tcBorders>
            <w:shd w:val="clear" w:color="auto" w:fill="auto"/>
          </w:tcPr>
          <w:p w14:paraId="09E07885" w14:textId="77777777" w:rsidR="00E535F7" w:rsidRDefault="00E535F7" w:rsidP="00000C80">
            <w:pPr>
              <w:pStyle w:val="Coordonnes"/>
              <w:spacing w:before="0"/>
              <w:ind w:right="-137"/>
              <w:rPr>
                <w:rFonts w:ascii="Cambria" w:hAnsi="Cambria" w:cs="Calibr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EEF12C" wp14:editId="1DA6F310">
                  <wp:extent cx="809625" cy="1000125"/>
                  <wp:effectExtent l="0" t="0" r="9525" b="9525"/>
                  <wp:docPr id="1" name="Image 1" descr="Une image contenant homme, personne, extérieur, herb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homme, personne, extérieur, herb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/>
                          <a:srcRect l="7493" t="18230" r="12919" b="26507"/>
                          <a:stretch/>
                        </pic:blipFill>
                        <pic:spPr bwMode="auto">
                          <a:xfrm>
                            <a:off x="0" y="0"/>
                            <a:ext cx="809625" cy="100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sz w:val="24"/>
              </w:rPr>
              <w:t xml:space="preserve"> </w:t>
            </w:r>
          </w:p>
          <w:p w14:paraId="037C4A35" w14:textId="77777777" w:rsidR="00E535F7" w:rsidRDefault="00E535F7" w:rsidP="00000C80">
            <w:pPr>
              <w:pStyle w:val="Contenudetableau"/>
              <w:ind w:right="3"/>
              <w:jc w:val="right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 xml:space="preserve">SOFTWARE </w:t>
            </w:r>
            <w:r w:rsidRPr="00A050FD">
              <w:rPr>
                <w:rFonts w:ascii="Cambria" w:hAnsi="Cambria" w:cs="Calibri"/>
                <w:b/>
              </w:rPr>
              <w:t xml:space="preserve">PROJECT MANAGER </w:t>
            </w:r>
            <w:r>
              <w:rPr>
                <w:rFonts w:ascii="Cambria" w:hAnsi="Cambria" w:cs="Calibri"/>
                <w:b/>
              </w:rPr>
              <w:t>/ SCRUM MASTER</w:t>
            </w:r>
          </w:p>
          <w:p w14:paraId="52377618" w14:textId="77777777" w:rsidR="00E535F7" w:rsidRDefault="00E535F7" w:rsidP="00000C80">
            <w:pPr>
              <w:pStyle w:val="Contenudetableau"/>
              <w:ind w:right="3"/>
              <w:jc w:val="right"/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</w:pPr>
            <w:r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 xml:space="preserve">R&amp;D </w:t>
            </w:r>
            <w:proofErr w:type="spellStart"/>
            <w:r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>project</w:t>
            </w:r>
            <w:proofErr w:type="spellEnd"/>
            <w:r w:rsidRPr="00A050FD">
              <w:rPr>
                <w:rFonts w:asciiTheme="minorHAnsi" w:eastAsiaTheme="minorHAnsi" w:hAnsiTheme="minorHAnsi" w:cs="Calibri"/>
                <w:b/>
                <w:bCs/>
                <w:color w:val="595959" w:themeColor="text1" w:themeTint="A6"/>
                <w:lang w:eastAsia="fr-FR"/>
              </w:rPr>
              <w:t xml:space="preserve"> management, DevOps, fluent English</w:t>
            </w:r>
          </w:p>
        </w:tc>
      </w:tr>
      <w:tr w:rsidR="00E535F7" w14:paraId="0726BEA4" w14:textId="77777777" w:rsidTr="00000C80">
        <w:trPr>
          <w:trHeight w:val="823"/>
        </w:trPr>
        <w:tc>
          <w:tcPr>
            <w:tcW w:w="1417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6D5A90F8" w14:textId="77777777" w:rsidR="00E535F7" w:rsidRDefault="00E535F7" w:rsidP="00000C80">
            <w:pPr>
              <w:pStyle w:val="Titre1"/>
              <w:spacing w:before="0" w:line="240" w:lineRule="auto"/>
              <w:jc w:val="left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B90751">
              <w:rPr>
                <w:rFonts w:asciiTheme="minorHAnsi" w:hAnsiTheme="minorHAnsi"/>
                <w:sz w:val="20"/>
                <w:szCs w:val="22"/>
              </w:rPr>
              <w:t xml:space="preserve"> Objective</w:t>
            </w:r>
          </w:p>
        </w:tc>
        <w:tc>
          <w:tcPr>
            <w:tcW w:w="236" w:type="dxa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4678683D" w14:textId="77777777" w:rsidR="00E535F7" w:rsidRDefault="00E535F7" w:rsidP="00000C80">
            <w:pPr>
              <w:spacing w:before="0" w:line="240" w:lineRule="auto"/>
              <w:rPr>
                <w:sz w:val="22"/>
                <w:szCs w:val="22"/>
              </w:rPr>
            </w:pPr>
          </w:p>
        </w:tc>
        <w:tc>
          <w:tcPr>
            <w:tcW w:w="9185" w:type="dxa"/>
            <w:gridSpan w:val="4"/>
            <w:tcBorders>
              <w:top w:val="single" w:sz="4" w:space="0" w:color="0070C0"/>
              <w:bottom w:val="single" w:sz="4" w:space="0" w:color="4F81BD"/>
            </w:tcBorders>
            <w:shd w:val="clear" w:color="auto" w:fill="auto"/>
          </w:tcPr>
          <w:p w14:paraId="1443C69A" w14:textId="77777777" w:rsidR="00E535F7" w:rsidRDefault="00E535F7" w:rsidP="00000C80">
            <w:pPr>
              <w:pStyle w:val="DateduCV"/>
              <w:spacing w:before="0" w:after="0" w:line="276" w:lineRule="auto"/>
              <w:ind w:right="0"/>
              <w:jc w:val="both"/>
              <w:rPr>
                <w:rFonts w:cs="Calibri"/>
                <w:b/>
                <w:szCs w:val="22"/>
              </w:rPr>
            </w:pPr>
            <w:proofErr w:type="spellStart"/>
            <w:r w:rsidRPr="00B57022">
              <w:rPr>
                <w:rFonts w:cs="Calibri"/>
                <w:b/>
                <w:sz w:val="22"/>
                <w:szCs w:val="24"/>
              </w:rPr>
              <w:t>Passionate</w:t>
            </w:r>
            <w:proofErr w:type="spellEnd"/>
            <w:r w:rsidRPr="00B57022">
              <w:rPr>
                <w:rFonts w:cs="Calibri"/>
                <w:b/>
                <w:sz w:val="22"/>
                <w:szCs w:val="24"/>
              </w:rPr>
              <w:t xml:space="preserve"> about new technologies, I </w:t>
            </w:r>
            <w:proofErr w:type="spellStart"/>
            <w:r w:rsidRPr="00B57022">
              <w:rPr>
                <w:rFonts w:cs="Calibri"/>
                <w:b/>
                <w:sz w:val="22"/>
                <w:szCs w:val="24"/>
              </w:rPr>
              <w:t>offer</w:t>
            </w:r>
            <w:proofErr w:type="spellEnd"/>
            <w:r w:rsidRPr="00B57022">
              <w:rPr>
                <w:rFonts w:cs="Calibri"/>
                <w:b/>
                <w:sz w:val="22"/>
                <w:szCs w:val="24"/>
              </w:rPr>
              <w:t xml:space="preserve"> to </w:t>
            </w:r>
            <w:proofErr w:type="spellStart"/>
            <w:r w:rsidRPr="00B57022">
              <w:rPr>
                <w:rFonts w:cs="Calibri"/>
                <w:b/>
                <w:sz w:val="22"/>
                <w:szCs w:val="24"/>
              </w:rPr>
              <w:t>share</w:t>
            </w:r>
            <w:proofErr w:type="spellEnd"/>
            <w:r w:rsidRPr="00B57022">
              <w:rPr>
                <w:rFonts w:cs="Calibri"/>
                <w:b/>
                <w:sz w:val="22"/>
                <w:szCs w:val="24"/>
              </w:rPr>
              <w:t xml:space="preserve"> </w:t>
            </w:r>
            <w:proofErr w:type="spellStart"/>
            <w:r w:rsidRPr="00B57022">
              <w:rPr>
                <w:rFonts w:cs="Calibri"/>
                <w:b/>
                <w:sz w:val="22"/>
                <w:szCs w:val="24"/>
              </w:rPr>
              <w:t>my</w:t>
            </w:r>
            <w:proofErr w:type="spellEnd"/>
            <w:r w:rsidRPr="00B57022">
              <w:rPr>
                <w:rFonts w:cs="Calibri"/>
                <w:b/>
                <w:sz w:val="22"/>
                <w:szCs w:val="24"/>
              </w:rPr>
              <w:t xml:space="preserve"> expertise in computer </w:t>
            </w:r>
            <w:proofErr w:type="spellStart"/>
            <w:r w:rsidRPr="00B57022">
              <w:rPr>
                <w:rFonts w:cs="Calibri"/>
                <w:b/>
                <w:sz w:val="22"/>
                <w:szCs w:val="24"/>
              </w:rPr>
              <w:t>development</w:t>
            </w:r>
            <w:proofErr w:type="spellEnd"/>
            <w:r w:rsidRPr="00B57022">
              <w:rPr>
                <w:rFonts w:cs="Calibri"/>
                <w:b/>
                <w:sz w:val="22"/>
                <w:szCs w:val="24"/>
              </w:rPr>
              <w:t xml:space="preserve"> and </w:t>
            </w:r>
            <w:proofErr w:type="spellStart"/>
            <w:r w:rsidRPr="00B57022">
              <w:rPr>
                <w:rFonts w:cs="Calibri"/>
                <w:b/>
                <w:sz w:val="22"/>
                <w:szCs w:val="24"/>
              </w:rPr>
              <w:t>technical</w:t>
            </w:r>
            <w:proofErr w:type="spellEnd"/>
            <w:r w:rsidRPr="00B57022">
              <w:rPr>
                <w:rFonts w:cs="Calibri"/>
                <w:b/>
                <w:sz w:val="22"/>
                <w:szCs w:val="24"/>
              </w:rPr>
              <w:t xml:space="preserve"> </w:t>
            </w:r>
            <w:proofErr w:type="spellStart"/>
            <w:r w:rsidRPr="00B57022">
              <w:rPr>
                <w:rFonts w:cs="Calibri"/>
                <w:b/>
                <w:sz w:val="22"/>
                <w:szCs w:val="24"/>
              </w:rPr>
              <w:t>project</w:t>
            </w:r>
            <w:proofErr w:type="spellEnd"/>
            <w:r w:rsidRPr="00B57022">
              <w:rPr>
                <w:rFonts w:cs="Calibri"/>
                <w:b/>
                <w:sz w:val="22"/>
                <w:szCs w:val="24"/>
              </w:rPr>
              <w:t xml:space="preserve"> management.</w:t>
            </w:r>
          </w:p>
        </w:tc>
      </w:tr>
      <w:tr w:rsidR="00E535F7" w14:paraId="708267FB" w14:textId="77777777" w:rsidTr="00000C80">
        <w:trPr>
          <w:gridAfter w:val="1"/>
          <w:wAfter w:w="6" w:type="dxa"/>
          <w:trHeight w:val="4616"/>
        </w:trPr>
        <w:tc>
          <w:tcPr>
            <w:tcW w:w="1417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746C51FF" w14:textId="77777777" w:rsidR="00E535F7" w:rsidRDefault="00E535F7" w:rsidP="00000C80">
            <w:pPr>
              <w:pStyle w:val="Titre1"/>
              <w:jc w:val="left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B90751">
              <w:rPr>
                <w:rFonts w:asciiTheme="minorHAnsi" w:hAnsiTheme="minorHAnsi"/>
                <w:sz w:val="16"/>
                <w:szCs w:val="22"/>
              </w:rPr>
              <w:t>Skills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7A929B38" w14:textId="77777777" w:rsidR="00E535F7" w:rsidRDefault="00E535F7" w:rsidP="00000C80">
            <w:pPr>
              <w:rPr>
                <w:sz w:val="22"/>
                <w:szCs w:val="22"/>
              </w:rPr>
            </w:pPr>
          </w:p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6559AFA6" w14:textId="77777777" w:rsidR="00E535F7" w:rsidRDefault="00E535F7" w:rsidP="00000C80">
            <w:pPr>
              <w:spacing w:before="0" w:line="240" w:lineRule="auto"/>
              <w:ind w:left="-112"/>
              <w:jc w:val="both"/>
              <w:rPr>
                <w:sz w:val="21"/>
                <w:szCs w:val="21"/>
              </w:rPr>
            </w:pPr>
            <w:proofErr w:type="spellStart"/>
            <w:r w:rsidRPr="009C3F4F">
              <w:rPr>
                <w:b/>
                <w:smallCaps/>
                <w:color w:val="4472C4" w:themeColor="accent1"/>
                <w:sz w:val="21"/>
                <w:szCs w:val="21"/>
              </w:rPr>
              <w:t>Technical</w:t>
            </w:r>
            <w:proofErr w:type="spellEnd"/>
            <w:r w:rsidRPr="009C3F4F">
              <w:rPr>
                <w:b/>
                <w:smallCaps/>
                <w:color w:val="4472C4" w:themeColor="accent1"/>
                <w:sz w:val="21"/>
                <w:szCs w:val="21"/>
              </w:rPr>
              <w:t xml:space="preserve"> Management </w:t>
            </w:r>
            <w:r w:rsidRPr="009C3F4F">
              <w:rPr>
                <w:sz w:val="21"/>
                <w:szCs w:val="21"/>
              </w:rPr>
              <w:t xml:space="preserve">: </w:t>
            </w:r>
          </w:p>
          <w:p w14:paraId="3CB45A55" w14:textId="77777777" w:rsidR="00E535F7" w:rsidRDefault="00E535F7" w:rsidP="00000C80">
            <w:pPr>
              <w:spacing w:before="0" w:line="240" w:lineRule="auto"/>
              <w:ind w:left="738"/>
              <w:jc w:val="both"/>
              <w:rPr>
                <w:sz w:val="21"/>
                <w:szCs w:val="21"/>
              </w:rPr>
            </w:pPr>
            <w:r w:rsidRPr="009C3F4F">
              <w:rPr>
                <w:rFonts w:cs="Calibri"/>
                <w:color w:val="0070C0"/>
                <w:sz w:val="21"/>
                <w:szCs w:val="21"/>
              </w:rPr>
              <w:t xml:space="preserve">R&amp;D </w:t>
            </w:r>
            <w:proofErr w:type="spellStart"/>
            <w:r w:rsidRPr="009C3F4F">
              <w:rPr>
                <w:rFonts w:cs="Calibri"/>
                <w:color w:val="0070C0"/>
                <w:sz w:val="21"/>
                <w:szCs w:val="21"/>
              </w:rPr>
              <w:t>project</w:t>
            </w:r>
            <w:proofErr w:type="spellEnd"/>
            <w:r w:rsidRPr="009C3F4F">
              <w:rPr>
                <w:rFonts w:cs="Calibri"/>
                <w:color w:val="0070C0"/>
                <w:sz w:val="21"/>
                <w:szCs w:val="21"/>
              </w:rPr>
              <w:t xml:space="preserve"> manager, </w:t>
            </w:r>
            <w:proofErr w:type="spellStart"/>
            <w:r w:rsidRPr="009C3F4F">
              <w:rPr>
                <w:sz w:val="21"/>
                <w:szCs w:val="21"/>
              </w:rPr>
              <w:t>organization</w:t>
            </w:r>
            <w:proofErr w:type="spellEnd"/>
            <w:r w:rsidRPr="009C3F4F">
              <w:rPr>
                <w:sz w:val="21"/>
                <w:szCs w:val="21"/>
              </w:rPr>
              <w:t xml:space="preserve">, management of </w:t>
            </w:r>
            <w:proofErr w:type="spellStart"/>
            <w:r w:rsidRPr="009C3F4F">
              <w:rPr>
                <w:sz w:val="21"/>
                <w:szCs w:val="21"/>
              </w:rPr>
              <w:t>resources</w:t>
            </w:r>
            <w:proofErr w:type="spellEnd"/>
            <w:r w:rsidRPr="009C3F4F">
              <w:rPr>
                <w:sz w:val="21"/>
                <w:szCs w:val="21"/>
              </w:rPr>
              <w:t xml:space="preserve"> and monitoring of IT </w:t>
            </w:r>
            <w:proofErr w:type="spellStart"/>
            <w:r w:rsidRPr="009C3F4F">
              <w:rPr>
                <w:sz w:val="21"/>
                <w:szCs w:val="21"/>
              </w:rPr>
              <w:t>developments</w:t>
            </w:r>
            <w:proofErr w:type="spellEnd"/>
            <w:r w:rsidRPr="009C3F4F">
              <w:rPr>
                <w:sz w:val="21"/>
                <w:szCs w:val="21"/>
              </w:rPr>
              <w:t xml:space="preserve">, </w:t>
            </w:r>
            <w:proofErr w:type="spellStart"/>
            <w:r w:rsidRPr="009C3F4F">
              <w:rPr>
                <w:sz w:val="21"/>
                <w:szCs w:val="21"/>
              </w:rPr>
              <w:t>optimization</w:t>
            </w:r>
            <w:proofErr w:type="spellEnd"/>
            <w:r w:rsidRPr="009C3F4F">
              <w:rPr>
                <w:sz w:val="21"/>
                <w:szCs w:val="21"/>
              </w:rPr>
              <w:t xml:space="preserve"> of </w:t>
            </w:r>
            <w:proofErr w:type="spellStart"/>
            <w:proofErr w:type="gramStart"/>
            <w:r w:rsidRPr="009C3F4F">
              <w:rPr>
                <w:sz w:val="21"/>
                <w:szCs w:val="21"/>
              </w:rPr>
              <w:t>results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>;</w:t>
            </w:r>
            <w:proofErr w:type="gramEnd"/>
            <w:r w:rsidRPr="009C3F4F">
              <w:rPr>
                <w:rFonts w:cs="Calibri"/>
                <w:sz w:val="21"/>
                <w:szCs w:val="21"/>
              </w:rPr>
              <w:t xml:space="preserve"> </w:t>
            </w:r>
          </w:p>
          <w:p w14:paraId="6DFA3F59" w14:textId="77777777" w:rsidR="00E535F7" w:rsidRDefault="00E535F7" w:rsidP="00000C80">
            <w:pPr>
              <w:spacing w:before="0" w:line="240" w:lineRule="auto"/>
              <w:ind w:left="738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rFonts w:cs="Calibri"/>
                <w:color w:val="0070C0"/>
                <w:sz w:val="21"/>
                <w:szCs w:val="21"/>
              </w:rPr>
              <w:t xml:space="preserve">Agile management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using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 the Scrum </w:t>
            </w:r>
            <w:proofErr w:type="spellStart"/>
            <w:proofErr w:type="gramStart"/>
            <w:r w:rsidRPr="009C3F4F">
              <w:rPr>
                <w:rFonts w:cs="Calibri"/>
                <w:sz w:val="21"/>
                <w:szCs w:val="21"/>
              </w:rPr>
              <w:t>protocol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>:</w:t>
            </w:r>
            <w:proofErr w:type="gramEnd"/>
            <w:r w:rsidRPr="009C3F4F">
              <w:rPr>
                <w:rFonts w:cs="Calibri"/>
                <w:sz w:val="21"/>
                <w:szCs w:val="21"/>
              </w:rPr>
              <w:t xml:space="preserve">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regular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 monitoring to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anticipate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problems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 to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be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solved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 and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improvements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 to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be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 made.</w:t>
            </w:r>
          </w:p>
          <w:p w14:paraId="345D3CAF" w14:textId="77777777" w:rsidR="00E535F7" w:rsidRDefault="00E535F7" w:rsidP="00000C80">
            <w:pPr>
              <w:spacing w:before="0" w:line="240" w:lineRule="auto"/>
              <w:ind w:left="738"/>
              <w:jc w:val="both"/>
              <w:rPr>
                <w:rFonts w:cs="Calibri"/>
                <w:sz w:val="21"/>
                <w:szCs w:val="21"/>
              </w:rPr>
            </w:pPr>
          </w:p>
          <w:p w14:paraId="77EDC915" w14:textId="7FF9F548" w:rsidR="00E535F7" w:rsidRDefault="00E535F7" w:rsidP="00000C80">
            <w:pPr>
              <w:spacing w:before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b/>
                <w:smallCaps/>
                <w:color w:val="4472C4" w:themeColor="accent1"/>
                <w:sz w:val="21"/>
                <w:szCs w:val="21"/>
              </w:rPr>
              <w:t xml:space="preserve">Process </w:t>
            </w:r>
            <w:proofErr w:type="gramStart"/>
            <w:r w:rsidRPr="009C3F4F">
              <w:rPr>
                <w:b/>
                <w:smallCaps/>
                <w:color w:val="4472C4" w:themeColor="accent1"/>
                <w:sz w:val="21"/>
                <w:szCs w:val="21"/>
              </w:rPr>
              <w:t>Industrialisation:</w:t>
            </w:r>
            <w:proofErr w:type="gramEnd"/>
            <w:r w:rsidRPr="009C3F4F">
              <w:rPr>
                <w:b/>
                <w:smallCaps/>
                <w:color w:val="4472C4" w:themeColor="accent1"/>
                <w:sz w:val="21"/>
                <w:szCs w:val="21"/>
              </w:rPr>
              <w:t xml:space="preserve"> </w:t>
            </w:r>
            <w:r w:rsidRPr="009C3F4F">
              <w:rPr>
                <w:rFonts w:cs="Calibri"/>
                <w:sz w:val="21"/>
                <w:szCs w:val="21"/>
              </w:rPr>
              <w:t xml:space="preserve">automation of the installation process of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DXC's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 Graphtalk AIA software, and of the components of the DSP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Iot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 platform at Schneider.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Continuous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Integration</w:t>
            </w:r>
            <w:proofErr w:type="spellEnd"/>
            <w:r w:rsidR="00D668FF">
              <w:rPr>
                <w:rFonts w:cs="Calibri"/>
                <w:sz w:val="21"/>
                <w:szCs w:val="21"/>
              </w:rPr>
              <w:t>/Delivery</w:t>
            </w:r>
            <w:r w:rsidRPr="009C3F4F">
              <w:rPr>
                <w:rFonts w:cs="Calibri"/>
                <w:sz w:val="21"/>
                <w:szCs w:val="21"/>
              </w:rPr>
              <w:t xml:space="preserve">, </w:t>
            </w:r>
            <w:proofErr w:type="spellStart"/>
            <w:r w:rsidR="00D668FF">
              <w:rPr>
                <w:rFonts w:cs="Calibri"/>
                <w:sz w:val="21"/>
                <w:szCs w:val="21"/>
              </w:rPr>
              <w:t>with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 Docker, Jenkins, Azure DevOps.  </w:t>
            </w:r>
          </w:p>
          <w:p w14:paraId="78481DB7" w14:textId="77777777" w:rsidR="00E535F7" w:rsidRDefault="00E535F7" w:rsidP="00000C80">
            <w:pPr>
              <w:spacing w:before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</w:p>
          <w:p w14:paraId="01A8F5B0" w14:textId="77777777" w:rsidR="00E535F7" w:rsidRDefault="00E535F7" w:rsidP="00000C80">
            <w:pPr>
              <w:spacing w:before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  <w:r w:rsidRPr="009C3F4F">
              <w:rPr>
                <w:b/>
                <w:smallCaps/>
                <w:color w:val="4472C4" w:themeColor="accent1"/>
                <w:sz w:val="21"/>
                <w:szCs w:val="21"/>
              </w:rPr>
              <w:t>Cloud</w:t>
            </w:r>
            <w:r>
              <w:rPr>
                <w:b/>
                <w:smallCaps/>
                <w:color w:val="4472C4" w:themeColor="accent1"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smallCaps/>
                <w:color w:val="4472C4" w:themeColor="accent1"/>
                <w:sz w:val="21"/>
                <w:szCs w:val="21"/>
              </w:rPr>
              <w:t>Certification</w:t>
            </w:r>
            <w:r w:rsidRPr="009C3F4F">
              <w:rPr>
                <w:b/>
                <w:smallCaps/>
                <w:color w:val="4472C4" w:themeColor="accent1"/>
                <w:sz w:val="21"/>
                <w:szCs w:val="21"/>
              </w:rPr>
              <w:t>:</w:t>
            </w:r>
            <w:proofErr w:type="gramEnd"/>
            <w:r w:rsidRPr="009C3F4F">
              <w:rPr>
                <w:b/>
                <w:smallCaps/>
                <w:color w:val="4472C4" w:themeColor="accent1"/>
                <w:sz w:val="21"/>
                <w:szCs w:val="21"/>
              </w:rPr>
              <w:t xml:space="preserve"> </w:t>
            </w:r>
            <w:r w:rsidRPr="009C3F4F">
              <w:rPr>
                <w:rFonts w:cs="Calibri"/>
                <w:sz w:val="21"/>
                <w:szCs w:val="21"/>
              </w:rPr>
              <w:t xml:space="preserve">AWS Business Professional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Accreditation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, AWS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Technical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 Professional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Accreditation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. </w:t>
            </w:r>
          </w:p>
          <w:p w14:paraId="49E60C52" w14:textId="77777777" w:rsidR="00E535F7" w:rsidRPr="009C3F4F" w:rsidRDefault="00E535F7" w:rsidP="00000C80">
            <w:pPr>
              <w:spacing w:before="0" w:line="240" w:lineRule="auto"/>
              <w:ind w:left="-112"/>
              <w:jc w:val="both"/>
              <w:rPr>
                <w:rFonts w:cs="Calibri"/>
                <w:sz w:val="21"/>
                <w:szCs w:val="21"/>
              </w:rPr>
            </w:pPr>
          </w:p>
          <w:p w14:paraId="19738627" w14:textId="486D964F" w:rsidR="00E535F7" w:rsidRDefault="00E535F7" w:rsidP="00000C80">
            <w:pPr>
              <w:spacing w:before="0" w:line="240" w:lineRule="auto"/>
              <w:ind w:left="-112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b/>
                <w:smallCaps/>
                <w:color w:val="4472C4" w:themeColor="accent1"/>
                <w:sz w:val="21"/>
                <w:szCs w:val="21"/>
              </w:rPr>
              <w:t>Working</w:t>
            </w:r>
            <w:proofErr w:type="spellEnd"/>
            <w:r w:rsidRPr="009C3F4F">
              <w:rPr>
                <w:b/>
                <w:smallCaps/>
                <w:color w:val="4472C4" w:themeColor="accen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C3F4F">
              <w:rPr>
                <w:b/>
                <w:smallCaps/>
                <w:color w:val="4472C4" w:themeColor="accent1"/>
                <w:sz w:val="21"/>
                <w:szCs w:val="21"/>
              </w:rPr>
              <w:t>Environments</w:t>
            </w:r>
            <w:proofErr w:type="spellEnd"/>
            <w:r w:rsidRPr="009C3F4F">
              <w:rPr>
                <w:b/>
                <w:smallCaps/>
                <w:color w:val="4472C4" w:themeColor="accent1"/>
                <w:sz w:val="21"/>
                <w:szCs w:val="21"/>
              </w:rPr>
              <w:t>:</w:t>
            </w:r>
            <w:proofErr w:type="gramEnd"/>
            <w:r w:rsidRPr="009C3F4F">
              <w:rPr>
                <w:b/>
                <w:smallCaps/>
                <w:color w:val="4472C4" w:themeColor="accent1"/>
                <w:sz w:val="21"/>
                <w:szCs w:val="21"/>
              </w:rPr>
              <w:t xml:space="preserve"> </w:t>
            </w:r>
            <w:r w:rsidRPr="009C3F4F">
              <w:rPr>
                <w:rFonts w:cs="Calibri"/>
                <w:sz w:val="21"/>
                <w:szCs w:val="21"/>
              </w:rPr>
              <w:t xml:space="preserve">Python, Java/JEE, C/C++, C#/.NET, AngularJS, SQL, Ruby/Chef, Windows and Linux operating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systems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>, Amazon AWS, Azure DevOps.</w:t>
            </w:r>
          </w:p>
          <w:p w14:paraId="7FEE355F" w14:textId="77777777" w:rsidR="00E535F7" w:rsidRDefault="00E535F7" w:rsidP="00000C80">
            <w:pPr>
              <w:spacing w:before="0" w:line="240" w:lineRule="auto"/>
              <w:ind w:left="-113"/>
              <w:jc w:val="both"/>
              <w:rPr>
                <w:rFonts w:cs="Calibri"/>
                <w:sz w:val="21"/>
                <w:szCs w:val="21"/>
              </w:rPr>
            </w:pPr>
            <w:proofErr w:type="gramStart"/>
            <w:r w:rsidRPr="009C3F4F">
              <w:rPr>
                <w:b/>
                <w:smallCaps/>
                <w:color w:val="4472C4" w:themeColor="accent1"/>
                <w:sz w:val="21"/>
                <w:szCs w:val="21"/>
              </w:rPr>
              <w:t>Tools:</w:t>
            </w:r>
            <w:proofErr w:type="gramEnd"/>
            <w:r w:rsidRPr="009C3F4F">
              <w:rPr>
                <w:b/>
                <w:smallCaps/>
                <w:color w:val="4472C4" w:themeColor="accent1"/>
                <w:sz w:val="21"/>
                <w:szCs w:val="21"/>
              </w:rPr>
              <w:t xml:space="preserve"> </w:t>
            </w:r>
            <w:r w:rsidRPr="009C3F4F">
              <w:rPr>
                <w:rFonts w:cs="Calibri"/>
                <w:sz w:val="21"/>
                <w:szCs w:val="21"/>
              </w:rPr>
              <w:t xml:space="preserve">Docker containers (docker-compose,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Helm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 xml:space="preserve">...) on Amazon AWS and Microsoft Azure, VirtualBox, Vagrant, Ruby, Jenkins, </w:t>
            </w:r>
            <w:proofErr w:type="spellStart"/>
            <w:r w:rsidRPr="009C3F4F">
              <w:rPr>
                <w:rFonts w:cs="Calibri"/>
                <w:sz w:val="21"/>
                <w:szCs w:val="21"/>
              </w:rPr>
              <w:t>Cucumber</w:t>
            </w:r>
            <w:proofErr w:type="spellEnd"/>
            <w:r w:rsidRPr="009C3F4F">
              <w:rPr>
                <w:rFonts w:cs="Calibri"/>
                <w:sz w:val="21"/>
                <w:szCs w:val="21"/>
              </w:rPr>
              <w:t>, Ansible, Terraform, AKS. Azure DevOps</w:t>
            </w:r>
          </w:p>
        </w:tc>
      </w:tr>
      <w:tr w:rsidR="00E535F7" w14:paraId="344E6C9A" w14:textId="77777777" w:rsidTr="00000C80">
        <w:trPr>
          <w:gridAfter w:val="1"/>
          <w:wAfter w:w="6" w:type="dxa"/>
          <w:trHeight w:val="838"/>
        </w:trPr>
        <w:tc>
          <w:tcPr>
            <w:tcW w:w="1417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55DC0CBB" w14:textId="77777777" w:rsidR="00E535F7" w:rsidRDefault="00E535F7" w:rsidP="00000C80">
            <w:pPr>
              <w:pStyle w:val="Titre1"/>
              <w:jc w:val="left"/>
              <w:outlineLvl w:val="0"/>
              <w:rPr>
                <w:rFonts w:asciiTheme="minorHAnsi" w:hAnsiTheme="minorHAnsi"/>
              </w:rPr>
            </w:pPr>
            <w:r w:rsidRPr="00B90751">
              <w:rPr>
                <w:rFonts w:asciiTheme="minorHAnsi" w:hAnsiTheme="minorHAnsi"/>
                <w:sz w:val="18"/>
              </w:rPr>
              <w:t>KNOW-HOW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75E14835" w14:textId="77777777" w:rsidR="00E535F7" w:rsidRDefault="00E535F7" w:rsidP="00000C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5E9C1722" w14:textId="77777777" w:rsidR="00E535F7" w:rsidRDefault="00E535F7" w:rsidP="00000C8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 xml:space="preserve">Autonomy, </w:t>
            </w:r>
            <w:proofErr w:type="spellStart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Tenacity</w:t>
            </w:r>
            <w:proofErr w:type="spellEnd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Rigour</w:t>
            </w:r>
            <w:proofErr w:type="spellEnd"/>
          </w:p>
          <w:p w14:paraId="25305330" w14:textId="77777777" w:rsidR="00E535F7" w:rsidRDefault="00E535F7" w:rsidP="00000C8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proofErr w:type="spellStart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Interpersonal</w:t>
            </w:r>
            <w:proofErr w:type="spellEnd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skills</w:t>
            </w:r>
            <w:proofErr w:type="spellEnd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:</w:t>
            </w:r>
            <w:proofErr w:type="gramEnd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teamwork</w:t>
            </w:r>
            <w:proofErr w:type="spellEnd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including</w:t>
            </w:r>
            <w:proofErr w:type="spellEnd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 xml:space="preserve"> at </w:t>
            </w:r>
            <w:proofErr w:type="spellStart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a</w:t>
            </w:r>
            <w:proofErr w:type="spellEnd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 xml:space="preserve"> distance, </w:t>
            </w:r>
            <w:proofErr w:type="spellStart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listening</w:t>
            </w:r>
            <w:proofErr w:type="spellEnd"/>
          </w:p>
          <w:p w14:paraId="49F41820" w14:textId="77777777" w:rsidR="00E535F7" w:rsidRDefault="00E535F7" w:rsidP="00000C80">
            <w:pPr>
              <w:pStyle w:val="Titre2"/>
              <w:numPr>
                <w:ilvl w:val="0"/>
                <w:numId w:val="1"/>
              </w:numPr>
              <w:spacing w:before="0" w:after="0" w:line="240" w:lineRule="auto"/>
              <w:ind w:left="290" w:hanging="301"/>
              <w:jc w:val="both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</w:pPr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 xml:space="preserve">Scientific and </w:t>
            </w:r>
            <w:proofErr w:type="spellStart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technical</w:t>
            </w:r>
            <w:proofErr w:type="spellEnd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curiosity</w:t>
            </w:r>
            <w:proofErr w:type="spellEnd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 xml:space="preserve">, Adaptation to new </w:t>
            </w:r>
            <w:proofErr w:type="spellStart"/>
            <w:r w:rsidRPr="009C3F4F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t>things</w:t>
            </w:r>
            <w:proofErr w:type="spellEnd"/>
          </w:p>
        </w:tc>
      </w:tr>
      <w:tr w:rsidR="00E535F7" w14:paraId="244E0599" w14:textId="77777777" w:rsidTr="00000C80">
        <w:trPr>
          <w:gridAfter w:val="1"/>
          <w:wAfter w:w="6" w:type="dxa"/>
          <w:trHeight w:val="555"/>
        </w:trPr>
        <w:tc>
          <w:tcPr>
            <w:tcW w:w="1417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3FA915C7" w14:textId="77777777" w:rsidR="00E535F7" w:rsidRDefault="00E535F7" w:rsidP="00000C80">
            <w:pPr>
              <w:pStyle w:val="Titre1"/>
              <w:jc w:val="left"/>
              <w:outlineLvl w:val="0"/>
              <w:rPr>
                <w:rFonts w:asciiTheme="minorHAnsi" w:hAnsiTheme="minorHAnsi"/>
                <w:sz w:val="20"/>
              </w:rPr>
            </w:pPr>
            <w:r w:rsidRPr="00B90751">
              <w:rPr>
                <w:rFonts w:asciiTheme="minorHAnsi" w:hAnsiTheme="minorHAnsi"/>
                <w:sz w:val="20"/>
              </w:rPr>
              <w:t>Experience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54B55838" w14:textId="77777777" w:rsidR="00E535F7" w:rsidRDefault="00E535F7" w:rsidP="00000C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4C064FE2" w14:textId="77777777" w:rsidR="00E535F7" w:rsidRDefault="00E535F7" w:rsidP="00000C80">
            <w:pPr>
              <w:pStyle w:val="Titre2"/>
              <w:spacing w:before="0" w:after="0" w:line="240" w:lineRule="auto"/>
              <w:jc w:val="both"/>
              <w:outlineLvl w:val="1"/>
              <w:rPr>
                <w:rStyle w:val="Titre1Car"/>
                <w:rFonts w:asciiTheme="minorHAnsi" w:hAnsiTheme="minorHAnsi"/>
                <w:b w:val="0"/>
                <w:bCs w:val="0"/>
                <w:caps/>
                <w:color w:val="00000A"/>
              </w:rPr>
            </w:pPr>
            <w:r w:rsidRPr="009C3F4F">
              <w:rPr>
                <w:rStyle w:val="Titre1Car"/>
                <w:rFonts w:asciiTheme="minorHAnsi" w:hAnsiTheme="minorHAnsi"/>
                <w:color w:val="00000A"/>
              </w:rPr>
              <w:t xml:space="preserve">CAP Gemini - </w:t>
            </w:r>
            <w:r>
              <w:rPr>
                <w:rStyle w:val="Titre1Car"/>
                <w:rFonts w:asciiTheme="minorHAnsi" w:hAnsiTheme="minorHAnsi"/>
                <w:b w:val="0"/>
                <w:bCs w:val="0"/>
                <w:color w:val="00000A"/>
              </w:rPr>
              <w:t xml:space="preserve">May to </w:t>
            </w:r>
            <w:proofErr w:type="spellStart"/>
            <w:r>
              <w:rPr>
                <w:rStyle w:val="Titre1Car"/>
                <w:rFonts w:asciiTheme="minorHAnsi" w:hAnsiTheme="minorHAnsi"/>
                <w:b w:val="0"/>
                <w:bCs w:val="0"/>
                <w:color w:val="00000A"/>
              </w:rPr>
              <w:t>October</w:t>
            </w:r>
            <w:proofErr w:type="spellEnd"/>
            <w:r>
              <w:rPr>
                <w:rStyle w:val="Titre1Car"/>
                <w:rFonts w:asciiTheme="minorHAnsi" w:hAnsiTheme="minorHAnsi"/>
                <w:b w:val="0"/>
                <w:bCs w:val="0"/>
                <w:color w:val="00000A"/>
              </w:rPr>
              <w:t xml:space="preserve"> </w:t>
            </w:r>
            <w:r w:rsidRPr="009C3F4F">
              <w:rPr>
                <w:rStyle w:val="Titre1Car"/>
                <w:rFonts w:asciiTheme="minorHAnsi" w:hAnsiTheme="minorHAnsi"/>
                <w:b w:val="0"/>
                <w:bCs w:val="0"/>
                <w:color w:val="00000A"/>
              </w:rPr>
              <w:t xml:space="preserve">2021, business </w:t>
            </w:r>
            <w:proofErr w:type="spellStart"/>
            <w:proofErr w:type="gramStart"/>
            <w:r w:rsidRPr="009C3F4F">
              <w:rPr>
                <w:rStyle w:val="Titre1Car"/>
                <w:rFonts w:asciiTheme="minorHAnsi" w:hAnsiTheme="minorHAnsi"/>
                <w:b w:val="0"/>
                <w:bCs w:val="0"/>
                <w:color w:val="00000A"/>
              </w:rPr>
              <w:t>sector</w:t>
            </w:r>
            <w:proofErr w:type="spellEnd"/>
            <w:r w:rsidRPr="009C3F4F">
              <w:rPr>
                <w:rStyle w:val="Titre1Car"/>
                <w:rFonts w:asciiTheme="minorHAnsi" w:hAnsiTheme="minorHAnsi"/>
                <w:b w:val="0"/>
                <w:bCs w:val="0"/>
                <w:color w:val="00000A"/>
              </w:rPr>
              <w:t>:</w:t>
            </w:r>
            <w:proofErr w:type="gramEnd"/>
            <w:r w:rsidRPr="009C3F4F">
              <w:rPr>
                <w:rStyle w:val="Titre1Car"/>
                <w:rFonts w:asciiTheme="minorHAnsi" w:hAnsiTheme="minorHAnsi"/>
                <w:b w:val="0"/>
                <w:bCs w:val="0"/>
                <w:color w:val="00000A"/>
              </w:rPr>
              <w:t xml:space="preserve"> consulting </w:t>
            </w:r>
            <w:proofErr w:type="spellStart"/>
            <w:r w:rsidRPr="009C3F4F">
              <w:rPr>
                <w:rStyle w:val="Titre1Car"/>
                <w:rFonts w:asciiTheme="minorHAnsi" w:hAnsiTheme="minorHAnsi"/>
                <w:b w:val="0"/>
                <w:bCs w:val="0"/>
                <w:color w:val="00000A"/>
              </w:rPr>
              <w:t>company</w:t>
            </w:r>
            <w:proofErr w:type="spellEnd"/>
          </w:p>
          <w:p w14:paraId="29336E64" w14:textId="77777777" w:rsidR="00E535F7" w:rsidRDefault="00E535F7" w:rsidP="00000C80">
            <w:pPr>
              <w:keepNext/>
              <w:keepLines/>
              <w:spacing w:before="0" w:line="240" w:lineRule="auto"/>
              <w:jc w:val="both"/>
              <w:outlineLvl w:val="1"/>
              <w:rPr>
                <w:rFonts w:eastAsiaTheme="majorEastAsia" w:cstheme="majorBidi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</w:pPr>
            <w:r w:rsidRPr="009C3F4F">
              <w:rPr>
                <w:b/>
                <w:smallCaps/>
                <w:color w:val="4472C4" w:themeColor="accent1"/>
              </w:rPr>
              <w:t xml:space="preserve">Solutions Architect / Scrum Master DevOps </w:t>
            </w:r>
            <w:r w:rsidRPr="009C3F4F">
              <w:rPr>
                <w:rFonts w:eastAsiaTheme="majorEastAsia" w:cstheme="majorBidi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for Compagnie Des Alpes</w:t>
            </w:r>
          </w:p>
          <w:p w14:paraId="351EAB46" w14:textId="77777777" w:rsidR="00E535F7" w:rsidRDefault="00E535F7" w:rsidP="00E535F7">
            <w:pPr>
              <w:pStyle w:val="Paragraphedeliste"/>
              <w:numPr>
                <w:ilvl w:val="0"/>
                <w:numId w:val="3"/>
              </w:numPr>
              <w:spacing w:before="0" w:line="240" w:lineRule="auto"/>
              <w:jc w:val="both"/>
              <w:rPr>
                <w:b/>
                <w:bCs/>
              </w:rPr>
            </w:pPr>
            <w:proofErr w:type="spellStart"/>
            <w:r w:rsidRPr="009C3F4F">
              <w:rPr>
                <w:b/>
                <w:bCs/>
              </w:rPr>
              <w:t>Implementation</w:t>
            </w:r>
            <w:proofErr w:type="spellEnd"/>
            <w:r w:rsidRPr="009C3F4F">
              <w:rPr>
                <w:b/>
                <w:bCs/>
              </w:rPr>
              <w:t xml:space="preserve"> of the new IS </w:t>
            </w:r>
            <w:proofErr w:type="spellStart"/>
            <w:r w:rsidRPr="009C3F4F">
              <w:rPr>
                <w:b/>
                <w:bCs/>
              </w:rPr>
              <w:t>based</w:t>
            </w:r>
            <w:proofErr w:type="spellEnd"/>
            <w:r w:rsidRPr="009C3F4F">
              <w:rPr>
                <w:b/>
                <w:bCs/>
              </w:rPr>
              <w:t xml:space="preserve"> on micro-services</w:t>
            </w:r>
          </w:p>
          <w:p w14:paraId="749D7810" w14:textId="77777777" w:rsidR="00E535F7" w:rsidRDefault="00E535F7" w:rsidP="00E535F7">
            <w:pPr>
              <w:pStyle w:val="Paragraphedeliste"/>
              <w:numPr>
                <w:ilvl w:val="0"/>
                <w:numId w:val="3"/>
              </w:numPr>
              <w:spacing w:before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 xml:space="preserve">Management of the DevOps </w:t>
            </w:r>
            <w:proofErr w:type="gramStart"/>
            <w:r w:rsidRPr="009C3F4F">
              <w:rPr>
                <w:b/>
                <w:bCs/>
              </w:rPr>
              <w:t>team</w:t>
            </w:r>
            <w:proofErr w:type="gramEnd"/>
            <w:r w:rsidRPr="009C3F4F">
              <w:rPr>
                <w:b/>
                <w:bCs/>
              </w:rPr>
              <w:t xml:space="preserve"> in support of the </w:t>
            </w:r>
            <w:proofErr w:type="spellStart"/>
            <w:r w:rsidRPr="009C3F4F">
              <w:rPr>
                <w:b/>
                <w:bCs/>
              </w:rPr>
              <w:t>microservices</w:t>
            </w:r>
            <w:proofErr w:type="spellEnd"/>
            <w:r w:rsidRPr="009C3F4F">
              <w:rPr>
                <w:b/>
                <w:bCs/>
              </w:rPr>
              <w:t xml:space="preserve"> Dev teams</w:t>
            </w:r>
          </w:p>
          <w:p w14:paraId="581403A2" w14:textId="77777777" w:rsidR="00E535F7" w:rsidRPr="009C3F4F" w:rsidRDefault="00E535F7" w:rsidP="00000C80">
            <w:pPr>
              <w:pStyle w:val="Paragraphedeliste"/>
              <w:spacing w:before="0" w:line="240" w:lineRule="auto"/>
              <w:jc w:val="both"/>
              <w:rPr>
                <w:b/>
                <w:bCs/>
              </w:rPr>
            </w:pPr>
          </w:p>
          <w:p w14:paraId="12DC4794" w14:textId="77777777" w:rsidR="00E535F7" w:rsidRDefault="00E535F7" w:rsidP="00000C80">
            <w:pPr>
              <w:pStyle w:val="Titre2"/>
              <w:spacing w:before="0" w:after="0" w:line="240" w:lineRule="auto"/>
              <w:jc w:val="both"/>
              <w:outlineLvl w:val="1"/>
              <w:rPr>
                <w:rFonts w:asciiTheme="minorHAnsi" w:hAnsiTheme="minorHAnsi"/>
                <w:color w:val="00000A"/>
              </w:rPr>
            </w:pPr>
            <w:r w:rsidRPr="009C3F4F">
              <w:rPr>
                <w:rStyle w:val="Titre1Car"/>
                <w:rFonts w:asciiTheme="minorHAnsi" w:hAnsiTheme="minorHAnsi"/>
                <w:color w:val="00000A"/>
              </w:rPr>
              <w:t xml:space="preserve">Conan </w:t>
            </w:r>
            <w:proofErr w:type="spellStart"/>
            <w:r w:rsidRPr="009C3F4F">
              <w:rPr>
                <w:rStyle w:val="Titre1Car"/>
                <w:rFonts w:asciiTheme="minorHAnsi" w:hAnsiTheme="minorHAnsi"/>
                <w:color w:val="00000A"/>
              </w:rPr>
              <w:t>Jeken</w:t>
            </w:r>
            <w:proofErr w:type="spellEnd"/>
            <w:r w:rsidRPr="009C3F4F">
              <w:rPr>
                <w:rStyle w:val="Titre1Car"/>
                <w:rFonts w:asciiTheme="minorHAnsi" w:hAnsiTheme="minorHAnsi"/>
                <w:color w:val="00000A"/>
              </w:rPr>
              <w:t xml:space="preserve"> Consulting - </w:t>
            </w:r>
            <w:r w:rsidRPr="009C3F4F">
              <w:rPr>
                <w:rFonts w:asciiTheme="minorHAnsi" w:hAnsiTheme="minorHAnsi" w:cstheme="majorHAnsi"/>
                <w:b w:val="0"/>
              </w:rPr>
              <w:t xml:space="preserve">Jan 2019 </w:t>
            </w:r>
            <w:r>
              <w:rPr>
                <w:rFonts w:asciiTheme="minorHAnsi" w:hAnsiTheme="minorHAnsi" w:cstheme="majorHAnsi"/>
                <w:b w:val="0"/>
              </w:rPr>
              <w:t>to Apr 2021</w:t>
            </w:r>
            <w:r w:rsidRPr="009C3F4F">
              <w:rPr>
                <w:rFonts w:asciiTheme="minorHAnsi" w:hAnsiTheme="minorHAnsi" w:cstheme="majorHAnsi"/>
                <w:b w:val="0"/>
              </w:rPr>
              <w:t xml:space="preserve">, </w:t>
            </w:r>
            <w:proofErr w:type="gramStart"/>
            <w:r w:rsidRPr="009C3F4F">
              <w:rPr>
                <w:rFonts w:asciiTheme="minorHAnsi" w:hAnsiTheme="minorHAnsi" w:cstheme="majorHAnsi"/>
                <w:b w:val="0"/>
              </w:rPr>
              <w:t>industry:</w:t>
            </w:r>
            <w:proofErr w:type="gramEnd"/>
            <w:r w:rsidRPr="009C3F4F">
              <w:rPr>
                <w:rFonts w:asciiTheme="minorHAnsi" w:hAnsiTheme="minorHAnsi" w:cstheme="majorHAnsi"/>
                <w:b w:val="0"/>
              </w:rPr>
              <w:t xml:space="preserve"> consulting company</w:t>
            </w:r>
          </w:p>
          <w:p w14:paraId="27B2B78F" w14:textId="77777777" w:rsidR="00E535F7" w:rsidRDefault="00E535F7" w:rsidP="00000C80">
            <w:pPr>
              <w:pStyle w:val="Titre2"/>
              <w:spacing w:before="0" w:after="0" w:line="240" w:lineRule="auto"/>
              <w:jc w:val="both"/>
              <w:outlineLvl w:val="1"/>
              <w:rPr>
                <w:rFonts w:asciiTheme="minorHAnsi" w:hAnsiTheme="minorHAnsi"/>
                <w:b w:val="0"/>
                <w:caps w:val="0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3F4F">
              <w:rPr>
                <w:rStyle w:val="Titre1Car"/>
                <w:rFonts w:asciiTheme="minorHAnsi" w:hAnsiTheme="minorHAnsi"/>
                <w:b w:val="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Training and upgrades April 2020 </w:t>
            </w:r>
            <w:r>
              <w:rPr>
                <w:rStyle w:val="Titre1Car"/>
                <w:rFonts w:asciiTheme="minorHAnsi" w:hAnsiTheme="minorHAnsi"/>
                <w:b w:val="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April 2021</w:t>
            </w:r>
          </w:p>
          <w:p w14:paraId="0E38A4AC" w14:textId="77777777" w:rsidR="00E535F7" w:rsidRDefault="00E535F7" w:rsidP="00E535F7">
            <w:pPr>
              <w:pStyle w:val="Paragraphedeliste"/>
              <w:numPr>
                <w:ilvl w:val="0"/>
                <w:numId w:val="3"/>
              </w:numPr>
              <w:spacing w:before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 xml:space="preserve">Consultant to </w:t>
            </w:r>
            <w:proofErr w:type="spellStart"/>
            <w:r w:rsidRPr="009C3F4F">
              <w:rPr>
                <w:b/>
                <w:bCs/>
              </w:rPr>
              <w:t>several</w:t>
            </w:r>
            <w:proofErr w:type="spellEnd"/>
            <w:r w:rsidRPr="009C3F4F">
              <w:rPr>
                <w:b/>
                <w:bCs/>
              </w:rPr>
              <w:t xml:space="preserve"> clients </w:t>
            </w:r>
          </w:p>
          <w:p w14:paraId="2E12050C" w14:textId="77777777" w:rsidR="00E535F7" w:rsidRDefault="00E535F7" w:rsidP="00E535F7">
            <w:pPr>
              <w:pStyle w:val="Paragraphedeliste"/>
              <w:numPr>
                <w:ilvl w:val="0"/>
                <w:numId w:val="3"/>
              </w:numPr>
              <w:spacing w:before="0" w:line="240" w:lineRule="auto"/>
              <w:jc w:val="both"/>
              <w:rPr>
                <w:b/>
                <w:bCs/>
              </w:rPr>
            </w:pPr>
            <w:proofErr w:type="gramStart"/>
            <w:r w:rsidRPr="007712F2">
              <w:rPr>
                <w:b/>
                <w:bCs/>
              </w:rPr>
              <w:t>Training:</w:t>
            </w:r>
            <w:proofErr w:type="gramEnd"/>
            <w:r w:rsidRPr="007712F2">
              <w:rPr>
                <w:b/>
                <w:bCs/>
              </w:rPr>
              <w:t xml:space="preserve"> </w:t>
            </w:r>
            <w:proofErr w:type="spellStart"/>
            <w:r w:rsidRPr="007712F2">
              <w:rPr>
                <w:b/>
                <w:bCs/>
              </w:rPr>
              <w:t>deployment</w:t>
            </w:r>
            <w:proofErr w:type="spellEnd"/>
            <w:r w:rsidRPr="007712F2">
              <w:rPr>
                <w:b/>
                <w:bCs/>
              </w:rPr>
              <w:t xml:space="preserve"> of </w:t>
            </w:r>
            <w:proofErr w:type="spellStart"/>
            <w:r w:rsidRPr="007712F2">
              <w:rPr>
                <w:b/>
                <w:bCs/>
              </w:rPr>
              <w:t>systems</w:t>
            </w:r>
            <w:proofErr w:type="spellEnd"/>
            <w:r w:rsidRPr="007712F2">
              <w:rPr>
                <w:b/>
                <w:bCs/>
              </w:rPr>
              <w:t xml:space="preserve"> and networks in the cloud </w:t>
            </w:r>
            <w:proofErr w:type="spellStart"/>
            <w:r w:rsidRPr="007712F2">
              <w:rPr>
                <w:b/>
                <w:bCs/>
              </w:rPr>
              <w:t>under</w:t>
            </w:r>
            <w:proofErr w:type="spellEnd"/>
            <w:r w:rsidRPr="007712F2">
              <w:rPr>
                <w:b/>
                <w:bCs/>
              </w:rPr>
              <w:t xml:space="preserve"> AWS, TCP/IP networks</w:t>
            </w:r>
          </w:p>
          <w:p w14:paraId="0458576F" w14:textId="77777777" w:rsidR="00E535F7" w:rsidRDefault="00E535F7" w:rsidP="00000C80">
            <w:pPr>
              <w:keepNext/>
              <w:keepLines/>
              <w:spacing w:before="0" w:line="240" w:lineRule="auto"/>
              <w:jc w:val="both"/>
              <w:outlineLvl w:val="1"/>
              <w:rPr>
                <w:rFonts w:eastAsiaTheme="majorEastAsia" w:cstheme="majorBidi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</w:pPr>
            <w:r>
              <w:rPr>
                <w:rFonts w:eastAsiaTheme="majorEastAsia" w:cstheme="majorBidi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Mission </w:t>
            </w:r>
            <w:r w:rsidRPr="009C3F4F">
              <w:rPr>
                <w:rFonts w:eastAsiaTheme="majorEastAsia" w:cstheme="majorBidi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at Schneider </w:t>
            </w:r>
            <w:r>
              <w:rPr>
                <w:rFonts w:eastAsiaTheme="majorEastAsia" w:cstheme="majorBidi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 xml:space="preserve">January </w:t>
            </w:r>
            <w:r w:rsidRPr="009C3F4F">
              <w:rPr>
                <w:rFonts w:eastAsiaTheme="majorEastAsia" w:cstheme="majorBidi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>2019 - April 2020</w:t>
            </w:r>
          </w:p>
          <w:p w14:paraId="4C1EE808" w14:textId="77777777" w:rsidR="00E535F7" w:rsidRDefault="00E535F7" w:rsidP="00000C80">
            <w:pPr>
              <w:spacing w:before="0" w:line="240" w:lineRule="auto"/>
            </w:pPr>
            <w:r w:rsidRPr="009C3F4F">
              <w:t xml:space="preserve">Position </w:t>
            </w:r>
            <w:proofErr w:type="spellStart"/>
            <w:proofErr w:type="gramStart"/>
            <w:r w:rsidRPr="009C3F4F">
              <w:t>held</w:t>
            </w:r>
            <w:proofErr w:type="spellEnd"/>
            <w:r w:rsidRPr="009C3F4F">
              <w:t>:</w:t>
            </w:r>
            <w:proofErr w:type="gramEnd"/>
            <w:r w:rsidRPr="009C3F4F">
              <w:t xml:space="preserve"> </w:t>
            </w:r>
            <w:r w:rsidRPr="009C3F4F">
              <w:rPr>
                <w:b/>
                <w:smallCaps/>
                <w:color w:val="4472C4" w:themeColor="accent1"/>
              </w:rPr>
              <w:t xml:space="preserve">DevOps Consultant in the </w:t>
            </w:r>
            <w:proofErr w:type="spellStart"/>
            <w:r w:rsidRPr="009C3F4F">
              <w:rPr>
                <w:b/>
                <w:smallCaps/>
                <w:color w:val="4472C4" w:themeColor="accent1"/>
              </w:rPr>
              <w:t>DmnPint</w:t>
            </w:r>
            <w:proofErr w:type="spellEnd"/>
            <w:r w:rsidRPr="009C3F4F">
              <w:rPr>
                <w:b/>
                <w:smallCaps/>
                <w:color w:val="4472C4" w:themeColor="accent1"/>
              </w:rPr>
              <w:t xml:space="preserve"> R&amp;D team on the ETP (</w:t>
            </w:r>
            <w:proofErr w:type="spellStart"/>
            <w:r w:rsidRPr="009C3F4F">
              <w:rPr>
                <w:b/>
                <w:smallCaps/>
                <w:color w:val="4472C4" w:themeColor="accent1"/>
              </w:rPr>
              <w:t>Exostruxure</w:t>
            </w:r>
            <w:proofErr w:type="spellEnd"/>
            <w:r w:rsidRPr="009C3F4F">
              <w:rPr>
                <w:b/>
                <w:smallCaps/>
                <w:color w:val="4472C4" w:themeColor="accent1"/>
              </w:rPr>
              <w:t xml:space="preserve"> </w:t>
            </w:r>
            <w:proofErr w:type="spellStart"/>
            <w:r w:rsidRPr="009C3F4F">
              <w:rPr>
                <w:b/>
                <w:smallCaps/>
                <w:color w:val="4472C4" w:themeColor="accent1"/>
              </w:rPr>
              <w:t>Technology</w:t>
            </w:r>
            <w:proofErr w:type="spellEnd"/>
            <w:r w:rsidRPr="009C3F4F">
              <w:rPr>
                <w:b/>
                <w:smallCaps/>
                <w:color w:val="4472C4" w:themeColor="accent1"/>
              </w:rPr>
              <w:t xml:space="preserve"> </w:t>
            </w:r>
            <w:proofErr w:type="spellStart"/>
            <w:r w:rsidRPr="009C3F4F">
              <w:rPr>
                <w:b/>
                <w:smallCaps/>
                <w:color w:val="4472C4" w:themeColor="accent1"/>
              </w:rPr>
              <w:t>Plateform</w:t>
            </w:r>
            <w:proofErr w:type="spellEnd"/>
            <w:r w:rsidRPr="009C3F4F">
              <w:rPr>
                <w:b/>
                <w:smallCaps/>
                <w:color w:val="4472C4" w:themeColor="accent1"/>
              </w:rPr>
              <w:t xml:space="preserve">) </w:t>
            </w:r>
            <w:proofErr w:type="spellStart"/>
            <w:r w:rsidRPr="009C3F4F">
              <w:rPr>
                <w:b/>
                <w:smallCaps/>
                <w:color w:val="4472C4" w:themeColor="accent1"/>
              </w:rPr>
              <w:t>connected</w:t>
            </w:r>
            <w:proofErr w:type="spellEnd"/>
            <w:r w:rsidRPr="009C3F4F">
              <w:rPr>
                <w:b/>
                <w:smallCaps/>
                <w:color w:val="4472C4" w:themeColor="accent1"/>
              </w:rPr>
              <w:t xml:space="preserve"> </w:t>
            </w:r>
            <w:proofErr w:type="spellStart"/>
            <w:r w:rsidRPr="009C3F4F">
              <w:rPr>
                <w:b/>
                <w:smallCaps/>
                <w:color w:val="4472C4" w:themeColor="accent1"/>
              </w:rPr>
              <w:t>object</w:t>
            </w:r>
            <w:proofErr w:type="spellEnd"/>
            <w:r w:rsidRPr="009C3F4F">
              <w:rPr>
                <w:b/>
                <w:smallCaps/>
                <w:color w:val="4472C4" w:themeColor="accent1"/>
              </w:rPr>
              <w:t xml:space="preserve"> management platform</w:t>
            </w:r>
            <w:r w:rsidRPr="009C3F4F">
              <w:t>.</w:t>
            </w:r>
          </w:p>
          <w:p w14:paraId="58B86946" w14:textId="77777777" w:rsidR="00E535F7" w:rsidRDefault="00E535F7" w:rsidP="00E535F7">
            <w:pPr>
              <w:pStyle w:val="Paragraphedeliste"/>
              <w:numPr>
                <w:ilvl w:val="0"/>
                <w:numId w:val="3"/>
              </w:numPr>
              <w:spacing w:before="0" w:line="240" w:lineRule="auto"/>
              <w:jc w:val="both"/>
              <w:rPr>
                <w:b/>
                <w:bCs/>
              </w:rPr>
            </w:pPr>
            <w:proofErr w:type="spellStart"/>
            <w:r w:rsidRPr="009C3F4F">
              <w:rPr>
                <w:b/>
                <w:bCs/>
              </w:rPr>
              <w:t>Improved</w:t>
            </w:r>
            <w:proofErr w:type="spellEnd"/>
            <w:r w:rsidRPr="009C3F4F">
              <w:rPr>
                <w:b/>
                <w:bCs/>
              </w:rPr>
              <w:t xml:space="preserve"> </w:t>
            </w:r>
            <w:proofErr w:type="spellStart"/>
            <w:r w:rsidRPr="009C3F4F">
              <w:rPr>
                <w:b/>
                <w:bCs/>
              </w:rPr>
              <w:t>delivery</w:t>
            </w:r>
            <w:proofErr w:type="spellEnd"/>
            <w:r w:rsidRPr="009C3F4F">
              <w:rPr>
                <w:b/>
                <w:bCs/>
              </w:rPr>
              <w:t xml:space="preserve"> </w:t>
            </w:r>
            <w:proofErr w:type="spellStart"/>
            <w:r w:rsidRPr="009C3F4F">
              <w:rPr>
                <w:b/>
                <w:bCs/>
              </w:rPr>
              <w:t>processes</w:t>
            </w:r>
            <w:proofErr w:type="spellEnd"/>
            <w:r w:rsidRPr="009C3F4F">
              <w:rPr>
                <w:b/>
                <w:bCs/>
              </w:rPr>
              <w:t xml:space="preserve"> </w:t>
            </w:r>
            <w:proofErr w:type="spellStart"/>
            <w:r w:rsidRPr="009C3F4F">
              <w:rPr>
                <w:b/>
                <w:bCs/>
              </w:rPr>
              <w:t>under</w:t>
            </w:r>
            <w:proofErr w:type="spellEnd"/>
            <w:r w:rsidRPr="009C3F4F">
              <w:rPr>
                <w:b/>
                <w:bCs/>
              </w:rPr>
              <w:t xml:space="preserve"> Azure DevOps in the production </w:t>
            </w:r>
            <w:proofErr w:type="spellStart"/>
            <w:r w:rsidRPr="009C3F4F">
              <w:rPr>
                <w:b/>
                <w:bCs/>
              </w:rPr>
              <w:t>environment</w:t>
            </w:r>
            <w:proofErr w:type="spellEnd"/>
            <w:r w:rsidRPr="009C3F4F">
              <w:rPr>
                <w:b/>
                <w:bCs/>
              </w:rPr>
              <w:t xml:space="preserve"> (pipelines)</w:t>
            </w:r>
          </w:p>
          <w:p w14:paraId="35AB91A0" w14:textId="77777777" w:rsidR="00E535F7" w:rsidRDefault="00E535F7" w:rsidP="00E535F7">
            <w:pPr>
              <w:pStyle w:val="Paragraphedeliste"/>
              <w:numPr>
                <w:ilvl w:val="0"/>
                <w:numId w:val="3"/>
              </w:numPr>
              <w:spacing w:before="0" w:line="240" w:lineRule="auto"/>
              <w:jc w:val="both"/>
            </w:pPr>
            <w:proofErr w:type="spellStart"/>
            <w:r w:rsidRPr="009C3F4F">
              <w:rPr>
                <w:b/>
                <w:bCs/>
              </w:rPr>
              <w:t>Continuous</w:t>
            </w:r>
            <w:proofErr w:type="spellEnd"/>
            <w:r w:rsidRPr="009C3F4F">
              <w:rPr>
                <w:b/>
                <w:bCs/>
              </w:rPr>
              <w:t xml:space="preserve"> </w:t>
            </w:r>
            <w:proofErr w:type="spellStart"/>
            <w:r w:rsidRPr="009C3F4F">
              <w:rPr>
                <w:b/>
                <w:bCs/>
              </w:rPr>
              <w:t>integration</w:t>
            </w:r>
            <w:proofErr w:type="spellEnd"/>
            <w:r w:rsidRPr="009C3F4F">
              <w:rPr>
                <w:b/>
                <w:bCs/>
              </w:rPr>
              <w:t xml:space="preserve"> of components </w:t>
            </w:r>
            <w:proofErr w:type="spellStart"/>
            <w:r w:rsidRPr="009C3F4F">
              <w:rPr>
                <w:b/>
                <w:bCs/>
              </w:rPr>
              <w:t>into</w:t>
            </w:r>
            <w:proofErr w:type="spellEnd"/>
            <w:r w:rsidRPr="009C3F4F">
              <w:rPr>
                <w:b/>
                <w:bCs/>
              </w:rPr>
              <w:t xml:space="preserve"> the platform </w:t>
            </w:r>
          </w:p>
          <w:p w14:paraId="11FE6FE2" w14:textId="77777777" w:rsidR="00E535F7" w:rsidRDefault="00E535F7" w:rsidP="00E535F7">
            <w:pPr>
              <w:pStyle w:val="Paragraphedeliste"/>
              <w:numPr>
                <w:ilvl w:val="0"/>
                <w:numId w:val="3"/>
              </w:numPr>
              <w:spacing w:before="0" w:line="240" w:lineRule="auto"/>
              <w:jc w:val="both"/>
              <w:rPr>
                <w:b/>
                <w:bCs/>
              </w:rPr>
            </w:pPr>
            <w:r w:rsidRPr="009C3F4F">
              <w:rPr>
                <w:b/>
                <w:bCs/>
              </w:rPr>
              <w:t xml:space="preserve">Intervention in the </w:t>
            </w:r>
            <w:proofErr w:type="spellStart"/>
            <w:r w:rsidRPr="009C3F4F">
              <w:rPr>
                <w:b/>
                <w:bCs/>
              </w:rPr>
              <w:t>various</w:t>
            </w:r>
            <w:proofErr w:type="spellEnd"/>
            <w:r w:rsidRPr="009C3F4F">
              <w:rPr>
                <w:b/>
                <w:bCs/>
              </w:rPr>
              <w:t xml:space="preserve"> DevOps </w:t>
            </w:r>
            <w:proofErr w:type="spellStart"/>
            <w:r w:rsidRPr="009C3F4F">
              <w:rPr>
                <w:b/>
                <w:bCs/>
              </w:rPr>
              <w:t>processes</w:t>
            </w:r>
            <w:proofErr w:type="spellEnd"/>
            <w:r w:rsidRPr="009C3F4F">
              <w:rPr>
                <w:b/>
                <w:bCs/>
              </w:rPr>
              <w:t xml:space="preserve"> at the </w:t>
            </w:r>
            <w:proofErr w:type="spellStart"/>
            <w:r w:rsidRPr="009C3F4F">
              <w:rPr>
                <w:b/>
                <w:bCs/>
              </w:rPr>
              <w:t>heart</w:t>
            </w:r>
            <w:proofErr w:type="spellEnd"/>
            <w:r w:rsidRPr="009C3F4F">
              <w:rPr>
                <w:b/>
                <w:bCs/>
              </w:rPr>
              <w:t xml:space="preserve"> of the R&amp;D </w:t>
            </w:r>
            <w:proofErr w:type="gramStart"/>
            <w:r w:rsidRPr="009C3F4F">
              <w:rPr>
                <w:b/>
                <w:bCs/>
              </w:rPr>
              <w:t>team</w:t>
            </w:r>
            <w:proofErr w:type="gramEnd"/>
          </w:p>
          <w:p w14:paraId="6916F2E3" w14:textId="77777777" w:rsidR="00E535F7" w:rsidRPr="009C3F4F" w:rsidRDefault="00E535F7" w:rsidP="00000C80">
            <w:pPr>
              <w:pStyle w:val="Paragraphedeliste"/>
              <w:spacing w:before="0" w:line="240" w:lineRule="auto"/>
              <w:jc w:val="both"/>
              <w:rPr>
                <w:rStyle w:val="Titre1Car"/>
                <w:b/>
                <w:bCs/>
                <w:caps w:val="0"/>
              </w:rPr>
            </w:pPr>
          </w:p>
          <w:p w14:paraId="3070DABD" w14:textId="77777777" w:rsidR="00E535F7" w:rsidRDefault="00E535F7" w:rsidP="00000C80">
            <w:pPr>
              <w:pStyle w:val="Titre2"/>
              <w:spacing w:before="0" w:after="0" w:line="240" w:lineRule="auto"/>
              <w:jc w:val="both"/>
              <w:outlineLvl w:val="1"/>
              <w:rPr>
                <w:rFonts w:asciiTheme="minorHAnsi" w:hAnsiTheme="minorHAnsi"/>
                <w:color w:val="00000A"/>
              </w:rPr>
            </w:pPr>
            <w:r w:rsidRPr="009C3F4F">
              <w:rPr>
                <w:rStyle w:val="Titre1Car"/>
                <w:rFonts w:asciiTheme="minorHAnsi" w:hAnsiTheme="minorHAnsi"/>
                <w:color w:val="00000A"/>
              </w:rPr>
              <w:t xml:space="preserve">HARDIS GROUP </w:t>
            </w:r>
            <w:r w:rsidRPr="009C3F4F">
              <w:rPr>
                <w:rFonts w:asciiTheme="minorHAnsi" w:hAnsiTheme="minorHAnsi" w:cstheme="majorHAnsi"/>
                <w:b w:val="0"/>
              </w:rPr>
              <w:t xml:space="preserve">- Apr 2018 TO JANV. 2019, business </w:t>
            </w:r>
            <w:proofErr w:type="gramStart"/>
            <w:r w:rsidRPr="009C3F4F">
              <w:rPr>
                <w:rFonts w:asciiTheme="minorHAnsi" w:hAnsiTheme="minorHAnsi" w:cstheme="majorHAnsi"/>
                <w:b w:val="0"/>
              </w:rPr>
              <w:t>sector:</w:t>
            </w:r>
            <w:proofErr w:type="gramEnd"/>
            <w:r w:rsidRPr="009C3F4F">
              <w:rPr>
                <w:rFonts w:asciiTheme="minorHAnsi" w:hAnsiTheme="minorHAnsi" w:cstheme="majorHAnsi"/>
                <w:b w:val="0"/>
              </w:rPr>
              <w:t xml:space="preserve"> IT engineering services company and software publisher</w:t>
            </w:r>
          </w:p>
          <w:p w14:paraId="74844A31" w14:textId="77777777" w:rsidR="00E535F7" w:rsidRDefault="00E535F7" w:rsidP="00000C80">
            <w:pPr>
              <w:spacing w:before="0" w:line="240" w:lineRule="auto"/>
            </w:pPr>
            <w:r w:rsidRPr="009C3F4F">
              <w:t xml:space="preserve">Position </w:t>
            </w:r>
            <w:proofErr w:type="spellStart"/>
            <w:proofErr w:type="gramStart"/>
            <w:r w:rsidRPr="009C3F4F">
              <w:t>held</w:t>
            </w:r>
            <w:proofErr w:type="spellEnd"/>
            <w:r w:rsidRPr="009C3F4F">
              <w:t>:</w:t>
            </w:r>
            <w:proofErr w:type="gramEnd"/>
            <w:r w:rsidRPr="009C3F4F">
              <w:t xml:space="preserve"> </w:t>
            </w:r>
            <w:r w:rsidRPr="009C3F4F">
              <w:rPr>
                <w:b/>
                <w:smallCaps/>
                <w:color w:val="4472C4" w:themeColor="accent1"/>
              </w:rPr>
              <w:t>DevOps Architect, Docker</w:t>
            </w:r>
          </w:p>
          <w:p w14:paraId="121F2939" w14:textId="77777777" w:rsidR="00E535F7" w:rsidRDefault="00E535F7" w:rsidP="00000C80">
            <w:pPr>
              <w:pStyle w:val="Titre2"/>
              <w:spacing w:before="0" w:after="0" w:line="240" w:lineRule="auto"/>
              <w:jc w:val="both"/>
              <w:outlineLvl w:val="1"/>
              <w:rPr>
                <w:rStyle w:val="Titre1Car"/>
                <w:rFonts w:asciiTheme="minorHAnsi" w:hAnsiTheme="minorHAnsi"/>
                <w:caps/>
                <w:color w:val="00000A"/>
              </w:rPr>
            </w:pPr>
          </w:p>
          <w:p w14:paraId="507D2714" w14:textId="7D2F9D32" w:rsidR="00E535F7" w:rsidRDefault="00117D28" w:rsidP="00000C80">
            <w:pPr>
              <w:pStyle w:val="Titre2"/>
              <w:spacing w:before="0" w:after="0" w:line="240" w:lineRule="auto"/>
              <w:jc w:val="both"/>
              <w:outlineLvl w:val="1"/>
              <w:rPr>
                <w:rStyle w:val="Titre1Car"/>
                <w:rFonts w:asciiTheme="minorHAnsi" w:hAnsiTheme="minorHAnsi"/>
                <w:caps/>
                <w:color w:val="00000A"/>
              </w:rPr>
            </w:pPr>
            <w:r>
              <w:rPr>
                <w:rStyle w:val="Titre1Car"/>
                <w:rFonts w:asciiTheme="minorHAnsi" w:hAnsiTheme="minorHAnsi"/>
                <w:color w:val="00000A"/>
              </w:rPr>
              <w:t>DXC TECHNOLOGY</w:t>
            </w:r>
            <w:r w:rsidR="00E535F7">
              <w:rPr>
                <w:rStyle w:val="Titre1Car"/>
                <w:rFonts w:asciiTheme="minorHAnsi" w:hAnsiTheme="minorHAnsi"/>
                <w:color w:val="00000A"/>
              </w:rPr>
              <w:t xml:space="preserve"> FINANCIAL SERVICES (</w:t>
            </w:r>
            <w:proofErr w:type="spellStart"/>
            <w:r w:rsidR="00E535F7">
              <w:rPr>
                <w:rStyle w:val="Titre1Car"/>
                <w:rFonts w:asciiTheme="minorHAnsi" w:hAnsiTheme="minorHAnsi"/>
                <w:color w:val="00000A"/>
              </w:rPr>
              <w:t>formerly</w:t>
            </w:r>
            <w:proofErr w:type="spellEnd"/>
            <w:r w:rsidR="00E535F7">
              <w:rPr>
                <w:rStyle w:val="Titre1Car"/>
                <w:rFonts w:asciiTheme="minorHAnsi" w:hAnsiTheme="minorHAnsi"/>
                <w:color w:val="00000A"/>
              </w:rPr>
              <w:t xml:space="preserve"> CSC Financial Services) </w:t>
            </w:r>
            <w:r w:rsidR="00E535F7" w:rsidRPr="00A050FD">
              <w:rPr>
                <w:b w:val="0"/>
              </w:rPr>
              <w:t>-2000 to 2018</w:t>
            </w:r>
          </w:p>
          <w:p w14:paraId="6C510D05" w14:textId="77777777" w:rsidR="00E535F7" w:rsidRDefault="00E535F7" w:rsidP="00000C80">
            <w:pPr>
              <w:pStyle w:val="Titre2"/>
              <w:spacing w:before="0" w:after="0" w:line="240" w:lineRule="auto"/>
              <w:jc w:val="both"/>
              <w:outlineLvl w:val="1"/>
              <w:rPr>
                <w:rFonts w:asciiTheme="minorHAnsi" w:hAnsiTheme="minorHAnsi"/>
                <w:b w:val="0"/>
                <w:sz w:val="16"/>
              </w:rPr>
            </w:pPr>
            <w:r>
              <w:rPr>
                <w:rFonts w:asciiTheme="minorHAnsi" w:hAnsiTheme="minorHAnsi"/>
                <w:b w:val="0"/>
                <w:sz w:val="16"/>
              </w:rPr>
              <w:t xml:space="preserve">business </w:t>
            </w:r>
            <w:proofErr w:type="gramStart"/>
            <w:r>
              <w:rPr>
                <w:rFonts w:asciiTheme="minorHAnsi" w:hAnsiTheme="minorHAnsi"/>
                <w:b w:val="0"/>
                <w:sz w:val="16"/>
              </w:rPr>
              <w:t>sector:</w:t>
            </w:r>
            <w:proofErr w:type="gramEnd"/>
            <w:r>
              <w:rPr>
                <w:rFonts w:asciiTheme="minorHAnsi" w:hAnsiTheme="minorHAnsi"/>
                <w:b w:val="0"/>
                <w:sz w:val="16"/>
              </w:rPr>
              <w:t xml:space="preserve"> DEVELOPMENT OF COMPUTER PRODUCTS FOR INSURANCE</w:t>
            </w:r>
          </w:p>
          <w:p w14:paraId="7C6D6216" w14:textId="77777777" w:rsidR="00E535F7" w:rsidRDefault="00E535F7" w:rsidP="00000C80">
            <w:pPr>
              <w:spacing w:before="0" w:line="240" w:lineRule="auto"/>
              <w:jc w:val="both"/>
              <w:rPr>
                <w:b/>
                <w:smallCaps/>
                <w:color w:val="4472C4" w:themeColor="accent1"/>
              </w:rPr>
            </w:pPr>
            <w:r>
              <w:t xml:space="preserve">Last position </w:t>
            </w:r>
            <w:proofErr w:type="spellStart"/>
            <w:proofErr w:type="gramStart"/>
            <w:r>
              <w:t>held</w:t>
            </w:r>
            <w:proofErr w:type="spellEnd"/>
            <w:r>
              <w:t>:</w:t>
            </w:r>
            <w:proofErr w:type="gramEnd"/>
            <w:r>
              <w:t xml:space="preserve"> </w:t>
            </w:r>
            <w:r>
              <w:rPr>
                <w:b/>
                <w:smallCaps/>
                <w:color w:val="4472C4" w:themeColor="accent1"/>
                <w:sz w:val="22"/>
              </w:rPr>
              <w:t xml:space="preserve">DevOps Architect, Docker / Scrum Master </w:t>
            </w:r>
          </w:p>
          <w:p w14:paraId="0B58EE24" w14:textId="77777777" w:rsidR="00E535F7" w:rsidRDefault="00E535F7" w:rsidP="00000C80">
            <w:pPr>
              <w:spacing w:before="0" w:line="240" w:lineRule="auto"/>
              <w:jc w:val="both"/>
              <w:rPr>
                <w:rFonts w:cs="Calibri"/>
              </w:rPr>
            </w:pPr>
            <w:r>
              <w:t xml:space="preserve">Previous </w:t>
            </w:r>
            <w:proofErr w:type="gramStart"/>
            <w:r>
              <w:t>positions:</w:t>
            </w:r>
            <w:proofErr w:type="gramEnd"/>
            <w:r>
              <w:t xml:space="preserve"> </w:t>
            </w:r>
            <w:r>
              <w:rPr>
                <w:b/>
                <w:smallCaps/>
                <w:color w:val="4472C4" w:themeColor="accent1"/>
                <w:sz w:val="22"/>
              </w:rPr>
              <w:t xml:space="preserve">Head of R&amp;D </w:t>
            </w:r>
            <w:proofErr w:type="spellStart"/>
            <w:r>
              <w:rPr>
                <w:b/>
                <w:smallCaps/>
                <w:color w:val="4472C4" w:themeColor="accent1"/>
                <w:sz w:val="22"/>
              </w:rPr>
              <w:t>projects</w:t>
            </w:r>
            <w:proofErr w:type="spellEnd"/>
            <w:r>
              <w:rPr>
                <w:b/>
                <w:smallCaps/>
                <w:color w:val="4472C4" w:themeColor="accent1"/>
                <w:sz w:val="22"/>
              </w:rP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GRAPHTALK AIA, </w:t>
            </w:r>
            <w:r>
              <w:rPr>
                <w:rFonts w:cs="Calibri"/>
              </w:rPr>
              <w:t xml:space="preserve">management of </w:t>
            </w:r>
            <w:proofErr w:type="spellStart"/>
            <w:r>
              <w:rPr>
                <w:rFonts w:cs="Calibri"/>
              </w:rPr>
              <w:t>several</w:t>
            </w:r>
            <w:proofErr w:type="spellEnd"/>
            <w:r>
              <w:rPr>
                <w:rFonts w:cs="Calibri"/>
              </w:rPr>
              <w:t xml:space="preserve"> R&amp;D teams in France, </w:t>
            </w:r>
            <w:proofErr w:type="spellStart"/>
            <w:r>
              <w:rPr>
                <w:rFonts w:cs="Calibri"/>
              </w:rPr>
              <w:t>Bulgaria</w:t>
            </w:r>
            <w:proofErr w:type="spellEnd"/>
            <w:r>
              <w:rPr>
                <w:rFonts w:cs="Calibri"/>
              </w:rPr>
              <w:t xml:space="preserve">, </w:t>
            </w:r>
            <w:proofErr w:type="spellStart"/>
            <w:r>
              <w:rPr>
                <w:rFonts w:cs="Calibri"/>
              </w:rPr>
              <w:t>Poland</w:t>
            </w:r>
            <w:proofErr w:type="spellEnd"/>
            <w:r>
              <w:rPr>
                <w:rFonts w:cs="Calibri"/>
              </w:rPr>
              <w:t xml:space="preserve"> up to 10 people.</w:t>
            </w:r>
          </w:p>
          <w:p w14:paraId="6DB49033" w14:textId="77777777" w:rsidR="00E535F7" w:rsidRDefault="00E535F7" w:rsidP="00000C80">
            <w:pPr>
              <w:widowControl w:val="0"/>
              <w:tabs>
                <w:tab w:val="left" w:pos="510"/>
              </w:tabs>
              <w:suppressAutoHyphens/>
              <w:spacing w:before="0" w:line="240" w:lineRule="auto"/>
              <w:jc w:val="both"/>
              <w:rPr>
                <w:rFonts w:cs="Calibri"/>
              </w:rPr>
            </w:pPr>
          </w:p>
          <w:p w14:paraId="430CEC6A" w14:textId="77777777" w:rsidR="00E535F7" w:rsidRDefault="00E535F7" w:rsidP="00000C80">
            <w:pPr>
              <w:widowControl w:val="0"/>
              <w:tabs>
                <w:tab w:val="left" w:pos="510"/>
              </w:tabs>
              <w:suppressAutoHyphens/>
              <w:spacing w:before="0" w:line="240" w:lineRule="auto"/>
              <w:jc w:val="both"/>
              <w:rPr>
                <w:rFonts w:cs="Calibri"/>
                <w:b/>
                <w:i/>
              </w:rPr>
            </w:pPr>
            <w:proofErr w:type="spellStart"/>
            <w:r>
              <w:rPr>
                <w:rFonts w:cs="Calibri"/>
                <w:b/>
                <w:i/>
              </w:rPr>
              <w:t>Examples</w:t>
            </w:r>
            <w:proofErr w:type="spellEnd"/>
            <w:r>
              <w:rPr>
                <w:rFonts w:cs="Calibri"/>
                <w:b/>
                <w:i/>
              </w:rPr>
              <w:t xml:space="preserve"> of </w:t>
            </w:r>
            <w:proofErr w:type="spellStart"/>
            <w:r>
              <w:rPr>
                <w:rFonts w:cs="Calibri"/>
                <w:b/>
                <w:i/>
              </w:rPr>
              <w:t>completed</w:t>
            </w:r>
            <w:proofErr w:type="spellEnd"/>
            <w:r>
              <w:rPr>
                <w:rFonts w:cs="Calibri"/>
                <w:b/>
                <w:i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</w:rPr>
              <w:t>projects</w:t>
            </w:r>
            <w:proofErr w:type="spellEnd"/>
            <w:r>
              <w:rPr>
                <w:rFonts w:cs="Calibri"/>
                <w:b/>
                <w:i/>
              </w:rPr>
              <w:t>:</w:t>
            </w:r>
            <w:proofErr w:type="gramEnd"/>
          </w:p>
          <w:p w14:paraId="61D669F5" w14:textId="77777777" w:rsidR="00E535F7" w:rsidRDefault="00E535F7" w:rsidP="00000C80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line="240" w:lineRule="auto"/>
              <w:ind w:left="680"/>
              <w:jc w:val="both"/>
              <w:rPr>
                <w:rFonts w:cs="Calibri"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CONTINUOUS INTEGRATION </w:t>
            </w:r>
            <w:r>
              <w:rPr>
                <w:rFonts w:cs="Calibri"/>
                <w:color w:val="auto"/>
              </w:rPr>
              <w:t xml:space="preserve">Automation of </w:t>
            </w:r>
            <w:r>
              <w:rPr>
                <w:rFonts w:cs="Calibri"/>
                <w:color w:val="00000A"/>
              </w:rPr>
              <w:t xml:space="preserve">GRAPHTALK AIA software </w:t>
            </w:r>
            <w:proofErr w:type="spellStart"/>
            <w:r>
              <w:rPr>
                <w:rFonts w:cs="Calibri"/>
                <w:color w:val="00000A"/>
              </w:rPr>
              <w:t>delivery</w:t>
            </w:r>
            <w:proofErr w:type="spellEnd"/>
          </w:p>
          <w:p w14:paraId="79ABD8D5" w14:textId="77777777" w:rsidR="00E535F7" w:rsidRDefault="00E535F7" w:rsidP="00000C80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line="240" w:lineRule="auto"/>
              <w:ind w:left="680"/>
              <w:jc w:val="both"/>
              <w:rPr>
                <w:rFonts w:cs="Calibri"/>
                <w:i/>
                <w:color w:val="00000A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DEVOPS ON GRAPHTALK AIA </w:t>
            </w:r>
            <w:proofErr w:type="spellStart"/>
            <w:r>
              <w:rPr>
                <w:rFonts w:cs="Calibri"/>
              </w:rPr>
              <w:t>Development</w:t>
            </w:r>
            <w:proofErr w:type="spellEnd"/>
            <w:r>
              <w:rPr>
                <w:rFonts w:cs="Calibri"/>
              </w:rPr>
              <w:t xml:space="preserve"> of a </w:t>
            </w:r>
            <w:proofErr w:type="spellStart"/>
            <w:r>
              <w:rPr>
                <w:rFonts w:cs="Calibri"/>
              </w:rPr>
              <w:t>continuous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integration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chain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under</w:t>
            </w:r>
            <w:proofErr w:type="spellEnd"/>
            <w:r>
              <w:rPr>
                <w:rFonts w:cs="Calibri"/>
              </w:rPr>
              <w:t xml:space="preserve"> Jenkins. </w:t>
            </w:r>
            <w:proofErr w:type="spellStart"/>
            <w:r>
              <w:rPr>
                <w:rFonts w:cs="Calibri"/>
              </w:rPr>
              <w:t>Creation</w:t>
            </w:r>
            <w:proofErr w:type="spellEnd"/>
            <w:r>
              <w:rPr>
                <w:rFonts w:cs="Calibri"/>
              </w:rPr>
              <w:t xml:space="preserve"> of a </w:t>
            </w:r>
            <w:proofErr w:type="spellStart"/>
            <w:r>
              <w:rPr>
                <w:rFonts w:cs="Calibri"/>
              </w:rPr>
              <w:t>continuous</w:t>
            </w:r>
            <w:proofErr w:type="spellEnd"/>
            <w:r>
              <w:rPr>
                <w:rFonts w:cs="Calibri"/>
              </w:rPr>
              <w:t xml:space="preserve"> validation </w:t>
            </w:r>
            <w:proofErr w:type="spellStart"/>
            <w:r>
              <w:rPr>
                <w:rFonts w:cs="Calibri"/>
              </w:rPr>
              <w:t>chain</w:t>
            </w:r>
            <w:proofErr w:type="spellEnd"/>
            <w:r>
              <w:rPr>
                <w:rFonts w:cs="Calibri"/>
              </w:rPr>
              <w:t xml:space="preserve"> for GRAPHTALK AIA software </w:t>
            </w:r>
            <w:proofErr w:type="spellStart"/>
            <w:r>
              <w:rPr>
                <w:rFonts w:cs="Calibri"/>
              </w:rPr>
              <w:t>with</w:t>
            </w:r>
            <w:proofErr w:type="spellEnd"/>
            <w:r>
              <w:rPr>
                <w:rFonts w:cs="Calibri"/>
              </w:rPr>
              <w:t xml:space="preserve"> tests and </w:t>
            </w:r>
            <w:proofErr w:type="spellStart"/>
            <w:r>
              <w:rPr>
                <w:rFonts w:cs="Calibri"/>
              </w:rPr>
              <w:t>alerts</w:t>
            </w:r>
            <w:proofErr w:type="spellEnd"/>
            <w:r>
              <w:rPr>
                <w:rFonts w:cs="Calibri"/>
              </w:rPr>
              <w:t>.</w:t>
            </w:r>
          </w:p>
          <w:p w14:paraId="50AA54BF" w14:textId="77777777" w:rsidR="00E535F7" w:rsidRDefault="00E535F7" w:rsidP="00000C80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INDUSTRIALIZATION OF GRAPHTALK SOFTWARE INSTALLATION </w:t>
            </w:r>
          </w:p>
          <w:p w14:paraId="3181F67C" w14:textId="77777777" w:rsidR="00E535F7" w:rsidRDefault="00E535F7" w:rsidP="00000C80">
            <w:pPr>
              <w:pStyle w:val="Paragraphedeliste"/>
              <w:numPr>
                <w:ilvl w:val="1"/>
                <w:numId w:val="2"/>
              </w:numPr>
              <w:spacing w:before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 xml:space="preserve">Project Delivery </w:t>
            </w:r>
            <w:proofErr w:type="gramStart"/>
            <w:r>
              <w:rPr>
                <w:rFonts w:cs="Calibri"/>
                <w:b/>
                <w:i/>
              </w:rPr>
              <w:t>Manager:</w:t>
            </w:r>
            <w:proofErr w:type="gramEnd"/>
            <w:r>
              <w:rPr>
                <w:rFonts w:cs="Calibri"/>
                <w:b/>
                <w:i/>
              </w:rPr>
              <w:t xml:space="preserve"> team of 8 people</w:t>
            </w:r>
          </w:p>
          <w:p w14:paraId="61D9B761" w14:textId="77777777" w:rsidR="00E535F7" w:rsidRDefault="00E535F7" w:rsidP="00000C80">
            <w:pPr>
              <w:pStyle w:val="Paragraphedeliste"/>
              <w:spacing w:before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</w:rPr>
              <w:t xml:space="preserve">Tool for </w:t>
            </w:r>
            <w:proofErr w:type="spellStart"/>
            <w:r>
              <w:rPr>
                <w:rFonts w:cs="Calibri"/>
              </w:rPr>
              <w:t>automating</w:t>
            </w:r>
            <w:proofErr w:type="spellEnd"/>
            <w:r>
              <w:rPr>
                <w:rFonts w:cs="Calibri"/>
              </w:rPr>
              <w:t xml:space="preserve"> the installation of Graphtalk AIA on production sites</w:t>
            </w:r>
          </w:p>
          <w:p w14:paraId="785CF740" w14:textId="77777777" w:rsidR="00E535F7" w:rsidRDefault="00E535F7" w:rsidP="00000C80">
            <w:pPr>
              <w:pStyle w:val="Paragraphedeliste"/>
              <w:numPr>
                <w:ilvl w:val="1"/>
                <w:numId w:val="2"/>
              </w:numPr>
              <w:spacing w:before="0" w:line="240" w:lineRule="auto"/>
              <w:ind w:left="1105"/>
              <w:jc w:val="both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Proxy Product Owner, Project backlog management</w:t>
            </w:r>
          </w:p>
          <w:p w14:paraId="21864B7C" w14:textId="77777777" w:rsidR="00E535F7" w:rsidRDefault="00E535F7" w:rsidP="00000C80">
            <w:pPr>
              <w:pStyle w:val="Paragraphedeliste"/>
              <w:spacing w:before="0" w:line="240" w:lineRule="auto"/>
              <w:ind w:left="1105"/>
              <w:jc w:val="both"/>
              <w:rPr>
                <w:rFonts w:eastAsia="Times New Roman" w:cs="Calibri"/>
                <w:bCs/>
                <w:iCs/>
              </w:rPr>
            </w:pPr>
            <w:r>
              <w:rPr>
                <w:rFonts w:eastAsia="Times New Roman" w:cs="Calibri"/>
                <w:bCs/>
                <w:iCs/>
              </w:rPr>
              <w:t xml:space="preserve">Migration of Graphtalk AIA software to AWS Cloud </w:t>
            </w:r>
          </w:p>
          <w:p w14:paraId="380AA9FE" w14:textId="77777777" w:rsidR="00E535F7" w:rsidRDefault="00E535F7" w:rsidP="00000C80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 xml:space="preserve">JOB MANAGER and IPE PROJECTS UNDER GRAPHTALK AIA </w:t>
            </w:r>
          </w:p>
          <w:p w14:paraId="0C2835DD" w14:textId="77777777" w:rsidR="00E535F7" w:rsidRDefault="00E535F7" w:rsidP="00000C80">
            <w:pPr>
              <w:pStyle w:val="Paragraphedeliste"/>
              <w:widowControl w:val="0"/>
              <w:numPr>
                <w:ilvl w:val="1"/>
                <w:numId w:val="2"/>
              </w:numPr>
              <w:tabs>
                <w:tab w:val="left" w:pos="510"/>
              </w:tabs>
              <w:suppressAutoHyphens/>
              <w:spacing w:before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b/>
                <w:i/>
              </w:rPr>
              <w:t xml:space="preserve">Project </w:t>
            </w:r>
            <w:proofErr w:type="gramStart"/>
            <w:r>
              <w:rPr>
                <w:b/>
                <w:i/>
              </w:rPr>
              <w:t>manager:</w:t>
            </w:r>
            <w:proofErr w:type="gramEnd"/>
            <w:r>
              <w:rPr>
                <w:b/>
                <w:i/>
              </w:rPr>
              <w:t xml:space="preserve"> team of 8 people in France and </w:t>
            </w:r>
            <w:proofErr w:type="spellStart"/>
            <w:r>
              <w:rPr>
                <w:b/>
                <w:i/>
              </w:rPr>
              <w:t>Bulgaria</w:t>
            </w:r>
            <w:proofErr w:type="spellEnd"/>
          </w:p>
          <w:p w14:paraId="7DA728C9" w14:textId="77777777" w:rsidR="00E535F7" w:rsidRDefault="00E535F7" w:rsidP="00000C80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line="240" w:lineRule="auto"/>
              <w:ind w:left="1105"/>
              <w:jc w:val="both"/>
              <w:rPr>
                <w:rFonts w:cs="Calibri"/>
                <w:color w:val="0070C0"/>
              </w:rPr>
            </w:pPr>
            <w:r>
              <w:rPr>
                <w:rFonts w:cs="Calibri"/>
              </w:rPr>
              <w:t xml:space="preserve">Job </w:t>
            </w:r>
            <w:proofErr w:type="gramStart"/>
            <w:r>
              <w:rPr>
                <w:rFonts w:cs="Calibri"/>
              </w:rPr>
              <w:t>Manager:</w:t>
            </w:r>
            <w:proofErr w:type="gramEnd"/>
            <w:r>
              <w:rPr>
                <w:rFonts w:cs="Calibri"/>
              </w:rPr>
              <w:t xml:space="preserve"> Software for </w:t>
            </w:r>
            <w:proofErr w:type="spellStart"/>
            <w:r>
              <w:rPr>
                <w:rFonts w:cs="Calibri"/>
              </w:rPr>
              <w:t>launching</w:t>
            </w:r>
            <w:proofErr w:type="spellEnd"/>
            <w:r>
              <w:rPr>
                <w:rFonts w:cs="Calibri"/>
              </w:rPr>
              <w:t xml:space="preserve"> and </w:t>
            </w:r>
            <w:proofErr w:type="spellStart"/>
            <w:r>
              <w:rPr>
                <w:rFonts w:cs="Calibri"/>
              </w:rPr>
              <w:t>organising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asynchronous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processes</w:t>
            </w:r>
            <w:proofErr w:type="spellEnd"/>
            <w:r>
              <w:rPr>
                <w:rFonts w:cs="Calibri"/>
              </w:rPr>
              <w:t xml:space="preserve"> in the </w:t>
            </w:r>
            <w:proofErr w:type="spellStart"/>
            <w:r>
              <w:rPr>
                <w:rFonts w:cs="Calibri"/>
              </w:rPr>
              <w:t>processing</w:t>
            </w:r>
            <w:proofErr w:type="spellEnd"/>
            <w:r>
              <w:rPr>
                <w:rFonts w:cs="Calibri"/>
              </w:rPr>
              <w:t xml:space="preserve"> of </w:t>
            </w:r>
            <w:proofErr w:type="spellStart"/>
            <w:r>
              <w:rPr>
                <w:rFonts w:cs="Calibri"/>
              </w:rPr>
              <w:t>insurance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contracts</w:t>
            </w:r>
            <w:proofErr w:type="spellEnd"/>
            <w:r>
              <w:rPr>
                <w:rFonts w:cs="Calibri"/>
              </w:rPr>
              <w:t xml:space="preserve"> </w:t>
            </w:r>
          </w:p>
          <w:p w14:paraId="10D4AE7E" w14:textId="77777777" w:rsidR="00E535F7" w:rsidRDefault="00E535F7" w:rsidP="00000C80">
            <w:pPr>
              <w:pStyle w:val="Paragraphedeliste"/>
              <w:widowControl w:val="0"/>
              <w:tabs>
                <w:tab w:val="left" w:pos="510"/>
              </w:tabs>
              <w:suppressAutoHyphens/>
              <w:spacing w:before="0" w:line="240" w:lineRule="auto"/>
              <w:ind w:left="1105"/>
              <w:jc w:val="both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IPE:</w:t>
            </w:r>
            <w:proofErr w:type="gramEnd"/>
            <w:r>
              <w:rPr>
                <w:rFonts w:cs="Calibri"/>
              </w:rPr>
              <w:t xml:space="preserve"> production </w:t>
            </w:r>
            <w:proofErr w:type="spellStart"/>
            <w:r>
              <w:rPr>
                <w:rFonts w:cs="Calibri"/>
              </w:rPr>
              <w:t>environment</w:t>
            </w:r>
            <w:proofErr w:type="spellEnd"/>
            <w:r>
              <w:rPr>
                <w:rFonts w:cs="Calibri"/>
              </w:rPr>
              <w:t xml:space="preserve"> management software </w:t>
            </w:r>
          </w:p>
          <w:p w14:paraId="4A36DAD5" w14:textId="24C1C5EA" w:rsidR="00E535F7" w:rsidRDefault="00E535F7" w:rsidP="00000C80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line="240" w:lineRule="auto"/>
              <w:ind w:left="680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rFonts w:cs="Calibri"/>
                <w:b/>
                <w:i/>
                <w:color w:val="0070C0"/>
              </w:rPr>
              <w:t>GRAPHTALK AIA GRAPHICAL</w:t>
            </w:r>
            <w:r w:rsidR="002B4EA8">
              <w:rPr>
                <w:rFonts w:cs="Calibri"/>
                <w:b/>
                <w:i/>
                <w:color w:val="0070C0"/>
              </w:rPr>
              <w:t xml:space="preserve"> USER</w:t>
            </w:r>
            <w:r>
              <w:rPr>
                <w:rFonts w:cs="Calibri"/>
                <w:b/>
                <w:i/>
                <w:color w:val="0070C0"/>
              </w:rPr>
              <w:t xml:space="preserve"> INTERFACE PROJECT (GUI) 2000-2003</w:t>
            </w:r>
          </w:p>
          <w:p w14:paraId="35760D06" w14:textId="77777777" w:rsidR="00E535F7" w:rsidRDefault="00E535F7" w:rsidP="00000C80">
            <w:pPr>
              <w:pStyle w:val="Paragraphedeliste"/>
              <w:widowControl w:val="0"/>
              <w:numPr>
                <w:ilvl w:val="1"/>
                <w:numId w:val="2"/>
              </w:numPr>
              <w:tabs>
                <w:tab w:val="left" w:pos="510"/>
              </w:tabs>
              <w:suppressAutoHyphens/>
              <w:spacing w:before="0" w:line="240" w:lineRule="auto"/>
              <w:ind w:left="1105"/>
              <w:jc w:val="both"/>
              <w:rPr>
                <w:rFonts w:cs="Calibri"/>
                <w:b/>
                <w:i/>
                <w:color w:val="0070C0"/>
              </w:rPr>
            </w:pPr>
            <w:r>
              <w:rPr>
                <w:b/>
                <w:i/>
              </w:rPr>
              <w:t xml:space="preserve">Project </w:t>
            </w:r>
            <w:proofErr w:type="gramStart"/>
            <w:r>
              <w:rPr>
                <w:b/>
                <w:i/>
              </w:rPr>
              <w:t>manager:</w:t>
            </w:r>
            <w:proofErr w:type="gramEnd"/>
            <w:r>
              <w:rPr>
                <w:b/>
                <w:i/>
              </w:rPr>
              <w:t xml:space="preserve"> team of 5 people in France</w:t>
            </w:r>
          </w:p>
          <w:p w14:paraId="0CDE6B63" w14:textId="77777777" w:rsidR="00E535F7" w:rsidRDefault="00E535F7" w:rsidP="00000C80">
            <w:pPr>
              <w:widowControl w:val="0"/>
              <w:tabs>
                <w:tab w:val="left" w:pos="1105"/>
              </w:tabs>
              <w:suppressAutoHyphens/>
              <w:spacing w:before="0" w:line="240" w:lineRule="auto"/>
              <w:ind w:left="1105"/>
              <w:jc w:val="both"/>
              <w:rPr>
                <w:rFonts w:cs="Calibri"/>
                <w:color w:val="0070C0"/>
              </w:rPr>
            </w:pPr>
            <w:proofErr w:type="spellStart"/>
            <w:r>
              <w:t>Organization</w:t>
            </w:r>
            <w:proofErr w:type="spellEnd"/>
            <w:r>
              <w:t xml:space="preserve"> and participation in the </w:t>
            </w:r>
            <w:proofErr w:type="spellStart"/>
            <w:r>
              <w:t>development</w:t>
            </w:r>
            <w:proofErr w:type="spellEnd"/>
            <w:r>
              <w:t xml:space="preserve"> of the </w:t>
            </w:r>
            <w:proofErr w:type="spellStart"/>
            <w:r>
              <w:t>graphic</w:t>
            </w:r>
            <w:proofErr w:type="spellEnd"/>
            <w:r>
              <w:t xml:space="preserve"> interface (Windows and Web) of the GRAPHTALK AIA software</w:t>
            </w:r>
            <w:r>
              <w:rPr>
                <w:rFonts w:cs="Calibri"/>
                <w:color w:val="auto"/>
              </w:rPr>
              <w:t>.</w:t>
            </w:r>
          </w:p>
          <w:p w14:paraId="4BCA5E06" w14:textId="77777777" w:rsidR="00E535F7" w:rsidRDefault="00E535F7" w:rsidP="00000C80">
            <w:pPr>
              <w:pStyle w:val="Titre2"/>
              <w:spacing w:before="0" w:after="0" w:line="240" w:lineRule="auto"/>
              <w:jc w:val="both"/>
              <w:outlineLvl w:val="1"/>
              <w:rPr>
                <w:rStyle w:val="Titre1Car"/>
                <w:caps/>
              </w:rPr>
            </w:pPr>
          </w:p>
          <w:p w14:paraId="2D85FAB3" w14:textId="77777777" w:rsidR="00E535F7" w:rsidRDefault="00E535F7" w:rsidP="00000C80">
            <w:pPr>
              <w:pStyle w:val="Titre2"/>
              <w:spacing w:before="0" w:after="0" w:line="240" w:lineRule="auto"/>
              <w:jc w:val="both"/>
              <w:outlineLvl w:val="1"/>
              <w:rPr>
                <w:rFonts w:asciiTheme="minorHAnsi" w:hAnsiTheme="minorHAnsi"/>
                <w:b w:val="0"/>
                <w:sz w:val="18"/>
              </w:rPr>
            </w:pPr>
            <w:r>
              <w:rPr>
                <w:rStyle w:val="Titre1Car"/>
                <w:rFonts w:asciiTheme="minorHAnsi" w:hAnsiTheme="minorHAnsi"/>
                <w:color w:val="00000A"/>
              </w:rPr>
              <w:t xml:space="preserve">TAGG informatique </w:t>
            </w:r>
            <w:r>
              <w:rPr>
                <w:rStyle w:val="Titre1Car"/>
                <w:rFonts w:asciiTheme="minorHAnsi" w:hAnsiTheme="minorHAnsi"/>
                <w:color w:val="00000A"/>
                <w:sz w:val="22"/>
              </w:rPr>
              <w:t xml:space="preserve">- </w:t>
            </w:r>
            <w:r>
              <w:rPr>
                <w:rFonts w:asciiTheme="minorHAnsi" w:hAnsiTheme="minorHAnsi"/>
                <w:b w:val="0"/>
              </w:rPr>
              <w:t xml:space="preserve">1997 to 2000, </w:t>
            </w:r>
            <w:r w:rsidRPr="00A050FD">
              <w:rPr>
                <w:rFonts w:asciiTheme="minorHAnsi" w:hAnsiTheme="minorHAnsi"/>
                <w:b w:val="0"/>
                <w:sz w:val="16"/>
              </w:rPr>
              <w:t xml:space="preserve">business </w:t>
            </w:r>
            <w:proofErr w:type="gramStart"/>
            <w:r w:rsidRPr="00A050FD">
              <w:rPr>
                <w:rFonts w:asciiTheme="minorHAnsi" w:hAnsiTheme="minorHAnsi"/>
                <w:b w:val="0"/>
                <w:sz w:val="16"/>
              </w:rPr>
              <w:t>sector:</w:t>
            </w:r>
            <w:proofErr w:type="gramEnd"/>
            <w:r w:rsidRPr="00A050FD">
              <w:rPr>
                <w:rFonts w:asciiTheme="minorHAnsi" w:hAnsiTheme="minorHAnsi"/>
                <w:b w:val="0"/>
                <w:sz w:val="16"/>
              </w:rPr>
              <w:t xml:space="preserve"> DATA PROCESSING, CUSTOMIZED DOCUMENT PRINTING, VOTING SOLUTION</w:t>
            </w:r>
          </w:p>
          <w:p w14:paraId="07EF7BCC" w14:textId="77777777" w:rsidR="00E535F7" w:rsidRDefault="00E535F7" w:rsidP="00000C80">
            <w:pPr>
              <w:spacing w:before="0" w:line="240" w:lineRule="auto"/>
              <w:jc w:val="both"/>
              <w:rPr>
                <w:b/>
                <w:smallCaps/>
                <w:color w:val="4472C4" w:themeColor="accent1"/>
                <w:sz w:val="22"/>
              </w:rPr>
            </w:pPr>
            <w:r>
              <w:t xml:space="preserve">Positions </w:t>
            </w:r>
            <w:proofErr w:type="spellStart"/>
            <w:proofErr w:type="gramStart"/>
            <w:r>
              <w:t>held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b/>
                <w:smallCaps/>
                <w:color w:val="4472C4" w:themeColor="accent1"/>
                <w:sz w:val="22"/>
              </w:rPr>
              <w:t>Developer</w:t>
            </w:r>
            <w:proofErr w:type="spellEnd"/>
            <w:r>
              <w:rPr>
                <w:b/>
                <w:smallCaps/>
                <w:color w:val="4472C4" w:themeColor="accent1"/>
                <w:sz w:val="22"/>
              </w:rPr>
              <w:t xml:space="preserve"> to Project Manager</w:t>
            </w:r>
          </w:p>
          <w:p w14:paraId="096D01A0" w14:textId="77777777" w:rsidR="00E535F7" w:rsidRDefault="00E535F7" w:rsidP="00000C80">
            <w:pPr>
              <w:spacing w:before="0" w:line="240" w:lineRule="auto"/>
              <w:jc w:val="both"/>
              <w:rPr>
                <w:sz w:val="8"/>
              </w:rPr>
            </w:pPr>
          </w:p>
          <w:p w14:paraId="35E419AA" w14:textId="77777777" w:rsidR="00E535F7" w:rsidRDefault="00E535F7" w:rsidP="00000C80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line="240" w:lineRule="auto"/>
              <w:ind w:left="538"/>
              <w:jc w:val="both"/>
              <w:rPr>
                <w:rFonts w:cs="Calibri"/>
              </w:rPr>
            </w:pPr>
            <w:r>
              <w:rPr>
                <w:rFonts w:cs="Calibri"/>
                <w:color w:val="0070C0"/>
              </w:rPr>
              <w:t xml:space="preserve">Head of the </w:t>
            </w:r>
            <w:proofErr w:type="spellStart"/>
            <w:r>
              <w:rPr>
                <w:rFonts w:cs="Calibri"/>
                <w:color w:val="0070C0"/>
              </w:rPr>
              <w:t>development</w:t>
            </w:r>
            <w:proofErr w:type="spellEnd"/>
            <w:r>
              <w:rPr>
                <w:rFonts w:cs="Calibri"/>
                <w:color w:val="0070C0"/>
              </w:rPr>
              <w:t xml:space="preserve"> </w:t>
            </w:r>
            <w:proofErr w:type="gramStart"/>
            <w:r>
              <w:rPr>
                <w:rFonts w:cs="Calibri"/>
                <w:color w:val="0070C0"/>
              </w:rPr>
              <w:t>team</w:t>
            </w:r>
            <w:r>
              <w:rPr>
                <w:rFonts w:cs="Calibri"/>
              </w:rPr>
              <w:t>:</w:t>
            </w:r>
            <w:proofErr w:type="gramEnd"/>
            <w:r>
              <w:rPr>
                <w:rFonts w:cs="Calibri"/>
              </w:rPr>
              <w:t xml:space="preserve"> management of a team of 7 people.</w:t>
            </w:r>
          </w:p>
          <w:p w14:paraId="0AB94DA0" w14:textId="77777777" w:rsidR="00E535F7" w:rsidRDefault="00E535F7" w:rsidP="00000C80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line="240" w:lineRule="auto"/>
              <w:ind w:left="538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  <w:color w:val="0070C0"/>
              </w:rPr>
              <w:t>TaggImage</w:t>
            </w:r>
            <w:proofErr w:type="spellEnd"/>
            <w:r>
              <w:rPr>
                <w:rFonts w:cs="Calibri"/>
                <w:color w:val="0070C0"/>
              </w:rPr>
              <w:t xml:space="preserve"> </w:t>
            </w:r>
            <w:proofErr w:type="spellStart"/>
            <w:r>
              <w:rPr>
                <w:rFonts w:cs="Calibri"/>
                <w:color w:val="0070C0"/>
              </w:rPr>
              <w:t>project</w:t>
            </w:r>
            <w:proofErr w:type="spellEnd"/>
            <w:r>
              <w:rPr>
                <w:rFonts w:cs="Calibri"/>
                <w:color w:val="0070C0"/>
              </w:rPr>
              <w:t xml:space="preserve"> </w:t>
            </w:r>
            <w:proofErr w:type="gramStart"/>
            <w:r>
              <w:rPr>
                <w:rFonts w:cs="Calibri"/>
                <w:color w:val="0070C0"/>
              </w:rPr>
              <w:t>manager</w:t>
            </w:r>
            <w:r>
              <w:rPr>
                <w:rFonts w:cs="Calibri"/>
              </w:rPr>
              <w:t>:</w:t>
            </w:r>
            <w:proofErr w:type="gram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Computerisation</w:t>
            </w:r>
            <w:proofErr w:type="spellEnd"/>
            <w:r>
              <w:rPr>
                <w:rFonts w:cs="Calibri"/>
              </w:rPr>
              <w:t xml:space="preserve"> of a camera control of </w:t>
            </w:r>
            <w:proofErr w:type="spellStart"/>
            <w:r>
              <w:rPr>
                <w:rFonts w:cs="Calibri"/>
              </w:rPr>
              <w:t>printed</w:t>
            </w:r>
            <w:proofErr w:type="spellEnd"/>
            <w:r>
              <w:rPr>
                <w:rFonts w:cs="Calibri"/>
              </w:rPr>
              <w:t xml:space="preserve"> documents by </w:t>
            </w:r>
            <w:proofErr w:type="spellStart"/>
            <w:r>
              <w:rPr>
                <w:rFonts w:cs="Calibri"/>
              </w:rPr>
              <w:t>comparison</w:t>
            </w:r>
            <w:proofErr w:type="spellEnd"/>
            <w:r>
              <w:rPr>
                <w:rFonts w:cs="Calibri"/>
              </w:rPr>
              <w:t xml:space="preserve"> of </w:t>
            </w:r>
            <w:proofErr w:type="spellStart"/>
            <w:r>
              <w:rPr>
                <w:rFonts w:cs="Calibri"/>
              </w:rPr>
              <w:t>models</w:t>
            </w:r>
            <w:proofErr w:type="spellEnd"/>
            <w:r>
              <w:rPr>
                <w:rFonts w:cs="Calibri"/>
              </w:rPr>
              <w:t xml:space="preserve">. </w:t>
            </w:r>
            <w:proofErr w:type="spellStart"/>
            <w:r>
              <w:rPr>
                <w:rFonts w:cs="Calibri"/>
              </w:rPr>
              <w:t>Quality</w:t>
            </w:r>
            <w:proofErr w:type="spellEnd"/>
            <w:r>
              <w:rPr>
                <w:rFonts w:cs="Calibri"/>
              </w:rPr>
              <w:t xml:space="preserve"> control on </w:t>
            </w:r>
            <w:proofErr w:type="spellStart"/>
            <w:r>
              <w:rPr>
                <w:rFonts w:cs="Calibri"/>
              </w:rPr>
              <w:t>very</w:t>
            </w:r>
            <w:proofErr w:type="spellEnd"/>
            <w:r>
              <w:rPr>
                <w:rFonts w:cs="Calibri"/>
              </w:rPr>
              <w:t xml:space="preserve"> large </w:t>
            </w:r>
            <w:proofErr w:type="spellStart"/>
            <w:r>
              <w:rPr>
                <w:rFonts w:cs="Calibri"/>
              </w:rPr>
              <w:t>quantities</w:t>
            </w:r>
            <w:proofErr w:type="spellEnd"/>
            <w:r>
              <w:rPr>
                <w:rFonts w:cs="Calibri"/>
              </w:rPr>
              <w:t xml:space="preserve"> (</w:t>
            </w:r>
            <w:proofErr w:type="spellStart"/>
            <w:r>
              <w:rPr>
                <w:rFonts w:cs="Calibri"/>
              </w:rPr>
              <w:t>several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tens</w:t>
            </w:r>
            <w:proofErr w:type="spellEnd"/>
            <w:r>
              <w:rPr>
                <w:rFonts w:cs="Calibri"/>
              </w:rPr>
              <w:t xml:space="preserve"> of </w:t>
            </w:r>
            <w:proofErr w:type="spellStart"/>
            <w:r>
              <w:rPr>
                <w:rFonts w:cs="Calibri"/>
              </w:rPr>
              <w:t>thousands</w:t>
            </w:r>
            <w:proofErr w:type="spellEnd"/>
            <w:r>
              <w:rPr>
                <w:rFonts w:cs="Calibri"/>
              </w:rPr>
              <w:t xml:space="preserve">) at </w:t>
            </w:r>
            <w:proofErr w:type="spellStart"/>
            <w:r>
              <w:rPr>
                <w:rFonts w:cs="Calibri"/>
              </w:rPr>
              <w:t>very</w:t>
            </w:r>
            <w:proofErr w:type="spellEnd"/>
            <w:r>
              <w:rPr>
                <w:rFonts w:cs="Calibri"/>
              </w:rPr>
              <w:t xml:space="preserve"> high speed. </w:t>
            </w:r>
          </w:p>
          <w:p w14:paraId="01E3B5D1" w14:textId="77777777" w:rsidR="00E535F7" w:rsidRDefault="00E535F7" w:rsidP="00000C80">
            <w:pPr>
              <w:widowControl w:val="0"/>
              <w:numPr>
                <w:ilvl w:val="0"/>
                <w:numId w:val="2"/>
              </w:numPr>
              <w:tabs>
                <w:tab w:val="left" w:pos="510"/>
              </w:tabs>
              <w:suppressAutoHyphens/>
              <w:spacing w:before="0" w:line="240" w:lineRule="auto"/>
              <w:ind w:left="538"/>
              <w:jc w:val="both"/>
              <w:rPr>
                <w:rFonts w:cs="Calibri"/>
                <w:sz w:val="21"/>
                <w:szCs w:val="21"/>
              </w:rPr>
            </w:pPr>
            <w:proofErr w:type="spellStart"/>
            <w:r>
              <w:rPr>
                <w:rFonts w:cs="Calibri"/>
                <w:color w:val="0070C0"/>
              </w:rPr>
              <w:t>Development</w:t>
            </w:r>
            <w:proofErr w:type="spellEnd"/>
            <w:r>
              <w:rPr>
                <w:rFonts w:cs="Calibri"/>
                <w:color w:val="0070C0"/>
              </w:rPr>
              <w:t xml:space="preserve"> and </w:t>
            </w:r>
            <w:proofErr w:type="spellStart"/>
            <w:r>
              <w:rPr>
                <w:rFonts w:cs="Calibri"/>
                <w:color w:val="0070C0"/>
              </w:rPr>
              <w:t>operation</w:t>
            </w:r>
            <w:proofErr w:type="spellEnd"/>
            <w:r>
              <w:rPr>
                <w:rFonts w:cs="Calibri"/>
                <w:color w:val="0070C0"/>
              </w:rPr>
              <w:t xml:space="preserve"> </w:t>
            </w:r>
            <w:r>
              <w:rPr>
                <w:rFonts w:cs="Calibri"/>
              </w:rPr>
              <w:t xml:space="preserve">of the </w:t>
            </w:r>
            <w:proofErr w:type="spellStart"/>
            <w:r>
              <w:rPr>
                <w:rFonts w:cs="Calibri"/>
              </w:rPr>
              <w:t>VotExpress</w:t>
            </w:r>
            <w:proofErr w:type="spellEnd"/>
            <w:r>
              <w:rPr>
                <w:rFonts w:cs="Calibri"/>
              </w:rPr>
              <w:t xml:space="preserve"> software, a solution for </w:t>
            </w:r>
            <w:proofErr w:type="spellStart"/>
            <w:r>
              <w:rPr>
                <w:rFonts w:cs="Calibri"/>
              </w:rPr>
              <w:t>organizing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professional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elections</w:t>
            </w:r>
            <w:proofErr w:type="spellEnd"/>
            <w:r>
              <w:rPr>
                <w:rFonts w:cs="Calibri"/>
              </w:rPr>
              <w:t xml:space="preserve"> by </w:t>
            </w:r>
            <w:proofErr w:type="spellStart"/>
            <w:r>
              <w:rPr>
                <w:rFonts w:cs="Calibri"/>
              </w:rPr>
              <w:t>electronic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processing</w:t>
            </w:r>
            <w:proofErr w:type="spellEnd"/>
            <w:r>
              <w:rPr>
                <w:rFonts w:cs="Calibri"/>
              </w:rPr>
              <w:t xml:space="preserve"> of postal votes. </w:t>
            </w:r>
            <w:proofErr w:type="spellStart"/>
            <w:r>
              <w:rPr>
                <w:rFonts w:cs="Calibri"/>
              </w:rPr>
              <w:t>My</w:t>
            </w:r>
            <w:proofErr w:type="spellEnd"/>
            <w:r>
              <w:rPr>
                <w:rFonts w:cs="Calibri"/>
              </w:rPr>
              <w:t xml:space="preserve"> mission </w:t>
            </w:r>
            <w:proofErr w:type="spellStart"/>
            <w:r>
              <w:rPr>
                <w:rFonts w:cs="Calibri"/>
              </w:rPr>
              <w:t>involved</w:t>
            </w:r>
            <w:proofErr w:type="spellEnd"/>
            <w:r>
              <w:rPr>
                <w:rFonts w:cs="Calibri"/>
              </w:rPr>
              <w:t xml:space="preserve"> the design, </w:t>
            </w:r>
            <w:proofErr w:type="spellStart"/>
            <w:r>
              <w:rPr>
                <w:rFonts w:cs="Calibri"/>
              </w:rPr>
              <w:t>implementation</w:t>
            </w:r>
            <w:proofErr w:type="spellEnd"/>
            <w:r>
              <w:rPr>
                <w:rFonts w:cs="Calibri"/>
              </w:rPr>
              <w:t xml:space="preserve"> and </w:t>
            </w:r>
            <w:proofErr w:type="spellStart"/>
            <w:r>
              <w:rPr>
                <w:rFonts w:cs="Calibri"/>
              </w:rPr>
              <w:t>operation</w:t>
            </w:r>
            <w:proofErr w:type="spellEnd"/>
            <w:r>
              <w:rPr>
                <w:rFonts w:cs="Calibri"/>
              </w:rPr>
              <w:t xml:space="preserve"> of the first versions of the software on site.</w:t>
            </w:r>
          </w:p>
          <w:p w14:paraId="17C2B95E" w14:textId="77777777" w:rsidR="00E535F7" w:rsidRDefault="00E535F7" w:rsidP="00000C80">
            <w:pPr>
              <w:widowControl w:val="0"/>
              <w:tabs>
                <w:tab w:val="left" w:pos="510"/>
              </w:tabs>
              <w:suppressAutoHyphens/>
              <w:spacing w:before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E535F7" w14:paraId="330E07F1" w14:textId="77777777" w:rsidTr="00000C80">
        <w:trPr>
          <w:gridAfter w:val="1"/>
          <w:wAfter w:w="6" w:type="dxa"/>
          <w:trHeight w:val="3022"/>
        </w:trPr>
        <w:tc>
          <w:tcPr>
            <w:tcW w:w="1417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60397CC5" w14:textId="77777777" w:rsidR="00E535F7" w:rsidRDefault="00E535F7" w:rsidP="00000C80">
            <w:pPr>
              <w:pStyle w:val="Titre1"/>
              <w:jc w:val="left"/>
              <w:outlineLvl w:val="0"/>
              <w:rPr>
                <w:rFonts w:asciiTheme="minorHAnsi" w:hAnsiTheme="minorHAnsi"/>
                <w:sz w:val="18"/>
              </w:rPr>
            </w:pPr>
            <w:r w:rsidRPr="00B90751">
              <w:rPr>
                <w:rFonts w:asciiTheme="minorHAnsi" w:hAnsiTheme="minorHAnsi"/>
                <w:sz w:val="20"/>
              </w:rPr>
              <w:lastRenderedPageBreak/>
              <w:t>TRAINING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187488A1" w14:textId="77777777" w:rsidR="00E535F7" w:rsidRDefault="00E535F7" w:rsidP="00000C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49AA5404" w14:textId="77777777" w:rsidR="00E535F7" w:rsidRDefault="00E535F7" w:rsidP="00000C80">
            <w:pPr>
              <w:pStyle w:val="Titre2"/>
              <w:spacing w:before="0" w:after="0" w:line="240" w:lineRule="auto"/>
              <w:jc w:val="both"/>
              <w:outlineLvl w:val="1"/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DESS in mathematical engineering (Master 2), option curves surfaces &amp; images</w:t>
            </w:r>
            <w:r>
              <w:rPr>
                <w:rFonts w:asciiTheme="minorHAnsi" w:hAnsiTheme="minorHAnsi"/>
                <w:b w:val="0"/>
                <w:sz w:val="19"/>
                <w:szCs w:val="19"/>
              </w:rPr>
              <w:t xml:space="preserve">, </w:t>
            </w:r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 xml:space="preserve">UNIV.  J. FOURIER, Grenoble - </w:t>
            </w:r>
            <w:proofErr w:type="spellStart"/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Obt</w:t>
            </w:r>
            <w:proofErr w:type="spellEnd"/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. 1996</w:t>
            </w:r>
          </w:p>
          <w:p w14:paraId="2665FAE4" w14:textId="77777777" w:rsidR="00E535F7" w:rsidRDefault="00E535F7" w:rsidP="00000C80">
            <w:pPr>
              <w:spacing w:before="0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6 </w:t>
            </w:r>
            <w:proofErr w:type="spellStart"/>
            <w:r>
              <w:rPr>
                <w:sz w:val="19"/>
                <w:szCs w:val="19"/>
              </w:rPr>
              <w:t>months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internship</w:t>
            </w:r>
            <w:proofErr w:type="spellEnd"/>
            <w:r>
              <w:rPr>
                <w:sz w:val="19"/>
                <w:szCs w:val="19"/>
              </w:rPr>
              <w:t xml:space="preserve"> (</w:t>
            </w:r>
            <w:proofErr w:type="spellStart"/>
            <w:r>
              <w:rPr>
                <w:sz w:val="19"/>
                <w:szCs w:val="19"/>
              </w:rPr>
              <w:t>ent</w:t>
            </w:r>
            <w:proofErr w:type="spellEnd"/>
            <w:r>
              <w:rPr>
                <w:sz w:val="19"/>
                <w:szCs w:val="19"/>
              </w:rPr>
              <w:t xml:space="preserve">. </w:t>
            </w:r>
            <w:r>
              <w:rPr>
                <w:color w:val="0070C0"/>
                <w:sz w:val="19"/>
                <w:szCs w:val="19"/>
              </w:rPr>
              <w:t>SOPRA</w:t>
            </w:r>
            <w:r>
              <w:rPr>
                <w:sz w:val="19"/>
                <w:szCs w:val="19"/>
              </w:rPr>
              <w:t xml:space="preserve">, Annecy-le-Vieux-74) : </w:t>
            </w:r>
            <w:proofErr w:type="spellStart"/>
            <w:r>
              <w:rPr>
                <w:rFonts w:cs="Calibri"/>
                <w:sz w:val="19"/>
                <w:szCs w:val="19"/>
              </w:rPr>
              <w:t>development</w:t>
            </w:r>
            <w:proofErr w:type="spellEnd"/>
            <w:r>
              <w:rPr>
                <w:rFonts w:cs="Calibri"/>
                <w:sz w:val="19"/>
                <w:szCs w:val="19"/>
              </w:rPr>
              <w:t xml:space="preserve"> in C </w:t>
            </w:r>
            <w:proofErr w:type="spellStart"/>
            <w:r>
              <w:rPr>
                <w:rFonts w:cs="Calibri"/>
                <w:sz w:val="19"/>
                <w:szCs w:val="19"/>
              </w:rPr>
              <w:t>language</w:t>
            </w:r>
            <w:proofErr w:type="spellEnd"/>
            <w:r>
              <w:rPr>
                <w:rFonts w:cs="Calibri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cs="Calibri"/>
                <w:sz w:val="19"/>
                <w:szCs w:val="19"/>
              </w:rPr>
              <w:t>under</w:t>
            </w:r>
            <w:proofErr w:type="spellEnd"/>
            <w:r>
              <w:rPr>
                <w:rFonts w:cs="Calibri"/>
                <w:sz w:val="19"/>
                <w:szCs w:val="19"/>
              </w:rPr>
              <w:t xml:space="preserve"> Unix of a data exchange program </w:t>
            </w:r>
            <w:proofErr w:type="spellStart"/>
            <w:r>
              <w:rPr>
                <w:rFonts w:cs="Calibri"/>
                <w:sz w:val="19"/>
                <w:szCs w:val="19"/>
              </w:rPr>
              <w:t>between</w:t>
            </w:r>
            <w:proofErr w:type="spellEnd"/>
            <w:r>
              <w:rPr>
                <w:rFonts w:cs="Calibri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cs="Calibri"/>
                <w:sz w:val="19"/>
                <w:szCs w:val="19"/>
              </w:rPr>
              <w:t>several</w:t>
            </w:r>
            <w:proofErr w:type="spellEnd"/>
            <w:r>
              <w:rPr>
                <w:rFonts w:cs="Calibri"/>
                <w:sz w:val="19"/>
                <w:szCs w:val="19"/>
              </w:rPr>
              <w:t xml:space="preserve"> applications in </w:t>
            </w:r>
            <w:proofErr w:type="spellStart"/>
            <w:r>
              <w:rPr>
                <w:rFonts w:cs="Calibri"/>
                <w:sz w:val="19"/>
                <w:szCs w:val="19"/>
              </w:rPr>
              <w:t>transactional</w:t>
            </w:r>
            <w:proofErr w:type="spellEnd"/>
            <w:r>
              <w:rPr>
                <w:rFonts w:cs="Calibri"/>
                <w:sz w:val="19"/>
                <w:szCs w:val="19"/>
              </w:rPr>
              <w:t xml:space="preserve"> form</w:t>
            </w:r>
          </w:p>
          <w:p w14:paraId="3156C3B6" w14:textId="77777777" w:rsidR="00E535F7" w:rsidRPr="00BF2145" w:rsidRDefault="00E535F7" w:rsidP="00000C80">
            <w:pPr>
              <w:pStyle w:val="Titre2"/>
              <w:spacing w:before="0" w:after="0" w:line="240" w:lineRule="auto"/>
              <w:jc w:val="both"/>
              <w:outlineLvl w:val="1"/>
              <w:rPr>
                <w:rFonts w:asciiTheme="minorHAnsi" w:hAnsiTheme="minorHAnsi"/>
                <w:sz w:val="8"/>
                <w:szCs w:val="8"/>
              </w:rPr>
            </w:pPr>
          </w:p>
          <w:p w14:paraId="689EF083" w14:textId="77777777" w:rsidR="00E535F7" w:rsidRDefault="00E535F7" w:rsidP="00000C80">
            <w:pPr>
              <w:pStyle w:val="Titre2"/>
              <w:spacing w:before="0" w:after="0" w:line="240" w:lineRule="auto"/>
              <w:jc w:val="both"/>
              <w:outlineLvl w:val="1"/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Master's degree in MATHEMATICS AND COMPUTER SCIENCE, Master's degree in APPLIED MATHEMATICS &amp; COMPUTER SCIENCE</w:t>
            </w:r>
            <w:r>
              <w:rPr>
                <w:rFonts w:asciiTheme="minorHAnsi" w:hAnsiTheme="minorHAnsi"/>
                <w:b w:val="0"/>
                <w:smallCaps/>
                <w:sz w:val="19"/>
                <w:szCs w:val="19"/>
              </w:rPr>
              <w:t xml:space="preserve">, </w:t>
            </w:r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 xml:space="preserve">UNIV. J. FOURIER, Grenoble - </w:t>
            </w:r>
            <w:proofErr w:type="spellStart"/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Obt</w:t>
            </w:r>
            <w:proofErr w:type="spellEnd"/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. 1995</w:t>
            </w:r>
          </w:p>
          <w:p w14:paraId="347DB1CC" w14:textId="77777777" w:rsidR="00E535F7" w:rsidRDefault="00E535F7" w:rsidP="00000C80">
            <w:pPr>
              <w:pStyle w:val="Titre2"/>
              <w:spacing w:before="0" w:after="0" w:line="240" w:lineRule="auto"/>
              <w:jc w:val="both"/>
              <w:outlineLvl w:val="1"/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</w:pP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6 </w:t>
            </w:r>
            <w:proofErr w:type="spellStart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months</w:t>
            </w:r>
            <w:proofErr w:type="spellEnd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internship</w:t>
            </w:r>
            <w:proofErr w:type="spellEnd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(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70C0"/>
                <w:sz w:val="19"/>
                <w:szCs w:val="19"/>
                <w14:ligatures w14:val="none"/>
              </w:rPr>
              <w:t xml:space="preserve">CNRS at the Michalon </w:t>
            </w:r>
            <w:proofErr w:type="spellStart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70C0"/>
                <w:sz w:val="19"/>
                <w:szCs w:val="19"/>
                <w14:ligatures w14:val="none"/>
              </w:rPr>
              <w:t>hospital</w:t>
            </w:r>
            <w:proofErr w:type="spellEnd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0070C0"/>
                <w:sz w:val="19"/>
                <w:szCs w:val="19"/>
                <w14:ligatures w14:val="none"/>
              </w:rPr>
              <w:t xml:space="preserve">, </w:t>
            </w:r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Grenoble-38</w:t>
            </w:r>
            <w:proofErr w:type="gramStart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):</w:t>
            </w:r>
            <w:proofErr w:type="gramEnd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Development</w:t>
            </w:r>
            <w:proofErr w:type="spellEnd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under</w:t>
            </w:r>
            <w:proofErr w:type="spellEnd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UNIX of a program to </w:t>
            </w:r>
            <w:proofErr w:type="spellStart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simulate</w:t>
            </w:r>
            <w:proofErr w:type="spellEnd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the </w:t>
            </w:r>
            <w:proofErr w:type="spellStart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growth</w:t>
            </w:r>
            <w:proofErr w:type="spellEnd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of </w:t>
            </w:r>
            <w:proofErr w:type="spellStart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brain</w:t>
            </w:r>
            <w:proofErr w:type="spellEnd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tumors</w:t>
            </w:r>
            <w:proofErr w:type="spellEnd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; </w:t>
            </w:r>
            <w:proofErr w:type="spellStart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Graphical</w:t>
            </w:r>
            <w:proofErr w:type="spellEnd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representations</w:t>
            </w:r>
            <w:proofErr w:type="spellEnd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of the </w:t>
            </w:r>
            <w:proofErr w:type="spellStart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results</w:t>
            </w:r>
            <w:proofErr w:type="spellEnd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in the form of </w:t>
            </w:r>
            <w:proofErr w:type="spellStart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curves</w:t>
            </w:r>
            <w:proofErr w:type="spellEnd"/>
            <w:r>
              <w:rPr>
                <w:rFonts w:asciiTheme="minorHAnsi" w:eastAsiaTheme="minorHAnsi" w:hAnsiTheme="minorHAnsi" w:cs="Calibr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 xml:space="preserve"> and 3D digital images.</w:t>
            </w:r>
          </w:p>
          <w:p w14:paraId="551AC1A4" w14:textId="77777777" w:rsidR="00E535F7" w:rsidRPr="00BF2145" w:rsidRDefault="00E535F7" w:rsidP="00000C80">
            <w:pPr>
              <w:snapToGrid w:val="0"/>
              <w:spacing w:before="0" w:line="240" w:lineRule="auto"/>
              <w:rPr>
                <w:rFonts w:eastAsiaTheme="majorEastAsia" w:cstheme="majorBidi"/>
                <w:b/>
                <w:bCs/>
                <w:caps/>
                <w:color w:val="404040" w:themeColor="text1" w:themeTint="BF"/>
                <w:sz w:val="8"/>
                <w:szCs w:val="8"/>
                <w14:ligatures w14:val="standardContextual"/>
              </w:rPr>
            </w:pPr>
          </w:p>
          <w:p w14:paraId="7E8384F2" w14:textId="77777777" w:rsidR="00E535F7" w:rsidRDefault="00E535F7" w:rsidP="00000C80">
            <w:pPr>
              <w:snapToGrid w:val="0"/>
              <w:spacing w:before="0" w:line="240" w:lineRule="auto"/>
              <w:rPr>
                <w:rFonts w:cs="Calibri"/>
                <w:szCs w:val="22"/>
              </w:rPr>
            </w:pPr>
            <w:r>
              <w:rPr>
                <w:rFonts w:eastAsiaTheme="majorEastAsia" w:cstheme="majorBidi"/>
                <w:b/>
                <w:bCs/>
                <w:caps/>
                <w:color w:val="404040" w:themeColor="text1" w:themeTint="BF"/>
                <w:sz w:val="19"/>
                <w:szCs w:val="19"/>
                <w14:ligatures w14:val="standardContextual"/>
              </w:rPr>
              <w:t>Bachelor's degree in Mathematical and Computer Engineering</w:t>
            </w:r>
            <w:r>
              <w:rPr>
                <w:smallCaps/>
                <w:sz w:val="19"/>
                <w:szCs w:val="19"/>
              </w:rPr>
              <w:t xml:space="preserve">, </w:t>
            </w:r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 xml:space="preserve">UNIV. J. FOURIER, Grenoble - </w:t>
            </w:r>
            <w:proofErr w:type="spellStart"/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>Obt</w:t>
            </w:r>
            <w:proofErr w:type="spellEnd"/>
            <w:r>
              <w:rPr>
                <w:rFonts w:eastAsiaTheme="majorEastAsia" w:cstheme="majorBidi"/>
                <w:bCs/>
                <w:smallCaps/>
                <w:color w:val="404040" w:themeColor="text1" w:themeTint="BF"/>
                <w:sz w:val="19"/>
                <w:szCs w:val="19"/>
                <w14:ligatures w14:val="standardContextual"/>
              </w:rPr>
              <w:t>. 1993</w:t>
            </w:r>
          </w:p>
          <w:p w14:paraId="169025FD" w14:textId="77777777" w:rsidR="00E535F7" w:rsidRDefault="00E535F7" w:rsidP="00000C80">
            <w:pPr>
              <w:pStyle w:val="Titre2"/>
              <w:spacing w:before="0" w:after="0" w:line="240" w:lineRule="auto"/>
              <w:jc w:val="both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BF2145">
              <w:rPr>
                <w:rFonts w:asciiTheme="minorHAnsi" w:hAnsiTheme="minorHAnsi"/>
                <w:sz w:val="19"/>
                <w:szCs w:val="19"/>
              </w:rPr>
              <w:t>DEUG MASS (</w:t>
            </w:r>
            <w:r>
              <w:rPr>
                <w:rFonts w:cs="Calibri"/>
                <w:szCs w:val="22"/>
              </w:rPr>
              <w:t xml:space="preserve">Applied Mathematics &amp; Social Sciences), </w:t>
            </w:r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 xml:space="preserve">UNIV. P.M. FRANCE, Grenoble - </w:t>
            </w:r>
            <w:proofErr w:type="spellStart"/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Obt</w:t>
            </w:r>
            <w:proofErr w:type="spellEnd"/>
            <w:r w:rsidRPr="00BF2145">
              <w:rPr>
                <w:rFonts w:asciiTheme="minorHAnsi" w:hAnsiTheme="minorHAnsi"/>
                <w:b w:val="0"/>
                <w:caps w:val="0"/>
                <w:smallCaps/>
                <w:sz w:val="19"/>
                <w:szCs w:val="19"/>
              </w:rPr>
              <w:t>. 1992</w:t>
            </w:r>
          </w:p>
        </w:tc>
      </w:tr>
      <w:tr w:rsidR="00E535F7" w14:paraId="74E62669" w14:textId="77777777" w:rsidTr="00000C80">
        <w:trPr>
          <w:gridAfter w:val="1"/>
          <w:wAfter w:w="6" w:type="dxa"/>
          <w:trHeight w:val="1268"/>
        </w:trPr>
        <w:tc>
          <w:tcPr>
            <w:tcW w:w="1417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3C5388C2" w14:textId="77777777" w:rsidR="00E535F7" w:rsidRDefault="00E535F7" w:rsidP="00000C80">
            <w:pPr>
              <w:pStyle w:val="Titre1"/>
              <w:jc w:val="left"/>
              <w:outlineLvl w:val="0"/>
              <w:rPr>
                <w:rFonts w:asciiTheme="minorHAnsi" w:hAnsiTheme="minorHAnsi"/>
              </w:rPr>
            </w:pPr>
            <w:r w:rsidRPr="00B90751">
              <w:rPr>
                <w:rFonts w:asciiTheme="minorHAnsi" w:hAnsiTheme="minorHAnsi"/>
                <w:sz w:val="20"/>
              </w:rPr>
              <w:t>MISCELLANEOUS</w:t>
            </w:r>
          </w:p>
        </w:tc>
        <w:tc>
          <w:tcPr>
            <w:tcW w:w="285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6BB25D01" w14:textId="77777777" w:rsidR="00E535F7" w:rsidRDefault="00E535F7" w:rsidP="00000C80"/>
        </w:tc>
        <w:tc>
          <w:tcPr>
            <w:tcW w:w="9130" w:type="dxa"/>
            <w:gridSpan w:val="2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</w:tcPr>
          <w:p w14:paraId="34A6EA19" w14:textId="77777777" w:rsidR="00E535F7" w:rsidRDefault="00E535F7" w:rsidP="00000C80">
            <w:pPr>
              <w:spacing w:before="0" w:line="240" w:lineRule="auto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Sport:</w:t>
            </w:r>
            <w:proofErr w:type="gramEnd"/>
            <w:r>
              <w:rPr>
                <w:rFonts w:cs="Calibri"/>
              </w:rPr>
              <w:t xml:space="preserve"> former </w:t>
            </w:r>
            <w:proofErr w:type="spellStart"/>
            <w:r>
              <w:rPr>
                <w:rFonts w:cs="Calibri"/>
              </w:rPr>
              <w:t>competitive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swimmer</w:t>
            </w:r>
            <w:proofErr w:type="spellEnd"/>
            <w:r>
              <w:rPr>
                <w:rFonts w:cs="Calibri"/>
              </w:rPr>
              <w:t xml:space="preserve"> (national </w:t>
            </w:r>
            <w:proofErr w:type="spellStart"/>
            <w:r>
              <w:rPr>
                <w:rFonts w:cs="Calibri"/>
              </w:rPr>
              <w:t>level</w:t>
            </w:r>
            <w:proofErr w:type="spellEnd"/>
            <w:r>
              <w:rPr>
                <w:rFonts w:cs="Calibri"/>
              </w:rPr>
              <w:t xml:space="preserve">); </w:t>
            </w:r>
            <w:proofErr w:type="spellStart"/>
            <w:r>
              <w:rPr>
                <w:rFonts w:cs="Calibri"/>
              </w:rPr>
              <w:t>competitive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runner</w:t>
            </w:r>
            <w:proofErr w:type="spellEnd"/>
            <w:r>
              <w:rPr>
                <w:rFonts w:cs="Calibri"/>
              </w:rPr>
              <w:t>.</w:t>
            </w:r>
          </w:p>
          <w:p w14:paraId="026F88F1" w14:textId="77777777" w:rsidR="00E535F7" w:rsidRDefault="00E535F7" w:rsidP="00000C80">
            <w:pPr>
              <w:snapToGrid w:val="0"/>
              <w:spacing w:before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Geographic </w:t>
            </w:r>
            <w:proofErr w:type="spellStart"/>
            <w:r>
              <w:rPr>
                <w:rFonts w:cs="Calibri"/>
              </w:rPr>
              <w:t>mobility</w:t>
            </w:r>
            <w:proofErr w:type="spellEnd"/>
            <w:r>
              <w:rPr>
                <w:rFonts w:cs="Calibri"/>
              </w:rPr>
              <w:t xml:space="preserve"> </w:t>
            </w:r>
            <w:proofErr w:type="gramStart"/>
            <w:r>
              <w:rPr>
                <w:rFonts w:cs="Calibri"/>
              </w:rPr>
              <w:t>area:</w:t>
            </w:r>
            <w:proofErr w:type="gramEnd"/>
            <w:r>
              <w:rPr>
                <w:rFonts w:cs="Calibri"/>
              </w:rPr>
              <w:t xml:space="preserve"> Grenoble </w:t>
            </w:r>
            <w:proofErr w:type="spellStart"/>
            <w:r>
              <w:rPr>
                <w:rFonts w:cs="Calibri"/>
              </w:rPr>
              <w:t>region</w:t>
            </w:r>
            <w:proofErr w:type="spellEnd"/>
          </w:p>
          <w:p w14:paraId="0BE54073" w14:textId="77777777" w:rsidR="00E535F7" w:rsidRDefault="00E535F7" w:rsidP="00000C80">
            <w:pPr>
              <w:snapToGrid w:val="0"/>
              <w:spacing w:before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Holder of a RQTH (Recognition of </w:t>
            </w:r>
            <w:proofErr w:type="spellStart"/>
            <w:r>
              <w:rPr>
                <w:rFonts w:ascii="Calibri" w:hAnsi="Calibri" w:cs="Calibri"/>
                <w:szCs w:val="22"/>
              </w:rPr>
              <w:t>Quality</w:t>
            </w:r>
            <w:proofErr w:type="spellEnd"/>
            <w:r>
              <w:rPr>
                <w:rFonts w:ascii="Calibri" w:hAnsi="Calibri" w:cs="Calibri"/>
                <w:szCs w:val="22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Cs w:val="22"/>
              </w:rPr>
              <w:t>Handicapped</w:t>
            </w:r>
            <w:proofErr w:type="spellEnd"/>
            <w:r>
              <w:rPr>
                <w:rFonts w:ascii="Calibri" w:hAnsi="Calibri" w:cs="Calibri"/>
                <w:szCs w:val="22"/>
              </w:rPr>
              <w:t xml:space="preserve"> Worker) not </w:t>
            </w:r>
            <w:proofErr w:type="spellStart"/>
            <w:r>
              <w:rPr>
                <w:rFonts w:ascii="Calibri" w:hAnsi="Calibri" w:cs="Calibri"/>
                <w:szCs w:val="22"/>
              </w:rPr>
              <w:t>requiring</w:t>
            </w:r>
            <w:proofErr w:type="spellEnd"/>
            <w:r>
              <w:rPr>
                <w:rFonts w:ascii="Calibri" w:hAnsi="Calibri" w:cs="Calibri"/>
                <w:szCs w:val="22"/>
              </w:rPr>
              <w:t xml:space="preserve"> accommodation.</w:t>
            </w:r>
          </w:p>
        </w:tc>
      </w:tr>
    </w:tbl>
    <w:p w14:paraId="74285F7A" w14:textId="77777777" w:rsidR="00D42306" w:rsidRDefault="00D42306"/>
    <w:sectPr w:rsidR="00D42306">
      <w:footerReference w:type="default" r:id="rId8"/>
      <w:pgSz w:w="12240" w:h="15840"/>
      <w:pgMar w:top="720" w:right="618" w:bottom="777" w:left="720" w:header="0" w:footer="720" w:gutter="0"/>
      <w:pgNumType w:start="1"/>
      <w:cols w:space="720"/>
      <w:formProt w:val="0"/>
      <w:titlePg/>
      <w:docGrid w:linePitch="360" w:charSpace="100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02D9" w14:textId="77777777" w:rsidR="00EB53A1" w:rsidRDefault="00EB53A1">
      <w:pPr>
        <w:spacing w:before="0" w:after="0" w:line="240" w:lineRule="auto"/>
      </w:pPr>
      <w:r>
        <w:separator/>
      </w:r>
    </w:p>
  </w:endnote>
  <w:endnote w:type="continuationSeparator" w:id="0">
    <w:p w14:paraId="45A443D1" w14:textId="77777777" w:rsidR="00EB53A1" w:rsidRDefault="00EB53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AA1" w14:textId="77777777" w:rsidR="00630480" w:rsidRDefault="00EB53A1">
    <w:pPr>
      <w:pStyle w:val="Pieddepag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E2CC0" w14:textId="77777777" w:rsidR="00EB53A1" w:rsidRDefault="00EB53A1">
      <w:pPr>
        <w:spacing w:before="0" w:after="0" w:line="240" w:lineRule="auto"/>
      </w:pPr>
      <w:r>
        <w:separator/>
      </w:r>
    </w:p>
  </w:footnote>
  <w:footnote w:type="continuationSeparator" w:id="0">
    <w:p w14:paraId="6881019E" w14:textId="77777777" w:rsidR="00EB53A1" w:rsidRDefault="00EB53A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ED4"/>
    <w:multiLevelType w:val="multilevel"/>
    <w:tmpl w:val="16C6EC02"/>
    <w:lvl w:ilvl="0">
      <w:start w:val="33"/>
      <w:numFmt w:val="bullet"/>
      <w:lvlText w:val="-"/>
      <w:lvlJc w:val="left"/>
      <w:pPr>
        <w:ind w:left="720" w:hanging="360"/>
      </w:pPr>
      <w:rPr>
        <w:rFonts w:ascii="Cambria" w:hAnsi="Cambria" w:cs="Angsana New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CE7F5E"/>
    <w:multiLevelType w:val="multilevel"/>
    <w:tmpl w:val="02FCF81A"/>
    <w:lvl w:ilvl="0">
      <w:start w:val="1"/>
      <w:numFmt w:val="bullet"/>
      <w:lvlText w:val=""/>
      <w:lvlJc w:val="left"/>
      <w:pPr>
        <w:ind w:left="1181" w:hanging="360"/>
      </w:pPr>
      <w:rPr>
        <w:rFonts w:ascii="Wingdings" w:hAnsi="Wingdings" w:cs="Wingdings" w:hint="default"/>
        <w:b/>
        <w:sz w:val="21"/>
      </w:rPr>
    </w:lvl>
    <w:lvl w:ilvl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  <w:b/>
        <w:color w:val="002060"/>
      </w:rPr>
    </w:lvl>
    <w:lvl w:ilvl="2">
      <w:start w:val="1"/>
      <w:numFmt w:val="bullet"/>
      <w:lvlText w:val=""/>
      <w:lvlJc w:val="left"/>
      <w:pPr>
        <w:ind w:left="2621" w:hanging="360"/>
      </w:pPr>
      <w:rPr>
        <w:rFonts w:ascii="Wingdings" w:hAnsi="Wingdings" w:cs="Wingdings" w:hint="default"/>
        <w:color w:val="auto"/>
      </w:rPr>
    </w:lvl>
    <w:lvl w:ilvl="3">
      <w:start w:val="1"/>
      <w:numFmt w:val="bullet"/>
      <w:lvlText w:val=""/>
      <w:lvlJc w:val="left"/>
      <w:pPr>
        <w:ind w:left="33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0A69FC"/>
    <w:multiLevelType w:val="hybridMultilevel"/>
    <w:tmpl w:val="B4A6B1C4"/>
    <w:lvl w:ilvl="0" w:tplc="49FE2B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sz w:val="21"/>
        <w:szCs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F7"/>
    <w:rsid w:val="00117D28"/>
    <w:rsid w:val="002B4EA8"/>
    <w:rsid w:val="004C5C65"/>
    <w:rsid w:val="007168B4"/>
    <w:rsid w:val="009A6E1E"/>
    <w:rsid w:val="00D42306"/>
    <w:rsid w:val="00D668FF"/>
    <w:rsid w:val="00E535F7"/>
    <w:rsid w:val="00EB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6210"/>
  <w15:chartTrackingRefBased/>
  <w15:docId w15:val="{055E74E2-2536-47B3-95EA-D5FB48B3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5F7"/>
    <w:pPr>
      <w:spacing w:before="40" w:line="288" w:lineRule="auto"/>
    </w:pPr>
    <w:rPr>
      <w:color w:val="595959" w:themeColor="text1" w:themeTint="A6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nhideWhenUsed/>
    <w:qFormat/>
    <w:rsid w:val="00E535F7"/>
    <w:pPr>
      <w:jc w:val="right"/>
      <w:outlineLvl w:val="0"/>
    </w:pPr>
    <w:rPr>
      <w:rFonts w:asciiTheme="majorHAnsi" w:eastAsiaTheme="majorEastAsia" w:hAnsiTheme="majorHAnsi" w:cstheme="majorBidi"/>
      <w:caps/>
      <w:color w:val="4472C4" w:themeColor="accent1"/>
      <w:sz w:val="21"/>
    </w:rPr>
  </w:style>
  <w:style w:type="paragraph" w:styleId="Titre2">
    <w:name w:val="heading 2"/>
    <w:basedOn w:val="Normal"/>
    <w:next w:val="Normal"/>
    <w:link w:val="Titre2Car"/>
    <w:unhideWhenUsed/>
    <w:qFormat/>
    <w:rsid w:val="00E535F7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qFormat/>
    <w:rsid w:val="00E535F7"/>
    <w:rPr>
      <w:rFonts w:asciiTheme="majorHAnsi" w:eastAsiaTheme="majorEastAsia" w:hAnsiTheme="majorHAnsi" w:cstheme="majorBidi"/>
      <w:caps/>
      <w:color w:val="4472C4" w:themeColor="accent1"/>
      <w:sz w:val="21"/>
      <w:szCs w:val="20"/>
      <w:lang w:eastAsia="fr-FR"/>
    </w:rPr>
  </w:style>
  <w:style w:type="character" w:customStyle="1" w:styleId="Titre2Car">
    <w:name w:val="Titre 2 Car"/>
    <w:basedOn w:val="Policepardfaut"/>
    <w:link w:val="Titre2"/>
    <w:qFormat/>
    <w:rsid w:val="00E535F7"/>
    <w:rPr>
      <w:rFonts w:asciiTheme="majorHAnsi" w:eastAsiaTheme="majorEastAsia" w:hAnsiTheme="majorHAnsi" w:cstheme="majorBidi"/>
      <w:b/>
      <w:bCs/>
      <w:caps/>
      <w:color w:val="404040" w:themeColor="text1" w:themeTint="BF"/>
      <w:sz w:val="20"/>
      <w:szCs w:val="20"/>
      <w:lang w:eastAsia="fr-FR"/>
      <w14:ligatures w14:val="standardContextual"/>
    </w:rPr>
  </w:style>
  <w:style w:type="character" w:customStyle="1" w:styleId="PieddepageCar">
    <w:name w:val="Pied de page Car"/>
    <w:basedOn w:val="Policepardfaut"/>
    <w:link w:val="Pieddepage"/>
    <w:uiPriority w:val="2"/>
    <w:qFormat/>
    <w:rsid w:val="00E535F7"/>
  </w:style>
  <w:style w:type="paragraph" w:styleId="Pieddepage">
    <w:name w:val="footer"/>
    <w:basedOn w:val="Normal"/>
    <w:link w:val="PieddepageCar"/>
    <w:uiPriority w:val="2"/>
    <w:unhideWhenUsed/>
    <w:rsid w:val="00E535F7"/>
    <w:pPr>
      <w:pBdr>
        <w:top w:val="single" w:sz="4" w:space="6" w:color="95B3D7"/>
        <w:left w:val="single" w:sz="2" w:space="4" w:color="FFFFFF"/>
      </w:pBdr>
      <w:spacing w:after="0" w:line="240" w:lineRule="auto"/>
      <w:ind w:left="-360" w:right="-360"/>
    </w:pPr>
    <w:rPr>
      <w:color w:val="auto"/>
      <w:sz w:val="22"/>
      <w:szCs w:val="22"/>
      <w:lang w:eastAsia="en-US"/>
    </w:rPr>
  </w:style>
  <w:style w:type="character" w:customStyle="1" w:styleId="PieddepageCar1">
    <w:name w:val="Pied de page Car1"/>
    <w:basedOn w:val="Policepardfaut"/>
    <w:uiPriority w:val="99"/>
    <w:semiHidden/>
    <w:rsid w:val="00E535F7"/>
    <w:rPr>
      <w:color w:val="595959" w:themeColor="text1" w:themeTint="A6"/>
      <w:sz w:val="20"/>
      <w:szCs w:val="20"/>
      <w:lang w:eastAsia="fr-FR"/>
    </w:rPr>
  </w:style>
  <w:style w:type="paragraph" w:customStyle="1" w:styleId="DateduCV">
    <w:name w:val="Date du C.V."/>
    <w:basedOn w:val="Normal"/>
    <w:qFormat/>
    <w:rsid w:val="00E535F7"/>
    <w:pPr>
      <w:spacing w:after="40"/>
      <w:ind w:right="1440"/>
    </w:pPr>
  </w:style>
  <w:style w:type="paragraph" w:customStyle="1" w:styleId="Coordonnes">
    <w:name w:val="Coordonnées"/>
    <w:basedOn w:val="Normal"/>
    <w:uiPriority w:val="2"/>
    <w:qFormat/>
    <w:rsid w:val="00E535F7"/>
    <w:pPr>
      <w:spacing w:after="0" w:line="240" w:lineRule="auto"/>
      <w:jc w:val="right"/>
    </w:pPr>
    <w:rPr>
      <w:sz w:val="18"/>
    </w:rPr>
  </w:style>
  <w:style w:type="paragraph" w:styleId="Paragraphedeliste">
    <w:name w:val="List Paragraph"/>
    <w:basedOn w:val="Normal"/>
    <w:uiPriority w:val="34"/>
    <w:qFormat/>
    <w:rsid w:val="00E535F7"/>
    <w:pPr>
      <w:ind w:left="720"/>
      <w:contextualSpacing/>
    </w:pPr>
  </w:style>
  <w:style w:type="paragraph" w:customStyle="1" w:styleId="Contenudetableau">
    <w:name w:val="Contenu de tableau"/>
    <w:basedOn w:val="Normal"/>
    <w:qFormat/>
    <w:rsid w:val="00E535F7"/>
    <w:pPr>
      <w:widowControl w:val="0"/>
      <w:suppressLineNumbers/>
      <w:suppressAutoHyphens/>
      <w:spacing w:before="0" w:after="0" w:line="240" w:lineRule="auto"/>
      <w:jc w:val="both"/>
    </w:pPr>
    <w:rPr>
      <w:rFonts w:ascii="DejaVu Sans" w:eastAsia="Lucida Sans Unicode" w:hAnsi="DejaVu Sans" w:cs="DejaVu Sans"/>
      <w:color w:val="00000A"/>
      <w:sz w:val="22"/>
      <w:szCs w:val="24"/>
      <w:lang w:eastAsia="ar-SA"/>
    </w:rPr>
  </w:style>
  <w:style w:type="table" w:customStyle="1" w:styleId="TableaudeCV">
    <w:name w:val="Tableau de CV"/>
    <w:basedOn w:val="TableauNormal"/>
    <w:uiPriority w:val="99"/>
    <w:rsid w:val="00E535F7"/>
    <w:pPr>
      <w:spacing w:after="0" w:line="240" w:lineRule="auto"/>
    </w:pPr>
    <w:rPr>
      <w:color w:val="595959" w:themeColor="text1" w:themeTint="A6"/>
      <w:sz w:val="20"/>
      <w:szCs w:val="20"/>
      <w:lang w:eastAsia="fr-FR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FROMAGER</dc:creator>
  <cp:keywords/>
  <dc:description/>
  <cp:lastModifiedBy>SOPHIE FROMAGER</cp:lastModifiedBy>
  <cp:revision>6</cp:revision>
  <dcterms:created xsi:type="dcterms:W3CDTF">2021-12-07T10:36:00Z</dcterms:created>
  <dcterms:modified xsi:type="dcterms:W3CDTF">2021-12-08T16:05:00Z</dcterms:modified>
</cp:coreProperties>
</file>