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B4EE2" w14:textId="77777777" w:rsidR="00110B82" w:rsidRDefault="00000000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lang w:eastAsia="x-none"/>
        </w:rPr>
      </w:pPr>
      <w:r>
        <w:rPr>
          <w:rFonts w:ascii="Times New Roman" w:eastAsia="SimSun" w:hAnsi="Times New Roman" w:cs="Times New Roman"/>
          <w:b/>
          <w:iCs/>
          <w:caps/>
          <w:lang w:val="x-none" w:eastAsia="x-none"/>
        </w:rPr>
        <w:t>Министерств</w:t>
      </w:r>
      <w:r>
        <w:rPr>
          <w:rFonts w:ascii="Times New Roman" w:eastAsia="SimSun" w:hAnsi="Times New Roman" w:cs="Times New Roman"/>
          <w:b/>
          <w:iCs/>
          <w:caps/>
          <w:lang w:eastAsia="x-none"/>
        </w:rPr>
        <w:t>о</w:t>
      </w:r>
      <w:r>
        <w:rPr>
          <w:rFonts w:ascii="Times New Roman" w:eastAsia="SimSun" w:hAnsi="Times New Roman" w:cs="Times New Roman"/>
          <w:b/>
          <w:iCs/>
          <w:caps/>
          <w:lang w:val="x-none" w:eastAsia="x-none"/>
        </w:rPr>
        <w:t xml:space="preserve"> науки и высшего образования</w:t>
      </w:r>
    </w:p>
    <w:p w14:paraId="196DFEF5" w14:textId="77777777" w:rsidR="00110B82" w:rsidRDefault="00000000">
      <w:pPr>
        <w:keepNext/>
        <w:spacing w:after="0"/>
        <w:jc w:val="center"/>
        <w:rPr>
          <w:rFonts w:ascii="Times New Roman" w:eastAsia="SimSun" w:hAnsi="Times New Roman" w:cs="Times New Roman"/>
          <w:b/>
          <w:i/>
          <w:iCs/>
          <w:caps/>
          <w:lang w:eastAsia="x-none"/>
        </w:rPr>
      </w:pPr>
      <w:r>
        <w:rPr>
          <w:rFonts w:ascii="Times New Roman" w:eastAsia="SimSun" w:hAnsi="Times New Roman" w:cs="Times New Roman"/>
          <w:b/>
          <w:iCs/>
          <w:caps/>
          <w:lang w:val="x-none" w:eastAsia="x-none"/>
        </w:rPr>
        <w:t>Российской Федерации</w:t>
      </w:r>
    </w:p>
    <w:p w14:paraId="2BDAC217" w14:textId="77777777" w:rsidR="00110B82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  <w:r>
        <w:rPr>
          <w:rFonts w:ascii="Times New Roman" w:eastAsia="Calibri" w:hAnsi="Times New Roman" w:cs="Times New Roman"/>
          <w:b/>
          <w:caps/>
          <w:lang w:eastAsia="ru-RU"/>
        </w:rPr>
        <w:t xml:space="preserve">ФЕДЕРАЛЬНОЕ Государственное Автономное </w:t>
      </w:r>
      <w:r>
        <w:rPr>
          <w:rFonts w:ascii="Times New Roman" w:eastAsia="Calibri" w:hAnsi="Times New Roman" w:cs="Times New Roman"/>
          <w:b/>
          <w:caps/>
          <w:lang w:val="x-none" w:eastAsia="x-none"/>
        </w:rPr>
        <w:t>образовательное учреждение</w:t>
      </w:r>
      <w:r>
        <w:rPr>
          <w:rFonts w:ascii="Times New Roman" w:eastAsia="Calibri" w:hAnsi="Times New Roman" w:cs="Times New Roman"/>
          <w:b/>
          <w:caps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aps/>
          <w:lang w:val="x-none" w:eastAsia="x-none"/>
        </w:rPr>
        <w:t>высшего образования</w:t>
      </w:r>
      <w:r>
        <w:rPr>
          <w:rFonts w:ascii="Times New Roman" w:eastAsia="Calibri" w:hAnsi="Times New Roman" w:cs="Times New Roman"/>
          <w:b/>
          <w:caps/>
          <w:lang w:eastAsia="x-none"/>
        </w:rPr>
        <w:t xml:space="preserve"> «новосибирский национальный исследовательский </w:t>
      </w:r>
      <w:r>
        <w:rPr>
          <w:rFonts w:ascii="Times New Roman" w:eastAsia="Calibri" w:hAnsi="Times New Roman" w:cs="Times New Roman"/>
          <w:b/>
          <w:caps/>
          <w:lang w:val="x-none" w:eastAsia="x-none"/>
        </w:rPr>
        <w:t>государственный</w:t>
      </w:r>
      <w:r>
        <w:rPr>
          <w:rFonts w:ascii="Times New Roman" w:eastAsia="Calibri" w:hAnsi="Times New Roman" w:cs="Times New Roman"/>
          <w:b/>
          <w:caps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aps/>
          <w:lang w:val="x-none" w:eastAsia="x-none"/>
        </w:rPr>
        <w:t>университет</w:t>
      </w:r>
      <w:r>
        <w:rPr>
          <w:rFonts w:ascii="Times New Roman" w:eastAsia="Calibri" w:hAnsi="Times New Roman" w:cs="Times New Roman"/>
          <w:b/>
          <w:caps/>
          <w:lang w:eastAsia="x-none"/>
        </w:rPr>
        <w:t>»</w:t>
      </w:r>
    </w:p>
    <w:p w14:paraId="0254B1F8" w14:textId="77777777" w:rsidR="00110B82" w:rsidRDefault="00110B82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</w:p>
    <w:p w14:paraId="063C20C2" w14:textId="77777777" w:rsidR="00110B82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  <w:r>
        <w:rPr>
          <w:rFonts w:ascii="Times New Roman" w:eastAsia="Calibri" w:hAnsi="Times New Roman" w:cs="Times New Roman"/>
          <w:b/>
          <w:caps/>
          <w:lang w:eastAsia="x-none"/>
        </w:rPr>
        <w:t>Факультет информационных технологий</w:t>
      </w:r>
    </w:p>
    <w:p w14:paraId="4BC165A8" w14:textId="77777777" w:rsidR="00110B82" w:rsidRDefault="00110B82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</w:p>
    <w:p w14:paraId="5565AAD3" w14:textId="77777777" w:rsidR="00110B82" w:rsidRDefault="00000000">
      <w:pPr>
        <w:spacing w:before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 Т З Ы В</w:t>
      </w:r>
    </w:p>
    <w:p w14:paraId="3857322D" w14:textId="77777777" w:rsidR="00110B82" w:rsidRDefault="0000000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РУКОВОДИТЕЛЯ </w:t>
      </w:r>
      <w:r>
        <w:rPr>
          <w:rFonts w:ascii="Times New Roman" w:eastAsia="Calibri" w:hAnsi="Times New Roman" w:cs="Times New Roman"/>
          <w:b/>
          <w:bCs/>
          <w:sz w:val="24"/>
          <w:szCs w:val="24"/>
          <w:highlight w:val="white"/>
          <w:u w:val="single"/>
          <w:shd w:val="clear" w:color="auto" w:fill="FFFF00"/>
          <w:lang w:eastAsia="ru-RU"/>
        </w:rPr>
        <w:t>производственной практики (преддипломной практики)</w:t>
      </w:r>
    </w:p>
    <w:p w14:paraId="042CB3CE" w14:textId="77777777" w:rsidR="00110B82" w:rsidRDefault="00000000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16"/>
          <w:szCs w:val="16"/>
        </w:rPr>
        <w:tab/>
      </w:r>
      <w:r>
        <w:rPr>
          <w:rFonts w:ascii="Times New Roman" w:hAnsi="Times New Roman" w:cs="Times New Roman"/>
          <w:b/>
          <w:sz w:val="16"/>
          <w:szCs w:val="16"/>
        </w:rPr>
        <w:tab/>
      </w:r>
      <w:r>
        <w:rPr>
          <w:rFonts w:ascii="Times New Roman" w:hAnsi="Times New Roman" w:cs="Times New Roman"/>
          <w:b/>
          <w:sz w:val="16"/>
          <w:szCs w:val="16"/>
        </w:rPr>
        <w:tab/>
      </w:r>
      <w:r>
        <w:rPr>
          <w:rFonts w:ascii="Times New Roman" w:hAnsi="Times New Roman" w:cs="Times New Roman"/>
          <w:b/>
          <w:sz w:val="16"/>
          <w:szCs w:val="16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>(указывается наименование практики)</w:t>
      </w:r>
    </w:p>
    <w:p w14:paraId="41FA95F1" w14:textId="77777777" w:rsidR="00110B82" w:rsidRDefault="00110B82">
      <w:pPr>
        <w:spacing w:after="0" w:line="240" w:lineRule="auto"/>
        <w:jc w:val="both"/>
        <w:rPr>
          <w:rFonts w:ascii="Times New Roman" w:hAnsi="Times New Roman" w:cs="Times New Roman"/>
          <w:b/>
          <w:sz w:val="16"/>
          <w:szCs w:val="16"/>
        </w:rPr>
      </w:pPr>
    </w:p>
    <w:p w14:paraId="4557098E" w14:textId="77777777" w:rsidR="00110B8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Обучающийся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: </w:t>
      </w:r>
      <w:bookmarkStart w:id="0" w:name="__DdeLink__867_1352299579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Соломенников Николай Александрович</w:t>
      </w:r>
      <w:bookmarkEnd w:id="0"/>
    </w:p>
    <w:p w14:paraId="37165F9B" w14:textId="77777777" w:rsidR="00110B82" w:rsidRDefault="00000000">
      <w:pPr>
        <w:spacing w:after="0" w:line="240" w:lineRule="auto"/>
        <w:ind w:left="1757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(Фамилия Имя Отчество)</w:t>
      </w:r>
    </w:p>
    <w:p w14:paraId="705EA109" w14:textId="77777777" w:rsidR="00110B82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Факультет </w:t>
      </w:r>
      <w:r>
        <w:rPr>
          <w:rFonts w:ascii="Times New Roman" w:hAnsi="Times New Roman" w:cs="Times New Roman"/>
          <w:sz w:val="24"/>
          <w:szCs w:val="24"/>
          <w:u w:val="single"/>
        </w:rPr>
        <w:t>информационных технологий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Группа: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22204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Курс: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4</w:t>
      </w:r>
    </w:p>
    <w:p w14:paraId="7954CD67" w14:textId="77777777" w:rsidR="00110B82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общей информатики</w:t>
      </w:r>
    </w:p>
    <w:p w14:paraId="4558E16D" w14:textId="77777777" w:rsidR="00110B82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Направление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подготовки: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09.03.01 Информатика и вычислительная техника</w:t>
      </w:r>
    </w:p>
    <w:p w14:paraId="7DCCF9EC" w14:textId="77777777" w:rsidR="00110B82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Направленность (профиль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): 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Программная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 xml:space="preserve"> инженерия и компьютерные науки</w:t>
      </w:r>
    </w:p>
    <w:p w14:paraId="3B9CBF15" w14:textId="77777777" w:rsidR="00110B82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>Место прохождения практики</w:t>
      </w:r>
      <w:r w:rsidRPr="001C3FD7">
        <w:rPr>
          <w:rFonts w:ascii="Times New Roman" w:eastAsia="Times New Roman" w:hAnsi="Times New Roman" w:cs="Times New Roman"/>
          <w:sz w:val="24"/>
          <w:szCs w:val="24"/>
          <w:lang w:eastAsia="x-none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x-non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x-none"/>
        </w:rPr>
        <w:t>ИМ СО РАН, Лаборатория теории вычислимости и прикладной логики</w:t>
      </w:r>
    </w:p>
    <w:p w14:paraId="075B5549" w14:textId="77777777" w:rsidR="00110B82" w:rsidRDefault="00000000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>
        <w:rPr>
          <w:rFonts w:ascii="Times New Roman" w:hAnsi="Times New Roman" w:cs="Times New Roman"/>
          <w:sz w:val="18"/>
          <w:szCs w:val="18"/>
        </w:rPr>
        <w:t>(наименование организации и структурного подразделения)</w:t>
      </w:r>
    </w:p>
    <w:p w14:paraId="55E37E07" w14:textId="77777777" w:rsidR="00110B82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Должность обучающегося на практике —</w:t>
      </w:r>
    </w:p>
    <w:p w14:paraId="1366A857" w14:textId="77777777" w:rsidR="00110B82" w:rsidRDefault="00000000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18"/>
          <w:szCs w:val="18"/>
        </w:rPr>
        <w:t>(указывается только в случае трудоустройства)</w:t>
      </w:r>
    </w:p>
    <w:p w14:paraId="6454C441" w14:textId="592261DF" w:rsidR="00110B82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Тема индивидуального задания: </w:t>
      </w:r>
      <w:r w:rsidR="001C3FD7" w:rsidRPr="008D0EFC">
        <w:rPr>
          <w:rFonts w:ascii="Times New Roman" w:eastAsia="Calibri" w:hAnsi="Times New Roman" w:cs="Times New Roman"/>
          <w:sz w:val="24"/>
          <w:szCs w:val="24"/>
          <w:lang w:eastAsia="ru-RU"/>
        </w:rPr>
        <w:t>Реализация и апробация системы автоматизированного пополнения онтологической модели кафедры знаниями, извлечёнными из документов</w:t>
      </w:r>
    </w:p>
    <w:p w14:paraId="22F9E9BA" w14:textId="77777777" w:rsidR="00110B82" w:rsidRDefault="00110B82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68883E90" w14:textId="77777777" w:rsidR="00110B82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проходил(а) практику </w:t>
      </w:r>
      <w:r>
        <w:rPr>
          <w:rFonts w:ascii="Times New Roman" w:eastAsia="Calibri" w:hAnsi="Times New Roman" w:cs="Times New Roman"/>
          <w:sz w:val="24"/>
          <w:szCs w:val="24"/>
          <w:highlight w:val="white"/>
          <w:shd w:val="clear" w:color="auto" w:fill="FFFF00"/>
          <w:lang w:eastAsia="ru-RU"/>
        </w:rPr>
        <w:t>с «02» февраля 2026 года по «02» мая 2026 года.</w:t>
      </w:r>
    </w:p>
    <w:p w14:paraId="4DD50AC8" w14:textId="77777777" w:rsidR="00110B82" w:rsidRDefault="00000000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ab/>
      </w:r>
    </w:p>
    <w:p w14:paraId="010B66CA" w14:textId="77777777" w:rsidR="00110B82" w:rsidRDefault="00000000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ОЦЕНКА ДОСТИГНУТЫХ РЕЗУЛЬТАТОВ</w:t>
      </w:r>
    </w:p>
    <w:tbl>
      <w:tblPr>
        <w:tblStyle w:val="a9"/>
        <w:tblW w:w="9464" w:type="dxa"/>
        <w:tblLayout w:type="fixed"/>
        <w:tblLook w:val="04A0" w:firstRow="1" w:lastRow="0" w:firstColumn="1" w:lastColumn="0" w:noHBand="0" w:noVBand="1"/>
      </w:tblPr>
      <w:tblGrid>
        <w:gridCol w:w="529"/>
        <w:gridCol w:w="7380"/>
        <w:gridCol w:w="424"/>
        <w:gridCol w:w="424"/>
        <w:gridCol w:w="283"/>
        <w:gridCol w:w="424"/>
      </w:tblGrid>
      <w:tr w:rsidR="00110B82" w14:paraId="09F4BCF5" w14:textId="77777777">
        <w:trPr>
          <w:trHeight w:val="255"/>
        </w:trPr>
        <w:tc>
          <w:tcPr>
            <w:tcW w:w="529" w:type="dxa"/>
            <w:vMerge w:val="restart"/>
          </w:tcPr>
          <w:p w14:paraId="2D72F57A" w14:textId="77777777" w:rsidR="00110B8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№ п/п</w:t>
            </w:r>
          </w:p>
        </w:tc>
        <w:tc>
          <w:tcPr>
            <w:tcW w:w="7380" w:type="dxa"/>
            <w:vMerge w:val="restart"/>
          </w:tcPr>
          <w:p w14:paraId="2E40159A" w14:textId="77777777" w:rsidR="00110B8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Показатели*</w:t>
            </w:r>
          </w:p>
          <w:p w14:paraId="6B897079" w14:textId="77777777" w:rsidR="00110B8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(планируемые результаты обучения)</w:t>
            </w:r>
          </w:p>
        </w:tc>
        <w:tc>
          <w:tcPr>
            <w:tcW w:w="1555" w:type="dxa"/>
            <w:gridSpan w:val="4"/>
          </w:tcPr>
          <w:p w14:paraId="12ACCB02" w14:textId="77777777" w:rsidR="00110B8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Оценка</w:t>
            </w:r>
          </w:p>
        </w:tc>
      </w:tr>
      <w:tr w:rsidR="00110B82" w14:paraId="1C7ED611" w14:textId="77777777">
        <w:trPr>
          <w:trHeight w:val="255"/>
        </w:trPr>
        <w:tc>
          <w:tcPr>
            <w:tcW w:w="529" w:type="dxa"/>
            <w:vMerge/>
          </w:tcPr>
          <w:p w14:paraId="0D01C372" w14:textId="77777777" w:rsidR="00110B82" w:rsidRDefault="00110B8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80" w:type="dxa"/>
            <w:vMerge/>
          </w:tcPr>
          <w:p w14:paraId="17B3A7FC" w14:textId="77777777" w:rsidR="00110B82" w:rsidRDefault="00110B8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4" w:type="dxa"/>
          </w:tcPr>
          <w:p w14:paraId="62403188" w14:textId="77777777" w:rsidR="00110B8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5</w:t>
            </w:r>
          </w:p>
          <w:p w14:paraId="53B91715" w14:textId="77777777" w:rsidR="00110B82" w:rsidRDefault="00110B8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24" w:type="dxa"/>
          </w:tcPr>
          <w:p w14:paraId="7EB750F3" w14:textId="77777777" w:rsidR="00110B8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4</w:t>
            </w:r>
          </w:p>
        </w:tc>
        <w:tc>
          <w:tcPr>
            <w:tcW w:w="283" w:type="dxa"/>
          </w:tcPr>
          <w:p w14:paraId="59A96FB0" w14:textId="77777777" w:rsidR="00110B8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3</w:t>
            </w:r>
          </w:p>
        </w:tc>
        <w:tc>
          <w:tcPr>
            <w:tcW w:w="424" w:type="dxa"/>
          </w:tcPr>
          <w:p w14:paraId="542EA50D" w14:textId="77777777" w:rsidR="00110B8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2</w:t>
            </w:r>
          </w:p>
        </w:tc>
      </w:tr>
      <w:tr w:rsidR="00110B82" w14:paraId="61ABF52E" w14:textId="77777777">
        <w:tc>
          <w:tcPr>
            <w:tcW w:w="9464" w:type="dxa"/>
            <w:gridSpan w:val="6"/>
          </w:tcPr>
          <w:p w14:paraId="48E704B2" w14:textId="77777777" w:rsidR="00110B82" w:rsidRDefault="00000000">
            <w:r>
              <w:rPr>
                <w:rFonts w:ascii="Times New Roman" w:eastAsia="Times New Roman" w:hAnsi="Times New Roman" w:cs="Times New Roman"/>
              </w:rPr>
              <w:t>УК-1. Способен осуществлять поиск, критический анализ и синтез информации, применять системный подход для решения поставленных задач.</w:t>
            </w:r>
          </w:p>
        </w:tc>
      </w:tr>
      <w:tr w:rsidR="00110B82" w14:paraId="07809374" w14:textId="77777777">
        <w:tc>
          <w:tcPr>
            <w:tcW w:w="529" w:type="dxa"/>
          </w:tcPr>
          <w:p w14:paraId="1CE9E1B8" w14:textId="77777777" w:rsidR="00110B82" w:rsidRDefault="00000000">
            <w:r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7380" w:type="dxa"/>
          </w:tcPr>
          <w:p w14:paraId="53851AEC" w14:textId="77777777" w:rsidR="00110B82" w:rsidRDefault="00000000">
            <w:r>
              <w:rPr>
                <w:rFonts w:ascii="Times New Roman" w:eastAsia="Times New Roman" w:hAnsi="Times New Roman" w:cs="Times New Roman"/>
              </w:rPr>
              <w:t>УК-1.1 Знать: методики сбора и обработки информации; актуальные российские и зарубежные источники информации в сфере профессиональной деятельности; метод системного анализа;</w:t>
            </w:r>
            <w:r>
              <w:rPr>
                <w:rFonts w:ascii="Times New Roman" w:eastAsia="Times New Roman" w:hAnsi="Times New Roman" w:cs="Times New Roman"/>
              </w:rPr>
              <w:br/>
              <w:t>-знает актуальные российские и зарубежные источники информации, методики сбора и обработки информации для решения профессиональной задачи, сформулированной в индивидуальном задании на практику; знает сущность и цели применения метода системного анализа.</w:t>
            </w:r>
          </w:p>
        </w:tc>
        <w:tc>
          <w:tcPr>
            <w:tcW w:w="424" w:type="dxa"/>
          </w:tcPr>
          <w:p w14:paraId="3466A9B9" w14:textId="77777777" w:rsidR="00110B82" w:rsidRDefault="00000000">
            <w:r>
              <w:rPr>
                <w:rFonts w:ascii="Times New Roman" w:eastAsia="Times New Roman" w:hAnsi="Times New Roman" w:cs="Times New Roman"/>
                <w:b/>
              </w:rPr>
              <w:t>X</w:t>
            </w:r>
          </w:p>
        </w:tc>
        <w:tc>
          <w:tcPr>
            <w:tcW w:w="424" w:type="dxa"/>
          </w:tcPr>
          <w:p w14:paraId="6189FDD0" w14:textId="77777777" w:rsidR="00110B82" w:rsidRDefault="00110B82"/>
        </w:tc>
        <w:tc>
          <w:tcPr>
            <w:tcW w:w="283" w:type="dxa"/>
          </w:tcPr>
          <w:p w14:paraId="05DB0C14" w14:textId="77777777" w:rsidR="00110B82" w:rsidRDefault="00110B82"/>
        </w:tc>
        <w:tc>
          <w:tcPr>
            <w:tcW w:w="424" w:type="dxa"/>
          </w:tcPr>
          <w:p w14:paraId="3F6B03E1" w14:textId="77777777" w:rsidR="00110B82" w:rsidRDefault="00110B82"/>
        </w:tc>
      </w:tr>
      <w:tr w:rsidR="00110B82" w14:paraId="672987E8" w14:textId="77777777">
        <w:tc>
          <w:tcPr>
            <w:tcW w:w="9464" w:type="dxa"/>
            <w:gridSpan w:val="6"/>
          </w:tcPr>
          <w:p w14:paraId="6AA56BE8" w14:textId="77777777" w:rsidR="00110B82" w:rsidRDefault="00000000">
            <w:r>
              <w:rPr>
                <w:rFonts w:ascii="Times New Roman" w:eastAsia="Times New Roman" w:hAnsi="Times New Roman" w:cs="Times New Roman"/>
              </w:rPr>
              <w:t>УК-6.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</w:tr>
      <w:tr w:rsidR="00110B82" w14:paraId="5D4546F3" w14:textId="77777777">
        <w:tc>
          <w:tcPr>
            <w:tcW w:w="529" w:type="dxa"/>
          </w:tcPr>
          <w:p w14:paraId="3F4FCD50" w14:textId="77777777" w:rsidR="00110B82" w:rsidRDefault="00000000">
            <w:r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7380" w:type="dxa"/>
          </w:tcPr>
          <w:p w14:paraId="73843D77" w14:textId="77777777" w:rsidR="00110B82" w:rsidRDefault="00000000">
            <w:r>
              <w:rPr>
                <w:rFonts w:ascii="Times New Roman" w:eastAsia="Times New Roman" w:hAnsi="Times New Roman" w:cs="Times New Roman"/>
              </w:rPr>
              <w:t>УК-6.1 Знать: основные приемы эффективного управления собственным временем; основные методики самоконтроля, саморазвития и самообразования на протяжении всей жизни;</w:t>
            </w:r>
            <w:r>
              <w:rPr>
                <w:rFonts w:ascii="Times New Roman" w:eastAsia="Times New Roman" w:hAnsi="Times New Roman" w:cs="Times New Roman"/>
              </w:rPr>
              <w:br/>
              <w:t>-знает, какие методы управления собственным временем, методики самоконтроля, саморазвития и самообразования наиболее эффективны при решении профессиональной задачи, сформулированной в индивидуальном задании на практику.</w:t>
            </w:r>
          </w:p>
        </w:tc>
        <w:tc>
          <w:tcPr>
            <w:tcW w:w="424" w:type="dxa"/>
          </w:tcPr>
          <w:p w14:paraId="33370268" w14:textId="77777777" w:rsidR="00110B82" w:rsidRDefault="00000000">
            <w:r>
              <w:rPr>
                <w:rFonts w:ascii="Times New Roman" w:eastAsia="Times New Roman" w:hAnsi="Times New Roman" w:cs="Times New Roman"/>
                <w:b/>
              </w:rPr>
              <w:t>X</w:t>
            </w:r>
          </w:p>
        </w:tc>
        <w:tc>
          <w:tcPr>
            <w:tcW w:w="424" w:type="dxa"/>
          </w:tcPr>
          <w:p w14:paraId="60641324" w14:textId="77777777" w:rsidR="00110B82" w:rsidRDefault="00110B82"/>
        </w:tc>
        <w:tc>
          <w:tcPr>
            <w:tcW w:w="283" w:type="dxa"/>
          </w:tcPr>
          <w:p w14:paraId="7A3F313A" w14:textId="77777777" w:rsidR="00110B82" w:rsidRDefault="00110B82"/>
        </w:tc>
        <w:tc>
          <w:tcPr>
            <w:tcW w:w="424" w:type="dxa"/>
          </w:tcPr>
          <w:p w14:paraId="65508683" w14:textId="77777777" w:rsidR="00110B82" w:rsidRDefault="00110B82"/>
        </w:tc>
      </w:tr>
      <w:tr w:rsidR="00110B82" w14:paraId="3385C020" w14:textId="77777777">
        <w:tc>
          <w:tcPr>
            <w:tcW w:w="529" w:type="dxa"/>
          </w:tcPr>
          <w:p w14:paraId="45BFBFAE" w14:textId="77777777" w:rsidR="00110B82" w:rsidRDefault="00000000">
            <w:r>
              <w:rPr>
                <w:rFonts w:ascii="Times New Roman" w:eastAsia="Times New Roman" w:hAnsi="Times New Roman" w:cs="Times New Roman"/>
              </w:rPr>
              <w:lastRenderedPageBreak/>
              <w:t>3.</w:t>
            </w:r>
          </w:p>
        </w:tc>
        <w:tc>
          <w:tcPr>
            <w:tcW w:w="7380" w:type="dxa"/>
          </w:tcPr>
          <w:p w14:paraId="68294329" w14:textId="77777777" w:rsidR="00110B82" w:rsidRDefault="00000000">
            <w:r>
              <w:rPr>
                <w:rFonts w:ascii="Times New Roman" w:eastAsia="Times New Roman" w:hAnsi="Times New Roman" w:cs="Times New Roman"/>
              </w:rPr>
              <w:t>УК-6.2 Уметь: эффективно планировать и контролировать собственное время; использовать методы саморегуляции, саморазвития и самообучения;</w:t>
            </w:r>
            <w:r>
              <w:rPr>
                <w:rFonts w:ascii="Times New Roman" w:eastAsia="Times New Roman" w:hAnsi="Times New Roman" w:cs="Times New Roman"/>
              </w:rPr>
              <w:br/>
              <w:t>-умеет эффективно планировать и контролировать собственное время; использовать методы саморегуляции, саморазвития и самообучения.</w:t>
            </w:r>
          </w:p>
        </w:tc>
        <w:tc>
          <w:tcPr>
            <w:tcW w:w="424" w:type="dxa"/>
          </w:tcPr>
          <w:p w14:paraId="12026AA4" w14:textId="77777777" w:rsidR="00110B82" w:rsidRDefault="00000000">
            <w:r>
              <w:rPr>
                <w:rFonts w:ascii="Times New Roman" w:eastAsia="Times New Roman" w:hAnsi="Times New Roman" w:cs="Times New Roman"/>
                <w:b/>
              </w:rPr>
              <w:t>X</w:t>
            </w:r>
          </w:p>
        </w:tc>
        <w:tc>
          <w:tcPr>
            <w:tcW w:w="424" w:type="dxa"/>
          </w:tcPr>
          <w:p w14:paraId="01C1DAE4" w14:textId="77777777" w:rsidR="00110B82" w:rsidRDefault="00110B82"/>
        </w:tc>
        <w:tc>
          <w:tcPr>
            <w:tcW w:w="283" w:type="dxa"/>
          </w:tcPr>
          <w:p w14:paraId="04F710FB" w14:textId="77777777" w:rsidR="00110B82" w:rsidRDefault="00110B82"/>
        </w:tc>
        <w:tc>
          <w:tcPr>
            <w:tcW w:w="424" w:type="dxa"/>
          </w:tcPr>
          <w:p w14:paraId="155330D9" w14:textId="77777777" w:rsidR="00110B82" w:rsidRDefault="00110B82"/>
        </w:tc>
      </w:tr>
      <w:tr w:rsidR="00110B82" w14:paraId="65795804" w14:textId="77777777">
        <w:tc>
          <w:tcPr>
            <w:tcW w:w="529" w:type="dxa"/>
          </w:tcPr>
          <w:p w14:paraId="2D286B46" w14:textId="77777777" w:rsidR="00110B82" w:rsidRDefault="00000000">
            <w:r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7380" w:type="dxa"/>
          </w:tcPr>
          <w:p w14:paraId="02A81DE2" w14:textId="77777777" w:rsidR="00110B82" w:rsidRDefault="00000000">
            <w:r>
              <w:rPr>
                <w:rFonts w:ascii="Times New Roman" w:eastAsia="Times New Roman" w:hAnsi="Times New Roman" w:cs="Times New Roman"/>
              </w:rPr>
              <w:t>УК-6.3 Владеть: методами управления собственным временем; технологиями приобретения, использования и обновления социокультурных и профессиональных знаний, умений, и навыков; методиками саморазвития и самообразования в течение всей жизни;</w:t>
            </w:r>
            <w:r>
              <w:rPr>
                <w:rFonts w:ascii="Times New Roman" w:eastAsia="Times New Roman" w:hAnsi="Times New Roman" w:cs="Times New Roman"/>
              </w:rPr>
              <w:br/>
              <w:t>- владеет навыками распределения времени и других ресурсов для достижения поставленных целей и задач. Самостоятельно определяет и осваивает материал, необходимый для достижения поставленных целей.</w:t>
            </w:r>
          </w:p>
        </w:tc>
        <w:tc>
          <w:tcPr>
            <w:tcW w:w="424" w:type="dxa"/>
          </w:tcPr>
          <w:p w14:paraId="068F20D6" w14:textId="77777777" w:rsidR="00110B82" w:rsidRDefault="00000000">
            <w:r>
              <w:rPr>
                <w:rFonts w:ascii="Times New Roman" w:eastAsia="Times New Roman" w:hAnsi="Times New Roman" w:cs="Times New Roman"/>
                <w:b/>
              </w:rPr>
              <w:t>X</w:t>
            </w:r>
          </w:p>
        </w:tc>
        <w:tc>
          <w:tcPr>
            <w:tcW w:w="424" w:type="dxa"/>
          </w:tcPr>
          <w:p w14:paraId="3BEB76A4" w14:textId="77777777" w:rsidR="00110B82" w:rsidRDefault="00110B82"/>
        </w:tc>
        <w:tc>
          <w:tcPr>
            <w:tcW w:w="283" w:type="dxa"/>
          </w:tcPr>
          <w:p w14:paraId="53334FF1" w14:textId="77777777" w:rsidR="00110B82" w:rsidRDefault="00110B82"/>
        </w:tc>
        <w:tc>
          <w:tcPr>
            <w:tcW w:w="424" w:type="dxa"/>
          </w:tcPr>
          <w:p w14:paraId="728EA5BE" w14:textId="77777777" w:rsidR="00110B82" w:rsidRDefault="00110B82"/>
        </w:tc>
      </w:tr>
      <w:tr w:rsidR="00110B82" w14:paraId="5C0542FB" w14:textId="77777777">
        <w:tc>
          <w:tcPr>
            <w:tcW w:w="9464" w:type="dxa"/>
            <w:gridSpan w:val="6"/>
          </w:tcPr>
          <w:p w14:paraId="7B32842A" w14:textId="77777777" w:rsidR="00110B82" w:rsidRDefault="00000000">
            <w:r>
              <w:rPr>
                <w:rFonts w:ascii="Times New Roman" w:eastAsia="Times New Roman" w:hAnsi="Times New Roman" w:cs="Times New Roman"/>
              </w:rPr>
              <w:t>ПКС-2 Способен разрабатывать компоненты системных программных продуктов</w:t>
            </w:r>
          </w:p>
        </w:tc>
      </w:tr>
      <w:tr w:rsidR="00110B82" w14:paraId="63FE0BC7" w14:textId="77777777">
        <w:tc>
          <w:tcPr>
            <w:tcW w:w="529" w:type="dxa"/>
          </w:tcPr>
          <w:p w14:paraId="50E77D9C" w14:textId="77777777" w:rsidR="00110B82" w:rsidRDefault="00000000">
            <w:r>
              <w:rPr>
                <w:rFonts w:ascii="Times New Roman" w:eastAsia="Times New Roman" w:hAnsi="Times New Roman" w:cs="Times New Roman"/>
              </w:rPr>
              <w:t>5.</w:t>
            </w:r>
          </w:p>
        </w:tc>
        <w:tc>
          <w:tcPr>
            <w:tcW w:w="7380" w:type="dxa"/>
          </w:tcPr>
          <w:p w14:paraId="5BCAAF20" w14:textId="77777777" w:rsidR="00110B82" w:rsidRDefault="00000000">
            <w:r>
              <w:rPr>
                <w:rFonts w:ascii="Times New Roman" w:eastAsia="Times New Roman" w:hAnsi="Times New Roman" w:cs="Times New Roman"/>
              </w:rPr>
              <w:t>ПКС-2.3 Уметь применять знания в области разработки ПО в предметной области;</w:t>
            </w:r>
            <w:r>
              <w:rPr>
                <w:rFonts w:ascii="Times New Roman" w:eastAsia="Times New Roman" w:hAnsi="Times New Roman" w:cs="Times New Roman"/>
              </w:rPr>
              <w:br/>
              <w:t>- способен разработать/модернизировать ПО в соответствии с техническим заданием.</w:t>
            </w:r>
          </w:p>
        </w:tc>
        <w:tc>
          <w:tcPr>
            <w:tcW w:w="424" w:type="dxa"/>
          </w:tcPr>
          <w:p w14:paraId="09AD3638" w14:textId="77777777" w:rsidR="00110B82" w:rsidRDefault="00000000">
            <w:r>
              <w:rPr>
                <w:rFonts w:ascii="Times New Roman" w:eastAsia="Times New Roman" w:hAnsi="Times New Roman" w:cs="Times New Roman"/>
                <w:b/>
              </w:rPr>
              <w:t>X</w:t>
            </w:r>
          </w:p>
        </w:tc>
        <w:tc>
          <w:tcPr>
            <w:tcW w:w="424" w:type="dxa"/>
          </w:tcPr>
          <w:p w14:paraId="5505C2C8" w14:textId="77777777" w:rsidR="00110B82" w:rsidRDefault="00110B82"/>
        </w:tc>
        <w:tc>
          <w:tcPr>
            <w:tcW w:w="283" w:type="dxa"/>
          </w:tcPr>
          <w:p w14:paraId="590E5496" w14:textId="77777777" w:rsidR="00110B82" w:rsidRDefault="00110B82"/>
        </w:tc>
        <w:tc>
          <w:tcPr>
            <w:tcW w:w="424" w:type="dxa"/>
          </w:tcPr>
          <w:p w14:paraId="15CFE7D8" w14:textId="77777777" w:rsidR="00110B82" w:rsidRDefault="00110B82"/>
        </w:tc>
      </w:tr>
      <w:tr w:rsidR="00110B82" w14:paraId="183C447A" w14:textId="77777777">
        <w:tc>
          <w:tcPr>
            <w:tcW w:w="7909" w:type="dxa"/>
            <w:gridSpan w:val="2"/>
            <w:vAlign w:val="center"/>
          </w:tcPr>
          <w:p w14:paraId="2416C7FB" w14:textId="77777777" w:rsidR="00110B82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ИТОГОВАЯ ОЦЕНКА</w:t>
            </w:r>
            <w:r>
              <w:rPr>
                <w:rFonts w:ascii="Times New Roman" w:eastAsia="Times New Roman" w:hAnsi="Times New Roman" w:cs="Times New Roman"/>
                <w:b/>
              </w:rPr>
              <w:br/>
            </w:r>
            <w:r>
              <w:rPr>
                <w:rFonts w:ascii="Times New Roman" w:eastAsia="Times New Roman" w:hAnsi="Times New Roman" w:cs="Times New Roman"/>
              </w:rPr>
              <w:t>(отлично, хорошо, удовлетворительно, неудовлетворительно)</w:t>
            </w:r>
          </w:p>
        </w:tc>
        <w:tc>
          <w:tcPr>
            <w:tcW w:w="1555" w:type="dxa"/>
            <w:gridSpan w:val="4"/>
            <w:vAlign w:val="center"/>
          </w:tcPr>
          <w:p w14:paraId="1902B73C" w14:textId="77777777" w:rsidR="00110B82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Отлично</w:t>
            </w:r>
          </w:p>
        </w:tc>
      </w:tr>
    </w:tbl>
    <w:p w14:paraId="15BAD95A" w14:textId="77777777" w:rsidR="001C3FD7" w:rsidRDefault="001C3FD7">
      <w:p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5B1BC154" w14:textId="17118227" w:rsidR="00110B82" w:rsidRPr="001C3FD7" w:rsidRDefault="00000000" w:rsidP="001C3FD7">
      <w:pPr>
        <w:spacing w:after="0" w:line="240" w:lineRule="auto"/>
        <w:ind w:firstLine="708"/>
        <w:rPr>
          <w:rFonts w:ascii="Times New Roman" w:hAnsi="Times New Roman" w:cs="Times New Roman"/>
          <w:bCs/>
          <w:sz w:val="24"/>
          <w:szCs w:val="24"/>
        </w:rPr>
      </w:pPr>
      <w:r w:rsidRPr="001C3FD7">
        <w:rPr>
          <w:rFonts w:ascii="Times New Roman" w:hAnsi="Times New Roman" w:cs="Times New Roman"/>
          <w:bCs/>
          <w:sz w:val="24"/>
          <w:szCs w:val="24"/>
        </w:rPr>
        <w:t>В ходе практики обучающимся достигнуты следующие результаты, запланированные в программе практики и индивидуальном задании: проведён анализ существующих программных решений сходного назначения и сформулированы требования к реализации; реализованы ключевые компоненты программной системы автоматизированного извлечения знаний из документов, включая модули преобразования документов, извлечения значений полей, построения и интеграции графа фактов; реализована подсистема взаимодействия с большой языковой моделью и средства автоматизированной генерации шаблонов; разработан графический пользовательский интерфейс; проведена апробация системы на наборе реальных документов кафедры; подготовлен текст отчёта о практике и проект пояснительной записки к выпускной квалификационной работе.</w:t>
      </w:r>
    </w:p>
    <w:p w14:paraId="37F45A08" w14:textId="77777777" w:rsidR="00110B82" w:rsidRPr="001C3FD7" w:rsidRDefault="00000000" w:rsidP="001C3FD7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C3FD7">
        <w:rPr>
          <w:rFonts w:ascii="Times New Roman" w:hAnsi="Times New Roman"/>
          <w:bCs/>
          <w:sz w:val="24"/>
        </w:rPr>
        <w:t>В период прохождения преддипломной практики обучающийся выполнял профессиональные задачи по реализации и апробации программной системы автоматизированного извлечения знаний из документов учебно-организационной деятельности кафедры. Архитектурный облик системы был выработан в ходе предшествующей научно-исследовательской работы; задачей преддипломной практики стала программная реализация системы, её интеграция с внешними средствами и проведение апробации на реальных документах.</w:t>
      </w:r>
    </w:p>
    <w:p w14:paraId="342EC497" w14:textId="77777777" w:rsidR="00110B82" w:rsidRPr="001C3FD7" w:rsidRDefault="00000000" w:rsidP="001C3FD7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C3FD7">
        <w:rPr>
          <w:rFonts w:ascii="Times New Roman" w:hAnsi="Times New Roman"/>
          <w:bCs/>
          <w:sz w:val="24"/>
        </w:rPr>
        <w:t>В ходе практики обучающимся реализованы все ключевые компоненты системы: модули конвейера обработки документа (преобразования к унифицированному представлению, определения класса документа, извлечения значений полей, построения чернового графа фактов и интеграции в общую онтологическую модель), декларативный язык извлечения значений полей, концепты онтологии с идентификационными стратегиями, подсистема взаимодействия с большой языковой моделью, средства автоматизированной генерации шаблонов и графический пользовательский интерфейс. Программная реализация выполнена качественно, с применением принципов модульной декомпозиции и разделения ответственности; исходный код снабжён осмысленными комментариями.</w:t>
      </w:r>
    </w:p>
    <w:p w14:paraId="0138ACFA" w14:textId="77777777" w:rsidR="00110B82" w:rsidRPr="001C3FD7" w:rsidRDefault="00000000" w:rsidP="001C3FD7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C3FD7">
        <w:rPr>
          <w:rFonts w:ascii="Times New Roman" w:hAnsi="Times New Roman"/>
          <w:bCs/>
          <w:sz w:val="24"/>
        </w:rPr>
        <w:t>Программа практики выполнена обучающимся в полном объёме. К окончанию практики получена работоспособная программная система, проведена качественная апробация на наборе реальных документов кафедры, подготовлен текст отчёта о практике и проект пояснительной записки к выпускной квалификационной работе.</w:t>
      </w:r>
    </w:p>
    <w:p w14:paraId="7650974F" w14:textId="77777777" w:rsidR="00110B82" w:rsidRPr="001C3FD7" w:rsidRDefault="000000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C3FD7">
        <w:rPr>
          <w:rFonts w:ascii="Times New Roman" w:hAnsi="Times New Roman"/>
          <w:bCs/>
          <w:sz w:val="24"/>
        </w:rPr>
        <w:lastRenderedPageBreak/>
        <w:t>Обучающийся проявил ответственное и инициативное отношение к выполнению поставленных задач: самостоятельно планировал работу, своевременно представлял промежуточные результаты, аккуратно реагировал на замечания, проявлял настойчивость при решении нетривиальных подзадач (в частности, при формализации контракта взаимодействия с большой языковой моделью и при подборе эвристик распознавания структурных элементов документов формата DOCX). Посещаемость занятий и встреч с руководителем — регулярная, без пропусков.</w:t>
      </w:r>
    </w:p>
    <w:p w14:paraId="0CC99D27" w14:textId="77777777" w:rsidR="00110B82" w:rsidRPr="001C3FD7" w:rsidRDefault="00000000" w:rsidP="001C3FD7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C3FD7">
        <w:rPr>
          <w:rFonts w:ascii="Times New Roman" w:hAnsi="Times New Roman"/>
          <w:bCs/>
          <w:sz w:val="24"/>
        </w:rPr>
        <w:t>Сформированность планируемых результатов обучения, предусмотренных программой практики, оценивается как высокая. Обучающийся продемонстрировал владение методиками сбора и обработки информации, навыками работы с актуальными российскими и зарубежными источниками в области извлечения знаний из текстовых документов и онтологического моделирования (УК-1). Подтверждено умение эффективно планировать собственное время при выполнении длительной программной работы и применять методики самообразования и саморазвития (УК-6). Подтверждено умение применять знания в области разработки программного обеспечения в предметной области: реализована модульная программная система значительного объёма, выполнено её сопровождение в ходе апробации (ПКС-2.3).</w:t>
      </w:r>
    </w:p>
    <w:p w14:paraId="2D9E8BF4" w14:textId="77777777" w:rsidR="00110B82" w:rsidRPr="001C3FD7" w:rsidRDefault="00000000" w:rsidP="001C3FD7">
      <w:pPr>
        <w:spacing w:after="0" w:line="240" w:lineRule="auto"/>
        <w:ind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1C3FD7">
        <w:rPr>
          <w:rFonts w:ascii="Times New Roman" w:hAnsi="Times New Roman"/>
          <w:bCs/>
          <w:sz w:val="24"/>
        </w:rPr>
        <w:t>По итогам прохождения практики обучающийся подтверждает соответствие профессиональным требованиям к выпускнику бакалавриата по направлению 09.03.01 «Информатика и вычислительная техника» (профиль «Программная инженерия и компьютерные науки»). Обучающийся демонстрирует уверенные теоретические знания в области онтологического моделирования, обработки документов и взаимодействия с большими языковыми моделями, а также практические навыки разработки программных систем. Профессиональная пригодность обучающегося не вызывает сомнений; в качестве рекомендации можно отметить целесообразность дальнейшего развития навыков формализованного представления промежуточных результатов работы.</w:t>
      </w:r>
    </w:p>
    <w:p w14:paraId="366BDE9E" w14:textId="77777777" w:rsidR="00110B82" w:rsidRDefault="00110B8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48181B" w14:textId="77777777" w:rsidR="00110B82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ИМ СО РАН</w:t>
      </w:r>
      <w:r>
        <w:rPr>
          <w:rFonts w:ascii="Times New Roman" w:eastAsia="Times New Roman" w:hAnsi="Times New Roman" w:cs="Times New Roman"/>
          <w:u w:val="single"/>
        </w:rPr>
        <w:t xml:space="preserve"> </w:t>
      </w:r>
    </w:p>
    <w:p w14:paraId="5FD1B34D" w14:textId="77777777" w:rsidR="00110B82" w:rsidRDefault="00000000">
      <w:pPr>
        <w:spacing w:after="0" w:line="240" w:lineRule="auto"/>
        <w:ind w:left="2494"/>
        <w:jc w:val="both"/>
        <w:rPr>
          <w:rFonts w:ascii="Times New Roman" w:eastAsia="Calibri" w:hAnsi="Times New Roman" w:cs="Times New Roman"/>
          <w:b/>
          <w:lang w:eastAsia="ru-RU"/>
        </w:rPr>
      </w:pPr>
      <w:r>
        <w:rPr>
          <w:rFonts w:ascii="Times New Roman" w:eastAsia="Calibri" w:hAnsi="Times New Roman" w:cs="Times New Roman"/>
          <w:bCs/>
          <w:sz w:val="16"/>
          <w:szCs w:val="16"/>
          <w:lang w:eastAsia="ru-RU"/>
        </w:rPr>
        <w:t>(наименование организации</w:t>
      </w:r>
      <w:r>
        <w:rPr>
          <w:rFonts w:ascii="Times New Roman" w:eastAsia="Calibri" w:hAnsi="Times New Roman" w:cs="Times New Roman"/>
          <w:b/>
          <w:sz w:val="16"/>
          <w:szCs w:val="16"/>
          <w:lang w:eastAsia="ru-RU"/>
        </w:rPr>
        <w:t>)</w:t>
      </w:r>
    </w:p>
    <w:p w14:paraId="0AD8759B" w14:textId="77777777" w:rsidR="00110B82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в.н.с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.</w:t>
      </w:r>
      <w:r>
        <w:rPr>
          <w:rFonts w:ascii="Times New Roman" w:eastAsia="Times New Roman" w:hAnsi="Times New Roman" w:cs="Times New Roman"/>
          <w:lang w:eastAsia="zh-CN" w:bidi="hi-I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__________ / </w:t>
      </w:r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Пальчунов Дмитрий Евгеньевич</w:t>
      </w:r>
      <w:r>
        <w:rPr>
          <w:rFonts w:ascii="Times New Roman" w:eastAsia="Times New Roman" w:hAnsi="Times New Roman" w:cs="Times New Roman"/>
        </w:rPr>
        <w:tab/>
      </w:r>
    </w:p>
    <w:p w14:paraId="2D246C9D" w14:textId="77777777" w:rsidR="00110B82" w:rsidRDefault="00000000">
      <w:pPr>
        <w:spacing w:after="0" w:line="240" w:lineRule="auto"/>
        <w:jc w:val="both"/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</w:t>
      </w:r>
      <w:proofErr w:type="gramStart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 xml:space="preserve">должность)   </w:t>
      </w:r>
      <w:proofErr w:type="gramEnd"/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(подпись</w:t>
      </w:r>
      <w:r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*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, расшифровка Ф.И.О.)</w:t>
      </w:r>
    </w:p>
    <w:p w14:paraId="69678A71" w14:textId="77777777" w:rsidR="00110B82" w:rsidRDefault="00110B8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</w:pPr>
    </w:p>
    <w:p w14:paraId="4436EEDC" w14:textId="77777777" w:rsidR="00110B82" w:rsidRDefault="00000000">
      <w:pPr>
        <w:spacing w:after="0" w:line="240" w:lineRule="auto"/>
        <w:jc w:val="both"/>
      </w:pPr>
      <w:r>
        <w:rPr>
          <w:rFonts w:ascii="Times New Roman" w:eastAsia="Calibri" w:hAnsi="Times New Roman" w:cs="Times New Roman"/>
          <w:b/>
          <w:highlight w:val="white"/>
          <w:shd w:val="clear" w:color="auto" w:fill="FFFF00"/>
          <w:lang w:eastAsia="ru-RU"/>
        </w:rPr>
        <w:t>«02» мая 2026 г.</w:t>
      </w:r>
    </w:p>
    <w:p w14:paraId="0A7657A6" w14:textId="77777777" w:rsidR="00110B82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p w14:paraId="790D3A17" w14:textId="77777777" w:rsidR="00110B82" w:rsidRDefault="00110B82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</w:p>
    <w:p w14:paraId="0B7A8CCE" w14:textId="77777777" w:rsidR="00110B82" w:rsidRDefault="00110B82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sectPr w:rsidR="00110B82">
      <w:pgSz w:w="11906" w:h="16838"/>
      <w:pgMar w:top="709" w:right="851" w:bottom="850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EE41E7"/>
    <w:multiLevelType w:val="multilevel"/>
    <w:tmpl w:val="FA8EE07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70634F57"/>
    <w:multiLevelType w:val="multilevel"/>
    <w:tmpl w:val="194491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08906304">
    <w:abstractNumId w:val="0"/>
  </w:num>
  <w:num w:numId="2" w16cid:durableId="353774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0B82"/>
    <w:rsid w:val="00110B82"/>
    <w:rsid w:val="001C3FD7"/>
    <w:rsid w:val="0053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0F6A97"/>
  <w15:docId w15:val="{0FAF2C4B-4DFF-4DD2-9E5E-0948FE416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styleId="a8">
    <w:name w:val="List Paragraph"/>
    <w:basedOn w:val="a"/>
    <w:uiPriority w:val="34"/>
    <w:qFormat/>
    <w:rsid w:val="00C61C4E"/>
    <w:pPr>
      <w:ind w:left="720"/>
      <w:contextualSpacing/>
    </w:pPr>
  </w:style>
  <w:style w:type="paragraph" w:customStyle="1" w:styleId="user1">
    <w:name w:val="Содержимое таблицы (user)"/>
    <w:basedOn w:val="a"/>
    <w:qFormat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9">
    <w:name w:val="Table Grid"/>
    <w:basedOn w:val="a1"/>
    <w:uiPriority w:val="59"/>
    <w:rsid w:val="00C61C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uiPriority w:val="99"/>
    <w:rsid w:val="00C61C4E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19E561-2B5F-436E-8538-714973616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1179</Words>
  <Characters>6725</Characters>
  <Application>Microsoft Office Word</Application>
  <DocSecurity>0</DocSecurity>
  <Lines>56</Lines>
  <Paragraphs>15</Paragraphs>
  <ScaleCrop>false</ScaleCrop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Николай Соломенников</cp:lastModifiedBy>
  <cp:revision>37</cp:revision>
  <dcterms:created xsi:type="dcterms:W3CDTF">2020-09-09T11:17:00Z</dcterms:created>
  <dcterms:modified xsi:type="dcterms:W3CDTF">2026-05-10T16:47:00Z</dcterms:modified>
  <dc:language>ru-RU</dc:language>
</cp:coreProperties>
</file>