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38D3F" w14:textId="77777777" w:rsidR="005B6764" w:rsidRDefault="005B6764" w:rsidP="00E7003F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E5BD221" w14:textId="77777777" w:rsidR="005B6764" w:rsidRDefault="005B6764" w:rsidP="00E7003F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087BF772" w14:textId="225C4598" w:rsidR="00810B17" w:rsidRDefault="00562FFD" w:rsidP="00E7003F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AI Ethics</w:t>
      </w:r>
    </w:p>
    <w:p w14:paraId="418B903C" w14:textId="77777777" w:rsidR="00E7003F" w:rsidRDefault="00E7003F" w:rsidP="00E7003F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C2E6C18" w14:textId="682C05E9" w:rsidR="000D318B" w:rsidRDefault="000D318B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Sonali Sabnam</w:t>
      </w:r>
    </w:p>
    <w:p w14:paraId="1B284150" w14:textId="326867B5" w:rsidR="000D318B" w:rsidRDefault="000D318B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Data Analytics II (</w:t>
      </w:r>
      <w:r w:rsidRPr="000D318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ADTA 5230.401 (4808)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)</w:t>
      </w:r>
    </w:p>
    <w:p w14:paraId="3A7AFF56" w14:textId="4256E08A" w:rsidR="00AA0501" w:rsidRDefault="00AA0501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Sara </w:t>
      </w:r>
      <w:r w:rsidRPr="00AA050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Quintanar</w:t>
      </w:r>
    </w:p>
    <w:p w14:paraId="7E76D36C" w14:textId="27D88BD7" w:rsidR="00AA0501" w:rsidRDefault="00AA0501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0</w:t>
      </w:r>
      <w:r w:rsidR="00562FF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/</w:t>
      </w:r>
      <w:r w:rsidR="00562FF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17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/2024</w:t>
      </w:r>
    </w:p>
    <w:p w14:paraId="2F062098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18F570C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E5E9AE8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CDA2B59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23B088F2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3B1C412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2A7A8CD5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6405D73A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663168EB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6E92280B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29858C9B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884F1AA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4078FF42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040B42C5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7B9C6AF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2AE56652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500C7FE1" w14:textId="77777777" w:rsidR="003016BD" w:rsidRDefault="003016BD" w:rsidP="009544E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59C0D5E9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C92DC99" w14:textId="285B644E" w:rsidR="00CD62E3" w:rsidRDefault="00D30AE0" w:rsidP="006B6D0E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0A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today’s world of technology nearly every process is digital which enables huge amount of data generation on day-to-day basis. Every organization on earth is making its best efforts to utilize the data as </w:t>
      </w:r>
      <w:r w:rsidR="008A04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productively as possible. On this vast data are working the Artificial intelligence models which have revolutionized the value that we can draw out of </w:t>
      </w:r>
      <w:r w:rsidR="00C53B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</w:t>
      </w:r>
      <w:r w:rsidR="008A04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which is rapidly changing the way our world works.</w:t>
      </w:r>
    </w:p>
    <w:p w14:paraId="43350C60" w14:textId="4EA95B8C" w:rsidR="00D30AE0" w:rsidRDefault="00EB147B" w:rsidP="006B6D0E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</w:t>
      </w:r>
      <w:r w:rsidR="008A04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plain sight it appears to be a ground-breaking </w:t>
      </w:r>
      <w:r w:rsidR="00D302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advantage,</w:t>
      </w:r>
      <w:r w:rsidR="008A04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but these AI models are subjected to bias</w:t>
      </w:r>
      <w:r w:rsidR="00D302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majorly</w:t>
      </w:r>
      <w:r w:rsidR="008A04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302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due</w:t>
      </w:r>
      <w:r w:rsidR="008A04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miss-representation of many groups or classes</w:t>
      </w:r>
      <w:r w:rsidR="00D302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the underlying data</w:t>
      </w:r>
      <w:r w:rsidR="008A04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7148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instance, a hiring algorithm that was trained on past hiring data may favour a certain demographic group and disregard others.</w:t>
      </w:r>
      <w:r w:rsidR="00CD1C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B4B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CD1C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 algorithms are created by humans and humans tend to have some bias innately.</w:t>
      </w:r>
    </w:p>
    <w:p w14:paraId="1554974D" w14:textId="5F7AA94A" w:rsidR="00CD62E3" w:rsidRDefault="002D75F7" w:rsidP="006B6D0E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Transparency is a c</w:t>
      </w:r>
      <w:r w:rsidR="00CD62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ommon concern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related to ML and AI algorithms as most of the algorithms work as black boxes. </w:t>
      </w:r>
      <w:r w:rsidR="00377B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Explainability of the results is another concern which leads to mistrust by the users. </w:t>
      </w:r>
      <w:r w:rsidR="00A36B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Without human governance the dependency on these models can lead to severe consequences.</w:t>
      </w:r>
    </w:p>
    <w:p w14:paraId="0E33EE61" w14:textId="2C58CFD7" w:rsidR="008B1459" w:rsidRDefault="00F7649B" w:rsidP="006B6D0E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Ethical consequences of biased algorithms </w:t>
      </w:r>
      <w:r w:rsidR="001A1E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one of the biggest apprehension. In critical applications like healthcare, finance the biased conclusions can severely impact human life and </w:t>
      </w:r>
      <w:r w:rsidR="001A1E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financial wellbeing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3C18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 is</w:t>
      </w:r>
      <w:r w:rsidR="00A97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indeed</w:t>
      </w:r>
      <w:r w:rsidR="003C18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necessity to have accountability and integrity in AI systems.</w:t>
      </w:r>
    </w:p>
    <w:p w14:paraId="7A9766B3" w14:textId="2CD62E45" w:rsidR="00F968E0" w:rsidRDefault="00002563" w:rsidP="006B6D0E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Summary, the potential of AI and ML algorithms to process data to generate actionable predictions and classifications is colossal. But at the same </w:t>
      </w:r>
      <w:r w:rsidR="00914C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time,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4C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is critical to ensure implementation of ethical guidelines, continues monitoring and audits so we can bring down the bias and leverage the</w:t>
      </w:r>
      <w:r w:rsidR="002A41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full</w:t>
      </w:r>
      <w:r w:rsidR="00914C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capability of Machine Learning and Artificial Intelligence algorithms.</w:t>
      </w:r>
    </w:p>
    <w:p w14:paraId="285D429F" w14:textId="77777777" w:rsidR="003C189E" w:rsidRDefault="003C189E" w:rsidP="006B6D0E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33CC34F" w14:textId="77777777" w:rsidR="00CD62E3" w:rsidRDefault="00CD62E3" w:rsidP="006B6D0E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B63F20E" w14:textId="77777777" w:rsidR="003525B7" w:rsidRDefault="003525B7" w:rsidP="006B6D0E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B827ABF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3478038E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DEF20E6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67FC8C0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17BEAA6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9705727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B064823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5274490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C8B8EE4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9F91B43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346C8653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3E8F923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B5B376E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F6A8396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4FD514F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73C5EBD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069FABF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31A2C0C6" w14:textId="77777777" w:rsidR="008D7088" w:rsidRDefault="008D7088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38C8FC12" w14:textId="7CC5217D" w:rsidR="00557597" w:rsidRDefault="00557597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6B6D0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References: </w:t>
      </w:r>
    </w:p>
    <w:p w14:paraId="3756492B" w14:textId="151D71B5" w:rsidR="006B6D0E" w:rsidRDefault="00000000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hyperlink r:id="rId7" w:history="1">
        <w:r w:rsidR="006B6D0E" w:rsidRPr="00131BB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https://apastyle.apa.org/style-grammar-guidelines/paper-format/title-page</w:t>
        </w:r>
      </w:hyperlink>
    </w:p>
    <w:p w14:paraId="44452869" w14:textId="3D5D923A" w:rsidR="006B6D0E" w:rsidRDefault="00000000" w:rsidP="006B6D0E">
      <w:pPr>
        <w:spacing w:line="480" w:lineRule="auto"/>
        <w:jc w:val="both"/>
      </w:pPr>
      <w:hyperlink r:id="rId8" w:history="1">
        <w:r w:rsidR="006B6D0E">
          <w:rPr>
            <w:rStyle w:val="Hyperlink"/>
          </w:rPr>
          <w:t>Copilot (microsoft.com)</w:t>
        </w:r>
      </w:hyperlink>
    </w:p>
    <w:p w14:paraId="2E3D2EA0" w14:textId="084A2AA6" w:rsidR="006B6D0E" w:rsidRDefault="00000000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hyperlink r:id="rId9" w:history="1">
        <w:r w:rsidR="006B6D0E" w:rsidRPr="00131BB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https://support.microsoft.com/en-us/office/add-page-numbers-to-a-header-or-footer-in-word-46d6dfe5-f99b-40d8-8809-be4808a291f4</w:t>
        </w:r>
      </w:hyperlink>
    </w:p>
    <w:p w14:paraId="4045BECE" w14:textId="77777777" w:rsidR="006B6D0E" w:rsidRDefault="006B6D0E" w:rsidP="006B6D0E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sectPr w:rsidR="006B6D0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8C865" w14:textId="77777777" w:rsidR="009E4847" w:rsidRDefault="009E4847" w:rsidP="009E308E">
      <w:pPr>
        <w:spacing w:after="0" w:line="240" w:lineRule="auto"/>
      </w:pPr>
      <w:r>
        <w:separator/>
      </w:r>
    </w:p>
  </w:endnote>
  <w:endnote w:type="continuationSeparator" w:id="0">
    <w:p w14:paraId="7F060A70" w14:textId="77777777" w:rsidR="009E4847" w:rsidRDefault="009E4847" w:rsidP="009E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3D850" w14:textId="616BCEA6" w:rsidR="005B6764" w:rsidRDefault="005B6764">
    <w:pPr>
      <w:pStyle w:val="Footer"/>
    </w:pPr>
  </w:p>
  <w:p w14:paraId="29549C68" w14:textId="77777777" w:rsidR="005B6764" w:rsidRDefault="005B6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07FFF" w14:textId="77777777" w:rsidR="009E4847" w:rsidRDefault="009E4847" w:rsidP="009E308E">
      <w:pPr>
        <w:spacing w:after="0" w:line="240" w:lineRule="auto"/>
      </w:pPr>
      <w:r>
        <w:separator/>
      </w:r>
    </w:p>
  </w:footnote>
  <w:footnote w:type="continuationSeparator" w:id="0">
    <w:p w14:paraId="3E4B0671" w14:textId="77777777" w:rsidR="009E4847" w:rsidRDefault="009E4847" w:rsidP="009E3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22745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93547F" w14:textId="4DA53C26" w:rsidR="009077EA" w:rsidRDefault="006F0139" w:rsidP="00807539">
        <w:pPr>
          <w:pStyle w:val="Header"/>
        </w:pPr>
        <w:r>
          <w:rPr>
            <w:rFonts w:ascii="Times New Roman" w:hAnsi="Times New Roman" w:cs="Times New Roman"/>
          </w:rPr>
          <w:t>AI Ethics</w:t>
        </w:r>
        <w:r w:rsidR="00B431DE">
          <w:rPr>
            <w:rFonts w:ascii="Times New Roman" w:hAnsi="Times New Roman" w:cs="Times New Roman"/>
          </w:rPr>
          <w:tab/>
        </w:r>
        <w:r w:rsidR="00B431DE">
          <w:rPr>
            <w:rFonts w:ascii="Times New Roman" w:hAnsi="Times New Roman" w:cs="Times New Roman"/>
          </w:rPr>
          <w:tab/>
        </w:r>
        <w:r w:rsidR="00B431DE" w:rsidRPr="00B431DE">
          <w:rPr>
            <w:rFonts w:ascii="Times New Roman" w:hAnsi="Times New Roman" w:cs="Times New Roman"/>
          </w:rPr>
          <w:fldChar w:fldCharType="begin"/>
        </w:r>
        <w:r w:rsidR="00B431DE" w:rsidRPr="00B431DE">
          <w:rPr>
            <w:rFonts w:ascii="Times New Roman" w:hAnsi="Times New Roman" w:cs="Times New Roman"/>
          </w:rPr>
          <w:instrText xml:space="preserve"> PAGE   \* MERGEFORMAT </w:instrText>
        </w:r>
        <w:r w:rsidR="00B431DE" w:rsidRPr="00B431DE">
          <w:rPr>
            <w:rFonts w:ascii="Times New Roman" w:hAnsi="Times New Roman" w:cs="Times New Roman"/>
          </w:rPr>
          <w:fldChar w:fldCharType="separate"/>
        </w:r>
        <w:r w:rsidR="00B431DE" w:rsidRPr="00B431DE">
          <w:rPr>
            <w:rFonts w:ascii="Times New Roman" w:hAnsi="Times New Roman" w:cs="Times New Roman"/>
            <w:noProof/>
          </w:rPr>
          <w:t>1</w:t>
        </w:r>
        <w:r w:rsidR="00B431DE" w:rsidRPr="00B431D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4761AB9" w14:textId="77777777" w:rsidR="009E308E" w:rsidRDefault="009E30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752B9"/>
    <w:multiLevelType w:val="multilevel"/>
    <w:tmpl w:val="A71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67E03"/>
    <w:multiLevelType w:val="multilevel"/>
    <w:tmpl w:val="0E0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85123"/>
    <w:multiLevelType w:val="multilevel"/>
    <w:tmpl w:val="0436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D2BD6"/>
    <w:multiLevelType w:val="hybridMultilevel"/>
    <w:tmpl w:val="5AF26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706B0"/>
    <w:multiLevelType w:val="hybridMultilevel"/>
    <w:tmpl w:val="970A0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251945">
    <w:abstractNumId w:val="2"/>
  </w:num>
  <w:num w:numId="2" w16cid:durableId="462234377">
    <w:abstractNumId w:val="1"/>
  </w:num>
  <w:num w:numId="3" w16cid:durableId="815149102">
    <w:abstractNumId w:val="0"/>
  </w:num>
  <w:num w:numId="4" w16cid:durableId="1649091799">
    <w:abstractNumId w:val="4"/>
  </w:num>
  <w:num w:numId="5" w16cid:durableId="209920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E2"/>
    <w:rsid w:val="00002563"/>
    <w:rsid w:val="0001797C"/>
    <w:rsid w:val="00030B37"/>
    <w:rsid w:val="00071625"/>
    <w:rsid w:val="00090A1D"/>
    <w:rsid w:val="0009581A"/>
    <w:rsid w:val="000A7650"/>
    <w:rsid w:val="000B13FE"/>
    <w:rsid w:val="000B71AA"/>
    <w:rsid w:val="000D318B"/>
    <w:rsid w:val="0013758D"/>
    <w:rsid w:val="00142CA1"/>
    <w:rsid w:val="00165D34"/>
    <w:rsid w:val="00184862"/>
    <w:rsid w:val="001A1E7A"/>
    <w:rsid w:val="001C6674"/>
    <w:rsid w:val="001E3557"/>
    <w:rsid w:val="001F34DF"/>
    <w:rsid w:val="002A412B"/>
    <w:rsid w:val="002A4ED8"/>
    <w:rsid w:val="002D75F7"/>
    <w:rsid w:val="003016BD"/>
    <w:rsid w:val="003525B7"/>
    <w:rsid w:val="003707C1"/>
    <w:rsid w:val="00377BC9"/>
    <w:rsid w:val="003C189E"/>
    <w:rsid w:val="0047640D"/>
    <w:rsid w:val="00557597"/>
    <w:rsid w:val="005612A7"/>
    <w:rsid w:val="00562FFD"/>
    <w:rsid w:val="005A6B72"/>
    <w:rsid w:val="005B6764"/>
    <w:rsid w:val="005E3FB2"/>
    <w:rsid w:val="00602F12"/>
    <w:rsid w:val="00651E62"/>
    <w:rsid w:val="006A40DD"/>
    <w:rsid w:val="006B6D0E"/>
    <w:rsid w:val="006F0139"/>
    <w:rsid w:val="00705822"/>
    <w:rsid w:val="007148DF"/>
    <w:rsid w:val="007C5510"/>
    <w:rsid w:val="00807539"/>
    <w:rsid w:val="00810B17"/>
    <w:rsid w:val="008A0461"/>
    <w:rsid w:val="008A1789"/>
    <w:rsid w:val="008A2EFB"/>
    <w:rsid w:val="008B1459"/>
    <w:rsid w:val="008B182C"/>
    <w:rsid w:val="008D7088"/>
    <w:rsid w:val="009077EA"/>
    <w:rsid w:val="00914CEA"/>
    <w:rsid w:val="009544E2"/>
    <w:rsid w:val="0099046A"/>
    <w:rsid w:val="009C1BD1"/>
    <w:rsid w:val="009E308E"/>
    <w:rsid w:val="009E3952"/>
    <w:rsid w:val="009E4847"/>
    <w:rsid w:val="00A069F7"/>
    <w:rsid w:val="00A36B0A"/>
    <w:rsid w:val="00A97182"/>
    <w:rsid w:val="00AA0501"/>
    <w:rsid w:val="00AC0E82"/>
    <w:rsid w:val="00B431DE"/>
    <w:rsid w:val="00B61711"/>
    <w:rsid w:val="00C045CD"/>
    <w:rsid w:val="00C055AB"/>
    <w:rsid w:val="00C171DC"/>
    <w:rsid w:val="00C53B5E"/>
    <w:rsid w:val="00C702C8"/>
    <w:rsid w:val="00CB4BF0"/>
    <w:rsid w:val="00CB7226"/>
    <w:rsid w:val="00CD1CC0"/>
    <w:rsid w:val="00CD62E3"/>
    <w:rsid w:val="00D30278"/>
    <w:rsid w:val="00D30AE0"/>
    <w:rsid w:val="00DB08EA"/>
    <w:rsid w:val="00DC18BA"/>
    <w:rsid w:val="00E04E4A"/>
    <w:rsid w:val="00E0614D"/>
    <w:rsid w:val="00E27D9D"/>
    <w:rsid w:val="00E60F0B"/>
    <w:rsid w:val="00E7003F"/>
    <w:rsid w:val="00EB147B"/>
    <w:rsid w:val="00F42856"/>
    <w:rsid w:val="00F500EF"/>
    <w:rsid w:val="00F7649B"/>
    <w:rsid w:val="00F870F0"/>
    <w:rsid w:val="00F968E0"/>
    <w:rsid w:val="00FB328D"/>
    <w:rsid w:val="00FC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27488"/>
  <w15:chartTrackingRefBased/>
  <w15:docId w15:val="{21EF6B44-0962-4953-BD36-75357843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4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4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6171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3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08E"/>
  </w:style>
  <w:style w:type="paragraph" w:styleId="Footer">
    <w:name w:val="footer"/>
    <w:basedOn w:val="Normal"/>
    <w:link w:val="FooterChar"/>
    <w:uiPriority w:val="99"/>
    <w:unhideWhenUsed/>
    <w:rsid w:val="009E3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08E"/>
  </w:style>
  <w:style w:type="character" w:styleId="Hyperlink">
    <w:name w:val="Hyperlink"/>
    <w:basedOn w:val="DefaultParagraphFont"/>
    <w:uiPriority w:val="99"/>
    <w:unhideWhenUsed/>
    <w:rsid w:val="005575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ilot.microsoft.com/?FORM=undexpand&amp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astyle.apa.org/style-grammar-guidelines/paper-format/title-p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add-page-numbers-to-a-header-or-footer-in-word-46d6dfe5-f99b-40d8-8809-be4808a291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Sabnam, Sonali</dc:creator>
  <cp:keywords/>
  <dc:description/>
  <cp:lastModifiedBy>Sabnam, Sonali</cp:lastModifiedBy>
  <cp:revision>27</cp:revision>
  <dcterms:created xsi:type="dcterms:W3CDTF">2024-07-17T19:10:00Z</dcterms:created>
  <dcterms:modified xsi:type="dcterms:W3CDTF">2024-07-18T01:14:00Z</dcterms:modified>
</cp:coreProperties>
</file>