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SPOTIFY — MUSIC ON THE GO</w:t>
      </w:r>
    </w:p>
    <w:p>
      <w:r>
        <w:rPr>
          <w:b/>
        </w:rPr>
        <w:t>PROFESSIONAL PROJECT • MUSIC STREAMING WEB APPLICATION • HTML • CSS • JAVASCRIPT</w:t>
      </w:r>
    </w:p>
    <w:p>
      <w:pPr>
        <w:pStyle w:val="Heading1"/>
      </w:pPr>
      <w:r>
        <w:t>OBJECTIVE</w:t>
      </w:r>
    </w:p>
    <w:p>
      <w:r>
        <w:t>The objective of this project is to develop a Spotify-inspired music streaming web application that allows users to browse a curated music collection, select tracks, control playback and move through a library of songs from a responsive browser-based interface.</w:t>
      </w:r>
    </w:p>
    <w:p>
      <w:r>
        <w:t>The implementation focuses on the complete front-end experience: structured navigation, music discovery, a library view, an About page, a login/sign-up interface and a persistent-style bottom music player containing playback controls and a seek bar.</w:t>
      </w:r>
    </w:p>
    <w:p>
      <w:pPr>
        <w:pStyle w:val="Heading1"/>
      </w:pPr>
      <w:r>
        <w:t>REQUIREMENTS</w:t>
      </w:r>
    </w:p>
    <w:p>
      <w:pPr>
        <w:pStyle w:val="ListBullet"/>
        <w:spacing w:after="60"/>
      </w:pPr>
      <w:r>
        <w:t>Build a browser-based music streaming interface with a recognizable music-platform workflow.</w:t>
      </w:r>
    </w:p>
    <w:p>
      <w:pPr>
        <w:pStyle w:val="ListBullet"/>
        <w:spacing w:after="60"/>
      </w:pPr>
      <w:r>
        <w:t>Provide a persistent navigation system connecting Home, About, Library and additional music-related areas.</w:t>
      </w:r>
    </w:p>
    <w:p>
      <w:pPr>
        <w:pStyle w:val="ListBullet"/>
        <w:spacing w:after="60"/>
      </w:pPr>
      <w:r>
        <w:t>Display a collection of songs with cover artwork and track names.</w:t>
      </w:r>
    </w:p>
    <w:p>
      <w:pPr>
        <w:pStyle w:val="ListBullet"/>
        <w:spacing w:after="60"/>
      </w:pPr>
      <w:r>
        <w:t>Allow users to select an individual song and begin playback.</w:t>
      </w:r>
    </w:p>
    <w:p>
      <w:pPr>
        <w:pStyle w:val="ListBullet"/>
        <w:spacing w:after="60"/>
      </w:pPr>
      <w:r>
        <w:t>Provide master play/pause controls.</w:t>
      </w:r>
    </w:p>
    <w:p>
      <w:pPr>
        <w:pStyle w:val="ListBullet"/>
        <w:spacing w:after="60"/>
      </w:pPr>
      <w:r>
        <w:t>Provide previous and next track controls.</w:t>
      </w:r>
    </w:p>
    <w:p>
      <w:pPr>
        <w:pStyle w:val="ListBullet"/>
        <w:spacing w:after="60"/>
      </w:pPr>
      <w:r>
        <w:t>Provide a seek/progress bar for changing the playback position.</w:t>
      </w:r>
    </w:p>
    <w:p>
      <w:pPr>
        <w:pStyle w:val="ListBullet"/>
        <w:spacing w:after="60"/>
      </w:pPr>
      <w:r>
        <w:t>Display the currently selected song name in the player.</w:t>
      </w:r>
    </w:p>
    <w:p>
      <w:pPr>
        <w:pStyle w:val="ListBullet"/>
        <w:spacing w:after="60"/>
      </w:pPr>
      <w:r>
        <w:t>Provide visual playback feedback through the player animation element.</w:t>
      </w:r>
    </w:p>
    <w:p>
      <w:pPr>
        <w:pStyle w:val="ListBullet"/>
        <w:spacing w:after="60"/>
      </w:pPr>
      <w:r>
        <w:t>Provide an About page describing the music platform concept.</w:t>
      </w:r>
    </w:p>
    <w:p>
      <w:pPr>
        <w:pStyle w:val="ListBullet"/>
        <w:spacing w:after="60"/>
      </w:pPr>
      <w:r>
        <w:t>Provide a Library page organized by artist/grouped collections.</w:t>
      </w:r>
    </w:p>
    <w:p>
      <w:pPr>
        <w:pStyle w:val="ListBullet"/>
        <w:spacing w:after="60"/>
      </w:pPr>
      <w:r>
        <w:t>Provide a login/sign-up interface.</w:t>
      </w:r>
    </w:p>
    <w:p>
      <w:pPr>
        <w:pStyle w:val="ListBullet"/>
        <w:spacing w:after="60"/>
      </w:pPr>
      <w:r>
        <w:t>Support responsive layouts for desktop and smaller screens.</w:t>
      </w:r>
    </w:p>
    <w:p>
      <w:pPr>
        <w:pStyle w:val="Heading1"/>
      </w:pPr>
      <w:r>
        <w:t>PROBLEM</w:t>
      </w:r>
    </w:p>
    <w:p>
      <w:r>
        <w:t>A music application needs more than a static list of songs. Users need a clear way to discover tracks, select a track, control playback and move between songs without losing the overall navigation experience. The project addresses this by combining content presentation with client-side audio controls in one browser-based interface.</w:t>
      </w:r>
    </w:p>
    <w:p>
      <w:r>
        <w:t>The source implementation also separates major user journeys into dedicated pages: Home, About, Library and Login/Sign-up. The navigation is shared across the main content pages, while the responsive stylesheet changes the navigation behavior for smaller screens. fileciteturn61file3L15-L55 fileciteturn61file10L3-L20</w:t>
      </w:r>
    </w:p>
    <w:p>
      <w:pPr>
        <w:pStyle w:val="Heading1"/>
      </w:pPr>
      <w:r>
        <w:t>APPROACH</w:t>
      </w:r>
    </w:p>
    <w:p>
      <w:r>
        <w:t>The application is implemented as a client-side web application using HTML for page structure, CSS for the visual system and responsive behavior, and JavaScript for music-player functionality. The codebase separates page-specific styling into files such as About.css and Library.css while maintaining shared navigation and base styling.</w:t>
      </w:r>
    </w:p>
    <w:p>
      <w:pPr>
        <w:pStyle w:val="ListBullet"/>
        <w:spacing w:after="60"/>
      </w:pPr>
      <w:r>
        <w:t>HTML5 structures the Home, About, Library and Login/Sign-up pages.</w:t>
      </w:r>
    </w:p>
    <w:p>
      <w:pPr>
        <w:pStyle w:val="ListBullet"/>
        <w:spacing w:after="60"/>
      </w:pPr>
      <w:r>
        <w:t>CSS3 establishes the dark visual theme, layouts, navigation states, cards, controls and responsive behavior.</w:t>
      </w:r>
    </w:p>
    <w:p>
      <w:pPr>
        <w:pStyle w:val="ListBullet"/>
        <w:spacing w:after="60"/>
      </w:pPr>
      <w:r>
        <w:t>JavaScript manages audio playback, track selection, player state, seek-bar updates and track navigation.</w:t>
      </w:r>
    </w:p>
    <w:p>
      <w:pPr>
        <w:pStyle w:val="ListBullet"/>
        <w:spacing w:after="60"/>
      </w:pPr>
      <w:r>
        <w:t>The shared navigation uses a fixed sidebar on larger screens and switches to a top navigation treatment on smaller screens.</w:t>
      </w:r>
    </w:p>
    <w:p>
      <w:pPr>
        <w:pStyle w:val="ListBullet"/>
        <w:spacing w:after="60"/>
      </w:pPr>
      <w:r>
        <w:t>The music collection is represented as JavaScript song objects containing song name, audio path and cover-image path.</w:t>
      </w:r>
    </w:p>
    <w:p>
      <w:pPr>
        <w:pStyle w:val="ListBullet"/>
        <w:spacing w:after="60"/>
      </w:pPr>
      <w:r>
        <w:t>Individual song controls are bound dynamically to the available song items.</w:t>
      </w:r>
    </w:p>
    <w:p>
      <w:r>
        <w:t>The base styling defines a dark theme using #23232e and #141418 backgrounds, light text colors and a purple scrollbar accent. fileciteturn61file2L1-L16</w:t>
      </w:r>
    </w:p>
    <w:p>
      <w:pPr>
        <w:pStyle w:val="Heading1"/>
      </w:pPr>
      <w:r>
        <w:t>SOLUTION</w:t>
      </w:r>
    </w:p>
    <w:p>
      <w:pPr>
        <w:pStyle w:val="Heading2"/>
      </w:pPr>
      <w:r>
        <w:t>Home / Music Discovery</w:t>
      </w:r>
    </w:p>
    <w:p>
      <w:r>
        <w:t>The Home page presents a 'Made For You!' music collection as a grid of song items. Each item contains artwork, a song name and a play control. The HTML structure contains a large collection of track items, while JavaScript populates the displayed cover and title values from the song data array. fileciteturn61file3L53-L64</w:t>
      </w:r>
    </w:p>
    <w:p>
      <w:pPr>
        <w:pStyle w:val="Heading2"/>
      </w:pPr>
      <w:r>
        <w:t>Navigation</w:t>
      </w:r>
    </w:p>
    <w:p>
      <w:r>
        <w:t>The primary navigation is implemented as a fixed sidebar on desktop. It contains the brand/logo area and links for Home, About us, Library, Rating &amp; Review and Request Songs. Hovering over the sidebar expands it from a compact icon-focused width to a wider navigation area where link text becomes visible. fileciteturn61file9L1-L6 fileciteturn61file9L28-L56</w:t>
      </w:r>
    </w:p>
    <w:p>
      <w:pPr>
        <w:pStyle w:val="Heading2"/>
      </w:pPr>
      <w:r>
        <w:t>About</w:t>
      </w:r>
    </w:p>
    <w:p>
      <w:r>
        <w:t>The About page provides a dedicated explanation of the Spotify concept, including the ability to find music and podcasts across devices, browse collections and create a personalized listening experience. It also uses the same navigation structure and supporting visual assets. fileciteturn61file1L53-L65</w:t>
      </w:r>
    </w:p>
    <w:p>
      <w:pPr>
        <w:pStyle w:val="Heading2"/>
      </w:pPr>
      <w:r>
        <w:t>Library</w:t>
      </w:r>
    </w:p>
    <w:p>
      <w:r>
        <w:t>The Library page organizes songs into artist-based collections, with examples including The Weeknd, Young Stunners, K.K, Hassan Raheem, Charlie Puth and Dua Lipa. Each collection is represented through a horizontal group of song items and connects to the same player controls. fileciteturn61file5L53-L80 fileciteturn61file5L81-L105</w:t>
      </w:r>
    </w:p>
    <w:p>
      <w:pPr>
        <w:pStyle w:val="Heading2"/>
      </w:pPr>
      <w:r>
        <w:t>Music Player</w:t>
      </w:r>
    </w:p>
    <w:p>
      <w:r>
        <w:t>The JavaScript player maintains a current song index and an HTML5 Audio object. The master play button toggles playback, changes its icon between play and pause states, and controls the player animation. fileciteturn61file6L3-L10 fileciteturn61file6L120-L144</w:t>
      </w:r>
    </w:p>
    <w:p>
      <w:r>
        <w:t>The seek bar is updated from the audio element's timeupdate event, and changing the progress control updates the audio element's currentTime. Individual song controls replace the current audio source, update the displayed song name and begin playback from the start of the selected track. fileciteturn61file6L145-L171</w:t>
      </w:r>
    </w:p>
    <w:p>
      <w:pPr>
        <w:pStyle w:val="Heading2"/>
      </w:pPr>
      <w:r>
        <w:t>Previous / Next Playback</w:t>
      </w:r>
    </w:p>
    <w:p>
      <w:r>
        <w:t>The player provides next and previous controls. Next increments the song index and wraps back to the beginning after the final indexed track; previous moves backward while preventing the index from becoming negative. Both controls update the audio source, current track name and playback state. fileciteturn61file6L172-L185</w:t>
      </w:r>
    </w:p>
    <w:p>
      <w:pPr>
        <w:pStyle w:val="Heading2"/>
      </w:pPr>
      <w:r>
        <w:t>Login / Sign-up</w:t>
      </w:r>
    </w:p>
    <w:p>
      <w:r>
        <w:t>The login page provides a combined Sign up and Log in interface with username, email and password fields for registration and email/password fields for login. A hidden checkbox is used to switch the visual state between the two forms. fileciteturn61file7L11-L31</w:t>
      </w:r>
    </w:p>
    <w:p>
      <w:pPr>
        <w:pStyle w:val="Heading1"/>
      </w:pPr>
      <w:r>
        <w:t>RESULT</w:t>
      </w:r>
    </w:p>
    <w:p>
      <w:r>
        <w:t>The project delivers a functional front-end music streaming experience with multiple pages, a curated song collection and an interactive HTML5 audio player. The implementation demonstrates the integration of structured web UI with client-side multimedia controls rather than presenting the project as a static website.</w:t>
      </w:r>
    </w:p>
    <w:p>
      <w:pPr>
        <w:pStyle w:val="ListBullet"/>
        <w:spacing w:after="60"/>
      </w:pPr>
      <w:r>
        <w:t>Multi-page music streaming interface.</w:t>
      </w:r>
    </w:p>
    <w:p>
      <w:pPr>
        <w:pStyle w:val="ListBullet"/>
        <w:spacing w:after="60"/>
      </w:pPr>
      <w:r>
        <w:t>Artist-organized music library.</w:t>
      </w:r>
    </w:p>
    <w:p>
      <w:pPr>
        <w:pStyle w:val="ListBullet"/>
        <w:spacing w:after="60"/>
      </w:pPr>
      <w:r>
        <w:t>Track selection and immediate playback.</w:t>
      </w:r>
    </w:p>
    <w:p>
      <w:pPr>
        <w:pStyle w:val="ListBullet"/>
        <w:spacing w:after="60"/>
      </w:pPr>
      <w:r>
        <w:t>Master play/pause control.</w:t>
      </w:r>
    </w:p>
    <w:p>
      <w:pPr>
        <w:pStyle w:val="ListBullet"/>
        <w:spacing w:after="60"/>
      </w:pPr>
      <w:r>
        <w:t>Previous and next track navigation.</w:t>
      </w:r>
    </w:p>
    <w:p>
      <w:pPr>
        <w:pStyle w:val="ListBullet"/>
        <w:spacing w:after="60"/>
      </w:pPr>
      <w:r>
        <w:t>Interactive playback seek bar.</w:t>
      </w:r>
    </w:p>
    <w:p>
      <w:pPr>
        <w:pStyle w:val="ListBullet"/>
        <w:spacing w:after="60"/>
      </w:pPr>
      <w:r>
        <w:t>Dynamic song title and artwork updates.</w:t>
      </w:r>
    </w:p>
    <w:p>
      <w:pPr>
        <w:pStyle w:val="ListBullet"/>
        <w:spacing w:after="60"/>
      </w:pPr>
      <w:r>
        <w:t>Responsive navigation and content layouts.</w:t>
      </w:r>
    </w:p>
    <w:p>
      <w:pPr>
        <w:pStyle w:val="ListBullet"/>
        <w:spacing w:after="60"/>
      </w:pPr>
      <w:r>
        <w:t>Login/sign-up interface.</w:t>
      </w:r>
    </w:p>
    <w:p>
      <w:pPr>
        <w:pStyle w:val="ListBullet"/>
        <w:spacing w:after="60"/>
      </w:pPr>
      <w:r>
        <w:t>Animated and hover-based UI feedback.</w:t>
      </w:r>
    </w:p>
    <w:p>
      <w:pPr>
        <w:pStyle w:val="Heading1"/>
      </w:pPr>
      <w:r>
        <w:t>TECHNICAL IMPLEMENTATION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Area</w:t>
            </w:r>
          </w:p>
        </w:tc>
        <w:tc>
          <w:tcPr>
            <w:tcW w:type="dxa" w:w="5083"/>
          </w:tcPr>
          <w:p>
            <w:r>
              <w:rPr>
                <w:b/>
              </w:rPr>
              <w:t>Implementation</w:t>
            </w:r>
          </w:p>
        </w:tc>
      </w:tr>
      <w:tr>
        <w:tc>
          <w:tcPr>
            <w:tcW w:type="dxa" w:w="5083"/>
            <w:vAlign w:val="center"/>
          </w:tcPr>
          <w:p>
            <w:r>
              <w:t>Frontend structure</w:t>
            </w:r>
          </w:p>
        </w:tc>
        <w:tc>
          <w:tcPr>
            <w:tcW w:type="dxa" w:w="5083"/>
            <w:vAlign w:val="center"/>
          </w:tcPr>
          <w:p>
            <w:r>
              <w:t>HTML5 multi-page website.</w:t>
            </w:r>
          </w:p>
        </w:tc>
      </w:tr>
      <w:tr>
        <w:tc>
          <w:tcPr>
            <w:tcW w:type="dxa" w:w="5083"/>
            <w:vAlign w:val="center"/>
          </w:tcPr>
          <w:p>
            <w:r>
              <w:t>Styling</w:t>
            </w:r>
          </w:p>
        </w:tc>
        <w:tc>
          <w:tcPr>
            <w:tcW w:type="dxa" w:w="5083"/>
            <w:vAlign w:val="center"/>
          </w:tcPr>
          <w:p>
            <w:r>
              <w:t>CSS3 with shared and page-specific stylesheets.</w:t>
            </w:r>
          </w:p>
        </w:tc>
      </w:tr>
      <w:tr>
        <w:tc>
          <w:tcPr>
            <w:tcW w:type="dxa" w:w="5083"/>
            <w:vAlign w:val="center"/>
          </w:tcPr>
          <w:p>
            <w:r>
              <w:t>Client-side programming</w:t>
            </w:r>
          </w:p>
        </w:tc>
        <w:tc>
          <w:tcPr>
            <w:tcW w:type="dxa" w:w="5083"/>
            <w:vAlign w:val="center"/>
          </w:tcPr>
          <w:p>
            <w:r>
              <w:t>Vanilla JavaScript.</w:t>
            </w:r>
          </w:p>
        </w:tc>
      </w:tr>
      <w:tr>
        <w:tc>
          <w:tcPr>
            <w:tcW w:type="dxa" w:w="5083"/>
            <w:vAlign w:val="center"/>
          </w:tcPr>
          <w:p>
            <w:r>
              <w:t>Audio engine</w:t>
            </w:r>
          </w:p>
        </w:tc>
        <w:tc>
          <w:tcPr>
            <w:tcW w:type="dxa" w:w="5083"/>
            <w:vAlign w:val="center"/>
          </w:tcPr>
          <w:p>
            <w:r>
              <w:t>HTML5 Audio API through the JavaScript Audio object.</w:t>
            </w:r>
          </w:p>
        </w:tc>
      </w:tr>
      <w:tr>
        <w:tc>
          <w:tcPr>
            <w:tcW w:type="dxa" w:w="5083"/>
            <w:vAlign w:val="center"/>
          </w:tcPr>
          <w:p>
            <w:r>
              <w:t>Track data</w:t>
            </w:r>
          </w:p>
        </w:tc>
        <w:tc>
          <w:tcPr>
            <w:tcW w:type="dxa" w:w="5083"/>
            <w:vAlign w:val="center"/>
          </w:tcPr>
          <w:p>
            <w:r>
              <w:t>JavaScript array of song objects with song name, file path and cover path.</w:t>
            </w:r>
          </w:p>
        </w:tc>
      </w:tr>
      <w:tr>
        <w:tc>
          <w:tcPr>
            <w:tcW w:type="dxa" w:w="5083"/>
            <w:vAlign w:val="center"/>
          </w:tcPr>
          <w:p>
            <w:r>
              <w:t>Playback</w:t>
            </w:r>
          </w:p>
        </w:tc>
        <w:tc>
          <w:tcPr>
            <w:tcW w:type="dxa" w:w="5083"/>
            <w:vAlign w:val="center"/>
          </w:tcPr>
          <w:p>
            <w:r>
              <w:t>Play/pause, individual track selection, next and previous controls.</w:t>
            </w:r>
          </w:p>
        </w:tc>
      </w:tr>
      <w:tr>
        <w:tc>
          <w:tcPr>
            <w:tcW w:type="dxa" w:w="5083"/>
            <w:vAlign w:val="center"/>
          </w:tcPr>
          <w:p>
            <w:r>
              <w:t>Seeking</w:t>
            </w:r>
          </w:p>
        </w:tc>
        <w:tc>
          <w:tcPr>
            <w:tcW w:type="dxa" w:w="5083"/>
            <w:vAlign w:val="center"/>
          </w:tcPr>
          <w:p>
            <w:r>
              <w:t>Progress input synchronized with audio currentTime and duration.</w:t>
            </w:r>
          </w:p>
        </w:tc>
      </w:tr>
      <w:tr>
        <w:tc>
          <w:tcPr>
            <w:tcW w:type="dxa" w:w="5083"/>
            <w:vAlign w:val="center"/>
          </w:tcPr>
          <w:p>
            <w:r>
              <w:t>Navigation</w:t>
            </w:r>
          </w:p>
        </w:tc>
        <w:tc>
          <w:tcPr>
            <w:tcW w:type="dxa" w:w="5083"/>
            <w:vAlign w:val="center"/>
          </w:tcPr>
          <w:p>
            <w:r>
              <w:t>Fixed desktop sidebar with hover expansion and responsive top navigation.</w:t>
            </w:r>
          </w:p>
        </w:tc>
      </w:tr>
      <w:tr>
        <w:tc>
          <w:tcPr>
            <w:tcW w:type="dxa" w:w="5083"/>
            <w:vAlign w:val="center"/>
          </w:tcPr>
          <w:p>
            <w:r>
              <w:t>Responsive design</w:t>
            </w:r>
          </w:p>
        </w:tc>
        <w:tc>
          <w:tcPr>
            <w:tcW w:type="dxa" w:w="5083"/>
            <w:vAlign w:val="center"/>
          </w:tcPr>
          <w:p>
            <w:r>
              <w:t>Responsive stylesheet with viewport-based layout changes.</w:t>
            </w:r>
          </w:p>
        </w:tc>
      </w:tr>
      <w:tr>
        <w:tc>
          <w:tcPr>
            <w:tcW w:type="dxa" w:w="5083"/>
            <w:vAlign w:val="center"/>
          </w:tcPr>
          <w:p>
            <w:r>
              <w:t>UI feedback</w:t>
            </w:r>
          </w:p>
        </w:tc>
        <w:tc>
          <w:tcPr>
            <w:tcW w:type="dxa" w:w="5083"/>
            <w:vAlign w:val="center"/>
          </w:tcPr>
          <w:p>
            <w:r>
              <w:t>Icon state changes, hover effects and player animation visibility.</w:t>
            </w:r>
          </w:p>
        </w:tc>
      </w:tr>
    </w:tbl>
    <w:p/>
    <w:p>
      <w:pPr>
        <w:pStyle w:val="Heading2"/>
      </w:pPr>
      <w:r>
        <w:t>Music Data &amp; Playback Flow</w:t>
      </w:r>
    </w:p>
    <w:p>
      <w:r>
        <w:t>The JavaScript maintains a songIndex, initializes an Audio object and stores song metadata in a songs array. The available song entries reference numbered MP3 files and corresponding cover images. The implementation contains indexed entries from 0 through 71, representing 72 track records in the main song list. fileciteturn61file6L3-L18</w:t>
      </w:r>
    </w:p>
    <w:p>
      <w:r>
        <w:t>When a song item is selected, the application derives the audio file from the selected index, updates the master song name, resets playback to the beginning and starts the audio. This creates a simple client-side state flow from user selection → song index → audio source → player state. fileciteturn61file6L145-L171</w:t>
      </w:r>
    </w:p>
    <w:p>
      <w:pPr>
        <w:pStyle w:val="Heading2"/>
      </w:pPr>
      <w:r>
        <w:t>Responsive Implementation</w:t>
      </w:r>
    </w:p>
    <w:p>
      <w:r>
        <w:t>The responsive stylesheet changes the navigation from a desktop fixed sidebar to a full-width fixed top bar. It also removes the desktop navigation items at smaller widths, adjusts main-content spacing and changes the song grid to two columns. fileciteturn61file10L3-L20 fileciteturn61file10L54-L77</w:t>
      </w:r>
    </w:p>
    <w:p>
      <w:r>
        <w:t>The main Home stylesheet uses a six-column song grid at the desktop layout, while the responsive stylesheet changes the song presentation for smaller screens. fileciteturn61file2L44-L64 fileciteturn61file10L67-L69</w:t>
      </w:r>
    </w:p>
    <w:p>
      <w:pPr>
        <w:pStyle w:val="Heading1"/>
      </w:pPr>
      <w:r>
        <w:t>TECHNICAL STACK</w:t>
      </w:r>
    </w:p>
    <w:p>
      <w:pPr>
        <w:pStyle w:val="ListBullet"/>
        <w:spacing w:after="60"/>
      </w:pPr>
      <w:r>
        <w:t>HTML5</w:t>
      </w:r>
    </w:p>
    <w:p>
      <w:pPr>
        <w:pStyle w:val="ListBullet"/>
        <w:spacing w:after="60"/>
      </w:pPr>
      <w:r>
        <w:t>CSS3</w:t>
      </w:r>
    </w:p>
    <w:p>
      <w:pPr>
        <w:pStyle w:val="ListBullet"/>
        <w:spacing w:after="60"/>
      </w:pPr>
      <w:r>
        <w:t>Vanilla JavaScript</w:t>
      </w:r>
    </w:p>
    <w:p>
      <w:pPr>
        <w:pStyle w:val="ListBullet"/>
        <w:spacing w:after="60"/>
      </w:pPr>
      <w:r>
        <w:t>HTML5 Audio API</w:t>
      </w:r>
    </w:p>
    <w:p>
      <w:pPr>
        <w:pStyle w:val="ListBullet"/>
        <w:spacing w:after="60"/>
      </w:pPr>
      <w:r>
        <w:t>CSS Grid</w:t>
      </w:r>
    </w:p>
    <w:p>
      <w:pPr>
        <w:pStyle w:val="ListBullet"/>
        <w:spacing w:after="60"/>
      </w:pPr>
      <w:r>
        <w:t>CSS Flexbox</w:t>
      </w:r>
    </w:p>
    <w:p>
      <w:pPr>
        <w:pStyle w:val="ListBullet"/>
        <w:spacing w:after="60"/>
      </w:pPr>
      <w:r>
        <w:t>Responsive Web Design</w:t>
      </w:r>
    </w:p>
    <w:p>
      <w:pPr>
        <w:pStyle w:val="ListBullet"/>
        <w:spacing w:after="60"/>
      </w:pPr>
      <w:r>
        <w:t>Local MP3 audio assets</w:t>
      </w:r>
    </w:p>
    <w:p>
      <w:pPr>
        <w:pStyle w:val="ListBullet"/>
        <w:spacing w:after="60"/>
      </w:pPr>
      <w:r>
        <w:t>Local cover-image assets</w:t>
      </w:r>
    </w:p>
    <w:p>
      <w:pPr>
        <w:pStyle w:val="ListBullet"/>
        <w:spacing w:after="60"/>
      </w:pPr>
      <w:r>
        <w:t>Responsive media queries</w:t>
      </w:r>
    </w:p>
    <w:p>
      <w:pPr>
        <w:pStyle w:val="Heading1"/>
      </w:pPr>
      <w:r>
        <w:t>PROJECT WORKFLOW</w:t>
      </w:r>
    </w:p>
    <w:p>
      <w:pPr>
        <w:pStyle w:val="ListBullet"/>
        <w:spacing w:after="60"/>
      </w:pPr>
      <w:r>
        <w:t>1. Define the music-platform information architecture and page structure.</w:t>
      </w:r>
    </w:p>
    <w:p>
      <w:pPr>
        <w:pStyle w:val="ListBullet"/>
        <w:spacing w:after="60"/>
      </w:pPr>
      <w:r>
        <w:t>2. Build the shared navigation and establish the desktop/mobile navigation behavior.</w:t>
      </w:r>
    </w:p>
    <w:p>
      <w:pPr>
        <w:pStyle w:val="ListBullet"/>
        <w:spacing w:after="60"/>
      </w:pPr>
      <w:r>
        <w:t>3. Create the Home music grid and individual song-item structure.</w:t>
      </w:r>
    </w:p>
    <w:p>
      <w:pPr>
        <w:pStyle w:val="ListBullet"/>
        <w:spacing w:after="60"/>
      </w:pPr>
      <w:r>
        <w:t>4. Define the song metadata model containing title, audio path and cover path.</w:t>
      </w:r>
    </w:p>
    <w:p>
      <w:pPr>
        <w:pStyle w:val="ListBullet"/>
        <w:spacing w:after="60"/>
      </w:pPr>
      <w:r>
        <w:t>5. Connect song items to the HTML5 Audio object through JavaScript.</w:t>
      </w:r>
    </w:p>
    <w:p>
      <w:pPr>
        <w:pStyle w:val="ListBullet"/>
        <w:spacing w:after="60"/>
      </w:pPr>
      <w:r>
        <w:t>6. Implement play/pause, song selection, previous and next controls.</w:t>
      </w:r>
    </w:p>
    <w:p>
      <w:pPr>
        <w:pStyle w:val="ListBullet"/>
        <w:spacing w:after="60"/>
      </w:pPr>
      <w:r>
        <w:t>7. Synchronize the playback progress bar with the audio timeline.</w:t>
      </w:r>
    </w:p>
    <w:p>
      <w:pPr>
        <w:pStyle w:val="ListBullet"/>
        <w:spacing w:after="60"/>
      </w:pPr>
      <w:r>
        <w:t>8. Build the artist-oriented Library page and About page.</w:t>
      </w:r>
    </w:p>
    <w:p>
      <w:pPr>
        <w:pStyle w:val="ListBullet"/>
        <w:spacing w:after="60"/>
      </w:pPr>
      <w:r>
        <w:t>9. Build the Login/Sign-up interface.</w:t>
      </w:r>
    </w:p>
    <w:p>
      <w:pPr>
        <w:pStyle w:val="ListBullet"/>
        <w:spacing w:after="60"/>
      </w:pPr>
      <w:r>
        <w:t>10. Apply responsive styling for desktop and smaller viewport layouts.</w:t>
      </w:r>
    </w:p>
    <w:p>
      <w:pPr>
        <w:pStyle w:val="Heading1"/>
      </w:pPr>
      <w:r>
        <w:t>DISCLAIMER &amp; IMPLEMENTATION SCOPE</w:t>
      </w:r>
    </w:p>
    <w:p>
      <w:r>
        <w:t>This documentation is based strictly on the supplied HTML, CSS and JavaScript source files. The supplied implementation demonstrates a front-end music streaming experience with client-side audio playback and local media references.</w:t>
      </w:r>
    </w:p>
    <w:p>
      <w:r>
        <w:t>The supplied files do not demonstrate a production backend, database, user-account persistence, server-side authentication, cloud music storage, payment system or real streaming-service infrastructure. Therefore, this project description does not claim those capabilities.</w:t>
      </w:r>
    </w:p>
    <w:p>
      <w:r>
        <w:t>The project is best represented as a Spotify-inspired front-end music web application / prototype demonstrating responsive UI development, client-side JavaScript state handling and browser-based audio playback. The project should not be presented as an official Spotify product.</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Spotify — Music On The Go</w:t>
            </w:r>
          </w:p>
        </w:tc>
      </w:tr>
      <w:tr>
        <w:tc>
          <w:tcPr>
            <w:tcW w:type="dxa" w:w="5083"/>
            <w:vAlign w:val="center"/>
          </w:tcPr>
          <w:p>
            <w:r>
              <w:t>Project Type</w:t>
            </w:r>
          </w:p>
        </w:tc>
        <w:tc>
          <w:tcPr>
            <w:tcW w:type="dxa" w:w="5083"/>
            <w:vAlign w:val="center"/>
          </w:tcPr>
          <w:p>
            <w:r>
              <w:t>Professional Web Development Project</w:t>
            </w:r>
          </w:p>
        </w:tc>
      </w:tr>
      <w:tr>
        <w:tc>
          <w:tcPr>
            <w:tcW w:type="dxa" w:w="5083"/>
            <w:vAlign w:val="center"/>
          </w:tcPr>
          <w:p>
            <w:r>
              <w:t>Project Category</w:t>
            </w:r>
          </w:p>
        </w:tc>
        <w:tc>
          <w:tcPr>
            <w:tcW w:type="dxa" w:w="5083"/>
            <w:vAlign w:val="center"/>
          </w:tcPr>
          <w:p>
            <w:r>
              <w:t>Music Streaming Web Application</w:t>
            </w:r>
          </w:p>
        </w:tc>
      </w:tr>
      <w:tr>
        <w:tc>
          <w:tcPr>
            <w:tcW w:type="dxa" w:w="5083"/>
            <w:vAlign w:val="center"/>
          </w:tcPr>
          <w:p>
            <w:r>
              <w:t>Frontend</w:t>
            </w:r>
          </w:p>
        </w:tc>
        <w:tc>
          <w:tcPr>
            <w:tcW w:type="dxa" w:w="5083"/>
            <w:vAlign w:val="center"/>
          </w:tcPr>
          <w:p>
            <w:r>
              <w:t>HTML5, CSS3, Vanilla JavaScript</w:t>
            </w:r>
          </w:p>
        </w:tc>
      </w:tr>
      <w:tr>
        <w:tc>
          <w:tcPr>
            <w:tcW w:type="dxa" w:w="5083"/>
            <w:vAlign w:val="center"/>
          </w:tcPr>
          <w:p>
            <w:r>
              <w:t>Core Pages</w:t>
            </w:r>
          </w:p>
        </w:tc>
        <w:tc>
          <w:tcPr>
            <w:tcW w:type="dxa" w:w="5083"/>
            <w:vAlign w:val="center"/>
          </w:tcPr>
          <w:p>
            <w:r>
              <w:t>Home, About, Library, Login / Sign-up</w:t>
            </w:r>
          </w:p>
        </w:tc>
      </w:tr>
      <w:tr>
        <w:tc>
          <w:tcPr>
            <w:tcW w:type="dxa" w:w="5083"/>
            <w:vAlign w:val="center"/>
          </w:tcPr>
          <w:p>
            <w:r>
              <w:t>Core Functionality</w:t>
            </w:r>
          </w:p>
        </w:tc>
        <w:tc>
          <w:tcPr>
            <w:tcW w:type="dxa" w:w="5083"/>
            <w:vAlign w:val="center"/>
          </w:tcPr>
          <w:p>
            <w:r>
              <w:t>Track browsing, selection, playback and navigation</w:t>
            </w:r>
          </w:p>
        </w:tc>
      </w:tr>
      <w:tr>
        <w:tc>
          <w:tcPr>
            <w:tcW w:type="dxa" w:w="5083"/>
            <w:vAlign w:val="center"/>
          </w:tcPr>
          <w:p>
            <w:r>
              <w:t>Audio</w:t>
            </w:r>
          </w:p>
        </w:tc>
        <w:tc>
          <w:tcPr>
            <w:tcW w:type="dxa" w:w="5083"/>
            <w:vAlign w:val="center"/>
          </w:tcPr>
          <w:p>
            <w:r>
              <w:t>HTML5 Audio API with local MP3 references</w:t>
            </w:r>
          </w:p>
        </w:tc>
      </w:tr>
      <w:tr>
        <w:tc>
          <w:tcPr>
            <w:tcW w:type="dxa" w:w="5083"/>
            <w:vAlign w:val="center"/>
          </w:tcPr>
          <w:p>
            <w:r>
              <w:t>Player Controls</w:t>
            </w:r>
          </w:p>
        </w:tc>
        <w:tc>
          <w:tcPr>
            <w:tcW w:type="dxa" w:w="5083"/>
            <w:vAlign w:val="center"/>
          </w:tcPr>
          <w:p>
            <w:r>
              <w:t>Play/Pause, Previous, Next, Seek/Progress</w:t>
            </w:r>
          </w:p>
        </w:tc>
      </w:tr>
      <w:tr>
        <w:tc>
          <w:tcPr>
            <w:tcW w:type="dxa" w:w="5083"/>
            <w:vAlign w:val="center"/>
          </w:tcPr>
          <w:p>
            <w:r>
              <w:t>UI</w:t>
            </w:r>
          </w:p>
        </w:tc>
        <w:tc>
          <w:tcPr>
            <w:tcW w:type="dxa" w:w="5083"/>
            <w:vAlign w:val="center"/>
          </w:tcPr>
          <w:p>
            <w:r>
              <w:t>Responsive navigation, song grids, hover interactions</w:t>
            </w:r>
          </w:p>
        </w:tc>
      </w:tr>
      <w:tr>
        <w:tc>
          <w:tcPr>
            <w:tcW w:type="dxa" w:w="5083"/>
            <w:vAlign w:val="center"/>
          </w:tcPr>
          <w:p>
            <w:r>
              <w:t>Primary Focus</w:t>
            </w:r>
          </w:p>
        </w:tc>
        <w:tc>
          <w:tcPr>
            <w:tcW w:type="dxa" w:w="5083"/>
            <w:vAlign w:val="center"/>
          </w:tcPr>
          <w:p>
            <w:r>
              <w:t>Interactive front-end music streaming experience</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