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52EF" w14:textId="0FA1FCD3" w:rsidR="004C390C" w:rsidRDefault="0061739D" w:rsidP="0061739D">
      <w:pPr>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7C39B8FA" w14:textId="77777777" w:rsidR="001B497E" w:rsidRDefault="001B497E" w:rsidP="0061739D">
      <w:pPr>
        <w:jc w:val="center"/>
        <w:rPr>
          <w:rFonts w:ascii="Times New Roman" w:hAnsi="Times New Roman" w:cs="Times New Roman"/>
          <w:b/>
          <w:bCs/>
          <w:sz w:val="28"/>
          <w:szCs w:val="28"/>
        </w:rPr>
      </w:pPr>
    </w:p>
    <w:p w14:paraId="22DE1A33" w14:textId="77777777" w:rsidR="00143CB2" w:rsidRPr="00143CB2" w:rsidRDefault="00143CB2" w:rsidP="00143CB2">
      <w:pPr>
        <w:jc w:val="both"/>
        <w:rPr>
          <w:rFonts w:ascii="Times New Roman" w:hAnsi="Times New Roman" w:cs="Times New Roman"/>
          <w:sz w:val="24"/>
          <w:szCs w:val="24"/>
        </w:rPr>
      </w:pPr>
      <w:r w:rsidRPr="00143CB2">
        <w:rPr>
          <w:rFonts w:ascii="Times New Roman" w:hAnsi="Times New Roman" w:cs="Times New Roman"/>
          <w:sz w:val="24"/>
          <w:szCs w:val="24"/>
        </w:rPr>
        <w:t>A Dental Management System (DMS</w:t>
      </w:r>
      <w:r w:rsidRPr="00143CB2">
        <w:rPr>
          <w:rFonts w:ascii="Times New Roman" w:hAnsi="Times New Roman" w:cs="Times New Roman"/>
          <w:b/>
          <w:bCs/>
          <w:sz w:val="24"/>
          <w:szCs w:val="24"/>
        </w:rPr>
        <w:t>)</w:t>
      </w:r>
      <w:r w:rsidRPr="00143CB2">
        <w:rPr>
          <w:rFonts w:ascii="Times New Roman" w:hAnsi="Times New Roman" w:cs="Times New Roman"/>
          <w:sz w:val="24"/>
          <w:szCs w:val="24"/>
        </w:rPr>
        <w:t xml:space="preserve"> is a specialized digital platform designed to centralize the administrative and clinical operations of a modern dental practice. Traditionally, dental clinics relied on manual, paper-based filing systems that were prone to errors, data loss, and inefficiency. This system replaces those outdated methods with a unified digital infrastructure, acting as a comprehensive database for patient records, clinical data, and office workflows. By integrating all facets of a practice into a single software environment, a DMS transforms a clinic into a tech-driven healthcare provider capable of handling high patient volumes with precision.</w:t>
      </w:r>
    </w:p>
    <w:p w14:paraId="3D9FDAB6" w14:textId="77777777" w:rsidR="00143CB2" w:rsidRPr="00143CB2" w:rsidRDefault="00143CB2" w:rsidP="00143CB2">
      <w:pPr>
        <w:jc w:val="both"/>
        <w:rPr>
          <w:rFonts w:ascii="Times New Roman" w:hAnsi="Times New Roman" w:cs="Times New Roman"/>
          <w:sz w:val="24"/>
          <w:szCs w:val="24"/>
        </w:rPr>
      </w:pPr>
      <w:r w:rsidRPr="00143CB2">
        <w:rPr>
          <w:rFonts w:ascii="Times New Roman" w:hAnsi="Times New Roman" w:cs="Times New Roman"/>
          <w:sz w:val="24"/>
          <w:szCs w:val="24"/>
        </w:rPr>
        <w:t>The primary purpose of implementing this system is to optimize operational efficiency while enhancing the quality of patient care. By automating repetitive administrative tasks, the system reduces the workload on clinic staff, allowing them to focus more on patient interaction and clinical outcomes. Beyond simple organization, the system aims to improve data accuracy and security, ensuring that sensitive medical histories and financial records are protected and easily retrievable. Ultimately, the goal is to create a seamless flow of information between the front desk and the treatment room, resulting in shorter wait times and a more professional experience for the patient.</w:t>
      </w:r>
    </w:p>
    <w:p w14:paraId="40AF08D4" w14:textId="5D15E597" w:rsidR="00143CB2" w:rsidRDefault="00143CB2" w:rsidP="0061739D">
      <w:pPr>
        <w:jc w:val="both"/>
        <w:rPr>
          <w:rFonts w:ascii="Times New Roman" w:hAnsi="Times New Roman" w:cs="Times New Roman"/>
          <w:sz w:val="24"/>
          <w:szCs w:val="24"/>
        </w:rPr>
      </w:pPr>
      <w:r w:rsidRPr="00143CB2">
        <w:rPr>
          <w:rFonts w:ascii="Times New Roman" w:hAnsi="Times New Roman" w:cs="Times New Roman"/>
          <w:sz w:val="24"/>
          <w:szCs w:val="24"/>
        </w:rPr>
        <w:t xml:space="preserve">To achieve these objectives, the system incorporates a robust suite of integrated features. </w:t>
      </w:r>
      <w:r w:rsidRPr="00143CB2">
        <w:rPr>
          <w:rFonts w:ascii="Times New Roman" w:hAnsi="Times New Roman" w:cs="Times New Roman"/>
          <w:b/>
          <w:bCs/>
          <w:sz w:val="24"/>
          <w:szCs w:val="24"/>
        </w:rPr>
        <w:t>Patient Management</w:t>
      </w:r>
      <w:r w:rsidRPr="00143CB2">
        <w:rPr>
          <w:rFonts w:ascii="Times New Roman" w:hAnsi="Times New Roman" w:cs="Times New Roman"/>
          <w:sz w:val="24"/>
          <w:szCs w:val="24"/>
        </w:rPr>
        <w:t xml:space="preserve"> and </w:t>
      </w:r>
      <w:r w:rsidRPr="00143CB2">
        <w:rPr>
          <w:rFonts w:ascii="Times New Roman" w:hAnsi="Times New Roman" w:cs="Times New Roman"/>
          <w:b/>
          <w:bCs/>
          <w:sz w:val="24"/>
          <w:szCs w:val="24"/>
        </w:rPr>
        <w:t>Appointment Scheduling</w:t>
      </w:r>
      <w:r w:rsidRPr="00143CB2">
        <w:rPr>
          <w:rFonts w:ascii="Times New Roman" w:hAnsi="Times New Roman" w:cs="Times New Roman"/>
          <w:sz w:val="24"/>
          <w:szCs w:val="24"/>
        </w:rPr>
        <w:t xml:space="preserve"> serve as the foundation, allowing for organized record-keeping and streamlined booking processes. For clinical accuracy, the system includes </w:t>
      </w:r>
      <w:r w:rsidRPr="00143CB2">
        <w:rPr>
          <w:rFonts w:ascii="Times New Roman" w:hAnsi="Times New Roman" w:cs="Times New Roman"/>
          <w:b/>
          <w:bCs/>
          <w:sz w:val="24"/>
          <w:szCs w:val="24"/>
        </w:rPr>
        <w:t>Treatment and Procedure Management</w:t>
      </w:r>
      <w:r w:rsidRPr="00143CB2">
        <w:rPr>
          <w:rFonts w:ascii="Times New Roman" w:hAnsi="Times New Roman" w:cs="Times New Roman"/>
          <w:sz w:val="24"/>
          <w:szCs w:val="24"/>
        </w:rPr>
        <w:t xml:space="preserve">, while </w:t>
      </w:r>
      <w:r w:rsidRPr="00143CB2">
        <w:rPr>
          <w:rFonts w:ascii="Times New Roman" w:hAnsi="Times New Roman" w:cs="Times New Roman"/>
          <w:b/>
          <w:bCs/>
          <w:sz w:val="24"/>
          <w:szCs w:val="24"/>
        </w:rPr>
        <w:t>Billing and Payment Management</w:t>
      </w:r>
      <w:r w:rsidRPr="00143CB2">
        <w:rPr>
          <w:rFonts w:ascii="Times New Roman" w:hAnsi="Times New Roman" w:cs="Times New Roman"/>
          <w:sz w:val="24"/>
          <w:szCs w:val="24"/>
        </w:rPr>
        <w:t xml:space="preserve"> ensures financial transactions and insurance claims are handled accurately. To support the back-end of the practice, </w:t>
      </w:r>
      <w:r w:rsidRPr="00143CB2">
        <w:rPr>
          <w:rFonts w:ascii="Times New Roman" w:hAnsi="Times New Roman" w:cs="Times New Roman"/>
          <w:b/>
          <w:bCs/>
          <w:sz w:val="24"/>
          <w:szCs w:val="24"/>
        </w:rPr>
        <w:t>Inventory Management</w:t>
      </w:r>
      <w:r w:rsidRPr="00143CB2">
        <w:rPr>
          <w:rFonts w:ascii="Times New Roman" w:hAnsi="Times New Roman" w:cs="Times New Roman"/>
          <w:sz w:val="24"/>
          <w:szCs w:val="24"/>
        </w:rPr>
        <w:t xml:space="preserve"> tracks supplies, while </w:t>
      </w:r>
      <w:r w:rsidRPr="00143CB2">
        <w:rPr>
          <w:rFonts w:ascii="Times New Roman" w:hAnsi="Times New Roman" w:cs="Times New Roman"/>
          <w:b/>
          <w:bCs/>
          <w:sz w:val="24"/>
          <w:szCs w:val="24"/>
        </w:rPr>
        <w:t>Reporting and Data Management</w:t>
      </w:r>
      <w:r w:rsidRPr="00143CB2">
        <w:rPr>
          <w:rFonts w:ascii="Times New Roman" w:hAnsi="Times New Roman" w:cs="Times New Roman"/>
          <w:sz w:val="24"/>
          <w:szCs w:val="24"/>
        </w:rPr>
        <w:t xml:space="preserve"> provide insights into clinic performance. Finally, a </w:t>
      </w:r>
      <w:r w:rsidRPr="00143CB2">
        <w:rPr>
          <w:rFonts w:ascii="Times New Roman" w:hAnsi="Times New Roman" w:cs="Times New Roman"/>
          <w:b/>
          <w:bCs/>
          <w:sz w:val="24"/>
          <w:szCs w:val="24"/>
        </w:rPr>
        <w:t>Notification and Alerts</w:t>
      </w:r>
      <w:r w:rsidRPr="00143CB2">
        <w:rPr>
          <w:rFonts w:ascii="Times New Roman" w:hAnsi="Times New Roman" w:cs="Times New Roman"/>
          <w:sz w:val="24"/>
          <w:szCs w:val="24"/>
        </w:rPr>
        <w:t xml:space="preserve"> module keeps both staff and patients informed through automated reminders, significantly reducing missed appointments and improving overall communication.</w:t>
      </w:r>
    </w:p>
    <w:p w14:paraId="7D9D0D4A" w14:textId="77777777" w:rsidR="00430F4B" w:rsidRDefault="00430F4B" w:rsidP="0061739D">
      <w:pPr>
        <w:jc w:val="both"/>
        <w:rPr>
          <w:rFonts w:ascii="Times New Roman" w:hAnsi="Times New Roman" w:cs="Times New Roman"/>
          <w:sz w:val="24"/>
          <w:szCs w:val="24"/>
        </w:rPr>
      </w:pPr>
    </w:p>
    <w:p w14:paraId="053E4A3C" w14:textId="77777777" w:rsidR="00C915C7" w:rsidRDefault="00C915C7" w:rsidP="0061739D">
      <w:pPr>
        <w:jc w:val="both"/>
        <w:rPr>
          <w:rFonts w:ascii="Times New Roman" w:hAnsi="Times New Roman" w:cs="Times New Roman"/>
          <w:sz w:val="24"/>
          <w:szCs w:val="24"/>
        </w:rPr>
      </w:pPr>
    </w:p>
    <w:p w14:paraId="7D7D76EE" w14:textId="77777777" w:rsidR="00C915C7" w:rsidRDefault="00C915C7" w:rsidP="0061739D">
      <w:pPr>
        <w:jc w:val="both"/>
        <w:rPr>
          <w:rFonts w:ascii="Times New Roman" w:hAnsi="Times New Roman" w:cs="Times New Roman"/>
          <w:sz w:val="24"/>
          <w:szCs w:val="24"/>
        </w:rPr>
      </w:pPr>
    </w:p>
    <w:p w14:paraId="67424CFB" w14:textId="77777777" w:rsidR="00C915C7" w:rsidRDefault="00C915C7" w:rsidP="0061739D">
      <w:pPr>
        <w:jc w:val="both"/>
        <w:rPr>
          <w:rFonts w:ascii="Times New Roman" w:hAnsi="Times New Roman" w:cs="Times New Roman"/>
          <w:sz w:val="24"/>
          <w:szCs w:val="24"/>
        </w:rPr>
      </w:pPr>
    </w:p>
    <w:p w14:paraId="383B850B" w14:textId="77777777" w:rsidR="00C915C7" w:rsidRDefault="00C915C7" w:rsidP="0061739D">
      <w:pPr>
        <w:jc w:val="both"/>
        <w:rPr>
          <w:rFonts w:ascii="Times New Roman" w:hAnsi="Times New Roman" w:cs="Times New Roman"/>
          <w:sz w:val="24"/>
          <w:szCs w:val="24"/>
        </w:rPr>
      </w:pPr>
    </w:p>
    <w:p w14:paraId="690F3539" w14:textId="77777777" w:rsidR="00C915C7" w:rsidRDefault="00C915C7" w:rsidP="0061739D">
      <w:pPr>
        <w:jc w:val="both"/>
        <w:rPr>
          <w:rFonts w:ascii="Times New Roman" w:hAnsi="Times New Roman" w:cs="Times New Roman"/>
          <w:sz w:val="24"/>
          <w:szCs w:val="24"/>
        </w:rPr>
      </w:pPr>
    </w:p>
    <w:p w14:paraId="63A51CF0" w14:textId="77777777" w:rsidR="00C915C7" w:rsidRDefault="00C915C7" w:rsidP="0061739D">
      <w:pPr>
        <w:jc w:val="both"/>
        <w:rPr>
          <w:rFonts w:ascii="Times New Roman" w:hAnsi="Times New Roman" w:cs="Times New Roman"/>
          <w:sz w:val="24"/>
          <w:szCs w:val="24"/>
        </w:rPr>
      </w:pPr>
    </w:p>
    <w:p w14:paraId="4665CA6E" w14:textId="77777777" w:rsidR="00C915C7" w:rsidRDefault="00C915C7" w:rsidP="0061739D">
      <w:pPr>
        <w:jc w:val="both"/>
        <w:rPr>
          <w:rFonts w:ascii="Times New Roman" w:hAnsi="Times New Roman" w:cs="Times New Roman"/>
          <w:sz w:val="24"/>
          <w:szCs w:val="24"/>
        </w:rPr>
      </w:pPr>
    </w:p>
    <w:p w14:paraId="745EE409" w14:textId="77777777" w:rsidR="00C915C7" w:rsidRDefault="00C915C7" w:rsidP="0061739D">
      <w:pPr>
        <w:jc w:val="both"/>
        <w:rPr>
          <w:rFonts w:ascii="Times New Roman" w:hAnsi="Times New Roman" w:cs="Times New Roman"/>
          <w:sz w:val="24"/>
          <w:szCs w:val="24"/>
        </w:rPr>
      </w:pPr>
    </w:p>
    <w:p w14:paraId="3D614A2E" w14:textId="77777777" w:rsidR="00C915C7" w:rsidRDefault="00C915C7" w:rsidP="0061739D">
      <w:pPr>
        <w:jc w:val="both"/>
        <w:rPr>
          <w:rFonts w:ascii="Times New Roman" w:hAnsi="Times New Roman" w:cs="Times New Roman"/>
          <w:sz w:val="24"/>
          <w:szCs w:val="24"/>
        </w:rPr>
      </w:pPr>
    </w:p>
    <w:p w14:paraId="73667BA4" w14:textId="304A8BBD" w:rsidR="00C915C7" w:rsidRDefault="00C915C7" w:rsidP="00C915C7">
      <w:pPr>
        <w:jc w:val="center"/>
        <w:rPr>
          <w:rFonts w:ascii="Times New Roman" w:hAnsi="Times New Roman" w:cs="Times New Roman"/>
          <w:b/>
          <w:bCs/>
          <w:sz w:val="28"/>
          <w:szCs w:val="28"/>
        </w:rPr>
      </w:pPr>
      <w:r w:rsidRPr="00C915C7">
        <w:rPr>
          <w:rFonts w:ascii="Times New Roman" w:hAnsi="Times New Roman" w:cs="Times New Roman"/>
          <w:b/>
          <w:bCs/>
          <w:sz w:val="28"/>
          <w:szCs w:val="28"/>
        </w:rPr>
        <w:lastRenderedPageBreak/>
        <w:t>SCOPE AND LIMITATION</w:t>
      </w:r>
    </w:p>
    <w:p w14:paraId="0D1C35B2" w14:textId="77777777" w:rsidR="001B497E" w:rsidRDefault="001B497E" w:rsidP="00C915C7">
      <w:pPr>
        <w:jc w:val="center"/>
        <w:rPr>
          <w:rFonts w:ascii="Times New Roman" w:hAnsi="Times New Roman" w:cs="Times New Roman"/>
          <w:b/>
          <w:bCs/>
          <w:sz w:val="28"/>
          <w:szCs w:val="28"/>
        </w:rPr>
      </w:pPr>
    </w:p>
    <w:p w14:paraId="074D3687" w14:textId="77777777" w:rsidR="00855653" w:rsidRPr="00855653" w:rsidRDefault="00855653" w:rsidP="00855653">
      <w:pPr>
        <w:jc w:val="both"/>
        <w:rPr>
          <w:rFonts w:ascii="Times New Roman" w:hAnsi="Times New Roman" w:cs="Times New Roman"/>
          <w:sz w:val="24"/>
          <w:szCs w:val="24"/>
        </w:rPr>
      </w:pPr>
      <w:r w:rsidRPr="00855653">
        <w:rPr>
          <w:rFonts w:ascii="Times New Roman" w:hAnsi="Times New Roman" w:cs="Times New Roman"/>
          <w:sz w:val="24"/>
          <w:szCs w:val="24"/>
        </w:rPr>
        <w:t xml:space="preserve">The </w:t>
      </w:r>
      <w:r w:rsidRPr="00855653">
        <w:rPr>
          <w:rFonts w:ascii="Times New Roman" w:hAnsi="Times New Roman" w:cs="Times New Roman"/>
          <w:b/>
          <w:bCs/>
          <w:sz w:val="24"/>
          <w:szCs w:val="24"/>
        </w:rPr>
        <w:t>Scope</w:t>
      </w:r>
      <w:r w:rsidRPr="00855653">
        <w:rPr>
          <w:rFonts w:ascii="Times New Roman" w:hAnsi="Times New Roman" w:cs="Times New Roman"/>
          <w:sz w:val="24"/>
          <w:szCs w:val="24"/>
        </w:rPr>
        <w:t xml:space="preserve"> of this project is the development of a web-based Dental Management System accessible via standard web browsers. By utilizing a web-responsive design, the system ensures that staff can access the </w:t>
      </w:r>
      <w:r w:rsidRPr="00855653">
        <w:rPr>
          <w:rFonts w:ascii="Times New Roman" w:hAnsi="Times New Roman" w:cs="Times New Roman"/>
          <w:b/>
          <w:bCs/>
          <w:sz w:val="24"/>
          <w:szCs w:val="24"/>
        </w:rPr>
        <w:t>Patient Management</w:t>
      </w:r>
      <w:r w:rsidRPr="00855653">
        <w:rPr>
          <w:rFonts w:ascii="Times New Roman" w:hAnsi="Times New Roman" w:cs="Times New Roman"/>
          <w:sz w:val="24"/>
          <w:szCs w:val="24"/>
        </w:rPr>
        <w:t xml:space="preserve">, </w:t>
      </w:r>
      <w:r w:rsidRPr="00855653">
        <w:rPr>
          <w:rFonts w:ascii="Times New Roman" w:hAnsi="Times New Roman" w:cs="Times New Roman"/>
          <w:b/>
          <w:bCs/>
          <w:sz w:val="24"/>
          <w:szCs w:val="24"/>
        </w:rPr>
        <w:t>Billing</w:t>
      </w:r>
      <w:r w:rsidRPr="00855653">
        <w:rPr>
          <w:rFonts w:ascii="Times New Roman" w:hAnsi="Times New Roman" w:cs="Times New Roman"/>
          <w:sz w:val="24"/>
          <w:szCs w:val="24"/>
        </w:rPr>
        <w:t xml:space="preserve">, and </w:t>
      </w:r>
      <w:r w:rsidRPr="00855653">
        <w:rPr>
          <w:rFonts w:ascii="Times New Roman" w:hAnsi="Times New Roman" w:cs="Times New Roman"/>
          <w:b/>
          <w:bCs/>
          <w:sz w:val="24"/>
          <w:szCs w:val="24"/>
        </w:rPr>
        <w:t>Inventory</w:t>
      </w:r>
      <w:r w:rsidRPr="00855653">
        <w:rPr>
          <w:rFonts w:ascii="Times New Roman" w:hAnsi="Times New Roman" w:cs="Times New Roman"/>
          <w:sz w:val="24"/>
          <w:szCs w:val="24"/>
        </w:rPr>
        <w:t xml:space="preserve"> modules from any authorized device with an internet connection. A key feature of this online implementation is the </w:t>
      </w:r>
      <w:r w:rsidRPr="00855653">
        <w:rPr>
          <w:rFonts w:ascii="Times New Roman" w:hAnsi="Times New Roman" w:cs="Times New Roman"/>
          <w:b/>
          <w:bCs/>
          <w:sz w:val="24"/>
          <w:szCs w:val="24"/>
        </w:rPr>
        <w:t>Patient Portal</w:t>
      </w:r>
      <w:r w:rsidRPr="00855653">
        <w:rPr>
          <w:rFonts w:ascii="Times New Roman" w:hAnsi="Times New Roman" w:cs="Times New Roman"/>
          <w:sz w:val="24"/>
          <w:szCs w:val="24"/>
        </w:rPr>
        <w:t xml:space="preserve">, which allows patients to book their own appointments through the </w:t>
      </w:r>
      <w:r w:rsidRPr="00855653">
        <w:rPr>
          <w:rFonts w:ascii="Times New Roman" w:hAnsi="Times New Roman" w:cs="Times New Roman"/>
          <w:b/>
          <w:bCs/>
          <w:sz w:val="24"/>
          <w:szCs w:val="24"/>
        </w:rPr>
        <w:t>Appointment Scheduling</w:t>
      </w:r>
      <w:r w:rsidRPr="00855653">
        <w:rPr>
          <w:rFonts w:ascii="Times New Roman" w:hAnsi="Times New Roman" w:cs="Times New Roman"/>
          <w:sz w:val="24"/>
          <w:szCs w:val="24"/>
        </w:rPr>
        <w:t xml:space="preserve"> module and receive real-time </w:t>
      </w:r>
      <w:r w:rsidRPr="00855653">
        <w:rPr>
          <w:rFonts w:ascii="Times New Roman" w:hAnsi="Times New Roman" w:cs="Times New Roman"/>
          <w:b/>
          <w:bCs/>
          <w:sz w:val="24"/>
          <w:szCs w:val="24"/>
        </w:rPr>
        <w:t>Notifications and Alerts</w:t>
      </w:r>
      <w:r w:rsidRPr="00855653">
        <w:rPr>
          <w:rFonts w:ascii="Times New Roman" w:hAnsi="Times New Roman" w:cs="Times New Roman"/>
          <w:sz w:val="24"/>
          <w:szCs w:val="24"/>
        </w:rPr>
        <w:t xml:space="preserve">. The system utilizes a centralized cloud database for </w:t>
      </w:r>
      <w:r w:rsidRPr="00855653">
        <w:rPr>
          <w:rFonts w:ascii="Times New Roman" w:hAnsi="Times New Roman" w:cs="Times New Roman"/>
          <w:b/>
          <w:bCs/>
          <w:sz w:val="24"/>
          <w:szCs w:val="24"/>
        </w:rPr>
        <w:t>Reporting and Data Management</w:t>
      </w:r>
      <w:r w:rsidRPr="00855653">
        <w:rPr>
          <w:rFonts w:ascii="Times New Roman" w:hAnsi="Times New Roman" w:cs="Times New Roman"/>
          <w:sz w:val="24"/>
          <w:szCs w:val="24"/>
        </w:rPr>
        <w:t>, ensuring that records are updated in real-time across all active sessions.</w:t>
      </w:r>
    </w:p>
    <w:p w14:paraId="38318840" w14:textId="19F3AFDD" w:rsidR="00855653" w:rsidRPr="00855653" w:rsidRDefault="00855653" w:rsidP="00855653">
      <w:pPr>
        <w:jc w:val="both"/>
        <w:rPr>
          <w:rFonts w:ascii="Times New Roman" w:hAnsi="Times New Roman" w:cs="Times New Roman"/>
          <w:sz w:val="24"/>
          <w:szCs w:val="24"/>
        </w:rPr>
      </w:pPr>
      <w:r w:rsidRPr="00855653">
        <w:rPr>
          <w:rFonts w:ascii="Times New Roman" w:hAnsi="Times New Roman" w:cs="Times New Roman"/>
          <w:sz w:val="24"/>
          <w:szCs w:val="24"/>
        </w:rPr>
        <w:t xml:space="preserve">However, the system has several </w:t>
      </w:r>
      <w:r w:rsidRPr="00855653">
        <w:rPr>
          <w:rFonts w:ascii="Times New Roman" w:hAnsi="Times New Roman" w:cs="Times New Roman"/>
          <w:b/>
          <w:bCs/>
          <w:sz w:val="24"/>
          <w:szCs w:val="24"/>
        </w:rPr>
        <w:t>Limitations</w:t>
      </w:r>
      <w:r w:rsidRPr="00855653">
        <w:rPr>
          <w:rFonts w:ascii="Times New Roman" w:hAnsi="Times New Roman" w:cs="Times New Roman"/>
          <w:sz w:val="24"/>
          <w:szCs w:val="24"/>
        </w:rPr>
        <w:t>. Being a web-based application, it requires a stable internet connection to function</w:t>
      </w:r>
      <w:r w:rsidR="000D34CC">
        <w:rPr>
          <w:rFonts w:ascii="Times New Roman" w:hAnsi="Times New Roman" w:cs="Times New Roman"/>
          <w:sz w:val="24"/>
          <w:szCs w:val="24"/>
        </w:rPr>
        <w:t xml:space="preserve">, </w:t>
      </w:r>
      <w:r w:rsidRPr="00855653">
        <w:rPr>
          <w:rFonts w:ascii="Times New Roman" w:hAnsi="Times New Roman" w:cs="Times New Roman"/>
          <w:sz w:val="24"/>
          <w:szCs w:val="24"/>
        </w:rPr>
        <w:t xml:space="preserve">an offline mode is currently not supported. While the system handles </w:t>
      </w:r>
      <w:r w:rsidRPr="00855653">
        <w:rPr>
          <w:rFonts w:ascii="Times New Roman" w:hAnsi="Times New Roman" w:cs="Times New Roman"/>
          <w:b/>
          <w:bCs/>
          <w:sz w:val="24"/>
          <w:szCs w:val="24"/>
        </w:rPr>
        <w:t>Billing and Payment Management</w:t>
      </w:r>
      <w:r w:rsidRPr="00855653">
        <w:rPr>
          <w:rFonts w:ascii="Times New Roman" w:hAnsi="Times New Roman" w:cs="Times New Roman"/>
          <w:sz w:val="24"/>
          <w:szCs w:val="24"/>
        </w:rPr>
        <w:t xml:space="preserve">, it does not process live credit card transactions directly on the site (using third-party gateways like </w:t>
      </w:r>
      <w:proofErr w:type="spellStart"/>
      <w:r w:rsidR="000D34CC">
        <w:rPr>
          <w:rFonts w:ascii="Times New Roman" w:hAnsi="Times New Roman" w:cs="Times New Roman"/>
          <w:sz w:val="24"/>
          <w:szCs w:val="24"/>
        </w:rPr>
        <w:t>PayMaya</w:t>
      </w:r>
      <w:proofErr w:type="spellEnd"/>
      <w:r w:rsidRPr="00855653">
        <w:rPr>
          <w:rFonts w:ascii="Times New Roman" w:hAnsi="Times New Roman" w:cs="Times New Roman"/>
          <w:sz w:val="24"/>
          <w:szCs w:val="24"/>
        </w:rPr>
        <w:t xml:space="preserve"> or </w:t>
      </w:r>
      <w:proofErr w:type="spellStart"/>
      <w:r w:rsidR="000D34CC">
        <w:rPr>
          <w:rFonts w:ascii="Times New Roman" w:hAnsi="Times New Roman" w:cs="Times New Roman"/>
          <w:sz w:val="24"/>
          <w:szCs w:val="24"/>
        </w:rPr>
        <w:t>Gcash</w:t>
      </w:r>
      <w:proofErr w:type="spellEnd"/>
      <w:r w:rsidRPr="00855653">
        <w:rPr>
          <w:rFonts w:ascii="Times New Roman" w:hAnsi="Times New Roman" w:cs="Times New Roman"/>
          <w:sz w:val="24"/>
          <w:szCs w:val="24"/>
        </w:rPr>
        <w:t>) and instead focuses on generating invoices and recording manual payments. Furthermore, since it is a browser-based tool, it cannot directly control local hardware like X-ray sensors or scanners. Lastly, the security scope is limited to user authentication and role-based access control, and does not include advanced biometric login.</w:t>
      </w:r>
    </w:p>
    <w:p w14:paraId="2E63ACF8" w14:textId="77777777" w:rsidR="001B497E" w:rsidRDefault="001B497E" w:rsidP="00A700F6">
      <w:pPr>
        <w:jc w:val="both"/>
        <w:rPr>
          <w:rFonts w:ascii="Times New Roman" w:hAnsi="Times New Roman" w:cs="Times New Roman"/>
          <w:sz w:val="24"/>
          <w:szCs w:val="24"/>
        </w:rPr>
      </w:pPr>
    </w:p>
    <w:p w14:paraId="3AF85471" w14:textId="77777777" w:rsidR="001B497E" w:rsidRDefault="001B497E" w:rsidP="00A700F6">
      <w:pPr>
        <w:jc w:val="both"/>
        <w:rPr>
          <w:rFonts w:ascii="Times New Roman" w:hAnsi="Times New Roman" w:cs="Times New Roman"/>
          <w:sz w:val="24"/>
          <w:szCs w:val="24"/>
        </w:rPr>
      </w:pPr>
    </w:p>
    <w:p w14:paraId="2F94B9AA" w14:textId="77777777" w:rsidR="001B497E" w:rsidRDefault="001B497E" w:rsidP="00A700F6">
      <w:pPr>
        <w:jc w:val="both"/>
        <w:rPr>
          <w:rFonts w:ascii="Times New Roman" w:hAnsi="Times New Roman" w:cs="Times New Roman"/>
          <w:sz w:val="24"/>
          <w:szCs w:val="24"/>
        </w:rPr>
      </w:pPr>
    </w:p>
    <w:p w14:paraId="577A0A3A" w14:textId="77777777" w:rsidR="001B497E" w:rsidRDefault="001B497E" w:rsidP="00A700F6">
      <w:pPr>
        <w:jc w:val="both"/>
        <w:rPr>
          <w:rFonts w:ascii="Times New Roman" w:hAnsi="Times New Roman" w:cs="Times New Roman"/>
          <w:sz w:val="24"/>
          <w:szCs w:val="24"/>
        </w:rPr>
      </w:pPr>
    </w:p>
    <w:p w14:paraId="655919CB" w14:textId="77777777" w:rsidR="001B497E" w:rsidRDefault="001B497E" w:rsidP="00A700F6">
      <w:pPr>
        <w:jc w:val="both"/>
        <w:rPr>
          <w:rFonts w:ascii="Times New Roman" w:hAnsi="Times New Roman" w:cs="Times New Roman"/>
          <w:sz w:val="24"/>
          <w:szCs w:val="24"/>
        </w:rPr>
      </w:pPr>
    </w:p>
    <w:p w14:paraId="6B31D3BE" w14:textId="77777777" w:rsidR="001B497E" w:rsidRDefault="001B497E" w:rsidP="00A700F6">
      <w:pPr>
        <w:jc w:val="both"/>
        <w:rPr>
          <w:rFonts w:ascii="Times New Roman" w:hAnsi="Times New Roman" w:cs="Times New Roman"/>
          <w:sz w:val="24"/>
          <w:szCs w:val="24"/>
        </w:rPr>
      </w:pPr>
    </w:p>
    <w:p w14:paraId="7F97F31C" w14:textId="77777777" w:rsidR="001B497E" w:rsidRDefault="001B497E" w:rsidP="00A700F6">
      <w:pPr>
        <w:jc w:val="both"/>
        <w:rPr>
          <w:rFonts w:ascii="Times New Roman" w:hAnsi="Times New Roman" w:cs="Times New Roman"/>
          <w:sz w:val="24"/>
          <w:szCs w:val="24"/>
        </w:rPr>
      </w:pPr>
    </w:p>
    <w:p w14:paraId="25CBFD06" w14:textId="77777777" w:rsidR="001B497E" w:rsidRDefault="001B497E" w:rsidP="00A700F6">
      <w:pPr>
        <w:jc w:val="both"/>
        <w:rPr>
          <w:rFonts w:ascii="Times New Roman" w:hAnsi="Times New Roman" w:cs="Times New Roman"/>
          <w:sz w:val="24"/>
          <w:szCs w:val="24"/>
        </w:rPr>
      </w:pPr>
    </w:p>
    <w:p w14:paraId="7F6005F3" w14:textId="77777777" w:rsidR="001B497E" w:rsidRDefault="001B497E" w:rsidP="00A700F6">
      <w:pPr>
        <w:jc w:val="both"/>
        <w:rPr>
          <w:rFonts w:ascii="Times New Roman" w:hAnsi="Times New Roman" w:cs="Times New Roman"/>
          <w:sz w:val="24"/>
          <w:szCs w:val="24"/>
        </w:rPr>
      </w:pPr>
    </w:p>
    <w:p w14:paraId="6F82766E" w14:textId="77777777" w:rsidR="001B497E" w:rsidRDefault="001B497E" w:rsidP="00A700F6">
      <w:pPr>
        <w:jc w:val="both"/>
        <w:rPr>
          <w:rFonts w:ascii="Times New Roman" w:hAnsi="Times New Roman" w:cs="Times New Roman"/>
          <w:sz w:val="24"/>
          <w:szCs w:val="24"/>
        </w:rPr>
      </w:pPr>
    </w:p>
    <w:p w14:paraId="3BEF03E7" w14:textId="77777777" w:rsidR="001B497E" w:rsidRDefault="001B497E" w:rsidP="00A700F6">
      <w:pPr>
        <w:jc w:val="both"/>
        <w:rPr>
          <w:rFonts w:ascii="Times New Roman" w:hAnsi="Times New Roman" w:cs="Times New Roman"/>
          <w:sz w:val="24"/>
          <w:szCs w:val="24"/>
        </w:rPr>
      </w:pPr>
    </w:p>
    <w:p w14:paraId="45ED116D" w14:textId="77777777" w:rsidR="001B497E" w:rsidRDefault="001B497E" w:rsidP="00A700F6">
      <w:pPr>
        <w:jc w:val="both"/>
        <w:rPr>
          <w:rFonts w:ascii="Times New Roman" w:hAnsi="Times New Roman" w:cs="Times New Roman"/>
          <w:sz w:val="24"/>
          <w:szCs w:val="24"/>
        </w:rPr>
      </w:pPr>
    </w:p>
    <w:p w14:paraId="4D9D2B29" w14:textId="77777777" w:rsidR="001B497E" w:rsidRDefault="001B497E" w:rsidP="00A700F6">
      <w:pPr>
        <w:jc w:val="both"/>
        <w:rPr>
          <w:rFonts w:ascii="Times New Roman" w:hAnsi="Times New Roman" w:cs="Times New Roman"/>
          <w:sz w:val="24"/>
          <w:szCs w:val="24"/>
        </w:rPr>
      </w:pPr>
    </w:p>
    <w:p w14:paraId="2262A937" w14:textId="77777777" w:rsidR="00E27BA2" w:rsidRDefault="00E27BA2" w:rsidP="00FA5246">
      <w:pPr>
        <w:jc w:val="center"/>
        <w:rPr>
          <w:rFonts w:ascii="Times New Roman" w:hAnsi="Times New Roman" w:cs="Times New Roman"/>
          <w:b/>
          <w:bCs/>
          <w:sz w:val="28"/>
          <w:szCs w:val="28"/>
        </w:rPr>
      </w:pPr>
    </w:p>
    <w:p w14:paraId="7BD82B5F" w14:textId="77777777" w:rsidR="00E27BA2" w:rsidRDefault="00E27BA2" w:rsidP="00FA5246">
      <w:pPr>
        <w:jc w:val="center"/>
        <w:rPr>
          <w:rFonts w:ascii="Times New Roman" w:hAnsi="Times New Roman" w:cs="Times New Roman"/>
          <w:b/>
          <w:bCs/>
          <w:sz w:val="28"/>
          <w:szCs w:val="28"/>
        </w:rPr>
      </w:pPr>
    </w:p>
    <w:p w14:paraId="3956601C" w14:textId="3E025DE0" w:rsidR="00FA5246" w:rsidRDefault="001B497E" w:rsidP="00FA5246">
      <w:pPr>
        <w:jc w:val="center"/>
        <w:rPr>
          <w:rFonts w:ascii="Times New Roman" w:hAnsi="Times New Roman" w:cs="Times New Roman"/>
          <w:b/>
          <w:bCs/>
          <w:sz w:val="28"/>
          <w:szCs w:val="28"/>
        </w:rPr>
      </w:pPr>
      <w:r w:rsidRPr="00FA5246">
        <w:rPr>
          <w:rFonts w:ascii="Times New Roman" w:hAnsi="Times New Roman" w:cs="Times New Roman"/>
          <w:b/>
          <w:bCs/>
          <w:sz w:val="28"/>
          <w:szCs w:val="28"/>
        </w:rPr>
        <w:lastRenderedPageBreak/>
        <w:t>TARGET USER</w:t>
      </w:r>
      <w:r w:rsidR="00FA5246" w:rsidRPr="00FA5246">
        <w:rPr>
          <w:rFonts w:ascii="Times New Roman" w:hAnsi="Times New Roman" w:cs="Times New Roman"/>
          <w:b/>
          <w:bCs/>
          <w:sz w:val="28"/>
          <w:szCs w:val="28"/>
        </w:rPr>
        <w:t>S</w:t>
      </w:r>
    </w:p>
    <w:p w14:paraId="69A3EB11" w14:textId="77777777" w:rsidR="00E27BA2" w:rsidRDefault="00E27BA2" w:rsidP="00FA5246">
      <w:pPr>
        <w:jc w:val="center"/>
        <w:rPr>
          <w:rFonts w:ascii="Times New Roman" w:hAnsi="Times New Roman" w:cs="Times New Roman"/>
          <w:b/>
          <w:bCs/>
          <w:sz w:val="28"/>
          <w:szCs w:val="28"/>
        </w:rPr>
      </w:pPr>
    </w:p>
    <w:p w14:paraId="27994F55" w14:textId="22E61B9C" w:rsidR="00E27BA2" w:rsidRDefault="00E27BA2" w:rsidP="00E27BA2">
      <w:pPr>
        <w:pStyle w:val="ListParagraph"/>
        <w:numPr>
          <w:ilvl w:val="0"/>
          <w:numId w:val="1"/>
        </w:numPr>
        <w:jc w:val="both"/>
        <w:rPr>
          <w:rFonts w:ascii="Times New Roman" w:hAnsi="Times New Roman" w:cs="Times New Roman"/>
          <w:sz w:val="24"/>
          <w:szCs w:val="24"/>
        </w:rPr>
      </w:pPr>
      <w:r w:rsidRPr="00E27BA2">
        <w:rPr>
          <w:rFonts w:ascii="Times New Roman" w:hAnsi="Times New Roman" w:cs="Times New Roman"/>
          <w:b/>
          <w:bCs/>
          <w:sz w:val="24"/>
          <w:szCs w:val="24"/>
        </w:rPr>
        <w:t>Administrator:</w:t>
      </w:r>
      <w:r w:rsidRPr="00E27BA2">
        <w:rPr>
          <w:rFonts w:ascii="Times New Roman" w:hAnsi="Times New Roman" w:cs="Times New Roman"/>
          <w:sz w:val="24"/>
          <w:szCs w:val="24"/>
        </w:rPr>
        <w:t xml:space="preserve"> Manages the web server settings, user accounts, and security protocols. They oversee the </w:t>
      </w:r>
      <w:r w:rsidRPr="00E27BA2">
        <w:rPr>
          <w:rFonts w:ascii="Times New Roman" w:hAnsi="Times New Roman" w:cs="Times New Roman"/>
          <w:b/>
          <w:bCs/>
          <w:sz w:val="24"/>
          <w:szCs w:val="24"/>
        </w:rPr>
        <w:t>Inventory Management</w:t>
      </w:r>
      <w:r w:rsidRPr="00E27BA2">
        <w:rPr>
          <w:rFonts w:ascii="Times New Roman" w:hAnsi="Times New Roman" w:cs="Times New Roman"/>
          <w:sz w:val="24"/>
          <w:szCs w:val="24"/>
        </w:rPr>
        <w:t xml:space="preserve"> and have access to full clinic analytics via the </w:t>
      </w:r>
      <w:r w:rsidRPr="00E27BA2">
        <w:rPr>
          <w:rFonts w:ascii="Times New Roman" w:hAnsi="Times New Roman" w:cs="Times New Roman"/>
          <w:b/>
          <w:bCs/>
          <w:sz w:val="24"/>
          <w:szCs w:val="24"/>
        </w:rPr>
        <w:t>Reporting</w:t>
      </w:r>
      <w:r w:rsidRPr="00E27BA2">
        <w:rPr>
          <w:rFonts w:ascii="Times New Roman" w:hAnsi="Times New Roman" w:cs="Times New Roman"/>
          <w:sz w:val="24"/>
          <w:szCs w:val="24"/>
        </w:rPr>
        <w:t xml:space="preserve"> module.</w:t>
      </w:r>
    </w:p>
    <w:p w14:paraId="053678A3" w14:textId="77777777" w:rsidR="00E27BA2" w:rsidRPr="00E27BA2" w:rsidRDefault="00E27BA2" w:rsidP="00E27BA2">
      <w:pPr>
        <w:pStyle w:val="ListParagraph"/>
        <w:jc w:val="both"/>
        <w:rPr>
          <w:rFonts w:ascii="Times New Roman" w:hAnsi="Times New Roman" w:cs="Times New Roman"/>
          <w:sz w:val="24"/>
          <w:szCs w:val="24"/>
        </w:rPr>
      </w:pPr>
    </w:p>
    <w:p w14:paraId="3F8537E3" w14:textId="68CD7010" w:rsidR="00E27BA2" w:rsidRDefault="00E27BA2" w:rsidP="00E27BA2">
      <w:pPr>
        <w:pStyle w:val="ListParagraph"/>
        <w:numPr>
          <w:ilvl w:val="0"/>
          <w:numId w:val="1"/>
        </w:numPr>
        <w:jc w:val="both"/>
        <w:rPr>
          <w:rFonts w:ascii="Times New Roman" w:hAnsi="Times New Roman" w:cs="Times New Roman"/>
          <w:sz w:val="24"/>
          <w:szCs w:val="24"/>
        </w:rPr>
      </w:pPr>
      <w:r w:rsidRPr="00E27BA2">
        <w:rPr>
          <w:rFonts w:ascii="Times New Roman" w:hAnsi="Times New Roman" w:cs="Times New Roman"/>
          <w:b/>
          <w:bCs/>
          <w:sz w:val="24"/>
          <w:szCs w:val="24"/>
        </w:rPr>
        <w:t>Dentists:</w:t>
      </w:r>
      <w:r w:rsidRPr="00E27BA2">
        <w:rPr>
          <w:rFonts w:ascii="Times New Roman" w:hAnsi="Times New Roman" w:cs="Times New Roman"/>
          <w:sz w:val="24"/>
          <w:szCs w:val="24"/>
        </w:rPr>
        <w:t xml:space="preserve"> Access the website from the treatment room to view patient histories and update </w:t>
      </w:r>
      <w:r w:rsidRPr="00E27BA2">
        <w:rPr>
          <w:rFonts w:ascii="Times New Roman" w:hAnsi="Times New Roman" w:cs="Times New Roman"/>
          <w:b/>
          <w:bCs/>
          <w:sz w:val="24"/>
          <w:szCs w:val="24"/>
        </w:rPr>
        <w:t>Treatment and Procedure Management</w:t>
      </w:r>
      <w:r w:rsidRPr="00E27BA2">
        <w:rPr>
          <w:rFonts w:ascii="Times New Roman" w:hAnsi="Times New Roman" w:cs="Times New Roman"/>
          <w:sz w:val="24"/>
          <w:szCs w:val="24"/>
        </w:rPr>
        <w:t xml:space="preserve"> logs in real-time.</w:t>
      </w:r>
    </w:p>
    <w:p w14:paraId="536C5131" w14:textId="77777777" w:rsidR="00E27BA2" w:rsidRPr="00E27BA2" w:rsidRDefault="00E27BA2" w:rsidP="00E27BA2">
      <w:pPr>
        <w:pStyle w:val="ListParagraph"/>
        <w:jc w:val="both"/>
        <w:rPr>
          <w:rFonts w:ascii="Times New Roman" w:hAnsi="Times New Roman" w:cs="Times New Roman"/>
          <w:sz w:val="24"/>
          <w:szCs w:val="24"/>
        </w:rPr>
      </w:pPr>
    </w:p>
    <w:p w14:paraId="74BDC84B" w14:textId="49C7943D" w:rsidR="00E27BA2" w:rsidRDefault="006764CD" w:rsidP="00E27BA2">
      <w:pPr>
        <w:pStyle w:val="ListParagraph"/>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Staff</w:t>
      </w:r>
      <w:r w:rsidR="00E27BA2" w:rsidRPr="00E27BA2">
        <w:rPr>
          <w:rFonts w:ascii="Times New Roman" w:hAnsi="Times New Roman" w:cs="Times New Roman"/>
          <w:b/>
          <w:bCs/>
          <w:sz w:val="24"/>
          <w:szCs w:val="24"/>
        </w:rPr>
        <w:t>:</w:t>
      </w:r>
      <w:r w:rsidR="00E27BA2" w:rsidRPr="00E27BA2">
        <w:rPr>
          <w:rFonts w:ascii="Times New Roman" w:hAnsi="Times New Roman" w:cs="Times New Roman"/>
          <w:sz w:val="24"/>
          <w:szCs w:val="24"/>
        </w:rPr>
        <w:t xml:space="preserve"> Use the web interface to manage the master calendar, verify online bookings, and handle the </w:t>
      </w:r>
      <w:r w:rsidR="00E27BA2" w:rsidRPr="00E27BA2">
        <w:rPr>
          <w:rFonts w:ascii="Times New Roman" w:hAnsi="Times New Roman" w:cs="Times New Roman"/>
          <w:b/>
          <w:bCs/>
          <w:sz w:val="24"/>
          <w:szCs w:val="24"/>
        </w:rPr>
        <w:t>Billing and Payment</w:t>
      </w:r>
      <w:r w:rsidR="00E27BA2" w:rsidRPr="00E27BA2">
        <w:rPr>
          <w:rFonts w:ascii="Times New Roman" w:hAnsi="Times New Roman" w:cs="Times New Roman"/>
          <w:sz w:val="24"/>
          <w:szCs w:val="24"/>
        </w:rPr>
        <w:t xml:space="preserve"> records.</w:t>
      </w:r>
    </w:p>
    <w:p w14:paraId="4B5FB9E7" w14:textId="77777777" w:rsidR="00E27BA2" w:rsidRPr="00E27BA2" w:rsidRDefault="00E27BA2" w:rsidP="00E27BA2">
      <w:pPr>
        <w:pStyle w:val="ListParagraph"/>
        <w:jc w:val="both"/>
        <w:rPr>
          <w:rFonts w:ascii="Times New Roman" w:hAnsi="Times New Roman" w:cs="Times New Roman"/>
          <w:sz w:val="24"/>
          <w:szCs w:val="24"/>
        </w:rPr>
      </w:pPr>
    </w:p>
    <w:p w14:paraId="2FB9D45E" w14:textId="7E0033BA" w:rsidR="00E27BA2" w:rsidRPr="00E27BA2" w:rsidRDefault="00E27BA2" w:rsidP="00E27BA2">
      <w:pPr>
        <w:pStyle w:val="ListParagraph"/>
        <w:numPr>
          <w:ilvl w:val="0"/>
          <w:numId w:val="1"/>
        </w:numPr>
        <w:jc w:val="both"/>
        <w:rPr>
          <w:rFonts w:ascii="Times New Roman" w:hAnsi="Times New Roman" w:cs="Times New Roman"/>
          <w:sz w:val="24"/>
          <w:szCs w:val="24"/>
        </w:rPr>
      </w:pPr>
      <w:r w:rsidRPr="00E27BA2">
        <w:rPr>
          <w:rFonts w:ascii="Times New Roman" w:hAnsi="Times New Roman" w:cs="Times New Roman"/>
          <w:b/>
          <w:bCs/>
          <w:sz w:val="24"/>
          <w:szCs w:val="24"/>
        </w:rPr>
        <w:t>Patients:</w:t>
      </w:r>
      <w:r w:rsidRPr="00E27BA2">
        <w:rPr>
          <w:rFonts w:ascii="Times New Roman" w:hAnsi="Times New Roman" w:cs="Times New Roman"/>
          <w:sz w:val="24"/>
          <w:szCs w:val="24"/>
        </w:rPr>
        <w:t xml:space="preserve"> The primary external users who access the website to register their profiles, view available time slots, and receive automated email/SMS alerts for their appointments.</w:t>
      </w:r>
    </w:p>
    <w:p w14:paraId="64B657F5" w14:textId="77777777" w:rsidR="00E27BA2" w:rsidRPr="00E27BA2" w:rsidRDefault="00E27BA2" w:rsidP="00E27BA2">
      <w:pPr>
        <w:jc w:val="both"/>
        <w:rPr>
          <w:rFonts w:ascii="Times New Roman" w:hAnsi="Times New Roman" w:cs="Times New Roman"/>
          <w:sz w:val="24"/>
          <w:szCs w:val="24"/>
        </w:rPr>
      </w:pPr>
    </w:p>
    <w:p w14:paraId="7FF49B18" w14:textId="77777777" w:rsidR="00FA5246" w:rsidRPr="00A700F6" w:rsidRDefault="00FA5246" w:rsidP="00FA5246">
      <w:pPr>
        <w:rPr>
          <w:rFonts w:ascii="Times New Roman" w:hAnsi="Times New Roman" w:cs="Times New Roman"/>
          <w:b/>
          <w:bCs/>
          <w:sz w:val="28"/>
          <w:szCs w:val="28"/>
        </w:rPr>
      </w:pPr>
    </w:p>
    <w:p w14:paraId="3D392561" w14:textId="77777777" w:rsidR="00C915C7" w:rsidRDefault="00C915C7" w:rsidP="00C915C7">
      <w:pPr>
        <w:jc w:val="both"/>
        <w:rPr>
          <w:rFonts w:ascii="Times New Roman" w:hAnsi="Times New Roman" w:cs="Times New Roman"/>
          <w:sz w:val="24"/>
          <w:szCs w:val="24"/>
        </w:rPr>
      </w:pPr>
    </w:p>
    <w:p w14:paraId="183C5C65" w14:textId="77777777" w:rsidR="005009B8" w:rsidRDefault="005009B8" w:rsidP="00C915C7">
      <w:pPr>
        <w:jc w:val="both"/>
        <w:rPr>
          <w:rFonts w:ascii="Times New Roman" w:hAnsi="Times New Roman" w:cs="Times New Roman"/>
          <w:sz w:val="24"/>
          <w:szCs w:val="24"/>
        </w:rPr>
      </w:pPr>
    </w:p>
    <w:p w14:paraId="50D14277" w14:textId="77777777" w:rsidR="005009B8" w:rsidRDefault="005009B8" w:rsidP="00C915C7">
      <w:pPr>
        <w:jc w:val="both"/>
        <w:rPr>
          <w:rFonts w:ascii="Times New Roman" w:hAnsi="Times New Roman" w:cs="Times New Roman"/>
          <w:sz w:val="24"/>
          <w:szCs w:val="24"/>
        </w:rPr>
      </w:pPr>
    </w:p>
    <w:p w14:paraId="34D99655" w14:textId="77777777" w:rsidR="005009B8" w:rsidRDefault="005009B8" w:rsidP="00C915C7">
      <w:pPr>
        <w:jc w:val="both"/>
        <w:rPr>
          <w:rFonts w:ascii="Times New Roman" w:hAnsi="Times New Roman" w:cs="Times New Roman"/>
          <w:sz w:val="24"/>
          <w:szCs w:val="24"/>
        </w:rPr>
      </w:pPr>
    </w:p>
    <w:p w14:paraId="484D568E" w14:textId="77777777" w:rsidR="005009B8" w:rsidRDefault="005009B8" w:rsidP="00C915C7">
      <w:pPr>
        <w:jc w:val="both"/>
        <w:rPr>
          <w:rFonts w:ascii="Times New Roman" w:hAnsi="Times New Roman" w:cs="Times New Roman"/>
          <w:sz w:val="24"/>
          <w:szCs w:val="24"/>
        </w:rPr>
      </w:pPr>
    </w:p>
    <w:p w14:paraId="0FF2DB03" w14:textId="77777777" w:rsidR="005009B8" w:rsidRDefault="005009B8" w:rsidP="00C915C7">
      <w:pPr>
        <w:jc w:val="both"/>
        <w:rPr>
          <w:rFonts w:ascii="Times New Roman" w:hAnsi="Times New Roman" w:cs="Times New Roman"/>
          <w:sz w:val="24"/>
          <w:szCs w:val="24"/>
        </w:rPr>
      </w:pPr>
    </w:p>
    <w:p w14:paraId="1AB638A8" w14:textId="77777777" w:rsidR="005009B8" w:rsidRDefault="005009B8" w:rsidP="00C915C7">
      <w:pPr>
        <w:jc w:val="both"/>
        <w:rPr>
          <w:rFonts w:ascii="Times New Roman" w:hAnsi="Times New Roman" w:cs="Times New Roman"/>
          <w:sz w:val="24"/>
          <w:szCs w:val="24"/>
        </w:rPr>
      </w:pPr>
    </w:p>
    <w:p w14:paraId="642CEF9D" w14:textId="77777777" w:rsidR="005009B8" w:rsidRDefault="005009B8" w:rsidP="00C915C7">
      <w:pPr>
        <w:jc w:val="both"/>
        <w:rPr>
          <w:rFonts w:ascii="Times New Roman" w:hAnsi="Times New Roman" w:cs="Times New Roman"/>
          <w:sz w:val="24"/>
          <w:szCs w:val="24"/>
        </w:rPr>
      </w:pPr>
    </w:p>
    <w:p w14:paraId="0692F9AF" w14:textId="77777777" w:rsidR="005009B8" w:rsidRDefault="005009B8" w:rsidP="00C915C7">
      <w:pPr>
        <w:jc w:val="both"/>
        <w:rPr>
          <w:rFonts w:ascii="Times New Roman" w:hAnsi="Times New Roman" w:cs="Times New Roman"/>
          <w:sz w:val="24"/>
          <w:szCs w:val="24"/>
        </w:rPr>
      </w:pPr>
    </w:p>
    <w:p w14:paraId="30876AD0" w14:textId="77777777" w:rsidR="005009B8" w:rsidRDefault="005009B8" w:rsidP="00C915C7">
      <w:pPr>
        <w:jc w:val="both"/>
        <w:rPr>
          <w:rFonts w:ascii="Times New Roman" w:hAnsi="Times New Roman" w:cs="Times New Roman"/>
          <w:sz w:val="24"/>
          <w:szCs w:val="24"/>
        </w:rPr>
      </w:pPr>
    </w:p>
    <w:p w14:paraId="28673A64" w14:textId="77777777" w:rsidR="005009B8" w:rsidRDefault="005009B8" w:rsidP="00C915C7">
      <w:pPr>
        <w:jc w:val="both"/>
        <w:rPr>
          <w:rFonts w:ascii="Times New Roman" w:hAnsi="Times New Roman" w:cs="Times New Roman"/>
          <w:sz w:val="24"/>
          <w:szCs w:val="24"/>
        </w:rPr>
      </w:pPr>
    </w:p>
    <w:p w14:paraId="47A23005" w14:textId="77777777" w:rsidR="005009B8" w:rsidRDefault="005009B8" w:rsidP="00C915C7">
      <w:pPr>
        <w:jc w:val="both"/>
        <w:rPr>
          <w:rFonts w:ascii="Times New Roman" w:hAnsi="Times New Roman" w:cs="Times New Roman"/>
          <w:sz w:val="24"/>
          <w:szCs w:val="24"/>
        </w:rPr>
      </w:pPr>
    </w:p>
    <w:p w14:paraId="426E62DB" w14:textId="77777777" w:rsidR="005009B8" w:rsidRDefault="005009B8" w:rsidP="00C915C7">
      <w:pPr>
        <w:jc w:val="both"/>
        <w:rPr>
          <w:rFonts w:ascii="Times New Roman" w:hAnsi="Times New Roman" w:cs="Times New Roman"/>
          <w:sz w:val="24"/>
          <w:szCs w:val="24"/>
        </w:rPr>
      </w:pPr>
    </w:p>
    <w:p w14:paraId="05653F63" w14:textId="77777777" w:rsidR="005009B8" w:rsidRDefault="005009B8" w:rsidP="00C915C7">
      <w:pPr>
        <w:jc w:val="both"/>
        <w:rPr>
          <w:rFonts w:ascii="Times New Roman" w:hAnsi="Times New Roman" w:cs="Times New Roman"/>
          <w:sz w:val="24"/>
          <w:szCs w:val="24"/>
        </w:rPr>
      </w:pPr>
    </w:p>
    <w:p w14:paraId="0F8662A9" w14:textId="77777777" w:rsidR="005009B8" w:rsidRDefault="005009B8" w:rsidP="00C915C7">
      <w:pPr>
        <w:jc w:val="both"/>
        <w:rPr>
          <w:rFonts w:ascii="Times New Roman" w:hAnsi="Times New Roman" w:cs="Times New Roman"/>
          <w:sz w:val="24"/>
          <w:szCs w:val="24"/>
        </w:rPr>
      </w:pPr>
    </w:p>
    <w:p w14:paraId="1CDC5F38" w14:textId="77777777" w:rsidR="005009B8" w:rsidRDefault="005009B8" w:rsidP="00C915C7">
      <w:pPr>
        <w:jc w:val="both"/>
        <w:rPr>
          <w:rFonts w:ascii="Times New Roman" w:hAnsi="Times New Roman" w:cs="Times New Roman"/>
          <w:sz w:val="24"/>
          <w:szCs w:val="24"/>
        </w:rPr>
      </w:pPr>
    </w:p>
    <w:p w14:paraId="5431C4DE" w14:textId="6E917770" w:rsidR="005009B8" w:rsidRDefault="005009B8" w:rsidP="005009B8">
      <w:pPr>
        <w:jc w:val="center"/>
        <w:rPr>
          <w:rFonts w:ascii="Times New Roman" w:hAnsi="Times New Roman" w:cs="Times New Roman"/>
          <w:b/>
          <w:bCs/>
          <w:sz w:val="28"/>
          <w:szCs w:val="28"/>
        </w:rPr>
      </w:pPr>
      <w:r w:rsidRPr="005009B8">
        <w:rPr>
          <w:rFonts w:ascii="Times New Roman" w:hAnsi="Times New Roman" w:cs="Times New Roman"/>
          <w:b/>
          <w:bCs/>
          <w:sz w:val="28"/>
          <w:szCs w:val="28"/>
        </w:rPr>
        <w:lastRenderedPageBreak/>
        <w:t>Objective of the System</w:t>
      </w:r>
    </w:p>
    <w:p w14:paraId="64DD9088" w14:textId="77777777" w:rsidR="00557A87" w:rsidRDefault="00557A87" w:rsidP="005009B8">
      <w:pPr>
        <w:jc w:val="center"/>
        <w:rPr>
          <w:rFonts w:ascii="Times New Roman" w:hAnsi="Times New Roman" w:cs="Times New Roman"/>
          <w:b/>
          <w:bCs/>
          <w:sz w:val="28"/>
          <w:szCs w:val="28"/>
        </w:rPr>
      </w:pPr>
    </w:p>
    <w:p w14:paraId="619E07F0" w14:textId="77777777" w:rsidR="00557A87" w:rsidRDefault="00557A87" w:rsidP="00557A87">
      <w:pPr>
        <w:jc w:val="both"/>
        <w:rPr>
          <w:rFonts w:ascii="Times New Roman" w:hAnsi="Times New Roman" w:cs="Times New Roman"/>
          <w:sz w:val="24"/>
          <w:szCs w:val="24"/>
        </w:rPr>
      </w:pPr>
      <w:r w:rsidRPr="00557A87">
        <w:rPr>
          <w:rFonts w:ascii="Times New Roman" w:hAnsi="Times New Roman" w:cs="Times New Roman"/>
          <w:sz w:val="24"/>
          <w:szCs w:val="24"/>
        </w:rPr>
        <w:t xml:space="preserve">To design and develop a web-based </w:t>
      </w:r>
      <w:r w:rsidRPr="00557A87">
        <w:rPr>
          <w:rFonts w:ascii="Times New Roman" w:hAnsi="Times New Roman" w:cs="Times New Roman"/>
          <w:b/>
          <w:bCs/>
          <w:sz w:val="24"/>
          <w:szCs w:val="24"/>
        </w:rPr>
        <w:t>Dental Management System</w:t>
      </w:r>
      <w:r w:rsidRPr="00557A87">
        <w:rPr>
          <w:rFonts w:ascii="Times New Roman" w:hAnsi="Times New Roman" w:cs="Times New Roman"/>
          <w:sz w:val="24"/>
          <w:szCs w:val="24"/>
        </w:rPr>
        <w:t xml:space="preserve"> that automates clinic operations, improves data accuracy, and provides a seamless online platform for both dental staff and patients to manage appointments and records.</w:t>
      </w:r>
    </w:p>
    <w:p w14:paraId="1ADA59EE" w14:textId="77777777" w:rsidR="00557A87" w:rsidRPr="00557A87" w:rsidRDefault="00557A87" w:rsidP="00557A87">
      <w:pPr>
        <w:jc w:val="both"/>
        <w:rPr>
          <w:rFonts w:ascii="Times New Roman" w:hAnsi="Times New Roman" w:cs="Times New Roman"/>
          <w:sz w:val="24"/>
          <w:szCs w:val="24"/>
        </w:rPr>
      </w:pPr>
    </w:p>
    <w:p w14:paraId="06A37E6D" w14:textId="77777777" w:rsidR="00557A87" w:rsidRPr="00557A87" w:rsidRDefault="00557A87" w:rsidP="00557A87">
      <w:pPr>
        <w:jc w:val="both"/>
        <w:rPr>
          <w:rFonts w:ascii="Times New Roman" w:hAnsi="Times New Roman" w:cs="Times New Roman"/>
          <w:b/>
          <w:bCs/>
          <w:sz w:val="24"/>
          <w:szCs w:val="24"/>
        </w:rPr>
      </w:pPr>
      <w:r w:rsidRPr="00557A87">
        <w:rPr>
          <w:rFonts w:ascii="Times New Roman" w:hAnsi="Times New Roman" w:cs="Times New Roman"/>
          <w:b/>
          <w:bCs/>
          <w:sz w:val="24"/>
          <w:szCs w:val="24"/>
        </w:rPr>
        <w:t>Specific Objectives:</w:t>
      </w:r>
    </w:p>
    <w:p w14:paraId="4935C5DB" w14:textId="77777777" w:rsidR="00557A87" w:rsidRPr="00557A87" w:rsidRDefault="00557A87" w:rsidP="00557A87">
      <w:pPr>
        <w:numPr>
          <w:ilvl w:val="0"/>
          <w:numId w:val="2"/>
        </w:numPr>
        <w:jc w:val="both"/>
        <w:rPr>
          <w:rFonts w:ascii="Times New Roman" w:hAnsi="Times New Roman" w:cs="Times New Roman"/>
          <w:sz w:val="24"/>
          <w:szCs w:val="24"/>
        </w:rPr>
      </w:pPr>
      <w:r w:rsidRPr="00557A87">
        <w:rPr>
          <w:rFonts w:ascii="Times New Roman" w:hAnsi="Times New Roman" w:cs="Times New Roman"/>
          <w:b/>
          <w:bCs/>
          <w:sz w:val="24"/>
          <w:szCs w:val="24"/>
        </w:rPr>
        <w:t>To centralize patient data:</w:t>
      </w:r>
      <w:r w:rsidRPr="00557A87">
        <w:rPr>
          <w:rFonts w:ascii="Times New Roman" w:hAnsi="Times New Roman" w:cs="Times New Roman"/>
          <w:sz w:val="24"/>
          <w:szCs w:val="24"/>
        </w:rPr>
        <w:t xml:space="preserve"> To develop a </w:t>
      </w:r>
      <w:r w:rsidRPr="00557A87">
        <w:rPr>
          <w:rFonts w:ascii="Times New Roman" w:hAnsi="Times New Roman" w:cs="Times New Roman"/>
          <w:b/>
          <w:bCs/>
          <w:sz w:val="24"/>
          <w:szCs w:val="24"/>
        </w:rPr>
        <w:t>Patient Management</w:t>
      </w:r>
      <w:r w:rsidRPr="00557A87">
        <w:rPr>
          <w:rFonts w:ascii="Times New Roman" w:hAnsi="Times New Roman" w:cs="Times New Roman"/>
          <w:sz w:val="24"/>
          <w:szCs w:val="24"/>
        </w:rPr>
        <w:t xml:space="preserve"> module that stores and organizes medical histories and personal records in a secure, easily retrievable digital format.</w:t>
      </w:r>
    </w:p>
    <w:p w14:paraId="2EF44D7C" w14:textId="77777777" w:rsidR="00557A87" w:rsidRPr="00557A87" w:rsidRDefault="00557A87" w:rsidP="00557A87">
      <w:pPr>
        <w:numPr>
          <w:ilvl w:val="0"/>
          <w:numId w:val="2"/>
        </w:numPr>
        <w:jc w:val="both"/>
        <w:rPr>
          <w:rFonts w:ascii="Times New Roman" w:hAnsi="Times New Roman" w:cs="Times New Roman"/>
          <w:sz w:val="24"/>
          <w:szCs w:val="24"/>
        </w:rPr>
      </w:pPr>
      <w:r w:rsidRPr="00557A87">
        <w:rPr>
          <w:rFonts w:ascii="Times New Roman" w:hAnsi="Times New Roman" w:cs="Times New Roman"/>
          <w:b/>
          <w:bCs/>
          <w:sz w:val="24"/>
          <w:szCs w:val="24"/>
        </w:rPr>
        <w:t>To streamline the booking process:</w:t>
      </w:r>
      <w:r w:rsidRPr="00557A87">
        <w:rPr>
          <w:rFonts w:ascii="Times New Roman" w:hAnsi="Times New Roman" w:cs="Times New Roman"/>
          <w:sz w:val="24"/>
          <w:szCs w:val="24"/>
        </w:rPr>
        <w:t xml:space="preserve"> To implement an online </w:t>
      </w:r>
      <w:r w:rsidRPr="00557A87">
        <w:rPr>
          <w:rFonts w:ascii="Times New Roman" w:hAnsi="Times New Roman" w:cs="Times New Roman"/>
          <w:b/>
          <w:bCs/>
          <w:sz w:val="24"/>
          <w:szCs w:val="24"/>
        </w:rPr>
        <w:t>Appointment Scheduling</w:t>
      </w:r>
      <w:r w:rsidRPr="00557A87">
        <w:rPr>
          <w:rFonts w:ascii="Times New Roman" w:hAnsi="Times New Roman" w:cs="Times New Roman"/>
          <w:sz w:val="24"/>
          <w:szCs w:val="24"/>
        </w:rPr>
        <w:t xml:space="preserve"> system that allows for real-time booking and minimizes schedule overlaps.</w:t>
      </w:r>
    </w:p>
    <w:p w14:paraId="6D4D493D" w14:textId="77777777" w:rsidR="00557A87" w:rsidRPr="00557A87" w:rsidRDefault="00557A87" w:rsidP="00557A87">
      <w:pPr>
        <w:numPr>
          <w:ilvl w:val="0"/>
          <w:numId w:val="2"/>
        </w:numPr>
        <w:jc w:val="both"/>
        <w:rPr>
          <w:rFonts w:ascii="Times New Roman" w:hAnsi="Times New Roman" w:cs="Times New Roman"/>
          <w:sz w:val="24"/>
          <w:szCs w:val="24"/>
        </w:rPr>
      </w:pPr>
      <w:r w:rsidRPr="00557A87">
        <w:rPr>
          <w:rFonts w:ascii="Times New Roman" w:hAnsi="Times New Roman" w:cs="Times New Roman"/>
          <w:b/>
          <w:bCs/>
          <w:sz w:val="24"/>
          <w:szCs w:val="24"/>
        </w:rPr>
        <w:t>To improve clinical documentation:</w:t>
      </w:r>
      <w:r w:rsidRPr="00557A87">
        <w:rPr>
          <w:rFonts w:ascii="Times New Roman" w:hAnsi="Times New Roman" w:cs="Times New Roman"/>
          <w:sz w:val="24"/>
          <w:szCs w:val="24"/>
        </w:rPr>
        <w:t xml:space="preserve"> To create a </w:t>
      </w:r>
      <w:r w:rsidRPr="00557A87">
        <w:rPr>
          <w:rFonts w:ascii="Times New Roman" w:hAnsi="Times New Roman" w:cs="Times New Roman"/>
          <w:b/>
          <w:bCs/>
          <w:sz w:val="24"/>
          <w:szCs w:val="24"/>
        </w:rPr>
        <w:t>Treatment and Procedure Management</w:t>
      </w:r>
      <w:r w:rsidRPr="00557A87">
        <w:rPr>
          <w:rFonts w:ascii="Times New Roman" w:hAnsi="Times New Roman" w:cs="Times New Roman"/>
          <w:sz w:val="24"/>
          <w:szCs w:val="24"/>
        </w:rPr>
        <w:t xml:space="preserve"> feature that enables dentists to accurately log dental services and track patient progress.</w:t>
      </w:r>
    </w:p>
    <w:p w14:paraId="48FF9608" w14:textId="77777777" w:rsidR="00557A87" w:rsidRPr="00557A87" w:rsidRDefault="00557A87" w:rsidP="00557A87">
      <w:pPr>
        <w:numPr>
          <w:ilvl w:val="0"/>
          <w:numId w:val="2"/>
        </w:numPr>
        <w:jc w:val="both"/>
        <w:rPr>
          <w:rFonts w:ascii="Times New Roman" w:hAnsi="Times New Roman" w:cs="Times New Roman"/>
          <w:sz w:val="24"/>
          <w:szCs w:val="24"/>
        </w:rPr>
      </w:pPr>
      <w:r w:rsidRPr="00557A87">
        <w:rPr>
          <w:rFonts w:ascii="Times New Roman" w:hAnsi="Times New Roman" w:cs="Times New Roman"/>
          <w:b/>
          <w:bCs/>
          <w:sz w:val="24"/>
          <w:szCs w:val="24"/>
        </w:rPr>
        <w:t>To automate financial tracking:</w:t>
      </w:r>
      <w:r w:rsidRPr="00557A87">
        <w:rPr>
          <w:rFonts w:ascii="Times New Roman" w:hAnsi="Times New Roman" w:cs="Times New Roman"/>
          <w:sz w:val="24"/>
          <w:szCs w:val="24"/>
        </w:rPr>
        <w:t xml:space="preserve"> To integrate a </w:t>
      </w:r>
      <w:r w:rsidRPr="00557A87">
        <w:rPr>
          <w:rFonts w:ascii="Times New Roman" w:hAnsi="Times New Roman" w:cs="Times New Roman"/>
          <w:b/>
          <w:bCs/>
          <w:sz w:val="24"/>
          <w:szCs w:val="24"/>
        </w:rPr>
        <w:t>Billing and Payment Management</w:t>
      </w:r>
      <w:r w:rsidRPr="00557A87">
        <w:rPr>
          <w:rFonts w:ascii="Times New Roman" w:hAnsi="Times New Roman" w:cs="Times New Roman"/>
          <w:sz w:val="24"/>
          <w:szCs w:val="24"/>
        </w:rPr>
        <w:t xml:space="preserve"> module that generates invoices and keeps a transparent record of all clinic transactions.</w:t>
      </w:r>
    </w:p>
    <w:p w14:paraId="102B87E7" w14:textId="77777777" w:rsidR="00557A87" w:rsidRPr="00557A87" w:rsidRDefault="00557A87" w:rsidP="00557A87">
      <w:pPr>
        <w:numPr>
          <w:ilvl w:val="0"/>
          <w:numId w:val="2"/>
        </w:numPr>
        <w:jc w:val="both"/>
        <w:rPr>
          <w:rFonts w:ascii="Times New Roman" w:hAnsi="Times New Roman" w:cs="Times New Roman"/>
          <w:sz w:val="24"/>
          <w:szCs w:val="24"/>
        </w:rPr>
      </w:pPr>
      <w:r w:rsidRPr="00557A87">
        <w:rPr>
          <w:rFonts w:ascii="Times New Roman" w:hAnsi="Times New Roman" w:cs="Times New Roman"/>
          <w:b/>
          <w:bCs/>
          <w:sz w:val="24"/>
          <w:szCs w:val="24"/>
        </w:rPr>
        <w:t>To manage clinic resources:</w:t>
      </w:r>
      <w:r w:rsidRPr="00557A87">
        <w:rPr>
          <w:rFonts w:ascii="Times New Roman" w:hAnsi="Times New Roman" w:cs="Times New Roman"/>
          <w:sz w:val="24"/>
          <w:szCs w:val="24"/>
        </w:rPr>
        <w:t xml:space="preserve"> To develop an </w:t>
      </w:r>
      <w:r w:rsidRPr="00557A87">
        <w:rPr>
          <w:rFonts w:ascii="Times New Roman" w:hAnsi="Times New Roman" w:cs="Times New Roman"/>
          <w:b/>
          <w:bCs/>
          <w:sz w:val="24"/>
          <w:szCs w:val="24"/>
        </w:rPr>
        <w:t>Inventory Management</w:t>
      </w:r>
      <w:r w:rsidRPr="00557A87">
        <w:rPr>
          <w:rFonts w:ascii="Times New Roman" w:hAnsi="Times New Roman" w:cs="Times New Roman"/>
          <w:sz w:val="24"/>
          <w:szCs w:val="24"/>
        </w:rPr>
        <w:t xml:space="preserve"> tool that monitors dental supplies and alerts the administrator when stocks are low.</w:t>
      </w:r>
    </w:p>
    <w:p w14:paraId="710957F8" w14:textId="77777777" w:rsidR="00557A87" w:rsidRPr="00557A87" w:rsidRDefault="00557A87" w:rsidP="00557A87">
      <w:pPr>
        <w:numPr>
          <w:ilvl w:val="0"/>
          <w:numId w:val="2"/>
        </w:numPr>
        <w:jc w:val="both"/>
        <w:rPr>
          <w:rFonts w:ascii="Times New Roman" w:hAnsi="Times New Roman" w:cs="Times New Roman"/>
          <w:sz w:val="24"/>
          <w:szCs w:val="24"/>
        </w:rPr>
      </w:pPr>
      <w:r w:rsidRPr="00557A87">
        <w:rPr>
          <w:rFonts w:ascii="Times New Roman" w:hAnsi="Times New Roman" w:cs="Times New Roman"/>
          <w:b/>
          <w:bCs/>
          <w:sz w:val="24"/>
          <w:szCs w:val="24"/>
        </w:rPr>
        <w:t>To enhance communication:</w:t>
      </w:r>
      <w:r w:rsidRPr="00557A87">
        <w:rPr>
          <w:rFonts w:ascii="Times New Roman" w:hAnsi="Times New Roman" w:cs="Times New Roman"/>
          <w:sz w:val="24"/>
          <w:szCs w:val="24"/>
        </w:rPr>
        <w:t xml:space="preserve"> To implement a </w:t>
      </w:r>
      <w:r w:rsidRPr="00557A87">
        <w:rPr>
          <w:rFonts w:ascii="Times New Roman" w:hAnsi="Times New Roman" w:cs="Times New Roman"/>
          <w:b/>
          <w:bCs/>
          <w:sz w:val="24"/>
          <w:szCs w:val="24"/>
        </w:rPr>
        <w:t>Notifications and Alerts</w:t>
      </w:r>
      <w:r w:rsidRPr="00557A87">
        <w:rPr>
          <w:rFonts w:ascii="Times New Roman" w:hAnsi="Times New Roman" w:cs="Times New Roman"/>
          <w:sz w:val="24"/>
          <w:szCs w:val="24"/>
        </w:rPr>
        <w:t xml:space="preserve"> system that sends automated reminders to patients via email or SMS to reduce appointment "no-shows."</w:t>
      </w:r>
    </w:p>
    <w:p w14:paraId="0E80C7FF" w14:textId="77777777" w:rsidR="00557A87" w:rsidRPr="00557A87" w:rsidRDefault="00557A87" w:rsidP="00557A87">
      <w:pPr>
        <w:numPr>
          <w:ilvl w:val="0"/>
          <w:numId w:val="2"/>
        </w:numPr>
        <w:jc w:val="both"/>
        <w:rPr>
          <w:rFonts w:ascii="Times New Roman" w:hAnsi="Times New Roman" w:cs="Times New Roman"/>
          <w:sz w:val="24"/>
          <w:szCs w:val="24"/>
        </w:rPr>
      </w:pPr>
      <w:r w:rsidRPr="00557A87">
        <w:rPr>
          <w:rFonts w:ascii="Times New Roman" w:hAnsi="Times New Roman" w:cs="Times New Roman"/>
          <w:b/>
          <w:bCs/>
          <w:sz w:val="24"/>
          <w:szCs w:val="24"/>
        </w:rPr>
        <w:t>To provide data-driven insights:</w:t>
      </w:r>
      <w:r w:rsidRPr="00557A87">
        <w:rPr>
          <w:rFonts w:ascii="Times New Roman" w:hAnsi="Times New Roman" w:cs="Times New Roman"/>
          <w:sz w:val="24"/>
          <w:szCs w:val="24"/>
        </w:rPr>
        <w:t xml:space="preserve"> To build a </w:t>
      </w:r>
      <w:r w:rsidRPr="00557A87">
        <w:rPr>
          <w:rFonts w:ascii="Times New Roman" w:hAnsi="Times New Roman" w:cs="Times New Roman"/>
          <w:b/>
          <w:bCs/>
          <w:sz w:val="24"/>
          <w:szCs w:val="24"/>
        </w:rPr>
        <w:t>Reporting and Data Management</w:t>
      </w:r>
      <w:r w:rsidRPr="00557A87">
        <w:rPr>
          <w:rFonts w:ascii="Times New Roman" w:hAnsi="Times New Roman" w:cs="Times New Roman"/>
          <w:sz w:val="24"/>
          <w:szCs w:val="24"/>
        </w:rPr>
        <w:t xml:space="preserve"> module capable of generating summaries of clinic income, patient visits, and overall practice performance.</w:t>
      </w:r>
    </w:p>
    <w:p w14:paraId="7D8541B2" w14:textId="77777777" w:rsidR="00557A87" w:rsidRDefault="00557A87" w:rsidP="00557A87">
      <w:pPr>
        <w:numPr>
          <w:ilvl w:val="0"/>
          <w:numId w:val="2"/>
        </w:numPr>
        <w:jc w:val="both"/>
        <w:rPr>
          <w:rFonts w:ascii="Times New Roman" w:hAnsi="Times New Roman" w:cs="Times New Roman"/>
          <w:sz w:val="24"/>
          <w:szCs w:val="24"/>
        </w:rPr>
      </w:pPr>
      <w:r w:rsidRPr="00557A87">
        <w:rPr>
          <w:rFonts w:ascii="Times New Roman" w:hAnsi="Times New Roman" w:cs="Times New Roman"/>
          <w:b/>
          <w:bCs/>
          <w:sz w:val="24"/>
          <w:szCs w:val="24"/>
        </w:rPr>
        <w:t>To ensure accessibility:</w:t>
      </w:r>
      <w:r w:rsidRPr="00557A87">
        <w:rPr>
          <w:rFonts w:ascii="Times New Roman" w:hAnsi="Times New Roman" w:cs="Times New Roman"/>
          <w:sz w:val="24"/>
          <w:szCs w:val="24"/>
        </w:rPr>
        <w:t xml:space="preserve"> To design a web-based interface that allows authorized users to access clinic data securely from any device with an internet connection.</w:t>
      </w:r>
    </w:p>
    <w:p w14:paraId="54345D3F" w14:textId="77777777" w:rsidR="0089145B" w:rsidRDefault="0089145B" w:rsidP="0089145B">
      <w:pPr>
        <w:jc w:val="both"/>
        <w:rPr>
          <w:rFonts w:ascii="Times New Roman" w:hAnsi="Times New Roman" w:cs="Times New Roman"/>
          <w:sz w:val="24"/>
          <w:szCs w:val="24"/>
        </w:rPr>
      </w:pPr>
    </w:p>
    <w:p w14:paraId="6B932643" w14:textId="77777777" w:rsidR="0089145B" w:rsidRDefault="0089145B" w:rsidP="0089145B">
      <w:pPr>
        <w:jc w:val="both"/>
        <w:rPr>
          <w:rFonts w:ascii="Times New Roman" w:hAnsi="Times New Roman" w:cs="Times New Roman"/>
          <w:sz w:val="24"/>
          <w:szCs w:val="24"/>
        </w:rPr>
      </w:pPr>
    </w:p>
    <w:p w14:paraId="51E95A5D" w14:textId="77777777" w:rsidR="0089145B" w:rsidRDefault="0089145B" w:rsidP="0089145B">
      <w:pPr>
        <w:jc w:val="both"/>
        <w:rPr>
          <w:rFonts w:ascii="Times New Roman" w:hAnsi="Times New Roman" w:cs="Times New Roman"/>
          <w:sz w:val="24"/>
          <w:szCs w:val="24"/>
        </w:rPr>
      </w:pPr>
    </w:p>
    <w:p w14:paraId="2B11DE4A" w14:textId="77777777" w:rsidR="0089145B" w:rsidRDefault="0089145B" w:rsidP="0089145B">
      <w:pPr>
        <w:jc w:val="both"/>
        <w:rPr>
          <w:rFonts w:ascii="Times New Roman" w:hAnsi="Times New Roman" w:cs="Times New Roman"/>
          <w:sz w:val="24"/>
          <w:szCs w:val="24"/>
        </w:rPr>
      </w:pPr>
    </w:p>
    <w:p w14:paraId="23C43EA4" w14:textId="77777777" w:rsidR="0089145B" w:rsidRDefault="0089145B" w:rsidP="0089145B">
      <w:pPr>
        <w:jc w:val="both"/>
        <w:rPr>
          <w:rFonts w:ascii="Times New Roman" w:hAnsi="Times New Roman" w:cs="Times New Roman"/>
          <w:sz w:val="24"/>
          <w:szCs w:val="24"/>
        </w:rPr>
      </w:pPr>
    </w:p>
    <w:p w14:paraId="38EA44AA" w14:textId="77777777" w:rsidR="0089145B" w:rsidRDefault="0089145B" w:rsidP="0089145B">
      <w:pPr>
        <w:jc w:val="both"/>
        <w:rPr>
          <w:rFonts w:ascii="Times New Roman" w:hAnsi="Times New Roman" w:cs="Times New Roman"/>
          <w:sz w:val="24"/>
          <w:szCs w:val="24"/>
        </w:rPr>
      </w:pPr>
    </w:p>
    <w:p w14:paraId="0706FB75" w14:textId="77777777" w:rsidR="0089145B" w:rsidRDefault="0089145B" w:rsidP="0089145B">
      <w:pPr>
        <w:jc w:val="both"/>
        <w:rPr>
          <w:rFonts w:ascii="Times New Roman" w:hAnsi="Times New Roman" w:cs="Times New Roman"/>
          <w:sz w:val="24"/>
          <w:szCs w:val="24"/>
        </w:rPr>
      </w:pPr>
    </w:p>
    <w:p w14:paraId="644F3E9E" w14:textId="6F65B1B7" w:rsidR="0089145B" w:rsidRDefault="0089145B" w:rsidP="0089145B">
      <w:pPr>
        <w:jc w:val="center"/>
        <w:rPr>
          <w:rFonts w:ascii="Times New Roman" w:hAnsi="Times New Roman" w:cs="Times New Roman"/>
          <w:b/>
          <w:bCs/>
          <w:sz w:val="28"/>
          <w:szCs w:val="28"/>
        </w:rPr>
      </w:pPr>
      <w:r w:rsidRPr="0089145B">
        <w:rPr>
          <w:rFonts w:ascii="Times New Roman" w:hAnsi="Times New Roman" w:cs="Times New Roman"/>
          <w:b/>
          <w:bCs/>
          <w:sz w:val="28"/>
          <w:szCs w:val="28"/>
        </w:rPr>
        <w:lastRenderedPageBreak/>
        <w:t>System Features</w:t>
      </w:r>
    </w:p>
    <w:p w14:paraId="351F8485" w14:textId="77777777" w:rsidR="00282AC8" w:rsidRDefault="00282AC8" w:rsidP="0089145B">
      <w:pPr>
        <w:jc w:val="center"/>
        <w:rPr>
          <w:rFonts w:ascii="Times New Roman" w:hAnsi="Times New Roman" w:cs="Times New Roman"/>
          <w:b/>
          <w:bCs/>
          <w:sz w:val="28"/>
          <w:szCs w:val="28"/>
        </w:rPr>
      </w:pPr>
    </w:p>
    <w:p w14:paraId="2D76FEAA" w14:textId="14BA7452" w:rsidR="00282AC8" w:rsidRPr="00282AC8" w:rsidRDefault="00282AC8" w:rsidP="00282AC8">
      <w:pPr>
        <w:jc w:val="both"/>
        <w:rPr>
          <w:rFonts w:ascii="Times New Roman" w:hAnsi="Times New Roman" w:cs="Times New Roman"/>
          <w:sz w:val="24"/>
          <w:szCs w:val="24"/>
        </w:rPr>
      </w:pPr>
      <w:r w:rsidRPr="00282AC8">
        <w:rPr>
          <w:rFonts w:ascii="Times New Roman" w:hAnsi="Times New Roman" w:cs="Times New Roman"/>
          <w:b/>
          <w:bCs/>
          <w:sz w:val="24"/>
          <w:szCs w:val="24"/>
        </w:rPr>
        <w:t>Patient Management:</w:t>
      </w:r>
      <w:r w:rsidRPr="00282AC8">
        <w:rPr>
          <w:rFonts w:ascii="Times New Roman" w:hAnsi="Times New Roman" w:cs="Times New Roman"/>
          <w:sz w:val="24"/>
          <w:szCs w:val="24"/>
        </w:rPr>
        <w:t xml:space="preserve"> This core module serves as a digital repository for all patient-related information. It allows staff to create, update, and manage comprehensive health records, including personal profiles, medical and dental histories, and contact information, ensuring that data is organized and easily accessible for future consultations.</w:t>
      </w:r>
    </w:p>
    <w:p w14:paraId="49148B96" w14:textId="66C4CDF3" w:rsidR="00282AC8" w:rsidRPr="00282AC8" w:rsidRDefault="00282AC8" w:rsidP="00282AC8">
      <w:pPr>
        <w:jc w:val="both"/>
        <w:rPr>
          <w:rFonts w:ascii="Times New Roman" w:hAnsi="Times New Roman" w:cs="Times New Roman"/>
          <w:sz w:val="24"/>
          <w:szCs w:val="24"/>
        </w:rPr>
      </w:pPr>
      <w:r w:rsidRPr="00282AC8">
        <w:rPr>
          <w:rFonts w:ascii="Times New Roman" w:hAnsi="Times New Roman" w:cs="Times New Roman"/>
          <w:b/>
          <w:bCs/>
          <w:sz w:val="24"/>
          <w:szCs w:val="24"/>
        </w:rPr>
        <w:t>Appointment Scheduling:</w:t>
      </w:r>
      <w:r w:rsidRPr="00282AC8">
        <w:rPr>
          <w:rFonts w:ascii="Times New Roman" w:hAnsi="Times New Roman" w:cs="Times New Roman"/>
          <w:sz w:val="24"/>
          <w:szCs w:val="24"/>
        </w:rPr>
        <w:t xml:space="preserve"> This feature provides a dynamic, real-time calendar where patients can book appointments online and staff can manage the clinic's daily schedule. It is designed to prevent double-bookings, allow for easy rescheduling, and provide a clear visual overview of the dentists' availability across various time slots.</w:t>
      </w:r>
    </w:p>
    <w:p w14:paraId="343BCC70" w14:textId="01A409A5" w:rsidR="00282AC8" w:rsidRPr="00282AC8" w:rsidRDefault="00282AC8" w:rsidP="00282AC8">
      <w:pPr>
        <w:jc w:val="both"/>
        <w:rPr>
          <w:rFonts w:ascii="Times New Roman" w:hAnsi="Times New Roman" w:cs="Times New Roman"/>
          <w:sz w:val="24"/>
          <w:szCs w:val="24"/>
        </w:rPr>
      </w:pPr>
      <w:r w:rsidRPr="00282AC8">
        <w:rPr>
          <w:rFonts w:ascii="Times New Roman" w:hAnsi="Times New Roman" w:cs="Times New Roman"/>
          <w:b/>
          <w:bCs/>
          <w:sz w:val="24"/>
          <w:szCs w:val="24"/>
        </w:rPr>
        <w:t>Treatment and Procedure Management:</w:t>
      </w:r>
      <w:r w:rsidRPr="00282AC8">
        <w:rPr>
          <w:rFonts w:ascii="Times New Roman" w:hAnsi="Times New Roman" w:cs="Times New Roman"/>
          <w:sz w:val="24"/>
          <w:szCs w:val="24"/>
        </w:rPr>
        <w:t xml:space="preserve"> Specifically designed for clinical use, this module allows dentists to document specific dental procedures, track treatment progress over multiple visits, and maintain notes on diagnoses. It ensures that every patient receives a consistent and well-documented continuity of care.</w:t>
      </w:r>
    </w:p>
    <w:p w14:paraId="751EC172" w14:textId="1A8D8869" w:rsidR="00282AC8" w:rsidRPr="00282AC8" w:rsidRDefault="00282AC8" w:rsidP="00282AC8">
      <w:pPr>
        <w:jc w:val="both"/>
        <w:rPr>
          <w:rFonts w:ascii="Times New Roman" w:hAnsi="Times New Roman" w:cs="Times New Roman"/>
          <w:sz w:val="24"/>
          <w:szCs w:val="24"/>
        </w:rPr>
      </w:pPr>
      <w:r w:rsidRPr="00282AC8">
        <w:rPr>
          <w:rFonts w:ascii="Times New Roman" w:hAnsi="Times New Roman" w:cs="Times New Roman"/>
          <w:b/>
          <w:bCs/>
          <w:sz w:val="24"/>
          <w:szCs w:val="24"/>
        </w:rPr>
        <w:t>Billing and Payment Management:</w:t>
      </w:r>
      <w:r w:rsidRPr="00282AC8">
        <w:rPr>
          <w:rFonts w:ascii="Times New Roman" w:hAnsi="Times New Roman" w:cs="Times New Roman"/>
          <w:sz w:val="24"/>
          <w:szCs w:val="24"/>
        </w:rPr>
        <w:t xml:space="preserve"> This financial module automates the generation of invoices and receipts for services rendered. It tracks outstanding balances, records various payment methods, and provides a transparent history of transactions, making the checkout process faster and reducing accounting errors.</w:t>
      </w:r>
    </w:p>
    <w:p w14:paraId="37F02DAC" w14:textId="75D3865B" w:rsidR="00282AC8" w:rsidRPr="00282AC8" w:rsidRDefault="00282AC8" w:rsidP="00282AC8">
      <w:pPr>
        <w:jc w:val="both"/>
        <w:rPr>
          <w:rFonts w:ascii="Times New Roman" w:hAnsi="Times New Roman" w:cs="Times New Roman"/>
          <w:sz w:val="24"/>
          <w:szCs w:val="24"/>
        </w:rPr>
      </w:pPr>
      <w:r w:rsidRPr="00282AC8">
        <w:rPr>
          <w:rFonts w:ascii="Times New Roman" w:hAnsi="Times New Roman" w:cs="Times New Roman"/>
          <w:b/>
          <w:bCs/>
          <w:sz w:val="24"/>
          <w:szCs w:val="24"/>
        </w:rPr>
        <w:t>Inventory Management:</w:t>
      </w:r>
      <w:r w:rsidRPr="00282AC8">
        <w:rPr>
          <w:rFonts w:ascii="Times New Roman" w:hAnsi="Times New Roman" w:cs="Times New Roman"/>
          <w:sz w:val="24"/>
          <w:szCs w:val="24"/>
        </w:rPr>
        <w:t xml:space="preserve"> This back-end feature monitors the clinic's stock of dental supplies, such as anesthetics, gloves, and filling materials. It tracks usage levels and alerts the administrator when items reach a minimum threshold, ensuring that the clinic never runs out of essential tools during a procedure.</w:t>
      </w:r>
    </w:p>
    <w:p w14:paraId="1414F1AF" w14:textId="12790E5C" w:rsidR="00282AC8" w:rsidRPr="00282AC8" w:rsidRDefault="00282AC8" w:rsidP="00282AC8">
      <w:pPr>
        <w:jc w:val="both"/>
        <w:rPr>
          <w:rFonts w:ascii="Times New Roman" w:hAnsi="Times New Roman" w:cs="Times New Roman"/>
          <w:sz w:val="24"/>
          <w:szCs w:val="24"/>
        </w:rPr>
      </w:pPr>
      <w:r w:rsidRPr="00282AC8">
        <w:rPr>
          <w:rFonts w:ascii="Times New Roman" w:hAnsi="Times New Roman" w:cs="Times New Roman"/>
          <w:b/>
          <w:bCs/>
          <w:sz w:val="24"/>
          <w:szCs w:val="24"/>
        </w:rPr>
        <w:t>Reporting and Data Management:</w:t>
      </w:r>
      <w:r w:rsidRPr="00282AC8">
        <w:rPr>
          <w:rFonts w:ascii="Times New Roman" w:hAnsi="Times New Roman" w:cs="Times New Roman"/>
          <w:sz w:val="24"/>
          <w:szCs w:val="24"/>
        </w:rPr>
        <w:t xml:space="preserve"> This module consolidates data from across the system to generate detailed analytical reports. It provides the clinic owner with insights into daily or monthly income, patient demographics, and the most frequently performed procedures, aiding in data-driven business decisions.</w:t>
      </w:r>
    </w:p>
    <w:p w14:paraId="02888405" w14:textId="4ED6413A" w:rsidR="00282AC8" w:rsidRPr="00282AC8" w:rsidRDefault="00282AC8" w:rsidP="00282AC8">
      <w:pPr>
        <w:jc w:val="both"/>
        <w:rPr>
          <w:rFonts w:ascii="Times New Roman" w:hAnsi="Times New Roman" w:cs="Times New Roman"/>
          <w:sz w:val="24"/>
          <w:szCs w:val="24"/>
        </w:rPr>
      </w:pPr>
      <w:r w:rsidRPr="00282AC8">
        <w:rPr>
          <w:rFonts w:ascii="Times New Roman" w:hAnsi="Times New Roman" w:cs="Times New Roman"/>
          <w:b/>
          <w:bCs/>
          <w:sz w:val="24"/>
          <w:szCs w:val="24"/>
        </w:rPr>
        <w:t>Notifications and Alerts:</w:t>
      </w:r>
      <w:r w:rsidRPr="00282AC8">
        <w:rPr>
          <w:rFonts w:ascii="Times New Roman" w:hAnsi="Times New Roman" w:cs="Times New Roman"/>
          <w:sz w:val="24"/>
          <w:szCs w:val="24"/>
        </w:rPr>
        <w:t xml:space="preserve"> To improve communication and attendance, this feature sends automated reminders to patients regarding their upcoming appointments email. It also provides internal alerts to staff for low inventory levels or system updates, ensuring that all stakeholders stay informed in real-time.</w:t>
      </w:r>
    </w:p>
    <w:p w14:paraId="6D2CA5A5" w14:textId="77777777" w:rsidR="0089145B" w:rsidRPr="00557A87" w:rsidRDefault="0089145B" w:rsidP="00282AC8">
      <w:pPr>
        <w:jc w:val="both"/>
        <w:rPr>
          <w:rFonts w:ascii="Times New Roman" w:hAnsi="Times New Roman" w:cs="Times New Roman"/>
          <w:sz w:val="24"/>
          <w:szCs w:val="24"/>
        </w:rPr>
      </w:pPr>
    </w:p>
    <w:p w14:paraId="5EC69DD8" w14:textId="77777777" w:rsidR="005009B8" w:rsidRPr="005009B8" w:rsidRDefault="005009B8" w:rsidP="005009B8">
      <w:pPr>
        <w:rPr>
          <w:rFonts w:ascii="Times New Roman" w:hAnsi="Times New Roman" w:cs="Times New Roman"/>
          <w:sz w:val="24"/>
          <w:szCs w:val="24"/>
        </w:rPr>
      </w:pPr>
    </w:p>
    <w:sectPr w:rsidR="005009B8" w:rsidRPr="005009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61A7F"/>
    <w:multiLevelType w:val="hybridMultilevel"/>
    <w:tmpl w:val="5D04D4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0E430C3"/>
    <w:multiLevelType w:val="multilevel"/>
    <w:tmpl w:val="CCD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2469">
    <w:abstractNumId w:val="0"/>
  </w:num>
  <w:num w:numId="2" w16cid:durableId="890699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D8"/>
    <w:rsid w:val="000636D8"/>
    <w:rsid w:val="000D34CC"/>
    <w:rsid w:val="00143CB2"/>
    <w:rsid w:val="001B497E"/>
    <w:rsid w:val="00282AC8"/>
    <w:rsid w:val="003B6445"/>
    <w:rsid w:val="00430F4B"/>
    <w:rsid w:val="00452EDE"/>
    <w:rsid w:val="004C390C"/>
    <w:rsid w:val="005009B8"/>
    <w:rsid w:val="00557A87"/>
    <w:rsid w:val="0061739D"/>
    <w:rsid w:val="006764CD"/>
    <w:rsid w:val="00855653"/>
    <w:rsid w:val="0089145B"/>
    <w:rsid w:val="00A700F6"/>
    <w:rsid w:val="00C915C7"/>
    <w:rsid w:val="00E24360"/>
    <w:rsid w:val="00E27BA2"/>
    <w:rsid w:val="00F9754B"/>
    <w:rsid w:val="00FA524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01D81"/>
  <w15:chartTrackingRefBased/>
  <w15:docId w15:val="{9B9E1C2C-8A34-4D17-9502-F6E76114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6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6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6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6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6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6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6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6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6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6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6D8"/>
    <w:rPr>
      <w:rFonts w:eastAsiaTheme="majorEastAsia" w:cstheme="majorBidi"/>
      <w:color w:val="272727" w:themeColor="text1" w:themeTint="D8"/>
    </w:rPr>
  </w:style>
  <w:style w:type="paragraph" w:styleId="Title">
    <w:name w:val="Title"/>
    <w:basedOn w:val="Normal"/>
    <w:next w:val="Normal"/>
    <w:link w:val="TitleChar"/>
    <w:uiPriority w:val="10"/>
    <w:qFormat/>
    <w:rsid w:val="00063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6D8"/>
    <w:pPr>
      <w:spacing w:before="160"/>
      <w:jc w:val="center"/>
    </w:pPr>
    <w:rPr>
      <w:i/>
      <w:iCs/>
      <w:color w:val="404040" w:themeColor="text1" w:themeTint="BF"/>
    </w:rPr>
  </w:style>
  <w:style w:type="character" w:customStyle="1" w:styleId="QuoteChar">
    <w:name w:val="Quote Char"/>
    <w:basedOn w:val="DefaultParagraphFont"/>
    <w:link w:val="Quote"/>
    <w:uiPriority w:val="29"/>
    <w:rsid w:val="000636D8"/>
    <w:rPr>
      <w:i/>
      <w:iCs/>
      <w:color w:val="404040" w:themeColor="text1" w:themeTint="BF"/>
    </w:rPr>
  </w:style>
  <w:style w:type="paragraph" w:styleId="ListParagraph">
    <w:name w:val="List Paragraph"/>
    <w:basedOn w:val="Normal"/>
    <w:uiPriority w:val="34"/>
    <w:qFormat/>
    <w:rsid w:val="000636D8"/>
    <w:pPr>
      <w:ind w:left="720"/>
      <w:contextualSpacing/>
    </w:pPr>
  </w:style>
  <w:style w:type="character" w:styleId="IntenseEmphasis">
    <w:name w:val="Intense Emphasis"/>
    <w:basedOn w:val="DefaultParagraphFont"/>
    <w:uiPriority w:val="21"/>
    <w:qFormat/>
    <w:rsid w:val="000636D8"/>
    <w:rPr>
      <w:i/>
      <w:iCs/>
      <w:color w:val="2F5496" w:themeColor="accent1" w:themeShade="BF"/>
    </w:rPr>
  </w:style>
  <w:style w:type="paragraph" w:styleId="IntenseQuote">
    <w:name w:val="Intense Quote"/>
    <w:basedOn w:val="Normal"/>
    <w:next w:val="Normal"/>
    <w:link w:val="IntenseQuoteChar"/>
    <w:uiPriority w:val="30"/>
    <w:qFormat/>
    <w:rsid w:val="000636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6D8"/>
    <w:rPr>
      <w:i/>
      <w:iCs/>
      <w:color w:val="2F5496" w:themeColor="accent1" w:themeShade="BF"/>
    </w:rPr>
  </w:style>
  <w:style w:type="character" w:styleId="IntenseReference">
    <w:name w:val="Intense Reference"/>
    <w:basedOn w:val="DefaultParagraphFont"/>
    <w:uiPriority w:val="32"/>
    <w:qFormat/>
    <w:rsid w:val="000636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1209</Words>
  <Characters>6894</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celestino flores</dc:creator>
  <cp:keywords/>
  <dc:description/>
  <cp:lastModifiedBy>celestino flores</cp:lastModifiedBy>
  <cp:revision>17</cp:revision>
  <dcterms:created xsi:type="dcterms:W3CDTF">2025-12-19T13:59:00Z</dcterms:created>
  <dcterms:modified xsi:type="dcterms:W3CDTF">2025-12-19T14:33:00Z</dcterms:modified>
</cp:coreProperties>
</file>