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27" w:rsidRDefault="003255A1" w:rsidP="003255A1">
      <w:pPr>
        <w:jc w:val="center"/>
        <w:rPr>
          <w:sz w:val="28"/>
        </w:rPr>
      </w:pPr>
      <w:r>
        <w:rPr>
          <w:sz w:val="28"/>
        </w:rPr>
        <w:t>Сценарий.</w:t>
      </w:r>
    </w:p>
    <w:p w:rsidR="003255A1" w:rsidRPr="00D93B6D" w:rsidRDefault="003255A1" w:rsidP="003255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Авторизация. </w:t>
      </w:r>
      <w:r>
        <w:rPr>
          <w:sz w:val="24"/>
          <w:lang w:val="en-US"/>
        </w:rPr>
        <w:t>JS</w:t>
      </w:r>
      <w:r w:rsidRPr="003255A1">
        <w:rPr>
          <w:sz w:val="24"/>
        </w:rPr>
        <w:t xml:space="preserve"> </w:t>
      </w:r>
      <w:r>
        <w:rPr>
          <w:sz w:val="24"/>
        </w:rPr>
        <w:t>на кнопке регистрации.</w:t>
      </w:r>
      <w:r w:rsidR="002C6BAD">
        <w:rPr>
          <w:sz w:val="24"/>
        </w:rPr>
        <w:t xml:space="preserve"> Все сделано с </w:t>
      </w:r>
      <w:r w:rsidR="002C6BAD">
        <w:rPr>
          <w:sz w:val="24"/>
          <w:lang w:val="en-US"/>
        </w:rPr>
        <w:t xml:space="preserve">html. </w:t>
      </w:r>
    </w:p>
    <w:p w:rsidR="002C6BAD" w:rsidRDefault="002C6BAD" w:rsidP="003255A1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Авторизировались</w:t>
      </w:r>
      <w:proofErr w:type="spellEnd"/>
      <w:r>
        <w:rPr>
          <w:sz w:val="24"/>
        </w:rPr>
        <w:t>, перешли на новую страницу -</w:t>
      </w:r>
      <w:r w:rsidRPr="002C6BAD">
        <w:rPr>
          <w:sz w:val="24"/>
        </w:rPr>
        <w:t xml:space="preserve">&gt; </w:t>
      </w:r>
      <w:r>
        <w:rPr>
          <w:sz w:val="24"/>
        </w:rPr>
        <w:t xml:space="preserve">разбили на модули 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</w:rPr>
        <w:t xml:space="preserve"> + форма использовала метод </w:t>
      </w:r>
      <w:r>
        <w:rPr>
          <w:sz w:val="24"/>
          <w:lang w:val="en-US"/>
        </w:rPr>
        <w:t>POST</w:t>
      </w:r>
      <w:r>
        <w:rPr>
          <w:sz w:val="24"/>
        </w:rPr>
        <w:t xml:space="preserve"> и хранимую процедуру вставки.</w:t>
      </w:r>
      <w:r w:rsidRPr="002C6BAD">
        <w:rPr>
          <w:sz w:val="24"/>
        </w:rPr>
        <w:t xml:space="preserve"> </w:t>
      </w:r>
    </w:p>
    <w:p w:rsidR="002C6BAD" w:rsidRDefault="002C6BAD" w:rsidP="003255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Блоки, таблицы </w:t>
      </w:r>
      <w:r w:rsidRPr="002C6BAD">
        <w:rPr>
          <w:sz w:val="24"/>
        </w:rPr>
        <w:t xml:space="preserve">-&gt; </w:t>
      </w:r>
      <w:r>
        <w:rPr>
          <w:sz w:val="24"/>
          <w:lang w:val="en-US"/>
        </w:rPr>
        <w:t>CSS</w:t>
      </w:r>
      <w:r w:rsidRPr="002C6BAD">
        <w:rPr>
          <w:sz w:val="24"/>
        </w:rPr>
        <w:t>.</w:t>
      </w:r>
    </w:p>
    <w:p w:rsidR="002C6BAD" w:rsidRPr="002C6BAD" w:rsidRDefault="002C6BAD" w:rsidP="003255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Домашняя страница с меню.</w:t>
      </w:r>
      <w:r>
        <w:rPr>
          <w:sz w:val="24"/>
        </w:rPr>
        <w:tab/>
      </w:r>
    </w:p>
    <w:p w:rsidR="002C6BAD" w:rsidRDefault="002C6BAD" w:rsidP="003255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Смена оформления, хранение в </w:t>
      </w:r>
      <w:r>
        <w:rPr>
          <w:sz w:val="24"/>
          <w:lang w:val="en-US"/>
        </w:rPr>
        <w:t>cookie</w:t>
      </w:r>
      <w:r w:rsidRPr="002C6BAD">
        <w:rPr>
          <w:sz w:val="24"/>
        </w:rPr>
        <w:t xml:space="preserve">. </w:t>
      </w:r>
    </w:p>
    <w:p w:rsidR="002C6BAD" w:rsidRDefault="002C6BAD" w:rsidP="003255A1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Набрали в поисковой строке, нажали поиск методом </w:t>
      </w:r>
      <w:r>
        <w:rPr>
          <w:sz w:val="24"/>
          <w:lang w:val="en-US"/>
        </w:rPr>
        <w:t>GET</w:t>
      </w:r>
      <w:r w:rsidRPr="002C6BAD">
        <w:rPr>
          <w:sz w:val="24"/>
        </w:rPr>
        <w:t xml:space="preserve">. </w:t>
      </w:r>
      <w:r>
        <w:rPr>
          <w:sz w:val="24"/>
        </w:rPr>
        <w:t>Здесь запрос по нескольким связным таблицам – выводим все продукты из таблицы продуктов, которых на складе больше нуля, исключая продукты уже находящиеся в корзине пользователя</w:t>
      </w:r>
      <w:r w:rsidR="00D93B6D">
        <w:rPr>
          <w:sz w:val="24"/>
        </w:rPr>
        <w:t xml:space="preserve">. </w:t>
      </w:r>
    </w:p>
    <w:p w:rsid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При заказе не можем выбрать больше товаров, чем есть на самом деле – обработка ошибок пользователя. Заказываем -</w:t>
      </w:r>
      <w:r>
        <w:rPr>
          <w:sz w:val="24"/>
          <w:lang w:val="en-US"/>
        </w:rPr>
        <w:t xml:space="preserve">&gt; </w:t>
      </w:r>
      <w:r>
        <w:rPr>
          <w:sz w:val="24"/>
        </w:rPr>
        <w:t>ввод в две связные таблицы (продукты и корзину).</w:t>
      </w:r>
    </w:p>
    <w:p w:rsidR="00D93B6D" w:rsidRP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Запрос по производителю – </w:t>
      </w:r>
      <w:r>
        <w:rPr>
          <w:sz w:val="24"/>
          <w:lang w:val="en-US"/>
        </w:rPr>
        <w:t>AJAX.</w:t>
      </w:r>
    </w:p>
    <w:p w:rsid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Пытаемся зайти на </w:t>
      </w:r>
      <w:proofErr w:type="spellStart"/>
      <w:r>
        <w:rPr>
          <w:sz w:val="24"/>
        </w:rPr>
        <w:t>админскую</w:t>
      </w:r>
      <w:proofErr w:type="spellEnd"/>
      <w:r>
        <w:rPr>
          <w:sz w:val="24"/>
        </w:rPr>
        <w:t xml:space="preserve"> страницу, нельзя. Выходим, из авторизации пытаемся вернуться на главную – нельзя -</w:t>
      </w:r>
      <w:r w:rsidRPr="00D93B6D">
        <w:rPr>
          <w:sz w:val="24"/>
        </w:rPr>
        <w:t xml:space="preserve">&gt; </w:t>
      </w:r>
      <w:r>
        <w:rPr>
          <w:sz w:val="24"/>
        </w:rPr>
        <w:t xml:space="preserve">права доступа. Меняем сессию на 10 </w:t>
      </w:r>
      <w:proofErr w:type="spellStart"/>
      <w:r>
        <w:rPr>
          <w:sz w:val="24"/>
        </w:rPr>
        <w:t>секнуд</w:t>
      </w:r>
      <w:proofErr w:type="spellEnd"/>
      <w:r>
        <w:rPr>
          <w:sz w:val="24"/>
        </w:rPr>
        <w:t xml:space="preserve">. Заходим к админу </w:t>
      </w:r>
      <w:r>
        <w:rPr>
          <w:sz w:val="24"/>
          <w:lang w:val="en-US"/>
        </w:rPr>
        <w:t xml:space="preserve">-&gt; </w:t>
      </w:r>
      <w:r>
        <w:rPr>
          <w:sz w:val="24"/>
        </w:rPr>
        <w:t xml:space="preserve">админ + сессии. </w:t>
      </w:r>
    </w:p>
    <w:p w:rsid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Блокировки</w:t>
      </w:r>
    </w:p>
    <w:p w:rsid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База данных в курсовой</w:t>
      </w:r>
    </w:p>
    <w:p w:rsidR="00D93B6D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Сценарий в курсовой</w:t>
      </w:r>
    </w:p>
    <w:p w:rsidR="00D93B6D" w:rsidRPr="003255A1" w:rsidRDefault="00D93B6D" w:rsidP="00D93B6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Стандарт </w:t>
      </w:r>
      <w:r>
        <w:rPr>
          <w:sz w:val="24"/>
          <w:lang w:val="en-US"/>
        </w:rPr>
        <w:t xml:space="preserve">Google </w:t>
      </w:r>
      <w:r>
        <w:rPr>
          <w:sz w:val="24"/>
        </w:rPr>
        <w:t>в курсовой</w:t>
      </w:r>
      <w:bookmarkStart w:id="0" w:name="_GoBack"/>
      <w:bookmarkEnd w:id="0"/>
    </w:p>
    <w:sectPr w:rsidR="00D93B6D" w:rsidRPr="00325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E5434"/>
    <w:multiLevelType w:val="hybridMultilevel"/>
    <w:tmpl w:val="6AAE0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A1"/>
    <w:rsid w:val="002C6BAD"/>
    <w:rsid w:val="003255A1"/>
    <w:rsid w:val="00AF0027"/>
    <w:rsid w:val="00D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897C-8DF5-479E-9E93-C1F6D2C9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2014-12-28T19:53:00Z</dcterms:created>
  <dcterms:modified xsi:type="dcterms:W3CDTF">2014-12-28T20:24:00Z</dcterms:modified>
</cp:coreProperties>
</file>