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575FAE3C" w:rsidR="00D76F00" w:rsidRPr="00217640" w:rsidRDefault="00D76F00" w:rsidP="007021CF">
      <w:pPr>
        <w:spacing w:line="360" w:lineRule="auto"/>
        <w:jc w:val="center"/>
        <w:rPr>
          <w:noProof/>
          <w:lang w:val="en-US"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217640">
        <w:rPr>
          <w:rFonts w:ascii="Times New Roman" w:hAnsi="Times New Roman"/>
          <w:b/>
          <w:noProof/>
          <w:sz w:val="28"/>
          <w:szCs w:val="28"/>
          <w:lang w:val="en-US"/>
        </w:rPr>
        <w:t>4</w:t>
      </w:r>
    </w:p>
    <w:p w14:paraId="62210DD4" w14:textId="77777777" w:rsidR="00D76F00" w:rsidRPr="007021CF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5164C4CF" w14:textId="77777777" w:rsidR="006A64DA" w:rsidRPr="00EA7950" w:rsidRDefault="006A64DA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1C74A1A" w14:textId="77777777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Перевірила:</w:t>
      </w:r>
    </w:p>
    <w:p w14:paraId="7E71A2BD" w14:textId="687D175B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1669F0" w:rsidRPr="00EA7950">
        <w:rPr>
          <w:rFonts w:ascii="Times New Roman" w:hAnsi="Times New Roman"/>
          <w:noProof/>
          <w:sz w:val="28"/>
          <w:szCs w:val="28"/>
        </w:rPr>
        <w:t>Молчанова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А.</w:t>
      </w:r>
    </w:p>
    <w:p w14:paraId="4F44D9B9" w14:textId="77777777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732E38C5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23</w:t>
      </w:r>
    </w:p>
    <w:p w14:paraId="1C7C5E6C" w14:textId="77777777" w:rsidR="00D76F00" w:rsidRPr="00EA795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A3F0449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1BA21B32" w14:textId="40A9E958" w:rsidR="00EA7950" w:rsidRPr="000D5A9B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267DA4" w:rsidRPr="00EA7950">
        <w:rPr>
          <w:rFonts w:ascii="Times New Roman" w:hAnsi="Times New Roman"/>
          <w:noProof/>
          <w:sz w:val="28"/>
          <w:szCs w:val="28"/>
        </w:rPr>
        <w:t>4</w:t>
      </w:r>
    </w:p>
    <w:p w14:paraId="34FA0297" w14:textId="77777777" w:rsidR="00EA7950" w:rsidRPr="000D5A9B" w:rsidRDefault="00F72B05" w:rsidP="000D5A9B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610ABC2B" w14:textId="7285F254" w:rsidR="00217640" w:rsidRPr="00217640" w:rsidRDefault="00217640" w:rsidP="00217640">
      <w:pPr>
        <w:tabs>
          <w:tab w:val="left" w:pos="3844"/>
        </w:tabs>
        <w:spacing w:after="12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217640">
        <w:rPr>
          <w:rFonts w:ascii="Times New Roman" w:hAnsi="Times New Roman"/>
          <w:noProof/>
          <w:sz w:val="28"/>
          <w:szCs w:val="28"/>
        </w:rPr>
        <w:t>1.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17640">
        <w:rPr>
          <w:rFonts w:ascii="Times New Roman" w:hAnsi="Times New Roman"/>
          <w:noProof/>
          <w:sz w:val="28"/>
          <w:szCs w:val="28"/>
        </w:rPr>
        <w:t>Оскільки екран монітора має площинні координати так само, як і двовимірний масив (матриця), але, на відміну від останнього, надає</w:t>
      </w:r>
      <w:r w:rsidRPr="0021764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217640">
        <w:rPr>
          <w:rFonts w:ascii="Times New Roman" w:hAnsi="Times New Roman"/>
          <w:noProof/>
          <w:sz w:val="28"/>
          <w:szCs w:val="28"/>
        </w:rPr>
        <w:t>можливість візуально спостерігати виконання способу обходу, дана лабораторна робота виконується в координатах екрану монітора</w:t>
      </w:r>
      <w:r w:rsidRPr="0021764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217640">
        <w:rPr>
          <w:rFonts w:ascii="Times New Roman" w:hAnsi="Times New Roman"/>
          <w:noProof/>
          <w:sz w:val="28"/>
          <w:szCs w:val="28"/>
        </w:rPr>
        <w:t>(дивись методичні вказівки до виконання даної лабораторної роботи).</w:t>
      </w:r>
    </w:p>
    <w:p w14:paraId="0B8470C6" w14:textId="7E781D58" w:rsidR="00217640" w:rsidRPr="00217640" w:rsidRDefault="00217640" w:rsidP="00217640">
      <w:pPr>
        <w:tabs>
          <w:tab w:val="left" w:pos="3844"/>
        </w:tabs>
        <w:spacing w:after="12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217640">
        <w:rPr>
          <w:rFonts w:ascii="Times New Roman" w:hAnsi="Times New Roman"/>
          <w:noProof/>
          <w:sz w:val="28"/>
          <w:szCs w:val="28"/>
        </w:rPr>
        <w:t>2.</w:t>
      </w:r>
      <w:r w:rsidRPr="0021764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217640">
        <w:rPr>
          <w:rFonts w:ascii="Times New Roman" w:hAnsi="Times New Roman"/>
          <w:noProof/>
          <w:sz w:val="28"/>
          <w:szCs w:val="28"/>
        </w:rPr>
        <w:t>Завданням даної лабораторної роботи є виконання заданого за варіантом способу обходу на екрані монітору в текстовому режимі,</w:t>
      </w:r>
      <w:r w:rsidRPr="0021764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217640">
        <w:rPr>
          <w:rFonts w:ascii="Times New Roman" w:hAnsi="Times New Roman"/>
          <w:noProof/>
          <w:sz w:val="28"/>
          <w:szCs w:val="28"/>
        </w:rPr>
        <w:t>проставляючи довільний символ клавіатури (наприклад ‘*’) у порядку заданого способу обходу.</w:t>
      </w:r>
    </w:p>
    <w:p w14:paraId="06A92538" w14:textId="4D9D9641" w:rsidR="00EA7950" w:rsidRPr="00217640" w:rsidRDefault="00217640" w:rsidP="00217640">
      <w:pPr>
        <w:tabs>
          <w:tab w:val="left" w:pos="3844"/>
        </w:tabs>
        <w:spacing w:after="12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217640">
        <w:rPr>
          <w:rFonts w:ascii="Times New Roman" w:hAnsi="Times New Roman"/>
          <w:noProof/>
          <w:sz w:val="28"/>
          <w:szCs w:val="28"/>
        </w:rPr>
        <w:t>3.</w:t>
      </w:r>
      <w:r w:rsidRPr="0021764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217640">
        <w:rPr>
          <w:rFonts w:ascii="Times New Roman" w:hAnsi="Times New Roman"/>
          <w:noProof/>
          <w:sz w:val="28"/>
          <w:szCs w:val="28"/>
        </w:rPr>
        <w:t>Оскільки при виводі символу у правий ніжній кут екрану відбувається зсув зображення на один рядок вгору (якщо тільки не використовується прямий доступ до відеопам’яті), останній рядок екрану монітора при виконанні завдання заповнювати не треба.</w:t>
      </w:r>
    </w:p>
    <w:p w14:paraId="65B834A2" w14:textId="21E66AA9" w:rsidR="00217640" w:rsidRPr="00217640" w:rsidRDefault="00EA7950" w:rsidP="00217640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23:</w:t>
      </w:r>
    </w:p>
    <w:p w14:paraId="3FD0552C" w14:textId="10068EF8" w:rsidR="00217640" w:rsidRDefault="00217640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  <w:sectPr w:rsidR="00217640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217640">
        <w:rPr>
          <w:rFonts w:ascii="Times New Roman" w:hAnsi="Times New Roman"/>
          <w:b/>
          <w:bCs/>
          <w:i/>
          <w:iCs/>
          <w:noProof/>
          <w:sz w:val="52"/>
          <w:szCs w:val="52"/>
        </w:rPr>
        <w:drawing>
          <wp:inline distT="0" distB="0" distL="0" distR="0" wp14:anchorId="66A76721" wp14:editId="3F2C4F2E">
            <wp:extent cx="3334215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9C8" w14:textId="0CAC0F36" w:rsidR="000947E5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</w:t>
      </w:r>
      <w:r w:rsidR="00212921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t xml:space="preserve"> програм</w:t>
      </w:r>
    </w:p>
    <w:p w14:paraId="18E9EB23" w14:textId="5463F647" w:rsidR="00212921" w:rsidRPr="00212921" w:rsidRDefault="00212921" w:rsidP="0021292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Для виконування даної лабораторної я написав програму,</w:t>
      </w:r>
      <w:r w:rsidR="00217640">
        <w:rPr>
          <w:rFonts w:ascii="Times New Roman" w:hAnsi="Times New Roman"/>
          <w:noProof/>
          <w:sz w:val="28"/>
          <w:szCs w:val="28"/>
        </w:rPr>
        <w:t xml:space="preserve"> яка враховує дані, вписані самим користувачем, - символ заповнення масиву, висоту та ширину масиву.</w:t>
      </w:r>
      <w:r>
        <w:rPr>
          <w:rFonts w:ascii="Times New Roman" w:hAnsi="Times New Roman"/>
          <w:noProof/>
          <w:sz w:val="28"/>
          <w:szCs w:val="28"/>
        </w:rPr>
        <w:t xml:space="preserve"> Ось </w:t>
      </w:r>
      <w:r w:rsidR="00217640">
        <w:rPr>
          <w:rFonts w:ascii="Times New Roman" w:hAnsi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/>
          <w:noProof/>
          <w:sz w:val="28"/>
          <w:szCs w:val="28"/>
        </w:rPr>
        <w:t>програм</w:t>
      </w:r>
      <w:r w:rsidR="00217640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>:</w:t>
      </w:r>
    </w:p>
    <w:p w14:paraId="264CF2A2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>#include &lt;stdio.h&gt;</w:t>
      </w:r>
    </w:p>
    <w:p w14:paraId="71050166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>#include &lt;windows.h&gt;</w:t>
      </w:r>
    </w:p>
    <w:p w14:paraId="68138A02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</w:p>
    <w:p w14:paraId="50A2548E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>void hout_print(char sym) {</w:t>
      </w:r>
    </w:p>
    <w:p w14:paraId="7E929FA7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printf("%c", sym);</w:t>
      </w:r>
    </w:p>
    <w:p w14:paraId="5A03C23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Sleep(50);</w:t>
      </w:r>
    </w:p>
    <w:p w14:paraId="5D3F0EF3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>};</w:t>
      </w:r>
    </w:p>
    <w:p w14:paraId="572D5EFC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>int main() {</w:t>
      </w:r>
    </w:p>
    <w:p w14:paraId="02A1DA2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const int WIDTH;</w:t>
      </w:r>
    </w:p>
    <w:p w14:paraId="163B5753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const int HEIGHT;</w:t>
      </w:r>
    </w:p>
    <w:p w14:paraId="7D91CB5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char sym;</w:t>
      </w:r>
    </w:p>
    <w:p w14:paraId="5D33B92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printf("Enter the symbol of filling: ");</w:t>
      </w:r>
    </w:p>
    <w:p w14:paraId="2453E012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scanf("%c",&amp;sym);</w:t>
      </w:r>
    </w:p>
    <w:p w14:paraId="40C7DB85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printf("Let\'s come up with the size of rectangle.\n");</w:t>
      </w:r>
    </w:p>
    <w:p w14:paraId="4E3D5402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printf("The height has to be even.\n");</w:t>
      </w:r>
    </w:p>
    <w:p w14:paraId="21CCB0A3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printf("Enter them here:\n");</w:t>
      </w:r>
    </w:p>
    <w:p w14:paraId="44A123DF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printf("WIDTH: ");</w:t>
      </w:r>
    </w:p>
    <w:p w14:paraId="74EA06D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scanf("%d",&amp;WIDTH);</w:t>
      </w:r>
    </w:p>
    <w:p w14:paraId="511638D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printf("HEIGHT: ");</w:t>
      </w:r>
    </w:p>
    <w:p w14:paraId="5C900B0A" w14:textId="4A4F9AF2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scanf("%d",&amp;HEIGHT);</w:t>
      </w:r>
      <w:r w:rsidRPr="00E53AB0">
        <w:rPr>
          <w:noProof/>
        </w:rPr>
        <w:t xml:space="preserve"> </w:t>
      </w:r>
    </w:p>
    <w:p w14:paraId="1D04648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if (HEIGHT%2 != 0) {</w:t>
      </w:r>
    </w:p>
    <w:p w14:paraId="4C91B6CF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printf("Height was entered in a wrong way.");</w:t>
      </w:r>
    </w:p>
    <w:p w14:paraId="0D1EF147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return 0;</w:t>
      </w:r>
    </w:p>
    <w:p w14:paraId="771AEE9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};</w:t>
      </w:r>
    </w:p>
    <w:p w14:paraId="5F40AAE4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int step_horizontal = WIDTH - HEIGHT;</w:t>
      </w:r>
    </w:p>
    <w:p w14:paraId="4EE8CCF6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int step_vertical = 0;</w:t>
      </w:r>
    </w:p>
    <w:p w14:paraId="540BD4EE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lastRenderedPageBreak/>
        <w:t xml:space="preserve">    COORD main_position = { 0, 0 };</w:t>
      </w:r>
    </w:p>
    <w:p w14:paraId="64F486F3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HANDLE hout = GetStdHandle(STD_OUTPUT_HANDLE);</w:t>
      </w:r>
    </w:p>
    <w:p w14:paraId="13EA05F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DWORD a;</w:t>
      </w:r>
    </w:p>
    <w:p w14:paraId="13F3F84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FillConsoleOutputAttribute(hout, 0, 5000, main_position, &amp;a);</w:t>
      </w:r>
    </w:p>
    <w:p w14:paraId="11896975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COORD position = { step_horizontal + HEIGHT/2 - 1, HEIGHT/2 };</w:t>
      </w:r>
    </w:p>
    <w:p w14:paraId="5F9F6BE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SetConsoleCursorPosition(hout, position);</w:t>
      </w:r>
    </w:p>
    <w:p w14:paraId="01FBFBF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hout_print(sym);</w:t>
      </w:r>
    </w:p>
    <w:p w14:paraId="3AFE64FC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while (step_horizontal &lt; WIDTH &amp;&amp; step_vertical &lt; HEIGHT) {</w:t>
      </w:r>
    </w:p>
    <w:p w14:paraId="4C74F61C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for (int a = 1; a &lt;= step_horizontal; a++) {</w:t>
      </w:r>
    </w:p>
    <w:p w14:paraId="3E12637E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COORD start_left = {position.X - a, position.Y};</w:t>
      </w:r>
    </w:p>
    <w:p w14:paraId="627FB203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SetConsoleCursorPosition(hout, start_left);</w:t>
      </w:r>
    </w:p>
    <w:p w14:paraId="57DD03BE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hout_print(sym);</w:t>
      </w:r>
    </w:p>
    <w:p w14:paraId="54E56404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};</w:t>
      </w:r>
    </w:p>
    <w:p w14:paraId="7F3ADF0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position.X = position.X - step_horizontal;</w:t>
      </w:r>
    </w:p>
    <w:p w14:paraId="108B90E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for (int a = 1; a &lt;= step_vertical; a++) {</w:t>
      </w:r>
    </w:p>
    <w:p w14:paraId="5543852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COORD start_up = {position.X, position.Y - a};</w:t>
      </w:r>
    </w:p>
    <w:p w14:paraId="1A58E837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SetConsoleCursorPosition(hout, start_up);</w:t>
      </w:r>
    </w:p>
    <w:p w14:paraId="5FD149C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hout_print(sym);</w:t>
      </w:r>
    </w:p>
    <w:p w14:paraId="7B08B2F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};</w:t>
      </w:r>
    </w:p>
    <w:p w14:paraId="17C736E8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position.Y = position.Y - step_vertical - 1;</w:t>
      </w:r>
    </w:p>
    <w:p w14:paraId="50920F2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for (int a = 0; a &lt; (step_horizontal + 1); a++) {</w:t>
      </w:r>
    </w:p>
    <w:p w14:paraId="0E5C9088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COORD start_right = {position.X + a, position.Y};</w:t>
      </w:r>
    </w:p>
    <w:p w14:paraId="102175D2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SetConsoleCursorPosition(hout, start_right);</w:t>
      </w:r>
    </w:p>
    <w:p w14:paraId="6EB1A68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hout_print(sym);</w:t>
      </w:r>
    </w:p>
    <w:p w14:paraId="304F179C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};</w:t>
      </w:r>
    </w:p>
    <w:p w14:paraId="654991EA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position.X = position.X + step_horizontal + 1;</w:t>
      </w:r>
    </w:p>
    <w:p w14:paraId="526F9A78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int difference = (HEIGHT - step_vertical != 2) ? 2 : 1;</w:t>
      </w:r>
    </w:p>
    <w:p w14:paraId="1E85CCFB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for (int a = 0; a &lt;= (step_vertical + difference); a++) {</w:t>
      </w:r>
    </w:p>
    <w:p w14:paraId="0E15756E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COORD start_down = {position.X, position.Y + a};</w:t>
      </w:r>
    </w:p>
    <w:p w14:paraId="6846B1EF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SetConsoleCursorPosition(hout, start_down);</w:t>
      </w:r>
    </w:p>
    <w:p w14:paraId="7B2507C5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    hout_print(sym);</w:t>
      </w:r>
    </w:p>
    <w:p w14:paraId="56A80AA0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lastRenderedPageBreak/>
        <w:t xml:space="preserve">        };</w:t>
      </w:r>
    </w:p>
    <w:p w14:paraId="07AC71EC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position.Y = position.Y + step_vertical + difference;</w:t>
      </w:r>
    </w:p>
    <w:p w14:paraId="7D9B1D62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step_horizontal+=2;</w:t>
      </w:r>
    </w:p>
    <w:p w14:paraId="42C330B6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    step_vertical+=2;</w:t>
      </w:r>
    </w:p>
    <w:p w14:paraId="5530968D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};</w:t>
      </w:r>
    </w:p>
    <w:p w14:paraId="440C704C" w14:textId="77777777" w:rsidR="00E53AB0" w:rsidRPr="00E53AB0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38C931A8" w14:textId="2C3CDB9E" w:rsidR="00212921" w:rsidRPr="00E3705D" w:rsidRDefault="00E53AB0" w:rsidP="00E53AB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E53AB0">
        <w:rPr>
          <w:rFonts w:ascii="Lucida Console" w:hAnsi="Lucida Console"/>
          <w:bCs/>
          <w:noProof/>
          <w:lang w:val="en-US"/>
        </w:rPr>
        <w:t>};</w:t>
      </w:r>
    </w:p>
    <w:p w14:paraId="56D72A43" w14:textId="77777777" w:rsidR="00E3705D" w:rsidRDefault="00E3705D" w:rsidP="00C70222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br w:type="page"/>
      </w:r>
    </w:p>
    <w:p w14:paraId="32A5965D" w14:textId="77777777" w:rsidR="00E3705D" w:rsidRDefault="007021CF" w:rsidP="00E3705D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</w:p>
    <w:p w14:paraId="2CD39820" w14:textId="4599C128" w:rsidR="00E3705D" w:rsidRDefault="00E3705D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Оскільки програма забезпечує динамічне заповнення масиву (частини чи повністю всієї консолі) певним символом.</w:t>
      </w:r>
      <w:r w:rsidR="001478E4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1478E4">
        <w:rPr>
          <w:rFonts w:ascii="Times New Roman" w:hAnsi="Times New Roman"/>
          <w:noProof/>
          <w:sz w:val="28"/>
          <w:szCs w:val="28"/>
        </w:rPr>
        <w:t>Ре</w:t>
      </w:r>
      <w:r>
        <w:rPr>
          <w:rFonts w:ascii="Times New Roman" w:hAnsi="Times New Roman"/>
          <w:noProof/>
          <w:sz w:val="28"/>
          <w:szCs w:val="28"/>
        </w:rPr>
        <w:t xml:space="preserve">зультати я покажу у вигляді </w:t>
      </w:r>
      <w:r w:rsidR="001478E4">
        <w:rPr>
          <w:rFonts w:ascii="Times New Roman" w:hAnsi="Times New Roman"/>
          <w:noProof/>
          <w:sz w:val="28"/>
          <w:szCs w:val="28"/>
        </w:rPr>
        <w:t>запису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306814">
        <w:rPr>
          <w:rFonts w:ascii="Times New Roman" w:hAnsi="Times New Roman"/>
          <w:noProof/>
          <w:sz w:val="28"/>
          <w:szCs w:val="28"/>
        </w:rPr>
        <w:t xml:space="preserve">та «кадрів» (скриншотів) </w:t>
      </w:r>
      <w:r>
        <w:rPr>
          <w:rFonts w:ascii="Times New Roman" w:hAnsi="Times New Roman"/>
          <w:noProof/>
          <w:sz w:val="28"/>
          <w:szCs w:val="28"/>
        </w:rPr>
        <w:t xml:space="preserve">програми для </w:t>
      </w:r>
      <w:r w:rsidR="00306814">
        <w:rPr>
          <w:rFonts w:ascii="Times New Roman" w:hAnsi="Times New Roman"/>
          <w:noProof/>
          <w:sz w:val="28"/>
          <w:szCs w:val="28"/>
        </w:rPr>
        <w:t>шести</w:t>
      </w:r>
      <w:r>
        <w:rPr>
          <w:rFonts w:ascii="Times New Roman" w:hAnsi="Times New Roman"/>
          <w:noProof/>
          <w:sz w:val="28"/>
          <w:szCs w:val="28"/>
        </w:rPr>
        <w:t xml:space="preserve"> масивів: </w:t>
      </w:r>
    </w:p>
    <w:p w14:paraId="62DE6F27" w14:textId="2B3E46DC" w:rsidR="00E3705D" w:rsidRDefault="00E3705D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1) 80х24;</w:t>
      </w:r>
    </w:p>
    <w:p w14:paraId="22C68565" w14:textId="77777777" w:rsidR="00E3705D" w:rsidRDefault="00E3705D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2) 25х12;</w:t>
      </w:r>
    </w:p>
    <w:p w14:paraId="61695205" w14:textId="307B7A5F" w:rsidR="00E3705D" w:rsidRDefault="00E3705D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3) 12х7</w:t>
      </w:r>
      <w:r w:rsidR="00925B63">
        <w:rPr>
          <w:rFonts w:ascii="Times New Roman" w:hAnsi="Times New Roman"/>
          <w:noProof/>
          <w:sz w:val="28"/>
          <w:szCs w:val="28"/>
        </w:rPr>
        <w:t>;</w:t>
      </w:r>
    </w:p>
    <w:p w14:paraId="4D630961" w14:textId="5659F0A0" w:rsidR="00925B63" w:rsidRDefault="00925B63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4) 34х6;</w:t>
      </w:r>
    </w:p>
    <w:p w14:paraId="48FA5AF0" w14:textId="0EB61081" w:rsidR="00925B63" w:rsidRDefault="00925B63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5) 8х2;</w:t>
      </w:r>
    </w:p>
    <w:p w14:paraId="2EB427F7" w14:textId="77777777" w:rsidR="00925B63" w:rsidRDefault="00925B63" w:rsidP="00E3705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6) 17х8.</w:t>
      </w:r>
    </w:p>
    <w:p w14:paraId="79A3CAC6" w14:textId="6CA6844E" w:rsidR="00925B63" w:rsidRDefault="00925B63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 xml:space="preserve">1) </w:t>
      </w:r>
      <w:r w:rsidRPr="00925B6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E77935" wp14:editId="65B4AEC7">
            <wp:extent cx="4309353" cy="13686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89" cy="13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63">
        <w:rPr>
          <w:noProof/>
        </w:rPr>
        <w:drawing>
          <wp:inline distT="0" distB="0" distL="0" distR="0" wp14:anchorId="6967F262" wp14:editId="7381AB87">
            <wp:extent cx="5058383" cy="12829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004" cy="13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63">
        <w:rPr>
          <w:noProof/>
        </w:rPr>
        <w:drawing>
          <wp:inline distT="0" distB="0" distL="0" distR="0" wp14:anchorId="6D25D344" wp14:editId="53507352">
            <wp:extent cx="5038928" cy="1279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873" cy="12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63">
        <w:rPr>
          <w:noProof/>
        </w:rPr>
        <w:lastRenderedPageBreak/>
        <w:drawing>
          <wp:inline distT="0" distB="0" distL="0" distR="0" wp14:anchorId="6C9086E6" wp14:editId="0D221B6F">
            <wp:extent cx="5049601" cy="180934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434" cy="18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63">
        <w:rPr>
          <w:noProof/>
        </w:rPr>
        <w:drawing>
          <wp:inline distT="0" distB="0" distL="0" distR="0" wp14:anchorId="0E3C9386" wp14:editId="75975712">
            <wp:extent cx="5237773" cy="225681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721" cy="22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63">
        <w:rPr>
          <w:noProof/>
        </w:rPr>
        <w:drawing>
          <wp:inline distT="0" distB="0" distL="0" distR="0" wp14:anchorId="5FFFAEB0" wp14:editId="5D8F8D44">
            <wp:extent cx="5107021" cy="235970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358" cy="23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970D" w14:textId="53CDFA64" w:rsidR="00925B63" w:rsidRPr="00925B63" w:rsidRDefault="00925B63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925B6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00BB642" wp14:editId="796112A0">
            <wp:extent cx="4095345" cy="2528744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610" cy="25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21BC" w14:textId="53724945" w:rsidR="00306814" w:rsidRDefault="001478E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object w:dxaOrig="6910" w:dyaOrig="828" w14:anchorId="1A729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3pt;height:41.35pt" o:ole="">
            <v:imagedata r:id="rId14" o:title=""/>
          </v:shape>
          <o:OLEObject Type="Embed" ProgID="Package" ShapeID="_x0000_i1025" DrawAspect="Content" ObjectID="_1792528145" r:id="rId15"/>
        </w:object>
      </w:r>
    </w:p>
    <w:p w14:paraId="208430BC" w14:textId="3693FF30" w:rsidR="00306814" w:rsidRDefault="001478E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2)</w:t>
      </w:r>
      <w:r w:rsidR="00306814" w:rsidRPr="00E53AB0">
        <w:rPr>
          <w:rFonts w:ascii="Lucida Console" w:hAnsi="Lucida Console"/>
          <w:bCs/>
          <w:noProof/>
          <w:lang w:val="en-US"/>
        </w:rPr>
        <w:drawing>
          <wp:inline distT="0" distB="0" distL="0" distR="0" wp14:anchorId="798DCE24" wp14:editId="502A3942">
            <wp:extent cx="1695687" cy="97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57AB" w14:textId="7D477BB5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E53AB0">
        <w:rPr>
          <w:noProof/>
        </w:rPr>
        <w:drawing>
          <wp:inline distT="0" distB="0" distL="0" distR="0" wp14:anchorId="1D51BAD1" wp14:editId="4993E23D">
            <wp:extent cx="3219450" cy="15397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856" cy="15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C0B8" w14:textId="6AF80A48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E53AB0">
        <w:rPr>
          <w:noProof/>
        </w:rPr>
        <w:drawing>
          <wp:inline distT="0" distB="0" distL="0" distR="0" wp14:anchorId="6825A91D" wp14:editId="63A1E922">
            <wp:extent cx="3142034" cy="2914237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786" cy="29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A3A" w14:textId="24E582B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E53AB0">
        <w:rPr>
          <w:noProof/>
        </w:rPr>
        <w:drawing>
          <wp:inline distT="0" distB="0" distL="0" distR="0" wp14:anchorId="13D46E31" wp14:editId="478DC85A">
            <wp:extent cx="3219855" cy="213055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6445" cy="21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3369" w14:textId="495B282F" w:rsidR="00925B63" w:rsidRDefault="00E53AB0" w:rsidP="00306814">
      <w:pPr>
        <w:spacing w:line="360" w:lineRule="auto"/>
        <w:jc w:val="center"/>
        <w:rPr>
          <w:noProof/>
        </w:rPr>
      </w:pPr>
      <w:r w:rsidRPr="00E53AB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995DA1" wp14:editId="29A9BE29">
            <wp:extent cx="3581900" cy="292458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155B" w14:textId="77777777" w:rsidR="00306814" w:rsidRPr="00E53AB0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26517DDC" w14:textId="6271C710" w:rsidR="001478E4" w:rsidRDefault="0017457E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object w:dxaOrig="6910" w:dyaOrig="828" w14:anchorId="5DA737D9">
          <v:shape id="_x0000_i1026" type="#_x0000_t75" style="width:255.85pt;height:41.35pt" o:ole="">
            <v:imagedata r:id="rId21" o:title=""/>
          </v:shape>
          <o:OLEObject Type="Embed" ProgID="Package" ShapeID="_x0000_i1026" DrawAspect="Content" ObjectID="_1792528146" r:id="rId22"/>
        </w:object>
      </w:r>
    </w:p>
    <w:p w14:paraId="227BBD42" w14:textId="37A51DB3" w:rsidR="00306814" w:rsidRDefault="0017457E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3)</w:t>
      </w:r>
      <w:r w:rsidR="00306814" w:rsidRPr="00306814">
        <w:rPr>
          <w:noProof/>
        </w:rPr>
        <w:t xml:space="preserve"> </w:t>
      </w:r>
      <w:r w:rsidR="00306814" w:rsidRPr="0030681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9378DB" wp14:editId="6A9029EB">
            <wp:extent cx="5649113" cy="173379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B7A8" w14:textId="41EE9956" w:rsidR="0017457E" w:rsidRDefault="0017457E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object w:dxaOrig="6910" w:dyaOrig="828" w14:anchorId="40AAB44D">
          <v:shape id="_x0000_i1027" type="#_x0000_t75" style="width:260.45pt;height:41.35pt" o:ole="">
            <v:imagedata r:id="rId24" o:title=""/>
          </v:shape>
          <o:OLEObject Type="Embed" ProgID="Package" ShapeID="_x0000_i1027" DrawAspect="Content" ObjectID="_1792528147" r:id="rId25"/>
        </w:object>
      </w:r>
    </w:p>
    <w:p w14:paraId="03EC6640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14:paraId="2A7FBF5B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 xml:space="preserve">4) </w:t>
      </w:r>
      <w:r w:rsidRPr="0030681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EA682BC" wp14:editId="14F24024">
            <wp:extent cx="2057687" cy="323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ED9D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306814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36BDB0" wp14:editId="6117D9C9">
            <wp:extent cx="4677428" cy="139084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81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0D4F2BA" wp14:editId="3470C820">
            <wp:extent cx="4344006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F535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object w:dxaOrig="6910" w:dyaOrig="828" w14:anchorId="11014546">
          <v:shape id="_x0000_i1033" type="#_x0000_t75" style="width:269.6pt;height:41.35pt" o:ole="">
            <v:imagedata r:id="rId29" o:title=""/>
          </v:shape>
          <o:OLEObject Type="Embed" ProgID="Package" ShapeID="_x0000_i1033" DrawAspect="Content" ObjectID="_1792528148" r:id="rId30"/>
        </w:object>
      </w:r>
    </w:p>
    <w:p w14:paraId="7B01426A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 xml:space="preserve">5) </w:t>
      </w:r>
      <w:r w:rsidRPr="0030681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8E12584" wp14:editId="59C44670">
            <wp:extent cx="2438400" cy="77821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5166"/>
                    <a:stretch/>
                  </pic:blipFill>
                  <pic:spPr bwMode="auto">
                    <a:xfrm>
                      <a:off x="0" y="0"/>
                      <a:ext cx="2438740" cy="77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08724" w14:textId="7A223DE8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30681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D15919" wp14:editId="1153B5CE">
            <wp:extent cx="1324160" cy="43821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DAC1" w14:textId="2E49CA0A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object w:dxaOrig="6910" w:dyaOrig="828" w14:anchorId="1B65FF50">
          <v:shape id="_x0000_i1039" type="#_x0000_t75" style="width:242.05pt;height:41.35pt" o:ole="">
            <v:imagedata r:id="rId33" o:title=""/>
          </v:shape>
          <o:OLEObject Type="Embed" ProgID="Package" ShapeID="_x0000_i1039" DrawAspect="Content" ObjectID="_1792528149" r:id="rId34"/>
        </w:object>
      </w:r>
    </w:p>
    <w:p w14:paraId="52A59F1D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6) </w:t>
      </w:r>
      <w:r w:rsidRPr="0030681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F08127" wp14:editId="68977382">
            <wp:extent cx="1943371" cy="857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E66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30681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EA7928" wp14:editId="4D8B148D">
            <wp:extent cx="2431915" cy="1509058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24292"/>
                    <a:stretch/>
                  </pic:blipFill>
                  <pic:spPr bwMode="auto">
                    <a:xfrm>
                      <a:off x="0" y="0"/>
                      <a:ext cx="2443417" cy="15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D83B" w14:textId="77777777" w:rsid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306814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E57A61" wp14:editId="62949B9A">
            <wp:extent cx="2114845" cy="195289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6BB" w14:textId="7D864278" w:rsidR="00306814" w:rsidRPr="00306814" w:rsidRDefault="00306814" w:rsidP="0030681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  <w:sectPr w:rsidR="00306814" w:rsidRPr="00306814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>
        <w:rPr>
          <w:rFonts w:ascii="Times New Roman" w:hAnsi="Times New Roman"/>
          <w:noProof/>
          <w:sz w:val="28"/>
          <w:szCs w:val="28"/>
          <w:lang w:val="en-US"/>
        </w:rPr>
        <w:object w:dxaOrig="6910" w:dyaOrig="828" w14:anchorId="22D4FA72">
          <v:shape id="_x0000_i1041" type="#_x0000_t75" style="width:266.55pt;height:41.35pt" o:ole="">
            <v:imagedata r:id="rId38" o:title=""/>
          </v:shape>
          <o:OLEObject Type="Embed" ProgID="Package" ShapeID="_x0000_i1041" DrawAspect="Content" ObjectID="_1792528150" r:id="rId39"/>
        </w:object>
      </w:r>
      <w:bookmarkStart w:id="0" w:name="_GoBack"/>
      <w:bookmarkEnd w:id="0"/>
    </w:p>
    <w:p w14:paraId="47590E37" w14:textId="3C0DDD7C" w:rsidR="00F21B2B" w:rsidRPr="0017457E" w:rsidRDefault="00F97BA0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Висновок:</w:t>
      </w:r>
      <w:r w:rsidRPr="006971A2">
        <w:rPr>
          <w:rFonts w:ascii="Times New Roman" w:hAnsi="Times New Roman"/>
          <w:noProof/>
          <w:sz w:val="28"/>
          <w:szCs w:val="28"/>
        </w:rPr>
        <w:t xml:space="preserve"> я навчився</w:t>
      </w:r>
      <w:r w:rsidR="0017457E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17457E">
        <w:rPr>
          <w:rFonts w:ascii="Times New Roman" w:hAnsi="Times New Roman"/>
          <w:noProof/>
          <w:sz w:val="28"/>
          <w:szCs w:val="28"/>
        </w:rPr>
        <w:t>динамічно</w:t>
      </w:r>
      <w:r w:rsidR="00C70222">
        <w:rPr>
          <w:rFonts w:ascii="Times New Roman" w:hAnsi="Times New Roman"/>
          <w:noProof/>
          <w:sz w:val="28"/>
          <w:szCs w:val="28"/>
        </w:rPr>
        <w:t xml:space="preserve"> створювати двовимірні масиви у мові програмування С</w:t>
      </w:r>
      <w:r w:rsidR="0017457E">
        <w:rPr>
          <w:rFonts w:ascii="Times New Roman" w:hAnsi="Times New Roman"/>
          <w:noProof/>
          <w:sz w:val="28"/>
          <w:szCs w:val="28"/>
        </w:rPr>
        <w:t xml:space="preserve">, «малюючи» їх у вигляді спіралі; навчився користуватися можливостями консолі, дізнався про її розміри тощо; навчився використовувати бібліотеку </w:t>
      </w:r>
      <w:r w:rsidR="0017457E">
        <w:rPr>
          <w:rFonts w:ascii="Times New Roman" w:hAnsi="Times New Roman"/>
          <w:noProof/>
          <w:sz w:val="28"/>
          <w:szCs w:val="28"/>
          <w:lang w:val="en-US"/>
        </w:rPr>
        <w:t>&lt;windows.h&gt;</w:t>
      </w:r>
      <w:r w:rsidR="0017457E">
        <w:rPr>
          <w:rFonts w:ascii="Times New Roman" w:hAnsi="Times New Roman"/>
          <w:noProof/>
          <w:sz w:val="28"/>
          <w:szCs w:val="28"/>
        </w:rPr>
        <w:t xml:space="preserve"> для створення та заміни елементів двовимірного масиву в консолі; навчився змінювати та встановлювати положення координат (курсора) в залежності від умови чи циклу; зрозумів, як працює метод </w:t>
      </w:r>
      <w:r w:rsidR="0017457E">
        <w:rPr>
          <w:rFonts w:ascii="Times New Roman" w:hAnsi="Times New Roman"/>
          <w:noProof/>
          <w:sz w:val="28"/>
          <w:szCs w:val="28"/>
          <w:lang w:val="en-US"/>
        </w:rPr>
        <w:t>sleep().</w:t>
      </w:r>
    </w:p>
    <w:sectPr w:rsidR="00F21B2B" w:rsidRPr="0017457E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5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21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0"/>
  </w:num>
  <w:num w:numId="5">
    <w:abstractNumId w:val="10"/>
  </w:num>
  <w:num w:numId="6">
    <w:abstractNumId w:val="16"/>
  </w:num>
  <w:num w:numId="7">
    <w:abstractNumId w:val="7"/>
  </w:num>
  <w:num w:numId="8">
    <w:abstractNumId w:val="19"/>
  </w:num>
  <w:num w:numId="9">
    <w:abstractNumId w:val="3"/>
  </w:num>
  <w:num w:numId="10">
    <w:abstractNumId w:val="4"/>
  </w:num>
  <w:num w:numId="11">
    <w:abstractNumId w:val="15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18"/>
  </w:num>
  <w:num w:numId="17">
    <w:abstractNumId w:val="1"/>
  </w:num>
  <w:num w:numId="18">
    <w:abstractNumId w:val="6"/>
  </w:num>
  <w:num w:numId="19">
    <w:abstractNumId w:val="22"/>
  </w:num>
  <w:num w:numId="2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1160E5"/>
    <w:rsid w:val="001478E4"/>
    <w:rsid w:val="001669F0"/>
    <w:rsid w:val="00172A5C"/>
    <w:rsid w:val="00173454"/>
    <w:rsid w:val="0017457E"/>
    <w:rsid w:val="00182BEF"/>
    <w:rsid w:val="001A026C"/>
    <w:rsid w:val="001E1F5F"/>
    <w:rsid w:val="001F0C2A"/>
    <w:rsid w:val="00205CD0"/>
    <w:rsid w:val="00212921"/>
    <w:rsid w:val="00217640"/>
    <w:rsid w:val="00252872"/>
    <w:rsid w:val="00267DA4"/>
    <w:rsid w:val="002A52D6"/>
    <w:rsid w:val="00306814"/>
    <w:rsid w:val="003171AA"/>
    <w:rsid w:val="003B6F2F"/>
    <w:rsid w:val="003D63DE"/>
    <w:rsid w:val="003E646F"/>
    <w:rsid w:val="004023FB"/>
    <w:rsid w:val="00474BCD"/>
    <w:rsid w:val="004C7C6A"/>
    <w:rsid w:val="005B626C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EBF"/>
    <w:rsid w:val="00817366"/>
    <w:rsid w:val="00856D95"/>
    <w:rsid w:val="00886197"/>
    <w:rsid w:val="00891FB4"/>
    <w:rsid w:val="00896496"/>
    <w:rsid w:val="008E24C0"/>
    <w:rsid w:val="008F7623"/>
    <w:rsid w:val="00906041"/>
    <w:rsid w:val="00925B63"/>
    <w:rsid w:val="00963BE0"/>
    <w:rsid w:val="009A34E2"/>
    <w:rsid w:val="009A4447"/>
    <w:rsid w:val="009F231A"/>
    <w:rsid w:val="009F5C28"/>
    <w:rsid w:val="00A10848"/>
    <w:rsid w:val="00A3605C"/>
    <w:rsid w:val="00AA2B4A"/>
    <w:rsid w:val="00AB495C"/>
    <w:rsid w:val="00AE1E9A"/>
    <w:rsid w:val="00B10B2F"/>
    <w:rsid w:val="00B25EB3"/>
    <w:rsid w:val="00B638E4"/>
    <w:rsid w:val="00C251BA"/>
    <w:rsid w:val="00C70222"/>
    <w:rsid w:val="00C96101"/>
    <w:rsid w:val="00CC3F14"/>
    <w:rsid w:val="00D33CE0"/>
    <w:rsid w:val="00D514ED"/>
    <w:rsid w:val="00D768EA"/>
    <w:rsid w:val="00D76F00"/>
    <w:rsid w:val="00D77C53"/>
    <w:rsid w:val="00D9687F"/>
    <w:rsid w:val="00E3705D"/>
    <w:rsid w:val="00E53AB0"/>
    <w:rsid w:val="00E93454"/>
    <w:rsid w:val="00EA7950"/>
    <w:rsid w:val="00EB4736"/>
    <w:rsid w:val="00F21B2B"/>
    <w:rsid w:val="00F5031D"/>
    <w:rsid w:val="00F72B05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semiHidden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oleObject" Target="embeddings/oleObject6.bin"/><Relationship Id="rId21" Type="http://schemas.openxmlformats.org/officeDocument/2006/relationships/image" Target="media/image15.emf"/><Relationship Id="rId34" Type="http://schemas.openxmlformats.org/officeDocument/2006/relationships/oleObject" Target="embeddings/oleObject5.bin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emf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oleObject" Target="embeddings/oleObject2.bin"/><Relationship Id="rId27" Type="http://schemas.openxmlformats.org/officeDocument/2006/relationships/image" Target="media/image19.png"/><Relationship Id="rId30" Type="http://schemas.openxmlformats.org/officeDocument/2006/relationships/oleObject" Target="embeddings/oleObject4.bin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image" Target="media/image24.emf"/><Relationship Id="rId38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533F8-6D0B-41D6-9C9A-2F411F4E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12</Pages>
  <Words>2978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40</cp:revision>
  <cp:lastPrinted>2024-11-07T20:58:00Z</cp:lastPrinted>
  <dcterms:created xsi:type="dcterms:W3CDTF">2024-09-25T16:24:00Z</dcterms:created>
  <dcterms:modified xsi:type="dcterms:W3CDTF">2024-11-07T21:43:00Z</dcterms:modified>
</cp:coreProperties>
</file>