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b w:val="1"/>
          <w:rtl w:val="0"/>
        </w:rPr>
        <w:t xml:space="preserve">Kayden Faustin-Cadas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 450 South Ave</w:t>
        <w:br w:type="textWrapping"/>
        <w:t xml:space="preserve"> Garwood, NJ 07027</w:t>
        <w:br w:type="textWrapping"/>
        <w:t xml:space="preserve"> kcadas0807@gmail.com</w:t>
        <w:br w:type="textWrapping"/>
        <w:t xml:space="preserve"> 908-801-9483</w:t>
      </w:r>
    </w:p>
    <w:p w:rsidR="00000000" w:rsidDel="00000000" w:rsidP="00000000" w:rsidRDefault="00000000" w:rsidRPr="00000000" w14:paraId="00000002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Objective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 Motivated Computer Science freshman at Elizabeth City State University seeking an internship opportunity to apply programming skills, gain hands-on experience, and contribute to real-world projects. Enthusiastic about learning, collaborating, and developing innovative solutions.</w:t>
      </w:r>
    </w:p>
    <w:p w:rsidR="00000000" w:rsidDel="00000000" w:rsidP="00000000" w:rsidRDefault="00000000" w:rsidRPr="00000000" w14:paraId="00000004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Education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sz w:val="18"/>
          <w:szCs w:val="18"/>
          <w:rtl w:val="0"/>
        </w:rPr>
        <w:t xml:space="preserve">Elizabeth City State University</w:t>
      </w:r>
      <w:r w:rsidDel="00000000" w:rsidR="00000000" w:rsidRPr="00000000">
        <w:rPr>
          <w:sz w:val="18"/>
          <w:szCs w:val="18"/>
          <w:rtl w:val="0"/>
        </w:rPr>
        <w:t xml:space="preserve"> – Bachelor’s in Computer Science (Freshman)</w:t>
        <w:br w:type="textWrapping"/>
        <w:t xml:space="preserve"> Expected Graduation: 2029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Relevant Coursework: Introduction to Programming, Computer Science Fundamentals, Data Structures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Certifications: Certificate of Completion, AI Scholars Program</w:t>
      </w:r>
    </w:p>
    <w:p w:rsidR="00000000" w:rsidDel="00000000" w:rsidP="00000000" w:rsidRDefault="00000000" w:rsidRPr="00000000" w14:paraId="00000008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Skills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i w:val="1"/>
          <w:sz w:val="18"/>
          <w:szCs w:val="18"/>
        </w:rPr>
      </w:pPr>
      <w:r w:rsidDel="00000000" w:rsidR="00000000" w:rsidRPr="00000000">
        <w:rPr>
          <w:i w:val="1"/>
          <w:sz w:val="18"/>
          <w:szCs w:val="18"/>
          <w:rtl w:val="0"/>
        </w:rPr>
        <w:t xml:space="preserve">Hard Skills: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Python (beginner-intermediate)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Java (beginner-intermediate)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Artificial Intelligence fundamentals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>
          <w:i w:val="1"/>
          <w:sz w:val="18"/>
          <w:szCs w:val="18"/>
        </w:rPr>
      </w:pPr>
      <w:r w:rsidDel="00000000" w:rsidR="00000000" w:rsidRPr="00000000">
        <w:rPr>
          <w:i w:val="1"/>
          <w:sz w:val="18"/>
          <w:szCs w:val="18"/>
          <w:rtl w:val="0"/>
        </w:rPr>
        <w:t xml:space="preserve">Soft Skills: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Communication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Teamwork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Problem-solving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Time management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Leadership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Adaptability</w:t>
        <w:br w:type="textWrapping"/>
      </w:r>
    </w:p>
    <w:p w:rsidR="00000000" w:rsidDel="00000000" w:rsidP="00000000" w:rsidRDefault="00000000" w:rsidRPr="00000000" w14:paraId="00000015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Projects &amp; Academic Experience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Completed school projects using Python and Java, including small apps and coding exercises.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Participated in group projects, collaborating with classmates to design and implement programming solutions.</w:t>
        <w:br w:type="textWrapping"/>
      </w:r>
    </w:p>
    <w:p w:rsidR="00000000" w:rsidDel="00000000" w:rsidP="00000000" w:rsidRDefault="00000000" w:rsidRPr="00000000" w14:paraId="00000019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Extracurricular Activities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FCCLA – active member, participating in team events and competitions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Chess Club – strategy and problem-solving development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Volunteer work – FoodBank NJ and Outlook Hospital NJ, over 100 hours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