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A0748" w14:textId="3718ADB3" w:rsidR="00F15BA3" w:rsidRDefault="00F15BA3">
      <w:r>
        <w:t>By trying to understand the imperative programming paradigm w</w:t>
      </w:r>
      <w:r w:rsidR="000B4409">
        <w:t>hich</w:t>
      </w:r>
      <w:r>
        <w:t xml:space="preserve"> uses procedural abstraction rather than Data abstraction, I realize</w:t>
      </w:r>
      <w:r w:rsidR="004B538F">
        <w:t>d</w:t>
      </w:r>
      <w:r>
        <w:t xml:space="preserve"> that the</w:t>
      </w:r>
      <w:r w:rsidR="004B538F">
        <w:t>re</w:t>
      </w:r>
      <w:r>
        <w:t xml:space="preserve"> </w:t>
      </w:r>
      <w:r w:rsidR="004B538F">
        <w:t>are</w:t>
      </w:r>
      <w:r>
        <w:t xml:space="preserve"> more difference</w:t>
      </w:r>
      <w:r w:rsidR="004B538F">
        <w:t>s</w:t>
      </w:r>
      <w:r>
        <w:t xml:space="preserve"> between the Imperative Programming and </w:t>
      </w:r>
      <w:r w:rsidR="004B538F">
        <w:t>OOP other than the way to abstract data.</w:t>
      </w:r>
    </w:p>
    <w:p w14:paraId="5B9CB7D5" w14:textId="264551D4" w:rsidR="004B538F" w:rsidRDefault="004B538F"/>
    <w:p w14:paraId="4C60F7A0" w14:textId="073A442F" w:rsidR="004B538F" w:rsidRDefault="004B538F">
      <w:r>
        <w:t>I found that there can be lexical, syntax, accessing data, etc. differences</w:t>
      </w:r>
      <w:r w:rsidR="000B4409">
        <w:t xml:space="preserve"> between languages</w:t>
      </w:r>
      <w:r>
        <w:t>.</w:t>
      </w:r>
    </w:p>
    <w:p w14:paraId="21C36344" w14:textId="5FC3F39B" w:rsidR="004B538F" w:rsidRDefault="004B538F"/>
    <w:p w14:paraId="7B655B38" w14:textId="2BCA6978" w:rsidR="004B538F" w:rsidRDefault="004B538F">
      <w:r w:rsidRPr="004B538F">
        <w:rPr>
          <w:b/>
          <w:bCs/>
        </w:rPr>
        <w:t>For example:</w:t>
      </w:r>
      <w:r>
        <w:t xml:space="preserve"> in C++ which is an Imperative programming language</w:t>
      </w:r>
    </w:p>
    <w:p w14:paraId="0F3CEC80" w14:textId="5AB4DFDC" w:rsidR="004B538F" w:rsidRDefault="004B538F">
      <w:pPr>
        <w:rPr>
          <w:color w:val="70AD47" w:themeColor="accent6"/>
        </w:rPr>
      </w:pPr>
      <w:r>
        <w:t xml:space="preserve">   A Boolean &lt;-&gt; </w:t>
      </w:r>
      <w:r>
        <w:rPr>
          <w:color w:val="00B050"/>
        </w:rPr>
        <w:t>bool</w:t>
      </w:r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inpout</w:t>
      </w:r>
      <w:proofErr w:type="spellEnd"/>
      <w:r>
        <w:rPr>
          <w:color w:val="000000" w:themeColor="text1"/>
        </w:rPr>
        <w:t xml:space="preserve"> &lt;-&gt; </w:t>
      </w:r>
      <w:proofErr w:type="spellStart"/>
      <w:r>
        <w:rPr>
          <w:color w:val="70AD47" w:themeColor="accent6"/>
        </w:rPr>
        <w:t>cin</w:t>
      </w:r>
      <w:proofErr w:type="spellEnd"/>
      <w:r>
        <w:rPr>
          <w:color w:val="000000" w:themeColor="text1"/>
        </w:rPr>
        <w:t xml:space="preserve">, output &lt;-&gt; </w:t>
      </w:r>
      <w:proofErr w:type="spellStart"/>
      <w:r>
        <w:rPr>
          <w:color w:val="70AD47" w:themeColor="accent6"/>
        </w:rPr>
        <w:t>cout</w:t>
      </w:r>
      <w:proofErr w:type="spellEnd"/>
    </w:p>
    <w:p w14:paraId="21C98C07" w14:textId="77777777" w:rsidR="00F261C5" w:rsidRDefault="00F261C5">
      <w:pPr>
        <w:rPr>
          <w:color w:val="70AD47" w:themeColor="accent6"/>
        </w:rPr>
      </w:pPr>
    </w:p>
    <w:p w14:paraId="7C1B7621" w14:textId="1095013A" w:rsidR="00F261C5" w:rsidRDefault="00F261C5">
      <w:pPr>
        <w:rPr>
          <w:color w:val="70AD47" w:themeColor="accent6"/>
        </w:rPr>
      </w:pPr>
      <w:r>
        <w:rPr>
          <w:color w:val="000000" w:themeColor="text1"/>
        </w:rPr>
        <w:t xml:space="preserve">In addition, I found that using the imperative programming languages for a large program is very </w:t>
      </w:r>
      <w:r w:rsidR="000B4409">
        <w:rPr>
          <w:color w:val="000000" w:themeColor="text1"/>
        </w:rPr>
        <w:t>hard and challenging. Because of the low-level data abstraction with the Imperative programming languages a large program will need lot of procedures w</w:t>
      </w:r>
      <w:r w:rsidR="007B5C44">
        <w:rPr>
          <w:color w:val="000000" w:themeColor="text1"/>
        </w:rPr>
        <w:t>hich</w:t>
      </w:r>
      <w:r w:rsidR="000B4409">
        <w:rPr>
          <w:color w:val="000000" w:themeColor="text1"/>
        </w:rPr>
        <w:t xml:space="preserve"> can make the program difficult to read and of course slow.</w:t>
      </w:r>
      <w:r>
        <w:rPr>
          <w:color w:val="70AD47" w:themeColor="accent6"/>
        </w:rPr>
        <w:t xml:space="preserve">  </w:t>
      </w:r>
    </w:p>
    <w:p w14:paraId="71E034E1" w14:textId="77777777" w:rsidR="00F261C5" w:rsidRDefault="00F261C5">
      <w:pPr>
        <w:rPr>
          <w:color w:val="70AD47" w:themeColor="accent6"/>
        </w:rPr>
      </w:pPr>
    </w:p>
    <w:p w14:paraId="53BF58B9" w14:textId="7786E380" w:rsidR="007B5C44" w:rsidRDefault="00F261C5" w:rsidP="007B5C44">
      <w:pPr>
        <w:pStyle w:val="ListParagraph"/>
        <w:numPr>
          <w:ilvl w:val="0"/>
          <w:numId w:val="2"/>
        </w:numPr>
      </w:pPr>
      <w:r w:rsidRPr="00580471">
        <w:t>Which</w:t>
      </w:r>
      <w:r>
        <w:t xml:space="preserve"> </w:t>
      </w:r>
      <w:r w:rsidRPr="00580471">
        <w:t>parts</w:t>
      </w:r>
      <w:r>
        <w:t xml:space="preserve"> </w:t>
      </w:r>
      <w:r w:rsidRPr="00580471">
        <w:t>were</w:t>
      </w:r>
      <w:r>
        <w:t xml:space="preserve"> </w:t>
      </w:r>
      <w:r w:rsidRPr="00580471">
        <w:t>easier</w:t>
      </w:r>
      <w:r w:rsidR="007B5C44">
        <w:t>:</w:t>
      </w:r>
    </w:p>
    <w:p w14:paraId="2A7EEC4B" w14:textId="1CECEF00" w:rsidR="007B5C44" w:rsidRDefault="007B5C44" w:rsidP="007B5C44">
      <w:pPr>
        <w:ind w:left="720"/>
      </w:pPr>
      <w:r>
        <w:t>In my opinion, the easiest part when learning a new language is that when one knows   the concept of algorithmic (pseudocode</w:t>
      </w:r>
      <w:r w:rsidR="00BB470C">
        <w:t>/steps to solve a problem</w:t>
      </w:r>
      <w:r>
        <w:t>) it become only a matter of how to translate the ideas that one has on how to solve the problem in the language chosen.</w:t>
      </w:r>
    </w:p>
    <w:p w14:paraId="2A2F5AE9" w14:textId="77777777" w:rsidR="007B5C44" w:rsidRDefault="007B5C44">
      <w:bookmarkStart w:id="0" w:name="_GoBack"/>
      <w:bookmarkEnd w:id="0"/>
    </w:p>
    <w:p w14:paraId="35F98CBC" w14:textId="397ADC55" w:rsidR="00F261C5" w:rsidRPr="007B5C44" w:rsidRDefault="00F261C5" w:rsidP="007B5C44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580471">
        <w:t>which</w:t>
      </w:r>
      <w:r>
        <w:t xml:space="preserve"> </w:t>
      </w:r>
      <w:r w:rsidRPr="00580471">
        <w:t>parts</w:t>
      </w:r>
      <w:r>
        <w:t xml:space="preserve"> </w:t>
      </w:r>
      <w:r w:rsidRPr="00580471">
        <w:t>were</w:t>
      </w:r>
      <w:r>
        <w:t xml:space="preserve"> </w:t>
      </w:r>
      <w:r w:rsidRPr="00580471">
        <w:t>more</w:t>
      </w:r>
      <w:r>
        <w:t xml:space="preserve"> </w:t>
      </w:r>
      <w:r w:rsidRPr="00580471">
        <w:t>challenging</w:t>
      </w:r>
      <w:r w:rsidR="007B5C44">
        <w:t>:</w:t>
      </w:r>
    </w:p>
    <w:p w14:paraId="39638198" w14:textId="395A5D2A" w:rsidR="007B5C44" w:rsidRPr="007B5C44" w:rsidRDefault="007B5C44" w:rsidP="007B5C44">
      <w:pPr>
        <w:pStyle w:val="ListParagraph"/>
        <w:rPr>
          <w:color w:val="70AD47" w:themeColor="accent6"/>
        </w:rPr>
      </w:pPr>
      <w:r>
        <w:t xml:space="preserve">I will say that the difficult part that I noticed when learning a new language, is the fact that each paradigm and especially each language </w:t>
      </w:r>
      <w:r w:rsidR="00BB470C">
        <w:t>has it own concepts, key words and rules. That mean each time that we learn a new language we learn some different concepts from the languages we knew, which can become easily confusing at some point; especially at this era of revolution technologic (with lot of different languages).</w:t>
      </w:r>
    </w:p>
    <w:p w14:paraId="462EC6F6" w14:textId="77777777" w:rsidR="007B5C44" w:rsidRPr="007B5C44" w:rsidRDefault="007B5C44" w:rsidP="007B5C44">
      <w:pPr>
        <w:pStyle w:val="ListParagraph"/>
        <w:rPr>
          <w:color w:val="70AD47" w:themeColor="accent6"/>
        </w:rPr>
      </w:pPr>
    </w:p>
    <w:p w14:paraId="4295951F" w14:textId="77777777" w:rsidR="00F261C5" w:rsidRDefault="00F261C5">
      <w:pPr>
        <w:rPr>
          <w:color w:val="70AD47" w:themeColor="accent6"/>
        </w:rPr>
      </w:pPr>
    </w:p>
    <w:p w14:paraId="0F9697ED" w14:textId="1A90D350" w:rsidR="004B538F" w:rsidRDefault="004B538F">
      <w:pPr>
        <w:rPr>
          <w:color w:val="70AD47" w:themeColor="accent6"/>
        </w:rPr>
      </w:pPr>
      <w:r>
        <w:rPr>
          <w:color w:val="70AD47" w:themeColor="accent6"/>
        </w:rPr>
        <w:t xml:space="preserve">   </w:t>
      </w:r>
    </w:p>
    <w:p w14:paraId="410764E0" w14:textId="41838563" w:rsidR="004B538F" w:rsidRDefault="004B538F">
      <w:pPr>
        <w:rPr>
          <w:color w:val="70AD47" w:themeColor="accent6"/>
        </w:rPr>
      </w:pPr>
      <w:r>
        <w:rPr>
          <w:color w:val="70AD47" w:themeColor="accent6"/>
        </w:rPr>
        <w:t xml:space="preserve">   </w:t>
      </w:r>
    </w:p>
    <w:p w14:paraId="6AC5A84E" w14:textId="77777777" w:rsidR="004B538F" w:rsidRPr="004B538F" w:rsidRDefault="004B538F">
      <w:pPr>
        <w:rPr>
          <w:color w:val="70AD47" w:themeColor="accent6"/>
        </w:rPr>
      </w:pPr>
    </w:p>
    <w:sectPr w:rsidR="004B538F" w:rsidRPr="004B538F" w:rsidSect="00DA3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15FA8"/>
    <w:multiLevelType w:val="hybridMultilevel"/>
    <w:tmpl w:val="39189916"/>
    <w:lvl w:ilvl="0" w:tplc="C40A6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7067D"/>
    <w:multiLevelType w:val="hybridMultilevel"/>
    <w:tmpl w:val="CC94EEBE"/>
    <w:lvl w:ilvl="0" w:tplc="AE1847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10A"/>
    <w:rsid w:val="000B4409"/>
    <w:rsid w:val="004B538F"/>
    <w:rsid w:val="00580471"/>
    <w:rsid w:val="007B5C44"/>
    <w:rsid w:val="00A85A91"/>
    <w:rsid w:val="00BB470C"/>
    <w:rsid w:val="00C3710A"/>
    <w:rsid w:val="00DA3E1D"/>
    <w:rsid w:val="00F15BA3"/>
    <w:rsid w:val="00F2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D8048"/>
  <w15:chartTrackingRefBased/>
  <w15:docId w15:val="{AE926AB9-D3DE-E94E-9C91-A5384D9F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Thierno Souleymane Diallo</dc:creator>
  <cp:keywords/>
  <dc:description/>
  <cp:lastModifiedBy>Thierno Souleymane Diallo</cp:lastModifiedBy>
  <cp:revision>4</cp:revision>
  <dcterms:created xsi:type="dcterms:W3CDTF">2020-10-03T06:10:00Z</dcterms:created>
  <dcterms:modified xsi:type="dcterms:W3CDTF">2020-10-03T15:24:00Z</dcterms:modified>
</cp:coreProperties>
</file>