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F368" w14:textId="77777777" w:rsidR="00A9609C" w:rsidRDefault="00A9609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EEA323" w14:textId="77777777" w:rsidR="00A9609C" w:rsidRDefault="00211CB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BF56510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609C" w14:paraId="74B6A3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C724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8FFD" w14:textId="3119277D" w:rsidR="00A9609C" w:rsidRDefault="00981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211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9609C" w14:paraId="307A59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D688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E5C4" w14:textId="319A4B2E" w:rsidR="00A9609C" w:rsidRDefault="0098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A9609C" w14:paraId="706868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6C4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DD1D" w14:textId="13A13CFF" w:rsidR="00A9609C" w:rsidRPr="00981F9E" w:rsidRDefault="0098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9E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A9609C" w14:paraId="0C7030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04A7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6763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6FCFD43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CCF20" w14:textId="77777777" w:rsidR="00A9609C" w:rsidRDefault="00211C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1EF2EC06" w14:textId="77777777" w:rsidR="00A9609C" w:rsidRDefault="00211CB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8555D25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A9609C" w14:paraId="4765C42E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352C6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EB32DA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0A7C28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9F5C2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A9609C" w14:paraId="6044D79B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3F51A" w14:textId="36524C79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EAF80" w14:textId="0383CA52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Age of the doctor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F9F29" w14:textId="14CD8947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C3AE" w14:textId="6E15A083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Age is likely correlated with experience and potentially salary.</w:t>
            </w:r>
          </w:p>
        </w:tc>
      </w:tr>
      <w:tr w:rsidR="00A9609C" w14:paraId="5B17379F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036A4" w14:textId="37B28AE3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D098C" w14:textId="611085C7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Number of years of experience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FCC8" w14:textId="6EC64D7F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52B9E" w14:textId="7DF6E4B6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Experience directly impacts salary levels.</w:t>
            </w:r>
          </w:p>
        </w:tc>
      </w:tr>
      <w:tr w:rsidR="00A9609C" w14:paraId="3158A613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B437" w14:textId="15FC20DA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77993" w14:textId="382A0DB4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Field of specialization (e.g., Cardiology, Pediatrics)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FBCD7" w14:textId="64C7AFB5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3509E" w14:textId="5BF4CA57" w:rsidR="00A9609C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Different specializations have different average salary ranges.</w:t>
            </w:r>
          </w:p>
        </w:tc>
      </w:tr>
      <w:tr w:rsidR="00211CBA" w14:paraId="7E835FA9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2A674" w14:textId="5EF4D3FF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8A555" w14:textId="376AC85B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Geographic location of practice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B64A6" w14:textId="38309DD4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12C0B" w14:textId="3C4D8116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Location affects the cost of living and salary expectations.</w:t>
            </w:r>
          </w:p>
        </w:tc>
      </w:tr>
      <w:tr w:rsidR="00211CBA" w14:paraId="3DE11DB5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9C30B" w14:textId="07E8B1DA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3F28" w14:textId="3EB2DB56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Highest level of education attained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FCA48" w14:textId="66488DB2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00372" w14:textId="7F319E58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Higher education levels typically correlate with higher salaries.</w:t>
            </w:r>
          </w:p>
        </w:tc>
      </w:tr>
      <w:tr w:rsidR="00211CBA" w14:paraId="2FA43011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D74CF" w14:textId="5F18A752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6EAB0" w14:textId="6A7AF455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Gender of the doctor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63257" w14:textId="7DC8B7F4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5F1A5" w14:textId="6CD5B3EC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Gender should not impact salary predictions due to ethical considerations.</w:t>
            </w:r>
          </w:p>
        </w:tc>
      </w:tr>
      <w:tr w:rsidR="00211CBA" w14:paraId="41CE7F13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4CFF2" w14:textId="582D1B33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Hours Worked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A539A" w14:textId="11CAFA9C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Average number of hours worked per week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608E0" w14:textId="2D870D29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F2942" w14:textId="72630B2D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More hours worked may indicate higher earnings.</w:t>
            </w:r>
          </w:p>
        </w:tc>
      </w:tr>
      <w:tr w:rsidR="00211CBA" w14:paraId="582B3E28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D821F" w14:textId="73C9E314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Hospital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5B50E" w14:textId="5D3EA525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Type of hospital (e.g., public, private)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FB31B" w14:textId="39AABD41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6BE32" w14:textId="0362B466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Different hospital types may offer varying salary ranges.</w:t>
            </w:r>
          </w:p>
        </w:tc>
      </w:tr>
      <w:tr w:rsidR="00211CBA" w14:paraId="4A73A4D8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C7501" w14:textId="0CE2A2A1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Certifications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4D21" w14:textId="33188D9B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Additional certifications or qualifications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8B371" w14:textId="1B790A6D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8E8B0" w14:textId="7954EA2D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Additional certifications may lead to higher salary.</w:t>
            </w:r>
          </w:p>
        </w:tc>
      </w:tr>
      <w:tr w:rsidR="00211CBA" w14:paraId="34CD8E73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</w:tblGrid>
            <w:tr w:rsidR="00211CBA" w:rsidRPr="00211CBA" w14:paraId="0024D4C7" w14:textId="77777777" w:rsidTr="00211CBA">
              <w:trPr>
                <w:tblCellSpacing w:w="15" w:type="dxa"/>
              </w:trPr>
              <w:tc>
                <w:tcPr>
                  <w:tcW w:w="1217" w:type="dxa"/>
                  <w:vAlign w:val="center"/>
                  <w:hideMark/>
                </w:tcPr>
                <w:p w14:paraId="3A76F1BE" w14:textId="77777777" w:rsidR="00211CBA" w:rsidRPr="00211CBA" w:rsidRDefault="00211CBA" w:rsidP="00211CB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11C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Publications</w:t>
                  </w:r>
                </w:p>
              </w:tc>
            </w:tr>
          </w:tbl>
          <w:p w14:paraId="20038619" w14:textId="77777777" w:rsidR="00211CBA" w:rsidRPr="00211CBA" w:rsidRDefault="00211CBA" w:rsidP="00211CB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11CBA" w:rsidRPr="00211CBA" w14:paraId="1CD2F34C" w14:textId="77777777" w:rsidTr="00211CB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3C4294" w14:textId="77777777" w:rsidR="00211CBA" w:rsidRPr="00211CBA" w:rsidRDefault="00211CBA" w:rsidP="00211CB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187C471" w14:textId="77777777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7F1F3" w14:textId="7E32C3B0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Number of published research papers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9DB61" w14:textId="1B3E3BAA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0BDA" w14:textId="4F1F08F1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Publications can enhance reputation and potentially salary.</w:t>
            </w:r>
          </w:p>
        </w:tc>
      </w:tr>
    </w:tbl>
    <w:p w14:paraId="30E7F73A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43B1E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CDFF1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A9609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B84DC" w14:textId="77777777" w:rsidR="00EF686B" w:rsidRDefault="00EF686B">
      <w:r>
        <w:separator/>
      </w:r>
    </w:p>
  </w:endnote>
  <w:endnote w:type="continuationSeparator" w:id="0">
    <w:p w14:paraId="3A5FF8CC" w14:textId="77777777" w:rsidR="00EF686B" w:rsidRDefault="00EF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98BA2" w14:textId="77777777" w:rsidR="00EF686B" w:rsidRDefault="00EF686B">
      <w:r>
        <w:separator/>
      </w:r>
    </w:p>
  </w:footnote>
  <w:footnote w:type="continuationSeparator" w:id="0">
    <w:p w14:paraId="7946D676" w14:textId="77777777" w:rsidR="00EF686B" w:rsidRDefault="00EF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AEB6B" w14:textId="77777777" w:rsidR="00A9609C" w:rsidRDefault="00211CB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2AD2892" wp14:editId="67FA27F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DC91D8" wp14:editId="62D3ADC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362217" w14:textId="77777777" w:rsidR="00A9609C" w:rsidRDefault="00A9609C"/>
  <w:p w14:paraId="60C6AB5D" w14:textId="77777777" w:rsidR="00A9609C" w:rsidRDefault="00A960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C"/>
    <w:rsid w:val="00211CBA"/>
    <w:rsid w:val="00846DAC"/>
    <w:rsid w:val="00981F9E"/>
    <w:rsid w:val="00A9609C"/>
    <w:rsid w:val="00E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80EC"/>
  <w15:docId w15:val="{86B0C5BC-78BC-47FA-9927-4C0E1BCF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indrala</dc:creator>
  <cp:keywords/>
  <dc:description/>
  <cp:lastModifiedBy>navya sri indrala</cp:lastModifiedBy>
  <cp:revision>1</cp:revision>
  <dcterms:created xsi:type="dcterms:W3CDTF">2024-07-14T15:51:00Z</dcterms:created>
  <dcterms:modified xsi:type="dcterms:W3CDTF">2024-07-14T17:03:00Z</dcterms:modified>
</cp:coreProperties>
</file>