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如何显示在GEC210上显示PNG图片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在设计UI界面的时候，我们希望能做出优秀的界面需要使用PNG素材，如何在开发板上显示PNG以实现我们的设计就成了我们要解决的问题。</w:t>
      </w:r>
    </w:p>
    <w:p>
      <w:pPr>
        <w:ind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这是我最终的音乐界面，返回/播放/暂停/上一首/下一首均为PNG素材。</w:t>
      </w:r>
    </w:p>
    <w:p>
      <w:pPr>
        <w:ind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5236845" cy="3882390"/>
            <wp:effectExtent l="0" t="0" r="1905" b="3810"/>
            <wp:docPr id="1" name="图片 1" descr="P70817-200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70817-2005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解决PNG显示的问题只需要两个步骤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移植libpng到开发板上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编写代码解析PNG图片，并写入fb0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移植libpng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因为我已经移植过了，如果你有兴趣当然可以自己移植，在我的共享文件夹目录中有png这一目录，其中包含有libpng_for_arm和zlib_for_arm这两个目录里就是编译好的文件，libpng依赖于zlib，在交叉编译libpng之前需要先交叉编译zlib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还是像之前的套路一样将libpng_for_arm和zlib_for_arm, libpng目录下的include文件夹内的文件全部放到开发板的/usr/include目录下，对应的/lib复制到/usr/lib目录下，bin目录复制到/usr/bin，没有bin目录就不用复制了。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编写代码解析PNG图片并显示到屏幕上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注意png显示相关代码这个文件里内的文件，将include目录下的所有文件拷到你的include目录下，同理lib目录，如果你注意看的话，其实我就是把libpng_for_arm和zlib_for_arm目录下的include文件夹和lib文件夹的文件放到了一起。只有mypng.h这个文件是我们自己写的，在main.c中包含mypng.h这个文件，就可以进行png图片相关的操作了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注意我提供的main.c, 提供了显示PNG图片的套路, 先定义一个结构体，然后初始化结构体，最后调用fb_draw_image_png这个函数就好了，不需要去考虑分辨率和越界的问题，这些已经在代码里考虑过了。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最后修改你的makefile链接libpng库和zlib库，对应的写法为-lpng 和-lz。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C00000"/>
          <w:sz w:val="22"/>
          <w:szCs w:val="22"/>
          <w:lang w:val="en-US" w:eastAsia="zh-CN"/>
        </w:rPr>
      </w:pPr>
      <w:r>
        <w:rPr>
          <w:rFonts w:hint="eastAsia"/>
          <w:color w:val="C00000"/>
          <w:sz w:val="22"/>
          <w:szCs w:val="22"/>
          <w:lang w:val="en-US" w:eastAsia="zh-CN"/>
        </w:rPr>
        <w:t>我的makefile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C00000"/>
          <w:sz w:val="22"/>
          <w:szCs w:val="22"/>
          <w:lang w:val="en-US" w:eastAsia="zh-CN"/>
        </w:rPr>
      </w:pPr>
      <w:r>
        <w:rPr>
          <w:rFonts w:hint="eastAsia"/>
          <w:color w:val="C00000"/>
          <w:sz w:val="22"/>
          <w:szCs w:val="22"/>
          <w:lang w:val="en-US" w:eastAsia="zh-CN"/>
        </w:rPr>
        <w:t>all: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C00000"/>
          <w:sz w:val="22"/>
          <w:szCs w:val="22"/>
          <w:lang w:val="en-US" w:eastAsia="zh-CN"/>
        </w:rPr>
      </w:pPr>
      <w:r>
        <w:rPr>
          <w:rFonts w:hint="eastAsia"/>
          <w:color w:val="C00000"/>
          <w:sz w:val="22"/>
          <w:szCs w:val="22"/>
          <w:lang w:val="en-US" w:eastAsia="zh-CN"/>
        </w:rPr>
        <w:tab/>
      </w:r>
      <w:r>
        <w:rPr>
          <w:rFonts w:hint="eastAsia"/>
          <w:color w:val="C00000"/>
          <w:sz w:val="22"/>
          <w:szCs w:val="22"/>
          <w:lang w:val="en-US" w:eastAsia="zh-CN"/>
        </w:rPr>
        <w:t>arm-linux-gcc  -o ../bin/main *.c -I../include -L../lib -ljpeg -lpng -lz -lts -pthread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C00000"/>
          <w:sz w:val="22"/>
          <w:szCs w:val="22"/>
          <w:lang w:val="en-US" w:eastAsia="zh-CN"/>
        </w:rPr>
      </w:pPr>
      <w:r>
        <w:rPr>
          <w:rFonts w:hint="eastAsia"/>
          <w:color w:val="C00000"/>
          <w:sz w:val="22"/>
          <w:szCs w:val="2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C00000"/>
          <w:sz w:val="22"/>
          <w:szCs w:val="22"/>
          <w:lang w:val="en-US" w:eastAsia="zh-CN"/>
        </w:rPr>
      </w:pPr>
      <w:r>
        <w:rPr>
          <w:rFonts w:hint="eastAsia"/>
          <w:color w:val="C00000"/>
          <w:sz w:val="22"/>
          <w:szCs w:val="22"/>
          <w:lang w:val="en-US" w:eastAsia="zh-CN"/>
        </w:rPr>
        <w:t>clean: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C00000"/>
          <w:sz w:val="22"/>
          <w:szCs w:val="22"/>
          <w:lang w:val="en-US" w:eastAsia="zh-CN"/>
        </w:rPr>
      </w:pPr>
      <w:r>
        <w:rPr>
          <w:rFonts w:hint="eastAsia"/>
          <w:color w:val="C00000"/>
          <w:sz w:val="22"/>
          <w:szCs w:val="22"/>
          <w:lang w:val="en-US" w:eastAsia="zh-CN"/>
        </w:rPr>
        <w:tab/>
      </w:r>
      <w:r>
        <w:rPr>
          <w:rFonts w:hint="eastAsia"/>
          <w:color w:val="C00000"/>
          <w:sz w:val="22"/>
          <w:szCs w:val="22"/>
          <w:lang w:val="en-US" w:eastAsia="zh-CN"/>
        </w:rPr>
        <w:t>rm -rf ../bin/*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有问题可以问我，只要我懂，我就应该能给你讲明白。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85D6"/>
    <w:multiLevelType w:val="singleLevel"/>
    <w:tmpl w:val="599585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958616"/>
    <w:multiLevelType w:val="singleLevel"/>
    <w:tmpl w:val="5995861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30AB"/>
    <w:rsid w:val="01193515"/>
    <w:rsid w:val="02151C55"/>
    <w:rsid w:val="0C1B30F8"/>
    <w:rsid w:val="0C4021F6"/>
    <w:rsid w:val="0C667F18"/>
    <w:rsid w:val="0F00209D"/>
    <w:rsid w:val="0F403431"/>
    <w:rsid w:val="0F9B5589"/>
    <w:rsid w:val="123C17A1"/>
    <w:rsid w:val="1C143B3C"/>
    <w:rsid w:val="1C3D064F"/>
    <w:rsid w:val="1D545567"/>
    <w:rsid w:val="1E021B58"/>
    <w:rsid w:val="1E8D6D32"/>
    <w:rsid w:val="225C3DD5"/>
    <w:rsid w:val="22DE1417"/>
    <w:rsid w:val="22F841CB"/>
    <w:rsid w:val="249A062A"/>
    <w:rsid w:val="254A4F3E"/>
    <w:rsid w:val="26036EF5"/>
    <w:rsid w:val="2B900D60"/>
    <w:rsid w:val="33E6674D"/>
    <w:rsid w:val="39C82FE1"/>
    <w:rsid w:val="3A326CEB"/>
    <w:rsid w:val="3D677556"/>
    <w:rsid w:val="3FC34FF5"/>
    <w:rsid w:val="41193130"/>
    <w:rsid w:val="424D1D37"/>
    <w:rsid w:val="45A658DC"/>
    <w:rsid w:val="466C3118"/>
    <w:rsid w:val="47E87920"/>
    <w:rsid w:val="4C0628DF"/>
    <w:rsid w:val="4D3F434B"/>
    <w:rsid w:val="4DE917EC"/>
    <w:rsid w:val="54083086"/>
    <w:rsid w:val="58F363B1"/>
    <w:rsid w:val="59280480"/>
    <w:rsid w:val="5AF7017B"/>
    <w:rsid w:val="5BEB61DE"/>
    <w:rsid w:val="5E442936"/>
    <w:rsid w:val="60347711"/>
    <w:rsid w:val="62960162"/>
    <w:rsid w:val="64FE45C0"/>
    <w:rsid w:val="695613A1"/>
    <w:rsid w:val="6A68535B"/>
    <w:rsid w:val="6FC45CC9"/>
    <w:rsid w:val="72093FFB"/>
    <w:rsid w:val="722054BC"/>
    <w:rsid w:val="770D2275"/>
    <w:rsid w:val="79056171"/>
    <w:rsid w:val="797F20E8"/>
    <w:rsid w:val="7B6012A8"/>
    <w:rsid w:val="7B633E51"/>
    <w:rsid w:val="7D9C4683"/>
    <w:rsid w:val="7FC6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newuser</dc:creator>
  <cp:lastModifiedBy>newuser</cp:lastModifiedBy>
  <dcterms:modified xsi:type="dcterms:W3CDTF">2017-08-17T12:41:46Z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