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F2AF8D" w14:textId="77777777" w:rsidR="000A6607" w:rsidRDefault="000A6607"/>
    <w:sectPr w:rsidR="007B7A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59F4F" w14:textId="77777777" w:rsidR="00E04833" w:rsidRDefault="00E04833" w:rsidP="00E04833">
      <w:pPr>
        <w:spacing w:after="0" w:line="240" w:lineRule="auto"/>
      </w:pPr>
      <w:r>
        <w:separator/>
      </w:r>
    </w:p>
  </w:endnote>
  <w:endnote w:type="continuationSeparator" w:id="0">
    <w:p w14:paraId="5B413DAE" w14:textId="77777777" w:rsidR="00E04833" w:rsidRDefault="00E04833" w:rsidP="00E0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0BA090" w14:textId="77777777" w:rsidR="00E04833" w:rsidRDefault="00E048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103DA" w14:textId="77777777" w:rsidR="00E04833" w:rsidRPr="00E04833" w:rsidRDefault="00E04833">
    <w:pPr>
      <w:pStyle w:val="Fuzeile"/>
      <w:rPr>
        <w:rFonts w:ascii="Arial" w:hAnsi="Arial" w:cs="Arial"/>
      </w:rPr>
    </w:pPr>
    <w:r>
      <w:rPr>
        <w:rFonts w:ascii="Arial" w:hAnsi="Arial" w:cs="Arial"/>
      </w:rPr>
      <w:t xml:space="preserve">Von: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F0D628" w14:textId="77777777" w:rsidR="00E04833" w:rsidRDefault="00E048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222774" w14:textId="77777777" w:rsidR="00E04833" w:rsidRDefault="00E04833" w:rsidP="00E04833">
      <w:pPr>
        <w:spacing w:after="0" w:line="240" w:lineRule="auto"/>
      </w:pPr>
      <w:r>
        <w:separator/>
      </w:r>
    </w:p>
  </w:footnote>
  <w:footnote w:type="continuationSeparator" w:id="0">
    <w:p w14:paraId="0CB77478" w14:textId="77777777" w:rsidR="00E04833" w:rsidRDefault="00E04833" w:rsidP="00E04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209F4" w14:textId="77777777" w:rsidR="00E04833" w:rsidRDefault="00E0483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0E80D" w14:textId="77777777" w:rsidR="00E04833" w:rsidRDefault="00E04833" w:rsidP="00E242E2">
    <w:pPr>
      <w:pStyle w:val="Kopfzeile"/>
    </w:pPr>
    <w:r>
      <w:rPr>
        <w:noProof/>
        <w:lang w:eastAsia="de-DE"/>
      </w:rPr>
      <mc:AlternateContent>
        <mc:Choice Requires="wps">
          <w:drawing>
            <wp:anchor distT="91440" distB="137160" distL="114300" distR="114300" simplePos="0" relativeHeight="251659264" behindDoc="0" locked="0" layoutInCell="0" allowOverlap="1" wp14:anchorId="668D1A33" wp14:editId="4E330007">
              <wp:simplePos x="0" y="0"/>
              <wp:positionH relativeFrom="margin">
                <wp:posOffset>347980</wp:posOffset>
              </wp:positionH>
              <wp:positionV relativeFrom="page">
                <wp:posOffset>257175</wp:posOffset>
              </wp:positionV>
              <wp:extent cx="5153025" cy="714375"/>
              <wp:effectExtent l="1104900" t="190500" r="28575" b="28575"/>
              <wp:wrapSquare wrapText="bothSides"/>
              <wp:docPr id="298" name="Rechteck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5153025" cy="714375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solidFill>
                          <a:srgbClr val="C00000"/>
                        </a:solidFill>
                      </a:ln>
                      <a:effectLst>
                        <a:outerShdw dist="1113790" dir="11340000" rotWithShape="0">
                          <a:schemeClr val="accent6"/>
                        </a:outerShdw>
                      </a:effectLst>
                    </wps:spPr>
                    <wps:style>
                      <a:lnRef idx="1">
                        <a:schemeClr val="accent3"/>
                      </a:lnRef>
                      <a:fillRef idx="3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594DCCB" w14:textId="77777777" w:rsidR="00E04833" w:rsidRPr="00194853" w:rsidRDefault="00EC1094">
                          <w:pPr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Meine Kleidung</w:t>
                          </w:r>
                          <w:r w:rsidR="00E04833" w:rsidRPr="00194853"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– </w:t>
                          </w:r>
                          <w:r w:rsidR="005E2EDD">
                            <w:rPr>
                              <w:rFonts w:ascii="Arial" w:eastAsiaTheme="majorEastAsia" w:hAnsi="Arial" w:cs="Arial"/>
                              <w:b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Produktion von Mode</w:t>
                          </w:r>
                        </w:p>
                      </w:txbxContent>
                    </wps:txbx>
                    <wps:bodyPr rot="0" vert="horz" wrap="square" lIns="457200" tIns="91440" rIns="13716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hteck 413" o:spid="_x0000_s1026" style="position:absolute;margin-left:27.4pt;margin-top:20.25pt;width:405.75pt;height:56.25pt;flip:x;z-index:251659264;visibility:visible;mso-wrap-style:square;mso-width-percent:0;mso-height-percent:0;mso-wrap-distance-left:9pt;mso-wrap-distance-top:7.2pt;mso-wrap-distance-right:9pt;mso-wrap-distance-bottom:10.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" o:allowincell="f" fillcolor="#c00000" strokecolor="#c00000">
              <v:shadow on="t" color="#f79646 [3209]" origin=",.5" offset="-30.55769mm,-4.83986mm"/>
              <v:textbox inset="36pt,7.2pt,10.8pt,0">
                <w:txbxContent>
                  <w:p w:rsidR="00E04833" w:rsidRPr="00194853" w:rsidRDefault="00EC1094">
                    <w:pPr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</w:pPr>
                    <w:bookmarkStart w:id="1" w:name="_GoBack"/>
                    <w:r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t>Meine Kleidung</w:t>
                    </w:r>
                    <w:r w:rsidR="00E04833" w:rsidRPr="00194853"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t xml:space="preserve"> – </w:t>
                    </w:r>
                    <w:r w:rsidR="005E2EDD">
                      <w:rPr>
                        <w:rFonts w:ascii="Arial" w:eastAsiaTheme="majorEastAsia" w:hAnsi="Arial" w:cs="Arial"/>
                        <w:b/>
                        <w:i/>
                        <w:iCs/>
                        <w:color w:val="FFFFFF" w:themeColor="background1"/>
                        <w:sz w:val="36"/>
                        <w:szCs w:val="36"/>
                      </w:rPr>
                      <w:t>Produktion von Mode</w:t>
                    </w:r>
                    <w:bookmarkEnd w:id="1"/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A1501C" w14:textId="77777777" w:rsidR="00E04833" w:rsidRDefault="00E048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833"/>
    <w:rsid w:val="0006231D"/>
    <w:rsid w:val="000A6607"/>
    <w:rsid w:val="000A714B"/>
    <w:rsid w:val="000E2DDB"/>
    <w:rsid w:val="00140A7B"/>
    <w:rsid w:val="00165100"/>
    <w:rsid w:val="00194853"/>
    <w:rsid w:val="00365AB1"/>
    <w:rsid w:val="00572BA7"/>
    <w:rsid w:val="00573E9B"/>
    <w:rsid w:val="005E2EDD"/>
    <w:rsid w:val="00613F4A"/>
    <w:rsid w:val="006A06DE"/>
    <w:rsid w:val="00847554"/>
    <w:rsid w:val="008A1C51"/>
    <w:rsid w:val="00C40F4D"/>
    <w:rsid w:val="00C4285F"/>
    <w:rsid w:val="00E04833"/>
    <w:rsid w:val="00E242E2"/>
    <w:rsid w:val="00E956A9"/>
    <w:rsid w:val="00EB6069"/>
    <w:rsid w:val="00EC1094"/>
    <w:rsid w:val="00ED4338"/>
    <w:rsid w:val="00F4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6DFC1B4"/>
  <w15:docId w15:val="{963DBBCA-1CF5-4B65-88E0-805611AD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04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4833"/>
  </w:style>
  <w:style w:type="paragraph" w:styleId="Fuzeile">
    <w:name w:val="footer"/>
    <w:basedOn w:val="Standard"/>
    <w:link w:val="FuzeileZchn"/>
    <w:uiPriority w:val="99"/>
    <w:unhideWhenUsed/>
    <w:rsid w:val="00E04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483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48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87F23-4CE8-4873-9526-AAAE18FB22E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MTK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Olaf Kleinboehl</dc:creator>
  <cp:lastModifiedBy>Levin Berberich</cp:lastModifiedBy>
  <cp:revision>2</cp:revision>
  <dcterms:created xsi:type="dcterms:W3CDTF">2025-05-22T12:13:00Z</dcterms:created>
  <dcterms:modified xsi:type="dcterms:W3CDTF">2025-05-22T12:13:00Z</dcterms:modified>
</cp:coreProperties>
</file>