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36EC2" w14:textId="77777777" w:rsidR="00CF1239" w:rsidRPr="00222E6D" w:rsidRDefault="003F25A1" w:rsidP="00950CAD">
      <w:pPr>
        <w:spacing w:line="240" w:lineRule="auto"/>
        <w:jc w:val="center"/>
        <w:rPr>
          <w:szCs w:val="24"/>
        </w:rPr>
      </w:pPr>
      <w:r>
        <w:rPr>
          <w:szCs w:val="24"/>
        </w:rPr>
        <w:t>МИНИСТЕРСТВО</w:t>
      </w:r>
      <w:r w:rsidR="002B56B5" w:rsidRPr="00222E6D">
        <w:rPr>
          <w:szCs w:val="24"/>
        </w:rPr>
        <w:t xml:space="preserve"> НАУКИ </w:t>
      </w:r>
      <w:r>
        <w:rPr>
          <w:szCs w:val="24"/>
        </w:rPr>
        <w:t>И ВЫСШЕГО ОБРАЗОВАНИЯ РФ</w:t>
      </w:r>
    </w:p>
    <w:p w14:paraId="2A0D06CF" w14:textId="77777777" w:rsidR="002B56B5" w:rsidRPr="00222E6D" w:rsidRDefault="002B56B5" w:rsidP="00950CAD">
      <w:pPr>
        <w:spacing w:after="1200"/>
        <w:jc w:val="center"/>
        <w:rPr>
          <w:szCs w:val="24"/>
        </w:rPr>
      </w:pPr>
      <w:r w:rsidRPr="00222E6D">
        <w:rPr>
          <w:szCs w:val="24"/>
        </w:rPr>
        <w:t xml:space="preserve">ФГБОУ ВО </w:t>
      </w:r>
      <w:r w:rsidR="009D28C5">
        <w:rPr>
          <w:szCs w:val="24"/>
        </w:rPr>
        <w:t>«</w:t>
      </w:r>
      <w:r w:rsidRPr="00222E6D">
        <w:rPr>
          <w:szCs w:val="24"/>
        </w:rPr>
        <w:t>АЛТАЙСКИЙ ГОСУДАРСТВЕННЫЙ УНИВЕРСИТЕТ</w:t>
      </w:r>
      <w:r w:rsidR="009D28C5">
        <w:rPr>
          <w:szCs w:val="24"/>
        </w:rPr>
        <w:t>»</w:t>
      </w:r>
    </w:p>
    <w:p w14:paraId="50CAF01D" w14:textId="77777777" w:rsidR="002B56B5" w:rsidRPr="00222E6D" w:rsidRDefault="00691C74" w:rsidP="00950CAD">
      <w:pPr>
        <w:jc w:val="center"/>
        <w:rPr>
          <w:szCs w:val="24"/>
        </w:rPr>
      </w:pPr>
      <w:r>
        <w:rPr>
          <w:szCs w:val="24"/>
        </w:rPr>
        <w:t>Институт цифровых технологий, электроники и физики</w:t>
      </w:r>
      <w:r w:rsidR="00497EBC">
        <w:rPr>
          <w:szCs w:val="24"/>
        </w:rPr>
        <w:t xml:space="preserve"> </w:t>
      </w:r>
      <w:r w:rsidR="00497EBC" w:rsidRPr="00222E6D">
        <w:rPr>
          <w:szCs w:val="24"/>
        </w:rPr>
        <w:t>(</w:t>
      </w:r>
      <w:r w:rsidR="00497EBC">
        <w:rPr>
          <w:szCs w:val="24"/>
        </w:rPr>
        <w:t>ИЦТЭФ</w:t>
      </w:r>
      <w:r w:rsidR="00497EBC" w:rsidRPr="00222E6D">
        <w:rPr>
          <w:szCs w:val="24"/>
        </w:rPr>
        <w:t>)</w:t>
      </w:r>
    </w:p>
    <w:p w14:paraId="146A7C3A" w14:textId="77777777" w:rsidR="002B56B5" w:rsidRPr="00222E6D" w:rsidRDefault="002B56B5" w:rsidP="00950CAD">
      <w:pPr>
        <w:spacing w:after="1800"/>
        <w:jc w:val="center"/>
        <w:rPr>
          <w:szCs w:val="24"/>
        </w:rPr>
      </w:pPr>
      <w:r w:rsidRPr="00222E6D">
        <w:rPr>
          <w:szCs w:val="24"/>
        </w:rPr>
        <w:t xml:space="preserve">Кафедра вычислительной техники </w:t>
      </w:r>
      <w:r w:rsidR="00497EBC">
        <w:rPr>
          <w:szCs w:val="24"/>
        </w:rPr>
        <w:t>и электроники</w:t>
      </w:r>
      <w:r w:rsidR="00BE239A">
        <w:rPr>
          <w:szCs w:val="24"/>
        </w:rPr>
        <w:t xml:space="preserve"> (ВТиЭ)</w:t>
      </w:r>
    </w:p>
    <w:p w14:paraId="542C81EE" w14:textId="303CE1A3" w:rsidR="000D5CE7" w:rsidRPr="00AE321D" w:rsidRDefault="00D72E46" w:rsidP="000D5CE7">
      <w:pPr>
        <w:spacing w:after="360"/>
        <w:jc w:val="center"/>
        <w:rPr>
          <w:szCs w:val="24"/>
        </w:rPr>
      </w:pPr>
      <w:r>
        <w:rPr>
          <w:szCs w:val="24"/>
        </w:rPr>
        <w:t>Отчет по л</w:t>
      </w:r>
      <w:r w:rsidR="000D5CE7" w:rsidRPr="00222E6D">
        <w:rPr>
          <w:szCs w:val="24"/>
        </w:rPr>
        <w:t>абораторн</w:t>
      </w:r>
      <w:r w:rsidR="00D04E88">
        <w:rPr>
          <w:szCs w:val="24"/>
        </w:rPr>
        <w:t>ой работе</w:t>
      </w:r>
      <w:r w:rsidR="000D5CE7" w:rsidRPr="00222E6D">
        <w:rPr>
          <w:szCs w:val="24"/>
        </w:rPr>
        <w:t xml:space="preserve"> № </w:t>
      </w:r>
      <w:r w:rsidR="00AE321D" w:rsidRPr="00AE321D">
        <w:rPr>
          <w:szCs w:val="24"/>
        </w:rPr>
        <w:t>4</w:t>
      </w:r>
    </w:p>
    <w:p w14:paraId="4A815E87" w14:textId="706D207C" w:rsidR="00E46EF4" w:rsidRDefault="00AE321D" w:rsidP="00E46EF4">
      <w:pPr>
        <w:spacing w:after="120"/>
        <w:jc w:val="center"/>
        <w:rPr>
          <w:b/>
          <w:szCs w:val="24"/>
        </w:rPr>
      </w:pPr>
      <w:r w:rsidRPr="00AE321D">
        <w:rPr>
          <w:b/>
          <w:szCs w:val="24"/>
        </w:rPr>
        <w:t>Корреляционный анализ экспериментальных данных</w:t>
      </w:r>
    </w:p>
    <w:p w14:paraId="60143D6E" w14:textId="29AF62CA" w:rsidR="00E46EF4" w:rsidRPr="00E46EF4" w:rsidRDefault="00E46EF4" w:rsidP="00E46EF4">
      <w:pPr>
        <w:spacing w:after="1320"/>
        <w:jc w:val="center"/>
        <w:rPr>
          <w:szCs w:val="24"/>
        </w:rPr>
      </w:pPr>
      <w:r>
        <w:rPr>
          <w:szCs w:val="24"/>
        </w:rPr>
        <w:t xml:space="preserve">(дисциплина </w:t>
      </w:r>
      <w:r w:rsidR="00DE3A9B">
        <w:rPr>
          <w:szCs w:val="24"/>
        </w:rPr>
        <w:t>«</w:t>
      </w:r>
      <w:r w:rsidR="000B5ECF" w:rsidRPr="000B5ECF">
        <w:rPr>
          <w:szCs w:val="24"/>
        </w:rPr>
        <w:t>Метрология, стандартизация и сертификация</w:t>
      </w:r>
      <w:r w:rsidR="00DE3A9B">
        <w:rPr>
          <w:szCs w:val="24"/>
        </w:rPr>
        <w:t>»</w:t>
      </w:r>
      <w:r>
        <w:rPr>
          <w:szCs w:val="24"/>
        </w:rPr>
        <w:t>)</w:t>
      </w:r>
    </w:p>
    <w:p w14:paraId="03857D61" w14:textId="77777777" w:rsidR="002B56B5" w:rsidRPr="00222E6D" w:rsidRDefault="002B56B5" w:rsidP="004A0242">
      <w:pPr>
        <w:ind w:left="5103" w:firstLine="0"/>
        <w:rPr>
          <w:szCs w:val="24"/>
        </w:rPr>
      </w:pPr>
      <w:r w:rsidRPr="00222E6D">
        <w:rPr>
          <w:szCs w:val="24"/>
        </w:rPr>
        <w:t xml:space="preserve">Выполнил студент </w:t>
      </w:r>
      <w:r w:rsidR="00145A05" w:rsidRPr="00222E6D">
        <w:rPr>
          <w:szCs w:val="24"/>
        </w:rPr>
        <w:t>5</w:t>
      </w:r>
      <w:r w:rsidR="00272701" w:rsidRPr="00222E6D">
        <w:rPr>
          <w:szCs w:val="24"/>
        </w:rPr>
        <w:t>95</w:t>
      </w:r>
      <w:r w:rsidRPr="00222E6D">
        <w:rPr>
          <w:szCs w:val="24"/>
        </w:rPr>
        <w:t xml:space="preserve"> гр.</w:t>
      </w:r>
    </w:p>
    <w:p w14:paraId="3327B29A" w14:textId="05EA533F" w:rsidR="002B56B5" w:rsidRPr="00222E6D" w:rsidRDefault="002B56B5" w:rsidP="004A0242">
      <w:pPr>
        <w:ind w:left="5103" w:firstLine="0"/>
        <w:rPr>
          <w:szCs w:val="24"/>
        </w:rPr>
      </w:pPr>
      <w:r w:rsidRPr="00222E6D">
        <w:rPr>
          <w:szCs w:val="24"/>
        </w:rPr>
        <w:t>_______</w:t>
      </w:r>
      <w:r w:rsidR="00950CAD" w:rsidRPr="00222E6D">
        <w:rPr>
          <w:szCs w:val="24"/>
        </w:rPr>
        <w:t>_____</w:t>
      </w:r>
      <w:r w:rsidRPr="00222E6D">
        <w:rPr>
          <w:szCs w:val="24"/>
        </w:rPr>
        <w:t xml:space="preserve">___ </w:t>
      </w:r>
      <w:r w:rsidR="00094011">
        <w:rPr>
          <w:szCs w:val="24"/>
        </w:rPr>
        <w:t>Д.В. Осипенко</w:t>
      </w:r>
    </w:p>
    <w:p w14:paraId="14FB98E9" w14:textId="000FEACF" w:rsidR="002B56B5" w:rsidRPr="00222E6D" w:rsidRDefault="002B56B5" w:rsidP="004A0242">
      <w:pPr>
        <w:ind w:left="5103" w:firstLine="0"/>
        <w:rPr>
          <w:szCs w:val="24"/>
        </w:rPr>
      </w:pPr>
      <w:r w:rsidRPr="00222E6D">
        <w:rPr>
          <w:szCs w:val="24"/>
        </w:rPr>
        <w:t xml:space="preserve">Проверил: </w:t>
      </w:r>
      <w:r w:rsidR="000B5ECF">
        <w:rPr>
          <w:szCs w:val="24"/>
        </w:rPr>
        <w:t>д.т.н</w:t>
      </w:r>
      <w:r w:rsidRPr="00222E6D">
        <w:rPr>
          <w:szCs w:val="24"/>
        </w:rPr>
        <w:t>,</w:t>
      </w:r>
      <w:r w:rsidR="000B5ECF">
        <w:rPr>
          <w:szCs w:val="24"/>
        </w:rPr>
        <w:t xml:space="preserve"> проф.</w:t>
      </w:r>
      <w:r w:rsidRPr="00222E6D">
        <w:rPr>
          <w:szCs w:val="24"/>
        </w:rPr>
        <w:t xml:space="preserve"> каф. ВТиЭ</w:t>
      </w:r>
    </w:p>
    <w:p w14:paraId="1325E9C1" w14:textId="70229E7C" w:rsidR="002B56B5" w:rsidRPr="00222E6D" w:rsidRDefault="002B56B5" w:rsidP="004A0242">
      <w:pPr>
        <w:ind w:left="5103" w:firstLine="0"/>
        <w:rPr>
          <w:szCs w:val="24"/>
        </w:rPr>
      </w:pPr>
      <w:r w:rsidRPr="00222E6D">
        <w:rPr>
          <w:szCs w:val="24"/>
        </w:rPr>
        <w:t>________</w:t>
      </w:r>
      <w:r w:rsidR="00950CAD" w:rsidRPr="00222E6D">
        <w:rPr>
          <w:szCs w:val="24"/>
        </w:rPr>
        <w:t>____</w:t>
      </w:r>
      <w:r w:rsidRPr="00222E6D">
        <w:rPr>
          <w:szCs w:val="24"/>
        </w:rPr>
        <w:t xml:space="preserve">___ </w:t>
      </w:r>
      <w:r w:rsidR="000B5ECF" w:rsidRPr="000B5ECF">
        <w:rPr>
          <w:szCs w:val="24"/>
        </w:rPr>
        <w:t>Седалищев</w:t>
      </w:r>
      <w:r w:rsidR="002F3F43" w:rsidRPr="002F3F43">
        <w:rPr>
          <w:szCs w:val="24"/>
        </w:rPr>
        <w:t xml:space="preserve"> В.</w:t>
      </w:r>
      <w:r w:rsidR="000B5ECF">
        <w:rPr>
          <w:szCs w:val="24"/>
        </w:rPr>
        <w:t>Н</w:t>
      </w:r>
      <w:r w:rsidR="002F3F43" w:rsidRPr="002F3F43">
        <w:rPr>
          <w:szCs w:val="24"/>
        </w:rPr>
        <w:t>.</w:t>
      </w:r>
    </w:p>
    <w:p w14:paraId="3085530D" w14:textId="77777777" w:rsidR="002B56B5" w:rsidRPr="00222E6D" w:rsidRDefault="000D5CE7" w:rsidP="004A0242">
      <w:pPr>
        <w:ind w:left="5103" w:firstLine="0"/>
        <w:rPr>
          <w:szCs w:val="24"/>
        </w:rPr>
      </w:pPr>
      <w:r w:rsidRPr="00222E6D">
        <w:rPr>
          <w:szCs w:val="24"/>
        </w:rPr>
        <w:t>Лабораторная</w:t>
      </w:r>
      <w:r w:rsidR="002B56B5" w:rsidRPr="00222E6D">
        <w:rPr>
          <w:szCs w:val="24"/>
        </w:rPr>
        <w:t xml:space="preserve"> работа защищена</w:t>
      </w:r>
    </w:p>
    <w:p w14:paraId="05CFED92" w14:textId="77777777" w:rsidR="002B56B5" w:rsidRPr="00222E6D" w:rsidRDefault="009928C6" w:rsidP="004A0242">
      <w:pPr>
        <w:ind w:left="5103" w:firstLine="0"/>
        <w:rPr>
          <w:szCs w:val="24"/>
        </w:rPr>
      </w:pPr>
      <w:r>
        <w:rPr>
          <w:szCs w:val="24"/>
        </w:rPr>
        <w:t>«___»__________________2020</w:t>
      </w:r>
      <w:r w:rsidR="002B56B5" w:rsidRPr="00222E6D">
        <w:rPr>
          <w:szCs w:val="24"/>
        </w:rPr>
        <w:t xml:space="preserve"> г.</w:t>
      </w:r>
    </w:p>
    <w:p w14:paraId="14D9B755" w14:textId="1E6AAA0D" w:rsidR="00094011" w:rsidRDefault="002B56B5" w:rsidP="004A0242">
      <w:pPr>
        <w:spacing w:after="3120"/>
        <w:ind w:left="5103" w:firstLine="0"/>
        <w:rPr>
          <w:szCs w:val="24"/>
        </w:rPr>
      </w:pPr>
      <w:r w:rsidRPr="00222E6D">
        <w:rPr>
          <w:szCs w:val="24"/>
        </w:rPr>
        <w:t>Оценка ________________</w:t>
      </w:r>
    </w:p>
    <w:p w14:paraId="7F5B01AE" w14:textId="547EDD34" w:rsidR="00E32230" w:rsidRDefault="00094011" w:rsidP="004A0242">
      <w:pPr>
        <w:pStyle w:val="1"/>
      </w:pPr>
      <w:r>
        <w:br w:type="page"/>
      </w:r>
      <w:r w:rsidR="000B5ECF">
        <w:lastRenderedPageBreak/>
        <w:t>Цель работы</w:t>
      </w:r>
    </w:p>
    <w:p w14:paraId="36492E4C" w14:textId="35FBF3AA" w:rsidR="004A0242" w:rsidRPr="00AE321D" w:rsidRDefault="000B5ECF" w:rsidP="00AE321D">
      <w:pPr>
        <w:pStyle w:val="ab"/>
        <w:spacing w:before="120" w:after="120"/>
        <w:ind w:left="426" w:firstLine="0"/>
        <w:rPr>
          <w:szCs w:val="24"/>
          <w:lang w:eastAsia="ru-RU"/>
        </w:rPr>
      </w:pPr>
      <w:r w:rsidRPr="000B5ECF">
        <w:t>1.</w:t>
      </w:r>
      <w:r>
        <w:tab/>
      </w:r>
      <w:r w:rsidR="00AE321D">
        <w:tab/>
      </w:r>
      <w:r w:rsidR="00AE321D">
        <w:rPr>
          <w:szCs w:val="24"/>
        </w:rPr>
        <w:t>Получить навыки проведения корреляционного анализа</w:t>
      </w:r>
      <w:r w:rsidR="00AE321D" w:rsidRPr="00AE321D">
        <w:rPr>
          <w:szCs w:val="24"/>
        </w:rPr>
        <w:t xml:space="preserve"> </w:t>
      </w:r>
      <w:r w:rsidR="00AE321D">
        <w:rPr>
          <w:szCs w:val="24"/>
        </w:rPr>
        <w:t>экспериментальных данных.</w:t>
      </w:r>
    </w:p>
    <w:p w14:paraId="2FF52D6E" w14:textId="1D3D536E" w:rsidR="003D6505" w:rsidRDefault="004A0242" w:rsidP="004A0242">
      <w:pPr>
        <w:pStyle w:val="1"/>
      </w:pPr>
      <w:r>
        <w:br w:type="page"/>
      </w:r>
      <w:r w:rsidR="000B5ECF">
        <w:lastRenderedPageBreak/>
        <w:t>Н</w:t>
      </w:r>
      <w:r w:rsidR="000B5ECF" w:rsidRPr="000B5ECF">
        <w:t>еобходимые теоретические сведения</w:t>
      </w:r>
    </w:p>
    <w:p w14:paraId="16D042A7" w14:textId="77777777" w:rsidR="00AE321D" w:rsidRDefault="00AE321D" w:rsidP="00AE321D">
      <w:pPr>
        <w:spacing w:before="120" w:after="120"/>
        <w:contextualSpacing/>
        <w:rPr>
          <w:szCs w:val="24"/>
          <w:lang w:eastAsia="ru-RU"/>
        </w:rPr>
      </w:pPr>
      <w:r>
        <w:t>Диаграмма рассеяния (разброса) показывает взаимосвязь между двумя видами связанных данных и подтверждает их зависимость. Такими двумя видами данных могут быть характеристика качества и влияющий на неё фактор, две различных характеристики качества, два фактора, влияющих на одну характеристику качества, и т.д.</w:t>
      </w:r>
    </w:p>
    <w:p w14:paraId="4E99CF1E" w14:textId="77777777" w:rsidR="00AE321D" w:rsidRDefault="00AE321D" w:rsidP="00AE321D">
      <w:pPr>
        <w:spacing w:before="120" w:after="120"/>
        <w:contextualSpacing/>
      </w:pPr>
      <w:r>
        <w:t xml:space="preserve">Для построения диаграммы рассеяния нужно не менее 30 пар данных </w:t>
      </w:r>
      <w:r>
        <w:fldChar w:fldCharType="begin"/>
      </w:r>
      <w:r>
        <w:instrText xml:space="preserve"> QUOTE </w:instrText>
      </w:r>
      <w:r>
        <w:rPr>
          <w:position w:val="-6"/>
        </w:rPr>
        <w:pict w14:anchorId="47AE08E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.5pt;height:13.5pt" equationxml="&lt;">
            <v:imagedata r:id="rId8" o:title="" chromakey="white"/>
          </v:shape>
        </w:pict>
      </w:r>
      <w:r>
        <w:instrText xml:space="preserve"> </w:instrText>
      </w:r>
      <w:r>
        <w:fldChar w:fldCharType="separate"/>
      </w:r>
      <w:r>
        <w:rPr>
          <w:position w:val="-6"/>
        </w:rPr>
        <w:pict w14:anchorId="7A98BDF0">
          <v:shape id="_x0000_i1026" type="#_x0000_t75" style="width:28.5pt;height:13.5pt" equationxml="&lt;">
            <v:imagedata r:id="rId8" o:title="" chromakey="white"/>
          </v:shape>
        </w:pict>
      </w:r>
      <w:r>
        <w:fldChar w:fldCharType="end"/>
      </w:r>
      <w:r>
        <w:t xml:space="preserve">. Оси </w:t>
      </w:r>
      <w:r>
        <w:fldChar w:fldCharType="begin"/>
      </w:r>
      <w:r>
        <w:instrText xml:space="preserve"> QUOTE </w:instrText>
      </w:r>
      <w:r>
        <w:rPr>
          <w:position w:val="-5"/>
        </w:rPr>
        <w:pict w14:anchorId="50BBA496">
          <v:shape id="_x0000_i1027" type="#_x0000_t75" style="width:9.75pt;height:13.5pt" equationxml="&lt;">
            <v:imagedata r:id="rId9" o:title="" chromakey="white"/>
          </v:shape>
        </w:pict>
      </w:r>
      <w:r>
        <w:instrText xml:space="preserve"> </w:instrText>
      </w:r>
      <w:r>
        <w:fldChar w:fldCharType="separate"/>
      </w:r>
      <w:r>
        <w:rPr>
          <w:position w:val="-5"/>
        </w:rPr>
        <w:pict w14:anchorId="49A5E6D5">
          <v:shape id="_x0000_i1028" type="#_x0000_t75" style="width:9.75pt;height:13.5pt" equationxml="&lt;">
            <v:imagedata r:id="rId9" o:title="" chromakey="white"/>
          </v:shape>
        </w:pict>
      </w:r>
      <w:r>
        <w:fldChar w:fldCharType="end"/>
      </w:r>
      <w:r>
        <w:t xml:space="preserve">и </w:t>
      </w:r>
      <w:r>
        <w:fldChar w:fldCharType="begin"/>
      </w:r>
      <w:r>
        <w:instrText xml:space="preserve"> QUOTE </w:instrText>
      </w:r>
      <w:r>
        <w:rPr>
          <w:position w:val="-6"/>
        </w:rPr>
        <w:pict w14:anchorId="7C955922">
          <v:shape id="_x0000_i1029" type="#_x0000_t75" style="width:7.5pt;height:13.5pt" equationxml="&lt;">
            <v:imagedata r:id="rId10" o:title="" chromakey="white"/>
          </v:shape>
        </w:pict>
      </w:r>
      <w:r>
        <w:instrText xml:space="preserve"> </w:instrText>
      </w:r>
      <w:r>
        <w:fldChar w:fldCharType="separate"/>
      </w:r>
      <w:r>
        <w:rPr>
          <w:position w:val="-6"/>
        </w:rPr>
        <w:pict w14:anchorId="088972CD">
          <v:shape id="_x0000_i1030" type="#_x0000_t75" style="width:7.5pt;height:13.5pt" equationxml="&lt;">
            <v:imagedata r:id="rId10" o:title="" chromakey="white"/>
          </v:shape>
        </w:pict>
      </w:r>
      <w:r>
        <w:fldChar w:fldCharType="end"/>
      </w:r>
      <w:r>
        <w:t xml:space="preserve"> строят так, чтобы длины рабочих частей были примерно одинаковы. На диаграмму наносят точки </w:t>
      </w:r>
      <w:r>
        <w:fldChar w:fldCharType="begin"/>
      </w:r>
      <w:r>
        <w:instrText xml:space="preserve"> QUOTE </w:instrText>
      </w:r>
      <w:r>
        <w:rPr>
          <w:position w:val="-6"/>
        </w:rPr>
        <w:pict w14:anchorId="1C05E948">
          <v:shape id="_x0000_i1031" type="#_x0000_t75" style="width:28.5pt;height:13.5pt" equationxml="&lt;">
            <v:imagedata r:id="rId8" o:title="" chromakey="white"/>
          </v:shape>
        </w:pict>
      </w:r>
      <w:r>
        <w:instrText xml:space="preserve"> </w:instrText>
      </w:r>
      <w:r>
        <w:fldChar w:fldCharType="separate"/>
      </w:r>
      <w:r>
        <w:rPr>
          <w:position w:val="-6"/>
        </w:rPr>
        <w:pict w14:anchorId="29D33B96">
          <v:shape id="_x0000_i1032" type="#_x0000_t75" style="width:28.5pt;height:13.5pt" equationxml="&lt;">
            <v:imagedata r:id="rId8" o:title="" chromakey="white"/>
          </v:shape>
        </w:pict>
      </w:r>
      <w:r>
        <w:fldChar w:fldCharType="end"/>
      </w:r>
      <w:r>
        <w:t>, название диаграммы, число пар данных, названия осей. Точки, далеко отстоящие от основной группы, являются выбросами, и их исключают.</w:t>
      </w:r>
    </w:p>
    <w:p w14:paraId="7DAB928D" w14:textId="6CBEC7B1" w:rsidR="00AE321D" w:rsidRDefault="00AE321D" w:rsidP="00AE321D">
      <w:pPr>
        <w:spacing w:before="120" w:after="120"/>
        <w:contextualSpacing/>
      </w:pPr>
      <w:r>
        <w:t>Возможны различные варианты скоплений точек.</w:t>
      </w:r>
      <w:r w:rsidRPr="00AE321D">
        <w:t xml:space="preserve"> </w:t>
      </w:r>
      <w:r>
        <w:t>Пусть</w:t>
      </w:r>
      <w:r>
        <w:fldChar w:fldCharType="begin"/>
      </w:r>
      <w:r>
        <w:instrText xml:space="preserve"> QUOTE </w:instrText>
      </w:r>
      <w:r>
        <w:rPr>
          <w:position w:val="-6"/>
        </w:rPr>
        <w:pict w14:anchorId="27A1A776">
          <v:shape id="_x0000_i1033" type="#_x0000_t75" style="width:131.25pt;height:13.5pt" equationxml="&lt;">
            <v:imagedata r:id="rId11" o:title="" chromakey="white"/>
          </v:shape>
        </w:pict>
      </w:r>
      <w:r>
        <w:instrText xml:space="preserve"> </w:instrText>
      </w:r>
      <w:r>
        <w:fldChar w:fldCharType="separate"/>
      </w:r>
      <w:r>
        <w:rPr>
          <w:position w:val="-6"/>
        </w:rPr>
        <w:pict w14:anchorId="7FA215A8">
          <v:shape id="_x0000_i1034" type="#_x0000_t75" style="width:131.25pt;height:13.5pt" equationxml="&lt;">
            <v:imagedata r:id="rId11" o:title="" chromakey="white"/>
          </v:shape>
        </w:pict>
      </w:r>
      <w:r>
        <w:fldChar w:fldCharType="end"/>
      </w:r>
      <w:r>
        <w:t xml:space="preserve"> – выборка из </w:t>
      </w:r>
      <w:r>
        <w:fldChar w:fldCharType="begin"/>
      </w:r>
      <w:r>
        <w:instrText xml:space="preserve"> QUOTE </w:instrText>
      </w:r>
      <w:r>
        <w:rPr>
          <w:position w:val="-5"/>
        </w:rPr>
        <w:pict w14:anchorId="0825CC4A">
          <v:shape id="_x0000_i1035" type="#_x0000_t75" style="width:7.5pt;height:13.5pt" equationxml="&lt;">
            <v:imagedata r:id="rId12" o:title="" chromakey="white"/>
          </v:shape>
        </w:pict>
      </w:r>
      <w:r>
        <w:instrText xml:space="preserve"> </w:instrText>
      </w:r>
      <w:r>
        <w:fldChar w:fldCharType="separate"/>
      </w:r>
      <w:r>
        <w:rPr>
          <w:position w:val="-5"/>
        </w:rPr>
        <w:pict w14:anchorId="2D1AE8E8">
          <v:shape id="_x0000_i1036" type="#_x0000_t75" style="width:7.5pt;height:13.5pt" equationxml="&lt;">
            <v:imagedata r:id="rId12" o:title="" chromakey="white"/>
          </v:shape>
        </w:pict>
      </w:r>
      <w:r>
        <w:fldChar w:fldCharType="end"/>
      </w:r>
      <w:r>
        <w:t xml:space="preserve"> наблюдений пары переменных </w:t>
      </w:r>
      <w:r>
        <w:fldChar w:fldCharType="begin"/>
      </w:r>
      <w:r>
        <w:instrText xml:space="preserve"> QUOTE </w:instrText>
      </w:r>
      <w:r>
        <w:rPr>
          <w:position w:val="-6"/>
        </w:rPr>
        <w:pict w14:anchorId="7C65E4B1">
          <v:shape id="_x0000_i1037" type="#_x0000_t75" style="width:30pt;height:13.5pt" equationxml="&lt;">
            <v:imagedata r:id="rId13" o:title="" chromakey="white"/>
          </v:shape>
        </w:pict>
      </w:r>
      <w:r>
        <w:instrText xml:space="preserve"> </w:instrText>
      </w:r>
      <w:r>
        <w:fldChar w:fldCharType="separate"/>
      </w:r>
      <w:r>
        <w:rPr>
          <w:position w:val="-6"/>
        </w:rPr>
        <w:pict w14:anchorId="6C036763">
          <v:shape id="_x0000_i1038" type="#_x0000_t75" style="width:30pt;height:13.5pt" equationxml="&lt;">
            <v:imagedata r:id="rId13" o:title="" chromakey="white"/>
          </v:shape>
        </w:pict>
      </w:r>
      <w:r>
        <w:fldChar w:fldCharType="end"/>
      </w:r>
      <w:r>
        <w:t>. Для установления силы связи полезно вычислить коэффициент корреляции по формуле:</w:t>
      </w:r>
    </w:p>
    <w:p w14:paraId="3A223790" w14:textId="77777777" w:rsidR="00AE321D" w:rsidRDefault="00AE321D" w:rsidP="00AE321D">
      <w:pPr>
        <w:spacing w:before="120" w:after="120"/>
      </w:pPr>
      <w:r>
        <w:pict w14:anchorId="59A2425D">
          <v:shape id="_x0000_i1039" type="#_x0000_t75" style="width:161.25pt;height:34.5pt" equationxml="&lt;">
            <v:imagedata r:id="rId14" o:title="" chromakey="white"/>
          </v:shape>
        </w:pict>
      </w:r>
    </w:p>
    <w:p w14:paraId="4DBA7165" w14:textId="77777777" w:rsidR="00AE321D" w:rsidRDefault="00AE321D" w:rsidP="00AE321D">
      <w:pPr>
        <w:spacing w:before="120" w:after="120"/>
      </w:pPr>
      <w:r>
        <w:t xml:space="preserve">где </w:t>
      </w:r>
      <w:r>
        <w:fldChar w:fldCharType="begin"/>
      </w:r>
      <w:r>
        <w:instrText xml:space="preserve"> QUOTE </w:instrText>
      </w:r>
      <w:r>
        <w:rPr>
          <w:position w:val="-5"/>
        </w:rPr>
        <w:pict w14:anchorId="40D8DE4D">
          <v:shape id="_x0000_i1040" type="#_x0000_t75" style="width:6.75pt;height:13.5pt" equationxml="&lt;">
            <v:imagedata r:id="rId15" o:title="" chromakey="white"/>
          </v:shape>
        </w:pict>
      </w:r>
      <w:r>
        <w:instrText xml:space="preserve"> </w:instrText>
      </w:r>
      <w:r>
        <w:fldChar w:fldCharType="separate"/>
      </w:r>
      <w:r>
        <w:rPr>
          <w:position w:val="-5"/>
        </w:rPr>
        <w:pict w14:anchorId="5AD4F4C1">
          <v:shape id="_x0000_i1041" type="#_x0000_t75" style="width:6.75pt;height:13.5pt" equationxml="&lt;">
            <v:imagedata r:id="rId15" o:title="" chromakey="white"/>
          </v:shape>
        </w:pict>
      </w:r>
      <w:r>
        <w:fldChar w:fldCharType="end"/>
      </w:r>
      <w:r>
        <w:t xml:space="preserve"> и</w:t>
      </w:r>
      <w:r>
        <w:fldChar w:fldCharType="begin"/>
      </w:r>
      <w:r>
        <w:instrText xml:space="preserve"> QUOTE </w:instrText>
      </w:r>
      <w:r>
        <w:rPr>
          <w:position w:val="-6"/>
        </w:rPr>
        <w:pict w14:anchorId="36BE8693">
          <v:shape id="_x0000_i1042" type="#_x0000_t75" style="width:12pt;height:13.5pt" equationxml="&lt;">
            <v:imagedata r:id="rId16" o:title="" chromakey="white"/>
          </v:shape>
        </w:pict>
      </w:r>
      <w:r>
        <w:instrText xml:space="preserve"> </w:instrText>
      </w:r>
      <w:r>
        <w:fldChar w:fldCharType="separate"/>
      </w:r>
      <w:r>
        <w:rPr>
          <w:position w:val="-6"/>
        </w:rPr>
        <w:pict w14:anchorId="463D95E9">
          <v:shape id="_x0000_i1043" type="#_x0000_t75" style="width:12pt;height:13.5pt" equationxml="&lt;">
            <v:imagedata r:id="rId16" o:title="" chromakey="white"/>
          </v:shape>
        </w:pict>
      </w:r>
      <w:r>
        <w:fldChar w:fldCharType="end"/>
      </w:r>
      <w:r>
        <w:t>– выборочные средние, определяющиеся следующим образом:</w:t>
      </w:r>
    </w:p>
    <w:p w14:paraId="049D009E" w14:textId="77777777" w:rsidR="00AE321D" w:rsidRDefault="00AE321D" w:rsidP="00AE321D">
      <w:pPr>
        <w:spacing w:before="120" w:after="120"/>
      </w:pPr>
      <w:r>
        <w:pict w14:anchorId="43ACE3AF">
          <v:shape id="_x0000_i1044" type="#_x0000_t75" style="width:59.25pt;height:39pt" equationxml="&lt;">
            <v:imagedata r:id="rId17" o:title="" chromakey="white"/>
          </v:shape>
        </w:pict>
      </w:r>
    </w:p>
    <w:p w14:paraId="162D6779" w14:textId="77777777" w:rsidR="00AE321D" w:rsidRDefault="00AE321D" w:rsidP="00AE321D">
      <w:pPr>
        <w:spacing w:before="120" w:after="120"/>
      </w:pPr>
      <w:r>
        <w:pict w14:anchorId="5AA79AD2">
          <v:shape id="_x0000_i1045" type="#_x0000_t75" style="width:59.25pt;height:39pt" equationxml="&lt;">
            <v:imagedata r:id="rId18" o:title="" chromakey="white"/>
          </v:shape>
        </w:pict>
      </w:r>
    </w:p>
    <w:p w14:paraId="66E737AA" w14:textId="77777777" w:rsidR="00AE321D" w:rsidRDefault="00AE321D" w:rsidP="00AE321D">
      <w:pPr>
        <w:spacing w:before="120" w:after="120"/>
        <w:contextualSpacing/>
      </w:pPr>
      <w:r>
        <w:t>Коэффициент корреляции используют только при линейной связи между величинами. Значение r находится в пределах от –1 до +1. Если r близко к 1, имеется сильная положительная корреляция (сильная связь между рядами данных). Если r близко к –1, имеется сильная отрицательная корреляция. При r, близком к 0, корреляция слабая (отсутствует). Если r близко к 0,6 (или –0,6), корреляционная зависимость считается существующей.</w:t>
      </w:r>
    </w:p>
    <w:p w14:paraId="4F4F6320" w14:textId="77777777" w:rsidR="00AE321D" w:rsidRDefault="00AE321D" w:rsidP="00AE321D">
      <w:pPr>
        <w:spacing w:before="120" w:after="120"/>
      </w:pPr>
      <w:r>
        <w:t>Характерные варианты скоплений точек показаны на рис. 1:</w:t>
      </w:r>
    </w:p>
    <w:p w14:paraId="339AB1D2" w14:textId="5AFE66E8" w:rsidR="00AE321D" w:rsidRDefault="00AE321D" w:rsidP="00AE321D">
      <w:pPr>
        <w:spacing w:before="120"/>
        <w:jc w:val="center"/>
      </w:pPr>
      <w:r>
        <w:rPr>
          <w:noProof/>
        </w:rPr>
        <w:drawing>
          <wp:inline distT="0" distB="0" distL="0" distR="0" wp14:anchorId="6AEB59DB" wp14:editId="76B6B9AF">
            <wp:extent cx="4905375" cy="1371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93" t="36469" r="16057" b="337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48E0B" w14:textId="77777777" w:rsidR="00AE321D" w:rsidRDefault="00AE321D" w:rsidP="00AE321D">
      <w:pPr>
        <w:spacing w:after="120"/>
        <w:jc w:val="center"/>
      </w:pPr>
      <w:r>
        <w:t>Рис. 1 Характерные варианты скоплений точек на диаграммах рассеяния</w:t>
      </w:r>
    </w:p>
    <w:p w14:paraId="53EA2425" w14:textId="77777777" w:rsidR="00AE321D" w:rsidRDefault="00AE321D" w:rsidP="00AE321D">
      <w:pPr>
        <w:spacing w:before="120" w:after="120"/>
        <w:contextualSpacing/>
      </w:pPr>
      <w:r>
        <w:lastRenderedPageBreak/>
        <w:t>Можно оценить достоверность коэффициента корреляции. Для этого вычисляют его среднюю ошибку по формуле:</w:t>
      </w:r>
    </w:p>
    <w:p w14:paraId="58798BB6" w14:textId="77777777" w:rsidR="00AE321D" w:rsidRDefault="00AE321D" w:rsidP="00AE321D">
      <w:pPr>
        <w:spacing w:before="120" w:after="120"/>
      </w:pPr>
      <w:r>
        <w:pict w14:anchorId="61E31227">
          <v:shape id="_x0000_i1047" type="#_x0000_t75" style="width:114.75pt;height:31.5pt" equationxml="&lt;">
            <v:imagedata r:id="rId20" o:title="" chromakey="white"/>
          </v:shape>
        </w:pict>
      </w:r>
    </w:p>
    <w:p w14:paraId="49F1B103" w14:textId="77777777" w:rsidR="00AE321D" w:rsidRDefault="00AE321D" w:rsidP="00AE321D">
      <w:pPr>
        <w:spacing w:before="120" w:after="120"/>
      </w:pPr>
      <w:r>
        <w:t xml:space="preserve">При </w:t>
      </w:r>
      <w:r>
        <w:fldChar w:fldCharType="begin"/>
      </w:r>
      <w:r>
        <w:instrText xml:space="preserve"> QUOTE </w:instrText>
      </w:r>
      <w:r>
        <w:rPr>
          <w:position w:val="-14"/>
        </w:rPr>
        <w:pict w14:anchorId="5F3C5C13">
          <v:shape id="_x0000_i1048" type="#_x0000_t75" style="width:34.5pt;height:19.5pt" equationxml="&lt;">
            <v:imagedata r:id="rId21" o:title="" chromakey="white"/>
          </v:shape>
        </w:pict>
      </w:r>
      <w:r>
        <w:instrText xml:space="preserve"> </w:instrText>
      </w:r>
      <w:r>
        <w:fldChar w:fldCharType="separate"/>
      </w:r>
      <w:r>
        <w:rPr>
          <w:position w:val="-14"/>
        </w:rPr>
        <w:pict w14:anchorId="29A5330C">
          <v:shape id="_x0000_i1049" type="#_x0000_t75" style="width:34.5pt;height:19.5pt" equationxml="&lt;">
            <v:imagedata r:id="rId21" o:title="" chromakey="white"/>
          </v:shape>
        </w:pict>
      </w:r>
      <w:r>
        <w:fldChar w:fldCharType="end"/>
      </w:r>
      <w:r>
        <w:t xml:space="preserve"> коэффициент корреляции считается достоверным, т.е. связь доказана. А при </w:t>
      </w:r>
      <w:r>
        <w:fldChar w:fldCharType="begin"/>
      </w:r>
      <w:r>
        <w:instrText xml:space="preserve"> QUOTE </w:instrText>
      </w:r>
      <w:r>
        <w:rPr>
          <w:position w:val="-14"/>
        </w:rPr>
        <w:pict w14:anchorId="41A42DA6">
          <v:shape id="_x0000_i1050" type="#_x0000_t75" style="width:37.5pt;height:19.5pt" equationxml="&lt;">
            <v:imagedata r:id="rId22" o:title="" chromakey="white"/>
          </v:shape>
        </w:pict>
      </w:r>
      <w:r>
        <w:instrText xml:space="preserve"> </w:instrText>
      </w:r>
      <w:r>
        <w:fldChar w:fldCharType="separate"/>
      </w:r>
      <w:r>
        <w:rPr>
          <w:position w:val="-14"/>
        </w:rPr>
        <w:pict w14:anchorId="52780E6C">
          <v:shape id="_x0000_i1051" type="#_x0000_t75" style="width:37.5pt;height:19.5pt" equationxml="&lt;">
            <v:imagedata r:id="rId22" o:title="" chromakey="white"/>
          </v:shape>
        </w:pict>
      </w:r>
      <w:r>
        <w:fldChar w:fldCharType="end"/>
      </w:r>
      <w:r>
        <w:t>. связь недостоверна.</w:t>
      </w:r>
    </w:p>
    <w:p w14:paraId="5820AF82" w14:textId="77777777" w:rsidR="00AE321D" w:rsidRDefault="00AE321D" w:rsidP="00AE321D">
      <w:pPr>
        <w:spacing w:before="120" w:after="120"/>
      </w:pPr>
      <w:r>
        <w:t>В том случае, если число наблюдений меньше 100, но больше 30, точнее определять среднюю ошибку коэффициента корреляции, пользуясь формулой:</w:t>
      </w:r>
    </w:p>
    <w:p w14:paraId="78F9EBE2" w14:textId="77777777" w:rsidR="00AE321D" w:rsidRDefault="00AE321D" w:rsidP="00AE321D">
      <w:pPr>
        <w:spacing w:before="120" w:after="120"/>
      </w:pPr>
      <w:r>
        <w:pict w14:anchorId="62CE2C42">
          <v:shape id="_x0000_i1052" type="#_x0000_t75" style="width:137.25pt;height:36.75pt" equationxml="&lt;">
            <v:imagedata r:id="rId23" o:title="" chromakey="white"/>
          </v:shape>
        </w:pict>
      </w:r>
    </w:p>
    <w:p w14:paraId="26DB3F41" w14:textId="77777777" w:rsidR="00AE321D" w:rsidRDefault="00AE321D" w:rsidP="00AE321D">
      <w:pPr>
        <w:spacing w:before="120" w:after="120"/>
      </w:pPr>
      <w:r>
        <w:t>В случае малой выборки (число наблюдений меньше 30) для оценки достоверности коэффициента корреляции, т. е. для определения соответствия коэффициента корреляции, вычисленного по выборочным данным, действительным размерам связи в генеральной совокупности, средняя ошибка коэффициента корреляции определяется по формуле:</w:t>
      </w:r>
    </w:p>
    <w:p w14:paraId="441667B8" w14:textId="77777777" w:rsidR="00AE321D" w:rsidRDefault="00AE321D" w:rsidP="00AE321D">
      <w:pPr>
        <w:spacing w:before="120" w:after="120"/>
      </w:pPr>
      <w:r>
        <w:pict w14:anchorId="1A84D6D1">
          <v:shape id="_x0000_i1053" type="#_x0000_t75" style="width:142.5pt;height:39pt" equationxml="&lt;">
            <v:imagedata r:id="rId24" o:title="" chromakey="white"/>
          </v:shape>
        </w:pict>
      </w:r>
    </w:p>
    <w:p w14:paraId="2A95E625" w14:textId="77777777" w:rsidR="00AE321D" w:rsidRDefault="00AE321D" w:rsidP="00AE321D">
      <w:pPr>
        <w:spacing w:before="120" w:after="120"/>
        <w:contextualSpacing/>
      </w:pPr>
      <w:r>
        <w:t>С достаточной надежностью о наличии той или иной степени связи можно утверждать только тогда, когда величина коэффициента корреляции превышает или равняется величине трех своих ошибок (</w:t>
      </w:r>
      <w:r>
        <w:fldChar w:fldCharType="begin"/>
      </w:r>
      <w:r>
        <w:instrText xml:space="preserve"> QUOTE </w:instrText>
      </w:r>
      <w:r>
        <w:rPr>
          <w:position w:val="-6"/>
        </w:rPr>
        <w:pict w14:anchorId="7531C68C">
          <v:shape id="_x0000_i1054" type="#_x0000_t75" style="width:51pt;height:16.5pt" equationxml="&lt;">
            <v:imagedata r:id="rId25" o:title="" chromakey="white"/>
          </v:shape>
        </w:pict>
      </w:r>
      <w:r>
        <w:instrText xml:space="preserve"> </w:instrText>
      </w:r>
      <w:r>
        <w:fldChar w:fldCharType="separate"/>
      </w:r>
      <w:r>
        <w:rPr>
          <w:position w:val="-6"/>
        </w:rPr>
        <w:pict w14:anchorId="119AD2A9">
          <v:shape id="_x0000_i1055" type="#_x0000_t75" style="width:51pt;height:16.5pt" equationxml="&lt;">
            <v:imagedata r:id="rId25" o:title="" chromakey="white"/>
          </v:shape>
        </w:pict>
      </w:r>
      <w:r>
        <w:fldChar w:fldCharType="end"/>
      </w:r>
      <w:r>
        <w:t xml:space="preserve">). Обычно это отношение коэффициента корреляции к его средней ошибке обозначают буквой </w:t>
      </w:r>
      <w:r>
        <w:fldChar w:fldCharType="begin"/>
      </w:r>
      <w:r>
        <w:instrText xml:space="preserve"> QUOTE </w:instrText>
      </w:r>
      <w:r>
        <w:rPr>
          <w:position w:val="-6"/>
        </w:rPr>
        <w:pict w14:anchorId="7B906326">
          <v:shape id="_x0000_i1056" type="#_x0000_t75" style="width:6pt;height:16.5pt" equationxml="&lt;">
            <v:imagedata r:id="rId26" o:title="" chromakey="white"/>
          </v:shape>
        </w:pict>
      </w:r>
      <w:r>
        <w:instrText xml:space="preserve"> </w:instrText>
      </w:r>
      <w:r>
        <w:fldChar w:fldCharType="separate"/>
      </w:r>
      <w:r>
        <w:rPr>
          <w:position w:val="-6"/>
        </w:rPr>
        <w:pict w14:anchorId="6D38AD20">
          <v:shape id="_x0000_i1057" type="#_x0000_t75" style="width:6pt;height:16.5pt" equationxml="&lt;">
            <v:imagedata r:id="rId26" o:title="" chromakey="white"/>
          </v:shape>
        </w:pict>
      </w:r>
      <w:r>
        <w:fldChar w:fldCharType="end"/>
      </w:r>
      <w:r>
        <w:t xml:space="preserve"> и называют </w:t>
      </w:r>
      <w:r>
        <w:rPr>
          <w:i/>
        </w:rPr>
        <w:t>критерием достоверности</w:t>
      </w:r>
      <w:r>
        <w:t>.</w:t>
      </w:r>
    </w:p>
    <w:p w14:paraId="53AAED49" w14:textId="77777777" w:rsidR="00AE321D" w:rsidRDefault="00AE321D" w:rsidP="00AE321D">
      <w:pPr>
        <w:spacing w:before="120" w:after="120"/>
        <w:contextualSpacing/>
      </w:pPr>
      <w:r>
        <w:t xml:space="preserve">При </w:t>
      </w:r>
      <w:r>
        <w:fldChar w:fldCharType="begin"/>
      </w:r>
      <w:r>
        <w:instrText xml:space="preserve"> QUOTE </w:instrText>
      </w:r>
      <w:r>
        <w:rPr>
          <w:position w:val="-6"/>
        </w:rPr>
        <w:pict w14:anchorId="32569C70">
          <v:shape id="_x0000_i1058" type="#_x0000_t75" style="width:31.5pt;height:16.5pt" equationxml="&lt;">
            <v:imagedata r:id="rId27" o:title="" chromakey="white"/>
          </v:shape>
        </w:pict>
      </w:r>
      <w:r>
        <w:instrText xml:space="preserve"> </w:instrText>
      </w:r>
      <w:r>
        <w:fldChar w:fldCharType="separate"/>
      </w:r>
      <w:r>
        <w:rPr>
          <w:position w:val="-6"/>
        </w:rPr>
        <w:pict w14:anchorId="3FBC393F">
          <v:shape id="_x0000_i1059" type="#_x0000_t75" style="width:31.5pt;height:16.5pt" equationxml="&lt;">
            <v:imagedata r:id="rId27" o:title="" chromakey="white"/>
          </v:shape>
        </w:pict>
      </w:r>
      <w:r>
        <w:fldChar w:fldCharType="end"/>
      </w:r>
      <w:r>
        <w:t xml:space="preserve"> коэффициент корреляции считается достоверным, т.е. связь доказана. А при </w:t>
      </w:r>
      <w:r>
        <w:fldChar w:fldCharType="begin"/>
      </w:r>
      <w:r>
        <w:instrText xml:space="preserve"> QUOTE </w:instrText>
      </w:r>
      <w:r>
        <w:rPr>
          <w:position w:val="-6"/>
        </w:rPr>
        <w:pict w14:anchorId="32ED0772">
          <v:shape id="_x0000_i1060" type="#_x0000_t75" style="width:34.5pt;height:16.5pt" equationxml="&lt;">
            <v:imagedata r:id="rId28" o:title="" chromakey="white"/>
          </v:shape>
        </w:pict>
      </w:r>
      <w:r>
        <w:instrText xml:space="preserve"> </w:instrText>
      </w:r>
      <w:r>
        <w:fldChar w:fldCharType="separate"/>
      </w:r>
      <w:r>
        <w:rPr>
          <w:position w:val="-6"/>
        </w:rPr>
        <w:pict w14:anchorId="4A4366EC">
          <v:shape id="_x0000_i1061" type="#_x0000_t75" style="width:34.5pt;height:16.5pt" equationxml="&lt;">
            <v:imagedata r:id="rId28" o:title="" chromakey="white"/>
          </v:shape>
        </w:pict>
      </w:r>
      <w:r>
        <w:fldChar w:fldCharType="end"/>
      </w:r>
      <w:r>
        <w:t>. связь недостоверна.</w:t>
      </w:r>
    </w:p>
    <w:p w14:paraId="70648D1D" w14:textId="16BF07F6" w:rsidR="00EA39AC" w:rsidRDefault="00490A8E" w:rsidP="00EA39AC">
      <w:pPr>
        <w:pStyle w:val="1"/>
      </w:pPr>
      <w:r w:rsidRPr="000B5ECF">
        <w:rPr>
          <w:szCs w:val="24"/>
        </w:rPr>
        <w:br w:type="page"/>
      </w:r>
      <w:r w:rsidR="00CB62CA">
        <w:lastRenderedPageBreak/>
        <w:t>С</w:t>
      </w:r>
      <w:r w:rsidR="00CB62CA" w:rsidRPr="00CB62CA">
        <w:t>хем</w:t>
      </w:r>
      <w:r w:rsidR="00CB62CA">
        <w:t>а</w:t>
      </w:r>
      <w:r w:rsidR="00CB62CA" w:rsidRPr="00CB62CA">
        <w:t xml:space="preserve"> подключения приборов</w:t>
      </w:r>
    </w:p>
    <w:p w14:paraId="37D03600" w14:textId="0D540369" w:rsidR="00577F50" w:rsidRPr="00AD3B7D" w:rsidRDefault="00577F50" w:rsidP="00577F50">
      <w:pPr>
        <w:ind w:firstLine="360"/>
        <w:jc w:val="center"/>
      </w:pPr>
    </w:p>
    <w:p w14:paraId="13FEFB53" w14:textId="7DBA9EF2" w:rsidR="00470828" w:rsidRDefault="00EA39AC" w:rsidP="00470828">
      <w:pPr>
        <w:pStyle w:val="1"/>
      </w:pPr>
      <w:r>
        <w:rPr>
          <w:szCs w:val="24"/>
        </w:rPr>
        <w:br w:type="page"/>
      </w:r>
      <w:r w:rsidR="00577F50">
        <w:lastRenderedPageBreak/>
        <w:t>Т</w:t>
      </w:r>
      <w:r w:rsidR="00577F50" w:rsidRPr="00577F50">
        <w:t>аблицы с полученными результатами измерений и расчетов</w:t>
      </w:r>
    </w:p>
    <w:p w14:paraId="7B70973B" w14:textId="2966B33D" w:rsidR="00577F50" w:rsidRDefault="00577F50" w:rsidP="00577F50"/>
    <w:p w14:paraId="63F6E7ED" w14:textId="682CC1A7" w:rsidR="00577F50" w:rsidRPr="00577F50" w:rsidRDefault="00577F50" w:rsidP="00AE321D">
      <w:pPr>
        <w:jc w:val="center"/>
      </w:pPr>
      <w:r>
        <w:t>16 Вариант</w:t>
      </w:r>
    </w:p>
    <w:tbl>
      <w:tblPr>
        <w:tblW w:w="2689" w:type="dxa"/>
        <w:jc w:val="center"/>
        <w:tblLook w:val="04A0" w:firstRow="1" w:lastRow="0" w:firstColumn="1" w:lastColumn="0" w:noHBand="0" w:noVBand="1"/>
      </w:tblPr>
      <w:tblGrid>
        <w:gridCol w:w="1129"/>
        <w:gridCol w:w="1560"/>
      </w:tblGrid>
      <w:tr w:rsidR="00AE321D" w:rsidRPr="00AE321D" w14:paraId="6A29B439" w14:textId="77777777" w:rsidTr="00AE321D">
        <w:trPr>
          <w:trHeight w:val="300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hideMark/>
          </w:tcPr>
          <w:p w14:paraId="7ED6B0FC" w14:textId="77777777" w:rsidR="00AE321D" w:rsidRPr="00AE321D" w:rsidRDefault="00AE321D" w:rsidP="00AE321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E321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X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00B050"/>
            <w:noWrap/>
            <w:hideMark/>
          </w:tcPr>
          <w:p w14:paraId="0D50A72A" w14:textId="77777777" w:rsidR="00AE321D" w:rsidRPr="00AE321D" w:rsidRDefault="00AE321D" w:rsidP="00AE321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E321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Y</w:t>
            </w:r>
          </w:p>
        </w:tc>
      </w:tr>
      <w:tr w:rsidR="00AE321D" w:rsidRPr="00AE321D" w14:paraId="794848A8" w14:textId="77777777" w:rsidTr="00AE321D">
        <w:trPr>
          <w:trHeight w:val="3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CF3D0DD" w14:textId="77777777" w:rsidR="00AE321D" w:rsidRPr="00AE321D" w:rsidRDefault="00AE321D" w:rsidP="00AE321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E321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1729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0A0862E" w14:textId="77777777" w:rsidR="00AE321D" w:rsidRPr="00AE321D" w:rsidRDefault="00AE321D" w:rsidP="00AE321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E321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1618,74</w:t>
            </w:r>
          </w:p>
        </w:tc>
      </w:tr>
      <w:tr w:rsidR="00AE321D" w:rsidRPr="00AE321D" w14:paraId="31D5511A" w14:textId="77777777" w:rsidTr="00AE321D">
        <w:trPr>
          <w:trHeight w:val="3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5184CD7" w14:textId="77777777" w:rsidR="00AE321D" w:rsidRPr="00AE321D" w:rsidRDefault="00AE321D" w:rsidP="00AE321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E321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1794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048BF07" w14:textId="77777777" w:rsidR="00AE321D" w:rsidRPr="00AE321D" w:rsidRDefault="00AE321D" w:rsidP="00AE321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E321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1618,819</w:t>
            </w:r>
          </w:p>
        </w:tc>
      </w:tr>
      <w:tr w:rsidR="00AE321D" w:rsidRPr="00AE321D" w14:paraId="34B3532E" w14:textId="77777777" w:rsidTr="00AE321D">
        <w:trPr>
          <w:trHeight w:val="3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F95191A" w14:textId="77777777" w:rsidR="00AE321D" w:rsidRPr="00AE321D" w:rsidRDefault="00AE321D" w:rsidP="00AE321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E321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1748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5F0DF4C" w14:textId="77777777" w:rsidR="00AE321D" w:rsidRPr="00AE321D" w:rsidRDefault="00AE321D" w:rsidP="00AE321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E321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1618,899</w:t>
            </w:r>
          </w:p>
        </w:tc>
      </w:tr>
      <w:tr w:rsidR="00AE321D" w:rsidRPr="00AE321D" w14:paraId="119D126F" w14:textId="77777777" w:rsidTr="00AE321D">
        <w:trPr>
          <w:trHeight w:val="3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E8AED31" w14:textId="77777777" w:rsidR="00AE321D" w:rsidRPr="00AE321D" w:rsidRDefault="00AE321D" w:rsidP="00AE321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E321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1582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2BA56B5" w14:textId="77777777" w:rsidR="00AE321D" w:rsidRPr="00AE321D" w:rsidRDefault="00AE321D" w:rsidP="00AE321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E321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1618,978</w:t>
            </w:r>
          </w:p>
        </w:tc>
      </w:tr>
      <w:tr w:rsidR="00AE321D" w:rsidRPr="00AE321D" w14:paraId="101AAD00" w14:textId="77777777" w:rsidTr="00AE321D">
        <w:trPr>
          <w:trHeight w:val="3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1D8D409" w14:textId="77777777" w:rsidR="00AE321D" w:rsidRPr="00AE321D" w:rsidRDefault="00AE321D" w:rsidP="00AE321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E321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1590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64B4174" w14:textId="77777777" w:rsidR="00AE321D" w:rsidRPr="00AE321D" w:rsidRDefault="00AE321D" w:rsidP="00AE321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E321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1619,058</w:t>
            </w:r>
          </w:p>
        </w:tc>
      </w:tr>
      <w:tr w:rsidR="00AE321D" w:rsidRPr="00AE321D" w14:paraId="2B1CA97B" w14:textId="77777777" w:rsidTr="00AE321D">
        <w:trPr>
          <w:trHeight w:val="3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A6B92C4" w14:textId="77777777" w:rsidR="00AE321D" w:rsidRPr="00AE321D" w:rsidRDefault="00AE321D" w:rsidP="00AE321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E321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1628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BEA6B21" w14:textId="77777777" w:rsidR="00AE321D" w:rsidRPr="00AE321D" w:rsidRDefault="00AE321D" w:rsidP="00AE321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E321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1619,137</w:t>
            </w:r>
          </w:p>
        </w:tc>
      </w:tr>
      <w:tr w:rsidR="00AE321D" w:rsidRPr="00AE321D" w14:paraId="14908E18" w14:textId="77777777" w:rsidTr="00AE321D">
        <w:trPr>
          <w:trHeight w:val="3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59E9B05" w14:textId="77777777" w:rsidR="00AE321D" w:rsidRPr="00AE321D" w:rsidRDefault="00AE321D" w:rsidP="00AE321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E321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1798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0ADBF4C" w14:textId="77777777" w:rsidR="00AE321D" w:rsidRPr="00AE321D" w:rsidRDefault="00AE321D" w:rsidP="00AE321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E321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1619,217</w:t>
            </w:r>
          </w:p>
        </w:tc>
      </w:tr>
      <w:tr w:rsidR="00AE321D" w:rsidRPr="00AE321D" w14:paraId="351A742B" w14:textId="77777777" w:rsidTr="00AE321D">
        <w:trPr>
          <w:trHeight w:val="3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8A7ED23" w14:textId="77777777" w:rsidR="00AE321D" w:rsidRPr="00AE321D" w:rsidRDefault="00AE321D" w:rsidP="00AE321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E321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1342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D4116F5" w14:textId="77777777" w:rsidR="00AE321D" w:rsidRPr="00AE321D" w:rsidRDefault="00AE321D" w:rsidP="00AE321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E321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1619,296</w:t>
            </w:r>
          </w:p>
        </w:tc>
      </w:tr>
      <w:tr w:rsidR="00AE321D" w:rsidRPr="00AE321D" w14:paraId="65333DA2" w14:textId="77777777" w:rsidTr="00AE321D">
        <w:trPr>
          <w:trHeight w:val="3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2E7742E" w14:textId="77777777" w:rsidR="00AE321D" w:rsidRPr="00AE321D" w:rsidRDefault="00AE321D" w:rsidP="00AE321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E321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1652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460EB65" w14:textId="77777777" w:rsidR="00AE321D" w:rsidRPr="00AE321D" w:rsidRDefault="00AE321D" w:rsidP="00AE321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E321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1619,375</w:t>
            </w:r>
          </w:p>
        </w:tc>
      </w:tr>
      <w:tr w:rsidR="00AE321D" w:rsidRPr="00AE321D" w14:paraId="1CD74481" w14:textId="77777777" w:rsidTr="00AE321D">
        <w:trPr>
          <w:trHeight w:val="3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9D055AD" w14:textId="77777777" w:rsidR="00AE321D" w:rsidRPr="00AE321D" w:rsidRDefault="00AE321D" w:rsidP="00AE321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E321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1302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873C848" w14:textId="77777777" w:rsidR="00AE321D" w:rsidRPr="00AE321D" w:rsidRDefault="00AE321D" w:rsidP="00AE321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E321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1619,455</w:t>
            </w:r>
          </w:p>
        </w:tc>
      </w:tr>
      <w:tr w:rsidR="00AE321D" w:rsidRPr="00AE321D" w14:paraId="671E9B4D" w14:textId="77777777" w:rsidTr="00AE321D">
        <w:trPr>
          <w:trHeight w:val="3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96BD43F" w14:textId="77777777" w:rsidR="00AE321D" w:rsidRPr="00AE321D" w:rsidRDefault="00AE321D" w:rsidP="00AE321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E321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1805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8BA1E07" w14:textId="77777777" w:rsidR="00AE321D" w:rsidRPr="00AE321D" w:rsidRDefault="00AE321D" w:rsidP="00AE321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E321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1619,534</w:t>
            </w:r>
          </w:p>
        </w:tc>
      </w:tr>
      <w:tr w:rsidR="00AE321D" w:rsidRPr="00AE321D" w14:paraId="05F894B5" w14:textId="77777777" w:rsidTr="00AE321D">
        <w:trPr>
          <w:trHeight w:val="3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C38D1FC" w14:textId="77777777" w:rsidR="00AE321D" w:rsidRPr="00AE321D" w:rsidRDefault="00AE321D" w:rsidP="00AE321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E321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1889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ADC716F" w14:textId="77777777" w:rsidR="00AE321D" w:rsidRPr="00AE321D" w:rsidRDefault="00AE321D" w:rsidP="00AE321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E321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1619,614</w:t>
            </w:r>
          </w:p>
        </w:tc>
      </w:tr>
      <w:tr w:rsidR="00AE321D" w:rsidRPr="00AE321D" w14:paraId="20B6F8A6" w14:textId="77777777" w:rsidTr="00AE321D">
        <w:trPr>
          <w:trHeight w:val="3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C6D8E04" w14:textId="77777777" w:rsidR="00AE321D" w:rsidRPr="00AE321D" w:rsidRDefault="00AE321D" w:rsidP="00AE321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E321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1572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1EDF404" w14:textId="77777777" w:rsidR="00AE321D" w:rsidRPr="00AE321D" w:rsidRDefault="00AE321D" w:rsidP="00AE321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E321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1619,693</w:t>
            </w:r>
          </w:p>
        </w:tc>
      </w:tr>
      <w:tr w:rsidR="00AE321D" w:rsidRPr="00AE321D" w14:paraId="794A9D6D" w14:textId="77777777" w:rsidTr="00AE321D">
        <w:trPr>
          <w:trHeight w:val="3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66DBED1" w14:textId="77777777" w:rsidR="00AE321D" w:rsidRPr="00AE321D" w:rsidRDefault="00AE321D" w:rsidP="00AE321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E321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1619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B3E1F7B" w14:textId="77777777" w:rsidR="00AE321D" w:rsidRPr="00AE321D" w:rsidRDefault="00AE321D" w:rsidP="00AE321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E321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1619,773</w:t>
            </w:r>
          </w:p>
        </w:tc>
      </w:tr>
      <w:tr w:rsidR="00AE321D" w:rsidRPr="00AE321D" w14:paraId="4D56658C" w14:textId="77777777" w:rsidTr="00AE321D">
        <w:trPr>
          <w:trHeight w:val="3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E866671" w14:textId="77777777" w:rsidR="00AE321D" w:rsidRPr="00AE321D" w:rsidRDefault="00AE321D" w:rsidP="00AE321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E321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1894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514E307" w14:textId="77777777" w:rsidR="00AE321D" w:rsidRPr="00AE321D" w:rsidRDefault="00AE321D" w:rsidP="00AE321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E321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1619,852</w:t>
            </w:r>
          </w:p>
        </w:tc>
      </w:tr>
      <w:tr w:rsidR="00AE321D" w:rsidRPr="00AE321D" w14:paraId="4915C49E" w14:textId="77777777" w:rsidTr="00AE321D">
        <w:trPr>
          <w:trHeight w:val="3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6829C2E" w14:textId="77777777" w:rsidR="00AE321D" w:rsidRPr="00AE321D" w:rsidRDefault="00AE321D" w:rsidP="00AE321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E321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1631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BAE4EE6" w14:textId="77777777" w:rsidR="00AE321D" w:rsidRPr="00AE321D" w:rsidRDefault="00AE321D" w:rsidP="00AE321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E321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1619,931</w:t>
            </w:r>
          </w:p>
        </w:tc>
      </w:tr>
      <w:tr w:rsidR="00AE321D" w:rsidRPr="00AE321D" w14:paraId="68E197A6" w14:textId="77777777" w:rsidTr="00AE321D">
        <w:trPr>
          <w:trHeight w:val="3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324ACED" w14:textId="77777777" w:rsidR="00AE321D" w:rsidRPr="00AE321D" w:rsidRDefault="00AE321D" w:rsidP="00AE321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E321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1471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10ADD89" w14:textId="77777777" w:rsidR="00AE321D" w:rsidRPr="00AE321D" w:rsidRDefault="00AE321D" w:rsidP="00AE321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E321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1620,011</w:t>
            </w:r>
          </w:p>
        </w:tc>
      </w:tr>
      <w:tr w:rsidR="00AE321D" w:rsidRPr="00AE321D" w14:paraId="5C082D59" w14:textId="77777777" w:rsidTr="00AE321D">
        <w:trPr>
          <w:trHeight w:val="3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183B510" w14:textId="77777777" w:rsidR="00AE321D" w:rsidRPr="00AE321D" w:rsidRDefault="00AE321D" w:rsidP="00AE321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E321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1468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4C60706" w14:textId="77777777" w:rsidR="00AE321D" w:rsidRPr="00AE321D" w:rsidRDefault="00AE321D" w:rsidP="00AE321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E321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1620,09</w:t>
            </w:r>
          </w:p>
        </w:tc>
      </w:tr>
      <w:tr w:rsidR="00AE321D" w:rsidRPr="00AE321D" w14:paraId="14058A68" w14:textId="77777777" w:rsidTr="00AE321D">
        <w:trPr>
          <w:trHeight w:val="3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0C083B4" w14:textId="77777777" w:rsidR="00AE321D" w:rsidRPr="00AE321D" w:rsidRDefault="00AE321D" w:rsidP="00AE321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E321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1534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4895819" w14:textId="77777777" w:rsidR="00AE321D" w:rsidRPr="00AE321D" w:rsidRDefault="00AE321D" w:rsidP="00AE321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E321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1620,17</w:t>
            </w:r>
          </w:p>
        </w:tc>
      </w:tr>
      <w:tr w:rsidR="00AE321D" w:rsidRPr="00AE321D" w14:paraId="77162E91" w14:textId="77777777" w:rsidTr="00AE321D">
        <w:trPr>
          <w:trHeight w:val="3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39B6AA9" w14:textId="77777777" w:rsidR="00AE321D" w:rsidRPr="00AE321D" w:rsidRDefault="00AE321D" w:rsidP="00AE321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E321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1607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C5795AE" w14:textId="77777777" w:rsidR="00AE321D" w:rsidRPr="00AE321D" w:rsidRDefault="00AE321D" w:rsidP="00AE321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E321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1620,249</w:t>
            </w:r>
          </w:p>
        </w:tc>
      </w:tr>
      <w:tr w:rsidR="00AE321D" w:rsidRPr="00AE321D" w14:paraId="1AF5EB9E" w14:textId="77777777" w:rsidTr="00AE321D">
        <w:trPr>
          <w:trHeight w:val="3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9056258" w14:textId="77777777" w:rsidR="00AE321D" w:rsidRPr="00AE321D" w:rsidRDefault="00AE321D" w:rsidP="00AE321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E321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1370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E9A9293" w14:textId="77777777" w:rsidR="00AE321D" w:rsidRPr="00AE321D" w:rsidRDefault="00AE321D" w:rsidP="00AE321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E321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1620,329</w:t>
            </w:r>
          </w:p>
        </w:tc>
      </w:tr>
      <w:tr w:rsidR="00AE321D" w:rsidRPr="00AE321D" w14:paraId="595AD4D3" w14:textId="77777777" w:rsidTr="00AE321D">
        <w:trPr>
          <w:trHeight w:val="3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75CDA8C" w14:textId="77777777" w:rsidR="00AE321D" w:rsidRPr="00AE321D" w:rsidRDefault="00AE321D" w:rsidP="00AE321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E321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1431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0391801" w14:textId="77777777" w:rsidR="00AE321D" w:rsidRPr="00AE321D" w:rsidRDefault="00AE321D" w:rsidP="00AE321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E321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1620,408</w:t>
            </w:r>
          </w:p>
        </w:tc>
      </w:tr>
      <w:tr w:rsidR="00AE321D" w:rsidRPr="00AE321D" w14:paraId="11DD8BF7" w14:textId="77777777" w:rsidTr="00AE321D">
        <w:trPr>
          <w:trHeight w:val="3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CA3833D" w14:textId="77777777" w:rsidR="00AE321D" w:rsidRPr="00AE321D" w:rsidRDefault="00AE321D" w:rsidP="00AE321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E321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1395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7EE73CE" w14:textId="77777777" w:rsidR="00AE321D" w:rsidRPr="00AE321D" w:rsidRDefault="00AE321D" w:rsidP="00AE321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E321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1620,488</w:t>
            </w:r>
          </w:p>
        </w:tc>
      </w:tr>
      <w:tr w:rsidR="00AE321D" w:rsidRPr="00AE321D" w14:paraId="1E00AD47" w14:textId="77777777" w:rsidTr="00AE321D">
        <w:trPr>
          <w:trHeight w:val="3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B4F4C62" w14:textId="77777777" w:rsidR="00AE321D" w:rsidRPr="00AE321D" w:rsidRDefault="00AE321D" w:rsidP="00AE321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E321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1374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C323AA6" w14:textId="77777777" w:rsidR="00AE321D" w:rsidRPr="00AE321D" w:rsidRDefault="00AE321D" w:rsidP="00AE321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E321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1620,567</w:t>
            </w:r>
          </w:p>
        </w:tc>
      </w:tr>
      <w:tr w:rsidR="00AE321D" w:rsidRPr="00AE321D" w14:paraId="3B5C0CC9" w14:textId="77777777" w:rsidTr="00AE321D">
        <w:trPr>
          <w:trHeight w:val="3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B042E66" w14:textId="77777777" w:rsidR="00AE321D" w:rsidRPr="00AE321D" w:rsidRDefault="00AE321D" w:rsidP="00AE321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E321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1745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A74BBFA" w14:textId="77777777" w:rsidR="00AE321D" w:rsidRPr="00AE321D" w:rsidRDefault="00AE321D" w:rsidP="00AE321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E321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1620,646</w:t>
            </w:r>
          </w:p>
        </w:tc>
      </w:tr>
      <w:tr w:rsidR="00AE321D" w:rsidRPr="00AE321D" w14:paraId="3598C839" w14:textId="77777777" w:rsidTr="00AE321D">
        <w:trPr>
          <w:trHeight w:val="3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5633FE1" w14:textId="77777777" w:rsidR="00AE321D" w:rsidRPr="00AE321D" w:rsidRDefault="00AE321D" w:rsidP="00AE321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E321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1721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B9671CE" w14:textId="77777777" w:rsidR="00AE321D" w:rsidRPr="00AE321D" w:rsidRDefault="00AE321D" w:rsidP="00AE321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E321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1620,726</w:t>
            </w:r>
          </w:p>
        </w:tc>
      </w:tr>
      <w:tr w:rsidR="00AE321D" w:rsidRPr="00AE321D" w14:paraId="3651E6E0" w14:textId="77777777" w:rsidTr="00AE321D">
        <w:trPr>
          <w:trHeight w:val="3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1460B1F" w14:textId="77777777" w:rsidR="00AE321D" w:rsidRPr="00AE321D" w:rsidRDefault="00AE321D" w:rsidP="00AE321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E321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1812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7258AFD" w14:textId="77777777" w:rsidR="00AE321D" w:rsidRPr="00AE321D" w:rsidRDefault="00AE321D" w:rsidP="00AE321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E321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1620,805</w:t>
            </w:r>
          </w:p>
        </w:tc>
      </w:tr>
      <w:tr w:rsidR="00AE321D" w:rsidRPr="00AE321D" w14:paraId="6FFD6B64" w14:textId="77777777" w:rsidTr="00AE321D">
        <w:trPr>
          <w:trHeight w:val="3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F12E67A" w14:textId="77777777" w:rsidR="00AE321D" w:rsidRPr="00AE321D" w:rsidRDefault="00AE321D" w:rsidP="00AE321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E321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1617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320E4FD" w14:textId="77777777" w:rsidR="00AE321D" w:rsidRPr="00AE321D" w:rsidRDefault="00AE321D" w:rsidP="00AE321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E321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1620,885</w:t>
            </w:r>
          </w:p>
        </w:tc>
      </w:tr>
      <w:tr w:rsidR="00AE321D" w:rsidRPr="00AE321D" w14:paraId="177B7A0E" w14:textId="77777777" w:rsidTr="00AE321D">
        <w:trPr>
          <w:trHeight w:val="3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80DBEFB" w14:textId="77777777" w:rsidR="00AE321D" w:rsidRPr="00AE321D" w:rsidRDefault="00AE321D" w:rsidP="00AE321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E321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1316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2649380" w14:textId="77777777" w:rsidR="00AE321D" w:rsidRPr="00AE321D" w:rsidRDefault="00AE321D" w:rsidP="00AE321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E321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1620,964</w:t>
            </w:r>
          </w:p>
        </w:tc>
      </w:tr>
      <w:tr w:rsidR="00AE321D" w:rsidRPr="00AE321D" w14:paraId="4775013A" w14:textId="77777777" w:rsidTr="00AE321D">
        <w:trPr>
          <w:trHeight w:val="3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7063BEE" w14:textId="77777777" w:rsidR="00AE321D" w:rsidRPr="00AE321D" w:rsidRDefault="00AE321D" w:rsidP="00AE321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E321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1899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536194A" w14:textId="77777777" w:rsidR="00AE321D" w:rsidRPr="00AE321D" w:rsidRDefault="00AE321D" w:rsidP="00AE321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E321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1621,044</w:t>
            </w:r>
          </w:p>
        </w:tc>
      </w:tr>
      <w:tr w:rsidR="00AE321D" w:rsidRPr="00AE321D" w14:paraId="4587141F" w14:textId="77777777" w:rsidTr="00AE321D">
        <w:trPr>
          <w:trHeight w:val="3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EBCE3A3" w14:textId="77777777" w:rsidR="00AE321D" w:rsidRPr="00AE321D" w:rsidRDefault="00AE321D" w:rsidP="00AE321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E321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1833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F75CEB0" w14:textId="77777777" w:rsidR="00AE321D" w:rsidRPr="00AE321D" w:rsidRDefault="00AE321D" w:rsidP="00AE321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E321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1621,123</w:t>
            </w:r>
          </w:p>
        </w:tc>
      </w:tr>
      <w:tr w:rsidR="00AE321D" w:rsidRPr="00AE321D" w14:paraId="4A732E3F" w14:textId="77777777" w:rsidTr="00AE321D">
        <w:trPr>
          <w:trHeight w:val="3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A1BCF76" w14:textId="77777777" w:rsidR="00AE321D" w:rsidRPr="00AE321D" w:rsidRDefault="00AE321D" w:rsidP="00AE321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E321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1322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7F2D8C7" w14:textId="77777777" w:rsidR="00AE321D" w:rsidRPr="00AE321D" w:rsidRDefault="00AE321D" w:rsidP="00AE321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E321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1621,202</w:t>
            </w:r>
          </w:p>
        </w:tc>
      </w:tr>
      <w:tr w:rsidR="00AE321D" w:rsidRPr="00AE321D" w14:paraId="5BEBCBA3" w14:textId="77777777" w:rsidTr="00AE321D">
        <w:trPr>
          <w:trHeight w:val="3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FC20C91" w14:textId="77777777" w:rsidR="00AE321D" w:rsidRPr="00AE321D" w:rsidRDefault="00AE321D" w:rsidP="00AE321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E321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1877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268DCD0" w14:textId="77777777" w:rsidR="00AE321D" w:rsidRPr="00AE321D" w:rsidRDefault="00AE321D" w:rsidP="00AE321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E321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1621,282</w:t>
            </w:r>
          </w:p>
        </w:tc>
      </w:tr>
      <w:tr w:rsidR="00AE321D" w:rsidRPr="00AE321D" w14:paraId="4408847E" w14:textId="77777777" w:rsidTr="00AE321D">
        <w:trPr>
          <w:trHeight w:val="3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FF00F44" w14:textId="77777777" w:rsidR="00AE321D" w:rsidRPr="00AE321D" w:rsidRDefault="00AE321D" w:rsidP="00AE321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E321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1585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786A8DA" w14:textId="77777777" w:rsidR="00AE321D" w:rsidRPr="00AE321D" w:rsidRDefault="00AE321D" w:rsidP="00AE321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E321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1621,361</w:t>
            </w:r>
          </w:p>
        </w:tc>
      </w:tr>
      <w:tr w:rsidR="00AE321D" w:rsidRPr="00AE321D" w14:paraId="0AF64DAA" w14:textId="77777777" w:rsidTr="00AE321D">
        <w:trPr>
          <w:trHeight w:val="3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5CFB2B0" w14:textId="77777777" w:rsidR="00AE321D" w:rsidRPr="00AE321D" w:rsidRDefault="00AE321D" w:rsidP="00AE321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E321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1408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C06C667" w14:textId="77777777" w:rsidR="00AE321D" w:rsidRPr="00AE321D" w:rsidRDefault="00AE321D" w:rsidP="00AE321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E321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1621,441</w:t>
            </w:r>
          </w:p>
        </w:tc>
      </w:tr>
      <w:tr w:rsidR="00AE321D" w:rsidRPr="00AE321D" w14:paraId="65AF8C84" w14:textId="77777777" w:rsidTr="00AE321D">
        <w:trPr>
          <w:trHeight w:val="3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60E29FB" w14:textId="77777777" w:rsidR="00AE321D" w:rsidRPr="00AE321D" w:rsidRDefault="00AE321D" w:rsidP="00AE321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E321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1785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86D5702" w14:textId="77777777" w:rsidR="00AE321D" w:rsidRPr="00AE321D" w:rsidRDefault="00AE321D" w:rsidP="00AE321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E321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1621,52</w:t>
            </w:r>
          </w:p>
        </w:tc>
      </w:tr>
      <w:tr w:rsidR="00AE321D" w:rsidRPr="00AE321D" w14:paraId="594A7BDF" w14:textId="77777777" w:rsidTr="00AE321D">
        <w:trPr>
          <w:trHeight w:val="3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AAE84EA" w14:textId="77777777" w:rsidR="00AE321D" w:rsidRPr="00AE321D" w:rsidRDefault="00AE321D" w:rsidP="00AE321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E321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1884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42DBA22" w14:textId="77777777" w:rsidR="00AE321D" w:rsidRPr="00AE321D" w:rsidRDefault="00AE321D" w:rsidP="00AE321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E321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1621,6</w:t>
            </w:r>
          </w:p>
        </w:tc>
      </w:tr>
      <w:tr w:rsidR="00AE321D" w:rsidRPr="00AE321D" w14:paraId="1E34520D" w14:textId="77777777" w:rsidTr="00AE321D">
        <w:trPr>
          <w:trHeight w:val="3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97F0BD5" w14:textId="77777777" w:rsidR="00AE321D" w:rsidRPr="00AE321D" w:rsidRDefault="00AE321D" w:rsidP="00AE321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E321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1719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9F59A7C" w14:textId="77777777" w:rsidR="00AE321D" w:rsidRPr="00AE321D" w:rsidRDefault="00AE321D" w:rsidP="00AE321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E321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1621,679</w:t>
            </w:r>
          </w:p>
        </w:tc>
      </w:tr>
      <w:tr w:rsidR="00AE321D" w:rsidRPr="00AE321D" w14:paraId="4AF76FE3" w14:textId="77777777" w:rsidTr="00AE321D">
        <w:trPr>
          <w:trHeight w:val="3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83C8FBE" w14:textId="77777777" w:rsidR="00AE321D" w:rsidRPr="00AE321D" w:rsidRDefault="00AE321D" w:rsidP="00AE321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E321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1586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6634FC1" w14:textId="77777777" w:rsidR="00AE321D" w:rsidRPr="00AE321D" w:rsidRDefault="00AE321D" w:rsidP="00AE321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E321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1621,759</w:t>
            </w:r>
          </w:p>
        </w:tc>
      </w:tr>
      <w:tr w:rsidR="00AE321D" w:rsidRPr="00AE321D" w14:paraId="358B4FD5" w14:textId="77777777" w:rsidTr="00AE321D">
        <w:trPr>
          <w:trHeight w:val="3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18C29F7" w14:textId="77777777" w:rsidR="00AE321D" w:rsidRPr="00AE321D" w:rsidRDefault="00AE321D" w:rsidP="00AE321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E321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1352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9329BAE" w14:textId="77777777" w:rsidR="00AE321D" w:rsidRPr="00AE321D" w:rsidRDefault="00AE321D" w:rsidP="00AE321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E321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1621,838</w:t>
            </w:r>
          </w:p>
        </w:tc>
      </w:tr>
      <w:tr w:rsidR="00AE321D" w:rsidRPr="00AE321D" w14:paraId="2A394563" w14:textId="77777777" w:rsidTr="00AE321D">
        <w:trPr>
          <w:trHeight w:val="3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C826E41" w14:textId="77777777" w:rsidR="00AE321D" w:rsidRPr="00AE321D" w:rsidRDefault="00AE321D" w:rsidP="00AE321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E321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1346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2CC7F37" w14:textId="77777777" w:rsidR="00AE321D" w:rsidRPr="00AE321D" w:rsidRDefault="00AE321D" w:rsidP="00AE321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E321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1621,917</w:t>
            </w:r>
          </w:p>
        </w:tc>
      </w:tr>
      <w:tr w:rsidR="00AE321D" w:rsidRPr="00AE321D" w14:paraId="035D9E72" w14:textId="77777777" w:rsidTr="00AE321D">
        <w:trPr>
          <w:trHeight w:val="3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227A9B9" w14:textId="77777777" w:rsidR="00AE321D" w:rsidRPr="00AE321D" w:rsidRDefault="00AE321D" w:rsidP="00AE321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E321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lastRenderedPageBreak/>
              <w:t>1727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6A71856" w14:textId="77777777" w:rsidR="00AE321D" w:rsidRPr="00AE321D" w:rsidRDefault="00AE321D" w:rsidP="00AE321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E321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1621,997</w:t>
            </w:r>
          </w:p>
        </w:tc>
      </w:tr>
      <w:tr w:rsidR="00AE321D" w:rsidRPr="00AE321D" w14:paraId="719B46D3" w14:textId="77777777" w:rsidTr="00AE321D">
        <w:trPr>
          <w:trHeight w:val="3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99430FD" w14:textId="77777777" w:rsidR="00AE321D" w:rsidRPr="00AE321D" w:rsidRDefault="00AE321D" w:rsidP="00AE321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E321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1703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5282EE2" w14:textId="77777777" w:rsidR="00AE321D" w:rsidRPr="00AE321D" w:rsidRDefault="00AE321D" w:rsidP="00AE321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E321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1622,076</w:t>
            </w:r>
          </w:p>
        </w:tc>
      </w:tr>
      <w:tr w:rsidR="00AE321D" w:rsidRPr="00AE321D" w14:paraId="2C221F8A" w14:textId="77777777" w:rsidTr="00AE321D">
        <w:trPr>
          <w:trHeight w:val="3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CF90BBA" w14:textId="77777777" w:rsidR="00AE321D" w:rsidRPr="00AE321D" w:rsidRDefault="00AE321D" w:rsidP="00AE321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E321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1806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943E12C" w14:textId="77777777" w:rsidR="00AE321D" w:rsidRPr="00AE321D" w:rsidRDefault="00AE321D" w:rsidP="00AE321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E321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1622,156</w:t>
            </w:r>
          </w:p>
        </w:tc>
      </w:tr>
      <w:tr w:rsidR="00AE321D" w:rsidRPr="00AE321D" w14:paraId="4286145B" w14:textId="77777777" w:rsidTr="00AE321D">
        <w:trPr>
          <w:trHeight w:val="3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420C0B5" w14:textId="77777777" w:rsidR="00AE321D" w:rsidRPr="00AE321D" w:rsidRDefault="00AE321D" w:rsidP="00AE321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E321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1492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78DB5D8" w14:textId="77777777" w:rsidR="00AE321D" w:rsidRPr="00AE321D" w:rsidRDefault="00AE321D" w:rsidP="00AE321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E321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1622,235</w:t>
            </w:r>
          </w:p>
        </w:tc>
      </w:tr>
      <w:tr w:rsidR="00AE321D" w:rsidRPr="00AE321D" w14:paraId="244AEB58" w14:textId="77777777" w:rsidTr="00AE321D">
        <w:trPr>
          <w:trHeight w:val="3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CC7CEB0" w14:textId="77777777" w:rsidR="00AE321D" w:rsidRPr="00AE321D" w:rsidRDefault="00AE321D" w:rsidP="00AE321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E321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1759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850F16F" w14:textId="77777777" w:rsidR="00AE321D" w:rsidRPr="00AE321D" w:rsidRDefault="00AE321D" w:rsidP="00AE321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E321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1622,315</w:t>
            </w:r>
          </w:p>
        </w:tc>
      </w:tr>
      <w:tr w:rsidR="00AE321D" w:rsidRPr="00AE321D" w14:paraId="0FC688B9" w14:textId="77777777" w:rsidTr="00AE321D">
        <w:trPr>
          <w:trHeight w:val="3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9335566" w14:textId="77777777" w:rsidR="00AE321D" w:rsidRPr="00AE321D" w:rsidRDefault="00AE321D" w:rsidP="00AE321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E321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1614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160205D" w14:textId="77777777" w:rsidR="00AE321D" w:rsidRPr="00AE321D" w:rsidRDefault="00AE321D" w:rsidP="00AE321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E321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1622,394</w:t>
            </w:r>
          </w:p>
        </w:tc>
      </w:tr>
      <w:tr w:rsidR="00AE321D" w:rsidRPr="00AE321D" w14:paraId="6BB523A7" w14:textId="77777777" w:rsidTr="00AE321D">
        <w:trPr>
          <w:trHeight w:val="3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E77DB47" w14:textId="77777777" w:rsidR="00AE321D" w:rsidRPr="00AE321D" w:rsidRDefault="00AE321D" w:rsidP="00AE321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E321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1707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72403DD" w14:textId="77777777" w:rsidR="00AE321D" w:rsidRPr="00AE321D" w:rsidRDefault="00AE321D" w:rsidP="00AE321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E321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1622,474</w:t>
            </w:r>
          </w:p>
        </w:tc>
      </w:tr>
      <w:tr w:rsidR="00AE321D" w:rsidRPr="00AE321D" w14:paraId="63955EC8" w14:textId="77777777" w:rsidTr="00AE321D">
        <w:trPr>
          <w:trHeight w:val="3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F25ACDD" w14:textId="77777777" w:rsidR="00AE321D" w:rsidRPr="00AE321D" w:rsidRDefault="00AE321D" w:rsidP="00AE321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E321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1810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365630B" w14:textId="77777777" w:rsidR="00AE321D" w:rsidRPr="00AE321D" w:rsidRDefault="00AE321D" w:rsidP="00AE321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E321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1622,553</w:t>
            </w:r>
          </w:p>
        </w:tc>
      </w:tr>
      <w:tr w:rsidR="00AE321D" w:rsidRPr="00AE321D" w14:paraId="64A12CB1" w14:textId="77777777" w:rsidTr="00AE321D">
        <w:trPr>
          <w:trHeight w:val="3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4620AED" w14:textId="77777777" w:rsidR="00AE321D" w:rsidRPr="00AE321D" w:rsidRDefault="00AE321D" w:rsidP="00AE321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E321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1423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04A11FE" w14:textId="77777777" w:rsidR="00AE321D" w:rsidRPr="00AE321D" w:rsidRDefault="00AE321D" w:rsidP="00AE321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E321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1622,632</w:t>
            </w:r>
          </w:p>
        </w:tc>
      </w:tr>
      <w:tr w:rsidR="00AE321D" w:rsidRPr="00AE321D" w14:paraId="3468FB74" w14:textId="77777777" w:rsidTr="00AE321D">
        <w:trPr>
          <w:trHeight w:val="3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63C600A" w14:textId="77777777" w:rsidR="00AE321D" w:rsidRPr="00AE321D" w:rsidRDefault="00AE321D" w:rsidP="00AE321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E321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1312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53D1C07" w14:textId="77777777" w:rsidR="00AE321D" w:rsidRPr="00AE321D" w:rsidRDefault="00AE321D" w:rsidP="00AE321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E321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1622,712</w:t>
            </w:r>
          </w:p>
        </w:tc>
      </w:tr>
      <w:tr w:rsidR="00AE321D" w:rsidRPr="00AE321D" w14:paraId="40254978" w14:textId="77777777" w:rsidTr="00AE321D">
        <w:trPr>
          <w:trHeight w:val="3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A8372D9" w14:textId="77777777" w:rsidR="00AE321D" w:rsidRPr="00AE321D" w:rsidRDefault="00AE321D" w:rsidP="00AE321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E321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1675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FD9C346" w14:textId="77777777" w:rsidR="00AE321D" w:rsidRPr="00AE321D" w:rsidRDefault="00AE321D" w:rsidP="00AE321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E321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1622,791</w:t>
            </w:r>
          </w:p>
        </w:tc>
      </w:tr>
      <w:tr w:rsidR="00AE321D" w:rsidRPr="00AE321D" w14:paraId="2F21C48E" w14:textId="77777777" w:rsidTr="00AE321D">
        <w:trPr>
          <w:trHeight w:val="3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1804FCA" w14:textId="77777777" w:rsidR="00AE321D" w:rsidRPr="00AE321D" w:rsidRDefault="00AE321D" w:rsidP="00AE321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E321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1635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281F85C" w14:textId="77777777" w:rsidR="00AE321D" w:rsidRPr="00AE321D" w:rsidRDefault="00AE321D" w:rsidP="00AE321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E321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1622,871</w:t>
            </w:r>
          </w:p>
        </w:tc>
      </w:tr>
      <w:tr w:rsidR="00AE321D" w:rsidRPr="00AE321D" w14:paraId="3152150E" w14:textId="77777777" w:rsidTr="00AE321D">
        <w:trPr>
          <w:trHeight w:val="3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D7E3AFA" w14:textId="77777777" w:rsidR="00AE321D" w:rsidRPr="00AE321D" w:rsidRDefault="00AE321D" w:rsidP="00AE321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E321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1451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EA955EC" w14:textId="77777777" w:rsidR="00AE321D" w:rsidRPr="00AE321D" w:rsidRDefault="00AE321D" w:rsidP="00AE321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E321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1622,95</w:t>
            </w:r>
          </w:p>
        </w:tc>
      </w:tr>
      <w:tr w:rsidR="00AE321D" w:rsidRPr="00AE321D" w14:paraId="7A20D4F0" w14:textId="77777777" w:rsidTr="00AE321D">
        <w:trPr>
          <w:trHeight w:val="3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4FE7727" w14:textId="77777777" w:rsidR="00AE321D" w:rsidRPr="00AE321D" w:rsidRDefault="00AE321D" w:rsidP="00AE321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E321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1891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12DEE6F" w14:textId="77777777" w:rsidR="00AE321D" w:rsidRPr="00AE321D" w:rsidRDefault="00AE321D" w:rsidP="00AE321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E321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1623,03</w:t>
            </w:r>
          </w:p>
        </w:tc>
      </w:tr>
      <w:tr w:rsidR="00AE321D" w:rsidRPr="00AE321D" w14:paraId="005E9759" w14:textId="77777777" w:rsidTr="00AE321D">
        <w:trPr>
          <w:trHeight w:val="3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895F95E" w14:textId="77777777" w:rsidR="00AE321D" w:rsidRPr="00AE321D" w:rsidRDefault="00AE321D" w:rsidP="00AE321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E321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1304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C8C607F" w14:textId="77777777" w:rsidR="00AE321D" w:rsidRPr="00AE321D" w:rsidRDefault="00AE321D" w:rsidP="00AE321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E321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1623,109</w:t>
            </w:r>
          </w:p>
        </w:tc>
      </w:tr>
      <w:tr w:rsidR="00AE321D" w:rsidRPr="00AE321D" w14:paraId="2402207F" w14:textId="77777777" w:rsidTr="00AE321D">
        <w:trPr>
          <w:trHeight w:val="3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7E0CF14" w14:textId="77777777" w:rsidR="00AE321D" w:rsidRPr="00AE321D" w:rsidRDefault="00AE321D" w:rsidP="00AE321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E321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1872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6751061" w14:textId="77777777" w:rsidR="00AE321D" w:rsidRPr="00AE321D" w:rsidRDefault="00AE321D" w:rsidP="00AE321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E321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1623,188</w:t>
            </w:r>
          </w:p>
        </w:tc>
      </w:tr>
      <w:tr w:rsidR="00AE321D" w:rsidRPr="00AE321D" w14:paraId="19AE28B5" w14:textId="77777777" w:rsidTr="00AE321D">
        <w:trPr>
          <w:trHeight w:val="3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0A57804" w14:textId="77777777" w:rsidR="00AE321D" w:rsidRPr="00AE321D" w:rsidRDefault="00AE321D" w:rsidP="00AE321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E321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1677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6F9D6B1" w14:textId="77777777" w:rsidR="00AE321D" w:rsidRPr="00AE321D" w:rsidRDefault="00AE321D" w:rsidP="00AE321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E321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1623,268</w:t>
            </w:r>
          </w:p>
        </w:tc>
      </w:tr>
      <w:tr w:rsidR="00AE321D" w:rsidRPr="00AE321D" w14:paraId="1EE9682B" w14:textId="77777777" w:rsidTr="00AE321D">
        <w:trPr>
          <w:trHeight w:val="3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95C75FB" w14:textId="77777777" w:rsidR="00AE321D" w:rsidRPr="00AE321D" w:rsidRDefault="00AE321D" w:rsidP="00AE321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E321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1754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B26E9EF" w14:textId="77777777" w:rsidR="00AE321D" w:rsidRPr="00AE321D" w:rsidRDefault="00AE321D" w:rsidP="00AE321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E321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1623,347</w:t>
            </w:r>
          </w:p>
        </w:tc>
      </w:tr>
      <w:tr w:rsidR="00AE321D" w:rsidRPr="00AE321D" w14:paraId="6B1DE027" w14:textId="77777777" w:rsidTr="00AE321D">
        <w:trPr>
          <w:trHeight w:val="3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B4DF449" w14:textId="77777777" w:rsidR="00AE321D" w:rsidRPr="00AE321D" w:rsidRDefault="00AE321D" w:rsidP="00AE321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E321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1621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8A19D56" w14:textId="77777777" w:rsidR="00AE321D" w:rsidRPr="00AE321D" w:rsidRDefault="00AE321D" w:rsidP="00AE321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E321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1623,427</w:t>
            </w:r>
          </w:p>
        </w:tc>
      </w:tr>
    </w:tbl>
    <w:p w14:paraId="0DC0FBA0" w14:textId="41C23035" w:rsidR="00EA39AC" w:rsidRDefault="00EA39AC" w:rsidP="00AE321D">
      <w:pPr>
        <w:ind w:firstLine="0"/>
        <w:jc w:val="center"/>
        <w:rPr>
          <w:b/>
          <w:szCs w:val="24"/>
        </w:rPr>
      </w:pPr>
    </w:p>
    <w:tbl>
      <w:tblPr>
        <w:tblW w:w="3520" w:type="dxa"/>
        <w:jc w:val="center"/>
        <w:tblLook w:val="04A0" w:firstRow="1" w:lastRow="0" w:firstColumn="1" w:lastColumn="0" w:noHBand="0" w:noVBand="1"/>
      </w:tblPr>
      <w:tblGrid>
        <w:gridCol w:w="960"/>
        <w:gridCol w:w="2560"/>
      </w:tblGrid>
      <w:tr w:rsidR="00AE321D" w:rsidRPr="00AE321D" w14:paraId="26518C21" w14:textId="77777777" w:rsidTr="00AE321D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hideMark/>
          </w:tcPr>
          <w:p w14:paraId="2D62483F" w14:textId="77777777" w:rsidR="00AE321D" w:rsidRPr="00AE321D" w:rsidRDefault="00AE321D" w:rsidP="00AE321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E321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X_avr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hideMark/>
          </w:tcPr>
          <w:p w14:paraId="2E7A5667" w14:textId="77777777" w:rsidR="00AE321D" w:rsidRPr="00AE321D" w:rsidRDefault="00AE321D" w:rsidP="00AE321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E321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1621.0833333333333</w:t>
            </w:r>
          </w:p>
        </w:tc>
      </w:tr>
      <w:tr w:rsidR="00AE321D" w:rsidRPr="00AE321D" w14:paraId="3136CD12" w14:textId="77777777" w:rsidTr="00AE321D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179983F" w14:textId="77777777" w:rsidR="00AE321D" w:rsidRPr="00AE321D" w:rsidRDefault="00AE321D" w:rsidP="00AE321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E321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Y_avr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0D25C96" w14:textId="77777777" w:rsidR="00AE321D" w:rsidRPr="00AE321D" w:rsidRDefault="00AE321D" w:rsidP="00AE321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E321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1621,083333</w:t>
            </w:r>
          </w:p>
        </w:tc>
      </w:tr>
      <w:tr w:rsidR="00AE321D" w:rsidRPr="00AE321D" w14:paraId="453DA7BB" w14:textId="77777777" w:rsidTr="00AE321D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E65F891" w14:textId="77777777" w:rsidR="00AE321D" w:rsidRPr="00AE321D" w:rsidRDefault="00AE321D" w:rsidP="00AE321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E321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r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8FDA206" w14:textId="77777777" w:rsidR="00AE321D" w:rsidRPr="00AE321D" w:rsidRDefault="00AE321D" w:rsidP="00AE321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E321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0,007519634</w:t>
            </w:r>
          </w:p>
        </w:tc>
      </w:tr>
      <w:tr w:rsidR="00AE321D" w:rsidRPr="00AE321D" w14:paraId="5A617ACE" w14:textId="77777777" w:rsidTr="00AE321D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9588BD2" w14:textId="77777777" w:rsidR="00AE321D" w:rsidRPr="00AE321D" w:rsidRDefault="00AE321D" w:rsidP="00AE321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E321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mr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4F8DDCB" w14:textId="77777777" w:rsidR="00AE321D" w:rsidRPr="00AE321D" w:rsidRDefault="00AE321D" w:rsidP="00AE321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E321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0,130181549</w:t>
            </w:r>
          </w:p>
        </w:tc>
      </w:tr>
      <w:tr w:rsidR="00AE321D" w:rsidRPr="00AE321D" w14:paraId="78697EFF" w14:textId="77777777" w:rsidTr="00AE321D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8B1044E" w14:textId="77777777" w:rsidR="00AE321D" w:rsidRPr="00AE321D" w:rsidRDefault="00AE321D" w:rsidP="00AE321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E321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t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9FF0B83" w14:textId="77777777" w:rsidR="00AE321D" w:rsidRPr="00AE321D" w:rsidRDefault="00AE321D" w:rsidP="00AE321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E321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0,057762669</w:t>
            </w:r>
          </w:p>
        </w:tc>
      </w:tr>
    </w:tbl>
    <w:p w14:paraId="51C037B8" w14:textId="77777777" w:rsidR="00577F50" w:rsidRDefault="00577F50" w:rsidP="00AE321D">
      <w:pPr>
        <w:ind w:firstLine="0"/>
        <w:jc w:val="center"/>
        <w:rPr>
          <w:b/>
          <w:szCs w:val="24"/>
        </w:rPr>
      </w:pPr>
    </w:p>
    <w:p w14:paraId="48DE7B6C" w14:textId="519D752E" w:rsidR="0019138D" w:rsidRDefault="00EA39AC" w:rsidP="00EA39AC">
      <w:pPr>
        <w:pStyle w:val="1"/>
      </w:pPr>
      <w:r>
        <w:rPr>
          <w:szCs w:val="24"/>
        </w:rPr>
        <w:br w:type="page"/>
      </w:r>
      <w:r w:rsidR="00577F50">
        <w:lastRenderedPageBreak/>
        <w:t>В</w:t>
      </w:r>
      <w:r w:rsidR="00577F50" w:rsidRPr="00577F50">
        <w:t>ывод</w:t>
      </w:r>
    </w:p>
    <w:p w14:paraId="306B6120" w14:textId="3A3420D1" w:rsidR="00577F50" w:rsidRDefault="00577F50" w:rsidP="00577F50">
      <w:r>
        <w:t>В ходе данной работы был</w:t>
      </w:r>
      <w:r w:rsidR="0049315C">
        <w:t>а проведена статистическая обработка результатов пар наблюдений</w:t>
      </w:r>
      <w:r w:rsidR="00936475">
        <w:t>.</w:t>
      </w:r>
    </w:p>
    <w:p w14:paraId="7CDBD5A7" w14:textId="36F01908" w:rsidR="0049315C" w:rsidRDefault="0049315C" w:rsidP="0049315C">
      <w:pPr>
        <w:ind w:firstLine="0"/>
        <w:jc w:val="center"/>
      </w:pPr>
      <w:r>
        <w:rPr>
          <w:noProof/>
        </w:rPr>
        <w:drawing>
          <wp:inline distT="0" distB="0" distL="0" distR="0" wp14:anchorId="33FD2A11" wp14:editId="262B3222">
            <wp:extent cx="5854700" cy="3554730"/>
            <wp:effectExtent l="0" t="0" r="12700" b="762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FB528C8F-2035-4E6B-A359-376327A1C06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14:paraId="510673D8" w14:textId="19F3A630" w:rsidR="00936475" w:rsidRPr="00F3669D" w:rsidRDefault="00083E18" w:rsidP="00577F50">
      <w:r>
        <w:t>В итоге</w:t>
      </w:r>
      <w:r w:rsidR="00EA4D7B">
        <w:t xml:space="preserve"> были </w:t>
      </w:r>
      <w:r w:rsidR="0049315C">
        <w:t>рассчитан коэффициент корреляции изначальных данных и аппроксимирующей функции</w:t>
      </w:r>
      <w:r>
        <w:t>,</w:t>
      </w:r>
      <w:r w:rsidR="0049315C">
        <w:t xml:space="preserve"> равный 0.007, что близко к нулю. Из этого можно сделать вывод, что корреляция отсутствует.</w:t>
      </w:r>
      <w:r w:rsidR="00F3669D">
        <w:t xml:space="preserve"> Также </w:t>
      </w:r>
      <w:r w:rsidR="00F3669D">
        <w:rPr>
          <w:lang w:val="en-US"/>
        </w:rPr>
        <w:t>t</w:t>
      </w:r>
      <w:r w:rsidR="00F3669D" w:rsidRPr="00F3669D">
        <w:t xml:space="preserve"> = 0.05 &lt; 3, </w:t>
      </w:r>
      <w:r w:rsidR="00F3669D">
        <w:t>из-за чего следует что связь не достоверна.</w:t>
      </w:r>
      <w:bookmarkStart w:id="0" w:name="_GoBack"/>
      <w:bookmarkEnd w:id="0"/>
    </w:p>
    <w:p w14:paraId="526205E6" w14:textId="15B530AF" w:rsidR="00083E18" w:rsidRDefault="00083E18" w:rsidP="00083E18">
      <w:pPr>
        <w:jc w:val="center"/>
      </w:pPr>
    </w:p>
    <w:p w14:paraId="2EE7D8D0" w14:textId="631966DD" w:rsidR="00976CEC" w:rsidRPr="00976CEC" w:rsidRDefault="00EA4D7B" w:rsidP="0049315C">
      <w:pPr>
        <w:ind w:firstLine="0"/>
      </w:pPr>
      <w:r>
        <w:tab/>
      </w:r>
      <w:r w:rsidR="00B81DF7" w:rsidRPr="000D008F">
        <w:rPr>
          <w:szCs w:val="24"/>
        </w:rPr>
        <w:br w:type="page"/>
      </w:r>
      <w:r w:rsidR="00976CEC" w:rsidRPr="00976CEC">
        <w:lastRenderedPageBreak/>
        <w:t>Приложение</w:t>
      </w:r>
    </w:p>
    <w:p w14:paraId="0F7581E7" w14:textId="77777777" w:rsidR="00CD2205" w:rsidRPr="001D185D" w:rsidRDefault="00E32230" w:rsidP="00266AB5">
      <w:pPr>
        <w:spacing w:after="120"/>
        <w:jc w:val="left"/>
        <w:rPr>
          <w:b/>
          <w:szCs w:val="24"/>
        </w:rPr>
      </w:pPr>
      <w:r w:rsidRPr="00222E6D">
        <w:rPr>
          <w:b/>
          <w:szCs w:val="24"/>
        </w:rPr>
        <w:t>Текст</w:t>
      </w:r>
      <w:r w:rsidRPr="001D185D">
        <w:rPr>
          <w:b/>
          <w:szCs w:val="24"/>
        </w:rPr>
        <w:t xml:space="preserve"> </w:t>
      </w:r>
      <w:r w:rsidRPr="00222E6D">
        <w:rPr>
          <w:b/>
          <w:szCs w:val="24"/>
        </w:rPr>
        <w:t>программы</w:t>
      </w:r>
      <w:r w:rsidRPr="001D185D">
        <w:rPr>
          <w:b/>
          <w:szCs w:val="24"/>
        </w:rPr>
        <w:t>:</w:t>
      </w:r>
    </w:p>
    <w:p w14:paraId="770DA65B" w14:textId="2F02B88F" w:rsidR="009F4C48" w:rsidRPr="009F4C48" w:rsidRDefault="009F4C48" w:rsidP="009F4C4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9F4C48">
        <w:rPr>
          <w:rFonts w:ascii="Consolas" w:eastAsia="Times New Roman" w:hAnsi="Consolas"/>
          <w:color w:val="DCDCAA"/>
          <w:sz w:val="21"/>
          <w:szCs w:val="21"/>
          <w:lang w:eastAsia="ru-RU"/>
        </w:rPr>
        <w:t>print</w:t>
      </w:r>
      <w:r w:rsidRPr="009F4C48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9F4C48">
        <w:rPr>
          <w:rFonts w:ascii="Consolas" w:eastAsia="Times New Roman" w:hAnsi="Consolas"/>
          <w:color w:val="CE9178"/>
          <w:sz w:val="21"/>
          <w:szCs w:val="21"/>
          <w:lang w:eastAsia="ru-RU"/>
        </w:rPr>
        <w:t>'МСС: Лабораторная работа </w:t>
      </w:r>
      <w:r w:rsidR="0015057A">
        <w:rPr>
          <w:rFonts w:ascii="Consolas" w:eastAsia="Times New Roman" w:hAnsi="Consolas"/>
          <w:color w:val="CE9178"/>
          <w:sz w:val="21"/>
          <w:szCs w:val="21"/>
          <w:lang w:eastAsia="ru-RU"/>
        </w:rPr>
        <w:t>3</w:t>
      </w:r>
      <w:r w:rsidRPr="009F4C48">
        <w:rPr>
          <w:rFonts w:ascii="Consolas" w:eastAsia="Times New Roman" w:hAnsi="Consolas"/>
          <w:color w:val="CE9178"/>
          <w:sz w:val="21"/>
          <w:szCs w:val="21"/>
          <w:lang w:eastAsia="ru-RU"/>
        </w:rPr>
        <w:t>.</w:t>
      </w:r>
      <w:r w:rsidRPr="009F4C48">
        <w:rPr>
          <w:rFonts w:ascii="Consolas" w:eastAsia="Times New Roman" w:hAnsi="Consolas"/>
          <w:color w:val="D7BA7D"/>
          <w:sz w:val="21"/>
          <w:szCs w:val="21"/>
          <w:lang w:eastAsia="ru-RU"/>
        </w:rPr>
        <w:t>\n</w:t>
      </w:r>
      <w:r w:rsidRPr="009F4C48">
        <w:rPr>
          <w:rFonts w:ascii="Consolas" w:eastAsia="Times New Roman" w:hAnsi="Consolas"/>
          <w:color w:val="CE9178"/>
          <w:sz w:val="21"/>
          <w:szCs w:val="21"/>
          <w:lang w:eastAsia="ru-RU"/>
        </w:rPr>
        <w:t>Выполнил: Осипенко Данил Владимирович, студент 595 группы.</w:t>
      </w:r>
      <w:r w:rsidRPr="009F4C48">
        <w:rPr>
          <w:rFonts w:ascii="Consolas" w:eastAsia="Times New Roman" w:hAnsi="Consolas"/>
          <w:color w:val="D7BA7D"/>
          <w:sz w:val="21"/>
          <w:szCs w:val="21"/>
          <w:lang w:eastAsia="ru-RU"/>
        </w:rPr>
        <w:t>\n</w:t>
      </w:r>
      <w:r w:rsidRPr="009F4C48">
        <w:rPr>
          <w:rFonts w:ascii="Consolas" w:eastAsia="Times New Roman" w:hAnsi="Consolas"/>
          <w:color w:val="CE9178"/>
          <w:sz w:val="21"/>
          <w:szCs w:val="21"/>
          <w:lang w:eastAsia="ru-RU"/>
        </w:rPr>
        <w:t>'</w:t>
      </w:r>
      <w:r w:rsidRPr="009F4C48">
        <w:rPr>
          <w:rFonts w:ascii="Consolas" w:eastAsia="Times New Roman" w:hAnsi="Consolas"/>
          <w:color w:val="D4D4D4"/>
          <w:sz w:val="21"/>
          <w:szCs w:val="21"/>
          <w:lang w:eastAsia="ru-RU"/>
        </w:rPr>
        <w:t>)</w:t>
      </w:r>
    </w:p>
    <w:p w14:paraId="014238AD" w14:textId="77777777" w:rsidR="0015057A" w:rsidRPr="0015057A" w:rsidRDefault="0015057A" w:rsidP="001505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5057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random</w:t>
      </w:r>
    </w:p>
    <w:p w14:paraId="6485006A" w14:textId="77777777" w:rsidR="0015057A" w:rsidRPr="0015057A" w:rsidRDefault="0015057A" w:rsidP="001505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5057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numpy </w:t>
      </w:r>
      <w:r w:rsidRPr="0015057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as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np</w:t>
      </w:r>
    </w:p>
    <w:p w14:paraId="5D6DCBDB" w14:textId="77777777" w:rsidR="0015057A" w:rsidRPr="0015057A" w:rsidRDefault="0015057A" w:rsidP="001505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5057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pandas </w:t>
      </w:r>
      <w:r w:rsidRPr="0015057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as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pd</w:t>
      </w:r>
    </w:p>
    <w:p w14:paraId="583284B2" w14:textId="77777777" w:rsidR="0015057A" w:rsidRPr="0015057A" w:rsidRDefault="0015057A" w:rsidP="001505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5057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xlsxwriter</w:t>
      </w:r>
    </w:p>
    <w:p w14:paraId="25198F56" w14:textId="77777777" w:rsidR="0015057A" w:rsidRPr="0015057A" w:rsidRDefault="0015057A" w:rsidP="001505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np.set_printoptions(</w:t>
      </w:r>
      <w:r w:rsidRPr="001505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suppress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15057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True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609C9495" w14:textId="77777777" w:rsidR="0015057A" w:rsidRPr="0015057A" w:rsidRDefault="0015057A" w:rsidP="001505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y = np.array([</w:t>
      </w:r>
      <w:r w:rsidRPr="001505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1729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1505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1794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1505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1748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1505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1582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1505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1590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1505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1628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1505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1798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1505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1342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1505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1652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1505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1302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1505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1805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1505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1889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1505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1572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1505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1619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1505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1894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1505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1631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1505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1471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1505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1468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1505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1534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1505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1607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1505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1370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1505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1431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1505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1395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1505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1374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1505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1745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1505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1721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1505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1812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1505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1617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1505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1316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1505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1899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1505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1833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1505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1322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1505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1877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1505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1585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1505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1408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1505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1785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1505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1884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1505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1719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1505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1586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1505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1352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1505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1346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1505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1727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1505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1703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1505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1806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1505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1492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1505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1759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1505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1614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1505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1707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1505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1810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1505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1423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1505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1312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1505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1675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1505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1635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1505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1451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1505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1891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1505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1304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1505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1872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1505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1677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1505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1754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1505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1621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</w:t>
      </w:r>
    </w:p>
    <w:p w14:paraId="71FCF6C3" w14:textId="77777777" w:rsidR="0015057A" w:rsidRPr="0015057A" w:rsidRDefault="0015057A" w:rsidP="001505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x = np.arange(</w:t>
      </w:r>
      <w:r w:rsidRPr="001505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1505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15057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len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(y))</w:t>
      </w:r>
    </w:p>
    <w:p w14:paraId="1093807E" w14:textId="77777777" w:rsidR="0015057A" w:rsidRPr="0015057A" w:rsidRDefault="0015057A" w:rsidP="001505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n = </w:t>
      </w:r>
      <w:r w:rsidRPr="001505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60</w:t>
      </w:r>
    </w:p>
    <w:p w14:paraId="05B519C0" w14:textId="77777777" w:rsidR="0015057A" w:rsidRPr="0015057A" w:rsidRDefault="0015057A" w:rsidP="001505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a = (n*np.sum([x[i]*y[i] </w:t>
      </w:r>
      <w:r w:rsidRPr="0015057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i </w:t>
      </w:r>
      <w:r w:rsidRPr="0015057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15057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range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(n)]) - np.sum(x)*np.sum(y))/(n*np.sum(x**</w:t>
      </w:r>
      <w:r w:rsidRPr="001505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- np.sum(x)**</w:t>
      </w:r>
      <w:r w:rsidRPr="001505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0FA9822A" w14:textId="77777777" w:rsidR="0015057A" w:rsidRPr="0015057A" w:rsidRDefault="0015057A" w:rsidP="001505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b = (np.sum(x**</w:t>
      </w:r>
      <w:r w:rsidRPr="001505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)*np.sum(y) - np.sum(x)*np.sum([x[i]*y[i] </w:t>
      </w:r>
      <w:r w:rsidRPr="0015057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i </w:t>
      </w:r>
      <w:r w:rsidRPr="0015057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15057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range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(n)]))/(n*np.sum(x**</w:t>
      </w:r>
      <w:r w:rsidRPr="001505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- np.sum(x)**</w:t>
      </w:r>
      <w:r w:rsidRPr="001505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74F34D90" w14:textId="77777777" w:rsidR="0015057A" w:rsidRPr="0015057A" w:rsidRDefault="0015057A" w:rsidP="001505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y2 = np.array([a*x[i]+b </w:t>
      </w:r>
      <w:r w:rsidRPr="0015057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i </w:t>
      </w:r>
      <w:r w:rsidRPr="0015057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15057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range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(n)])</w:t>
      </w:r>
    </w:p>
    <w:p w14:paraId="34F37204" w14:textId="77777777" w:rsidR="0015057A" w:rsidRPr="0015057A" w:rsidRDefault="0015057A" w:rsidP="001505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So = np.sum(y**</w:t>
      </w:r>
      <w:r w:rsidRPr="001505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)/(n-</w:t>
      </w:r>
      <w:r w:rsidRPr="001505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- np.sum(y)**</w:t>
      </w:r>
      <w:r w:rsidRPr="001505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/(n*(n-</w:t>
      </w:r>
      <w:r w:rsidRPr="001505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 - (n*np.sum([x[i]*y[i] </w:t>
      </w:r>
      <w:r w:rsidRPr="0015057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i </w:t>
      </w:r>
      <w:r w:rsidRPr="0015057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15057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range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(n)]) - np.sum(x)*np.sum(y))**</w:t>
      </w:r>
      <w:r w:rsidRPr="001505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/(n*(n-</w:t>
      </w:r>
      <w:r w:rsidRPr="001505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)*(n*np.sum(x**</w:t>
      </w:r>
      <w:r w:rsidRPr="001505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- np.sum(x)**</w:t>
      </w:r>
      <w:r w:rsidRPr="001505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</w:t>
      </w:r>
    </w:p>
    <w:p w14:paraId="7A69E216" w14:textId="77777777" w:rsidR="0015057A" w:rsidRPr="0015057A" w:rsidRDefault="0015057A" w:rsidP="001505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Sa = So/(n*np.sum(x**</w:t>
      </w:r>
      <w:r w:rsidRPr="001505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- np.sum(x)**</w:t>
      </w:r>
      <w:r w:rsidRPr="001505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4B134FA4" w14:textId="77777777" w:rsidR="0015057A" w:rsidRPr="0015057A" w:rsidRDefault="0015057A" w:rsidP="001505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Sb = (So*np.sum(x**</w:t>
      </w:r>
      <w:r w:rsidRPr="001505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))/(n*np.sum(x**</w:t>
      </w:r>
      <w:r w:rsidRPr="001505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- np.sum(x)**</w:t>
      </w:r>
      <w:r w:rsidRPr="001505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3EE324EA" w14:textId="77777777" w:rsidR="0015057A" w:rsidRPr="0015057A" w:rsidRDefault="0015057A" w:rsidP="001505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data_pd = pd.DataFrame()</w:t>
      </w:r>
    </w:p>
    <w:p w14:paraId="2B0BF2C9" w14:textId="77777777" w:rsidR="0015057A" w:rsidRPr="0015057A" w:rsidRDefault="0015057A" w:rsidP="001505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data_pd[</w:t>
      </w:r>
      <w:r w:rsidRPr="0015057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'X'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 = x</w:t>
      </w:r>
    </w:p>
    <w:p w14:paraId="046DD154" w14:textId="77777777" w:rsidR="0015057A" w:rsidRPr="0015057A" w:rsidRDefault="0015057A" w:rsidP="001505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data_pd[</w:t>
      </w:r>
      <w:r w:rsidRPr="0015057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'Y'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 = y</w:t>
      </w:r>
    </w:p>
    <w:p w14:paraId="040441DC" w14:textId="77777777" w:rsidR="0015057A" w:rsidRPr="0015057A" w:rsidRDefault="0015057A" w:rsidP="001505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data_pd[</w:t>
      </w:r>
      <w:r w:rsidRPr="0015057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'Y2'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 = y2</w:t>
      </w:r>
    </w:p>
    <w:p w14:paraId="325F4D32" w14:textId="77777777" w:rsidR="0015057A" w:rsidRPr="0015057A" w:rsidRDefault="0015057A" w:rsidP="001505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data_pd[</w:t>
      </w:r>
      <w:r w:rsidRPr="0015057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'Y2+d'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 = np.array([(a+np.sqrt(Sa))*x[i]+(b+np.sqrt(Sb)) </w:t>
      </w:r>
      <w:r w:rsidRPr="0015057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i </w:t>
      </w:r>
      <w:r w:rsidRPr="0015057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15057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range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(n)])</w:t>
      </w:r>
    </w:p>
    <w:p w14:paraId="0D213A74" w14:textId="77777777" w:rsidR="0015057A" w:rsidRPr="0015057A" w:rsidRDefault="0015057A" w:rsidP="001505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data_pd[</w:t>
      </w:r>
      <w:r w:rsidRPr="0015057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'Y2-d'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 = np.array([(a-np.sqrt(Sa))*x[i]+(b-np.sqrt(Sb)) </w:t>
      </w:r>
      <w:r w:rsidRPr="0015057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i </w:t>
      </w:r>
      <w:r w:rsidRPr="0015057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15057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range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(n)])</w:t>
      </w:r>
    </w:p>
    <w:p w14:paraId="4ECC2BF6" w14:textId="77777777" w:rsidR="0015057A" w:rsidRPr="0015057A" w:rsidRDefault="0015057A" w:rsidP="001505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data_pd2 = pd.DataFrame()</w:t>
      </w:r>
    </w:p>
    <w:p w14:paraId="09BF6293" w14:textId="77777777" w:rsidR="0015057A" w:rsidRPr="0015057A" w:rsidRDefault="0015057A" w:rsidP="001505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data_pd2[</w:t>
      </w:r>
      <w:r w:rsidRPr="0015057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'a'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 = [</w:t>
      </w:r>
      <w:r w:rsidRPr="0015057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'b'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15057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'So'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15057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'Sa'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15057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'Sb'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</w:t>
      </w:r>
    </w:p>
    <w:p w14:paraId="0E354B97" w14:textId="77777777" w:rsidR="0015057A" w:rsidRPr="0015057A" w:rsidRDefault="0015057A" w:rsidP="001505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data_pd2[</w:t>
      </w:r>
      <w:r w:rsidRPr="0015057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</w:t>
      </w:r>
      <w:r w:rsidRPr="0015057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15057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{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a</w:t>
      </w:r>
      <w:r w:rsidRPr="0015057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}</w:t>
      </w:r>
      <w:r w:rsidRPr="0015057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 = [b,np.sqrt(So),np.sqrt(Sa),np.sqrt(Sb)]</w:t>
      </w:r>
    </w:p>
    <w:p w14:paraId="2DA19D73" w14:textId="77777777" w:rsidR="0015057A" w:rsidRPr="0015057A" w:rsidRDefault="0015057A" w:rsidP="001505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data_pd = pd.concat([data_pd,data_pd2],</w:t>
      </w:r>
      <w:r w:rsidRPr="001505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axis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1505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2C220418" w14:textId="77777777" w:rsidR="0015057A" w:rsidRPr="0015057A" w:rsidRDefault="0015057A" w:rsidP="001505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5057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with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pd.ExcelWriter(</w:t>
      </w:r>
      <w:r w:rsidRPr="0015057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'lab3.xlsx'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</w:t>
      </w:r>
      <w:r w:rsidRPr="0015057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as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writer:</w:t>
      </w:r>
    </w:p>
    <w:p w14:paraId="3003D2DA" w14:textId="77777777" w:rsidR="0015057A" w:rsidRPr="0015057A" w:rsidRDefault="0015057A" w:rsidP="001505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data_pd.to_excel(writer,</w:t>
      </w:r>
      <w:r w:rsidRPr="001505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index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15057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None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1505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sheet_name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15057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'lab3'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014EEDC5" w14:textId="002E0B6C" w:rsidR="00266AB5" w:rsidRPr="009F4C48" w:rsidRDefault="00266AB5" w:rsidP="001505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sectPr w:rsidR="00266AB5" w:rsidRPr="009F4C48" w:rsidSect="00B00F7A">
      <w:footerReference w:type="default" r:id="rId30"/>
      <w:footerReference w:type="first" r:id="rId3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63CB49" w14:textId="77777777" w:rsidR="0079177E" w:rsidRDefault="0079177E" w:rsidP="004A00A9">
      <w:pPr>
        <w:spacing w:line="240" w:lineRule="auto"/>
      </w:pPr>
      <w:r>
        <w:separator/>
      </w:r>
    </w:p>
  </w:endnote>
  <w:endnote w:type="continuationSeparator" w:id="0">
    <w:p w14:paraId="70248FDA" w14:textId="77777777" w:rsidR="0079177E" w:rsidRDefault="0079177E" w:rsidP="004A00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F8ABFE" w14:textId="52DC99A4" w:rsidR="00083E18" w:rsidRDefault="00083E18" w:rsidP="00164D2F">
    <w:pPr>
      <w:pStyle w:val="a5"/>
      <w:jc w:val="center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>
      <w:rPr>
        <w:noProof/>
      </w:rPr>
      <w:t>5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FD2CE1" w14:textId="77777777" w:rsidR="00083E18" w:rsidRPr="00D215D0" w:rsidRDefault="00083E18" w:rsidP="00D215D0">
    <w:pPr>
      <w:jc w:val="center"/>
      <w:rPr>
        <w:szCs w:val="24"/>
        <w:lang w:val="en-US"/>
      </w:rPr>
    </w:pPr>
    <w:r>
      <w:rPr>
        <w:szCs w:val="24"/>
      </w:rPr>
      <w:t>Барнаул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3EEC31" w14:textId="77777777" w:rsidR="0079177E" w:rsidRDefault="0079177E" w:rsidP="004A00A9">
      <w:pPr>
        <w:spacing w:line="240" w:lineRule="auto"/>
      </w:pPr>
      <w:r>
        <w:separator/>
      </w:r>
    </w:p>
  </w:footnote>
  <w:footnote w:type="continuationSeparator" w:id="0">
    <w:p w14:paraId="1F3B0F7E" w14:textId="77777777" w:rsidR="0079177E" w:rsidRDefault="0079177E" w:rsidP="004A00A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E3F15"/>
    <w:multiLevelType w:val="hybridMultilevel"/>
    <w:tmpl w:val="6F826A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0E011F"/>
    <w:multiLevelType w:val="multilevel"/>
    <w:tmpl w:val="5584FD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  <w:i w:val="0"/>
      </w:rPr>
    </w:lvl>
  </w:abstractNum>
  <w:abstractNum w:abstractNumId="2" w15:restartNumberingAfterBreak="0">
    <w:nsid w:val="09F53D6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1FA6642"/>
    <w:multiLevelType w:val="multilevel"/>
    <w:tmpl w:val="4386CC4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  <w:i w:val="0"/>
      </w:rPr>
    </w:lvl>
  </w:abstractNum>
  <w:abstractNum w:abstractNumId="4" w15:restartNumberingAfterBreak="0">
    <w:nsid w:val="1C7C7BA9"/>
    <w:multiLevelType w:val="multilevel"/>
    <w:tmpl w:val="0F569B1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  <w:i w:val="0"/>
      </w:rPr>
    </w:lvl>
  </w:abstractNum>
  <w:abstractNum w:abstractNumId="5" w15:restartNumberingAfterBreak="0">
    <w:nsid w:val="29CA76D8"/>
    <w:multiLevelType w:val="hybridMultilevel"/>
    <w:tmpl w:val="E0E66460"/>
    <w:lvl w:ilvl="0" w:tplc="DF6E42E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417166"/>
    <w:multiLevelType w:val="multilevel"/>
    <w:tmpl w:val="9566CFF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  <w:i w:val="0"/>
      </w:rPr>
    </w:lvl>
  </w:abstractNum>
  <w:abstractNum w:abstractNumId="7" w15:restartNumberingAfterBreak="0">
    <w:nsid w:val="2F1D2D1F"/>
    <w:multiLevelType w:val="multilevel"/>
    <w:tmpl w:val="5584FD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  <w:i w:val="0"/>
      </w:rPr>
    </w:lvl>
  </w:abstractNum>
  <w:abstractNum w:abstractNumId="8" w15:restartNumberingAfterBreak="0">
    <w:nsid w:val="325B17FE"/>
    <w:multiLevelType w:val="hybridMultilevel"/>
    <w:tmpl w:val="20162F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0D2A86"/>
    <w:multiLevelType w:val="hybridMultilevel"/>
    <w:tmpl w:val="29E24C34"/>
    <w:lvl w:ilvl="0" w:tplc="82A210A8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F94F4F"/>
    <w:multiLevelType w:val="multilevel"/>
    <w:tmpl w:val="4D82FAB4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2"/>
      <w:numFmt w:val="decimal"/>
      <w:isLgl/>
      <w:lvlText w:val="%1.%2"/>
      <w:lvlJc w:val="left"/>
      <w:pPr>
        <w:ind w:left="1211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  <w:i w:val="0"/>
      </w:rPr>
    </w:lvl>
  </w:abstractNum>
  <w:abstractNum w:abstractNumId="11" w15:restartNumberingAfterBreak="0">
    <w:nsid w:val="424F1738"/>
    <w:multiLevelType w:val="multilevel"/>
    <w:tmpl w:val="5584FD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  <w:i w:val="0"/>
      </w:rPr>
    </w:lvl>
  </w:abstractNum>
  <w:abstractNum w:abstractNumId="12" w15:restartNumberingAfterBreak="0">
    <w:nsid w:val="447F0930"/>
    <w:multiLevelType w:val="hybridMultilevel"/>
    <w:tmpl w:val="E7FC338E"/>
    <w:lvl w:ilvl="0" w:tplc="2518593E">
      <w:start w:val="1"/>
      <w:numFmt w:val="decimal"/>
      <w:lvlText w:val="%1."/>
      <w:lvlJc w:val="left"/>
      <w:pPr>
        <w:ind w:left="6881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DC4796"/>
    <w:multiLevelType w:val="multilevel"/>
    <w:tmpl w:val="5584FD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  <w:i w:val="0"/>
      </w:rPr>
    </w:lvl>
  </w:abstractNum>
  <w:abstractNum w:abstractNumId="14" w15:restartNumberingAfterBreak="0">
    <w:nsid w:val="610834A2"/>
    <w:multiLevelType w:val="multilevel"/>
    <w:tmpl w:val="5584FD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  <w:i w:val="0"/>
      </w:rPr>
    </w:lvl>
  </w:abstractNum>
  <w:abstractNum w:abstractNumId="15" w15:restartNumberingAfterBreak="0">
    <w:nsid w:val="67097E80"/>
    <w:multiLevelType w:val="multilevel"/>
    <w:tmpl w:val="9566CFF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  <w:i w:val="0"/>
      </w:rPr>
    </w:lvl>
  </w:abstractNum>
  <w:abstractNum w:abstractNumId="16" w15:restartNumberingAfterBreak="0">
    <w:nsid w:val="69AD702E"/>
    <w:multiLevelType w:val="hybridMultilevel"/>
    <w:tmpl w:val="A5AC62D6"/>
    <w:lvl w:ilvl="0" w:tplc="F086F91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6A271F0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3F713B8"/>
    <w:multiLevelType w:val="hybridMultilevel"/>
    <w:tmpl w:val="FFFC138E"/>
    <w:lvl w:ilvl="0" w:tplc="86FABAF0">
      <w:start w:val="1"/>
      <w:numFmt w:val="lowerLetter"/>
      <w:lvlText w:val="%1."/>
      <w:lvlJc w:val="left"/>
      <w:pPr>
        <w:ind w:left="927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76B438B3"/>
    <w:multiLevelType w:val="multilevel"/>
    <w:tmpl w:val="B29A65EA"/>
    <w:lvl w:ilvl="0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  <w:i w:val="0"/>
      </w:rPr>
    </w:lvl>
  </w:abstractNum>
  <w:abstractNum w:abstractNumId="20" w15:restartNumberingAfterBreak="0">
    <w:nsid w:val="79297CE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14"/>
  </w:num>
  <w:num w:numId="3">
    <w:abstractNumId w:val="18"/>
  </w:num>
  <w:num w:numId="4">
    <w:abstractNumId w:val="13"/>
  </w:num>
  <w:num w:numId="5">
    <w:abstractNumId w:val="7"/>
  </w:num>
  <w:num w:numId="6">
    <w:abstractNumId w:val="1"/>
  </w:num>
  <w:num w:numId="7">
    <w:abstractNumId w:val="16"/>
  </w:num>
  <w:num w:numId="8">
    <w:abstractNumId w:val="11"/>
  </w:num>
  <w:num w:numId="9">
    <w:abstractNumId w:val="3"/>
  </w:num>
  <w:num w:numId="10">
    <w:abstractNumId w:val="19"/>
  </w:num>
  <w:num w:numId="11">
    <w:abstractNumId w:val="4"/>
  </w:num>
  <w:num w:numId="12">
    <w:abstractNumId w:val="15"/>
  </w:num>
  <w:num w:numId="13">
    <w:abstractNumId w:val="6"/>
  </w:num>
  <w:num w:numId="14">
    <w:abstractNumId w:val="10"/>
  </w:num>
  <w:num w:numId="15">
    <w:abstractNumId w:val="12"/>
  </w:num>
  <w:num w:numId="16">
    <w:abstractNumId w:val="0"/>
  </w:num>
  <w:num w:numId="17">
    <w:abstractNumId w:val="2"/>
  </w:num>
  <w:num w:numId="18">
    <w:abstractNumId w:val="17"/>
  </w:num>
  <w:num w:numId="19">
    <w:abstractNumId w:val="8"/>
  </w:num>
  <w:num w:numId="20">
    <w:abstractNumId w:val="20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6B5"/>
    <w:rsid w:val="00001E62"/>
    <w:rsid w:val="000044E2"/>
    <w:rsid w:val="00010C2F"/>
    <w:rsid w:val="000124B3"/>
    <w:rsid w:val="000144F4"/>
    <w:rsid w:val="00014A7B"/>
    <w:rsid w:val="00014B51"/>
    <w:rsid w:val="000151C9"/>
    <w:rsid w:val="00021C89"/>
    <w:rsid w:val="00022575"/>
    <w:rsid w:val="00022CFD"/>
    <w:rsid w:val="0002482A"/>
    <w:rsid w:val="000321A5"/>
    <w:rsid w:val="00033025"/>
    <w:rsid w:val="000356C7"/>
    <w:rsid w:val="00035BFC"/>
    <w:rsid w:val="0004024F"/>
    <w:rsid w:val="00040578"/>
    <w:rsid w:val="0004591E"/>
    <w:rsid w:val="00047AB5"/>
    <w:rsid w:val="00047BA1"/>
    <w:rsid w:val="000501CA"/>
    <w:rsid w:val="00050F1A"/>
    <w:rsid w:val="0005107D"/>
    <w:rsid w:val="00051376"/>
    <w:rsid w:val="000534D9"/>
    <w:rsid w:val="00054B8F"/>
    <w:rsid w:val="0006169B"/>
    <w:rsid w:val="00064324"/>
    <w:rsid w:val="00064F5C"/>
    <w:rsid w:val="00065FA3"/>
    <w:rsid w:val="00066558"/>
    <w:rsid w:val="00067C02"/>
    <w:rsid w:val="00074781"/>
    <w:rsid w:val="00074DB7"/>
    <w:rsid w:val="00075DF1"/>
    <w:rsid w:val="00081944"/>
    <w:rsid w:val="00083E18"/>
    <w:rsid w:val="000865EA"/>
    <w:rsid w:val="000871EE"/>
    <w:rsid w:val="000875FF"/>
    <w:rsid w:val="00091129"/>
    <w:rsid w:val="000937E5"/>
    <w:rsid w:val="00093E0F"/>
    <w:rsid w:val="00094011"/>
    <w:rsid w:val="000A1870"/>
    <w:rsid w:val="000A1EF9"/>
    <w:rsid w:val="000A26CB"/>
    <w:rsid w:val="000A508C"/>
    <w:rsid w:val="000A7036"/>
    <w:rsid w:val="000A78BB"/>
    <w:rsid w:val="000B3DE0"/>
    <w:rsid w:val="000B5620"/>
    <w:rsid w:val="000B5ECF"/>
    <w:rsid w:val="000B78F1"/>
    <w:rsid w:val="000C0DED"/>
    <w:rsid w:val="000C2F74"/>
    <w:rsid w:val="000C555B"/>
    <w:rsid w:val="000C5BFB"/>
    <w:rsid w:val="000C6013"/>
    <w:rsid w:val="000C70E3"/>
    <w:rsid w:val="000C71D8"/>
    <w:rsid w:val="000C73A5"/>
    <w:rsid w:val="000C7FC1"/>
    <w:rsid w:val="000D008F"/>
    <w:rsid w:val="000D0BC2"/>
    <w:rsid w:val="000D10FD"/>
    <w:rsid w:val="000D1C3A"/>
    <w:rsid w:val="000D31DF"/>
    <w:rsid w:val="000D5CE7"/>
    <w:rsid w:val="000D6A69"/>
    <w:rsid w:val="000D7778"/>
    <w:rsid w:val="000E143B"/>
    <w:rsid w:val="000E2339"/>
    <w:rsid w:val="000E28A3"/>
    <w:rsid w:val="000E413D"/>
    <w:rsid w:val="000E6657"/>
    <w:rsid w:val="000E72A8"/>
    <w:rsid w:val="000F0587"/>
    <w:rsid w:val="000F2C3A"/>
    <w:rsid w:val="000F373D"/>
    <w:rsid w:val="000F46F1"/>
    <w:rsid w:val="000F65AB"/>
    <w:rsid w:val="00102205"/>
    <w:rsid w:val="001043B9"/>
    <w:rsid w:val="00104672"/>
    <w:rsid w:val="001048DC"/>
    <w:rsid w:val="00104BA0"/>
    <w:rsid w:val="001057CF"/>
    <w:rsid w:val="00113FF5"/>
    <w:rsid w:val="00116513"/>
    <w:rsid w:val="0012375F"/>
    <w:rsid w:val="001274D0"/>
    <w:rsid w:val="00127FE2"/>
    <w:rsid w:val="001346D1"/>
    <w:rsid w:val="00134E44"/>
    <w:rsid w:val="001362B3"/>
    <w:rsid w:val="001362EB"/>
    <w:rsid w:val="001405B5"/>
    <w:rsid w:val="00142DE2"/>
    <w:rsid w:val="00143587"/>
    <w:rsid w:val="00144AF5"/>
    <w:rsid w:val="00145A05"/>
    <w:rsid w:val="0014706C"/>
    <w:rsid w:val="0015057A"/>
    <w:rsid w:val="0015153F"/>
    <w:rsid w:val="00153691"/>
    <w:rsid w:val="00153E17"/>
    <w:rsid w:val="00155519"/>
    <w:rsid w:val="00155B09"/>
    <w:rsid w:val="00155B75"/>
    <w:rsid w:val="0015610B"/>
    <w:rsid w:val="001573E2"/>
    <w:rsid w:val="00161360"/>
    <w:rsid w:val="00164168"/>
    <w:rsid w:val="00164A16"/>
    <w:rsid w:val="00164D2F"/>
    <w:rsid w:val="0016690D"/>
    <w:rsid w:val="00170174"/>
    <w:rsid w:val="00171C4B"/>
    <w:rsid w:val="00172944"/>
    <w:rsid w:val="00175D5C"/>
    <w:rsid w:val="0017767F"/>
    <w:rsid w:val="00180D69"/>
    <w:rsid w:val="00183ACC"/>
    <w:rsid w:val="00186008"/>
    <w:rsid w:val="001877CE"/>
    <w:rsid w:val="0019016E"/>
    <w:rsid w:val="0019138D"/>
    <w:rsid w:val="001932FB"/>
    <w:rsid w:val="00193E94"/>
    <w:rsid w:val="00193F4B"/>
    <w:rsid w:val="0019513E"/>
    <w:rsid w:val="00195162"/>
    <w:rsid w:val="00195FF3"/>
    <w:rsid w:val="001962EE"/>
    <w:rsid w:val="00197AF7"/>
    <w:rsid w:val="00197DAA"/>
    <w:rsid w:val="001A15A4"/>
    <w:rsid w:val="001A1EB5"/>
    <w:rsid w:val="001A23FF"/>
    <w:rsid w:val="001A28ED"/>
    <w:rsid w:val="001A3475"/>
    <w:rsid w:val="001A3591"/>
    <w:rsid w:val="001A3D3B"/>
    <w:rsid w:val="001A447F"/>
    <w:rsid w:val="001A679E"/>
    <w:rsid w:val="001A6E61"/>
    <w:rsid w:val="001B351C"/>
    <w:rsid w:val="001C1086"/>
    <w:rsid w:val="001C3D06"/>
    <w:rsid w:val="001C5915"/>
    <w:rsid w:val="001D0437"/>
    <w:rsid w:val="001D185D"/>
    <w:rsid w:val="001D7554"/>
    <w:rsid w:val="001E4F68"/>
    <w:rsid w:val="001F03B6"/>
    <w:rsid w:val="001F141F"/>
    <w:rsid w:val="001F40A3"/>
    <w:rsid w:val="001F4B3A"/>
    <w:rsid w:val="001F51FA"/>
    <w:rsid w:val="001F7C7A"/>
    <w:rsid w:val="001F7F2D"/>
    <w:rsid w:val="00207FD9"/>
    <w:rsid w:val="00211E95"/>
    <w:rsid w:val="00211F89"/>
    <w:rsid w:val="00216902"/>
    <w:rsid w:val="00222CDE"/>
    <w:rsid w:val="00222E6D"/>
    <w:rsid w:val="002244EC"/>
    <w:rsid w:val="00224F60"/>
    <w:rsid w:val="00227C8A"/>
    <w:rsid w:val="002317A2"/>
    <w:rsid w:val="00236A1C"/>
    <w:rsid w:val="002408E9"/>
    <w:rsid w:val="002432AF"/>
    <w:rsid w:val="002474E6"/>
    <w:rsid w:val="00256945"/>
    <w:rsid w:val="002615E2"/>
    <w:rsid w:val="00266AB5"/>
    <w:rsid w:val="00266F1A"/>
    <w:rsid w:val="002713C4"/>
    <w:rsid w:val="002718B2"/>
    <w:rsid w:val="00272701"/>
    <w:rsid w:val="00277692"/>
    <w:rsid w:val="00281170"/>
    <w:rsid w:val="00285B0F"/>
    <w:rsid w:val="00286100"/>
    <w:rsid w:val="0028745A"/>
    <w:rsid w:val="00292A7E"/>
    <w:rsid w:val="00292DEF"/>
    <w:rsid w:val="002966FC"/>
    <w:rsid w:val="002A02A6"/>
    <w:rsid w:val="002A34AE"/>
    <w:rsid w:val="002A352C"/>
    <w:rsid w:val="002A40F7"/>
    <w:rsid w:val="002A78EA"/>
    <w:rsid w:val="002B154B"/>
    <w:rsid w:val="002B22FA"/>
    <w:rsid w:val="002B2690"/>
    <w:rsid w:val="002B56A8"/>
    <w:rsid w:val="002B56B5"/>
    <w:rsid w:val="002B6E0F"/>
    <w:rsid w:val="002C0120"/>
    <w:rsid w:val="002C0B4A"/>
    <w:rsid w:val="002C50F9"/>
    <w:rsid w:val="002C517D"/>
    <w:rsid w:val="002C7A1F"/>
    <w:rsid w:val="002C7E41"/>
    <w:rsid w:val="002D0F30"/>
    <w:rsid w:val="002D26CE"/>
    <w:rsid w:val="002D2A60"/>
    <w:rsid w:val="002D5197"/>
    <w:rsid w:val="002D66F8"/>
    <w:rsid w:val="002D66FF"/>
    <w:rsid w:val="002E4EBB"/>
    <w:rsid w:val="002E5221"/>
    <w:rsid w:val="002E54F8"/>
    <w:rsid w:val="002E7396"/>
    <w:rsid w:val="002F121B"/>
    <w:rsid w:val="002F3F43"/>
    <w:rsid w:val="002F4314"/>
    <w:rsid w:val="002F4B3A"/>
    <w:rsid w:val="002F6E0A"/>
    <w:rsid w:val="002F750D"/>
    <w:rsid w:val="0030080F"/>
    <w:rsid w:val="00301442"/>
    <w:rsid w:val="00302E86"/>
    <w:rsid w:val="00303B90"/>
    <w:rsid w:val="00311C41"/>
    <w:rsid w:val="00312712"/>
    <w:rsid w:val="00313F76"/>
    <w:rsid w:val="00315592"/>
    <w:rsid w:val="00315689"/>
    <w:rsid w:val="003157B7"/>
    <w:rsid w:val="003176AC"/>
    <w:rsid w:val="00323DF9"/>
    <w:rsid w:val="00324114"/>
    <w:rsid w:val="00326F77"/>
    <w:rsid w:val="00331679"/>
    <w:rsid w:val="003331EC"/>
    <w:rsid w:val="00334554"/>
    <w:rsid w:val="00334B32"/>
    <w:rsid w:val="00336EB0"/>
    <w:rsid w:val="00337EE6"/>
    <w:rsid w:val="003401A9"/>
    <w:rsid w:val="00341243"/>
    <w:rsid w:val="0034144C"/>
    <w:rsid w:val="0034411F"/>
    <w:rsid w:val="00345A77"/>
    <w:rsid w:val="003472EF"/>
    <w:rsid w:val="00356B1A"/>
    <w:rsid w:val="0035702F"/>
    <w:rsid w:val="003659AA"/>
    <w:rsid w:val="0036632A"/>
    <w:rsid w:val="0037215A"/>
    <w:rsid w:val="00372ADC"/>
    <w:rsid w:val="003743A5"/>
    <w:rsid w:val="00374786"/>
    <w:rsid w:val="00375553"/>
    <w:rsid w:val="00381D8F"/>
    <w:rsid w:val="00383AD0"/>
    <w:rsid w:val="0039231A"/>
    <w:rsid w:val="003930BB"/>
    <w:rsid w:val="00393AB1"/>
    <w:rsid w:val="00394A9C"/>
    <w:rsid w:val="00397488"/>
    <w:rsid w:val="003A1BBA"/>
    <w:rsid w:val="003A2141"/>
    <w:rsid w:val="003A375E"/>
    <w:rsid w:val="003A4E48"/>
    <w:rsid w:val="003A517F"/>
    <w:rsid w:val="003B1D2D"/>
    <w:rsid w:val="003B226B"/>
    <w:rsid w:val="003B2C1A"/>
    <w:rsid w:val="003C2DED"/>
    <w:rsid w:val="003D080C"/>
    <w:rsid w:val="003D3538"/>
    <w:rsid w:val="003D3F61"/>
    <w:rsid w:val="003D4923"/>
    <w:rsid w:val="003D56BE"/>
    <w:rsid w:val="003D6505"/>
    <w:rsid w:val="003D681F"/>
    <w:rsid w:val="003E0730"/>
    <w:rsid w:val="003F000F"/>
    <w:rsid w:val="003F25A1"/>
    <w:rsid w:val="003F4030"/>
    <w:rsid w:val="003F4A15"/>
    <w:rsid w:val="003F5D21"/>
    <w:rsid w:val="003F5F9C"/>
    <w:rsid w:val="00401131"/>
    <w:rsid w:val="00401FC6"/>
    <w:rsid w:val="0041031E"/>
    <w:rsid w:val="004133A9"/>
    <w:rsid w:val="00413C05"/>
    <w:rsid w:val="004236F5"/>
    <w:rsid w:val="00434B27"/>
    <w:rsid w:val="00435D06"/>
    <w:rsid w:val="004364AC"/>
    <w:rsid w:val="0043671F"/>
    <w:rsid w:val="004377E9"/>
    <w:rsid w:val="004436B5"/>
    <w:rsid w:val="00444BDD"/>
    <w:rsid w:val="004462DC"/>
    <w:rsid w:val="004504A4"/>
    <w:rsid w:val="00450733"/>
    <w:rsid w:val="0045211F"/>
    <w:rsid w:val="00452402"/>
    <w:rsid w:val="00462E96"/>
    <w:rsid w:val="00464853"/>
    <w:rsid w:val="004655CF"/>
    <w:rsid w:val="00467BD9"/>
    <w:rsid w:val="00470828"/>
    <w:rsid w:val="00470975"/>
    <w:rsid w:val="004731D8"/>
    <w:rsid w:val="004774E1"/>
    <w:rsid w:val="0048189E"/>
    <w:rsid w:val="0048229B"/>
    <w:rsid w:val="00482754"/>
    <w:rsid w:val="00483028"/>
    <w:rsid w:val="0048673D"/>
    <w:rsid w:val="00486C7F"/>
    <w:rsid w:val="00490A8E"/>
    <w:rsid w:val="00491A89"/>
    <w:rsid w:val="0049315C"/>
    <w:rsid w:val="00493474"/>
    <w:rsid w:val="00495B6D"/>
    <w:rsid w:val="00497EBC"/>
    <w:rsid w:val="004A00A9"/>
    <w:rsid w:val="004A0242"/>
    <w:rsid w:val="004A0F27"/>
    <w:rsid w:val="004A2F4B"/>
    <w:rsid w:val="004A3BE4"/>
    <w:rsid w:val="004A3C9D"/>
    <w:rsid w:val="004A5D01"/>
    <w:rsid w:val="004A5E71"/>
    <w:rsid w:val="004A664E"/>
    <w:rsid w:val="004A7EF8"/>
    <w:rsid w:val="004B3761"/>
    <w:rsid w:val="004B48D3"/>
    <w:rsid w:val="004B6646"/>
    <w:rsid w:val="004B6AFF"/>
    <w:rsid w:val="004C16BE"/>
    <w:rsid w:val="004C1BA0"/>
    <w:rsid w:val="004C4BD4"/>
    <w:rsid w:val="004C599E"/>
    <w:rsid w:val="004C74E6"/>
    <w:rsid w:val="004D088F"/>
    <w:rsid w:val="004D10D4"/>
    <w:rsid w:val="004E131D"/>
    <w:rsid w:val="004E360B"/>
    <w:rsid w:val="004E3778"/>
    <w:rsid w:val="004E511D"/>
    <w:rsid w:val="004E6984"/>
    <w:rsid w:val="004E7F36"/>
    <w:rsid w:val="004F2DAD"/>
    <w:rsid w:val="004F3655"/>
    <w:rsid w:val="004F467D"/>
    <w:rsid w:val="004F48F8"/>
    <w:rsid w:val="004F5235"/>
    <w:rsid w:val="004F6B69"/>
    <w:rsid w:val="0050286F"/>
    <w:rsid w:val="005033BE"/>
    <w:rsid w:val="005061B6"/>
    <w:rsid w:val="00506945"/>
    <w:rsid w:val="00506B1E"/>
    <w:rsid w:val="00507315"/>
    <w:rsid w:val="0051152D"/>
    <w:rsid w:val="00513239"/>
    <w:rsid w:val="00513658"/>
    <w:rsid w:val="00515497"/>
    <w:rsid w:val="00515E6C"/>
    <w:rsid w:val="00522623"/>
    <w:rsid w:val="00525BAF"/>
    <w:rsid w:val="00527034"/>
    <w:rsid w:val="00527E09"/>
    <w:rsid w:val="00531399"/>
    <w:rsid w:val="0053409C"/>
    <w:rsid w:val="00535670"/>
    <w:rsid w:val="005357F1"/>
    <w:rsid w:val="00535D10"/>
    <w:rsid w:val="00537294"/>
    <w:rsid w:val="00537741"/>
    <w:rsid w:val="0054562F"/>
    <w:rsid w:val="00545AA5"/>
    <w:rsid w:val="005504D7"/>
    <w:rsid w:val="00551BE4"/>
    <w:rsid w:val="0055386E"/>
    <w:rsid w:val="00556496"/>
    <w:rsid w:val="005568C8"/>
    <w:rsid w:val="00560CC4"/>
    <w:rsid w:val="00562CC5"/>
    <w:rsid w:val="00565024"/>
    <w:rsid w:val="0057581B"/>
    <w:rsid w:val="00575825"/>
    <w:rsid w:val="005766C9"/>
    <w:rsid w:val="00577F50"/>
    <w:rsid w:val="005816B4"/>
    <w:rsid w:val="00581E69"/>
    <w:rsid w:val="005850DB"/>
    <w:rsid w:val="0058590C"/>
    <w:rsid w:val="00587619"/>
    <w:rsid w:val="00590AC3"/>
    <w:rsid w:val="00594654"/>
    <w:rsid w:val="005963AA"/>
    <w:rsid w:val="0059646A"/>
    <w:rsid w:val="00596D44"/>
    <w:rsid w:val="005A22EA"/>
    <w:rsid w:val="005A42FC"/>
    <w:rsid w:val="005A4485"/>
    <w:rsid w:val="005A67C4"/>
    <w:rsid w:val="005B1E41"/>
    <w:rsid w:val="005B4E86"/>
    <w:rsid w:val="005B531B"/>
    <w:rsid w:val="005B6557"/>
    <w:rsid w:val="005B65FE"/>
    <w:rsid w:val="005B680F"/>
    <w:rsid w:val="005C116F"/>
    <w:rsid w:val="005C334D"/>
    <w:rsid w:val="005C49F3"/>
    <w:rsid w:val="005C65AE"/>
    <w:rsid w:val="005C7249"/>
    <w:rsid w:val="005D19A2"/>
    <w:rsid w:val="005E1AA5"/>
    <w:rsid w:val="005E2CD3"/>
    <w:rsid w:val="005E40DA"/>
    <w:rsid w:val="005E4729"/>
    <w:rsid w:val="005E793D"/>
    <w:rsid w:val="005F0B0D"/>
    <w:rsid w:val="005F0D90"/>
    <w:rsid w:val="005F1F7F"/>
    <w:rsid w:val="005F20B7"/>
    <w:rsid w:val="005F4756"/>
    <w:rsid w:val="005F66E4"/>
    <w:rsid w:val="006045AA"/>
    <w:rsid w:val="006061ED"/>
    <w:rsid w:val="00610936"/>
    <w:rsid w:val="0061181B"/>
    <w:rsid w:val="00614BC7"/>
    <w:rsid w:val="006158B1"/>
    <w:rsid w:val="00623D77"/>
    <w:rsid w:val="006266E4"/>
    <w:rsid w:val="00627697"/>
    <w:rsid w:val="00627892"/>
    <w:rsid w:val="0063237C"/>
    <w:rsid w:val="00634C7A"/>
    <w:rsid w:val="00636DF3"/>
    <w:rsid w:val="00641C42"/>
    <w:rsid w:val="00643172"/>
    <w:rsid w:val="00645180"/>
    <w:rsid w:val="006500FE"/>
    <w:rsid w:val="0065288A"/>
    <w:rsid w:val="00653033"/>
    <w:rsid w:val="00655572"/>
    <w:rsid w:val="00657748"/>
    <w:rsid w:val="00657997"/>
    <w:rsid w:val="006634A8"/>
    <w:rsid w:val="0067172D"/>
    <w:rsid w:val="00675382"/>
    <w:rsid w:val="006753CB"/>
    <w:rsid w:val="006763C7"/>
    <w:rsid w:val="00677D60"/>
    <w:rsid w:val="00681816"/>
    <w:rsid w:val="0068388E"/>
    <w:rsid w:val="0068611A"/>
    <w:rsid w:val="006903D1"/>
    <w:rsid w:val="006908B2"/>
    <w:rsid w:val="00690B54"/>
    <w:rsid w:val="00691C74"/>
    <w:rsid w:val="006935E2"/>
    <w:rsid w:val="00693D33"/>
    <w:rsid w:val="006A16BE"/>
    <w:rsid w:val="006A2992"/>
    <w:rsid w:val="006A3BC2"/>
    <w:rsid w:val="006A4730"/>
    <w:rsid w:val="006B04B6"/>
    <w:rsid w:val="006B11F4"/>
    <w:rsid w:val="006B477B"/>
    <w:rsid w:val="006B4ACD"/>
    <w:rsid w:val="006B5209"/>
    <w:rsid w:val="006B6472"/>
    <w:rsid w:val="006C063D"/>
    <w:rsid w:val="006C4236"/>
    <w:rsid w:val="006C4A9C"/>
    <w:rsid w:val="006C51FC"/>
    <w:rsid w:val="006C664C"/>
    <w:rsid w:val="006D1137"/>
    <w:rsid w:val="006D304F"/>
    <w:rsid w:val="006D36EE"/>
    <w:rsid w:val="006D7D69"/>
    <w:rsid w:val="006E1741"/>
    <w:rsid w:val="006E3630"/>
    <w:rsid w:val="006E3CC8"/>
    <w:rsid w:val="006E4851"/>
    <w:rsid w:val="006E7281"/>
    <w:rsid w:val="006F53C4"/>
    <w:rsid w:val="00700B38"/>
    <w:rsid w:val="0070183A"/>
    <w:rsid w:val="00703DC2"/>
    <w:rsid w:val="00705B77"/>
    <w:rsid w:val="00706BF3"/>
    <w:rsid w:val="0071050A"/>
    <w:rsid w:val="00710C4E"/>
    <w:rsid w:val="0071782E"/>
    <w:rsid w:val="00720506"/>
    <w:rsid w:val="007234E4"/>
    <w:rsid w:val="00723AE5"/>
    <w:rsid w:val="00726BA3"/>
    <w:rsid w:val="0072757B"/>
    <w:rsid w:val="00730BC0"/>
    <w:rsid w:val="00731412"/>
    <w:rsid w:val="0073185B"/>
    <w:rsid w:val="0073380A"/>
    <w:rsid w:val="00735A77"/>
    <w:rsid w:val="0074070D"/>
    <w:rsid w:val="00740EF9"/>
    <w:rsid w:val="00742283"/>
    <w:rsid w:val="00743E83"/>
    <w:rsid w:val="00744077"/>
    <w:rsid w:val="00747A02"/>
    <w:rsid w:val="007535E2"/>
    <w:rsid w:val="00760969"/>
    <w:rsid w:val="0076280D"/>
    <w:rsid w:val="00765352"/>
    <w:rsid w:val="00766128"/>
    <w:rsid w:val="007665E0"/>
    <w:rsid w:val="007713F4"/>
    <w:rsid w:val="00773710"/>
    <w:rsid w:val="00774852"/>
    <w:rsid w:val="00775B6A"/>
    <w:rsid w:val="007770A6"/>
    <w:rsid w:val="00786D51"/>
    <w:rsid w:val="00787BBD"/>
    <w:rsid w:val="0079143F"/>
    <w:rsid w:val="0079177E"/>
    <w:rsid w:val="00792AAE"/>
    <w:rsid w:val="00796732"/>
    <w:rsid w:val="00797C85"/>
    <w:rsid w:val="007A0E79"/>
    <w:rsid w:val="007A2148"/>
    <w:rsid w:val="007A2D5E"/>
    <w:rsid w:val="007A51D8"/>
    <w:rsid w:val="007B29D0"/>
    <w:rsid w:val="007B4BF6"/>
    <w:rsid w:val="007B6197"/>
    <w:rsid w:val="007B7124"/>
    <w:rsid w:val="007C0477"/>
    <w:rsid w:val="007C14DF"/>
    <w:rsid w:val="007C21E5"/>
    <w:rsid w:val="007C28A8"/>
    <w:rsid w:val="007C4248"/>
    <w:rsid w:val="007C63D7"/>
    <w:rsid w:val="007C66F1"/>
    <w:rsid w:val="007C6E29"/>
    <w:rsid w:val="007D06BD"/>
    <w:rsid w:val="007D1AAB"/>
    <w:rsid w:val="007D4E8C"/>
    <w:rsid w:val="007D70AB"/>
    <w:rsid w:val="007E44A2"/>
    <w:rsid w:val="007E4528"/>
    <w:rsid w:val="007E50AE"/>
    <w:rsid w:val="007E57ED"/>
    <w:rsid w:val="007E59AF"/>
    <w:rsid w:val="007E5DF9"/>
    <w:rsid w:val="007E7F3D"/>
    <w:rsid w:val="00802837"/>
    <w:rsid w:val="00804925"/>
    <w:rsid w:val="00804A3F"/>
    <w:rsid w:val="00811D66"/>
    <w:rsid w:val="00813F97"/>
    <w:rsid w:val="008155AC"/>
    <w:rsid w:val="0081638A"/>
    <w:rsid w:val="00816F49"/>
    <w:rsid w:val="00820217"/>
    <w:rsid w:val="00822630"/>
    <w:rsid w:val="00824FA1"/>
    <w:rsid w:val="00825D03"/>
    <w:rsid w:val="00830A6E"/>
    <w:rsid w:val="008315B8"/>
    <w:rsid w:val="008322C0"/>
    <w:rsid w:val="00832735"/>
    <w:rsid w:val="00834B30"/>
    <w:rsid w:val="0083546A"/>
    <w:rsid w:val="008357D2"/>
    <w:rsid w:val="00836D24"/>
    <w:rsid w:val="00837FB6"/>
    <w:rsid w:val="00842FD2"/>
    <w:rsid w:val="00845A8B"/>
    <w:rsid w:val="00845B80"/>
    <w:rsid w:val="00855075"/>
    <w:rsid w:val="00856E33"/>
    <w:rsid w:val="00857086"/>
    <w:rsid w:val="00857BC0"/>
    <w:rsid w:val="008617CB"/>
    <w:rsid w:val="00861942"/>
    <w:rsid w:val="00863A18"/>
    <w:rsid w:val="008645A9"/>
    <w:rsid w:val="00872D5D"/>
    <w:rsid w:val="00873BA0"/>
    <w:rsid w:val="008804F3"/>
    <w:rsid w:val="0088099D"/>
    <w:rsid w:val="00881AD0"/>
    <w:rsid w:val="00885468"/>
    <w:rsid w:val="0088757A"/>
    <w:rsid w:val="00891422"/>
    <w:rsid w:val="00892808"/>
    <w:rsid w:val="008946BC"/>
    <w:rsid w:val="00894A06"/>
    <w:rsid w:val="008A0FBD"/>
    <w:rsid w:val="008A1438"/>
    <w:rsid w:val="008A2ED6"/>
    <w:rsid w:val="008A4C68"/>
    <w:rsid w:val="008A54EA"/>
    <w:rsid w:val="008B4E20"/>
    <w:rsid w:val="008C0622"/>
    <w:rsid w:val="008C2D17"/>
    <w:rsid w:val="008C36E6"/>
    <w:rsid w:val="008C38D4"/>
    <w:rsid w:val="008C5048"/>
    <w:rsid w:val="008C528F"/>
    <w:rsid w:val="008C5547"/>
    <w:rsid w:val="008C5D0D"/>
    <w:rsid w:val="008D06FD"/>
    <w:rsid w:val="008D413B"/>
    <w:rsid w:val="008D5694"/>
    <w:rsid w:val="008E0ED4"/>
    <w:rsid w:val="008E1E31"/>
    <w:rsid w:val="008E562F"/>
    <w:rsid w:val="008E74DF"/>
    <w:rsid w:val="008F2133"/>
    <w:rsid w:val="008F2391"/>
    <w:rsid w:val="008F50F5"/>
    <w:rsid w:val="008F62A6"/>
    <w:rsid w:val="008F75E2"/>
    <w:rsid w:val="00902FF9"/>
    <w:rsid w:val="00907C7B"/>
    <w:rsid w:val="0091033A"/>
    <w:rsid w:val="00912AC5"/>
    <w:rsid w:val="0091330D"/>
    <w:rsid w:val="00914C74"/>
    <w:rsid w:val="00914F25"/>
    <w:rsid w:val="0091690D"/>
    <w:rsid w:val="009175EE"/>
    <w:rsid w:val="00923BE0"/>
    <w:rsid w:val="00923D71"/>
    <w:rsid w:val="00924307"/>
    <w:rsid w:val="0093050D"/>
    <w:rsid w:val="00932355"/>
    <w:rsid w:val="0093434E"/>
    <w:rsid w:val="00936094"/>
    <w:rsid w:val="00936475"/>
    <w:rsid w:val="00936B40"/>
    <w:rsid w:val="00940BC8"/>
    <w:rsid w:val="00941815"/>
    <w:rsid w:val="0094229E"/>
    <w:rsid w:val="00942341"/>
    <w:rsid w:val="0094327E"/>
    <w:rsid w:val="00943B61"/>
    <w:rsid w:val="0094466A"/>
    <w:rsid w:val="00944A18"/>
    <w:rsid w:val="00946ED0"/>
    <w:rsid w:val="00947228"/>
    <w:rsid w:val="00950CAD"/>
    <w:rsid w:val="009516B9"/>
    <w:rsid w:val="00953E08"/>
    <w:rsid w:val="00955074"/>
    <w:rsid w:val="009563BD"/>
    <w:rsid w:val="009605F9"/>
    <w:rsid w:val="009615AD"/>
    <w:rsid w:val="009661AC"/>
    <w:rsid w:val="00966FA9"/>
    <w:rsid w:val="00967CBE"/>
    <w:rsid w:val="00971E97"/>
    <w:rsid w:val="00972866"/>
    <w:rsid w:val="00973669"/>
    <w:rsid w:val="00973FE5"/>
    <w:rsid w:val="009748AC"/>
    <w:rsid w:val="00976CEC"/>
    <w:rsid w:val="00977795"/>
    <w:rsid w:val="00977977"/>
    <w:rsid w:val="00981E49"/>
    <w:rsid w:val="0098291F"/>
    <w:rsid w:val="0098590A"/>
    <w:rsid w:val="009865F2"/>
    <w:rsid w:val="0099036B"/>
    <w:rsid w:val="009903DD"/>
    <w:rsid w:val="009928C6"/>
    <w:rsid w:val="00993771"/>
    <w:rsid w:val="0099457D"/>
    <w:rsid w:val="00994D9F"/>
    <w:rsid w:val="00997318"/>
    <w:rsid w:val="009A0117"/>
    <w:rsid w:val="009A472E"/>
    <w:rsid w:val="009A4732"/>
    <w:rsid w:val="009A4F90"/>
    <w:rsid w:val="009A6CE5"/>
    <w:rsid w:val="009B0A1F"/>
    <w:rsid w:val="009B3C0B"/>
    <w:rsid w:val="009B5CEC"/>
    <w:rsid w:val="009B67E2"/>
    <w:rsid w:val="009B7C5D"/>
    <w:rsid w:val="009B7E49"/>
    <w:rsid w:val="009C267D"/>
    <w:rsid w:val="009C2EC8"/>
    <w:rsid w:val="009C6045"/>
    <w:rsid w:val="009C6195"/>
    <w:rsid w:val="009D28C5"/>
    <w:rsid w:val="009D4937"/>
    <w:rsid w:val="009E111D"/>
    <w:rsid w:val="009F0574"/>
    <w:rsid w:val="009F1E12"/>
    <w:rsid w:val="009F380F"/>
    <w:rsid w:val="009F4C48"/>
    <w:rsid w:val="009F7C92"/>
    <w:rsid w:val="00A01A72"/>
    <w:rsid w:val="00A11051"/>
    <w:rsid w:val="00A11AC7"/>
    <w:rsid w:val="00A1287B"/>
    <w:rsid w:val="00A14CF7"/>
    <w:rsid w:val="00A179B7"/>
    <w:rsid w:val="00A23F52"/>
    <w:rsid w:val="00A264D9"/>
    <w:rsid w:val="00A277C2"/>
    <w:rsid w:val="00A30577"/>
    <w:rsid w:val="00A3166D"/>
    <w:rsid w:val="00A34854"/>
    <w:rsid w:val="00A37B08"/>
    <w:rsid w:val="00A417D6"/>
    <w:rsid w:val="00A44582"/>
    <w:rsid w:val="00A45118"/>
    <w:rsid w:val="00A52166"/>
    <w:rsid w:val="00A52314"/>
    <w:rsid w:val="00A52BF4"/>
    <w:rsid w:val="00A54552"/>
    <w:rsid w:val="00A57F5F"/>
    <w:rsid w:val="00A609DE"/>
    <w:rsid w:val="00A60AFF"/>
    <w:rsid w:val="00A620ED"/>
    <w:rsid w:val="00A65205"/>
    <w:rsid w:val="00A6633F"/>
    <w:rsid w:val="00A7348A"/>
    <w:rsid w:val="00A73BF6"/>
    <w:rsid w:val="00A764D9"/>
    <w:rsid w:val="00A8368A"/>
    <w:rsid w:val="00A83E94"/>
    <w:rsid w:val="00A86C26"/>
    <w:rsid w:val="00A8707C"/>
    <w:rsid w:val="00A9025C"/>
    <w:rsid w:val="00A902BB"/>
    <w:rsid w:val="00A93D87"/>
    <w:rsid w:val="00AA29B9"/>
    <w:rsid w:val="00AA7472"/>
    <w:rsid w:val="00AB7B76"/>
    <w:rsid w:val="00AC351A"/>
    <w:rsid w:val="00AC7459"/>
    <w:rsid w:val="00AC76F6"/>
    <w:rsid w:val="00AD16EE"/>
    <w:rsid w:val="00AD31E8"/>
    <w:rsid w:val="00AD3504"/>
    <w:rsid w:val="00AD3B7D"/>
    <w:rsid w:val="00AD55AE"/>
    <w:rsid w:val="00AD571C"/>
    <w:rsid w:val="00AD73A8"/>
    <w:rsid w:val="00AE1111"/>
    <w:rsid w:val="00AE321D"/>
    <w:rsid w:val="00AE5CBD"/>
    <w:rsid w:val="00AE6984"/>
    <w:rsid w:val="00AF00A8"/>
    <w:rsid w:val="00AF0209"/>
    <w:rsid w:val="00AF2325"/>
    <w:rsid w:val="00AF36C2"/>
    <w:rsid w:val="00AF44D9"/>
    <w:rsid w:val="00AF5CCA"/>
    <w:rsid w:val="00AF72C5"/>
    <w:rsid w:val="00B001FB"/>
    <w:rsid w:val="00B00F7A"/>
    <w:rsid w:val="00B0162E"/>
    <w:rsid w:val="00B036BE"/>
    <w:rsid w:val="00B04CF1"/>
    <w:rsid w:val="00B06C6F"/>
    <w:rsid w:val="00B07E24"/>
    <w:rsid w:val="00B100F6"/>
    <w:rsid w:val="00B107BC"/>
    <w:rsid w:val="00B1131E"/>
    <w:rsid w:val="00B12890"/>
    <w:rsid w:val="00B15BB4"/>
    <w:rsid w:val="00B1629E"/>
    <w:rsid w:val="00B2334B"/>
    <w:rsid w:val="00B23D17"/>
    <w:rsid w:val="00B26C2B"/>
    <w:rsid w:val="00B32938"/>
    <w:rsid w:val="00B329B2"/>
    <w:rsid w:val="00B33736"/>
    <w:rsid w:val="00B33C85"/>
    <w:rsid w:val="00B358C3"/>
    <w:rsid w:val="00B36EC8"/>
    <w:rsid w:val="00B40465"/>
    <w:rsid w:val="00B40B09"/>
    <w:rsid w:val="00B429E0"/>
    <w:rsid w:val="00B42ED0"/>
    <w:rsid w:val="00B4522C"/>
    <w:rsid w:val="00B4597F"/>
    <w:rsid w:val="00B45F7F"/>
    <w:rsid w:val="00B4728E"/>
    <w:rsid w:val="00B50796"/>
    <w:rsid w:val="00B5251B"/>
    <w:rsid w:val="00B5386C"/>
    <w:rsid w:val="00B54050"/>
    <w:rsid w:val="00B544B7"/>
    <w:rsid w:val="00B54B05"/>
    <w:rsid w:val="00B6049F"/>
    <w:rsid w:val="00B609BF"/>
    <w:rsid w:val="00B617B8"/>
    <w:rsid w:val="00B6326D"/>
    <w:rsid w:val="00B65CD1"/>
    <w:rsid w:val="00B66294"/>
    <w:rsid w:val="00B700E5"/>
    <w:rsid w:val="00B70B69"/>
    <w:rsid w:val="00B7180A"/>
    <w:rsid w:val="00B71CB4"/>
    <w:rsid w:val="00B72657"/>
    <w:rsid w:val="00B740CE"/>
    <w:rsid w:val="00B75B06"/>
    <w:rsid w:val="00B81DF7"/>
    <w:rsid w:val="00B84F93"/>
    <w:rsid w:val="00B91BB3"/>
    <w:rsid w:val="00B93620"/>
    <w:rsid w:val="00B965FF"/>
    <w:rsid w:val="00BA03A2"/>
    <w:rsid w:val="00BA36BF"/>
    <w:rsid w:val="00BA4700"/>
    <w:rsid w:val="00BA4D10"/>
    <w:rsid w:val="00BA775F"/>
    <w:rsid w:val="00BB09D0"/>
    <w:rsid w:val="00BB1862"/>
    <w:rsid w:val="00BB4586"/>
    <w:rsid w:val="00BB4BCC"/>
    <w:rsid w:val="00BB5803"/>
    <w:rsid w:val="00BC19C0"/>
    <w:rsid w:val="00BC2130"/>
    <w:rsid w:val="00BC47A0"/>
    <w:rsid w:val="00BD1A94"/>
    <w:rsid w:val="00BD3F9D"/>
    <w:rsid w:val="00BD5773"/>
    <w:rsid w:val="00BD5AB6"/>
    <w:rsid w:val="00BD648B"/>
    <w:rsid w:val="00BE239A"/>
    <w:rsid w:val="00BE33E2"/>
    <w:rsid w:val="00BF0A76"/>
    <w:rsid w:val="00BF213C"/>
    <w:rsid w:val="00BF2B60"/>
    <w:rsid w:val="00BF4ABC"/>
    <w:rsid w:val="00BF5754"/>
    <w:rsid w:val="00BF71DB"/>
    <w:rsid w:val="00BF775C"/>
    <w:rsid w:val="00C02125"/>
    <w:rsid w:val="00C128C8"/>
    <w:rsid w:val="00C1372F"/>
    <w:rsid w:val="00C13B27"/>
    <w:rsid w:val="00C13F43"/>
    <w:rsid w:val="00C216AC"/>
    <w:rsid w:val="00C21DD4"/>
    <w:rsid w:val="00C21F4A"/>
    <w:rsid w:val="00C22044"/>
    <w:rsid w:val="00C221C2"/>
    <w:rsid w:val="00C22A7A"/>
    <w:rsid w:val="00C22CEC"/>
    <w:rsid w:val="00C247AA"/>
    <w:rsid w:val="00C24CA4"/>
    <w:rsid w:val="00C26262"/>
    <w:rsid w:val="00C30828"/>
    <w:rsid w:val="00C30F62"/>
    <w:rsid w:val="00C31D70"/>
    <w:rsid w:val="00C347ED"/>
    <w:rsid w:val="00C353AA"/>
    <w:rsid w:val="00C36372"/>
    <w:rsid w:val="00C36648"/>
    <w:rsid w:val="00C37C3D"/>
    <w:rsid w:val="00C44384"/>
    <w:rsid w:val="00C44518"/>
    <w:rsid w:val="00C44547"/>
    <w:rsid w:val="00C511E6"/>
    <w:rsid w:val="00C52B77"/>
    <w:rsid w:val="00C71771"/>
    <w:rsid w:val="00C73651"/>
    <w:rsid w:val="00C824AE"/>
    <w:rsid w:val="00C82E28"/>
    <w:rsid w:val="00C85229"/>
    <w:rsid w:val="00C85FDB"/>
    <w:rsid w:val="00C86B36"/>
    <w:rsid w:val="00C87234"/>
    <w:rsid w:val="00C90127"/>
    <w:rsid w:val="00C9032B"/>
    <w:rsid w:val="00C906F6"/>
    <w:rsid w:val="00C9787C"/>
    <w:rsid w:val="00C97ED6"/>
    <w:rsid w:val="00CA240F"/>
    <w:rsid w:val="00CA243C"/>
    <w:rsid w:val="00CA5A97"/>
    <w:rsid w:val="00CB62CA"/>
    <w:rsid w:val="00CC1077"/>
    <w:rsid w:val="00CC4FE5"/>
    <w:rsid w:val="00CC66B8"/>
    <w:rsid w:val="00CC697F"/>
    <w:rsid w:val="00CC7BB7"/>
    <w:rsid w:val="00CC7C95"/>
    <w:rsid w:val="00CD2205"/>
    <w:rsid w:val="00CD4443"/>
    <w:rsid w:val="00CD48C4"/>
    <w:rsid w:val="00CD53FD"/>
    <w:rsid w:val="00CD6C63"/>
    <w:rsid w:val="00CD73C6"/>
    <w:rsid w:val="00CE0B4C"/>
    <w:rsid w:val="00CE2D04"/>
    <w:rsid w:val="00CE7C16"/>
    <w:rsid w:val="00CF1239"/>
    <w:rsid w:val="00CF392E"/>
    <w:rsid w:val="00CF4CCC"/>
    <w:rsid w:val="00CF7885"/>
    <w:rsid w:val="00D0029E"/>
    <w:rsid w:val="00D00D5D"/>
    <w:rsid w:val="00D0322F"/>
    <w:rsid w:val="00D04E88"/>
    <w:rsid w:val="00D058A6"/>
    <w:rsid w:val="00D12360"/>
    <w:rsid w:val="00D12F42"/>
    <w:rsid w:val="00D16E34"/>
    <w:rsid w:val="00D202DE"/>
    <w:rsid w:val="00D215D0"/>
    <w:rsid w:val="00D23BF0"/>
    <w:rsid w:val="00D24394"/>
    <w:rsid w:val="00D24AFF"/>
    <w:rsid w:val="00D31CE8"/>
    <w:rsid w:val="00D33F63"/>
    <w:rsid w:val="00D3499F"/>
    <w:rsid w:val="00D3596B"/>
    <w:rsid w:val="00D35EC5"/>
    <w:rsid w:val="00D370B3"/>
    <w:rsid w:val="00D37275"/>
    <w:rsid w:val="00D43CD3"/>
    <w:rsid w:val="00D43DBD"/>
    <w:rsid w:val="00D443A7"/>
    <w:rsid w:val="00D46137"/>
    <w:rsid w:val="00D475BC"/>
    <w:rsid w:val="00D47752"/>
    <w:rsid w:val="00D50FF3"/>
    <w:rsid w:val="00D54026"/>
    <w:rsid w:val="00D5534D"/>
    <w:rsid w:val="00D558CD"/>
    <w:rsid w:val="00D607A2"/>
    <w:rsid w:val="00D643C1"/>
    <w:rsid w:val="00D64FD8"/>
    <w:rsid w:val="00D65883"/>
    <w:rsid w:val="00D67CD7"/>
    <w:rsid w:val="00D72599"/>
    <w:rsid w:val="00D729C0"/>
    <w:rsid w:val="00D72E46"/>
    <w:rsid w:val="00D74178"/>
    <w:rsid w:val="00D74A2A"/>
    <w:rsid w:val="00D7598A"/>
    <w:rsid w:val="00D76D64"/>
    <w:rsid w:val="00D85722"/>
    <w:rsid w:val="00D862A2"/>
    <w:rsid w:val="00D87BF8"/>
    <w:rsid w:val="00D87CF1"/>
    <w:rsid w:val="00D918EF"/>
    <w:rsid w:val="00D93710"/>
    <w:rsid w:val="00D96821"/>
    <w:rsid w:val="00DA1856"/>
    <w:rsid w:val="00DA264A"/>
    <w:rsid w:val="00DA336D"/>
    <w:rsid w:val="00DA4CBD"/>
    <w:rsid w:val="00DB5469"/>
    <w:rsid w:val="00DC0648"/>
    <w:rsid w:val="00DC0E90"/>
    <w:rsid w:val="00DC155B"/>
    <w:rsid w:val="00DC171D"/>
    <w:rsid w:val="00DC71E4"/>
    <w:rsid w:val="00DD43D9"/>
    <w:rsid w:val="00DD45ED"/>
    <w:rsid w:val="00DD5888"/>
    <w:rsid w:val="00DD61BE"/>
    <w:rsid w:val="00DD781B"/>
    <w:rsid w:val="00DD7A40"/>
    <w:rsid w:val="00DE244C"/>
    <w:rsid w:val="00DE3A9B"/>
    <w:rsid w:val="00DE7B13"/>
    <w:rsid w:val="00DF1F53"/>
    <w:rsid w:val="00DF35EA"/>
    <w:rsid w:val="00DF3C6D"/>
    <w:rsid w:val="00DF50C4"/>
    <w:rsid w:val="00DF7FA0"/>
    <w:rsid w:val="00E038FF"/>
    <w:rsid w:val="00E040AA"/>
    <w:rsid w:val="00E10469"/>
    <w:rsid w:val="00E12E7F"/>
    <w:rsid w:val="00E15F35"/>
    <w:rsid w:val="00E17635"/>
    <w:rsid w:val="00E230ED"/>
    <w:rsid w:val="00E27682"/>
    <w:rsid w:val="00E32230"/>
    <w:rsid w:val="00E3279C"/>
    <w:rsid w:val="00E36F5C"/>
    <w:rsid w:val="00E371AE"/>
    <w:rsid w:val="00E37F3D"/>
    <w:rsid w:val="00E41E8A"/>
    <w:rsid w:val="00E42B6D"/>
    <w:rsid w:val="00E42BE3"/>
    <w:rsid w:val="00E4465F"/>
    <w:rsid w:val="00E44FCB"/>
    <w:rsid w:val="00E46EF4"/>
    <w:rsid w:val="00E512FE"/>
    <w:rsid w:val="00E52441"/>
    <w:rsid w:val="00E54CB4"/>
    <w:rsid w:val="00E5783A"/>
    <w:rsid w:val="00E60860"/>
    <w:rsid w:val="00E62F43"/>
    <w:rsid w:val="00E64F38"/>
    <w:rsid w:val="00E654DC"/>
    <w:rsid w:val="00E66118"/>
    <w:rsid w:val="00E71082"/>
    <w:rsid w:val="00E72C7A"/>
    <w:rsid w:val="00E75EF4"/>
    <w:rsid w:val="00E76756"/>
    <w:rsid w:val="00E80259"/>
    <w:rsid w:val="00E84638"/>
    <w:rsid w:val="00E85504"/>
    <w:rsid w:val="00E86F55"/>
    <w:rsid w:val="00E8759F"/>
    <w:rsid w:val="00E87697"/>
    <w:rsid w:val="00E87F70"/>
    <w:rsid w:val="00E90FAB"/>
    <w:rsid w:val="00E911DA"/>
    <w:rsid w:val="00E948C8"/>
    <w:rsid w:val="00E94E7F"/>
    <w:rsid w:val="00E94EA1"/>
    <w:rsid w:val="00E97E06"/>
    <w:rsid w:val="00EA39AC"/>
    <w:rsid w:val="00EA4D7B"/>
    <w:rsid w:val="00EB21AE"/>
    <w:rsid w:val="00EB2934"/>
    <w:rsid w:val="00EB42B7"/>
    <w:rsid w:val="00EC1CCE"/>
    <w:rsid w:val="00EC43D5"/>
    <w:rsid w:val="00EC58E4"/>
    <w:rsid w:val="00EC6214"/>
    <w:rsid w:val="00EC64D9"/>
    <w:rsid w:val="00EC663B"/>
    <w:rsid w:val="00EC6B26"/>
    <w:rsid w:val="00EC788D"/>
    <w:rsid w:val="00EC7A0E"/>
    <w:rsid w:val="00ED07FE"/>
    <w:rsid w:val="00ED1ABD"/>
    <w:rsid w:val="00ED219A"/>
    <w:rsid w:val="00ED3576"/>
    <w:rsid w:val="00ED4742"/>
    <w:rsid w:val="00ED6D91"/>
    <w:rsid w:val="00ED7164"/>
    <w:rsid w:val="00EE04E1"/>
    <w:rsid w:val="00EE4C27"/>
    <w:rsid w:val="00EF0A42"/>
    <w:rsid w:val="00EF4FB4"/>
    <w:rsid w:val="00EF57CF"/>
    <w:rsid w:val="00EF6968"/>
    <w:rsid w:val="00EF7706"/>
    <w:rsid w:val="00F029AD"/>
    <w:rsid w:val="00F06BAC"/>
    <w:rsid w:val="00F12AA6"/>
    <w:rsid w:val="00F12BDC"/>
    <w:rsid w:val="00F13C57"/>
    <w:rsid w:val="00F17AD2"/>
    <w:rsid w:val="00F205ED"/>
    <w:rsid w:val="00F219E1"/>
    <w:rsid w:val="00F223C2"/>
    <w:rsid w:val="00F234CF"/>
    <w:rsid w:val="00F239CF"/>
    <w:rsid w:val="00F323CF"/>
    <w:rsid w:val="00F34819"/>
    <w:rsid w:val="00F3515A"/>
    <w:rsid w:val="00F3669D"/>
    <w:rsid w:val="00F37DBD"/>
    <w:rsid w:val="00F412CB"/>
    <w:rsid w:val="00F44896"/>
    <w:rsid w:val="00F464AA"/>
    <w:rsid w:val="00F50584"/>
    <w:rsid w:val="00F53E33"/>
    <w:rsid w:val="00F56275"/>
    <w:rsid w:val="00F6374E"/>
    <w:rsid w:val="00F66E67"/>
    <w:rsid w:val="00F67648"/>
    <w:rsid w:val="00F738B0"/>
    <w:rsid w:val="00F77B06"/>
    <w:rsid w:val="00F77C87"/>
    <w:rsid w:val="00F83A0B"/>
    <w:rsid w:val="00F86748"/>
    <w:rsid w:val="00F9055E"/>
    <w:rsid w:val="00F93BCF"/>
    <w:rsid w:val="00F96BDE"/>
    <w:rsid w:val="00F9722D"/>
    <w:rsid w:val="00FA3D30"/>
    <w:rsid w:val="00FA783C"/>
    <w:rsid w:val="00FB00E2"/>
    <w:rsid w:val="00FB080F"/>
    <w:rsid w:val="00FB11BD"/>
    <w:rsid w:val="00FB5462"/>
    <w:rsid w:val="00FB6105"/>
    <w:rsid w:val="00FB6A7A"/>
    <w:rsid w:val="00FB763A"/>
    <w:rsid w:val="00FC2660"/>
    <w:rsid w:val="00FC281D"/>
    <w:rsid w:val="00FC4090"/>
    <w:rsid w:val="00FC4283"/>
    <w:rsid w:val="00FC5D5C"/>
    <w:rsid w:val="00FC5D74"/>
    <w:rsid w:val="00FC7653"/>
    <w:rsid w:val="00FC7C6F"/>
    <w:rsid w:val="00FC7FAD"/>
    <w:rsid w:val="00FD04EA"/>
    <w:rsid w:val="00FD16DB"/>
    <w:rsid w:val="00FD4156"/>
    <w:rsid w:val="00FD4E3F"/>
    <w:rsid w:val="00FE08D0"/>
    <w:rsid w:val="00FE5E10"/>
    <w:rsid w:val="00FE6247"/>
    <w:rsid w:val="00FE6806"/>
    <w:rsid w:val="00FF1106"/>
    <w:rsid w:val="00FF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8B652A"/>
  <w15:docId w15:val="{C8949CE3-9542-4887-B9FA-220F65EBB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764D9"/>
    <w:pPr>
      <w:spacing w:line="360" w:lineRule="auto"/>
      <w:ind w:firstLine="709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4A0242"/>
    <w:pPr>
      <w:keepNext/>
      <w:keepLines/>
      <w:numPr>
        <w:numId w:val="21"/>
      </w:numPr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00A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4A00A9"/>
    <w:rPr>
      <w:sz w:val="22"/>
      <w:szCs w:val="22"/>
      <w:lang w:eastAsia="en-US"/>
    </w:rPr>
  </w:style>
  <w:style w:type="paragraph" w:styleId="a5">
    <w:name w:val="footer"/>
    <w:basedOn w:val="a"/>
    <w:link w:val="a6"/>
    <w:uiPriority w:val="99"/>
    <w:unhideWhenUsed/>
    <w:rsid w:val="004A00A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4A00A9"/>
    <w:rPr>
      <w:sz w:val="22"/>
      <w:szCs w:val="22"/>
      <w:lang w:eastAsia="en-US"/>
    </w:rPr>
  </w:style>
  <w:style w:type="character" w:styleId="a7">
    <w:name w:val="Hyperlink"/>
    <w:uiPriority w:val="99"/>
    <w:unhideWhenUsed/>
    <w:rsid w:val="00BD3F9D"/>
    <w:rPr>
      <w:color w:val="0000FF"/>
      <w:u w:val="single"/>
    </w:rPr>
  </w:style>
  <w:style w:type="character" w:styleId="a8">
    <w:name w:val="Placeholder Text"/>
    <w:basedOn w:val="a0"/>
    <w:uiPriority w:val="99"/>
    <w:semiHidden/>
    <w:rsid w:val="00614BC7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614B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14BC7"/>
    <w:rPr>
      <w:rFonts w:ascii="Tahoma" w:hAnsi="Tahoma" w:cs="Tahoma"/>
      <w:sz w:val="16"/>
      <w:szCs w:val="16"/>
      <w:lang w:eastAsia="en-US"/>
    </w:rPr>
  </w:style>
  <w:style w:type="paragraph" w:styleId="ab">
    <w:name w:val="List Paragraph"/>
    <w:basedOn w:val="a"/>
    <w:uiPriority w:val="34"/>
    <w:qFormat/>
    <w:rsid w:val="00F86748"/>
    <w:pPr>
      <w:ind w:left="720"/>
      <w:contextualSpacing/>
    </w:pPr>
  </w:style>
  <w:style w:type="paragraph" w:styleId="ac">
    <w:name w:val="footnote text"/>
    <w:basedOn w:val="a"/>
    <w:link w:val="ad"/>
    <w:uiPriority w:val="99"/>
    <w:semiHidden/>
    <w:unhideWhenUsed/>
    <w:rsid w:val="004C4BD4"/>
    <w:pPr>
      <w:spacing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4C4BD4"/>
    <w:rPr>
      <w:lang w:eastAsia="en-US"/>
    </w:rPr>
  </w:style>
  <w:style w:type="character" w:styleId="ae">
    <w:name w:val="footnote reference"/>
    <w:basedOn w:val="a0"/>
    <w:uiPriority w:val="99"/>
    <w:semiHidden/>
    <w:unhideWhenUsed/>
    <w:rsid w:val="004C4BD4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094011"/>
    <w:rPr>
      <w:rFonts w:ascii="Times New Roman" w:eastAsiaTheme="majorEastAsia" w:hAnsi="Times New Roman" w:cstheme="majorBidi"/>
      <w:b/>
      <w:sz w:val="28"/>
      <w:szCs w:val="32"/>
      <w:lang w:eastAsia="en-US"/>
    </w:rPr>
  </w:style>
  <w:style w:type="paragraph" w:customStyle="1" w:styleId="small">
    <w:name w:val="small"/>
    <w:basedOn w:val="a"/>
    <w:rsid w:val="00A764D9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  <w:lang w:eastAsia="ru-RU"/>
    </w:rPr>
  </w:style>
  <w:style w:type="character" w:styleId="af">
    <w:name w:val="Unresolved Mention"/>
    <w:basedOn w:val="a0"/>
    <w:uiPriority w:val="99"/>
    <w:semiHidden/>
    <w:unhideWhenUsed/>
    <w:rsid w:val="00A764D9"/>
    <w:rPr>
      <w:color w:val="605E5C"/>
      <w:shd w:val="clear" w:color="auto" w:fill="E1DFDD"/>
    </w:rPr>
  </w:style>
  <w:style w:type="character" w:styleId="af0">
    <w:name w:val="Strong"/>
    <w:basedOn w:val="a0"/>
    <w:uiPriority w:val="22"/>
    <w:qFormat/>
    <w:rsid w:val="004A0242"/>
    <w:rPr>
      <w:b/>
      <w:bCs/>
    </w:rPr>
  </w:style>
  <w:style w:type="paragraph" w:styleId="af1">
    <w:name w:val="Normal (Web)"/>
    <w:basedOn w:val="a"/>
    <w:uiPriority w:val="99"/>
    <w:semiHidden/>
    <w:unhideWhenUsed/>
    <w:rsid w:val="000D008F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  <w:lang w:eastAsia="ru-RU"/>
    </w:rPr>
  </w:style>
  <w:style w:type="character" w:styleId="af2">
    <w:name w:val="Emphasis"/>
    <w:basedOn w:val="a0"/>
    <w:uiPriority w:val="20"/>
    <w:qFormat/>
    <w:rsid w:val="000D008F"/>
    <w:rPr>
      <w:i/>
      <w:iCs/>
    </w:rPr>
  </w:style>
  <w:style w:type="paragraph" w:styleId="af3">
    <w:name w:val="No Spacing"/>
    <w:uiPriority w:val="1"/>
    <w:qFormat/>
    <w:rsid w:val="000D008F"/>
    <w:pPr>
      <w:ind w:firstLine="709"/>
      <w:jc w:val="both"/>
    </w:pPr>
    <w:rPr>
      <w:rFonts w:ascii="Times New Roman" w:hAnsi="Times New Roman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9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8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4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6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6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5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2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6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6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4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2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5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8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3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4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5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5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5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0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2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0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7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6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99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73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6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1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1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5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4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22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8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4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chart" Target="charts/chart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Different%20things\university\&#1052;&#1077;&#1090;&#1088;&#1086;&#1083;&#1086;&#1075;&#1080;&#1103;\lab4\lab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'lab4'!$A$2:$A$61</c:f>
              <c:numCache>
                <c:formatCode>General</c:formatCode>
                <c:ptCount val="60"/>
                <c:pt idx="0">
                  <c:v>1729</c:v>
                </c:pt>
                <c:pt idx="1">
                  <c:v>1794</c:v>
                </c:pt>
                <c:pt idx="2">
                  <c:v>1748</c:v>
                </c:pt>
                <c:pt idx="3">
                  <c:v>1582</c:v>
                </c:pt>
                <c:pt idx="4">
                  <c:v>1590</c:v>
                </c:pt>
                <c:pt idx="5">
                  <c:v>1628</c:v>
                </c:pt>
                <c:pt idx="6">
                  <c:v>1798</c:v>
                </c:pt>
                <c:pt idx="7">
                  <c:v>1342</c:v>
                </c:pt>
                <c:pt idx="8">
                  <c:v>1652</c:v>
                </c:pt>
                <c:pt idx="9">
                  <c:v>1302</c:v>
                </c:pt>
                <c:pt idx="10">
                  <c:v>1805</c:v>
                </c:pt>
                <c:pt idx="11">
                  <c:v>1889</c:v>
                </c:pt>
                <c:pt idx="12">
                  <c:v>1572</c:v>
                </c:pt>
                <c:pt idx="13">
                  <c:v>1619</c:v>
                </c:pt>
                <c:pt idx="14">
                  <c:v>1894</c:v>
                </c:pt>
                <c:pt idx="15">
                  <c:v>1631</c:v>
                </c:pt>
                <c:pt idx="16">
                  <c:v>1471</c:v>
                </c:pt>
                <c:pt idx="17">
                  <c:v>1468</c:v>
                </c:pt>
                <c:pt idx="18">
                  <c:v>1534</c:v>
                </c:pt>
                <c:pt idx="19">
                  <c:v>1607</c:v>
                </c:pt>
                <c:pt idx="20">
                  <c:v>1370</c:v>
                </c:pt>
                <c:pt idx="21">
                  <c:v>1431</c:v>
                </c:pt>
                <c:pt idx="22">
                  <c:v>1395</c:v>
                </c:pt>
                <c:pt idx="23">
                  <c:v>1374</c:v>
                </c:pt>
                <c:pt idx="24">
                  <c:v>1745</c:v>
                </c:pt>
                <c:pt idx="25">
                  <c:v>1721</c:v>
                </c:pt>
                <c:pt idx="26">
                  <c:v>1812</c:v>
                </c:pt>
                <c:pt idx="27">
                  <c:v>1617</c:v>
                </c:pt>
                <c:pt idx="28">
                  <c:v>1316</c:v>
                </c:pt>
                <c:pt idx="29">
                  <c:v>1899</c:v>
                </c:pt>
                <c:pt idx="30">
                  <c:v>1833</c:v>
                </c:pt>
                <c:pt idx="31">
                  <c:v>1322</c:v>
                </c:pt>
                <c:pt idx="32">
                  <c:v>1877</c:v>
                </c:pt>
                <c:pt idx="33">
                  <c:v>1585</c:v>
                </c:pt>
                <c:pt idx="34">
                  <c:v>1408</c:v>
                </c:pt>
                <c:pt idx="35">
                  <c:v>1785</c:v>
                </c:pt>
                <c:pt idx="36">
                  <c:v>1884</c:v>
                </c:pt>
                <c:pt idx="37">
                  <c:v>1719</c:v>
                </c:pt>
                <c:pt idx="38">
                  <c:v>1586</c:v>
                </c:pt>
                <c:pt idx="39">
                  <c:v>1352</c:v>
                </c:pt>
                <c:pt idx="40">
                  <c:v>1346</c:v>
                </c:pt>
                <c:pt idx="41">
                  <c:v>1727</c:v>
                </c:pt>
                <c:pt idx="42">
                  <c:v>1703</c:v>
                </c:pt>
                <c:pt idx="43">
                  <c:v>1806</c:v>
                </c:pt>
                <c:pt idx="44">
                  <c:v>1492</c:v>
                </c:pt>
                <c:pt idx="45">
                  <c:v>1759</c:v>
                </c:pt>
                <c:pt idx="46">
                  <c:v>1614</c:v>
                </c:pt>
                <c:pt idx="47">
                  <c:v>1707</c:v>
                </c:pt>
                <c:pt idx="48">
                  <c:v>1810</c:v>
                </c:pt>
                <c:pt idx="49">
                  <c:v>1423</c:v>
                </c:pt>
                <c:pt idx="50">
                  <c:v>1312</c:v>
                </c:pt>
                <c:pt idx="51">
                  <c:v>1675</c:v>
                </c:pt>
                <c:pt idx="52">
                  <c:v>1635</c:v>
                </c:pt>
                <c:pt idx="53">
                  <c:v>1451</c:v>
                </c:pt>
                <c:pt idx="54">
                  <c:v>1891</c:v>
                </c:pt>
                <c:pt idx="55">
                  <c:v>1304</c:v>
                </c:pt>
                <c:pt idx="56">
                  <c:v>1872</c:v>
                </c:pt>
                <c:pt idx="57">
                  <c:v>1677</c:v>
                </c:pt>
                <c:pt idx="58">
                  <c:v>1754</c:v>
                </c:pt>
                <c:pt idx="59">
                  <c:v>1621</c:v>
                </c:pt>
              </c:numCache>
            </c:numRef>
          </c:xVal>
          <c:yVal>
            <c:numRef>
              <c:f>'lab4'!$B$2:$B$61</c:f>
              <c:numCache>
                <c:formatCode>General</c:formatCode>
                <c:ptCount val="60"/>
                <c:pt idx="0">
                  <c:v>1618.7398907100001</c:v>
                </c:pt>
                <c:pt idx="1">
                  <c:v>1618.81932944</c:v>
                </c:pt>
                <c:pt idx="2">
                  <c:v>1618.8987681799999</c:v>
                </c:pt>
                <c:pt idx="3">
                  <c:v>1618.9782069099999</c:v>
                </c:pt>
                <c:pt idx="4">
                  <c:v>1619.0576456399999</c:v>
                </c:pt>
                <c:pt idx="5">
                  <c:v>1619.13708438</c:v>
                </c:pt>
                <c:pt idx="6">
                  <c:v>1619.21652311</c:v>
                </c:pt>
                <c:pt idx="7">
                  <c:v>1619.29596184</c:v>
                </c:pt>
                <c:pt idx="8">
                  <c:v>1619.37540057</c:v>
                </c:pt>
                <c:pt idx="9">
                  <c:v>1619.4548393099999</c:v>
                </c:pt>
                <c:pt idx="10">
                  <c:v>1619.5342780399999</c:v>
                </c:pt>
                <c:pt idx="11">
                  <c:v>1619.6137167700001</c:v>
                </c:pt>
                <c:pt idx="12">
                  <c:v>1619.69315551</c:v>
                </c:pt>
                <c:pt idx="13">
                  <c:v>1619.77259424</c:v>
                </c:pt>
                <c:pt idx="14">
                  <c:v>1619.85203297</c:v>
                </c:pt>
                <c:pt idx="15">
                  <c:v>1619.9314717100001</c:v>
                </c:pt>
                <c:pt idx="16">
                  <c:v>1620.0109104400001</c:v>
                </c:pt>
                <c:pt idx="17">
                  <c:v>1620.0903491700001</c:v>
                </c:pt>
                <c:pt idx="18">
                  <c:v>1620.1697879000001</c:v>
                </c:pt>
                <c:pt idx="19">
                  <c:v>1620.24922664</c:v>
                </c:pt>
                <c:pt idx="20">
                  <c:v>1620.32866537</c:v>
                </c:pt>
                <c:pt idx="21">
                  <c:v>1620.4081040999999</c:v>
                </c:pt>
                <c:pt idx="22">
                  <c:v>1620.4875428400001</c:v>
                </c:pt>
                <c:pt idx="23">
                  <c:v>1620.5669815700001</c:v>
                </c:pt>
                <c:pt idx="24">
                  <c:v>1620.6464203</c:v>
                </c:pt>
                <c:pt idx="25">
                  <c:v>1620.72585903</c:v>
                </c:pt>
                <c:pt idx="26">
                  <c:v>1620.8052977699999</c:v>
                </c:pt>
                <c:pt idx="27">
                  <c:v>1620.8847364999999</c:v>
                </c:pt>
                <c:pt idx="28">
                  <c:v>1620.9641752299999</c:v>
                </c:pt>
                <c:pt idx="29">
                  <c:v>1621.04361397</c:v>
                </c:pt>
                <c:pt idx="30">
                  <c:v>1621.1230527</c:v>
                </c:pt>
                <c:pt idx="31">
                  <c:v>1621.20249143</c:v>
                </c:pt>
                <c:pt idx="32">
                  <c:v>1621.2819301699999</c:v>
                </c:pt>
                <c:pt idx="33">
                  <c:v>1621.3613688999999</c:v>
                </c:pt>
                <c:pt idx="34">
                  <c:v>1621.4408076300001</c:v>
                </c:pt>
                <c:pt idx="35">
                  <c:v>1621.5202463600001</c:v>
                </c:pt>
                <c:pt idx="36">
                  <c:v>1621.5996851</c:v>
                </c:pt>
                <c:pt idx="37">
                  <c:v>1621.67912383</c:v>
                </c:pt>
                <c:pt idx="38">
                  <c:v>1621.75856256</c:v>
                </c:pt>
                <c:pt idx="39">
                  <c:v>1621.8380013000001</c:v>
                </c:pt>
                <c:pt idx="40">
                  <c:v>1621.9174400300001</c:v>
                </c:pt>
                <c:pt idx="41">
                  <c:v>1621.9968787600001</c:v>
                </c:pt>
                <c:pt idx="42">
                  <c:v>1622.0763175</c:v>
                </c:pt>
                <c:pt idx="43">
                  <c:v>1622.15575623</c:v>
                </c:pt>
                <c:pt idx="44">
                  <c:v>1622.2351949599999</c:v>
                </c:pt>
                <c:pt idx="45">
                  <c:v>1622.3146336899999</c:v>
                </c:pt>
                <c:pt idx="46">
                  <c:v>1622.3940724300001</c:v>
                </c:pt>
                <c:pt idx="47">
                  <c:v>1622.47351116</c:v>
                </c:pt>
                <c:pt idx="48">
                  <c:v>1622.55294989</c:v>
                </c:pt>
                <c:pt idx="49">
                  <c:v>1622.6323886299999</c:v>
                </c:pt>
                <c:pt idx="50">
                  <c:v>1622.7118273599999</c:v>
                </c:pt>
                <c:pt idx="51">
                  <c:v>1622.7912660899999</c:v>
                </c:pt>
                <c:pt idx="52">
                  <c:v>1622.87070483</c:v>
                </c:pt>
                <c:pt idx="53">
                  <c:v>1622.95014356</c:v>
                </c:pt>
                <c:pt idx="54">
                  <c:v>1623.02958229</c:v>
                </c:pt>
                <c:pt idx="55">
                  <c:v>1623.10902102</c:v>
                </c:pt>
                <c:pt idx="56">
                  <c:v>1623.1884597599999</c:v>
                </c:pt>
                <c:pt idx="57">
                  <c:v>1623.2678984900001</c:v>
                </c:pt>
                <c:pt idx="58">
                  <c:v>1623.3473372200001</c:v>
                </c:pt>
                <c:pt idx="59">
                  <c:v>1623.42677596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0C6-4CAE-8AE3-421A988568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27636096"/>
        <c:axId val="1024625984"/>
      </c:scatterChart>
      <c:valAx>
        <c:axId val="1027636096"/>
        <c:scaling>
          <c:orientation val="minMax"/>
          <c:min val="12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24625984"/>
        <c:crosses val="autoZero"/>
        <c:crossBetween val="midCat"/>
      </c:valAx>
      <c:valAx>
        <c:axId val="1024625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276360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2C68E9-C626-428E-AC5B-FD1E6EF43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963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Алтайский государственный университет</Company>
  <LinksUpToDate>false</LinksUpToDate>
  <CharactersWithSpaces>6441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Народная воля</dc:creator>
  <cp:lastModifiedBy>Unkn</cp:lastModifiedBy>
  <cp:revision>4</cp:revision>
  <dcterms:created xsi:type="dcterms:W3CDTF">2021-04-05T07:32:00Z</dcterms:created>
  <dcterms:modified xsi:type="dcterms:W3CDTF">2021-04-05T07:41:00Z</dcterms:modified>
</cp:coreProperties>
</file>