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Each section should have its own articulation but this isn't a serious or meaningful post and I've probably changed my opinion on most of them by the time you're reading this - and that's the beauty of being honest and learning.</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i w:val="1"/>
          <w:rtl w:val="0"/>
        </w:rPr>
        <w:t xml:space="preserve">"my takes are hotter than yours"</w:t>
      </w:r>
      <w:r w:rsidDel="00000000" w:rsidR="00000000" w:rsidRPr="00000000">
        <w:rPr>
          <w:rtl w:val="0"/>
        </w:rPr>
        <w:t xml:space="preserve"> - pussycat dolls</w:t>
      </w:r>
    </w:p>
    <w:p w:rsidR="00000000" w:rsidDel="00000000" w:rsidP="00000000" w:rsidRDefault="00000000" w:rsidRPr="00000000" w14:paraId="00000004">
      <w:pPr>
        <w:ind w:firstLine="720"/>
        <w:rPr/>
      </w:pPr>
      <w:r w:rsidDel="00000000" w:rsidR="00000000" w:rsidRPr="00000000">
        <w:rPr>
          <w:i w:val="1"/>
          <w:rtl w:val="0"/>
        </w:rPr>
        <w:t xml:space="preserve">"super based"</w:t>
      </w:r>
      <w:r w:rsidDel="00000000" w:rsidR="00000000" w:rsidRPr="00000000">
        <w:rPr>
          <w:rtl w:val="0"/>
        </w:rPr>
        <w:t xml:space="preserve"> - nicki minaj</w:t>
      </w:r>
    </w:p>
    <w:p w:rsidR="00000000" w:rsidDel="00000000" w:rsidP="00000000" w:rsidRDefault="00000000" w:rsidRPr="00000000" w14:paraId="00000005">
      <w:pPr>
        <w:pStyle w:val="Heading3"/>
        <w:rPr/>
      </w:pPr>
      <w:bookmarkStart w:colFirst="0" w:colLast="0" w:name="_5bn7fd8pryxn"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63zkwlcejsf7" w:id="1"/>
      <w:bookmarkEnd w:id="1"/>
      <w:r w:rsidDel="00000000" w:rsidR="00000000" w:rsidRPr="00000000">
        <w:rPr>
          <w:rtl w:val="0"/>
        </w:rPr>
        <w:t xml:space="preserve">Kanye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shameful that people have deep respect for his musical talent but mock his social commentary.  At the core of artistry is counterculture.  There are pros and there are cons, enjoy both of them without vitriol and emotional escalation.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"That sounds like a choice"</w:t>
      </w:r>
    </w:p>
    <w:p w:rsidR="00000000" w:rsidDel="00000000" w:rsidP="00000000" w:rsidRDefault="00000000" w:rsidRPr="00000000" w14:paraId="0000000C">
      <w:pPr>
        <w:ind w:left="720" w:firstLine="0"/>
        <w:rPr>
          <w:i w:val="1"/>
        </w:rPr>
      </w:pPr>
      <w:r w:rsidDel="00000000" w:rsidR="00000000" w:rsidRPr="00000000">
        <w:rPr>
          <w:i w:val="1"/>
          <w:rtl w:val="0"/>
        </w:rPr>
        <w:t xml:space="preserve">"I am running for the president of the United States"</w:t>
      </w:r>
    </w:p>
    <w:p w:rsidR="00000000" w:rsidDel="00000000" w:rsidP="00000000" w:rsidRDefault="00000000" w:rsidRPr="00000000" w14:paraId="0000000D">
      <w:pPr>
        <w:ind w:left="720" w:firstLine="0"/>
        <w:rPr/>
      </w:pPr>
      <w:r w:rsidDel="00000000" w:rsidR="00000000" w:rsidRPr="00000000">
        <w:rPr>
          <w:i w:val="1"/>
          <w:rtl w:val="0"/>
        </w:rPr>
        <w:t xml:space="preserve">"I hate the way they portray us in the media"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kvu1ecys2m7p" w:id="2"/>
      <w:bookmarkEnd w:id="2"/>
      <w:r w:rsidDel="00000000" w:rsidR="00000000" w:rsidRPr="00000000">
        <w:rPr>
          <w:rtl w:val="0"/>
        </w:rPr>
        <w:t xml:space="preserve">Kim Kardashian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common celebrity to trash for having no talent and being famous without any skills.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anything, that's more impressive.  They've redefined entertainment and trailblazed the modern celebrity branding.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someone doesn't understand X, take the log out of one's own eye first.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8ew5p4ya5bir" w:id="3"/>
      <w:bookmarkEnd w:id="3"/>
      <w:r w:rsidDel="00000000" w:rsidR="00000000" w:rsidRPr="00000000">
        <w:rPr>
          <w:rtl w:val="0"/>
        </w:rPr>
        <w:t xml:space="preserve">Ukraine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Say it with me: war is bad.  Controversial I know, yet so many of my peers are so righteous and naive.  Which is absolutely the worst combination.  Yes, even worse than being evil and naive as far as </w:t>
      </w:r>
      <w:r w:rsidDel="00000000" w:rsidR="00000000" w:rsidRPr="00000000">
        <w:rPr>
          <w:i w:val="1"/>
          <w:rtl w:val="0"/>
        </w:rPr>
        <w:t xml:space="preserve">reality</w:t>
      </w:r>
      <w:r w:rsidDel="00000000" w:rsidR="00000000" w:rsidRPr="00000000">
        <w:rPr>
          <w:rtl w:val="0"/>
        </w:rPr>
        <w:t xml:space="preserve"> is concerned (results).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best case scenario is the shortest war possible.  The worst case scenario is the longest war possible.  Yes, irregardless of the 'victor' (on average).  War is a true horror; almost all cures are worse than the disease.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one is salivating to commit X to establish Y, where X is </w:t>
      </w:r>
      <w:r w:rsidDel="00000000" w:rsidR="00000000" w:rsidRPr="00000000">
        <w:rPr>
          <w:b w:val="1"/>
          <w:rtl w:val="0"/>
        </w:rPr>
        <w:t xml:space="preserve">bad</w:t>
      </w:r>
      <w:r w:rsidDel="00000000" w:rsidR="00000000" w:rsidRPr="00000000">
        <w:rPr>
          <w:rtl w:val="0"/>
        </w:rPr>
        <w:t xml:space="preserve"> and Y is </w:t>
      </w:r>
      <w:r w:rsidDel="00000000" w:rsidR="00000000" w:rsidRPr="00000000">
        <w:rPr>
          <w:b w:val="1"/>
          <w:rtl w:val="0"/>
        </w:rPr>
        <w:t xml:space="preserve">good</w:t>
      </w:r>
      <w:r w:rsidDel="00000000" w:rsidR="00000000" w:rsidRPr="00000000">
        <w:rPr>
          <w:rtl w:val="0"/>
        </w:rPr>
        <w:t xml:space="preserve"> </w:t>
      </w:r>
      <w:r w:rsidDel="00000000" w:rsidR="00000000" w:rsidRPr="00000000">
        <w:rPr>
          <w:rtl w:val="0"/>
        </w:rPr>
        <w:t xml:space="preserve">– this is a signal for self-reflection.  Examine one's ego and emotionality.  They commonly are absent when we defer to morality (which is just an abstraction to obfuscate or toss implementation details under the rug[aka, future problem/martyrdom casualties in the name of 'greater good']).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 us learn from our past selves.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Every single war in the past century humans were so </w:t>
      </w:r>
      <w:r w:rsidDel="00000000" w:rsidR="00000000" w:rsidRPr="00000000">
        <w:rPr>
          <w:b w:val="1"/>
          <w:rtl w:val="0"/>
        </w:rPr>
        <w:t xml:space="preserve">confident, eager</w:t>
      </w:r>
      <w:r w:rsidDel="00000000" w:rsidR="00000000" w:rsidRPr="00000000">
        <w:rPr>
          <w:rtl w:val="0"/>
        </w:rPr>
        <w:t xml:space="preserve">, </w:t>
      </w:r>
      <w:r w:rsidDel="00000000" w:rsidR="00000000" w:rsidRPr="00000000">
        <w:rPr>
          <w:b w:val="1"/>
          <w:rtl w:val="0"/>
        </w:rPr>
        <w:t xml:space="preserve">and popular</w:t>
      </w:r>
      <w:r w:rsidDel="00000000" w:rsidR="00000000" w:rsidRPr="00000000">
        <w:rPr>
          <w:rtl w:val="0"/>
        </w:rPr>
        <w:t xml:space="preserve"> to engage in war for 'justice' and 'salvation' and 'morality'.  Yet such naive optimism can only last the honeymoon.  After this confidence comes reality.  Every single war is looked back upon twenty years later as a tragedy.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Yes, there are times when intervention is necessary and the disease is worse than the cure but let us be honest with our intentions, use our prefrontal cortex, and be strategic with our outcomes.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t xml:space="preserve">Politics is absurd.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m3wc29woow93" w:id="4"/>
      <w:bookmarkEnd w:id="4"/>
      <w:r w:rsidDel="00000000" w:rsidR="00000000" w:rsidRPr="00000000">
        <w:rPr>
          <w:rtl w:val="0"/>
        </w:rPr>
        <w:t xml:space="preserve">Dysmorphia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Body dysmorphia is extremely common and it is not a new thing or particularly novel.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With all things there is a spectrum, so of course there are outliers, but it is not an uncommon phenomenon.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Anyone who has grown up has experienced such dysphoria where there is a disconnect between one's perception of yourself and physical body.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you grow up you have wrinkles.  When you have acne.  When you have X, Y, and Z.  Your mental image of yourself is static, but of course your body is different.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It's very much like listening to one's own voice on recording.  Yes, we all sound weird because our voice in our head sounds nothing like our own voice on recording.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aitgws4ctzn2" w:id="5"/>
      <w:bookmarkEnd w:id="5"/>
      <w:r w:rsidDel="00000000" w:rsidR="00000000" w:rsidRPr="00000000">
        <w:rPr>
          <w:rtl w:val="0"/>
        </w:rPr>
        <w:t xml:space="preserve">Trans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There's too much to write here because trans has grown to be so abstract and complicated and so broad.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will outline several things though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color w:val="000000"/>
          <w:sz w:val="22"/>
          <w:szCs w:val="22"/>
        </w:rPr>
      </w:pPr>
      <w:r w:rsidDel="00000000" w:rsidR="00000000" w:rsidRPr="00000000">
        <w:rPr>
          <w:rtl w:val="0"/>
        </w:rPr>
        <w:t xml:space="preserve">Every movement is co-opted</w:t>
      </w:r>
    </w:p>
    <w:p w:rsidR="00000000" w:rsidDel="00000000" w:rsidP="00000000" w:rsidRDefault="00000000" w:rsidRPr="00000000" w14:paraId="00000045">
      <w:pPr>
        <w:rPr/>
      </w:pPr>
      <w:r w:rsidDel="00000000" w:rsidR="00000000" w:rsidRPr="00000000">
        <w:rPr>
          <w:rtl w:val="0"/>
        </w:rPr>
        <w:t xml:space="preserve">This is not specific to trans, but literally every community/movement there are firsthand individuals and then there are second handers who support, advocate, and participate.    This is especially true for cultural movements where there is social peer pressure.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Most commonly minority groups are co-opted by majority group members for a variety of reasons.  The spectrum of goals within the new members isn't always inherently negative but it's worthwhile to be discerning when choosing representatives.  Because of this and the stories I've heard I've become more skeptical of the MtF side.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more recent example is the /r/antiwork individual but we're not doing deep dives in this post so let's move 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is important to not lose sight of the first handers in the much larger forest of second handers.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color w:val="000000"/>
          <w:sz w:val="22"/>
          <w:szCs w:val="22"/>
        </w:rPr>
      </w:pPr>
      <w:r w:rsidDel="00000000" w:rsidR="00000000" w:rsidRPr="00000000">
        <w:rPr>
          <w:rtl w:val="0"/>
        </w:rPr>
        <w:t xml:space="preserve">Trans individuals are real and the data shows they can be helped</w:t>
      </w:r>
    </w:p>
    <w:p w:rsidR="00000000" w:rsidDel="00000000" w:rsidP="00000000" w:rsidRDefault="00000000" w:rsidRPr="00000000" w14:paraId="0000004E">
      <w:pPr>
        <w:rPr/>
      </w:pPr>
      <w:r w:rsidDel="00000000" w:rsidR="00000000" w:rsidRPr="00000000">
        <w:rPr>
          <w:rtl w:val="0"/>
        </w:rPr>
        <w:t xml:space="preserve">While these other bullet points are against the left, to push back against my more conservative friends I advocate that there are real trans individuals.  Further, the data shows transitioning (and other treatments) can alleviate the dysphoria and improve results.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We've tried it and conversion therapy does not work.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Other dysphorias (BIID, etc) need more research and are too complicated for this fun post.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color w:val="000000"/>
          <w:sz w:val="22"/>
          <w:szCs w:val="22"/>
        </w:rPr>
      </w:pPr>
      <w:r w:rsidDel="00000000" w:rsidR="00000000" w:rsidRPr="00000000">
        <w:rPr>
          <w:rtl w:val="0"/>
        </w:rPr>
        <w:t xml:space="preserve">There needs to be separate wording.</w:t>
      </w:r>
    </w:p>
    <w:p w:rsidR="00000000" w:rsidDel="00000000" w:rsidP="00000000" w:rsidRDefault="00000000" w:rsidRPr="00000000" w14:paraId="00000055">
      <w:pPr>
        <w:rPr/>
      </w:pPr>
      <w:r w:rsidDel="00000000" w:rsidR="00000000" w:rsidRPr="00000000">
        <w:rPr>
          <w:rtl w:val="0"/>
        </w:rPr>
        <w:t xml:space="preserve">There are trans who want to pass and trans who don't.  There are trans people who want to pass as a female and then there are trans people who don't want to be female but rather trans-female.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next decade:</w:t>
      </w:r>
    </w:p>
    <w:p w:rsidR="00000000" w:rsidDel="00000000" w:rsidP="00000000" w:rsidRDefault="00000000" w:rsidRPr="00000000" w14:paraId="00000058">
      <w:pPr>
        <w:ind w:firstLine="720"/>
        <w:rPr/>
      </w:pPr>
      <w:r w:rsidDel="00000000" w:rsidR="00000000" w:rsidRPr="00000000">
        <w:rPr>
          <w:rtl w:val="0"/>
        </w:rPr>
        <w:t xml:space="preserve">LGB will split from QT+.</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Republicans will endorse LGB.</w:t>
      </w:r>
    </w:p>
    <w:p w:rsidR="00000000" w:rsidDel="00000000" w:rsidP="00000000" w:rsidRDefault="00000000" w:rsidRPr="00000000" w14:paraId="0000005B">
      <w:pPr>
        <w:ind w:firstLine="720"/>
        <w:rPr/>
      </w:pPr>
      <w:r w:rsidDel="00000000" w:rsidR="00000000" w:rsidRPr="00000000">
        <w:rPr>
          <w:rtl w:val="0"/>
        </w:rPr>
        <w:t xml:space="preserve">Democrats will endorse QT+.</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D will say R is transphobic and hate speech.</w:t>
      </w:r>
    </w:p>
    <w:p w:rsidR="00000000" w:rsidDel="00000000" w:rsidP="00000000" w:rsidRDefault="00000000" w:rsidRPr="00000000" w14:paraId="0000005E">
      <w:pPr>
        <w:ind w:firstLine="720"/>
        <w:rPr/>
      </w:pPr>
      <w:r w:rsidDel="00000000" w:rsidR="00000000" w:rsidRPr="00000000">
        <w:rPr>
          <w:rtl w:val="0"/>
        </w:rPr>
        <w:t xml:space="preserve">R will say D is homophobic and hate speech.</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Could write more here, but . . . maybe next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i w:val="1"/>
          <w:rtl w:val="0"/>
        </w:rPr>
        <w:t xml:space="preserve">"Nothing is new under the sun."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2fz1shks9lec" w:id="6"/>
      <w:bookmarkEnd w:id="6"/>
      <w:r w:rsidDel="00000000" w:rsidR="00000000" w:rsidRPr="00000000">
        <w:rPr>
          <w:rtl w:val="0"/>
        </w:rPr>
        <w:t xml:space="preserve">Poly &amp; Friends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journey will not be smooth but trans will emerge victorious.  After all, technology is on the side of social and cultural upheaval.  Technological progress necessitates the decay of conservative cultural norms.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I'm a fan of this nuance and higher resolution accuracy.  However, let us accept our wins and not be delusional about the growing pains from deviation.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After trans perhaps it'll be transracial.</w:t>
      </w:r>
    </w:p>
    <w:p w:rsidR="00000000" w:rsidDel="00000000" w:rsidP="00000000" w:rsidRDefault="00000000" w:rsidRPr="00000000" w14:paraId="0000006D">
      <w:pPr>
        <w:rPr/>
      </w:pPr>
      <w:r w:rsidDel="00000000" w:rsidR="00000000" w:rsidRPr="00000000">
        <w:rPr>
          <w:rtl w:val="0"/>
        </w:rPr>
        <w:t xml:space="preserve">Actually more likely it will be poly.</w:t>
      </w:r>
    </w:p>
    <w:p w:rsidR="00000000" w:rsidDel="00000000" w:rsidP="00000000" w:rsidRDefault="00000000" w:rsidRPr="00000000" w14:paraId="0000006E">
      <w:pPr>
        <w:rPr/>
      </w:pPr>
      <w:r w:rsidDel="00000000" w:rsidR="00000000" w:rsidRPr="00000000">
        <w:rPr>
          <w:rtl w:val="0"/>
        </w:rPr>
        <w:t xml:space="preserve">After poly will come incest and age of consent.</w:t>
      </w:r>
    </w:p>
    <w:p w:rsidR="00000000" w:rsidDel="00000000" w:rsidP="00000000" w:rsidRDefault="00000000" w:rsidRPr="00000000" w14:paraId="0000006F">
      <w:pPr>
        <w:rPr/>
      </w:pPr>
      <w:r w:rsidDel="00000000" w:rsidR="00000000" w:rsidRPr="00000000">
        <w:rPr>
          <w:rtl w:val="0"/>
        </w:rPr>
        <w:t xml:space="preserve">And then comes all the other social taboos.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Note: I want to explicitly draw attention that I have given no opinion on each of these taboos.  There is no stance or agenda being advocated here as I have put forth no opinion on whether these are right or wrong, whether they should be criminalized, normalized, or decriminalized.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point of this section is that the future will unpack these topics (and many more) with more granularity.  Zooming in on our default presupposed positions will bring further confusion and jumble.  These topics will continue to be revisited with commonplace confusion and gradation before being re-resolved culturally.  (See: How We Learn - An Introduction to Abstractions or The Utility of Inaccuracy)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2ytgdxgrzj0z" w:id="7"/>
      <w:bookmarkEnd w:id="7"/>
      <w:r w:rsidDel="00000000" w:rsidR="00000000" w:rsidRPr="00000000">
        <w:rPr>
          <w:rtl w:val="0"/>
        </w:rPr>
        <w:t xml:space="preserve">Technical Interviews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Software developers are quick to point out the flaws in programming interviews.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Which is to be expected because software developers are an average person, however if they were charitable I'm certain they could think deeper about why the current Systems are the way they are.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Their common criticism is true which is why it is so prevalent.  The X system has Y flaw, therefore the X system is terrible.  This POV is so exceedingly commonplace it would be hilarious if it wasn't the source of so much confidence and self-righteousness.  This is exactly the argument against school or college.  But I'm getting carried away.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programming interview has little in common with the daily tasks of a software engineer once hired on the team.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Their criticism is true.  The programming interview has little to do with the daily tasks of a software engineer on the team.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Why then is it used?  How is the programming interview valuable?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reveals how one thinks about a problem.  It reveals whether they know their basics and understanding of software complexity.  It also reveals how committed one is to studying.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None of these are direct prerequisites to the job, however they are reasonable approximations for positive traits.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put it clearly: it more or less eliminates Type 1 errors.  Type 1 error is a False Positive, it's when the test says you have COVID or are good for the job when you actually do not have COVID or are not a good fit for the job.  The interview is a trade-off to eliminate Type 1 errors, at the expense of introducing more Type 2 (False Negative) errors.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trade-off is what big tech companies make because the company is the bottleneck and they are optimizing for their hiring – not optimizing for your experience or accuracy.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kvvh07a9l3h7" w:id="8"/>
      <w:bookmarkEnd w:id="8"/>
      <w:r w:rsidDel="00000000" w:rsidR="00000000" w:rsidRPr="00000000">
        <w:rPr>
          <w:rtl w:val="0"/>
        </w:rPr>
        <w:t xml:space="preserve">Minimalism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There's no doubt minimalism is more aesthetic and stylish and mature.  In fashion everyone and their mother is silhouetting and color blocking, discovering new tones of beige, etc.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Yes, we do have an excess problem and lack self-control.  But graphics and chaos and owning items is cool.  Having a modern empty kitchen is appealing but it's also mechanical and </w:t>
      </w:r>
      <w:r w:rsidDel="00000000" w:rsidR="00000000" w:rsidRPr="00000000">
        <w:rPr>
          <w:i w:val="1"/>
          <w:rtl w:val="0"/>
        </w:rPr>
        <w:t xml:space="preserve">boring</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We're not aliens.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ngxf40b4wy0g" w:id="9"/>
      <w:bookmarkEnd w:id="9"/>
      <w:r w:rsidDel="00000000" w:rsidR="00000000" w:rsidRPr="00000000">
        <w:rPr>
          <w:rtl w:val="0"/>
        </w:rPr>
        <w:t xml:space="preserve">Self-Control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 one side of culture there is absence of self-control.  The other side has an extreme understanding of self-control.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isn't a virtue to pursue happiness and it isn't a virtue to glorify suffering.  The golden mean.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Yeah, we'll need a part two.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line="240" w:lineRule="auto"/>
        <w:ind w:left="720" w:firstLine="0"/>
        <w:jc w:val="center"/>
        <w:rPr/>
      </w:pPr>
      <w:r w:rsidDel="00000000" w:rsidR="00000000" w:rsidRPr="00000000">
        <w:rPr>
          <w:rtl w:val="0"/>
        </w:rPr>
      </w:r>
    </w:p>
    <w:p w:rsidR="00000000" w:rsidDel="00000000" w:rsidP="00000000" w:rsidRDefault="00000000" w:rsidRPr="00000000" w14:paraId="00000116">
      <w:pPr>
        <w:spacing w:line="240" w:lineRule="auto"/>
        <w:ind w:left="720" w:firstLine="0"/>
        <w:jc w:val="center"/>
        <w:rPr/>
      </w:pPr>
      <w:r w:rsidDel="00000000" w:rsidR="00000000" w:rsidRPr="00000000">
        <w:rPr>
          <w:rFonts w:ascii="Consolas" w:cs="Consolas" w:eastAsia="Consolas" w:hAnsi="Consolas"/>
          <w:color w:val="032f62"/>
          <w:sz w:val="18"/>
          <w:szCs w:val="18"/>
          <w:highlight w:val="white"/>
          <w:rtl w:val="0"/>
        </w:rPr>
        <w:t xml:space="preserve">A man who is destined to be hanged will never drown</w:t>
      </w:r>
      <w:r w:rsidDel="00000000" w:rsidR="00000000" w:rsidRPr="00000000">
        <w:rPr>
          <w:rtl w:val="0"/>
        </w:rPr>
      </w:r>
    </w:p>
    <w:p w:rsidR="00000000" w:rsidDel="00000000" w:rsidP="00000000" w:rsidRDefault="00000000" w:rsidRPr="00000000" w14:paraId="00000117">
      <w:pPr>
        <w:spacing w:line="240" w:lineRule="auto"/>
        <w:ind w:left="720" w:firstLine="0"/>
        <w:jc w:val="center"/>
        <w:rPr/>
      </w:pPr>
      <w:r w:rsidDel="00000000" w:rsidR="00000000" w:rsidRPr="00000000">
        <w:rPr>
          <w:rtl w:val="0"/>
        </w:rPr>
      </w:r>
    </w:p>
    <w:p w:rsidR="00000000" w:rsidDel="00000000" w:rsidP="00000000" w:rsidRDefault="00000000" w:rsidRPr="00000000" w14:paraId="00000118">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https://www.youtube.com/watch?v=3Azki8ycyUE</w:t>
        </w:r>
      </w:hyperlink>
      <w:r w:rsidDel="00000000" w:rsidR="00000000" w:rsidRPr="00000000">
        <w:rPr>
          <w:rtl w:val="0"/>
        </w:rPr>
      </w:r>
    </w:p>
    <w:p w:rsidR="00000000" w:rsidDel="00000000" w:rsidP="00000000" w:rsidRDefault="00000000" w:rsidRPr="00000000" w14:paraId="00000119">
      <w:pPr>
        <w:spacing w:line="240" w:lineRule="auto"/>
        <w:ind w:left="720" w:firstLine="0"/>
        <w:jc w:val="cente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Evaporators - I Feel Like a Fat Frustrated Fuck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Azki8ycy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