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7777777" w:rsidR="00094483" w:rsidRDefault="00000000">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upperRoman" w:start="1" w:chapStyle="1"/>
          <w:cols w:space="708"/>
          <w:titlePg/>
          <w:docGrid w:linePitch="360"/>
        </w:sectPr>
      </w:pPr>
      <w:commentRangeStart w:id="0"/>
      <w:r>
        <w:rPr>
          <w:rFonts w:ascii="Courier New" w:hAnsi="Courier New" w:cs="Courier New"/>
          <w:bCs/>
          <w:sz w:val="24"/>
          <w:szCs w:val="24"/>
        </w:rPr>
        <w:t>March 2026</w:t>
      </w:r>
      <w:commentRangeEnd w:id="0"/>
      <w:r>
        <w:rPr>
          <w:rStyle w:val="CommentReference"/>
        </w:rPr>
        <w:commentReference w:id="0"/>
      </w:r>
    </w:p>
    <w:p w14:paraId="448F8870"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p>
    <w:p w14:paraId="517211CB"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sectPr w:rsidR="00D42FC3" w:rsidSect="006C014C">
          <w:headerReference w:type="default" r:id="rId13"/>
          <w:pgSz w:w="12242" w:h="15842"/>
          <w:pgMar w:top="1440" w:right="1440" w:bottom="1440" w:left="2160" w:header="709" w:footer="709" w:gutter="0"/>
          <w:pgNumType w:start="1" w:chapStyle="1"/>
          <w:cols w:space="708"/>
          <w:docGrid w:linePitch="360"/>
        </w:sect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w:t>
      </w:r>
    </w:p>
    <w:p w14:paraId="77838E69" w14:textId="77777777" w:rsidR="00094483"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w:t>
      </w:r>
      <w:del w:id="90001" w:author="Claude" w:date="2026-10-07T00:00:00Z">
        <w:r>
          <w:rPr>
            <w:rFonts w:ascii="Courier New" w:hAnsi="Courier New" w:cs="Courier New"/>
            <w:sz w:val="24"/>
            <w:szCs w:val="24"/>
            <w:lang w:val="en-US"/>
          </w:rPr>
          <w:delText xml:space="preserve">, which was initially piloted at</w:delText>
        </w:r>
      </w:del>
      <w:ins w:id="90002" w:author="Claude" w:date="2026-10-07T00:00:00Z">
        <w:r>
          <w:rPr>
            <w:rFonts w:ascii="Courier New" w:hAnsi="Courier New" w:cs="Courier New"/>
            <w:sz w:val="24"/>
            <w:szCs w:val="24"/>
            <w:lang w:val="en-US"/>
          </w:rPr>
          <w:t xml:space="preserve">. The system was built to serve every college and program of Kalinga State University, and it was developed and tested with the BSCpE, BSIT and BSCE programs of</w:t>
        </w:r>
      </w:ins>
      <w:r>
        <w:rPr>
          <w:rFonts w:ascii="Courier New" w:hAnsi="Courier New" w:cs="Courier New"/>
          <w:sz w:val="24"/>
          <w:szCs w:val="24"/>
          <w:lang w:val="en-US"/>
        </w:rPr>
        <w:t xml:space="preserve"> the College of Engineering and Information Technology (CEIT)</w:t>
      </w:r>
      <w:del w:id="90003" w:author="Claude" w:date="2026-10-07T00:00:00Z">
        <w:r>
          <w:rPr>
            <w:rFonts w:ascii="Courier New" w:hAnsi="Courier New" w:cs="Courier New"/>
            <w:sz w:val="24"/>
            <w:szCs w:val="24"/>
            <w:lang w:val="en-US"/>
          </w:rPr>
          <w:delText xml:space="preserve"> of Kalinga State University. By automating the validation of academic records against the CEIT's specific curriculum maps, the system aims to detect and prevent prerequisite violations at the point of enrollment. This targeted implementation allows</w:delText>
        </w:r>
      </w:del>
      <w:ins w:id="90004" w:author="Claude" w:date="2026-10-07T00:00:00Z">
        <w:r>
          <w:rPr>
            <w:rFonts w:ascii="Courier New" w:hAnsi="Courier New" w:cs="Courier New"/>
            <w:sz w:val="24"/>
            <w:szCs w:val="24"/>
            <w:lang w:val="en-US"/>
          </w:rPr>
          <w:t xml:space="preserve">.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w:t>
        </w:r>
      </w:ins>
      <w:r>
        <w:rPr>
          <w:rFonts w:ascii="Courier New" w:hAnsi="Courier New" w:cs="Courier New"/>
          <w:sz w:val="24"/>
          <w:szCs w:val="24"/>
          <w:lang w:val="en-US"/>
        </w:rPr>
        <w:t xml:space="preserve"> the researchers to refine the </w:t>
      </w:r>
      <w:del w:id="90005" w:author="Claude" w:date="2026-10-07T00:00:00Z">
        <w:r>
          <w:rPr>
            <w:rFonts w:ascii="Courier New" w:hAnsi="Courier New" w:cs="Courier New"/>
            <w:sz w:val="24"/>
            <w:szCs w:val="24"/>
            <w:lang w:val="en-US"/>
          </w:rPr>
          <w:delText xml:space="preserve">auditing logic and data synchronization features within a specialized academic environment</w:delText>
        </w:r>
      </w:del>
      <w:ins w:id="90006" w:author="Claude" w:date="2026-10-07T00:00:00Z">
        <w:r>
          <w:rPr>
            <w:rFonts w:ascii="Courier New" w:hAnsi="Courier New" w:cs="Courier New"/>
            <w:sz w:val="24"/>
            <w:szCs w:val="24"/>
            <w:lang w:val="en-US"/>
          </w:rPr>
          <w:t xml:space="preserve">audit rules with the adviser using the college's actual curricula</w:t>
        </w:r>
      </w:ins>
      <w:r>
        <w:rPr>
          <w:rFonts w:ascii="Courier New" w:hAnsi="Courier New" w:cs="Courier New"/>
          <w:sz w:val="24"/>
          <w:szCs w:val="24"/>
          <w:lang w:val="en-US"/>
        </w:rPr>
        <w:t xml:space="preserve">.</w:t>
      </w:r>
    </w:p>
    <w:p w14:paraId="1B764F3F" w14:textId="77777777" w:rsidR="00094483" w:rsidRDefault="00000000">
      <w:pPr>
        <w:spacing w:line="480" w:lineRule="auto"/>
        <w:ind w:firstLine="720"/>
        <w:jc w:val="both"/>
        <w:rPr>
          <w:rFonts w:ascii="Courier New" w:hAnsi="Courier New" w:cs="Courier New"/>
          <w:sz w:val="24"/>
          <w:szCs w:val="24"/>
          <w:lang w:val="en-US"/>
        </w:rPr>
      </w:pPr>
      <w:del w:id="90007" w:author="Claude" w:date="2026-10-07T00:00:00Z">
        <w:r>
          <w:rPr>
            <w:rFonts w:ascii="Courier New" w:hAnsi="Courier New" w:cs="Courier New"/>
            <w:sz w:val="24"/>
            <w:szCs w:val="24"/>
            <w:lang w:val="en-US"/>
          </w:rPr>
          <w:delText xml:space="preserve">Once successfully validated</w:delText>
        </w:r>
      </w:del>
      <w:ins w:id="90008" w:author="Claude" w:date="2026-10-07T00:00:00Z">
        <w:r>
          <w:rPr>
            <w:rFonts w:ascii="Courier New" w:hAnsi="Courier New" w:cs="Courier New"/>
            <w:sz w:val="24"/>
            <w:szCs w:val="24"/>
            <w:lang w:val="en-US"/>
          </w:rPr>
          <w:t xml:space="preserve">Although testing was done</w:t>
        </w:r>
      </w:ins>
      <w:r>
        <w:rPr>
          <w:rFonts w:ascii="Courier New" w:hAnsi="Courier New" w:cs="Courier New"/>
          <w:sz w:val="24"/>
          <w:szCs w:val="24"/>
          <w:lang w:val="en-US"/>
        </w:rPr>
        <w:t xml:space="preserve"> within the CEIT, the system is </w:t>
      </w:r>
      <w:del w:id="90009" w:author="Claude" w:date="2026-10-07T00:00:00Z">
        <w:r>
          <w:rPr>
            <w:rFonts w:ascii="Courier New" w:hAnsi="Courier New" w:cs="Courier New"/>
            <w:sz w:val="24"/>
            <w:szCs w:val="24"/>
            <w:lang w:val="en-US"/>
          </w:rPr>
          <w:delText xml:space="preserve">designed to be scalable for university-wide implementation across all</w:delText>
        </w:r>
      </w:del>
      <w:ins w:id="90010" w:author="Claude" w:date="2026-10-07T00:00:00Z">
        <w:r>
          <w:rPr>
            <w:rFonts w:ascii="Courier New" w:hAnsi="Courier New" w:cs="Courier New"/>
            <w:sz w:val="24"/>
            <w:szCs w:val="24"/>
            <w:lang w:val="en-US"/>
          </w:rPr>
          <w:t xml:space="preserve">not limited to it. Colleges, programs, curriculum versions and staff accounts are records in the system rather than settings fixed in its code, so the other</w:t>
        </w:r>
      </w:ins>
      <w:r>
        <w:rPr>
          <w:rFonts w:ascii="Courier New" w:hAnsi="Courier New" w:cs="Courier New"/>
          <w:sz w:val="24"/>
          <w:szCs w:val="24"/>
          <w:lang w:val="en-US"/>
        </w:rPr>
        <w:t xml:space="preserve"> colleges of Kalinga State University (KSU)</w:t>
      </w:r>
      <w:ins w:id="90011" w:author="Claude" w:date="2026-10-07T00:00:00Z">
        <w:r>
          <w:rPr>
            <w:rFonts w:ascii="Courier New" w:hAnsi="Courier New" w:cs="Courier New"/>
            <w:sz w:val="24"/>
            <w:szCs w:val="24"/>
            <w:lang w:val="en-US"/>
          </w:rPr>
          <w:t xml:space="preserve"> can use it once their deans create their programs and chairperson accounts</w:t>
        </w:r>
      </w:ins>
      <w:r>
        <w:rPr>
          <w:rFonts w:ascii="Courier New" w:hAnsi="Courier New" w:cs="Courier New"/>
          <w:sz w:val="24"/>
          <w:szCs w:val="24"/>
          <w:lang w:val="en-US"/>
        </w:rPr>
        <w:t xml:space="preserve">. This project contributes to the modernization of academic management by providing an automated solution that reduces subject evaluation errors and enhances the efficiency of enrollment monitoring processes for the entire institution.</w:t>
      </w:r>
    </w:p>
    <w:p w14:paraId="24CAD4B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the Auditrix - A Curriculum Audit System for KSU as a robust tool for enhancing curriculum integrity at Kalinga State University.</w:t>
      </w:r>
    </w:p>
    <w:p w14:paraId="145040FD" w14:textId="77777777" w:rsidR="00034DEB" w:rsidRDefault="00034DEB">
      <w:pPr>
        <w:spacing w:line="480" w:lineRule="auto"/>
        <w:ind w:firstLine="720"/>
        <w:jc w:val="both"/>
        <w:rPr>
          <w:rFonts w:ascii="Courier New" w:hAnsi="Courier New" w:cs="Courier New"/>
          <w:sz w:val="24"/>
          <w:szCs w:val="24"/>
          <w:lang w:val="en-US"/>
        </w:rPr>
      </w:pPr>
    </w:p>
    <w:p w14:paraId="65D9D3B8" w14:textId="77777777" w:rsidR="00034DEB" w:rsidRDefault="00034DEB">
      <w:pPr>
        <w:spacing w:line="480" w:lineRule="auto"/>
        <w:ind w:firstLine="720"/>
        <w:jc w:val="both"/>
        <w:rPr>
          <w:rFonts w:ascii="Courier New" w:hAnsi="Courier New" w:cs="Courier New"/>
          <w:sz w:val="24"/>
          <w:szCs w:val="24"/>
          <w:lang w:val="en-US"/>
        </w:rPr>
      </w:pPr>
    </w:p>
    <w:p w14:paraId="709C2151" w14:textId="77777777" w:rsidR="00DC1152" w:rsidRDefault="00DC1152">
      <w:pPr>
        <w:spacing w:line="480" w:lineRule="auto"/>
        <w:ind w:firstLine="720"/>
        <w:jc w:val="both"/>
        <w:rPr>
          <w:rFonts w:ascii="Courier New" w:hAnsi="Courier New" w:cs="Courier New"/>
          <w:sz w:val="24"/>
          <w:szCs w:val="24"/>
          <w:lang w:val="en-US"/>
        </w:rPr>
      </w:pPr>
    </w:p>
    <w:p w14:paraId="30B71AB6"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p>
    <w:p w14:paraId="7B887C60" w14:textId="77777777" w:rsidR="00D73966" w:rsidRPr="003551F3" w:rsidRDefault="00000000" w:rsidP="00D73966">
      <w:pPr>
        <w:spacing w:line="480" w:lineRule="auto"/>
        <w:jc w:val="both"/>
        <w:rPr>
          <w:rFonts w:ascii="Courier New" w:hAnsi="Courier New" w:cs="Courier New"/>
          <w:sz w:val="24"/>
          <w:szCs w:val="24"/>
        </w:rPr>
      </w:pPr>
      <w:del w:id="90012" w:author="Claude" w:date="2026-10-07T00:00:00Z">
        <w:r>
          <w:rPr>
            <w:rFonts w:ascii="Courier New" w:hAnsi="Courier New" w:cs="Courier New"/>
            <w:b/>
            <w:bCs/>
            <w:sz w:val="24"/>
            <w:szCs w:val="24"/>
            <w:lang w:val="en-US"/>
          </w:rPr>
          <w:tab/>
        </w:r>
      </w:del>
      <w:del w:id="90013" w:author="Claude" w:date="2026-10-07T00:00:00Z">
        <w:r>
          <w:rPr>
            <w:rFonts w:ascii="Courier New" w:hAnsi="Courier New" w:cs="Courier New"/>
            <w:sz w:val="24"/>
            <w:szCs w:val="24"/>
          </w:rPr>
          <w:delText xml:space="preserve">Auditrix introduced specialized functionalities designed to modernize academic auditing at Kalinga State University. The system’s standout feature was its Automated Audit Engine, which utilized custom logic to cross-reference student records against complex curriculum maps, instantly flagging prerequisite violations that are often missed in manual reviews.</w:delText>
        </w:r>
      </w:del>
      <w:ins w:id="90014" w:author="Claude" w:date="2026-10-07T00:00:00Z">
        <w:r>
          <w:rPr>
            <w:rFonts w:ascii="Courier New" w:hAnsi="Courier New" w:cs="Courier New"/>
            <w:sz w:val="24"/>
            <w:szCs w:val="24"/>
            <w:lang w:val="en-US"/>
          </w:rPr>
          <w:t xml:space="preserve">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ins>
    </w:p>
    <w:p w14:paraId="3E185AEC" w14:textId="77777777" w:rsidR="00D73966" w:rsidRPr="00D73966" w:rsidRDefault="00065C3A" w:rsidP="00D73966">
      <w:pPr>
        <w:spacing w:line="480" w:lineRule="auto"/>
        <w:jc w:val="both"/>
        <w:rPr>
          <w:rFonts w:ascii="Courier New" w:hAnsi="Courier New" w:cs="Courier New"/>
          <w:sz w:val="24"/>
          <w:szCs w:val="24"/>
        </w:rPr>
      </w:pPr>
      <w:del w:id="90015" w:author="Claude" w:date="2026-10-07T00:00:00Z">
        <w:r>
          <w:rPr>
            <w:rFonts w:ascii="Courier New" w:hAnsi="Courier New" w:cs="Courier New"/>
            <w:sz w:val="24"/>
            <w:szCs w:val="24"/>
          </w:rPr>
          <w:tab/>
          <w:delText xml:space="preserve">Furthermore, the system was equipped with a robust MIS Data Synchronization module and a Manual Data Import Utility. This dual-layer functionality was intended to ensure constant data availability even during central system downtime. By combining these automated verification tools with a real-time analytics dashboard, Auditrix was designed to provide a comprehensive, "fail-safe" solution for curriculum integrity.</w:delText>
        </w:r>
      </w:del>
      <w:ins w:id="90016" w:author="Claude" w:date="2026-10-07T00:00:00Z">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ins>
    </w:p>
    <w:p w14:paraId="4764E6E0" w14:textId="77777777" w:rsidR="00094483" w:rsidRDefault="00094483">
      <w:pPr>
        <w:spacing w:line="480" w:lineRule="auto"/>
        <w:jc w:val="both"/>
        <w:rPr>
          <w:rFonts w:ascii="Courier New" w:hAnsi="Courier New" w:cs="Courier New"/>
          <w:color w:val="EE0000"/>
          <w:sz w:val="24"/>
          <w:szCs w:val="24"/>
        </w:rPr>
      </w:pPr>
    </w:p>
    <w:p w14:paraId="04FA02BC" w14:textId="77777777" w:rsidR="000F4102" w:rsidRDefault="000F4102">
      <w:pPr>
        <w:spacing w:line="480" w:lineRule="auto"/>
        <w:jc w:val="both"/>
        <w:rPr>
          <w:rFonts w:ascii="Courier New" w:hAnsi="Courier New" w:cs="Courier New"/>
          <w:color w:val="EE0000"/>
          <w:sz w:val="24"/>
          <w:szCs w:val="24"/>
        </w:rPr>
      </w:pPr>
    </w:p>
    <w:p w14:paraId="0647943B" w14:textId="77777777" w:rsidR="000F4102" w:rsidRDefault="000F4102">
      <w:pPr>
        <w:spacing w:line="480" w:lineRule="auto"/>
        <w:jc w:val="both"/>
        <w:rPr>
          <w:rFonts w:ascii="Courier New" w:hAnsi="Courier New" w:cs="Courier New"/>
          <w:color w:val="EE0000"/>
          <w:sz w:val="24"/>
          <w:szCs w:val="24"/>
        </w:rPr>
      </w:pPr>
    </w:p>
    <w:p w14:paraId="030E5C2D" w14:textId="77777777" w:rsidR="000F4102" w:rsidRDefault="000F4102">
      <w:pPr>
        <w:spacing w:line="480" w:lineRule="auto"/>
        <w:jc w:val="both"/>
        <w:rPr>
          <w:rFonts w:ascii="Courier New" w:hAnsi="Courier New" w:cs="Courier New"/>
          <w:color w:val="EE0000"/>
          <w:sz w:val="24"/>
          <w:szCs w:val="24"/>
        </w:rPr>
      </w:pPr>
    </w:p>
    <w:p w14:paraId="58F2DB6D" w14:textId="77777777" w:rsidR="00E7325B" w:rsidRDefault="00E7325B">
      <w:pPr>
        <w:spacing w:line="480" w:lineRule="auto"/>
        <w:jc w:val="both"/>
        <w:rPr>
          <w:rFonts w:ascii="Courier New" w:hAnsi="Courier New" w:cs="Courier New"/>
          <w:color w:val="EE0000"/>
          <w:sz w:val="24"/>
          <w:szCs w:val="24"/>
        </w:rPr>
      </w:pPr>
    </w:p>
    <w:p w14:paraId="77D8BD76" w14:textId="77777777" w:rsidR="003551F3" w:rsidRPr="00D73966" w:rsidRDefault="003551F3">
      <w:pPr>
        <w:spacing w:line="480" w:lineRule="auto"/>
        <w:jc w:val="both"/>
        <w:rPr>
          <w:rFonts w:ascii="Courier New" w:hAnsi="Courier New" w:cs="Courier New"/>
          <w:color w:val="EE0000"/>
          <w:sz w:val="24"/>
          <w:szCs w:val="24"/>
        </w:rPr>
      </w:pPr>
      <w:r>
        <w:rPr>
          <w:rFonts w:ascii="Courier New" w:hAnsi="Courier New" w:cs="Courier New"/>
          <w:b/>
          <w:bCs/>
          <w:sz w:val="24"/>
          <w:szCs w:val="24"/>
          <w:lang w:val="en-US"/>
        </w:rPr>
        <w:lastRenderedPageBreak/>
        <w:t>Company Profile</w:t>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w:t>
        <w:lastRenderedPageBreak/>
        <w:t xml:space="preserve">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lastRenderedPageBreak/>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w:t>
      </w:r>
      <w:del w:id="90017" w:author="Claude" w:date="2026-10-07T00:00:00Z">
        <w:r>
          <w:rPr>
            <w:rFonts w:ascii="Courier New" w:hAnsi="Courier New" w:cs="Courier New"/>
            <w:sz w:val="24"/>
            <w:szCs w:val="24"/>
            <w:lang w:val="en-US"/>
          </w:rPr>
          <w:delText xml:space="preserve">the KSU-CEIT department</w:delText>
        </w:r>
      </w:del>
      <w:ins w:id="90018" w:author="Claude" w:date="2026-10-07T00:00:00Z">
        <w:r>
          <w:rPr>
            <w:rFonts w:ascii="Courier New" w:hAnsi="Courier New" w:cs="Courier New"/>
            <w:sz w:val="24"/>
            <w:szCs w:val="24"/>
            <w:lang w:val="en-US"/>
          </w:rPr>
          <w:t xml:space="preserve">Kalinga State University, developed and tested in the College of Engineering and Information Technology (CEIT),</w:t>
        </w:r>
      </w:ins>
      <w:r>
        <w:rPr>
          <w:rFonts w:ascii="Courier New" w:hAnsi="Courier New" w:cs="Courier New"/>
          <w:sz w:val="24"/>
          <w:szCs w:val="24"/>
          <w:lang w:val="en-US"/>
        </w:rPr>
        <w:t xml:space="preserve">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w:t>
      </w:r>
      <w:del w:id="90019" w:author="Claude" w:date="2026-10-07T00:00:00Z">
        <w:r>
          <w:rPr>
            <w:rFonts w:ascii="Courier New" w:eastAsia="-webkit-standard" w:hAnsi="Courier New" w:cs="Courier New"/>
            <w:color w:val="000000"/>
          </w:rPr>
          <w:delText xml:space="preserve">Through the Data Synchronization Module, chairpersons can access real-time academic records directly from the MIS, eliminating the "pain points" of manual data entry and cross-referencing</w:delText>
        </w:r>
      </w:del>
      <w:ins w:id="90020" w:author="Claude" w:date="2026-10-07T00:00:00Z">
        <w:r>
          <w:rPr>
            <w:rFonts w:ascii="Courier New" w:eastAsia="-webkit-standard" w:hAnsi="Courier New" w:cs="Courier New"/>
            <w:color w:val="000000"/>
          </w:rPr>
          <w:t xml:space="preserve">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w:t>
        </w:r>
      </w:ins>
      <w:r>
        <w:rPr>
          <w:rFonts w:ascii="Courier New" w:eastAsia="-webkit-standard" w:hAnsi="Courier New" w:cs="Courier New"/>
          <w:color w:val="000000"/>
        </w:rPr>
        <w:t xml:space="preserve">. This significantly reduces administrative workload, </w:t>
      </w:r>
      <w:del w:id="90021" w:author="Claude" w:date="2026-10-07T00:00:00Z">
        <w:r>
          <w:rPr>
            <w:rFonts w:ascii="Courier New" w:eastAsia="-webkit-standard" w:hAnsi="Courier New" w:cs="Courier New"/>
            <w:color w:val="000000"/>
          </w:rPr>
          <w:delText xml:space="preserve">eliminates</w:delText>
        </w:r>
      </w:del>
      <w:ins w:id="90022" w:author="Claude" w:date="2026-10-07T00:00:00Z">
        <w:r>
          <w:rPr>
            <w:rFonts w:ascii="Courier New" w:eastAsia="-webkit-standard" w:hAnsi="Courier New" w:cs="Courier New"/>
            <w:color w:val="000000"/>
          </w:rPr>
          <w:t xml:space="preserve">reduces</w:t>
        </w:r>
      </w:ins>
      <w:r>
        <w:rPr>
          <w:rFonts w:ascii="Courier New" w:eastAsia="-webkit-standard" w:hAnsi="Courier New" w:cs="Courier New"/>
          <w:color w:val="000000"/>
        </w:rPr>
        <w:t xml:space="preserve">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w:t>
      </w:r>
      <w:del w:id="90023" w:author="Claude" w:date="2026-10-07T00:00:00Z">
        <w:r>
          <w:rPr>
            <w:rFonts w:ascii="Courier New" w:eastAsia="-webkit-standard" w:hAnsi="Courier New" w:cs="Courier New"/>
            <w:color w:val="000000"/>
          </w:rPr>
          <w:delText xml:space="preserve">can view the curriculum audit of students from</w:delText>
        </w:r>
      </w:del>
      <w:ins w:id="90024" w:author="Claude" w:date="2026-10-07T00:00:00Z">
        <w:r>
          <w:rPr>
            <w:rFonts w:ascii="Courier New" w:eastAsia="-webkit-standard" w:hAnsi="Courier New" w:cs="Courier New"/>
            <w:color w:val="000000"/>
          </w:rPr>
          <w:t xml:space="preserve">sees an overview of</w:t>
        </w:r>
      </w:ins>
      <w:r>
        <w:rPr>
          <w:rFonts w:ascii="Courier New" w:eastAsia="-webkit-standard" w:hAnsi="Courier New" w:cs="Courier New"/>
          <w:color w:val="000000"/>
        </w:rPr>
        <w:t xml:space="preserve"> every program in the college</w:t>
      </w:r>
      <w:del w:id="90025" w:author="Claude" w:date="2026-10-07T00:00:00Z">
        <w:r>
          <w:rPr>
            <w:rFonts w:ascii="Courier New" w:eastAsia="-webkit-standard" w:hAnsi="Courier New" w:cs="Courier New"/>
            <w:color w:val="000000"/>
          </w:rPr>
          <w:delText xml:space="preserve">, including each subject's Completed, Available, Pending, Unavailable, or Violation status</w:delText>
        </w:r>
      </w:del>
      <w:ins w:id="90026" w:author="Claude" w:date="2026-10-07T00:00:00Z">
        <w:r>
          <w:rPr>
            <w:rFonts w:ascii="Courier New" w:eastAsia="-webkit-standard" w:hAnsi="Courier New" w:cs="Courier New"/>
            <w:color w:val="000000"/>
          </w:rPr>
          <w:t xml:space="preserve">: its regular and irregular students, students with violations, and students per year level</w:t>
        </w:r>
      </w:ins>
      <w:r>
        <w:rPr>
          <w:rFonts w:ascii="Courier New" w:eastAsia="-webkit-standard" w:hAnsi="Courier New" w:cs="Courier New"/>
          <w:color w:val="000000"/>
        </w:rPr>
        <w:t xml:space="preserve">. The Dean also </w:t>
      </w:r>
      <w:del w:id="90027" w:author="Claude" w:date="2026-10-07T00:00:00Z">
        <w:r>
          <w:rPr>
            <w:rFonts w:ascii="Courier New" w:eastAsia="-webkit-standard" w:hAnsi="Courier New" w:cs="Courier New"/>
            <w:color w:val="000000"/>
          </w:rPr>
          <w:delText xml:space="preserve">creates</w:delText>
        </w:r>
      </w:del>
      <w:ins w:id="90028" w:author="Claude" w:date="2026-10-07T00:00:00Z">
        <w:r>
          <w:rPr>
            <w:rFonts w:ascii="Courier New" w:eastAsia="-webkit-standard" w:hAnsi="Courier New" w:cs="Courier New"/>
            <w:color w:val="000000"/>
          </w:rPr>
          <w:t xml:space="preserve">sets the college's current semester, creates programs together with</w:t>
        </w:r>
      </w:ins>
      <w:r>
        <w:rPr>
          <w:rFonts w:ascii="Courier New" w:eastAsia="-webkit-standard" w:hAnsi="Courier New" w:cs="Courier New"/>
          <w:color w:val="000000"/>
        </w:rPr>
        <w:t xml:space="preserve"> the staff accounts of </w:t>
      </w:r>
      <w:del w:id="90029" w:author="Claude" w:date="2026-10-07T00:00:00Z">
        <w:r>
          <w:rPr>
            <w:rFonts w:ascii="Courier New" w:eastAsia="-webkit-standard" w:hAnsi="Courier New" w:cs="Courier New"/>
            <w:color w:val="000000"/>
          </w:rPr>
          <w:delText xml:space="preserve">the program</w:delText>
        </w:r>
      </w:del>
      <w:ins w:id="90030" w:author="Claude" w:date="2026-10-07T00:00:00Z">
        <w:r>
          <w:rPr>
            <w:rFonts w:ascii="Courier New" w:eastAsia="-webkit-standard" w:hAnsi="Courier New" w:cs="Courier New"/>
            <w:color w:val="000000"/>
          </w:rPr>
          <w:t xml:space="preserve">their program chairpersons, and reassigns</w:t>
        </w:r>
      </w:ins>
      <w:r>
        <w:rPr>
          <w:rFonts w:ascii="Courier New" w:eastAsia="-webkit-standard" w:hAnsi="Courier New" w:cs="Courier New"/>
          <w:color w:val="000000"/>
        </w:rPr>
        <w:t xml:space="preserve"> chairpersons, which limits access to student records to authorized personnel only. Together with the college-wide analytics on student progression, this 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w:t>
      </w:r>
      <w:del w:id="90031" w:author="Claude" w:date="2026-10-07T00:00:00Z">
        <w:r>
          <w:rPr>
            <w:rFonts w:ascii="Courier New" w:eastAsia="-webkit-standard" w:hAnsi="Courier New" w:cs="Courier New"/>
            <w:color w:val="000000"/>
          </w:rPr>
          <w:delText xml:space="preserve">automatically flagged and prevented during the enrollment period</w:delText>
        </w:r>
      </w:del>
      <w:ins w:id="90032" w:author="Claude" w:date="2026-10-07T00:00:00Z">
        <w:r>
          <w:rPr>
            <w:rFonts w:ascii="Courier New" w:eastAsia="-webkit-standard" w:hAnsi="Courier New" w:cs="Courier New"/>
            <w:color w:val="000000"/>
          </w:rPr>
          <w:t xml:space="preserve">flagged as soon as grades are recorded, and that the subjects a student is not yet eligible for are visible to the chairperson before enrollment</w:t>
        </w:r>
      </w:ins>
      <w:r>
        <w:rPr>
          <w:rFonts w:ascii="Courier New" w:eastAsia="-webkit-standard" w:hAnsi="Courier New" w:cs="Courier New"/>
          <w:color w:val="000000"/>
        </w:rPr>
        <w:t xml:space="preserve">,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12E96BF6" w14:textId="77777777" w:rsidR="00693157" w:rsidRDefault="00693157" w:rsidP="00893BA3">
      <w:pPr>
        <w:pStyle w:val="NormalWeb"/>
        <w:spacing w:after="120" w:line="480" w:lineRule="auto"/>
        <w:jc w:val="both"/>
        <w:rPr>
          <w:rFonts w:ascii="Courier New" w:eastAsia="-webkit-standard" w:hAnsi="Courier New" w:cs="Courier New"/>
          <w:color w:val="000000"/>
        </w:rPr>
      </w:pP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del w:id="90033" w:author="Claude" w:date="2026-10-07T00:00:00Z">
        <w:r>
          <w:rPr>
            <w:rFonts w:ascii="Courier New" w:eastAsia="-webkit-standard" w:hAnsi="Courier New" w:cs="Courier New"/>
            <w:bCs/>
            <w:color w:val="000000"/>
          </w:rPr>
          <w:delText xml:space="preserve">university comprises</w:delText>
        </w:r>
      </w:del>
      <w:ins w:id="90034" w:author="Claude" w:date="2026-10-07T00:00:00Z">
        <w:r>
          <w:rPr>
            <w:rFonts w:ascii="Courier New" w:eastAsia="-webkit-standard" w:hAnsi="Courier New" w:cs="Courier New"/>
            <w:color w:val="000000"/>
          </w:rPr>
          <w:t xml:space="preserve">system was built for all</w:t>
        </w:r>
      </w:ins>
      <w:r>
        <w:rPr>
          <w:rFonts w:ascii="Courier New" w:eastAsia="-webkit-standard" w:hAnsi="Courier New" w:cs="Courier New"/>
          <w:bCs/>
          <w:color w:val="000000"/>
        </w:rPr>
        <w:t xml:space="preserve"> thirteen (13) colleges</w:t>
      </w:r>
      <w:ins w:id="90035" w:author="Claude" w:date="2026-10-07T00:00:00Z">
        <w:r>
          <w:rPr>
            <w:rFonts w:ascii="Courier New" w:eastAsia="-webkit-standard" w:hAnsi="Courier New" w:cs="Courier New"/>
            <w:color w:val="000000"/>
          </w:rPr>
          <w:t xml:space="preserve"> of the university</w:t>
        </w:r>
      </w:ins>
      <w:r>
        <w:rPr>
          <w:rFonts w:ascii="Courier New" w:eastAsia="-webkit-standard" w:hAnsi="Courier New" w:cs="Courier New"/>
          <w:bCs/>
          <w:color w:val="000000"/>
        </w:rPr>
        <w:t xml:space="preserve">, this study focuses on the College of Engineering and Information Technology, which served as the primary data source and testing site</w:t>
      </w:r>
      <w:ins w:id="90036" w:author="Claude" w:date="2026-10-07T00:00:00Z">
        <w:r>
          <w:rPr>
            <w:rFonts w:ascii="Courier New" w:eastAsia="-webkit-standard" w:hAnsi="Courier New" w:cs="Courier New"/>
            <w:color w:val="000000"/>
          </w:rPr>
          <w:t xml:space="preserve">; the system was tested with the curricula and students of the BSCpE, BSIT and BSCE programs</w:t>
        </w:r>
      </w:ins>
      <w:r>
        <w:rPr>
          <w:rFonts w:ascii="Courier New" w:eastAsia="-webkit-standard" w:hAnsi="Courier New" w:cs="Courier New"/>
          <w:bCs/>
          <w:color w:val="000000"/>
        </w:rPr>
        <w:t xml:space="preserve">.</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covers several key functionalities designed to automate and analyze academic progression</w:t>
      </w:r>
      <w:del w:id="90037" w:author="Claude" w:date="2026-10-07T00:00:00Z">
        <w:r>
          <w:rPr>
            <w:rFonts w:ascii="Courier New" w:eastAsia="-webkit-standard" w:hAnsi="Courier New" w:cs="Courier New"/>
            <w:bCs/>
            <w:color w:val="000000"/>
          </w:rPr>
          <w:delText xml:space="preserve"> within the College of Engineering and Information Technology</w:delText>
        </w:r>
      </w:del>
      <w:r>
        <w:rPr>
          <w:rFonts w:ascii="Courier New" w:eastAsia="-webkit-standard" w:hAnsi="Courier New" w:cs="Courier New"/>
          <w:bCs/>
          <w:color w:val="000000"/>
        </w:rPr>
        <w:t xml:space="preserve">. At its core, the software records grades through a term-based grade entry module</w:t>
      </w:r>
      <w:ins w:id="90038" w:author="Claude" w:date="2026-10-07T00:00:00Z">
        <w:r>
          <w:rPr>
            <w:rFonts w:ascii="Courier New" w:eastAsia="-webkit-standard" w:hAnsi="Courier New" w:cs="Courier New"/>
            <w:color w:val="000000"/>
          </w:rPr>
          <w:t xml:space="preserve">, in which a term is written as the school year and semester (for example, 25-1 for the first semester of School Year 2025-2026),</w:t>
        </w:r>
      </w:ins>
      <w:r>
        <w:rPr>
          <w:rFonts w:ascii="Courier New" w:eastAsia="-webkit-standard" w:hAnsi="Courier New" w:cs="Courier New"/>
          <w:bCs/>
          <w:color w:val="000000"/>
        </w:rPr>
        <w:t xml:space="preserve"> and checks them against the program's curriculum</w:t>
      </w:r>
      <w:del w:id="90039" w:author="Claude" w:date="2026-10-07T00:00:00Z">
        <w:r>
          <w:rPr>
            <w:rFonts w:ascii="Courier New" w:eastAsia="-webkit-standard" w:hAnsi="Courier New" w:cs="Courier New"/>
            <w:bCs/>
            <w:color w:val="000000"/>
          </w:rPr>
          <w:delText xml:space="preserve"> map</w:delText>
        </w:r>
      </w:del>
      <w:r>
        <w:rPr>
          <w:rFonts w:ascii="Courier New" w:eastAsia="-webkit-standard" w:hAnsi="Courier New" w:cs="Courier New"/>
          <w:bCs/>
          <w:color w:val="000000"/>
        </w:rPr>
        <w:t xml:space="preserve">, which is maintained in versions per curriculum year</w:t>
      </w:r>
      <w:del w:id="90040" w:author="Claude" w:date="2026-10-07T00:00:00Z">
        <w:r>
          <w:rPr>
            <w:rFonts w:ascii="Courier New" w:eastAsia="-webkit-standard" w:hAnsi="Courier New" w:cs="Courier New"/>
            <w:bCs/>
            <w:color w:val="000000"/>
          </w:rPr>
          <w:delText xml:space="preserve">, to enable the real-time detection of prerequisite and corequisite violations</w:delText>
        </w:r>
      </w:del>
      <w:r>
        <w:rPr>
          <w:rFonts w:ascii="Courier New" w:eastAsia="-webkit-standard" w:hAnsi="Courier New" w:cs="Courier New"/>
          <w:bCs/>
          <w:color w:val="000000"/>
        </w:rPr>
        <w:t xml:space="preserve">. Each subject on a student's record is assigned one of five statuses: Completed, Available, Pending, Unavailable, or Violation. A Violation is </w:t>
      </w:r>
      <w:del w:id="90041" w:author="Claude" w:date="2026-10-07T00:00:00Z">
        <w:r>
          <w:rPr>
            <w:rFonts w:ascii="Courier New" w:eastAsia="-webkit-standard" w:hAnsi="Courier New" w:cs="Courier New"/>
            <w:bCs/>
            <w:color w:val="000000"/>
          </w:rPr>
          <w:delText xml:space="preserve">recorded as a permanent flag at the moment of grade entry and is cleared only by a new grade entry, such as a retake</w:delText>
        </w:r>
      </w:del>
      <w:ins w:id="90042" w:author="Claude" w:date="2026-10-07T00:00:00Z">
        <w:r>
          <w:rPr>
            <w:rFonts w:ascii="Courier New" w:eastAsia="-webkit-standard" w:hAnsi="Courier New" w:cs="Courier New"/>
            <w:color w:val="000000"/>
          </w:rPr>
          <w:t xml:space="preserve">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ins>
      <w:r>
        <w:rPr>
          <w:rFonts w:ascii="Courier New" w:eastAsia="-webkit-standard" w:hAnsi="Courier New" w:cs="Courier New"/>
          <w:bCs/>
          <w:color w:val="000000"/>
        </w:rPr>
        <w:t xml:space="preserve">.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del w:id="90043" w:author="Claude" w:date="2026-10-07T00:00:00Z">
        <w:r>
          <w:rPr>
            <w:rFonts w:ascii="Courier New" w:eastAsia="-webkit-standard" w:hAnsi="Courier New" w:cs="Courier New"/>
            <w:bCs/>
            <w:color w:val="000000"/>
          </w:rPr>
          <w:delText xml:space="preserve">Beyond basic auditing, the system incorporates a data analytics dashboard that provides institutional insights into student movement. This includes calculating the percentage of students who have shifted programs, transferred to other institutions, or dropped out of the university entirely.</w:delText>
        </w:r>
      </w:del>
      <w:ins w:id="90044" w:author="Claude" w:date="2026-10-07T00:00:00Z">
        <w:r>
          <w:rPr>
            <w:rFonts w:ascii="Courier New" w:eastAsia="-webkit-standard" w:hAnsi="Courier New" w:cs="Courier New"/>
            <w:color w:val="000000"/>
          </w:rPr>
          <w:t xml:space="preserve">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ins>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del w:id="90045" w:author="Claude" w:date="2026-10-07T00:00:00Z">
        <w:r>
          <w:rPr>
            <w:rFonts w:ascii="Courier New" w:eastAsia="-webkit-standard" w:hAnsi="Courier New" w:cs="Courier New"/>
            <w:bCs/>
            <w:color w:val="000000"/>
          </w:rPr>
          <w:delText xml:space="preserve">A critical component of this tracking is the graduation monitoring feature, which identifies the percentage of students graduating on time by cross-referencing their residency years with their specific curriculum requirements. The system also implements an automated alert mechanism that flags "Incomplete" grades, which appear as Pending on the student's record, and issues lapse warnings. These warnings serve as an early intervention tool for students at risk of exceeding residency limits or failing to resolve academic deficiencies within the prescribed timeframe.</w:delText>
        </w:r>
      </w:del>
      <w:ins w:id="90046" w:author="Claude" w:date="2026-10-07T00:00:00Z">
        <w:r>
          <w:rPr>
            <w:rFonts w:ascii="Courier New" w:eastAsia="-webkit-standard" w:hAnsi="Courier New" w:cs="Courier New"/>
            <w:color w:val="000000"/>
          </w:rPr>
          <w:t xml:space="preserve">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ins>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del w:id="90047" w:author="Claude" w:date="2026-10-07T00:00:00Z">
        <w:r>
          <w:rPr>
            <w:rFonts w:ascii="Courier New" w:eastAsia="-webkit-standard" w:hAnsi="Courier New" w:cs="Courier New"/>
            <w:bCs/>
            <w:color w:val="000000"/>
          </w:rPr>
          <w:delText xml:space="preserve">Bulk registration of students through CSV import is not yet covered, pending validation against an actual KSU classlist.</w:delText>
        </w:r>
      </w:del>
      <w:ins w:id="90048" w:author="Claude" w:date="2026-10-07T00:00:00Z">
        <w:r>
          <w:rPr>
            <w:rFonts w:ascii="Courier New" w:eastAsia="-webkit-standard" w:hAnsi="Courier New" w:cs="Courier New"/>
            <w:color w:val="000000"/>
          </w:rPr>
          <w:t xml:space="preserve">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ins>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include predictive analytics (forecasting of program completion) or AI-driven enrollment counseling</w:t>
      </w:r>
      <w:ins w:id="90049" w:author="Claude" w:date="2026-10-07T00:00:00Z">
        <w:r>
          <w:rPr>
            <w:rFonts w:ascii="Courier New" w:eastAsia="-webkit-standard" w:hAnsi="Courier New" w:cs="Courier New"/>
            <w:color w:val="000000"/>
          </w:rPr>
          <w:t xml:space="preserve">, and it does not monitor graduation or residency limits</w:t>
        </w:r>
      </w:ins>
      <w:r>
        <w:rPr>
          <w:rFonts w:ascii="Courier New" w:eastAsia="-webkit-standard" w:hAnsi="Courier New" w:cs="Courier New"/>
          <w:bCs/>
          <w:color w:val="000000"/>
        </w:rPr>
        <w:t xml:space="preserve">.</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w:t>
      </w:r>
      <w:del w:id="90050" w:author="Claude" w:date="2026-10-07T00:00:00Z">
        <w:r>
          <w:rPr>
            <w:rFonts w:ascii="Courier New" w:hAnsi="Courier New" w:cs="Courier New"/>
            <w:sz w:val="24"/>
            <w:szCs w:val="24"/>
          </w:rPr>
          <w:delText xml:space="preserve">specifically for use by the Program Chairperson</w:delText>
        </w:r>
      </w:del>
      <w:ins w:id="90051" w:author="Claude" w:date="2026-10-07T00:00:00Z">
        <w:r>
          <w:rPr>
            <w:rFonts w:ascii="Courier New" w:hAnsi="Courier New" w:cs="Courier New"/>
            <w:sz w:val="24"/>
            <w:szCs w:val="24"/>
          </w:rPr>
          <w:t xml:space="preserve">for use by Program Chairpersons and Deans</w:t>
        </w:r>
      </w:ins>
      <w:r>
        <w:rPr>
          <w:rFonts w:ascii="Courier New" w:hAnsi="Courier New" w:cs="Courier New"/>
          <w:sz w:val="24"/>
          <w:szCs w:val="24"/>
        </w:rPr>
        <w:t xml:space="preserve">.</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w:t>
      </w:r>
      <w:r>
        <w:rPr>
          <w:rFonts w:ascii="Courier New" w:hAnsi="Courier New" w:cs="Courier New"/>
          <w:sz w:val="24"/>
          <w:szCs w:val="24"/>
        </w:rPr>
        <w:t xml:space="preserve"> A course that must be successfully completed before a student can enroll in a more advanced subject. In this study, </w:t>
      </w:r>
      <w:ins w:id="90052" w:author="Claude" w:date="2026-10-07T00:00:00Z">
        <w:r>
          <w:rPr>
            <w:rFonts w:ascii="Courier New" w:hAnsi="Courier New" w:cs="Courier New"/>
            <w:sz w:val="24"/>
            <w:szCs w:val="24"/>
          </w:rPr>
          <w:t xml:space="preserve">following the KSU Student Handbook, a prerequisite must be passed in a term before the term in which the subject is taken; </w:t>
        </w:r>
      </w:ins>
      <w:r>
        <w:rPr>
          <w:rFonts w:ascii="Courier New" w:hAnsi="Courier New" w:cs="Courier New"/>
          <w:sz w:val="24"/>
          <w:szCs w:val="24"/>
        </w:rPr>
        <w:t xml:space="preserve">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del w:id="90053" w:author="Claude" w:date="2026-10-07T00:00:00Z">
        <w:r>
          <w:rPr>
            <w:rFonts w:ascii="Courier New" w:hAnsi="Courier New" w:cs="Courier New"/>
            <w:b/>
            <w:bCs/>
            <w:sz w:val="24"/>
            <w:szCs w:val="24"/>
          </w:rPr>
          <w:delText xml:space="preserve">Prerequisite Violation.</w:delText>
        </w:r>
      </w:del>
      <w:del w:id="90054" w:author="Claude" w:date="2026-10-07T00:00:00Z">
        <w:r>
          <w:rPr>
            <w:rFonts w:ascii="Courier New" w:hAnsi="Courier New" w:cs="Courier New"/>
            <w:sz w:val="24"/>
            <w:szCs w:val="24"/>
          </w:rPr>
          <w:delText xml:space="preserve"> A situation where a student attempts to enroll in a course without completing the required prerequisite subject. Auditrix detected, flagged, and categorized these violations (Pending, Validated, or Violated).</w:delText>
        </w:r>
      </w:del>
      <w:ins w:id="90055" w:author="Claude" w:date="2026-10-07T00:00:00Z">
        <w:r>
          <w:rPr>
            <w:rFonts w:ascii="Courier New" w:hAnsi="Courier New" w:cs="Courier New"/>
            <w:b/>
            <w:bCs/>
            <w:sz w:val="24"/>
            <w:szCs w:val="24"/>
          </w:rPr>
          <w:t xml:space="preserve">Prerequisite Violation.</w:t>
        </w:r>
      </w:ins>
      <w:ins w:id="90056" w:author="Claude" w:date="2026-10-07T00:00:00Z">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ins>
    </w:p>
    <w:p>
      <w:pPr>
        <w:spacing w:after="0" w:line="480" w:lineRule="auto"/>
        <w:ind w:firstLine="720"/>
        <w:jc w:val="both"/>
        <w:rPr>
          <w:ins w:id="90057" w:author="Claude" w:date="2026-10-07T00:00:00Z"/>
          <w:rFonts w:ascii="Courier New" w:hAnsi="Courier New" w:cs="Courier New"/>
          <w:sz w:val="24"/>
          <w:szCs w:val="24"/>
        </w:rPr>
      </w:pPr>
      <w:ins w:id="90058" w:author="Claude" w:date="2026-10-07T00:00:00Z">
        <w:r>
          <w:rPr>
            <w:rFonts w:ascii="Courier New" w:hAnsi="Courier New" w:cs="Courier New"/>
            <w:b/>
            <w:bCs/>
            <w:sz w:val="24"/>
            <w:szCs w:val="24"/>
          </w:rPr>
          <w:t xml:space="preserve">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ins>
    </w:p>
    <w:p>
      <w:pPr>
        <w:spacing w:after="0" w:line="480" w:lineRule="auto"/>
        <w:ind w:firstLine="720"/>
        <w:jc w:val="both"/>
        <w:rPr>
          <w:ins w:id="90059" w:author="Claude" w:date="2026-10-07T00:00:00Z"/>
          <w:rFonts w:ascii="Courier New" w:hAnsi="Courier New" w:cs="Courier New"/>
          <w:sz w:val="24"/>
          <w:szCs w:val="24"/>
        </w:rPr>
      </w:pPr>
      <w:ins w:id="90060" w:author="Claude" w:date="2026-10-07T00:00:00Z">
        <w:r>
          <w:rPr>
            <w:rFonts w:ascii="Courier New" w:hAnsi="Courier New" w:cs="Courier New"/>
            <w:b/>
            <w:bCs/>
            <w:sz w:val="24"/>
            <w:szCs w:val="24"/>
          </w:rPr>
          <w:t xml:space="preserve">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ins>
    </w:p>
    <w:p>
      <w:pPr>
        <w:spacing w:after="0" w:line="480" w:lineRule="auto"/>
        <w:ind w:firstLine="720"/>
        <w:jc w:val="both"/>
        <w:rPr>
          <w:ins w:id="90061" w:author="Claude" w:date="2026-10-07T00:00:00Z"/>
          <w:rFonts w:ascii="Courier New" w:hAnsi="Courier New" w:cs="Courier New"/>
          <w:sz w:val="24"/>
          <w:szCs w:val="24"/>
        </w:rPr>
      </w:pPr>
      <w:ins w:id="90062" w:author="Claude" w:date="2026-10-07T00:00:00Z">
        <w:r>
          <w:rPr>
            <w:rFonts w:ascii="Courier New" w:hAnsi="Courier New" w:cs="Courier New"/>
            <w:b/>
            <w:bCs/>
            <w:sz w:val="24"/>
            <w:szCs w:val="24"/>
          </w:rPr>
          <w:t xml:space="preserve">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ins>
    </w:p>
    <w:p>
      <w:pPr>
        <w:spacing w:after="0" w:line="480" w:lineRule="auto"/>
        <w:ind w:firstLine="720"/>
        <w:jc w:val="both"/>
        <w:rPr>
          <w:ins w:id="90063" w:author="Claude" w:date="2026-10-07T00:00:00Z"/>
          <w:rFonts w:ascii="Courier New" w:hAnsi="Courier New" w:cs="Courier New"/>
          <w:sz w:val="24"/>
          <w:szCs w:val="24"/>
        </w:rPr>
      </w:pPr>
      <w:ins w:id="90064" w:author="Claude" w:date="2026-10-07T00:00:00Z">
        <w:r>
          <w:rPr>
            <w:rFonts w:ascii="Courier New" w:hAnsi="Courier New" w:cs="Courier New"/>
            <w:b/>
            <w:bCs/>
            <w:sz w:val="24"/>
            <w:szCs w:val="24"/>
          </w:rPr>
          <w:t xml:space="preserve">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ins>
    </w:p>
    <w:p>
      <w:pPr>
        <w:spacing w:after="0" w:line="480" w:lineRule="auto"/>
        <w:ind w:firstLine="720"/>
        <w:jc w:val="both"/>
        <w:rPr>
          <w:ins w:id="90065" w:author="Claude" w:date="2026-10-07T00:00:00Z"/>
          <w:rFonts w:ascii="Courier New" w:hAnsi="Courier New" w:cs="Courier New"/>
          <w:sz w:val="24"/>
          <w:szCs w:val="24"/>
        </w:rPr>
      </w:pPr>
      <w:ins w:id="90066" w:author="Claude" w:date="2026-10-07T00:00:00Z">
        <w:r>
          <w:rPr>
            <w:rFonts w:ascii="Courier New" w:hAnsi="Courier New" w:cs="Courier New"/>
            <w:b/>
            <w:bCs/>
            <w:sz w:val="24"/>
            <w:szCs w:val="24"/>
          </w:rPr>
          <w:t xml:space="preserve">Year Standing.</w:t>
        </w:r>
        <w:r>
          <w:rPr>
            <w:rFonts w:ascii="Courier New" w:hAnsi="Courier New" w:cs="Courier New"/>
            <w:sz w:val="24"/>
            <w:szCs w:val="24"/>
          </w:rPr>
          <w:t xml:space="preserve"> A requirement of some subjects (for example, "Third year standing") that is met by being on that year level when the subject is taken.</w:t>
        </w:r>
      </w:ins>
    </w:p>
    <w:p>
      <w:pPr>
        <w:spacing w:after="0" w:line="480" w:lineRule="auto"/>
        <w:ind w:firstLine="720"/>
        <w:jc w:val="both"/>
        <w:rPr>
          <w:ins w:id="90067" w:author="Claude" w:date="2026-10-07T00:00:00Z"/>
          <w:rFonts w:ascii="Courier New" w:hAnsi="Courier New" w:cs="Courier New"/>
          <w:sz w:val="24"/>
          <w:szCs w:val="24"/>
        </w:rPr>
      </w:pPr>
      <w:ins w:id="90068" w:author="Claude" w:date="2026-10-07T00:00:00Z">
        <w:r>
          <w:rPr>
            <w:rFonts w:ascii="Courier New" w:hAnsi="Courier New" w:cs="Courier New"/>
            <w:b/>
            <w:bCs/>
            <w:sz w:val="24"/>
            <w:szCs w:val="24"/>
          </w:rPr>
          <w:t xml:space="preserve">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ins>
    </w:p>
    <w:p>
      <w:pPr>
        <w:spacing w:after="0" w:line="480" w:lineRule="auto"/>
        <w:ind w:firstLine="720"/>
        <w:jc w:val="both"/>
        <w:rPr>
          <w:ins w:id="90069" w:author="Claude" w:date="2026-10-07T00:00:00Z"/>
          <w:rFonts w:ascii="Courier New" w:hAnsi="Courier New" w:cs="Courier New"/>
          <w:sz w:val="24"/>
          <w:szCs w:val="24"/>
        </w:rPr>
      </w:pPr>
      <w:ins w:id="90070" w:author="Claude" w:date="2026-10-07T00:00:00Z">
        <w:r>
          <w:rPr>
            <w:rFonts w:ascii="Courier New" w:hAnsi="Courier New" w:cs="Courier New"/>
            <w:b/>
            <w:bCs/>
            <w:sz w:val="24"/>
            <w:szCs w:val="24"/>
          </w:rPr>
          <w:t xml:space="preserve">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ins>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Management Information System (MIS).</w:t>
      </w:r>
      <w:r>
        <w:rPr>
          <w:rFonts w:ascii="Courier New" w:hAnsi="Courier New" w:cs="Courier New"/>
          <w:sz w:val="24"/>
          <w:szCs w:val="24"/>
        </w:rPr>
        <w:t xml:space="preserve"> A computerized system used by KSU to manage student academic records. </w:t>
      </w:r>
      <w:del w:id="90071" w:author="Claude" w:date="2026-10-07T00:00:00Z">
        <w:r>
          <w:rPr>
            <w:rFonts w:ascii="Courier New" w:hAnsi="Courier New" w:cs="Courier New"/>
            <w:sz w:val="24"/>
            <w:szCs w:val="24"/>
          </w:rPr>
          <w:delText xml:space="preserve">In this study, Auditrix acts as a specialized extension that pulls data from the MIS to perform detailed curriculum auditing</w:delText>
        </w:r>
      </w:del>
      <w:ins w:id="90072" w:author="Claude" w:date="2026-10-07T00:00:00Z">
        <w:r>
          <w:rPr>
            <w:rFonts w:ascii="Courier New" w:hAnsi="Courier New" w:cs="Courier New"/>
            <w:sz w:val="24"/>
            <w:szCs w:val="24"/>
          </w:rPr>
          <w:t xml:space="preserve">Auditrix is not connected to the MIS; instead, it accepts the student list file produced by the MIS's "Export to Excel" function</w:t>
        </w:r>
      </w:ins>
      <w:r>
        <w:rPr>
          <w:rFonts w:ascii="Courier New" w:hAnsi="Courier New" w:cs="Courier New"/>
          <w:sz w:val="24"/>
          <w:szCs w:val="24"/>
        </w:rPr>
        <w:t xml:space="preserve">.</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Data Export.</w:t>
      </w:r>
      <w:r>
        <w:rPr>
          <w:rFonts w:ascii="Courier New" w:hAnsi="Courier New" w:cs="Courier New"/>
          <w:sz w:val="24"/>
          <w:szCs w:val="24"/>
        </w:rPr>
        <w:t xml:space="preserve"> The function that allows the Program Chairperson to </w:t>
      </w:r>
      <w:del w:id="90073" w:author="Claude" w:date="2026-10-07T00:00:00Z">
        <w:r>
          <w:rPr>
            <w:rFonts w:ascii="Courier New" w:hAnsi="Courier New" w:cs="Courier New"/>
            <w:sz w:val="24"/>
            <w:szCs w:val="24"/>
          </w:rPr>
          <w:delText xml:space="preserve">convert system-generated reports into external file formats, such as Excel</w:delText>
        </w:r>
      </w:del>
      <w:ins w:id="90074" w:author="Claude" w:date="2026-10-07T00:00:00Z">
        <w:r>
          <w:rPr>
            <w:rFonts w:ascii="Courier New" w:hAnsi="Courier New" w:cs="Courier New"/>
            <w:sz w:val="24"/>
            <w:szCs w:val="24"/>
          </w:rPr>
          <w:t xml:space="preserve">export a curriculum version to an external file format, CSV</w:t>
        </w:r>
      </w:ins>
      <w:r>
        <w:rPr>
          <w:rFonts w:ascii="Courier New" w:hAnsi="Courier New" w:cs="Courier New"/>
          <w:sz w:val="24"/>
          <w:szCs w:val="24"/>
        </w:rPr>
        <w:t xml:space="preserve">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w:t>
      </w:r>
      <w:ins w:id="90075" w:author="Claude" w:date="2026-10-07T00:00:00Z">
        <w:r>
          <w:rPr>
            <w:rFonts w:ascii="Courier New" w:hAnsi="Courier New" w:cs="Courier New"/>
            <w:sz w:val="24"/>
            <w:szCs w:val="24"/>
          </w:rPr>
          <w:t xml:space="preserve">and the Dean </w:t>
        </w:r>
      </w:ins>
      <w:r>
        <w:rPr>
          <w:rFonts w:ascii="Courier New" w:hAnsi="Courier New" w:cs="Courier New"/>
          <w:sz w:val="24"/>
          <w:szCs w:val="24"/>
        </w:rPr>
        <w:t xml:space="preserve">to analyze program-wide data at a glance.</w:t>
      </w:r>
    </w:p>
    <w:p>
      <w:pPr>
        <w:spacing w:after="0" w:line="480" w:lineRule="auto"/>
        <w:ind w:firstLine="720"/>
        <w:jc w:val="both"/>
        <w:rPr>
          <w:ins w:id="90076" w:author="Claude" w:date="2026-10-07T00:00:00Z"/>
          <w:rFonts w:ascii="Courier New" w:hAnsi="Courier New" w:cs="Courier New"/>
          <w:sz w:val="24"/>
          <w:szCs w:val="24"/>
        </w:rPr>
      </w:pPr>
      <w:ins w:id="90077" w:author="Claude" w:date="2026-10-07T00:00:00Z">
        <w:r>
          <w:rPr>
            <w:rFonts w:ascii="Courier New" w:hAnsi="Courier New" w:cs="Courier New"/>
            <w:b/>
            <w:bCs/>
            <w:sz w:val="24"/>
            <w:szCs w:val="24"/>
          </w:rPr>
          <w:t xml:space="preserve">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ins>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4"/>
          <w:pgSz w:w="12242" w:h="15842"/>
          <w:pgMar w:top="1440" w:right="1440" w:bottom="1440" w:left="2160" w:header="709" w:footer="709" w:gutter="0"/>
          <w:cols w:space="708"/>
          <w:docGrid w:linePitch="360"/>
        </w:sectPr>
      </w:pPr>
      <w:r>
        <w:rPr>
          <w:rFonts w:ascii="Courier New" w:hAnsi="Courier New" w:cs="Courier New"/>
          <w:b/>
          <w:bCs/>
          <w:sz w:val="24"/>
          <w:szCs w:val="24"/>
        </w:rPr>
        <w:t xml:space="preserve">ISO/IEC 25010 Software Quality Standards.</w:t>
      </w:r>
      <w:r>
        <w:rPr>
          <w:rFonts w:ascii="Courier New" w:hAnsi="Courier New" w:cs="Courier New"/>
          <w:sz w:val="24"/>
          <w:szCs w:val="24"/>
        </w:rPr>
        <w:t xml:space="preserve"> An international framework used to evaluate the quality of Auditrix. The system </w:t>
      </w:r>
      <w:del w:id="90078" w:author="Claude" w:date="2026-10-07T00:00:00Z">
        <w:r>
          <w:rPr>
            <w:rFonts w:ascii="Courier New" w:hAnsi="Courier New" w:cs="Courier New"/>
            <w:sz w:val="24"/>
            <w:szCs w:val="24"/>
          </w:rPr>
          <w:delText xml:space="preserve">was tested</w:delText>
        </w:r>
      </w:del>
      <w:ins w:id="90079" w:author="Claude" w:date="2026-10-07T00:00:00Z">
        <w:r>
          <w:rPr>
            <w:rFonts w:ascii="Courier New" w:hAnsi="Courier New" w:cs="Courier New"/>
            <w:sz w:val="24"/>
            <w:szCs w:val="24"/>
          </w:rPr>
          <w:t xml:space="preserve">is to be evaluated</w:t>
        </w:r>
      </w:ins>
      <w:r>
        <w:rPr>
          <w:rFonts w:ascii="Courier New" w:hAnsi="Courier New" w:cs="Courier New"/>
          <w:sz w:val="24"/>
          <w:szCs w:val="24"/>
        </w:rPr>
        <w:t xml:space="preserve"> based on nine characteristics: functional suitability, performance efficiency, compatibility, usability, reliability, security, maintainability, portability, and safety.</w:t>
      </w:r>
    </w:p>
    <w:p w14:paraId="7D7B254C" w14:textId="77777777" w:rsidR="00094483" w:rsidRDefault="00693157" w:rsidP="00693157">
      <w:pPr>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tab/>
      </w:r>
    </w:p>
    <w:p w14:paraId="7852BE7B"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LITERATURES</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sectPr w:rsidR="00693157" w:rsidSect="00D42FC3">
          <w:headerReference w:type="default" r:id="rId15"/>
          <w:pgSz w:w="12242" w:h="15842"/>
          <w:pgMar w:top="1440" w:right="1440" w:bottom="1440" w:left="2160" w:header="709" w:footer="709" w:gutter="0"/>
          <w:cols w:space="708"/>
          <w:docGrid w:linePitch="360"/>
        </w:sectPr>
      </w:pPr>
      <w:r>
        <w:rPr>
          <w:rFonts w:ascii="Courier New" w:eastAsia="Calibri" w:hAnsi="Courier New" w:cs="Courier New"/>
          <w:kern w:val="0"/>
          <w:sz w:val="24"/>
          <w:szCs w:val="24"/>
          <w:lang w:eastAsia="zh-CN"/>
        </w:rPr>
        <w:tab/>
        <w:t>Parallel to this, the global landscape of quality assurance in higher education has been extensively studied, particularly regarding accreditation processes. Saeed et al. (2021) conducted a comprehensive review of sustainable program assessment practices, focusing on ABET and NCAAA</w:t>
      </w:r>
    </w:p>
    <w:p w14:paraId="4E96FF0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 xml:space="preserve"> accreditation processes for computer information systems 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lastRenderedPageBreak/>
        <w:t>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lastRenderedPageBreak/>
        <w:t>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lastRenderedPageBreak/>
        <w:t>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w:t>
        <w:lastRenderedPageBreak/>
        <w:t>and Saeed et al. (2021), who argue that systematic information systems are no longer optional but are a technical necessity 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w:t>
        <w:lastRenderedPageBreak/>
        <w:t>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w:t>
        <w:lastRenderedPageBreak/>
        <w:t>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w:t>
        <w:lastRenderedPageBreak/>
        <w:t>Regional Quality Assessment Team for higher education institutions in Region V, Philippines. Their research noted 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w:t>
        <w:lastRenderedPageBreak/>
        <w:t>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w:t>
        <w:lastRenderedPageBreak/>
        <w:t>illustrating the relationship between courses and program educational outcomes, while Guimaras State University (2025) 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w:t>
        <w:lastRenderedPageBreak/>
        <w:t>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w:t>
      </w:r>
      <w:del w:id="90080" w:author="Claude" w:date="2026-10-07T00:00:00Z">
        <w:r>
          <w:rPr>
            <w:rFonts w:ascii="Courier New" w:hAnsi="Courier New" w:cs="Courier New"/>
            <w:sz w:val="24"/>
            <w:szCs w:val="24"/>
          </w:rPr>
          <w:delText xml:space="preserve">document tracking, real-time status monitoring, centralized data management, and audit trail functionality that responds</w:delText>
        </w:r>
      </w:del>
      <w:ins w:id="90081" w:author="Claude" w:date="2026-10-07T00:00:00Z">
        <w:r>
          <w:rPr>
            <w:rFonts w:ascii="Courier New" w:hAnsi="Courier New" w:cs="Courier New"/>
            <w:sz w:val="24"/>
            <w:szCs w:val="24"/>
          </w:rPr>
          <w:t xml:space="preserve">prerequisite checking, real-time audit status for every student, centralized curriculum and grade data, and audit trails (a grade logbook and a per-version curriculum change history) that respond</w:t>
        </w:r>
      </w:ins>
      <w:r>
        <w:rPr>
          <w:rFonts w:ascii="Courier New" w:hAnsi="Courier New" w:cs="Courier New"/>
          <w:sz w:val="24"/>
          <w:szCs w:val="24"/>
        </w:rPr>
        <w:t xml:space="preserve">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6"/>
          <w:pgSz w:w="12242" w:h="15842"/>
          <w:pgMar w:top="1440" w:right="1440" w:bottom="1440" w:left="2160" w:header="709" w:footer="709" w:gutter="0"/>
          <w:cols w:space="708"/>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w:t>
      </w:r>
      <w:ins w:id="90082" w:author="Claude" w:date="2026-10-07T00:00:00Z">
        <w:r>
          <w:rPr>
            <w:rFonts w:ascii="Courier New" w:hAnsi="Courier New" w:cs="Courier New"/>
            <w:sz w:val="24"/>
            <w:szCs w:val="24"/>
          </w:rPr>
          <w:t xml:space="preserve">part of </w:t>
        </w:r>
      </w:ins>
      <w:r>
        <w:rPr>
          <w:rFonts w:ascii="Courier New" w:hAnsi="Courier New" w:cs="Courier New"/>
          <w:sz w:val="24"/>
          <w:szCs w:val="24"/>
        </w:rPr>
        <w:t xml:space="preserve">this gap by offering a curriculum-specific audit system designed for </w:t>
      </w:r>
      <w:del w:id="90083" w:author="Claude" w:date="2026-10-07T00:00:00Z">
        <w:r>
          <w:rPr>
            <w:rFonts w:ascii="Courier New" w:hAnsi="Courier New" w:cs="Courier New"/>
            <w:sz w:val="24"/>
            <w:szCs w:val="24"/>
          </w:rPr>
          <w:delText xml:space="preserve">Philippine higher education institutions, with features tailored to CHED accreditation processes, ASEAN quality assurance standards, and local institutional needs</w:delText>
        </w:r>
      </w:del>
      <w:ins w:id="90084" w:author="Claude" w:date="2026-10-07T00:00:00Z">
        <w:r>
          <w:rPr>
            <w:rFonts w:ascii="Courier New" w:hAnsi="Courier New" w:cs="Courier New"/>
            <w:sz w:val="24"/>
            <w:szCs w:val="24"/>
          </w:rPr>
          <w:t xml:space="preserve">a Philippine state university: it checks every student's record against the prerequisite, co-requisite and year-standing rules of the student's curriculum version, following the KSU Student Handbook and Operations Manual,</w:t>
        </w:r>
      </w:ins>
      <w:r>
        <w:rPr>
          <w:rFonts w:ascii="Courier New" w:hAnsi="Courier New" w:cs="Courier New"/>
          <w:sz w:val="24"/>
          <w:szCs w:val="24"/>
        </w:rPr>
        <w:t xml:space="preserve"> while incorporating global best practices in curriculum management</w:t>
      </w:r>
      <w:del w:id="90085" w:author="Claude" w:date="2026-10-07T00:00:00Z">
        <w:r>
          <w:rPr>
            <w:rFonts w:ascii="Courier New" w:hAnsi="Courier New" w:cs="Courier New"/>
            <w:sz w:val="24"/>
            <w:szCs w:val="24"/>
          </w:rPr>
          <w:delText xml:space="preserve">, automated assessment, and quality assurance</w:delText>
        </w:r>
      </w:del>
      <w:ins w:id="90086" w:author="Claude" w:date="2026-10-07T00:00:00Z">
        <w:r>
          <w:rPr>
            <w:rFonts w:ascii="Courier New" w:hAnsi="Courier New" w:cs="Courier New"/>
            <w:sz w:val="24"/>
            <w:szCs w:val="24"/>
          </w:rPr>
          <w:t xml:space="preserve"> and automated checking</w:t>
        </w:r>
      </w:ins>
      <w:r>
        <w:rPr>
          <w:rFonts w:ascii="Courier New" w:hAnsi="Courier New" w:cs="Courier New"/>
          <w:sz w:val="24"/>
          <w:szCs w:val="24"/>
        </w:rPr>
        <w:t xml:space="preserve">.</w:t>
      </w:r>
    </w:p>
    <w:p w14:paraId="00A06AC8"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p>
    <w:p w14:paraId="252D37E0"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p>
    <w:p w14:paraId="2899A8D0" w14:textId="77777777" w:rsidR="00693157" w:rsidRDefault="00000000">
      <w:pPr>
        <w:spacing w:line="480" w:lineRule="auto"/>
        <w:ind w:firstLine="720"/>
        <w:jc w:val="both"/>
        <w:rPr>
          <w:rFonts w:ascii="Courier New" w:hAnsi="Courier New" w:cs="Courier New"/>
          <w:sz w:val="24"/>
          <w:szCs w:val="24"/>
        </w:rPr>
        <w:sectPr w:rsidR="00693157" w:rsidSect="00D42FC3">
          <w:headerReference w:type="default" r:id="rId17"/>
          <w:pgSz w:w="12242" w:h="15842"/>
          <w:pgMar w:top="1440" w:right="1440" w:bottom="1440" w:left="2160" w:header="709" w:footer="709" w:gutter="0"/>
          <w:cols w:space="708"/>
          <w:docGrid w:linePitch="360"/>
        </w:sect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w:t>
      </w:r>
    </w:p>
    <w:p w14:paraId="29EDF2BB" w14:textId="77777777" w:rsidR="00094483" w:rsidRDefault="00000000">
      <w:pPr>
        <w:spacing w:line="480" w:lineRule="auto"/>
        <w:ind w:firstLine="720"/>
        <w:jc w:val="both"/>
        <w:rPr>
          <w:rFonts w:ascii="Courier New" w:hAnsi="Courier New" w:cs="Courier New"/>
          <w:b/>
          <w:bCs/>
          <w:sz w:val="24"/>
          <w:szCs w:val="24"/>
        </w:rPr>
      </w:pPr>
      <w:r>
        <w:rPr>
          <w:rFonts w:ascii="Courier New" w:hAnsi="Courier New" w:cs="Courier New"/>
          <w:sz w:val="24"/>
          <w:szCs w:val="24"/>
        </w:rPr>
        <w:lastRenderedPageBreak/>
        <w:t>"Audit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8"/>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w:t>
        <w:lastRenderedPageBreak/>
        <w:t>foundation and overall goals before entering the first development cycle.</w:t>
      </w: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w:t>
      </w:r>
      <w:del w:id="90087" w:author="Claude" w:date="2026-10-07T00:00:00Z">
        <w:r>
          <w:rPr>
            <w:rFonts w:ascii="Courier New" w:hAnsi="Courier New" w:cs="Courier New"/>
            <w:sz w:val="24"/>
            <w:szCs w:val="24"/>
          </w:rPr>
          <w:delText xml:space="preserve">Manual Import module</w:delText>
        </w:r>
      </w:del>
      <w:ins w:id="90088" w:author="Claude" w:date="2026-10-07T00:00:00Z">
        <w:r>
          <w:rPr>
            <w:rFonts w:ascii="Courier New" w:hAnsi="Courier New" w:cs="Courier New"/>
            <w:sz w:val="24"/>
            <w:szCs w:val="24"/>
          </w:rPr>
          <w:t xml:space="preserve">curriculum and student import modules</w:t>
        </w:r>
      </w:ins>
      <w:r>
        <w:rPr>
          <w:rFonts w:ascii="Courier New" w:hAnsi="Courier New" w:cs="Courier New"/>
          <w:sz w:val="24"/>
          <w:szCs w:val="24"/>
        </w:rPr>
        <w:t xml:space="preserve">—are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del w:id="90089" w:author="Claude" w:date="2026-10-07T00:00:00Z">
        <w:r>
          <w:rPr>
            <w:rFonts w:ascii="Courier New" w:hAnsi="Courier New" w:cs="Courier New"/>
            <w:sz w:val="24"/>
            <w:szCs w:val="24"/>
          </w:rPr>
          <w:delText xml:space="preserve">The actual coding of Auditrix takes place using Next.js, with development divided into three distinct functional increments. The first increment focuses on the "Audit Engine" and UI for automated prerequisite parsing. The second increment handles Data Integration, specifically the MIS synchronization and CSV/Excel import modules. The third increment finalizes Reporting and Analytics. Each increment results in a functional version of the software that builds upon the previous one.</w:delText>
        </w:r>
      </w:del>
      <w:ins w:id="90090" w:author="Claude" w:date="2026-10-07T00:00:00Z">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ins>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del w:id="90091" w:author="Claude" w:date="2026-10-07T00:00:00Z">
        <w:r>
          <w:rPr>
            <w:rFonts w:ascii="Courier New" w:hAnsi="Courier New" w:cs="Courier New"/>
            <w:sz w:val="24"/>
            <w:szCs w:val="24"/>
          </w:rPr>
          <w:delText xml:space="preserve">As each increment is completed, it undergoes rigorous verification to ensure technical reliability. This includes unit testing for individual modules and integration testing to confirm that imported data interacts correctly with the audit engine. The researchers perform "negative testing" by intentionally uploading incorrectly formatted files or invalid records to verify that the automatic flagging system correctly triggers a "Violated" status for non-compliant student records.</w:delText>
        </w:r>
      </w:del>
      <w:ins w:id="90092" w:author="Claude" w:date="2026-10-07T00:00:00Z">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ins>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Auditrix from a development project to a live tool ready for use by the </w:t>
      </w:r>
      <w:del w:id="90093" w:author="Claude" w:date="2026-10-07T00:00:00Z">
        <w:r>
          <w:rPr>
            <w:rFonts w:ascii="Courier New" w:hAnsi="Courier New" w:cs="Courier New"/>
            <w:sz w:val="24"/>
            <w:szCs w:val="24"/>
          </w:rPr>
          <w:delText xml:space="preserve">administrators and students</w:delText>
        </w:r>
      </w:del>
      <w:ins w:id="90094" w:author="Claude" w:date="2026-10-07T00:00:00Z">
        <w:r>
          <w:rPr>
            <w:rFonts w:ascii="Courier New" w:hAnsi="Courier New" w:cs="Courier New"/>
            <w:sz w:val="24"/>
            <w:szCs w:val="24"/>
          </w:rPr>
          <w:t xml:space="preserve">deans and program chairpersons</w:t>
        </w:r>
      </w:ins>
      <w:r>
        <w:rPr>
          <w:rFonts w:ascii="Courier New" w:hAnsi="Courier New" w:cs="Courier New"/>
          <w:sz w:val="24"/>
          <w:szCs w:val="24"/>
        </w:rPr>
        <w:t xml:space="preserve"> of the College of Engineering and Information Technology</w:t>
      </w:r>
      <w:del w:id="90095" w:author="Claude" w:date="2026-10-07T00:00:00Z">
        <w:r>
          <w:rPr>
            <w:rFonts w:ascii="Courier New" w:hAnsi="Courier New" w:cs="Courier New"/>
            <w:sz w:val="24"/>
            <w:szCs w:val="24"/>
          </w:rPr>
          <w:delText xml:space="preserve">.</w:delText>
        </w:r>
      </w:del>
      <w:ins w:id="90096" w:author="Claude" w:date="2026-10-07T00:00:00Z">
        <w:r>
          <w:rPr>
            <w:rFonts w:ascii="Courier New" w:hAnsi="Courier New" w:cs="Courier New"/>
            <w:sz w:val="24"/>
            <w:szCs w:val="24"/>
          </w:rPr>
          <w:t xml:space="preserve">, and later of the other colleges. At the time of writing, the system runs on a local server; its deployment to a hosted (online) server is yet to be done.</w:t>
        </w:r>
      </w:ins>
    </w:p>
    <w:p w14:paraId="173BEA5F" w14:textId="77777777" w:rsidR="00C23807" w:rsidRDefault="00C23807">
      <w:pPr>
        <w:spacing w:after="0" w:line="480" w:lineRule="auto"/>
        <w:ind w:firstLine="720"/>
        <w:jc w:val="both"/>
        <w:rPr>
          <w:rFonts w:ascii="Courier New" w:hAnsi="Courier New" w:cs="Courier New"/>
          <w:sz w:val="24"/>
          <w:szCs w:val="24"/>
          <w:lang w:val="en-US"/>
        </w:rPr>
      </w:pPr>
    </w:p>
    <w:p w14:paraId="709AEACB" w14:textId="77777777" w:rsidR="00C23807" w:rsidRDefault="00C23807">
      <w:pPr>
        <w:spacing w:after="0" w:line="480" w:lineRule="auto"/>
        <w:ind w:firstLine="720"/>
        <w:jc w:val="both"/>
        <w:rPr>
          <w:rFonts w:ascii="Courier New" w:hAnsi="Courier New" w:cs="Courier New"/>
          <w:sz w:val="24"/>
          <w:szCs w:val="24"/>
          <w:lang w:val="en-US"/>
        </w:rPr>
      </w:pPr>
    </w:p>
    <w:p w14:paraId="022E5500" w14:textId="77777777" w:rsidR="00034DEB" w:rsidRDefault="00034DEB" w:rsidP="006C7CEC">
      <w:pPr>
        <w:spacing w:after="0" w:line="480" w:lineRule="auto"/>
        <w:jc w:val="both"/>
        <w:rPr>
          <w:rFonts w:ascii="Courier New" w:hAnsi="Courier New" w:cs="Courier New"/>
          <w:sz w:val="24"/>
          <w:szCs w:val="24"/>
          <w:lang w:val="en-US"/>
        </w:rPr>
      </w:pPr>
    </w:p>
    <w:p w14:paraId="467FA02A" w14:textId="77777777" w:rsidR="00153936" w:rsidRDefault="00153936" w:rsidP="006C7CEC">
      <w:pPr>
        <w:spacing w:after="0" w:line="480" w:lineRule="auto"/>
        <w:jc w:val="both"/>
        <w:rPr>
          <w:rFonts w:ascii="Courier New" w:hAnsi="Courier New" w:cs="Courier New"/>
          <w:sz w:val="24"/>
          <w:szCs w:val="24"/>
          <w:lang w:val="en-US"/>
        </w:rPr>
      </w:pP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Gathering Techniques</w:t>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w:t>
      </w:r>
      <w:del w:id="90097" w:author="Claude" w:date="2026-10-07T00:00:00Z">
        <w:r>
          <w:rPr>
            <w:rFonts w:ascii="Courier New" w:hAnsi="Courier New" w:cs="Courier New"/>
            <w:sz w:val="24"/>
            <w:szCs w:val="24"/>
            <w:lang w:val="en-US"/>
          </w:rPr>
          <w:delText xml:space="preserve">student handbooks</w:delText>
        </w:r>
      </w:del>
      <w:ins w:id="90098" w:author="Claude" w:date="2026-10-07T00:00:00Z">
        <w:r>
          <w:rPr>
            <w:rFonts w:ascii="Courier New" w:hAnsi="Courier New" w:cs="Courier New"/>
            <w:sz w:val="24"/>
            <w:szCs w:val="24"/>
            <w:lang w:val="en-US"/>
          </w:rPr>
          <w:t xml:space="preserve">the KSU Student Handbook, the KSU Operations Manual: Student Development Services &amp; Placement Guide</w:t>
        </w:r>
      </w:ins>
      <w:r>
        <w:rPr>
          <w:rFonts w:ascii="Courier New" w:hAnsi="Courier New" w:cs="Courier New"/>
          <w:sz w:val="24"/>
          <w:szCs w:val="24"/>
          <w:lang w:val="en-US"/>
        </w:rPr>
        <w:t xml:space="preserve">, and CHED-mandated prerequisite sequences. </w:t>
      </w:r>
      <w:del w:id="90099" w:author="Claude" w:date="2026-10-07T00:00:00Z">
        <w:r>
          <w:rPr>
            <w:rFonts w:ascii="Courier New" w:hAnsi="Courier New" w:cs="Courier New"/>
            <w:sz w:val="24"/>
            <w:szCs w:val="24"/>
            <w:lang w:val="en-US"/>
          </w:rPr>
          <w:delText xml:space="preserve">This analysis</w:delText>
        </w:r>
      </w:del>
      <w:ins w:id="90100" w:author="Claude" w:date="2026-10-07T00:00:00Z">
        <w:r>
          <w:rPr>
            <w:rFonts w:ascii="Courier New" w:hAnsi="Courier New" w:cs="Courier New"/>
            <w:sz w:val="24"/>
            <w:szCs w:val="24"/>
            <w:lang w:val="en-US"/>
          </w:rPr>
          <w:t xml:space="preserve">The Student Handbook's definitions of prerequisite, co-requisite and Incomplete (INC) grades, and the Operations Manual's classification of year levels and of regular and irregular students,</w:t>
        </w:r>
      </w:ins>
      <w:r>
        <w:rPr>
          <w:rFonts w:ascii="Courier New" w:hAnsi="Courier New" w:cs="Courier New"/>
          <w:sz w:val="24"/>
          <w:szCs w:val="24"/>
          <w:lang w:val="en-US"/>
        </w:rPr>
        <w:t xml:space="preserve"> served as the foundational logic for programming the </w:t>
      </w:r>
      <w:del w:id="90101" w:author="Claude" w:date="2026-10-07T00:00:00Z">
        <w:r>
          <w:rPr>
            <w:rFonts w:ascii="Courier New" w:hAnsi="Courier New" w:cs="Courier New"/>
            <w:sz w:val="24"/>
            <w:szCs w:val="24"/>
            <w:lang w:val="en-US"/>
          </w:rPr>
          <w:delText xml:space="preserve">"Audit Engine" and the "Automatic Flagging" module</w:delText>
        </w:r>
      </w:del>
      <w:ins w:id="90102" w:author="Claude" w:date="2026-10-07T00:00:00Z">
        <w:r>
          <w:rPr>
            <w:rFonts w:ascii="Courier New" w:hAnsi="Courier New" w:cs="Courier New"/>
            <w:sz w:val="24"/>
            <w:szCs w:val="24"/>
            <w:lang w:val="en-US"/>
          </w:rPr>
          <w:t xml:space="preserve">Audit Engine</w:t>
        </w:r>
      </w:ins>
      <w:r>
        <w:rPr>
          <w:rFonts w:ascii="Courier New" w:hAnsi="Courier New" w:cs="Courier New"/>
          <w:sz w:val="24"/>
          <w:szCs w:val="24"/>
          <w:lang w:val="en-US"/>
        </w:rPr>
        <w:t xml:space="preserv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del w:id="90103" w:author="Claude" w:date="2026-10-07T00:00:00Z">
        <w:r>
          <w:rPr>
            <w:rFonts w:ascii="Courier New" w:hAnsi="Courier New" w:cs="Courier New"/>
            <w:sz w:val="24"/>
            <w:szCs w:val="24"/>
            <w:lang w:val="en-US"/>
          </w:rPr>
          <w:delText xml:space="preserve">was</w:delText>
        </w:r>
      </w:del>
      <w:ins w:id="90104" w:author="Claude" w:date="2026-10-07T00:00:00Z">
        <w:r>
          <w:rPr>
            <w:rFonts w:ascii="Courier New" w:hAnsi="Courier New" w:cs="Courier New"/>
            <w:sz w:val="24"/>
            <w:szCs w:val="24"/>
            <w:lang w:val="en-US"/>
          </w:rPr>
          <w:t xml:space="preserve">will be</w:t>
        </w:r>
      </w:ins>
      <w:r>
        <w:rPr>
          <w:rFonts w:ascii="Courier New" w:hAnsi="Courier New" w:cs="Courier New"/>
          <w:sz w:val="24"/>
          <w:szCs w:val="24"/>
          <w:lang w:val="en-US"/>
        </w:rPr>
        <w:t xml:space="preserve"> conducted using a Google Form-based instrument structured around the ISO/IEC 25010 framework. This digital survey </w:t>
      </w:r>
      <w:del w:id="90105" w:author="Claude" w:date="2026-10-07T00:00:00Z">
        <w:r>
          <w:rPr>
            <w:rFonts w:ascii="Courier New" w:hAnsi="Courier New" w:cs="Courier New"/>
            <w:sz w:val="24"/>
            <w:szCs w:val="24"/>
            <w:lang w:val="en-US"/>
          </w:rPr>
          <w:delText xml:space="preserve">was</w:delText>
        </w:r>
      </w:del>
      <w:ins w:id="90106" w:author="Claude" w:date="2026-10-07T00:00:00Z">
        <w:r>
          <w:rPr>
            <w:rFonts w:ascii="Courier New" w:hAnsi="Courier New" w:cs="Courier New"/>
            <w:sz w:val="24"/>
            <w:szCs w:val="24"/>
            <w:lang w:val="en-US"/>
          </w:rPr>
          <w:t xml:space="preserve">will be</w:t>
        </w:r>
      </w:ins>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65CBB24" w14:textId="77777777" w:rsidR="004702A7" w:rsidRPr="00590F96" w:rsidRDefault="004702A7" w:rsidP="00354C19">
      <w:pPr>
        <w:spacing w:after="0" w:line="480" w:lineRule="auto"/>
        <w:ind w:firstLine="720"/>
        <w:jc w:val="both"/>
        <w:rPr>
          <w:rFonts w:ascii="Courier New" w:hAnsi="Courier New" w:cs="Courier New"/>
          <w:sz w:val="24"/>
          <w:szCs w:val="24"/>
        </w:rPr>
      </w:pP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w:t>
      </w:r>
      <w:del w:id="90107" w:author="Claude" w:date="2026-10-07T00:00:00Z">
        <w:r>
          <w:rPr>
            <w:rFonts w:ascii="Courier New" w:hAnsi="Courier New" w:cs="Courier New"/>
            <w:sz w:val="24"/>
            <w:szCs w:val="24"/>
          </w:rPr>
          <w:delText xml:space="preserve"> and Automatic Flagging</w:delText>
        </w:r>
      </w:del>
      <w:ins w:id="90108" w:author="Claude" w:date="2026-10-07T00:00:00Z">
        <w:r>
          <w:rPr>
            <w:rFonts w:ascii="Courier New" w:hAnsi="Courier New" w:cs="Courier New"/>
            <w:sz w:val="24"/>
            <w:szCs w:val="24"/>
          </w:rPr>
          <w:t xml:space="preserve">, grade entry and violation flagging</w:t>
        </w:r>
      </w:ins>
      <w:r>
        <w:rPr>
          <w:rFonts w:ascii="Courier New" w:hAnsi="Courier New" w:cs="Courier New"/>
          <w:sz w:val="24"/>
          <w:szCs w:val="24"/>
        </w:rPr>
        <w:t xml:space="preserve">)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del w:id="90109" w:author="Claude" w:date="2026-10-07T00:00:00Z">
        <w:r>
          <w:rPr>
            <w:rFonts w:ascii="Courier New" w:hAnsi="Courier New" w:cs="Courier New"/>
            <w:sz w:val="24"/>
            <w:szCs w:val="24"/>
          </w:rPr>
          <w:delText xml:space="preserve">Reliability (Manual Data Import Fail-Safe) </w:delText>
        </w:r>
      </w:del>
      <w:ins w:id="90110" w:author="Claude" w:date="2026-10-07T00:00:00Z">
        <w:r>
          <w:rPr>
            <w:rFonts w:ascii="Courier New" w:hAnsi="Courier New" w:cs="Courier New"/>
            <w:sz w:val="24"/>
            <w:szCs w:val="24"/>
          </w:rPr>
          <w:t xml:space="preserve">Reliability (consistent audit results regardless of the order of entry; validated imports) </w:t>
        </w:r>
      </w:ins>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w:t>
      </w:r>
      <w:del w:id="90111" w:author="Claude" w:date="2026-10-07T00:00:00Z">
        <w:r>
          <w:rPr>
            <w:rFonts w:ascii="Courier New" w:hAnsi="Courier New" w:cs="Courier New"/>
            <w:sz w:val="24"/>
            <w:szCs w:val="24"/>
          </w:rPr>
          <w:delText xml:space="preserve">MIS Synchronization</w:delText>
        </w:r>
      </w:del>
      <w:ins w:id="90112" w:author="Claude" w:date="2026-10-07T00:00:00Z">
        <w:r>
          <w:rPr>
            <w:rFonts w:ascii="Courier New" w:hAnsi="Courier New" w:cs="Courier New"/>
            <w:sz w:val="24"/>
            <w:szCs w:val="24"/>
          </w:rPr>
          <w:t xml:space="preserve">loading time of the audit and the dashboard</w:t>
        </w:r>
      </w:ins>
      <w:r>
        <w:rPr>
          <w:rFonts w:ascii="Courier New" w:hAnsi="Courier New" w:cs="Courier New"/>
          <w:sz w:val="24"/>
          <w:szCs w:val="24"/>
        </w:rPr>
        <w:t xml:space="preserve">)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Usability and Security (</w:t>
      </w:r>
      <w:del w:id="90113" w:author="Claude" w:date="2026-10-07T00:00:00Z">
        <w:r>
          <w:rPr>
            <w:rFonts w:ascii="Courier New" w:hAnsi="Courier New" w:cs="Courier New"/>
            <w:sz w:val="24"/>
            <w:szCs w:val="24"/>
          </w:rPr>
          <w:delText xml:space="preserve">Administrative Command Center Dashboard</w:delText>
        </w:r>
      </w:del>
      <w:ins w:id="90114" w:author="Claude" w:date="2026-10-07T00:00:00Z">
        <w:r>
          <w:rPr>
            <w:rFonts w:ascii="Courier New" w:hAnsi="Courier New" w:cs="Courier New"/>
            <w:sz w:val="24"/>
            <w:szCs w:val="24"/>
          </w:rPr>
          <w:t xml:space="preserve">dashboard, student audit page, role-based access and password policy</w:t>
        </w:r>
      </w:ins>
      <w:r>
        <w:rPr>
          <w:rFonts w:ascii="Courier New" w:hAnsi="Courier New" w:cs="Courier New"/>
          <w:sz w:val="24"/>
          <w:szCs w:val="24"/>
        </w:rPr>
        <w:t xml:space="preserve">)</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169758AD" w14:textId="77777777" w:rsidR="00231FF2" w:rsidRDefault="00231FF2" w:rsidP="00231FF2">
      <w:pPr>
        <w:spacing w:after="0" w:line="480" w:lineRule="auto"/>
        <w:ind w:left="720"/>
        <w:jc w:val="both"/>
        <w:rPr>
          <w:rFonts w:ascii="Courier New" w:hAnsi="Courier New" w:cs="Courier New"/>
          <w:sz w:val="24"/>
          <w:szCs w:val="24"/>
        </w:rPr>
      </w:pPr>
    </w:p>
    <w:p w14:paraId="47318FB5" w14:textId="77777777" w:rsidR="0059781B" w:rsidRDefault="0059781B" w:rsidP="00231FF2">
      <w:pPr>
        <w:spacing w:after="0" w:line="480" w:lineRule="auto"/>
        <w:ind w:left="720"/>
        <w:jc w:val="both"/>
        <w:rPr>
          <w:rFonts w:ascii="Courier New" w:hAnsi="Courier New" w:cs="Courier New"/>
          <w:sz w:val="24"/>
          <w:szCs w:val="24"/>
        </w:rPr>
      </w:pP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w:t>
      </w:r>
      <w:del w:id="90115" w:author="Claude" w:date="2026-10-07T00:00:00Z">
        <w:r>
          <w:rPr>
            <w:rFonts w:ascii="Courier New" w:hAnsi="Courier New" w:cs="Courier New"/>
            <w:sz w:val="24"/>
            <w:szCs w:val="24"/>
            <w:lang w:val="en-US"/>
          </w:rPr>
          <w:delText xml:space="preserve">academic records retrieved</w:delText>
        </w:r>
      </w:del>
      <w:ins w:id="90116" w:author="Claude" w:date="2026-10-07T00:00:00Z">
        <w:r>
          <w:rPr>
            <w:rFonts w:ascii="Courier New" w:hAnsi="Courier New" w:cs="Courier New"/>
            <w:sz w:val="24"/>
            <w:szCs w:val="24"/>
            <w:lang w:val="en-US"/>
          </w:rPr>
          <w:t xml:space="preserve">class lists exported</w:t>
        </w:r>
      </w:ins>
      <w:r>
        <w:rPr>
          <w:rFonts w:ascii="Courier New" w:hAnsi="Courier New" w:cs="Courier New"/>
          <w:sz w:val="24"/>
          <w:szCs w:val="24"/>
          <w:lang w:val="en-US"/>
        </w:rPr>
        <w:t xml:space="preserve"> from the KSU Management Information System (MIS)</w:t>
      </w:r>
      <w:ins w:id="90117" w:author="Claude" w:date="2026-10-07T00:00:00Z">
        <w:r>
          <w:rPr>
            <w:rFonts w:ascii="Courier New" w:hAnsi="Courier New" w:cs="Courier New"/>
            <w:sz w:val="24"/>
            <w:szCs w:val="24"/>
            <w:lang w:val="en-US"/>
          </w:rPr>
          <w:t xml:space="preserve">, in the format provided by the Program Chairpersons. The format for importing curricula was designed by the researchers</w:t>
        </w:r>
      </w:ins>
      <w:r>
        <w:rPr>
          <w:rFonts w:ascii="Courier New" w:hAnsi="Courier New" w:cs="Courier New"/>
          <w:sz w:val="24"/>
          <w:szCs w:val="24"/>
          <w:lang w:val="en-US"/>
        </w:rPr>
        <w:t xml:space="preserve">.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w:t>
        <w:lastRenderedPageBreak/>
        <w:t>represented the overall quality of the Auditrix system. These findings were then used to justify the system's capability to replace or enhance the current manual processes at Kalinga State University</w:t>
      </w:r>
    </w:p>
    <w:p w14:paraId="1F6944A9" w14:textId="77777777" w:rsidR="00094483" w:rsidRDefault="00000000">
      <w:pPr>
        <w:rPr>
          <w:rFonts w:ascii="Courier New" w:hAnsi="Courier New" w:cs="Courier New"/>
          <w:b/>
          <w:bCs/>
          <w:sz w:val="24"/>
          <w:szCs w:val="24"/>
          <w:lang w:val="en-US"/>
        </w:rPr>
      </w:pPr>
      <w:r>
        <w:rPr>
          <w:rFonts w:ascii="Courier New" w:hAnsi="Courier New" w:cs="Courier New"/>
          <w:b/>
          <w:bCs/>
          <w:sz w:val="24"/>
          <w:szCs w:val="24"/>
          <w:lang w:val="en-US"/>
        </w:rPr>
        <w:t>Software Development Tools</w:t>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Next.js (React Framework).</w:t>
      </w:r>
      <w:r>
        <w:rPr>
          <w:rFonts w:ascii="Courier New" w:hAnsi="Courier New" w:cs="Courier New"/>
          <w:sz w:val="24"/>
          <w:szCs w:val="24"/>
          <w:lang w:val="en-US"/>
        </w:rPr>
        <w:t xml:space="preserve"> This served as the primary development framework for Auditrix. Its </w:t>
      </w:r>
      <w:del w:id="90118" w:author="Claude" w:date="2026-10-07T00:00:00Z">
        <w:r>
          <w:rPr>
            <w:rFonts w:ascii="Courier New" w:hAnsi="Courier New" w:cs="Courier New"/>
            <w:sz w:val="24"/>
            <w:szCs w:val="24"/>
            <w:lang w:val="en-US"/>
          </w:rPr>
          <w:delText xml:space="preserve">advanced </w:delText>
        </w:r>
      </w:del>
      <w:r>
        <w:rPr>
          <w:rFonts w:ascii="Courier New" w:hAnsi="Courier New" w:cs="Courier New"/>
          <w:sz w:val="24"/>
          <w:szCs w:val="24"/>
          <w:lang w:val="en-US"/>
        </w:rPr>
        <w:t xml:space="preserve">server-side rendering (SSR) and </w:t>
      </w:r>
      <w:del w:id="90119" w:author="Claude" w:date="2026-10-07T00:00:00Z">
        <w:r>
          <w:rPr>
            <w:rFonts w:ascii="Courier New" w:hAnsi="Courier New" w:cs="Courier New"/>
            <w:sz w:val="24"/>
            <w:szCs w:val="24"/>
            <w:lang w:val="en-US"/>
          </w:rPr>
          <w:delText xml:space="preserve">API routing capabilities</w:delText>
        </w:r>
      </w:del>
      <w:ins w:id="90120" w:author="Claude" w:date="2026-10-07T00:00:00Z">
        <w:r>
          <w:rPr>
            <w:rFonts w:ascii="Courier New" w:hAnsi="Courier New" w:cs="Courier New"/>
            <w:sz w:val="24"/>
            <w:szCs w:val="24"/>
            <w:lang w:val="en-US"/>
          </w:rPr>
          <w:t xml:space="preserve">server actions</w:t>
        </w:r>
      </w:ins>
      <w:r>
        <w:rPr>
          <w:rFonts w:ascii="Courier New" w:hAnsi="Courier New" w:cs="Courier New"/>
          <w:sz w:val="24"/>
          <w:szCs w:val="24"/>
          <w:lang w:val="en-US"/>
        </w:rPr>
        <w:t xml:space="preserve">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w:t>
        <w:lastRenderedPageBreak/>
        <w:t>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Supabase.</w:t>
      </w:r>
      <w:r>
        <w:rPr>
          <w:rFonts w:ascii="Courier New" w:hAnsi="Courier New" w:cs="Courier New"/>
          <w:sz w:val="24"/>
          <w:szCs w:val="24"/>
          <w:lang w:val="en-US"/>
        </w:rPr>
        <w:t xml:space="preserve"> The researchers utilized Supabase as the backend-as-a-service (BaaS) provider. It hosted the PostgreSQL database for the secure storage of </w:t>
      </w:r>
      <w:del w:id="90121" w:author="Claude" w:date="2026-10-07T00:00:00Z">
        <w:r>
          <w:rPr>
            <w:rFonts w:ascii="Courier New" w:hAnsi="Courier New" w:cs="Courier New"/>
            <w:sz w:val="24"/>
            <w:szCs w:val="24"/>
            <w:lang w:val="en-US"/>
          </w:rPr>
          <w:delText xml:space="preserve">synchronized student records</w:delText>
        </w:r>
      </w:del>
      <w:ins w:id="90122" w:author="Claude" w:date="2026-10-07T00:00:00Z">
        <w:r>
          <w:rPr>
            <w:rFonts w:ascii="Courier New" w:hAnsi="Courier New" w:cs="Courier New"/>
            <w:sz w:val="24"/>
            <w:szCs w:val="24"/>
            <w:lang w:val="en-US"/>
          </w:rPr>
          <w:t xml:space="preserve">student records, grades</w:t>
        </w:r>
      </w:ins>
      <w:r>
        <w:rPr>
          <w:rFonts w:ascii="Courier New" w:hAnsi="Courier New" w:cs="Courier New"/>
          <w:sz w:val="24"/>
          <w:szCs w:val="24"/>
          <w:lang w:val="en-US"/>
        </w:rPr>
        <w:t xml:space="preserve"> and curriculum maps. Furthermore, it managed the system's user authentication and </w:t>
      </w:r>
      <w:del w:id="90123" w:author="Claude" w:date="2026-10-07T00:00:00Z">
        <w:r>
          <w:rPr>
            <w:rFonts w:ascii="Courier New" w:hAnsi="Courier New" w:cs="Courier New"/>
            <w:sz w:val="24"/>
            <w:szCs w:val="24"/>
            <w:lang w:val="en-US"/>
          </w:rPr>
          <w:delText xml:space="preserve">data security protocols</w:delText>
        </w:r>
      </w:del>
      <w:ins w:id="90124" w:author="Claude" w:date="2026-10-07T00:00:00Z">
        <w:r>
          <w:rPr>
            <w:rFonts w:ascii="Courier New" w:hAnsi="Courier New" w:cs="Courier New"/>
            <w:sz w:val="24"/>
            <w:szCs w:val="24"/>
            <w:lang w:val="en-US"/>
          </w:rPr>
          <w:t xml:space="preserve">enforced row-level security policies, so that each chairperson can reach only their own program's data,</w:t>
        </w:r>
      </w:ins>
      <w:r>
        <w:rPr>
          <w:rFonts w:ascii="Courier New" w:hAnsi="Courier New" w:cs="Courier New"/>
          <w:sz w:val="24"/>
          <w:szCs w:val="24"/>
          <w:lang w:val="en-US"/>
        </w:rPr>
        <w:t xml:space="preserve">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sectPr w:rsidR="003F68EB" w:rsidSect="00D42FC3">
          <w:headerReference w:type="default" r:id="rId19"/>
          <w:pgSz w:w="12242" w:h="15842"/>
          <w:pgMar w:top="1440" w:right="1440" w:bottom="1440" w:left="2160" w:header="709" w:footer="709" w:gutter="0"/>
          <w:cols w:space="708"/>
          <w:docGrid w:linePitch="360"/>
        </w:sect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pPr>
        <w:spacing w:line="480" w:lineRule="auto"/>
        <w:jc w:val="both"/>
        <w:rPr>
          <w:ins w:id="90125" w:author="Claude" w:date="2026-10-07T00:00:00Z"/>
          <w:rFonts w:ascii="Courier New" w:hAnsi="Courier New" w:cs="Courier New"/>
          <w:sz w:val="24"/>
          <w:szCs w:val="24"/>
          <w:lang w:val="en-US"/>
        </w:rPr>
      </w:pPr>
      <w:ins w:id="90126" w:author="Claude" w:date="2026-10-07T00:00:00Z">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ins>
    </w:p>
    <w:p>
      <w:pPr>
        <w:spacing w:line="480" w:lineRule="auto"/>
        <w:jc w:val="both"/>
        <w:rPr>
          <w:ins w:id="90127" w:author="Claude" w:date="2026-10-07T00:00:00Z"/>
          <w:rFonts w:ascii="Courier New" w:hAnsi="Courier New" w:cs="Courier New"/>
          <w:sz w:val="24"/>
          <w:szCs w:val="24"/>
          <w:lang w:val="en-US"/>
        </w:rPr>
      </w:pPr>
      <w:ins w:id="90128" w:author="Claude" w:date="2026-10-07T00:00:00Z">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@react-pdf/renderer.</w:t>
        </w:r>
        <w:r>
          <w:rPr>
            <w:rFonts w:ascii="Courier New" w:hAnsi="Courier New" w:cs="Courier New"/>
            <w:sz w:val="24"/>
            <w:szCs w:val="24"/>
            <w:lang w:val="en-US"/>
          </w:rPr>
          <w:t xml:space="preserve"> This library was used to produce the PDF export of a curriculum version.</w:t>
        </w:r>
      </w:ins>
    </w:p>
    <w:p>
      <w:pPr>
        <w:spacing w:line="480" w:lineRule="auto"/>
        <w:jc w:val="both"/>
        <w:rPr>
          <w:ins w:id="90129" w:author="Claude" w:date="2026-10-07T00:00:00Z"/>
          <w:rFonts w:ascii="Courier New" w:hAnsi="Courier New" w:cs="Courier New"/>
          <w:sz w:val="24"/>
          <w:szCs w:val="24"/>
          <w:lang w:val="en-US"/>
        </w:rPr>
      </w:pPr>
      <w:ins w:id="90130" w:author="Claude" w:date="2026-10-07T00:00:00Z">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ins>
    </w:p>
    <w:p>
      <w:pPr>
        <w:spacing w:line="480" w:lineRule="auto"/>
        <w:jc w:val="both"/>
        <w:rPr>
          <w:ins w:id="90131" w:author="Claude" w:date="2026-10-07T00:00:00Z"/>
          <w:rFonts w:ascii="Courier New" w:hAnsi="Courier New" w:cs="Courier New"/>
          <w:sz w:val="24"/>
          <w:szCs w:val="24"/>
          <w:lang w:val="en-US"/>
        </w:rPr>
      </w:pPr>
      <w:ins w:id="90132" w:author="Claude" w:date="2026-10-07T00:00:00Z">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ins>
    </w:p>
    <w:p w14:paraId="284966F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p>
    <w:p w14:paraId="23009788" w14:textId="77777777" w:rsidR="005D7A48" w:rsidRDefault="005D7A48">
      <w:pPr>
        <w:spacing w:line="480" w:lineRule="auto"/>
        <w:rPr>
          <w:rFonts w:ascii="Courier New" w:hAnsi="Courier New" w:cs="Courier New"/>
          <w:sz w:val="24"/>
          <w:szCs w:val="24"/>
        </w:rPr>
      </w:pPr>
    </w:p>
    <w:p w14:paraId="68C208E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sectPr w:rsidR="005D7A48" w:rsidSect="00D42FC3">
          <w:headerReference w:type="default" r:id="rId20"/>
          <w:pgSz w:w="12242" w:h="15842"/>
          <w:pgMar w:top="1440" w:right="1440" w:bottom="1440" w:left="2160" w:header="709" w:footer="709" w:gutter="0"/>
          <w:cols w:space="708"/>
          <w:docGrid w:linePitch="360"/>
        </w:sect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w:t>
      </w:r>
      <w:ins w:id="90133" w:author="Claude" w:date="2026-10-07T00:00:00Z">
        <w:r>
          <w:rPr>
            <w:rFonts w:ascii="Courier New" w:hAnsi="Courier New" w:cs="Courier New"/>
            <w:sz w:val="24"/>
            <w:szCs w:val="24"/>
          </w:rPr>
          <w:t xml:space="preserve"> The results of the testing done on the developed system are presented before SOP No. 4.</w:t>
        </w:r>
      </w:ins>
    </w:p>
    <w:p w14:paraId="07AFE6CE"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Process of the Existing System (SOP No. 1)</w:t>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data gathered through preliminary structured interviews with the six (6) Program Chairpersons at KSU-CEIT, the current mechanism for evaluating student prerequisite 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 xml:space="preserve">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w:t>
        <w:lastRenderedPageBreak/>
        <w:t>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013F3482" w14:textId="77777777" w:rsidR="005D7A48" w:rsidRDefault="005D7A48">
      <w:pPr>
        <w:spacing w:line="480" w:lineRule="auto"/>
        <w:rPr>
          <w:rFonts w:ascii="Courier New" w:hAnsi="Courier New" w:cs="Courier New"/>
          <w:sz w:val="24"/>
          <w:szCs w:val="24"/>
        </w:rPr>
      </w:pPr>
    </w:p>
    <w:p w14:paraId="70CE07A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4.1</w:t>
      </w:r>
    </w:p>
    <w:p w14:paraId="2B09C813"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 xml:space="preserve">Because the current MIS does not enforce structural blocks during digital enrollment selection, prerequisite violations frequently go unnoticed. These discrepancies are often discovered years later during </w:t>
        <w:lastRenderedPageBreak/>
        <w:t>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1"/>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p>
    <w:p w14:paraId="7A4AF341"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 xml:space="preserve">Auditrix</w:t>
      </w:r>
      <w:r>
        <w:rPr>
          <w:rFonts w:ascii="Courier New" w:hAnsi="Courier New" w:cs="Courier New"/>
          <w:sz w:val="24"/>
          <w:szCs w:val="24"/>
        </w:rPr>
        <w:t xml:space="preserve">, a web-based curriculum audit system for </w:t>
      </w:r>
      <w:del w:id="90134" w:author="Claude" w:date="2026-10-07T00:00:00Z">
        <w:r>
          <w:rPr>
            <w:rFonts w:ascii="Courier New" w:hAnsi="Courier New" w:cs="Courier New"/>
            <w:sz w:val="24"/>
            <w:szCs w:val="24"/>
          </w:rPr>
          <w:delText xml:space="preserve">KSU-CEIT that automatically validates student eligibility by checking completed subjects against curriculum standards</w:delText>
        </w:r>
      </w:del>
      <w:ins w:id="90135" w:author="Claude" w:date="2026-10-07T00:00:00Z">
        <w:r>
          <w:rPr>
            <w:rFonts w:ascii="Courier New" w:hAnsi="Courier New" w:cs="Courier New"/>
            <w:sz w:val="24"/>
            <w:szCs w:val="24"/>
          </w:rPr>
          <w:t xml:space="preserve">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w:t>
        </w:r>
      </w:ins>
      <w:r>
        <w:rPr>
          <w:rFonts w:ascii="Courier New" w:hAnsi="Courier New" w:cs="Courier New"/>
          <w:sz w:val="24"/>
          <w:szCs w:val="24"/>
        </w:rPr>
        <w:t xml:space="preserve">. The system was built using the Iterative and Incremental Development (IID) model, allowing the Audit Engine's logic to be </w:t>
      </w:r>
      <w:del w:id="90136" w:author="Claude" w:date="2026-10-07T00:00:00Z">
        <w:r>
          <w:rPr>
            <w:rFonts w:ascii="Courier New" w:hAnsi="Courier New" w:cs="Courier New"/>
            <w:sz w:val="24"/>
            <w:szCs w:val="24"/>
          </w:rPr>
          <w:delText xml:space="preserve">validated with Program Chairpersons early and refined based on administrative feedback</w:delText>
        </w:r>
      </w:del>
      <w:ins w:id="90137" w:author="Claude" w:date="2026-10-07T00:00:00Z">
        <w:r>
          <w:rPr>
            <w:rFonts w:ascii="Courier New" w:hAnsi="Courier New" w:cs="Courier New"/>
            <w:sz w:val="24"/>
            <w:szCs w:val="24"/>
          </w:rPr>
          <w:t xml:space="preserve">reviewed with the adviser early and refined</w:t>
        </w:r>
      </w:ins>
      <w:r>
        <w:rPr>
          <w:rFonts w:ascii="Courier New" w:hAnsi="Courier New" w:cs="Courier New"/>
          <w:sz w:val="24"/>
          <w:szCs w:val="24"/>
        </w:rPr>
        <w:t xml:space="preserve"> across three functional increments: (1) </w:t>
      </w:r>
      <w:del w:id="90138" w:author="Claude" w:date="2026-10-07T00:00:00Z">
        <w:r>
          <w:rPr>
            <w:rFonts w:ascii="Courier New" w:hAnsi="Courier New" w:cs="Courier New"/>
            <w:sz w:val="24"/>
            <w:szCs w:val="24"/>
          </w:rPr>
          <w:delText xml:space="preserve">the Audit Engine and automated prerequisite-parsing UI, (2) Data Integration — MIS synchronization and CSV/Excel import — and (3) Reporting and Analytics</w:delText>
        </w:r>
      </w:del>
      <w:ins w:id="90139" w:author="Claude" w:date="2026-10-07T00:00:00Z">
        <w:r>
          <w:rPr>
            <w:rFonts w:ascii="Courier New" w:hAnsi="Courier New" w:cs="Courier New"/>
            <w:sz w:val="24"/>
            <w:szCs w:val="24"/>
          </w:rPr>
          <w:t xml:space="preserve">curriculum, student and grade records with a basic audit; (2) curriculum versions, imports, student movements and the redesigned interface; and (3) the term-based audit, automatic year levels, and the regular and irregular classification</w:t>
        </w:r>
      </w:ins>
      <w:r>
        <w:rPr>
          <w:rFonts w:ascii="Courier New" w:hAnsi="Courier New" w:cs="Courier New"/>
          <w:sz w:val="24"/>
          <w:szCs w:val="24"/>
        </w:rPr>
        <w:t xml:space="preserve">.</w:t>
      </w:r>
    </w:p>
    <w:p w14:paraId="7B3246DB" w14:textId="77777777" w:rsidR="005D7A48" w:rsidRDefault="00000000">
      <w:pPr>
        <w:spacing w:line="480" w:lineRule="auto"/>
        <w:ind w:firstLine="720"/>
        <w:jc w:val="both"/>
        <w:rPr>
          <w:rFonts w:ascii="Courier New" w:hAnsi="Courier New" w:cs="Courier New"/>
          <w:sz w:val="24"/>
          <w:szCs w:val="24"/>
        </w:rPr>
      </w:pPr>
      <w:del w:id="90140" w:author="Claude" w:date="2026-10-07T00:00:00Z">
        <w:r>
          <w:rPr>
            <w:rFonts w:ascii="Courier New" w:hAnsi="Courier New" w:cs="Courier New"/>
            <w:b/>
            <w:bCs/>
            <w:sz w:val="24"/>
            <w:szCs w:val="24"/>
          </w:rPr>
          <w:delText xml:space="preserve">Technology stack. </w:delText>
        </w:r>
      </w:del>
      <w:del w:id="90141" w:author="Claude" w:date="2026-10-07T00:00:00Z">
        <w:r>
          <w:rPr>
            <w:rFonts w:ascii="Courier New" w:hAnsi="Courier New" w:cs="Courier New"/>
            <w:sz w:val="24"/>
            <w:szCs w:val="24"/>
          </w:rPr>
          <w:delText xml:space="preserve">The system runs </w:delText>
        </w:r>
      </w:del>
      <w:del w:id="90142" w:author="Claude" w:date="2026-10-07T00:00:00Z">
        <w:r>
          <w:rPr>
            <w:rFonts w:ascii="Courier New" w:hAnsi="Courier New" w:cs="Courier New"/>
            <w:b/>
            <w:bCs/>
            <w:sz w:val="24"/>
            <w:szCs w:val="24"/>
          </w:rPr>
          <w:delText xml:space="preserve">on Next.js</w:delText>
        </w:r>
      </w:del>
      <w:del w:id="90143" w:author="Claude" w:date="2026-10-07T00:00:00Z">
        <w:r>
          <w:rPr>
            <w:rFonts w:ascii="Courier New" w:hAnsi="Courier New" w:cs="Courier New"/>
            <w:sz w:val="24"/>
            <w:szCs w:val="24"/>
          </w:rPr>
          <w:delText xml:space="preserve"> for server-side rendering and API routing, styled with Tailwind CSS in a "Command Center" dashboard aesthetic designed for responsiveness across desktop, tablet, and mobile. Supabase serves as the backend-as-a-service, hosting the PostgreSQL database, Entity-Relationship-modeled schema, authentication, and Row-Level Security (RLS) policies. Interface flows were prototyped as high-fidelity mockups in Figma prior to implementation.</w:delText>
        </w:r>
      </w:del>
      <w:ins w:id="90144" w:author="Claude" w:date="2026-10-07T00:00:00Z">
        <w:r>
          <w:rPr>
            <w:rFonts w:ascii="Courier New" w:hAnsi="Courier New" w:cs="Courier New"/>
            <w:b/>
            <w:bCs/>
            <w:sz w:val="24"/>
            <w:szCs w:val="24"/>
          </w:rPr>
          <w:t xml:space="preserve">Technology stack.</w:t>
        </w:r>
      </w:ins>
      <w:ins w:id="90145" w:author="Claude" w:date="2026-10-07T00:00:00Z">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ins>
    </w:p>
    <w:p w14:paraId="52D547A1" w14:textId="77777777" w:rsidR="005D7A48" w:rsidRDefault="00000000">
      <w:pPr>
        <w:spacing w:line="480" w:lineRule="auto"/>
        <w:ind w:firstLine="720"/>
        <w:jc w:val="both"/>
        <w:rPr>
          <w:rFonts w:ascii="Courier New" w:hAnsi="Courier New" w:cs="Courier New"/>
          <w:sz w:val="24"/>
          <w:szCs w:val="24"/>
        </w:rPr>
      </w:pPr>
      <w:del w:id="90146" w:author="Claude" w:date="2026-10-07T00:00:00Z">
        <w:r>
          <w:rPr>
            <w:rFonts w:ascii="Courier New" w:hAnsi="Courier New" w:cs="Courier New"/>
            <w:b/>
            <w:bCs/>
            <w:sz w:val="24"/>
            <w:szCs w:val="24"/>
          </w:rPr>
          <w:delText xml:space="preserve">Automated Audit Engine. </w:delText>
        </w:r>
      </w:del>
      <w:del w:id="90147" w:author="Claude" w:date="2026-10-07T00:00:00Z">
        <w:r>
          <w:rPr>
            <w:rFonts w:ascii="Courier New" w:hAnsi="Courier New" w:cs="Courier New"/>
            <w:sz w:val="24"/>
            <w:szCs w:val="24"/>
          </w:rPr>
          <w:delText xml:space="preserve">At the core of Auditrix is a TypeScript-based audit engine that cross-references student records against the curriculum map and returns one of five verdicts per requirement:</w:delText>
        </w:r>
      </w:del>
      <w:ins w:id="90148" w:author="Claude" w:date="2026-10-07T00:00:00Z">
        <w:r>
          <w:rPr>
            <w:rFonts w:ascii="Courier New" w:hAnsi="Courier New" w:cs="Courier New"/>
            <w:b/>
            <w:bCs/>
            <w:sz w:val="24"/>
            <w:szCs w:val="24"/>
          </w:rPr>
          <w:t xml:space="preserve">Automated Audit Engine.</w:t>
        </w:r>
      </w:ins>
      <w:ins w:id="90149" w:author="Claude" w:date="2026-10-07T00:00:00Z">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ins>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spacing w:line="480" w:lineRule="auto"/>
              <w:jc w:val="center"/>
              <w:rPr>
                <w:rFonts w:ascii="Courier New" w:hAnsi="Courier New" w:cs="Courier New"/>
                <w:b/>
                <w:bCs/>
                <w:sz w:val="24"/>
                <w:szCs w:val="24"/>
              </w:rPr>
            </w:pPr>
            <w:del w:id="90150" w:author="Claude" w:date="2026-10-07T00:00:00Z">
              <w:r>
                <w:rPr>
                  <w:rFonts w:ascii="Courier New" w:hAnsi="Courier New" w:cs="Courier New"/>
                  <w:b/>
                  <w:bCs/>
                  <w:sz w:val="24"/>
                  <w:szCs w:val="24"/>
                </w:rPr>
                <w:delText xml:space="preserve">State</w:delText>
              </w:r>
            </w:del>
            <w:ins w:id="90151" w:author="Claude" w:date="2026-10-07T00:00:00Z">
              <w:r>
                <w:rPr>
                  <w:rFonts w:ascii="Courier New" w:hAnsi="Courier New" w:cs="Courier New"/>
                  <w:b/>
                  <w:bCs/>
                  <w:sz w:val="24"/>
                  <w:szCs w:val="24"/>
                </w:rPr>
                <w:t xml:space="preserve">Status</w:t>
              </w:r>
            </w:ins>
          </w:p>
        </w:tc>
        <w:tc>
          <w:tcPr>
            <w:tcW w:w="6632" w:type="dxa"/>
          </w:tcPr>
          <w:p w14:paraId="6BB5027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spacing w:line="480" w:lineRule="auto"/>
              <w:jc w:val="both"/>
              <w:rPr>
                <w:rFonts w:ascii="Courier New" w:hAnsi="Courier New" w:cs="Courier New"/>
                <w:sz w:val="24"/>
                <w:szCs w:val="24"/>
              </w:rPr>
            </w:pPr>
            <w:del w:id="90152" w:author="Claude" w:date="2026-10-07T00:00:00Z">
              <w:r>
                <w:rPr>
                  <w:rFonts w:ascii="Courier New" w:hAnsi="Courier New" w:cs="Courier New"/>
                  <w:sz w:val="24"/>
                  <w:szCs w:val="24"/>
                </w:rPr>
                <w:delText xml:space="preserve">The subject has already been taken and passed, with all requirements met at the time of enrollment</w:delText>
              </w:r>
            </w:del>
            <w:ins w:id="90153" w:author="Claude" w:date="2026-10-07T00:00:00Z">
              <w:r>
                <w:rPr>
                  <w:rFonts w:ascii="Courier New" w:hAnsi="Courier New" w:cs="Courier New"/>
                  <w:sz w:val="24"/>
                  <w:szCs w:val="24"/>
                </w:rPr>
                <w:t xml:space="preserve">Passed, and the pass counts because the subject was taken in order.</w:t>
              </w:r>
            </w:ins>
          </w:p>
        </w:tc>
      </w:tr>
      <w:tr w:rsidR="005D7A48" w14:paraId="364E1F75" w14:textId="77777777">
        <w:trPr>
          <w:cantSplit/>
        </w:trPr>
        <w:tc>
          <w:tcPr>
            <w:tcW w:w="2000" w:type="dxa"/>
          </w:tcPr>
          <w:p w14:paraId="5D55D28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spacing w:line="480" w:lineRule="auto"/>
              <w:jc w:val="both"/>
              <w:rPr>
                <w:rFonts w:ascii="Courier New" w:hAnsi="Courier New" w:cs="Courier New"/>
                <w:sz w:val="24"/>
                <w:szCs w:val="24"/>
              </w:rPr>
            </w:pPr>
            <w:del w:id="90154" w:author="Claude" w:date="2026-10-07T00:00:00Z">
              <w:r>
                <w:rPr>
                  <w:rFonts w:ascii="Courier New" w:hAnsi="Courier New" w:cs="Courier New"/>
                  <w:sz w:val="24"/>
                  <w:szCs w:val="24"/>
                </w:rPr>
                <w:delText xml:space="preserve">The student currently meets all requirements for the subject and is eligible to enroll</w:delText>
              </w:r>
            </w:del>
            <w:ins w:id="90155" w:author="Claude" w:date="2026-10-07T00:00:00Z">
              <w:r>
                <w:rPr>
                  <w:rFonts w:ascii="Courier New" w:hAnsi="Courier New" w:cs="Courier New"/>
                  <w:sz w:val="24"/>
                  <w:szCs w:val="24"/>
                </w:rPr>
                <w:t xml:space="preserve">Can be taken now because its requirements are met, or must be retaken because it was failed or taken out of order.</w:t>
              </w:r>
            </w:ins>
          </w:p>
        </w:tc>
      </w:tr>
      <w:tr w:rsidR="005D7A48" w14:paraId="5D8A0A2F" w14:textId="77777777">
        <w:trPr>
          <w:cantSplit/>
        </w:trPr>
        <w:tc>
          <w:tcPr>
            <w:tcW w:w="2000" w:type="dxa"/>
          </w:tcPr>
          <w:p w14:paraId="6E19A065"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spacing w:line="480" w:lineRule="auto"/>
              <w:jc w:val="both"/>
              <w:rPr>
                <w:rFonts w:ascii="Courier New" w:hAnsi="Courier New" w:cs="Courier New"/>
                <w:sz w:val="24"/>
                <w:szCs w:val="24"/>
              </w:rPr>
            </w:pPr>
            <w:del w:id="90156" w:author="Claude" w:date="2026-10-07T00:00:00Z">
              <w:r>
                <w:rPr>
                  <w:rFonts w:ascii="Courier New" w:hAnsi="Courier New" w:cs="Courier New"/>
                  <w:sz w:val="24"/>
                  <w:szCs w:val="24"/>
                </w:rPr>
                <w:delText xml:space="preserve">The requirement cannot yet be evaluated (e.g., a prerequisite course is still in progress)</w:delText>
              </w:r>
            </w:del>
            <w:ins w:id="90157" w:author="Claude" w:date="2026-10-07T00:00:00Z">
              <w:r>
                <w:rPr>
                  <w:rFonts w:ascii="Courier New" w:hAnsi="Courier New" w:cs="Courier New"/>
                  <w:sz w:val="24"/>
                  <w:szCs w:val="24"/>
                </w:rPr>
                <w:t xml:space="preserve">In progress, INC, or waiting for another subject's final grade.</w:t>
              </w:r>
            </w:ins>
          </w:p>
        </w:tc>
      </w:tr>
      <w:tr w:rsidR="005D7A48" w14:paraId="2FF967A6" w14:textId="77777777">
        <w:trPr>
          <w:cantSplit/>
        </w:trPr>
        <w:tc>
          <w:tcPr>
            <w:tcW w:w="2000" w:type="dxa"/>
          </w:tcPr>
          <w:p w14:paraId="13B588F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spacing w:line="480" w:lineRule="auto"/>
              <w:jc w:val="both"/>
              <w:rPr>
                <w:rFonts w:ascii="Courier New" w:hAnsi="Courier New" w:cs="Courier New"/>
                <w:sz w:val="24"/>
                <w:szCs w:val="24"/>
              </w:rPr>
            </w:pPr>
            <w:del w:id="90158" w:author="Claude" w:date="2026-10-07T00:00:00Z">
              <w:r>
                <w:rPr>
                  <w:rFonts w:ascii="Courier New" w:hAnsi="Courier New" w:cs="Courier New"/>
                  <w:sz w:val="24"/>
                  <w:szCs w:val="24"/>
                </w:rPr>
                <w:delText xml:space="preserve">The student does not yet meet the requirements for the subject and is not eligible to enroll</w:delText>
              </w:r>
            </w:del>
            <w:ins w:id="90159" w:author="Claude" w:date="2026-10-07T00:00:00Z">
              <w:r>
                <w:rPr>
                  <w:rFonts w:ascii="Courier New" w:hAnsi="Courier New" w:cs="Courier New"/>
                  <w:sz w:val="24"/>
                  <w:szCs w:val="24"/>
                </w:rPr>
                <w:t xml:space="preserve">Requirements not met yet; the missing ones are listed (e.g., "Needs: CC 104").</w:t>
              </w:r>
            </w:ins>
          </w:p>
        </w:tc>
      </w:tr>
      <w:tr w:rsidR="005D7A48" w14:paraId="2B52C21D" w14:textId="77777777">
        <w:trPr>
          <w:cantSplit/>
        </w:trPr>
        <w:tc>
          <w:tcPr>
            <w:tcW w:w="2000" w:type="dxa"/>
          </w:tcPr>
          <w:p w14:paraId="0E0A23A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spacing w:line="480" w:lineRule="auto"/>
              <w:jc w:val="both"/>
              <w:rPr>
                <w:rFonts w:ascii="Courier New" w:hAnsi="Courier New" w:cs="Courier New"/>
                <w:sz w:val="24"/>
                <w:szCs w:val="24"/>
              </w:rPr>
            </w:pPr>
            <w:del w:id="90160" w:author="Claude" w:date="2026-10-07T00:00:00Z">
              <w:r>
                <w:rPr>
                  <w:rFonts w:ascii="Courier New" w:hAnsi="Courier New" w:cs="Courier New"/>
                  <w:sz w:val="24"/>
                  <w:szCs w:val="24"/>
                </w:rPr>
                <w:delText xml:space="preserve">A permanent flag recorded on the grade at the moment of entry when a student was enrolled without meeting the requirement</w:delText>
              </w:r>
            </w:del>
            <w:ins w:id="90161" w:author="Claude" w:date="2026-10-07T00:00:00Z">
              <w:r>
                <w:rPr>
                  <w:rFonts w:ascii="Courier New" w:hAnsi="Courier New" w:cs="Courier New"/>
                  <w:sz w:val="24"/>
                  <w:szCs w:val="24"/>
                </w:rPr>
                <w:t xml:space="preserve">Taken before a requirement was met; the reason is given (e.g., "CC 101 was taken in the same term (24-1)").</w:t>
              </w:r>
            </w:ins>
          </w:p>
        </w:tc>
      </w:tr>
    </w:tbl>
    <w:p>
      <w:pPr>
        <w:spacing w:line="480" w:lineRule="auto"/>
        <w:jc w:val="center"/>
        <w:rPr>
          <w:ins w:id="90162" w:author="Claude" w:date="2026-10-07T00:00:00Z"/>
          <w:rFonts w:ascii="Courier New" w:hAnsi="Courier New" w:cs="Courier New"/>
          <w:b/>
          <w:bCs/>
          <w:sz w:val="24"/>
          <w:szCs w:val="24"/>
        </w:rPr>
      </w:pPr>
      <w:ins w:id="90163" w:author="Claude" w:date="2026-10-07T00:00:00Z">
        <w:r>
          <w:rPr>
            <w:rFonts w:ascii="Courier New" w:hAnsi="Courier New" w:cs="Courier New"/>
            <w:b/>
            <w:bCs/>
            <w:sz w:val="24"/>
            <w:szCs w:val="24"/>
          </w:rPr>
          <w:t xml:space="preserve">Table 4.1</w:t>
        </w:r>
      </w:ins>
    </w:p>
    <w:p w14:paraId="20ED9945" w14:textId="77777777" w:rsidR="005D7A48" w:rsidRDefault="005D7A48">
      <w:pPr>
        <w:spacing w:line="480" w:lineRule="auto"/>
        <w:rPr>
          <w:rFonts w:ascii="Courier New" w:hAnsi="Courier New" w:cs="Courier New"/>
          <w:sz w:val="24"/>
          <w:szCs w:val="24"/>
        </w:rPr>
      </w:pPr>
    </w:p>
    <w:p w14:paraId="561DB186" w14:textId="77777777" w:rsidR="005D7A48" w:rsidRDefault="00000000">
      <w:pPr>
        <w:spacing w:line="480" w:lineRule="auto"/>
        <w:ind w:firstLine="720"/>
        <w:jc w:val="both"/>
        <w:rPr>
          <w:rFonts w:ascii="Courier New" w:hAnsi="Courier New" w:cs="Courier New"/>
          <w:sz w:val="24"/>
          <w:szCs w:val="24"/>
        </w:rPr>
      </w:pPr>
      <w:del w:id="90164" w:author="Claude" w:date="2026-10-07T00:00:00Z">
        <w:r>
          <w:rPr>
            <w:rFonts w:ascii="Courier New" w:hAnsi="Courier New" w:cs="Courier New"/>
            <w:sz w:val="24"/>
            <w:szCs w:val="24"/>
          </w:rPr>
          <w:delText xml:space="preserve">Because a Violation is recorded as a permanent flag at the moment of grade entry rather than recalculated live, it does not clear itself if the missing requirement is satisfied afterward; only a genuine new grade entry — a retake — can clear the flag, per adviser guidance on preserving an accurate compliance history.</w:delText>
        </w:r>
      </w:del>
      <w:ins w:id="90165" w:author="Claude" w:date="2026-10-07T00:00:00Z">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the reasons for the change are discussed under Testing of the System.</w:t>
        </w:r>
      </w:ins>
    </w:p>
    <w:p w14:paraId="4C304A21" w14:textId="77777777" w:rsidR="005D7A48" w:rsidRDefault="005D7A48">
      <w:pPr>
        <w:spacing w:line="480" w:lineRule="auto"/>
        <w:rPr>
          <w:rFonts w:ascii="Courier New" w:hAnsi="Courier New" w:cs="Courier New"/>
          <w:sz w:val="24"/>
          <w:szCs w:val="24"/>
        </w:rPr>
      </w:pP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w:t>
      </w:r>
      <w:del w:id="90166" w:author="Claude" w:date="2026-10-07T00:00:00Z">
        <w:r>
          <w:rPr>
            <w:rFonts w:ascii="Courier New" w:hAnsi="Courier New" w:cs="Courier New"/>
            <w:sz w:val="24"/>
            <w:szCs w:val="24"/>
          </w:rPr>
          <w:delText xml:space="preserve">corequisite, year-standing, and completion requirements</w:delText>
        </w:r>
      </w:del>
      <w:ins w:id="90167" w:author="Claude" w:date="2026-10-07T00:00:00Z">
        <w:r>
          <w:rPr>
            <w:rFonts w:ascii="Courier New" w:hAnsi="Courier New" w:cs="Courier New"/>
            <w:sz w:val="24"/>
            <w:szCs w:val="24"/>
          </w:rPr>
          <w:t xml:space="preserve">co-requisite, year standing, and "all subjects completed"</w:t>
        </w:r>
      </w:ins>
      <w:r>
        <w:rPr>
          <w:rFonts w:ascii="Courier New" w:hAnsi="Courier New" w:cs="Courier New"/>
          <w:sz w:val="24"/>
          <w:szCs w:val="24"/>
        </w:rPr>
        <w:t xml:space="preserve"> — closing the exact gap identified in SOP 1 and 2, where the existing MIS had no equivalent logic.</w:t>
      </w:r>
      <w:ins w:id="90168" w:author="Claude" w:date="2026-10-07T00:00:00Z">
        <w:r>
          <w:rPr>
            <w:rFonts w:ascii="Courier New" w:hAnsi="Courier New" w:cs="Courier New"/>
            <w:sz w:val="24"/>
            <w:szCs w:val="24"/>
          </w:rPr>
          <w:t xml:space="preserve"> The rules it follows, and their sources, are described below.</w:t>
        </w:r>
      </w:ins>
    </w:p>
    <w:p>
      <w:pPr>
        <w:spacing w:line="480" w:lineRule="auto"/>
        <w:ind w:firstLine="720"/>
        <w:jc w:val="both"/>
        <w:rPr>
          <w:ins w:id="90169" w:author="Claude" w:date="2026-10-07T00:00:00Z"/>
          <w:rFonts w:ascii="Courier New" w:hAnsi="Courier New" w:cs="Courier New"/>
          <w:sz w:val="24"/>
          <w:szCs w:val="24"/>
        </w:rPr>
      </w:pPr>
      <w:ins w:id="90170" w:author="Claude" w:date="2026-10-07T00:00:00Z">
        <w:r>
          <w:rPr>
            <w:rFonts w:ascii="Courier New" w:hAnsi="Courier New" w:cs="Courier New"/>
            <w:b/>
            <w:bCs/>
            <w:sz w:val="24"/>
            <w:szCs w:val="24"/>
          </w:rPr>
          <w:t xml:space="preserve">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ins>
    </w:p>
    <w:p>
      <w:pPr>
        <w:spacing w:line="480" w:lineRule="auto"/>
        <w:ind w:firstLine="720"/>
        <w:jc w:val="both"/>
        <w:rPr>
          <w:ins w:id="90171" w:author="Claude" w:date="2026-10-07T00:00:00Z"/>
          <w:rFonts w:ascii="Courier New" w:hAnsi="Courier New" w:cs="Courier New"/>
          <w:sz w:val="24"/>
          <w:szCs w:val="24"/>
        </w:rPr>
      </w:pPr>
      <w:ins w:id="90172" w:author="Claude" w:date="2026-10-07T00:00:00Z">
        <w:r>
          <w:rPr>
            <w:rFonts w:ascii="Courier New" w:hAnsi="Courier New" w:cs="Courier New"/>
            <w:b/>
            <w:bCs/>
            <w:sz w:val="24"/>
            <w:szCs w:val="24"/>
          </w:rPr>
          <w:t xml:space="preserve">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ins>
    </w:p>
    <w:p>
      <w:pPr>
        <w:spacing w:line="480" w:lineRule="auto"/>
        <w:ind w:firstLine="720"/>
        <w:jc w:val="both"/>
        <w:rPr>
          <w:ins w:id="90173" w:author="Claude" w:date="2026-10-07T00:00:00Z"/>
          <w:rFonts w:ascii="Courier New" w:hAnsi="Courier New" w:cs="Courier New"/>
          <w:sz w:val="24"/>
          <w:szCs w:val="24"/>
        </w:rPr>
      </w:pPr>
      <w:ins w:id="90174" w:author="Claude" w:date="2026-10-07T00:00:00Z">
        <w:r>
          <w:rPr>
            <w:rFonts w:ascii="Courier New" w:hAnsi="Courier New" w:cs="Courier New"/>
            <w:b/>
            <w:bCs/>
            <w:sz w:val="24"/>
            <w:szCs w:val="24"/>
          </w:rPr>
          <w:t xml:space="preserve">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ins>
    </w:p>
    <w:p>
      <w:pPr>
        <w:spacing w:line="480" w:lineRule="auto"/>
        <w:ind w:firstLine="720"/>
        <w:jc w:val="both"/>
        <w:rPr>
          <w:ins w:id="90175" w:author="Claude" w:date="2026-10-07T00:00:00Z"/>
          <w:rFonts w:ascii="Courier New" w:hAnsi="Courier New" w:cs="Courier New"/>
          <w:sz w:val="24"/>
          <w:szCs w:val="24"/>
        </w:rPr>
      </w:pPr>
      <w:ins w:id="90176" w:author="Claude" w:date="2026-10-07T00:00:00Z">
        <w:r>
          <w:rPr>
            <w:rFonts w:ascii="Courier New" w:hAnsi="Courier New" w:cs="Courier New"/>
            <w:b/>
            <w:bCs/>
            <w:sz w:val="24"/>
            <w:szCs w:val="24"/>
          </w:rPr>
          <w:t xml:space="preserve">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ins>
    </w:p>
    <w:p>
      <w:pPr>
        <w:spacing w:line="480" w:lineRule="auto"/>
        <w:ind w:firstLine="720"/>
        <w:jc w:val="both"/>
        <w:rPr>
          <w:ins w:id="90177" w:author="Claude" w:date="2026-10-07T00:00:00Z"/>
          <w:rFonts w:ascii="Courier New" w:hAnsi="Courier New" w:cs="Courier New"/>
          <w:sz w:val="24"/>
          <w:szCs w:val="24"/>
        </w:rPr>
      </w:pPr>
      <w:ins w:id="90178" w:author="Claude" w:date="2026-10-07T00:00:00Z">
        <w:r>
          <w:rPr>
            <w:rFonts w:ascii="Courier New" w:hAnsi="Courier New" w:cs="Courier New"/>
            <w:b/>
            <w:bCs/>
            <w:sz w:val="24"/>
            <w:szCs w:val="24"/>
          </w:rPr>
          <w:t xml:space="preserve">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ins>
    </w:p>
    <w:tbl>
      <w:tblPr>
        <w:tblStyle w:val="TableGrid"/>
        <w:tblW w:w="0" w:type="auto"/>
        <w:tblLook w:val="04A0" w:firstRow="1" w:lastRow="0" w:firstColumn="1" w:lastColumn="0" w:noHBand="0" w:noVBand="1"/>
      </w:tblPr>
      <w:tblGrid>
        <w:gridCol w:w="3400"/>
        <w:gridCol w:w="5232"/>
      </w:tblGrid>
      <w:tr>
        <w:trPr>
          <w:cantSplit/>
          <w:tblHeader/>
          <w:ins w:id="90179" w:author="Claude" w:date="2026-10-07T00:00:00Z"/>
        </w:trPr>
        <w:tc>
          <w:tcPr>
            <w:tcW w:w="3400" w:type="dxa"/>
          </w:tcPr>
          <w:p>
            <w:pPr>
              <w:spacing w:line="240" w:lineRule="auto" w:after="40" w:before="40"/>
              <w:jc w:val="center"/>
              <w:rPr>
                <w:ins w:id="90180" w:author="Claude" w:date="2026-10-07T00:00:00Z"/>
                <w:rFonts w:ascii="Courier New" w:hAnsi="Courier New" w:cs="Courier New"/>
                <w:b/>
                <w:bCs/>
                <w:sz w:val="22"/>
                <w:szCs w:val="22"/>
              </w:rPr>
            </w:pPr>
            <w:ins w:id="90181" w:author="Claude" w:date="2026-10-07T00:00:00Z">
              <w:r>
                <w:rPr>
                  <w:rFonts w:ascii="Courier New" w:hAnsi="Courier New" w:cs="Courier New"/>
                  <w:b/>
                  <w:bCs/>
                  <w:sz w:val="22"/>
                  <w:szCs w:val="22"/>
                </w:rPr>
                <w:t xml:space="preserve">Year level</w:t>
              </w:r>
            </w:ins>
          </w:p>
        </w:tc>
        <w:tc>
          <w:tcPr>
            <w:tcW w:w="5232" w:type="dxa"/>
          </w:tcPr>
          <w:p>
            <w:pPr>
              <w:spacing w:line="240" w:lineRule="auto" w:after="40" w:before="40"/>
              <w:jc w:val="center"/>
              <w:rPr>
                <w:ins w:id="90182" w:author="Claude" w:date="2026-10-07T00:00:00Z"/>
                <w:rFonts w:ascii="Courier New" w:hAnsi="Courier New" w:cs="Courier New"/>
                <w:b/>
                <w:bCs/>
                <w:sz w:val="22"/>
                <w:szCs w:val="22"/>
              </w:rPr>
            </w:pPr>
            <w:ins w:id="90183" w:author="Claude" w:date="2026-10-07T00:00:00Z">
              <w:r>
                <w:rPr>
                  <w:rFonts w:ascii="Courier New" w:hAnsi="Courier New" w:cs="Courier New"/>
                  <w:b/>
                  <w:bCs/>
                  <w:sz w:val="22"/>
                  <w:szCs w:val="22"/>
                </w:rPr>
                <w:t xml:space="preserve">Share of the curriculum's units passed</w:t>
              </w:r>
            </w:ins>
          </w:p>
        </w:tc>
      </w:tr>
      <w:tr>
        <w:trPr>
          <w:cantSplit/>
          <w:ins w:id="90184" w:author="Claude" w:date="2026-10-07T00:00:00Z"/>
        </w:trPr>
        <w:tc>
          <w:tcPr>
            <w:tcW w:w="3400" w:type="dxa"/>
          </w:tcPr>
          <w:p>
            <w:pPr>
              <w:spacing w:line="240" w:lineRule="auto" w:after="40" w:before="40"/>
              <w:jc w:val="left"/>
              <w:rPr>
                <w:ins w:id="90185" w:author="Claude" w:date="2026-10-07T00:00:00Z"/>
                <w:rFonts w:ascii="Courier New" w:hAnsi="Courier New" w:cs="Courier New"/>
                <w:sz w:val="22"/>
                <w:szCs w:val="22"/>
              </w:rPr>
            </w:pPr>
            <w:ins w:id="90186" w:author="Claude" w:date="2026-10-07T00:00:00Z">
              <w:r>
                <w:rPr>
                  <w:rFonts w:ascii="Courier New" w:hAnsi="Courier New" w:cs="Courier New"/>
                  <w:sz w:val="22"/>
                  <w:szCs w:val="22"/>
                </w:rPr>
                <w:t xml:space="preserve">1st year (Freshman)</w:t>
              </w:r>
            </w:ins>
          </w:p>
        </w:tc>
        <w:tc>
          <w:tcPr>
            <w:tcW w:w="5232" w:type="dxa"/>
          </w:tcPr>
          <w:p>
            <w:pPr>
              <w:spacing w:line="240" w:lineRule="auto" w:after="40" w:before="40"/>
              <w:jc w:val="left"/>
              <w:rPr>
                <w:ins w:id="90187" w:author="Claude" w:date="2026-10-07T00:00:00Z"/>
                <w:rFonts w:ascii="Courier New" w:hAnsi="Courier New" w:cs="Courier New"/>
                <w:sz w:val="22"/>
                <w:szCs w:val="22"/>
              </w:rPr>
            </w:pPr>
            <w:ins w:id="90188" w:author="Claude" w:date="2026-10-07T00:00:00Z">
              <w:r>
                <w:rPr>
                  <w:rFonts w:ascii="Courier New" w:hAnsi="Courier New" w:cs="Courier New"/>
                  <w:sz w:val="22"/>
                  <w:szCs w:val="22"/>
                </w:rPr>
                <w:t xml:space="preserve">Less than 25%</w:t>
              </w:r>
            </w:ins>
          </w:p>
        </w:tc>
      </w:tr>
      <w:tr>
        <w:trPr>
          <w:cantSplit/>
          <w:ins w:id="90189" w:author="Claude" w:date="2026-10-07T00:00:00Z"/>
        </w:trPr>
        <w:tc>
          <w:tcPr>
            <w:tcW w:w="3400" w:type="dxa"/>
          </w:tcPr>
          <w:p>
            <w:pPr>
              <w:spacing w:line="240" w:lineRule="auto" w:after="40" w:before="40"/>
              <w:jc w:val="left"/>
              <w:rPr>
                <w:ins w:id="90190" w:author="Claude" w:date="2026-10-07T00:00:00Z"/>
                <w:rFonts w:ascii="Courier New" w:hAnsi="Courier New" w:cs="Courier New"/>
                <w:sz w:val="22"/>
                <w:szCs w:val="22"/>
              </w:rPr>
            </w:pPr>
            <w:ins w:id="90191" w:author="Claude" w:date="2026-10-07T00:00:00Z">
              <w:r>
                <w:rPr>
                  <w:rFonts w:ascii="Courier New" w:hAnsi="Courier New" w:cs="Courier New"/>
                  <w:sz w:val="22"/>
                  <w:szCs w:val="22"/>
                </w:rPr>
                <w:t xml:space="preserve">2nd year (Sophomore)</w:t>
              </w:r>
            </w:ins>
          </w:p>
        </w:tc>
        <w:tc>
          <w:tcPr>
            <w:tcW w:w="5232" w:type="dxa"/>
          </w:tcPr>
          <w:p>
            <w:pPr>
              <w:spacing w:line="240" w:lineRule="auto" w:after="40" w:before="40"/>
              <w:jc w:val="left"/>
              <w:rPr>
                <w:ins w:id="90192" w:author="Claude" w:date="2026-10-07T00:00:00Z"/>
                <w:rFonts w:ascii="Courier New" w:hAnsi="Courier New" w:cs="Courier New"/>
                <w:sz w:val="22"/>
                <w:szCs w:val="22"/>
              </w:rPr>
            </w:pPr>
            <w:ins w:id="90193" w:author="Claude" w:date="2026-10-07T00:00:00Z">
              <w:r>
                <w:rPr>
                  <w:rFonts w:ascii="Courier New" w:hAnsi="Courier New" w:cs="Courier New"/>
                  <w:sz w:val="22"/>
                  <w:szCs w:val="22"/>
                </w:rPr>
                <w:t xml:space="preserve">25% to 50%</w:t>
              </w:r>
            </w:ins>
          </w:p>
        </w:tc>
      </w:tr>
      <w:tr>
        <w:trPr>
          <w:cantSplit/>
          <w:ins w:id="90194" w:author="Claude" w:date="2026-10-07T00:00:00Z"/>
        </w:trPr>
        <w:tc>
          <w:tcPr>
            <w:tcW w:w="3400" w:type="dxa"/>
          </w:tcPr>
          <w:p>
            <w:pPr>
              <w:spacing w:line="240" w:lineRule="auto" w:after="40" w:before="40"/>
              <w:jc w:val="left"/>
              <w:rPr>
                <w:ins w:id="90195" w:author="Claude" w:date="2026-10-07T00:00:00Z"/>
                <w:rFonts w:ascii="Courier New" w:hAnsi="Courier New" w:cs="Courier New"/>
                <w:sz w:val="22"/>
                <w:szCs w:val="22"/>
              </w:rPr>
            </w:pPr>
            <w:ins w:id="90196" w:author="Claude" w:date="2026-10-07T00:00:00Z">
              <w:r>
                <w:rPr>
                  <w:rFonts w:ascii="Courier New" w:hAnsi="Courier New" w:cs="Courier New"/>
                  <w:sz w:val="22"/>
                  <w:szCs w:val="22"/>
                </w:rPr>
                <w:t xml:space="preserve">3rd year (Junior)</w:t>
              </w:r>
            </w:ins>
          </w:p>
        </w:tc>
        <w:tc>
          <w:tcPr>
            <w:tcW w:w="5232" w:type="dxa"/>
          </w:tcPr>
          <w:p>
            <w:pPr>
              <w:spacing w:line="240" w:lineRule="auto" w:after="40" w:before="40"/>
              <w:jc w:val="left"/>
              <w:rPr>
                <w:ins w:id="90197" w:author="Claude" w:date="2026-10-07T00:00:00Z"/>
                <w:rFonts w:ascii="Courier New" w:hAnsi="Courier New" w:cs="Courier New"/>
                <w:sz w:val="22"/>
                <w:szCs w:val="22"/>
              </w:rPr>
            </w:pPr>
            <w:ins w:id="90198" w:author="Claude" w:date="2026-10-07T00:00:00Z">
              <w:r>
                <w:rPr>
                  <w:rFonts w:ascii="Courier New" w:hAnsi="Courier New" w:cs="Courier New"/>
                  <w:sz w:val="22"/>
                  <w:szCs w:val="22"/>
                </w:rPr>
                <w:t xml:space="preserve">More than 50% (exactly 50% stays 2nd year)</w:t>
              </w:r>
            </w:ins>
          </w:p>
        </w:tc>
      </w:tr>
      <w:tr>
        <w:trPr>
          <w:cantSplit/>
          <w:ins w:id="90199" w:author="Claude" w:date="2026-10-07T00:00:00Z"/>
        </w:trPr>
        <w:tc>
          <w:tcPr>
            <w:tcW w:w="3400" w:type="dxa"/>
          </w:tcPr>
          <w:p>
            <w:pPr>
              <w:spacing w:line="240" w:lineRule="auto" w:after="40" w:before="40"/>
              <w:jc w:val="left"/>
              <w:rPr>
                <w:ins w:id="90200" w:author="Claude" w:date="2026-10-07T00:00:00Z"/>
                <w:rFonts w:ascii="Courier New" w:hAnsi="Courier New" w:cs="Courier New"/>
                <w:sz w:val="22"/>
                <w:szCs w:val="22"/>
              </w:rPr>
            </w:pPr>
            <w:ins w:id="90201" w:author="Claude" w:date="2026-10-07T00:00:00Z">
              <w:r>
                <w:rPr>
                  <w:rFonts w:ascii="Courier New" w:hAnsi="Courier New" w:cs="Courier New"/>
                  <w:sz w:val="22"/>
                  <w:szCs w:val="22"/>
                </w:rPr>
                <w:t xml:space="preserve">4th year (Senior)</w:t>
              </w:r>
            </w:ins>
          </w:p>
        </w:tc>
        <w:tc>
          <w:tcPr>
            <w:tcW w:w="5232" w:type="dxa"/>
          </w:tcPr>
          <w:p>
            <w:pPr>
              <w:spacing w:line="240" w:lineRule="auto" w:after="40" w:before="40"/>
              <w:jc w:val="left"/>
              <w:rPr>
                <w:ins w:id="90202" w:author="Claude" w:date="2026-10-07T00:00:00Z"/>
                <w:rFonts w:ascii="Courier New" w:hAnsi="Courier New" w:cs="Courier New"/>
                <w:sz w:val="22"/>
                <w:szCs w:val="22"/>
              </w:rPr>
            </w:pPr>
            <w:ins w:id="90203" w:author="Claude" w:date="2026-10-07T00:00:00Z">
              <w:r>
                <w:rPr>
                  <w:rFonts w:ascii="Courier New" w:hAnsi="Courier New" w:cs="Courier New"/>
                  <w:sz w:val="22"/>
                  <w:szCs w:val="22"/>
                </w:rPr>
                <w:t xml:space="preserve">75% or more</w:t>
              </w:r>
            </w:ins>
          </w:p>
        </w:tc>
      </w:tr>
    </w:tbl>
    <w:p>
      <w:pPr>
        <w:spacing w:line="480" w:lineRule="auto"/>
        <w:jc w:val="center"/>
        <w:rPr>
          <w:ins w:id="90204" w:author="Claude" w:date="2026-10-07T00:00:00Z"/>
          <w:rFonts w:ascii="Courier New" w:hAnsi="Courier New" w:cs="Courier New"/>
          <w:b/>
          <w:bCs/>
          <w:sz w:val="24"/>
          <w:szCs w:val="24"/>
        </w:rPr>
      </w:pPr>
      <w:ins w:id="90205" w:author="Claude" w:date="2026-10-07T00:00:00Z">
        <w:r>
          <w:rPr>
            <w:rFonts w:ascii="Courier New" w:hAnsi="Courier New" w:cs="Courier New"/>
            <w:b/>
            <w:bCs/>
            <w:sz w:val="24"/>
            <w:szCs w:val="24"/>
          </w:rPr>
          <w:t xml:space="preserve">Table 4.2</w:t>
        </w:r>
      </w:ins>
    </w:p>
    <w:p>
      <w:pPr>
        <w:spacing w:line="480" w:lineRule="auto"/>
        <w:ind w:firstLine="720"/>
        <w:jc w:val="both"/>
        <w:rPr>
          <w:ins w:id="90206" w:author="Claude" w:date="2026-10-07T00:00:00Z"/>
          <w:rFonts w:ascii="Courier New" w:hAnsi="Courier New" w:cs="Courier New"/>
          <w:sz w:val="24"/>
          <w:szCs w:val="24"/>
        </w:rPr>
      </w:pPr>
      <w:ins w:id="90207" w:author="Claude" w:date="2026-10-07T00:00:00Z">
        <w:r>
          <w:rPr>
            <w:rFonts w:ascii="Courier New" w:hAnsi="Courier New" w:cs="Courier New"/>
            <w:b/>
            <w:bCs/>
            <w:sz w:val="24"/>
            <w:szCs w:val="24"/>
          </w:rPr>
          <w:t xml:space="preserve">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ins>
    </w:p>
    <w:p>
      <w:pPr>
        <w:spacing w:line="480" w:lineRule="auto"/>
        <w:ind w:firstLine="720"/>
        <w:jc w:val="both"/>
        <w:rPr>
          <w:ins w:id="90208" w:author="Claude" w:date="2026-10-07T00:00:00Z"/>
          <w:rFonts w:ascii="Courier New" w:hAnsi="Courier New" w:cs="Courier New"/>
          <w:sz w:val="24"/>
          <w:szCs w:val="24"/>
        </w:rPr>
      </w:pPr>
      <w:ins w:id="90209" w:author="Claude" w:date="2026-10-07T00:00:00Z">
        <w:r>
          <w:rPr>
            <w:rFonts w:ascii="Courier New" w:hAnsi="Courier New" w:cs="Courier New"/>
            <w:b/>
            <w:bCs/>
            <w:sz w:val="24"/>
            <w:szCs w:val="24"/>
          </w:rPr>
          <w:t xml:space="preserve">Regular and irregular students.</w:t>
        </w:r>
        <w:r>
          <w:rPr>
            <w:rFonts w:ascii="Courier New" w:hAnsi="Courier New" w:cs="Courier New"/>
            <w:sz w:val="24"/>
            <w:szCs w:val="24"/>
          </w:rPr>
          <w:t xml:space="preserve"> Per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ins>
    </w:p>
    <w:p>
      <w:pPr>
        <w:spacing w:line="480" w:lineRule="auto"/>
        <w:ind w:firstLine="720"/>
        <w:jc w:val="both"/>
        <w:rPr>
          <w:ins w:id="90210" w:author="Claude" w:date="2026-10-07T00:00:00Z"/>
          <w:rFonts w:ascii="Courier New" w:hAnsi="Courier New" w:cs="Courier New"/>
          <w:sz w:val="24"/>
          <w:szCs w:val="24"/>
        </w:rPr>
      </w:pPr>
      <w:ins w:id="90211" w:author="Claude" w:date="2026-10-07T00:00:00Z">
        <w:r>
          <w:rPr>
            <w:rFonts w:ascii="Courier New" w:hAnsi="Courier New" w:cs="Courier New"/>
            <w:b/>
            <w:bCs/>
            <w:sz w:val="24"/>
            <w:szCs w:val="24"/>
          </w:rPr>
          <w:t xml:space="preserve">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w:t>
        </w:r>
      </w:ins>
    </w:p>
    <w:p>
      <w:pPr>
        <w:spacing w:line="480" w:lineRule="auto"/>
        <w:ind w:firstLine="720"/>
        <w:jc w:val="both"/>
        <w:rPr>
          <w:ins w:id="90212" w:author="Claude" w:date="2026-10-07T00:00:00Z"/>
          <w:rFonts w:ascii="Courier New" w:hAnsi="Courier New" w:cs="Courier New"/>
          <w:sz w:val="24"/>
          <w:szCs w:val="24"/>
        </w:rPr>
      </w:pPr>
      <w:ins w:id="90213" w:author="Claude" w:date="2026-10-07T00:00:00Z">
        <w:r>
          <w:rPr>
            <w:rFonts w:ascii="Courier New" w:hAnsi="Courier New" w:cs="Courier New"/>
            <w:b/>
            <w:bCs/>
            <w:sz w:val="24"/>
            <w:szCs w:val="24"/>
          </w:rPr>
          <w:t xml:space="preserve">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ins>
    </w:p>
    <w:p w14:paraId="448221FB" w14:textId="77777777" w:rsidR="005D7A48" w:rsidRDefault="00000000">
      <w:pPr>
        <w:spacing w:line="480" w:lineRule="auto"/>
        <w:ind w:firstLine="720"/>
        <w:jc w:val="both"/>
        <w:rPr>
          <w:rFonts w:ascii="Courier New" w:hAnsi="Courier New" w:cs="Courier New"/>
          <w:sz w:val="24"/>
          <w:szCs w:val="24"/>
        </w:rPr>
      </w:pPr>
      <w:del w:id="90214" w:author="Claude" w:date="2026-10-07T00:00:00Z">
        <w:r>
          <w:rPr>
            <w:rFonts w:ascii="Courier New" w:hAnsi="Courier New" w:cs="Courier New"/>
            <w:b/>
            <w:bCs/>
            <w:sz w:val="24"/>
            <w:szCs w:val="24"/>
          </w:rPr>
          <w:delText xml:space="preserve">MIS Data Synchronization and Manual Import Fail-Safe. </w:delText>
        </w:r>
      </w:del>
      <w:del w:id="90215" w:author="Claude" w:date="2026-10-07T00:00:00Z">
        <w:r>
          <w:rPr>
            <w:rFonts w:ascii="Courier New" w:hAnsi="Courier New" w:cs="Courier New"/>
            <w:sz w:val="24"/>
            <w:szCs w:val="24"/>
          </w:rPr>
          <w:delText xml:space="preserve">Auditrix pulls student records directly from the university MIS through a synchronization module, removing the Chairperson's manual data entry and cross-referencing. A Manual Data Import Utility (CSV/Excel) is designed as a dual-layer fail-safe for continuing the audit process during central MIS downtime; mass student registration through this utility is currently on hold pending validation against an actual KSU class list export to confirm its field format.</w:delText>
        </w:r>
      </w:del>
      <w:ins w:id="90216" w:author="Claude" w:date="2026-10-07T00:00:00Z">
        <w:r>
          <w:rPr>
            <w:rFonts w:ascii="Courier New" w:hAnsi="Courier New" w:cs="Courier New"/>
            <w:b/>
            <w:bCs/>
            <w:sz w:val="24"/>
            <w:szCs w:val="24"/>
          </w:rPr>
          <w:t xml:space="preserve">Students and student movements.</w:t>
        </w:r>
      </w:ins>
      <w:ins w:id="90217" w:author="Claude" w:date="2026-10-07T00:00:00Z">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w:t>
        </w:r>
      </w:ins>
    </w:p>
    <w:p w14:paraId="4F5E64BD" w14:textId="77777777" w:rsidR="005D7A48" w:rsidRDefault="00000000">
      <w:pPr>
        <w:spacing w:line="480" w:lineRule="auto"/>
        <w:ind w:firstLine="720"/>
        <w:jc w:val="both"/>
        <w:rPr>
          <w:rFonts w:ascii="Courier New" w:hAnsi="Courier New" w:cs="Courier New"/>
          <w:sz w:val="24"/>
          <w:szCs w:val="24"/>
        </w:rPr>
      </w:pPr>
      <w:del w:id="90218" w:author="Claude" w:date="2026-10-07T00:00:00Z">
        <w:r>
          <w:rPr>
            <w:rFonts w:ascii="Courier New" w:hAnsi="Courier New" w:cs="Courier New"/>
            <w:b/>
            <w:bCs/>
            <w:sz w:val="24"/>
            <w:szCs w:val="24"/>
          </w:rPr>
          <w:delText xml:space="preserve">Automated Analytics Dashboard and Alerts. </w:delText>
        </w:r>
      </w:del>
      <w:del w:id="90219" w:author="Claude" w:date="2026-10-07T00:00:00Z">
        <w:r>
          <w:rPr>
            <w:rFonts w:ascii="Courier New" w:hAnsi="Courier New" w:cs="Courier New"/>
            <w:sz w:val="24"/>
            <w:szCs w:val="24"/>
          </w:rPr>
          <w:delText xml:space="preserve">The Command Center dashboard gives real-time, college-wide visibility into student progression. It includes a graduation monitoring feature that calculates the percentage of students graduating on time by cross-referencing residency years against curriculum requirements, and tracks the percentage of students who shifted programs, transferred, or dropped out. An automated alert mechanism flags "Incomplete" grades and issues lapse warnings for students approaching residency limits.</w:delText>
        </w:r>
      </w:del>
      <w:ins w:id="90220" w:author="Claude" w:date="2026-10-07T00:00:00Z">
        <w:r>
          <w:rPr>
            <w:rFonts w:ascii="Courier New" w:hAnsi="Courier New" w:cs="Courier New"/>
            <w:b/>
            <w:bCs/>
            <w:sz w:val="24"/>
            <w:szCs w:val="24"/>
          </w:rPr>
          <w:t xml:space="preserve">Dashboard.</w:t>
        </w:r>
      </w:ins>
      <w:ins w:id="90221" w:author="Claude" w:date="2026-10-07T00:00:00Z">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ins>
    </w:p>
    <w:p w14:paraId="734B763B" w14:textId="77777777" w:rsidR="005D7A48" w:rsidRDefault="00000000">
      <w:pPr>
        <w:spacing w:line="480" w:lineRule="auto"/>
        <w:ind w:firstLine="720"/>
        <w:jc w:val="both"/>
        <w:rPr>
          <w:rFonts w:ascii="Courier New" w:hAnsi="Courier New" w:cs="Courier New"/>
          <w:sz w:val="24"/>
          <w:szCs w:val="24"/>
        </w:rPr>
      </w:pPr>
      <w:del w:id="90222" w:author="Claude" w:date="2026-10-07T00:00:00Z">
        <w:r>
          <w:rPr>
            <w:rFonts w:ascii="Courier New" w:hAnsi="Courier New" w:cs="Courier New"/>
            <w:b/>
            <w:bCs/>
            <w:sz w:val="24"/>
            <w:szCs w:val="24"/>
          </w:rPr>
          <w:delText xml:space="preserve">Access control and data scoping. </w:delText>
        </w:r>
      </w:del>
      <w:del w:id="90223" w:author="Claude" w:date="2026-10-07T00:00:00Z">
        <w:r>
          <w:rPr>
            <w:rFonts w:ascii="Courier New" w:hAnsi="Courier New" w:cs="Courier New"/>
            <w:sz w:val="24"/>
            <w:szCs w:val="24"/>
          </w:rPr>
          <w:delText xml:space="preserve">Supabase RLS scopes visibility by role: Program Chairpersons see only students within their own program, while Deans have college-wide visibility — supporting their use of the analytics dashboard as evidence during AACCUP accreditation and CHED monitoring visits.</w:delText>
        </w:r>
      </w:del>
      <w:ins w:id="90224" w:author="Claude" w:date="2026-10-07T00:00:00Z">
        <w:r>
          <w:rPr>
            <w:rFonts w:ascii="Courier New" w:hAnsi="Courier New" w:cs="Courier New"/>
            <w:b/>
            <w:bCs/>
            <w:sz w:val="24"/>
            <w:szCs w:val="24"/>
          </w:rPr>
          <w:t xml:space="preserve">Access control and data scoping.</w:t>
        </w:r>
      </w:ins>
      <w:ins w:id="90225" w:author="Claude" w:date="2026-10-07T00:00:00Z">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ins>
    </w:p>
    <w:p>
      <w:pPr>
        <w:spacing w:line="480" w:lineRule="auto"/>
        <w:jc w:val="both"/>
        <w:rPr>
          <w:ins w:id="90226" w:author="Claude" w:date="2026-10-07T00:00:00Z"/>
          <w:rFonts w:ascii="Courier New" w:hAnsi="Courier New" w:cs="Courier New"/>
          <w:b/>
          <w:bCs/>
          <w:sz w:val="24"/>
          <w:szCs w:val="24"/>
        </w:rPr>
      </w:pPr>
      <w:ins w:id="90227" w:author="Claude" w:date="2026-10-07T00:00:00Z">
        <w:r>
          <w:rPr>
            <w:rFonts w:ascii="Courier New" w:hAnsi="Courier New" w:cs="Courier New"/>
            <w:b/>
            <w:bCs/>
            <w:sz w:val="24"/>
            <w:szCs w:val="24"/>
          </w:rPr>
          <w:t xml:space="preserve">Decisions Made with the Adviser</w:t>
        </w:r>
      </w:ins>
    </w:p>
    <w:p>
      <w:pPr>
        <w:spacing w:line="480" w:lineRule="auto"/>
        <w:ind w:firstLine="720"/>
        <w:jc w:val="both"/>
        <w:rPr>
          <w:ins w:id="90228" w:author="Claude" w:date="2026-10-07T00:00:00Z"/>
          <w:rFonts w:ascii="Courier New" w:hAnsi="Courier New" w:cs="Courier New"/>
          <w:sz w:val="24"/>
          <w:szCs w:val="24"/>
        </w:rPr>
      </w:pPr>
      <w:ins w:id="90229" w:author="Claude" w:date="2026-10-07T00:00:00Z">
        <w:r>
          <w:rPr>
            <w:rFonts w:ascii="Courier New" w:hAnsi="Courier New" w:cs="Courier New"/>
            <w:sz w:val="24"/>
            <w:szCs w:val="24"/>
          </w:rPr>
          <w:t xml:space="preserve">Where the university's documents left a rule open, the researchers consulted the adviser, and where a document's text was incomplete, an interpretation was adopted and marked for confirmation. Table 4.3 lists these decisions.</w:t>
        </w:r>
      </w:ins>
    </w:p>
    <w:tbl>
      <w:tblPr>
        <w:tblStyle w:val="TableGrid"/>
        <w:tblW w:w="0" w:type="auto"/>
        <w:tblLook w:val="04A0" w:firstRow="1" w:lastRow="0" w:firstColumn="1" w:lastColumn="0" w:noHBand="0" w:noVBand="1"/>
      </w:tblPr>
      <w:tblGrid>
        <w:gridCol w:w="2600"/>
        <w:gridCol w:w="6032"/>
      </w:tblGrid>
      <w:tr>
        <w:trPr>
          <w:cantSplit/>
          <w:tblHeader/>
          <w:ins w:id="90230" w:author="Claude" w:date="2026-10-07T00:00:00Z"/>
        </w:trPr>
        <w:tc>
          <w:tcPr>
            <w:tcW w:w="2600" w:type="dxa"/>
          </w:tcPr>
          <w:p>
            <w:pPr>
              <w:spacing w:line="240" w:lineRule="auto" w:after="40" w:before="40"/>
              <w:jc w:val="center"/>
              <w:rPr>
                <w:ins w:id="90231" w:author="Claude" w:date="2026-10-07T00:00:00Z"/>
                <w:rFonts w:ascii="Courier New" w:hAnsi="Courier New" w:cs="Courier New"/>
                <w:b/>
                <w:bCs/>
                <w:sz w:val="20"/>
                <w:szCs w:val="20"/>
              </w:rPr>
            </w:pPr>
            <w:ins w:id="90232" w:author="Claude" w:date="2026-10-07T00:00:00Z">
              <w:r>
                <w:rPr>
                  <w:rFonts w:ascii="Courier New" w:hAnsi="Courier New" w:cs="Courier New"/>
                  <w:b/>
                  <w:bCs/>
                  <w:sz w:val="20"/>
                  <w:szCs w:val="20"/>
                </w:rPr>
                <w:t xml:space="preserve">Topic</w:t>
              </w:r>
            </w:ins>
          </w:p>
        </w:tc>
        <w:tc>
          <w:tcPr>
            <w:tcW w:w="6032" w:type="dxa"/>
          </w:tcPr>
          <w:p>
            <w:pPr>
              <w:spacing w:line="240" w:lineRule="auto" w:after="40" w:before="40"/>
              <w:jc w:val="center"/>
              <w:rPr>
                <w:ins w:id="90233" w:author="Claude" w:date="2026-10-07T00:00:00Z"/>
                <w:rFonts w:ascii="Courier New" w:hAnsi="Courier New" w:cs="Courier New"/>
                <w:b/>
                <w:bCs/>
                <w:sz w:val="20"/>
                <w:szCs w:val="20"/>
              </w:rPr>
            </w:pPr>
            <w:ins w:id="90234" w:author="Claude" w:date="2026-10-07T00:00:00Z">
              <w:r>
                <w:rPr>
                  <w:rFonts w:ascii="Courier New" w:hAnsi="Courier New" w:cs="Courier New"/>
                  <w:b/>
                  <w:bCs/>
                  <w:sz w:val="20"/>
                  <w:szCs w:val="20"/>
                </w:rPr>
                <w:t xml:space="preserve">Decision</w:t>
              </w:r>
            </w:ins>
          </w:p>
        </w:tc>
      </w:tr>
      <w:tr>
        <w:trPr>
          <w:cantSplit/>
          <w:ins w:id="90235" w:author="Claude" w:date="2026-10-07T00:00:00Z"/>
        </w:trPr>
        <w:tc>
          <w:tcPr>
            <w:tcW w:w="2600" w:type="dxa"/>
          </w:tcPr>
          <w:p>
            <w:pPr>
              <w:spacing w:line="240" w:lineRule="auto" w:after="40" w:before="40"/>
              <w:jc w:val="left"/>
              <w:rPr>
                <w:ins w:id="90236" w:author="Claude" w:date="2026-10-07T00:00:00Z"/>
                <w:rFonts w:ascii="Courier New" w:hAnsi="Courier New" w:cs="Courier New"/>
                <w:sz w:val="20"/>
                <w:szCs w:val="20"/>
              </w:rPr>
            </w:pPr>
            <w:ins w:id="90237" w:author="Claude" w:date="2026-10-07T00:00:00Z">
              <w:r>
                <w:rPr>
                  <w:rFonts w:ascii="Courier New" w:hAnsi="Courier New" w:cs="Courier New"/>
                  <w:sz w:val="20"/>
                  <w:szCs w:val="20"/>
                </w:rPr>
                <w:t xml:space="preserve">Year level</w:t>
              </w:r>
            </w:ins>
          </w:p>
        </w:tc>
        <w:tc>
          <w:tcPr>
            <w:tcW w:w="6032" w:type="dxa"/>
          </w:tcPr>
          <w:p>
            <w:pPr>
              <w:spacing w:line="240" w:lineRule="auto" w:after="40" w:before="40"/>
              <w:jc w:val="left"/>
              <w:rPr>
                <w:ins w:id="90238" w:author="Claude" w:date="2026-10-07T00:00:00Z"/>
                <w:rFonts w:ascii="Courier New" w:hAnsi="Courier New" w:cs="Courier New"/>
                <w:sz w:val="20"/>
                <w:szCs w:val="20"/>
              </w:rPr>
            </w:pPr>
            <w:ins w:id="90239" w:author="Claude" w:date="2026-10-07T00:00:00Z">
              <w:r>
                <w:rPr>
                  <w:rFonts w:ascii="Courier New" w:hAnsi="Courier New" w:cs="Courier New"/>
                  <w:sz w:val="20"/>
                  <w:szCs w:val="20"/>
                </w:rPr>
                <w:t xml:space="preserve">Updates automatically from what the student has finished; the chairperson can override it for special cases.</w:t>
              </w:r>
            </w:ins>
          </w:p>
        </w:tc>
      </w:tr>
      <w:tr>
        <w:trPr>
          <w:cantSplit/>
          <w:ins w:id="90240" w:author="Claude" w:date="2026-10-07T00:00:00Z"/>
        </w:trPr>
        <w:tc>
          <w:tcPr>
            <w:tcW w:w="2600" w:type="dxa"/>
          </w:tcPr>
          <w:p>
            <w:pPr>
              <w:spacing w:line="240" w:lineRule="auto" w:after="40" w:before="40"/>
              <w:jc w:val="left"/>
              <w:rPr>
                <w:ins w:id="90241" w:author="Claude" w:date="2026-10-07T00:00:00Z"/>
                <w:rFonts w:ascii="Courier New" w:hAnsi="Courier New" w:cs="Courier New"/>
                <w:sz w:val="20"/>
                <w:szCs w:val="20"/>
              </w:rPr>
            </w:pPr>
            <w:ins w:id="90242" w:author="Claude" w:date="2026-10-07T00:00:00Z">
              <w:r>
                <w:rPr>
                  <w:rFonts w:ascii="Courier New" w:hAnsi="Courier New" w:cs="Courier New"/>
                  <w:sz w:val="20"/>
                  <w:szCs w:val="20"/>
                </w:rPr>
                <w:t xml:space="preserve">Year levels</w:t>
              </w:r>
            </w:ins>
          </w:p>
        </w:tc>
        <w:tc>
          <w:tcPr>
            <w:tcW w:w="6032" w:type="dxa"/>
          </w:tcPr>
          <w:p>
            <w:pPr>
              <w:spacing w:line="240" w:lineRule="auto" w:after="40" w:before="40"/>
              <w:jc w:val="left"/>
              <w:rPr>
                <w:ins w:id="90243" w:author="Claude" w:date="2026-10-07T00:00:00Z"/>
                <w:rFonts w:ascii="Courier New" w:hAnsi="Courier New" w:cs="Courier New"/>
                <w:sz w:val="20"/>
                <w:szCs w:val="20"/>
              </w:rPr>
            </w:pPr>
            <w:ins w:id="90244" w:author="Claude" w:date="2026-10-07T00:00:00Z">
              <w:r>
                <w:rPr>
                  <w:rFonts w:ascii="Courier New" w:hAnsi="Courier New" w:cs="Courier New"/>
                  <w:sz w:val="20"/>
                  <w:szCs w:val="20"/>
                </w:rPr>
                <w:t xml:space="preserve">1st to 4th year only (no 5th year).</w:t>
              </w:r>
            </w:ins>
          </w:p>
        </w:tc>
      </w:tr>
      <w:tr>
        <w:trPr>
          <w:cantSplit/>
          <w:ins w:id="90245" w:author="Claude" w:date="2026-10-07T00:00:00Z"/>
        </w:trPr>
        <w:tc>
          <w:tcPr>
            <w:tcW w:w="2600" w:type="dxa"/>
          </w:tcPr>
          <w:p>
            <w:pPr>
              <w:spacing w:line="240" w:lineRule="auto" w:after="40" w:before="40"/>
              <w:jc w:val="left"/>
              <w:rPr>
                <w:ins w:id="90246" w:author="Claude" w:date="2026-10-07T00:00:00Z"/>
                <w:rFonts w:ascii="Courier New" w:hAnsi="Courier New" w:cs="Courier New"/>
                <w:sz w:val="20"/>
                <w:szCs w:val="20"/>
              </w:rPr>
            </w:pPr>
            <w:ins w:id="90247" w:author="Claude" w:date="2026-10-07T00:00:00Z">
              <w:r>
                <w:rPr>
                  <w:rFonts w:ascii="Courier New" w:hAnsi="Courier New" w:cs="Courier New"/>
                  <w:sz w:val="20"/>
                  <w:szCs w:val="20"/>
                </w:rPr>
                <w:t xml:space="preserve">INC</w:t>
              </w:r>
            </w:ins>
          </w:p>
        </w:tc>
        <w:tc>
          <w:tcPr>
            <w:tcW w:w="6032" w:type="dxa"/>
          </w:tcPr>
          <w:p>
            <w:pPr>
              <w:spacing w:line="240" w:lineRule="auto" w:after="40" w:before="40"/>
              <w:jc w:val="left"/>
              <w:rPr>
                <w:ins w:id="90248" w:author="Claude" w:date="2026-10-07T00:00:00Z"/>
                <w:rFonts w:ascii="Courier New" w:hAnsi="Courier New" w:cs="Courier New"/>
                <w:sz w:val="20"/>
                <w:szCs w:val="20"/>
              </w:rPr>
            </w:pPr>
            <w:ins w:id="90249" w:author="Claude" w:date="2026-10-07T00:00:00Z">
              <w:r>
                <w:rPr>
                  <w:rFonts w:ascii="Courier New" w:hAnsi="Courier New" w:cs="Courier New"/>
                  <w:sz w:val="20"/>
                  <w:szCs w:val="20"/>
                </w:rPr>
                <w:t xml:space="preserve">No automatic lapse to 5.0; the chairperson sets INC and later enters the final grade.</w:t>
              </w:r>
            </w:ins>
          </w:p>
        </w:tc>
      </w:tr>
      <w:tr>
        <w:trPr>
          <w:cantSplit/>
          <w:ins w:id="90250" w:author="Claude" w:date="2026-10-07T00:00:00Z"/>
        </w:trPr>
        <w:tc>
          <w:tcPr>
            <w:tcW w:w="2600" w:type="dxa"/>
          </w:tcPr>
          <w:p>
            <w:pPr>
              <w:spacing w:line="240" w:lineRule="auto" w:after="40" w:before="40"/>
              <w:jc w:val="left"/>
              <w:rPr>
                <w:ins w:id="90251" w:author="Claude" w:date="2026-10-07T00:00:00Z"/>
                <w:rFonts w:ascii="Courier New" w:hAnsi="Courier New" w:cs="Courier New"/>
                <w:sz w:val="20"/>
                <w:szCs w:val="20"/>
              </w:rPr>
            </w:pPr>
            <w:ins w:id="90252" w:author="Claude" w:date="2026-10-07T00:00:00Z">
              <w:r>
                <w:rPr>
                  <w:rFonts w:ascii="Courier New" w:hAnsi="Courier New" w:cs="Courier New"/>
                  <w:sz w:val="20"/>
                  <w:szCs w:val="20"/>
                </w:rPr>
                <w:t xml:space="preserve">Co-requisites</w:t>
              </w:r>
            </w:ins>
          </w:p>
        </w:tc>
        <w:tc>
          <w:tcPr>
            <w:tcW w:w="6032" w:type="dxa"/>
          </w:tcPr>
          <w:p>
            <w:pPr>
              <w:spacing w:line="240" w:lineRule="auto" w:after="40" w:before="40"/>
              <w:jc w:val="left"/>
              <w:rPr>
                <w:ins w:id="90253" w:author="Claude" w:date="2026-10-07T00:00:00Z"/>
                <w:rFonts w:ascii="Courier New" w:hAnsi="Courier New" w:cs="Courier New"/>
                <w:sz w:val="20"/>
                <w:szCs w:val="20"/>
              </w:rPr>
            </w:pPr>
            <w:ins w:id="90254" w:author="Claude" w:date="2026-10-07T00:00:00Z">
              <w:r>
                <w:rPr>
                  <w:rFonts w:ascii="Courier New" w:hAnsi="Courier New" w:cs="Courier New"/>
                  <w:sz w:val="20"/>
                  <w:szCs w:val="20"/>
                </w:rPr>
                <w:t xml:space="preserve">Must be passed together; if one is failed, both are retaken.</w:t>
              </w:r>
            </w:ins>
          </w:p>
        </w:tc>
      </w:tr>
      <w:tr>
        <w:trPr>
          <w:cantSplit/>
          <w:ins w:id="90255" w:author="Claude" w:date="2026-10-07T00:00:00Z"/>
        </w:trPr>
        <w:tc>
          <w:tcPr>
            <w:tcW w:w="2600" w:type="dxa"/>
          </w:tcPr>
          <w:p>
            <w:pPr>
              <w:spacing w:line="240" w:lineRule="auto" w:after="40" w:before="40"/>
              <w:jc w:val="left"/>
              <w:rPr>
                <w:ins w:id="90256" w:author="Claude" w:date="2026-10-07T00:00:00Z"/>
                <w:rFonts w:ascii="Courier New" w:hAnsi="Courier New" w:cs="Courier New"/>
                <w:sz w:val="20"/>
                <w:szCs w:val="20"/>
              </w:rPr>
            </w:pPr>
            <w:ins w:id="90257" w:author="Claude" w:date="2026-10-07T00:00:00Z">
              <w:r>
                <w:rPr>
                  <w:rFonts w:ascii="Courier New" w:hAnsi="Courier New" w:cs="Courier New"/>
                  <w:sz w:val="20"/>
                  <w:szCs w:val="20"/>
                </w:rPr>
                <w:t xml:space="preserve">Current semester</w:t>
              </w:r>
            </w:ins>
          </w:p>
        </w:tc>
        <w:tc>
          <w:tcPr>
            <w:tcW w:w="6032" w:type="dxa"/>
          </w:tcPr>
          <w:p>
            <w:pPr>
              <w:spacing w:line="240" w:lineRule="auto" w:after="40" w:before="40"/>
              <w:jc w:val="left"/>
              <w:rPr>
                <w:ins w:id="90258" w:author="Claude" w:date="2026-10-07T00:00:00Z"/>
                <w:rFonts w:ascii="Courier New" w:hAnsi="Courier New" w:cs="Courier New"/>
                <w:sz w:val="20"/>
                <w:szCs w:val="20"/>
              </w:rPr>
            </w:pPr>
            <w:ins w:id="90259" w:author="Claude" w:date="2026-10-07T00:00:00Z">
              <w:r>
                <w:rPr>
                  <w:rFonts w:ascii="Courier New" w:hAnsi="Courier New" w:cs="Courier New"/>
                  <w:sz w:val="20"/>
                  <w:szCs w:val="20"/>
                </w:rPr>
                <w:t xml:space="preserve">Set by the Dean for the whole college.</w:t>
              </w:r>
            </w:ins>
          </w:p>
        </w:tc>
      </w:tr>
      <w:tr>
        <w:trPr>
          <w:cantSplit/>
          <w:ins w:id="90260" w:author="Claude" w:date="2026-10-07T00:00:00Z"/>
        </w:trPr>
        <w:tc>
          <w:tcPr>
            <w:tcW w:w="2600" w:type="dxa"/>
          </w:tcPr>
          <w:p>
            <w:pPr>
              <w:spacing w:line="240" w:lineRule="auto" w:after="40" w:before="40"/>
              <w:jc w:val="left"/>
              <w:rPr>
                <w:ins w:id="90261" w:author="Claude" w:date="2026-10-07T00:00:00Z"/>
                <w:rFonts w:ascii="Courier New" w:hAnsi="Courier New" w:cs="Courier New"/>
                <w:sz w:val="20"/>
                <w:szCs w:val="20"/>
              </w:rPr>
            </w:pPr>
            <w:ins w:id="90262" w:author="Claude" w:date="2026-10-07T00:00:00Z">
              <w:r>
                <w:rPr>
                  <w:rFonts w:ascii="Courier New" w:hAnsi="Courier New" w:cs="Courier New"/>
                  <w:sz w:val="20"/>
                  <w:szCs w:val="20"/>
                </w:rPr>
                <w:t xml:space="preserve">Regular / irregular</w:t>
              </w:r>
            </w:ins>
          </w:p>
        </w:tc>
        <w:tc>
          <w:tcPr>
            <w:tcW w:w="6032" w:type="dxa"/>
          </w:tcPr>
          <w:p>
            <w:pPr>
              <w:spacing w:line="240" w:lineRule="auto" w:after="40" w:before="40"/>
              <w:jc w:val="left"/>
              <w:rPr>
                <w:ins w:id="90263" w:author="Claude" w:date="2026-10-07T00:00:00Z"/>
                <w:rFonts w:ascii="Courier New" w:hAnsi="Courier New" w:cs="Courier New"/>
                <w:sz w:val="20"/>
                <w:szCs w:val="20"/>
              </w:rPr>
            </w:pPr>
            <w:ins w:id="90264" w:author="Claude" w:date="2026-10-07T00:00:00Z">
              <w:r>
                <w:rPr>
                  <w:rFonts w:ascii="Courier New" w:hAnsi="Courier New" w:cs="Courier New"/>
                  <w:sz w:val="20"/>
                  <w:szCs w:val="20"/>
                </w:rPr>
                <w:t xml:space="preserve">Per the Operations Manual (prescribed load), not "has a failed subject".</w:t>
              </w:r>
            </w:ins>
          </w:p>
        </w:tc>
      </w:tr>
      <w:tr>
        <w:trPr>
          <w:cantSplit/>
          <w:ins w:id="90265" w:author="Claude" w:date="2026-10-07T00:00:00Z"/>
        </w:trPr>
        <w:tc>
          <w:tcPr>
            <w:tcW w:w="2600" w:type="dxa"/>
          </w:tcPr>
          <w:p>
            <w:pPr>
              <w:spacing w:line="240" w:lineRule="auto" w:after="40" w:before="40"/>
              <w:jc w:val="left"/>
              <w:rPr>
                <w:ins w:id="90266" w:author="Claude" w:date="2026-10-07T00:00:00Z"/>
                <w:rFonts w:ascii="Courier New" w:hAnsi="Courier New" w:cs="Courier New"/>
                <w:sz w:val="20"/>
                <w:szCs w:val="20"/>
              </w:rPr>
            </w:pPr>
            <w:commentRangeStart w:id="1"/>
            <w:ins w:id="90267" w:author="Claude" w:date="2026-10-07T00:00:00Z">
              <w:r>
                <w:rPr>
                  <w:rFonts w:ascii="Courier New" w:hAnsi="Courier New" w:cs="Courier New"/>
                  <w:sz w:val="20"/>
                  <w:szCs w:val="20"/>
                </w:rPr>
                <w:t xml:space="preserve">Sophomore threshold</w:t>
              </w:r>
            </w:ins>
            <w:commentRangeEnd w:id="1"/>
            <w:r>
              <w:rPr>
                <w:rStyle w:val="CommentReference"/>
              </w:rPr>
              <w:commentReference w:id="1"/>
            </w:r>
          </w:p>
        </w:tc>
        <w:tc>
          <w:tcPr>
            <w:tcW w:w="6032" w:type="dxa"/>
          </w:tcPr>
          <w:p>
            <w:pPr>
              <w:spacing w:line="240" w:lineRule="auto" w:after="40" w:before="40"/>
              <w:jc w:val="left"/>
              <w:rPr>
                <w:ins w:id="90268" w:author="Claude" w:date="2026-10-07T00:00:00Z"/>
                <w:rFonts w:ascii="Courier New" w:hAnsi="Courier New" w:cs="Courier New"/>
                <w:sz w:val="20"/>
                <w:szCs w:val="20"/>
              </w:rPr>
            </w:pPr>
            <w:ins w:id="90269" w:author="Claude" w:date="2026-10-07T00:00:00Z">
              <w:r>
                <w:rPr>
                  <w:rFonts w:ascii="Courier New" w:hAnsi="Courier New" w:cs="Courier New"/>
                  <w:sz w:val="20"/>
                  <w:szCs w:val="20"/>
                </w:rPr>
                <w:t xml:space="preserve">The Manual's text is cut off; 25% to 50% is used (interpretation).</w:t>
              </w:r>
            </w:ins>
          </w:p>
        </w:tc>
      </w:tr>
      <w:tr>
        <w:trPr>
          <w:cantSplit/>
          <w:ins w:id="90270" w:author="Claude" w:date="2026-10-07T00:00:00Z"/>
        </w:trPr>
        <w:tc>
          <w:tcPr>
            <w:tcW w:w="2600" w:type="dxa"/>
          </w:tcPr>
          <w:p>
            <w:pPr>
              <w:spacing w:line="240" w:lineRule="auto" w:after="40" w:before="40"/>
              <w:jc w:val="left"/>
              <w:rPr>
                <w:ins w:id="90271" w:author="Claude" w:date="2026-10-07T00:00:00Z"/>
                <w:rFonts w:ascii="Courier New" w:hAnsi="Courier New" w:cs="Courier New"/>
                <w:sz w:val="20"/>
                <w:szCs w:val="20"/>
              </w:rPr>
            </w:pPr>
            <w:ins w:id="90272" w:author="Claude" w:date="2026-10-07T00:00:00Z">
              <w:r>
                <w:rPr>
                  <w:rFonts w:ascii="Courier New" w:hAnsi="Courier New" w:cs="Courier New"/>
                  <w:sz w:val="20"/>
                  <w:szCs w:val="20"/>
                </w:rPr>
                <w:t xml:space="preserve">Senior threshold</w:t>
              </w:r>
            </w:ins>
          </w:p>
        </w:tc>
        <w:tc>
          <w:tcPr>
            <w:tcW w:w="6032" w:type="dxa"/>
          </w:tcPr>
          <w:p>
            <w:pPr>
              <w:spacing w:line="240" w:lineRule="auto" w:after="40" w:before="40"/>
              <w:jc w:val="left"/>
              <w:rPr>
                <w:ins w:id="90273" w:author="Claude" w:date="2026-10-07T00:00:00Z"/>
                <w:rFonts w:ascii="Courier New" w:hAnsi="Courier New" w:cs="Courier New"/>
                <w:sz w:val="20"/>
                <w:szCs w:val="20"/>
              </w:rPr>
            </w:pPr>
            <w:ins w:id="90274" w:author="Claude" w:date="2026-10-07T00:00:00Z">
              <w:r>
                <w:rPr>
                  <w:rFonts w:ascii="Courier New" w:hAnsi="Courier New" w:cs="Courier New"/>
                  <w:sz w:val="20"/>
                  <w:szCs w:val="20"/>
                </w:rPr>
                <w:t xml:space="preserve">The Manual's text is garbled; 75% or more is used (interpretation).</w:t>
              </w:r>
            </w:ins>
          </w:p>
        </w:tc>
      </w:tr>
      <w:tr>
        <w:trPr>
          <w:cantSplit/>
          <w:ins w:id="90275" w:author="Claude" w:date="2026-10-07T00:00:00Z"/>
        </w:trPr>
        <w:tc>
          <w:tcPr>
            <w:tcW w:w="2600" w:type="dxa"/>
          </w:tcPr>
          <w:p>
            <w:pPr>
              <w:spacing w:line="240" w:lineRule="auto" w:after="40" w:before="40"/>
              <w:jc w:val="left"/>
              <w:rPr>
                <w:ins w:id="90276" w:author="Claude" w:date="2026-10-07T00:00:00Z"/>
                <w:rFonts w:ascii="Courier New" w:hAnsi="Courier New" w:cs="Courier New"/>
                <w:sz w:val="20"/>
                <w:szCs w:val="20"/>
              </w:rPr>
            </w:pPr>
            <w:ins w:id="90277" w:author="Claude" w:date="2026-10-07T00:00:00Z">
              <w:r>
                <w:rPr>
                  <w:rFonts w:ascii="Courier New" w:hAnsi="Courier New" w:cs="Courier New"/>
                  <w:sz w:val="20"/>
                  <w:szCs w:val="20"/>
                </w:rPr>
                <w:t xml:space="preserve">Prescribed load</w:t>
              </w:r>
            </w:ins>
          </w:p>
        </w:tc>
        <w:tc>
          <w:tcPr>
            <w:tcW w:w="6032" w:type="dxa"/>
          </w:tcPr>
          <w:p>
            <w:pPr>
              <w:spacing w:line="240" w:lineRule="auto" w:after="40" w:before="40"/>
              <w:jc w:val="left"/>
              <w:rPr>
                <w:ins w:id="90278" w:author="Claude" w:date="2026-10-07T00:00:00Z"/>
                <w:rFonts w:ascii="Courier New" w:hAnsi="Courier New" w:cs="Courier New"/>
                <w:sz w:val="20"/>
                <w:szCs w:val="20"/>
              </w:rPr>
            </w:pPr>
            <w:ins w:id="90279" w:author="Claude" w:date="2026-10-07T00:00:00Z">
              <w:r>
                <w:rPr>
                  <w:rFonts w:ascii="Courier New" w:hAnsi="Courier New" w:cs="Courier New"/>
                  <w:sz w:val="20"/>
                  <w:szCs w:val="20"/>
                </w:rPr>
                <w:t xml:space="preserve">The curriculum's subjects for the student's year level and the current semester (interpretation).</w:t>
              </w:r>
            </w:ins>
          </w:p>
        </w:tc>
      </w:tr>
      <w:tr>
        <w:trPr>
          <w:cantSplit/>
          <w:ins w:id="90280" w:author="Claude" w:date="2026-10-07T00:00:00Z"/>
        </w:trPr>
        <w:tc>
          <w:tcPr>
            <w:tcW w:w="2600" w:type="dxa"/>
          </w:tcPr>
          <w:p>
            <w:pPr>
              <w:spacing w:line="240" w:lineRule="auto" w:after="40" w:before="40"/>
              <w:jc w:val="left"/>
              <w:rPr>
                <w:ins w:id="90281" w:author="Claude" w:date="2026-10-07T00:00:00Z"/>
                <w:rFonts w:ascii="Courier New" w:hAnsi="Courier New" w:cs="Courier New"/>
                <w:sz w:val="20"/>
                <w:szCs w:val="20"/>
              </w:rPr>
            </w:pPr>
            <w:ins w:id="90282" w:author="Claude" w:date="2026-10-07T00:00:00Z">
              <w:r>
                <w:rPr>
                  <w:rFonts w:ascii="Courier New" w:hAnsi="Courier New" w:cs="Courier New"/>
                  <w:sz w:val="20"/>
                  <w:szCs w:val="20"/>
                </w:rPr>
                <w:t xml:space="preserve">Midyear with no prescribed subjects</w:t>
              </w:r>
            </w:ins>
          </w:p>
        </w:tc>
        <w:tc>
          <w:tcPr>
            <w:tcW w:w="6032" w:type="dxa"/>
          </w:tcPr>
          <w:p>
            <w:pPr>
              <w:spacing w:line="240" w:lineRule="auto" w:after="40" w:before="40"/>
              <w:jc w:val="left"/>
              <w:rPr>
                <w:ins w:id="90283" w:author="Claude" w:date="2026-10-07T00:00:00Z"/>
                <w:rFonts w:ascii="Courier New" w:hAnsi="Courier New" w:cs="Courier New"/>
                <w:sz w:val="20"/>
                <w:szCs w:val="20"/>
              </w:rPr>
            </w:pPr>
            <w:ins w:id="90284" w:author="Claude" w:date="2026-10-07T00:00:00Z">
              <w:r>
                <w:rPr>
                  <w:rFonts w:ascii="Courier New" w:hAnsi="Courier New" w:cs="Courier New"/>
                  <w:sz w:val="20"/>
                  <w:szCs w:val="20"/>
                </w:rPr>
                <w:t xml:space="preserve">Regular / irregular status is "not determined" (interpretation).</w:t>
              </w:r>
            </w:ins>
          </w:p>
        </w:tc>
      </w:tr>
      <w:tr>
        <w:trPr>
          <w:cantSplit/>
          <w:ins w:id="90285" w:author="Claude" w:date="2026-10-07T00:00:00Z"/>
        </w:trPr>
        <w:tc>
          <w:tcPr>
            <w:tcW w:w="2600" w:type="dxa"/>
          </w:tcPr>
          <w:p>
            <w:pPr>
              <w:spacing w:line="240" w:lineRule="auto" w:after="40" w:before="40"/>
              <w:jc w:val="left"/>
              <w:rPr>
                <w:ins w:id="90286" w:author="Claude" w:date="2026-10-07T00:00:00Z"/>
                <w:rFonts w:ascii="Courier New" w:hAnsi="Courier New" w:cs="Courier New"/>
                <w:sz w:val="20"/>
                <w:szCs w:val="20"/>
              </w:rPr>
            </w:pPr>
            <w:ins w:id="90287" w:author="Claude" w:date="2026-10-07T00:00:00Z">
              <w:r>
                <w:rPr>
                  <w:rFonts w:ascii="Courier New" w:hAnsi="Courier New" w:cs="Courier New"/>
                  <w:sz w:val="20"/>
                  <w:szCs w:val="20"/>
                </w:rPr>
                <w:t xml:space="preserve">Removability</w:t>
              </w:r>
            </w:ins>
          </w:p>
        </w:tc>
        <w:tc>
          <w:tcPr>
            <w:tcW w:w="6032" w:type="dxa"/>
          </w:tcPr>
          <w:p>
            <w:pPr>
              <w:spacing w:line="240" w:lineRule="auto" w:after="40" w:before="40"/>
              <w:jc w:val="left"/>
              <w:rPr>
                <w:ins w:id="90288" w:author="Claude" w:date="2026-10-07T00:00:00Z"/>
                <w:rFonts w:ascii="Courier New" w:hAnsi="Courier New" w:cs="Courier New"/>
                <w:sz w:val="20"/>
                <w:szCs w:val="20"/>
              </w:rPr>
            </w:pPr>
            <w:ins w:id="90289" w:author="Claude" w:date="2026-10-07T00:00:00Z">
              <w:r>
                <w:rPr>
                  <w:rFonts w:ascii="Courier New" w:hAnsi="Courier New" w:cs="Courier New"/>
                  <w:sz w:val="20"/>
                  <w:szCs w:val="20"/>
                </w:rPr>
                <w:t xml:space="preserve">Each feature was added as a separate change so it can be removed if the adviser asks; database changes have undo scripts.</w:t>
              </w:r>
            </w:ins>
          </w:p>
        </w:tc>
      </w:tr>
    </w:tbl>
    <w:p>
      <w:pPr>
        <w:spacing w:line="480" w:lineRule="auto"/>
        <w:jc w:val="center"/>
        <w:rPr>
          <w:ins w:id="90290" w:author="Claude" w:date="2026-10-07T00:00:00Z"/>
          <w:rFonts w:ascii="Courier New" w:hAnsi="Courier New" w:cs="Courier New"/>
          <w:b/>
          <w:bCs/>
          <w:sz w:val="24"/>
          <w:szCs w:val="24"/>
        </w:rPr>
      </w:pPr>
      <w:ins w:id="90291" w:author="Claude" w:date="2026-10-07T00:00:00Z">
        <w:r>
          <w:rPr>
            <w:rFonts w:ascii="Courier New" w:hAnsi="Courier New" w:cs="Courier New"/>
            <w:b/>
            <w:bCs/>
            <w:sz w:val="24"/>
            <w:szCs w:val="24"/>
          </w:rPr>
          <w:t xml:space="preserve">Table 4.3</w:t>
        </w:r>
      </w:ins>
    </w:p>
    <w:p w14:paraId="3103B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75CC466D" w14:textId="77777777" w:rsidR="005D7A48" w:rsidRDefault="00000000">
      <w:pPr>
        <w:numPr>
          <w:ilvl w:val="0"/>
          <w:numId w:val="4"/>
        </w:numPr>
        <w:spacing w:after="0" w:line="480" w:lineRule="auto"/>
        <w:jc w:val="both"/>
        <w:rPr>
          <w:rFonts w:ascii="Courier New" w:hAnsi="Courier New" w:cs="Courier New"/>
          <w:sz w:val="24"/>
          <w:szCs w:val="24"/>
        </w:rPr>
      </w:pPr>
      <w:del w:id="90292" w:author="Claude" w:date="2026-10-07T00:00:00Z">
        <w:r>
          <w:rPr>
            <w:rFonts w:ascii="Courier New" w:hAnsi="Courier New" w:cs="Courier New"/>
            <w:sz w:val="24"/>
            <w:szCs w:val="24"/>
          </w:rPr>
          <w:delText xml:space="preserve">Role-based login and Command Center dashboard for Chairpersons and Deans</w:delText>
        </w:r>
      </w:del>
      <w:ins w:id="90293" w:author="Claude" w:date="2026-10-07T00:00:00Z">
        <w:r>
          <w:rPr>
            <w:rFonts w:ascii="Courier New" w:hAnsi="Courier New" w:cs="Courier New"/>
            <w:sz w:val="24"/>
            <w:szCs w:val="24"/>
          </w:rPr>
          <w:t xml:space="preserve">Role-based login for Deans and Chairpersons, with a required password change at first login</w:t>
        </w:r>
      </w:ins>
    </w:p>
    <w:p w14:paraId="38B6B231" w14:textId="77777777" w:rsidR="005D7A48" w:rsidRDefault="00000000">
      <w:pPr>
        <w:numPr>
          <w:ilvl w:val="0"/>
          <w:numId w:val="4"/>
        </w:numPr>
        <w:spacing w:after="0" w:line="480" w:lineRule="auto"/>
        <w:jc w:val="both"/>
        <w:rPr>
          <w:rFonts w:ascii="Courier New" w:hAnsi="Courier New" w:cs="Courier New"/>
          <w:sz w:val="24"/>
          <w:szCs w:val="24"/>
        </w:rPr>
      </w:pPr>
      <w:del w:id="90294" w:author="Claude" w:date="2026-10-07T00:00:00Z">
        <w:r>
          <w:rPr>
            <w:rFonts w:ascii="Courier New" w:hAnsi="Courier New" w:cs="Courier New"/>
            <w:sz w:val="24"/>
            <w:szCs w:val="24"/>
          </w:rPr>
          <w:delText xml:space="preserve">Automated Audit Engine with real-time prerequisite/corequisite/year-standing/completion checking</w:delText>
        </w:r>
      </w:del>
      <w:ins w:id="90295" w:author="Claude" w:date="2026-10-07T00:00:00Z">
        <w:r>
          <w:rPr>
            <w:rFonts w:ascii="Courier New" w:hAnsi="Courier New" w:cs="Courier New"/>
            <w:sz w:val="24"/>
            <w:szCs w:val="24"/>
          </w:rPr>
          <w:t xml:space="preserve">Term-based Audit Engine checking prerequisites, co-requisites, year standing and "all subjects completed"</w:t>
        </w:r>
      </w:ins>
    </w:p>
    <w:p w14:paraId="53DEDF89" w14:textId="77777777" w:rsidR="005D7A48" w:rsidRDefault="00000000">
      <w:pPr>
        <w:numPr>
          <w:ilvl w:val="0"/>
          <w:numId w:val="4"/>
        </w:numPr>
        <w:spacing w:after="0" w:line="480" w:lineRule="auto"/>
        <w:jc w:val="both"/>
        <w:rPr>
          <w:rFonts w:ascii="Courier New" w:hAnsi="Courier New" w:cs="Courier New"/>
          <w:sz w:val="24"/>
          <w:szCs w:val="24"/>
        </w:rPr>
      </w:pPr>
      <w:del w:id="90296" w:author="Claude" w:date="2026-10-07T00:00:00Z">
        <w:r>
          <w:rPr>
            <w:rFonts w:ascii="Courier New" w:hAnsi="Courier New" w:cs="Courier New"/>
            <w:sz w:val="24"/>
            <w:szCs w:val="24"/>
          </w:rPr>
          <w:delText xml:space="preserve">MIS Data Synchronization plus Manual Import Utility (fail-safe)</w:delText>
        </w:r>
      </w:del>
      <w:ins w:id="90297" w:author="Claude" w:date="2026-10-07T00:00:00Z">
        <w:r>
          <w:rPr>
            <w:rFonts w:ascii="Courier New" w:hAnsi="Courier New" w:cs="Courier New"/>
            <w:sz w:val="24"/>
            <w:szCs w:val="24"/>
          </w:rPr>
          <w:t xml:space="preserve">Student registration and import (the template or the KSU-MIS "Export to Excel" file)</w:t>
        </w:r>
      </w:ins>
    </w:p>
    <w:p w14:paraId="28326D87" w14:textId="77777777" w:rsidR="005D7A48" w:rsidRDefault="00000000">
      <w:pPr>
        <w:numPr>
          <w:ilvl w:val="0"/>
          <w:numId w:val="4"/>
        </w:numPr>
        <w:spacing w:after="0" w:line="480" w:lineRule="auto"/>
        <w:jc w:val="both"/>
        <w:rPr>
          <w:rFonts w:ascii="Courier New" w:hAnsi="Courier New" w:cs="Courier New"/>
          <w:sz w:val="24"/>
          <w:szCs w:val="24"/>
        </w:rPr>
      </w:pPr>
      <w:del w:id="90298" w:author="Claude" w:date="2026-10-07T00:00:00Z">
        <w:r>
          <w:rPr>
            <w:rFonts w:ascii="Courier New" w:hAnsi="Courier New" w:cs="Courier New"/>
            <w:sz w:val="24"/>
            <w:szCs w:val="24"/>
          </w:rPr>
          <w:delText xml:space="preserve">Student search and profile view showing per-subject audit status</w:delText>
        </w:r>
      </w:del>
      <w:ins w:id="90299" w:author="Claude" w:date="2026-10-07T00:00:00Z">
        <w:r>
          <w:rPr>
            <w:rFonts w:ascii="Courier New" w:hAnsi="Courier New" w:cs="Courier New"/>
            <w:sz w:val="24"/>
            <w:szCs w:val="24"/>
          </w:rPr>
          <w:t xml:space="preserve">Student search and audit page showing each subject's status, grade, term and the reason for any violation</w:t>
        </w:r>
      </w:ins>
    </w:p>
    <w:p w14:paraId="31A096F5" w14:textId="77777777" w:rsidR="005D7A48" w:rsidRDefault="00000000">
      <w:pPr>
        <w:numPr>
          <w:ilvl w:val="0"/>
          <w:numId w:val="4"/>
        </w:numPr>
        <w:spacing w:after="0" w:line="480" w:lineRule="auto"/>
        <w:jc w:val="both"/>
        <w:rPr>
          <w:rFonts w:ascii="Courier New" w:hAnsi="Courier New" w:cs="Courier New"/>
          <w:sz w:val="24"/>
          <w:szCs w:val="24"/>
        </w:rPr>
      </w:pPr>
      <w:del w:id="90300" w:author="Claude" w:date="2026-10-07T00:00:00Z">
        <w:r>
          <w:rPr>
            <w:rFonts w:ascii="Courier New" w:hAnsi="Courier New" w:cs="Courier New"/>
            <w:sz w:val="24"/>
            <w:szCs w:val="24"/>
          </w:rPr>
          <w:delText xml:space="preserve">Grade entry module with redirect logic tied to audit outcomes</w:delText>
        </w:r>
      </w:del>
      <w:ins w:id="90301" w:author="Claude" w:date="2026-10-07T00:00:00Z">
        <w:r>
          <w:rPr>
            <w:rFonts w:ascii="Courier New" w:hAnsi="Courier New" w:cs="Courier New"/>
            <w:sz w:val="24"/>
            <w:szCs w:val="24"/>
          </w:rPr>
          <w:t xml:space="preserve">Term-based grade entry with KSU grade values, INC completion, earlier-term protection and a grade logbook</w:t>
        </w:r>
      </w:ins>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del w:id="90302" w:author="Claude" w:date="2026-10-07T00:00:00Z">
        <w:r>
          <w:rPr>
            <w:rFonts w:ascii="Courier New" w:hAnsi="Courier New" w:cs="Courier New"/>
            <w:sz w:val="24"/>
            <w:szCs w:val="24"/>
          </w:rPr>
          <w:delText xml:space="preserve">BSIT 2019 vs. BSIT 2026 checklists)</w:delText>
        </w:r>
      </w:del>
      <w:ins w:id="90303" w:author="Claude" w:date="2026-10-07T00:00:00Z">
        <w:r>
          <w:rPr>
            <w:rFonts w:ascii="Courier New" w:hAnsi="Courier New" w:cs="Courier New"/>
            <w:sz w:val="24"/>
            <w:szCs w:val="24"/>
          </w:rPr>
          <w:t xml:space="preserve">BSCpE 2019 vs. BSCpE 2023), change history, and import with preview</w:t>
        </w:r>
      </w:ins>
    </w:p>
    <w:p w14:paraId="42D05AC7" w14:textId="77777777" w:rsidR="005D7A48" w:rsidRDefault="00000000">
      <w:pPr>
        <w:numPr>
          <w:ilvl w:val="0"/>
          <w:numId w:val="4"/>
        </w:numPr>
        <w:spacing w:after="0" w:line="480" w:lineRule="auto"/>
        <w:jc w:val="both"/>
        <w:rPr>
          <w:rFonts w:ascii="Courier New" w:hAnsi="Courier New" w:cs="Courier New"/>
          <w:sz w:val="24"/>
          <w:szCs w:val="24"/>
        </w:rPr>
      </w:pPr>
      <w:del w:id="90304" w:author="Claude" w:date="2026-10-07T00:00:00Z">
        <w:r>
          <w:rPr>
            <w:rFonts w:ascii="Courier New" w:hAnsi="Courier New" w:cs="Courier New"/>
            <w:sz w:val="24"/>
            <w:szCs w:val="24"/>
          </w:rPr>
          <w:delText xml:space="preserve">Transfer and shift record-keeping</w:delText>
        </w:r>
      </w:del>
      <w:ins w:id="90305" w:author="Claude" w:date="2026-10-07T00:00:00Z">
        <w:r>
          <w:rPr>
            <w:rFonts w:ascii="Courier New" w:hAnsi="Courier New" w:cs="Courier New"/>
            <w:sz w:val="24"/>
            <w:szCs w:val="24"/>
          </w:rPr>
          <w:t xml:space="preserve">Shift requests and shift-ins, transfers and drops, with a per-student history</w:t>
        </w:r>
      </w:ins>
    </w:p>
    <w:p w14:paraId="4E37530B" w14:textId="77777777" w:rsidR="005D7A48" w:rsidRDefault="00000000">
      <w:pPr>
        <w:numPr>
          <w:ilvl w:val="0"/>
          <w:numId w:val="4"/>
        </w:numPr>
        <w:spacing w:after="0" w:line="480" w:lineRule="auto"/>
        <w:jc w:val="both"/>
        <w:rPr>
          <w:rFonts w:ascii="Courier New" w:hAnsi="Courier New" w:cs="Courier New"/>
          <w:sz w:val="24"/>
          <w:szCs w:val="24"/>
        </w:rPr>
      </w:pPr>
      <w:del w:id="90306" w:author="Claude" w:date="2026-10-07T00:00:00Z">
        <w:r>
          <w:rPr>
            <w:rFonts w:ascii="Courier New" w:hAnsi="Courier New" w:cs="Courier New"/>
            <w:sz w:val="24"/>
            <w:szCs w:val="24"/>
          </w:rPr>
          <w:delText xml:space="preserve">Graduation monitoring (on-time completion vs. residency) and student-movement analytics</w:delText>
        </w:r>
      </w:del>
      <w:ins w:id="90307" w:author="Claude" w:date="2026-10-07T00:00:00Z">
        <w:r>
          <w:rPr>
            <w:rFonts w:ascii="Courier New" w:hAnsi="Courier New" w:cs="Courier New"/>
            <w:sz w:val="24"/>
            <w:szCs w:val="24"/>
          </w:rPr>
          <w:t xml:space="preserve">Automatic year levels with chairperson override, and regular / irregular classification</w:t>
        </w:r>
      </w:ins>
    </w:p>
    <w:p w14:paraId="3B79A32A" w14:textId="77777777" w:rsidR="005D7A48" w:rsidRDefault="00000000">
      <w:pPr>
        <w:numPr>
          <w:ilvl w:val="0"/>
          <w:numId w:val="4"/>
        </w:numPr>
        <w:spacing w:after="0" w:line="480" w:lineRule="auto"/>
        <w:jc w:val="both"/>
        <w:rPr>
          <w:rFonts w:ascii="Courier New" w:hAnsi="Courier New" w:cs="Courier New"/>
          <w:sz w:val="24"/>
          <w:szCs w:val="24"/>
        </w:rPr>
      </w:pPr>
      <w:del w:id="90308" w:author="Claude" w:date="2026-10-07T00:00:00Z">
        <w:r>
          <w:rPr>
            <w:rFonts w:ascii="Courier New" w:hAnsi="Courier New" w:cs="Courier New"/>
            <w:sz w:val="24"/>
            <w:szCs w:val="24"/>
          </w:rPr>
          <w:delText xml:space="preserve">Automated "Incomplete" grade and residency lapse alerts</w:delText>
        </w:r>
      </w:del>
      <w:ins w:id="90309" w:author="Claude" w:date="2026-10-07T00:00:00Z">
        <w:r>
          <w:rPr>
            <w:rFonts w:ascii="Courier New" w:hAnsi="Courier New" w:cs="Courier New"/>
            <w:sz w:val="24"/>
            <w:szCs w:val="24"/>
          </w:rPr>
          <w:t xml:space="preserve">Dashboard per program, with the current semester set by the Dean</w:t>
        </w:r>
      </w:ins>
    </w:p>
    <w:p w14:paraId="447557C0" w14:textId="77777777" w:rsidR="005D7A48" w:rsidRDefault="00000000">
      <w:pPr>
        <w:numPr>
          <w:ilvl w:val="0"/>
          <w:numId w:val="4"/>
        </w:numPr>
        <w:spacing w:after="0" w:line="480" w:lineRule="auto"/>
        <w:jc w:val="both"/>
        <w:rPr>
          <w:rFonts w:ascii="Courier New" w:hAnsi="Courier New" w:cs="Courier New"/>
          <w:sz w:val="24"/>
          <w:szCs w:val="24"/>
        </w:rPr>
      </w:pPr>
      <w:del w:id="90310" w:author="Claude" w:date="2026-10-07T00:00:00Z">
        <w:r>
          <w:rPr>
            <w:rFonts w:ascii="Courier New" w:hAnsi="Courier New" w:cs="Courier New"/>
            <w:sz w:val="24"/>
            <w:szCs w:val="24"/>
          </w:rPr>
          <w:delText xml:space="preserve">Data export of system-generated reports (Excel/PDF)</w:delText>
        </w:r>
      </w:del>
      <w:ins w:id="90311" w:author="Claude" w:date="2026-10-07T00:00:00Z">
        <w:r>
          <w:rPr>
            <w:rFonts w:ascii="Courier New" w:hAnsi="Courier New" w:cs="Courier New"/>
            <w:sz w:val="24"/>
            <w:szCs w:val="24"/>
          </w:rPr>
          <w:t xml:space="preserve">Export of curriculum versions to CSV or PDF</w:t>
        </w:r>
      </w:ins>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w:t>
      </w:r>
      <w:ins w:id="90312" w:author="Claude" w:date="2026-10-07T00:00:00Z">
        <w:r>
          <w:rPr>
            <w:rFonts w:ascii="Courier New" w:hAnsi="Courier New" w:cs="Courier New"/>
            <w:sz w:val="24"/>
            <w:szCs w:val="24"/>
          </w:rPr>
          <w:t xml:space="preserve">, and it is not connected to the KSU MIS</w:t>
        </w:r>
      </w:ins>
      <w:r>
        <w:rPr>
          <w:rFonts w:ascii="Courier New" w:hAnsi="Courier New" w:cs="Courier New"/>
          <w:sz w:val="24"/>
          <w:szCs w:val="24"/>
        </w:rPr>
        <w:t xml:space="preserve">. Its logic is limited to descriptive auditing (identifying compliance with existing rules); it does not perform predictive analytics</w:t>
      </w:r>
      <w:ins w:id="90313" w:author="Claude" w:date="2026-10-07T00:00:00Z">
        <w:r>
          <w:rPr>
            <w:rFonts w:ascii="Courier New" w:hAnsi="Courier New" w:cs="Courier New"/>
            <w:sz w:val="24"/>
            <w:szCs w:val="24"/>
          </w:rPr>
          <w:t xml:space="preserve">, graduation monitoring,</w:t>
        </w:r>
      </w:ins>
      <w:r>
        <w:rPr>
          <w:rFonts w:ascii="Courier New" w:hAnsi="Courier New" w:cs="Courier New"/>
          <w:sz w:val="24"/>
          <w:szCs w:val="24"/>
        </w:rPr>
        <w:t xml:space="preserve"> or AI-driven enrollment counseling.</w:t>
      </w:r>
    </w:p>
    <w:p w14:paraId="72AB53D7"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Student </w:t>
            </w:r>
            <w:del w:id="90314" w:author="Claude" w:date="2026-10-07T00:00:00Z">
              <w:r>
                <w:rPr>
                  <w:rFonts w:ascii="Courier New" w:hAnsi="Courier New" w:cs="Courier New"/>
                  <w:sz w:val="20"/>
                  <w:szCs w:val="20"/>
                </w:rPr>
                <w:delText xml:space="preserve">grade records (via MIS sync or manual CSV/Excel import</w:delText>
              </w:r>
            </w:del>
            <w:ins w:id="90315" w:author="Claude" w:date="2026-10-07T00:00:00Z">
              <w:r>
                <w:rPr>
                  <w:rFonts w:ascii="Courier New" w:hAnsi="Courier New" w:cs="Courier New"/>
                  <w:sz w:val="20"/>
                  <w:szCs w:val="20"/>
                </w:rPr>
                <w:t xml:space="preserve">lists (registered, or imported from CSV/.xls or the KSU-MIS export</w:t>
              </w:r>
            </w:ins>
            <w:r>
              <w:rPr>
                <w:rFonts w:ascii="Courier New" w:hAnsi="Courier New" w:cs="Courier New"/>
                <w:sz w:val="20"/>
                <w:szCs w:val="20"/>
              </w:rPr>
              <w:t xml:space="preserve">)</w:t>
            </w:r>
          </w:p>
        </w:tc>
        <w:tc>
          <w:tcPr>
            <w:tcW w:w="2877" w:type="dxa"/>
          </w:tcPr>
          <w:p w14:paraId="1578468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del w:id="90320" w:author="Claude" w:date="2026-10-07T00:00:00Z">
              <w:r>
                <w:rPr>
                  <w:rFonts w:ascii="Courier New" w:hAnsi="Courier New" w:cs="Courier New"/>
                  <w:sz w:val="20"/>
                  <w:szCs w:val="20"/>
                </w:rPr>
                <w:delText xml:space="preserve">Automated audit engine evaluation against versioned curriculum checklist</w:delText>
              </w:r>
            </w:del>
            <w:ins w:id="90321" w:author="Claude" w:date="2026-10-07T00:00:00Z">
              <w:r>
                <w:rPr>
                  <w:rFonts w:ascii="Courier New" w:hAnsi="Courier New" w:cs="Courier New"/>
                  <w:sz w:val="20"/>
                  <w:szCs w:val="20"/>
                </w:rPr>
                <w:t xml:space="preserve">Term-based audit of every subject against its requirements</w:t>
              </w:r>
            </w:ins>
          </w:p>
        </w:tc>
        <w:tc>
          <w:tcPr>
            <w:tcW w:w="2878" w:type="dxa"/>
          </w:tcPr>
          <w:p w14:paraId="4237A0E2"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del w:id="90326" w:author="Claude" w:date="2026-10-07T00:00:00Z">
              <w:r>
                <w:rPr>
                  <w:rFonts w:ascii="Courier New" w:hAnsi="Courier New" w:cs="Courier New"/>
                  <w:sz w:val="20"/>
                  <w:szCs w:val="20"/>
                </w:rPr>
                <w:delText xml:space="preserve">Real-time compliance status</w:delText>
              </w:r>
            </w:del>
            <w:ins w:id="90327" w:author="Claude" w:date="2026-10-07T00:00:00Z">
              <w:r>
                <w:rPr>
                  <w:rFonts w:ascii="Courier New" w:hAnsi="Courier New" w:cs="Courier New"/>
                  <w:sz w:val="20"/>
                  <w:szCs w:val="20"/>
                </w:rPr>
                <w:t xml:space="preserve">Status per subject</w:t>
              </w:r>
            </w:ins>
            <w:r>
              <w:rPr>
                <w:rFonts w:ascii="Courier New" w:hAnsi="Courier New" w:cs="Courier New"/>
                <w:sz w:val="20"/>
                <w:szCs w:val="20"/>
              </w:rPr>
              <w:t xml:space="preserve"> (Completed / Available / Pending / Unavailable / Violation)</w:t>
            </w:r>
            <w:ins w:id="90328" w:author="Claude" w:date="2026-10-07T00:00:00Z">
              <w:r>
                <w:rPr>
                  <w:rFonts w:ascii="Courier New" w:hAnsi="Courier New" w:cs="Courier New"/>
                  <w:sz w:val="20"/>
                  <w:szCs w:val="20"/>
                </w:rPr>
                <w:t xml:space="preserve"> with reasons</w:t>
              </w:r>
            </w:ins>
          </w:p>
        </w:tc>
      </w:tr>
      <w:tr w:rsidR="005D7A48" w14:paraId="62D581E5" w14:textId="77777777">
        <w:trPr>
          <w:cantSplit/>
        </w:trPr>
        <w:tc>
          <w:tcPr>
            <w:tcW w:w="2877" w:type="dxa"/>
          </w:tcPr>
          <w:p w14:paraId="59C102FB" w14:textId="77777777" w:rsidR="005D7A48" w:rsidRDefault="00000000">
            <w:pPr>
              <w:spacing w:line="480" w:lineRule="auto"/>
              <w:jc w:val="both"/>
              <w:rPr>
                <w:rFonts w:ascii="Courier New" w:hAnsi="Courier New" w:cs="Courier New"/>
                <w:sz w:val="20"/>
                <w:szCs w:val="20"/>
              </w:rPr>
            </w:pPr>
            <w:del w:id="90316" w:author="Claude" w:date="2026-10-07T00:00:00Z">
              <w:r>
                <w:rPr>
                  <w:rFonts w:ascii="Courier New" w:hAnsi="Courier New" w:cs="Courier New"/>
                  <w:sz w:val="20"/>
                  <w:szCs w:val="20"/>
                </w:rPr>
                <w:delText xml:space="preserve">- Official curriculum checklist, versioned by year</w:delText>
              </w:r>
            </w:del>
            <w:ins w:id="90317" w:author="Claude" w:date="2026-10-07T00:00:00Z">
              <w:r>
                <w:rPr>
                  <w:rFonts w:ascii="Courier New" w:hAnsi="Courier New" w:cs="Courier New"/>
                  <w:sz w:val="20"/>
                  <w:szCs w:val="20"/>
                </w:rPr>
                <w:t xml:space="preserve">- Versioned curriculum: subjects with their prerequisites, co-requisites and year-standing requirements</w:t>
              </w:r>
            </w:ins>
          </w:p>
        </w:tc>
        <w:tc>
          <w:tcPr>
            <w:tcW w:w="2877" w:type="dxa"/>
          </w:tcPr>
          <w:p w14:paraId="5C9C301F" w14:textId="77777777" w:rsidR="005D7A48" w:rsidRDefault="00000000">
            <w:pPr>
              <w:spacing w:line="480" w:lineRule="auto"/>
              <w:jc w:val="both"/>
              <w:rPr>
                <w:rFonts w:ascii="Courier New" w:hAnsi="Courier New" w:cs="Courier New"/>
                <w:sz w:val="20"/>
                <w:szCs w:val="20"/>
              </w:rPr>
            </w:pPr>
            <w:del w:id="90322" w:author="Claude" w:date="2026-10-07T00:00:00Z">
              <w:r>
                <w:rPr>
                  <w:rFonts w:ascii="Courier New" w:hAnsi="Courier New" w:cs="Courier New"/>
                  <w:sz w:val="20"/>
                  <w:szCs w:val="20"/>
                </w:rPr>
                <w:delText xml:space="preserve">- Role-scoped review via RLS (Chairperson by program, Dean by college)</w:delText>
              </w:r>
            </w:del>
            <w:ins w:id="90323" w:author="Claude" w:date="2026-10-07T00:00:00Z">
              <w:r>
                <w:rPr>
                  <w:rFonts w:ascii="Courier New" w:hAnsi="Courier New" w:cs="Courier New"/>
                  <w:sz w:val="20"/>
                  <w:szCs w:val="20"/>
                </w:rPr>
                <w:t xml:space="preserve">- Year level from units passed; regular / irregular from the prescribed load</w:t>
              </w:r>
            </w:ins>
          </w:p>
        </w:tc>
        <w:tc>
          <w:tcPr>
            <w:tcW w:w="2878" w:type="dxa"/>
          </w:tcPr>
          <w:p w14:paraId="6EEF0667" w14:textId="77777777" w:rsidR="005D7A48" w:rsidRDefault="00000000">
            <w:pPr>
              <w:spacing w:line="480" w:lineRule="auto"/>
              <w:jc w:val="both"/>
              <w:rPr>
                <w:rFonts w:ascii="Courier New" w:hAnsi="Courier New" w:cs="Courier New"/>
                <w:sz w:val="20"/>
                <w:szCs w:val="20"/>
              </w:rPr>
            </w:pPr>
            <w:del w:id="90329" w:author="Claude" w:date="2026-10-07T00:00:00Z">
              <w:r>
                <w:rPr>
                  <w:rFonts w:ascii="Courier New" w:hAnsi="Courier New" w:cs="Courier New"/>
                  <w:sz w:val="20"/>
                  <w:szCs w:val="20"/>
                </w:rPr>
                <w:delText xml:space="preserve">- Flagged violations surfaced before enrollment finalization</w:delText>
              </w:r>
            </w:del>
            <w:ins w:id="90330" w:author="Claude" w:date="2026-10-07T00:00:00Z">
              <w:r>
                <w:rPr>
                  <w:rFonts w:ascii="Courier New" w:hAnsi="Courier New" w:cs="Courier New"/>
                  <w:sz w:val="20"/>
                  <w:szCs w:val="20"/>
                </w:rPr>
                <w:t xml:space="preserve">- Violations flagged as soon as grades are saved; subjects available for the next enrollment</w:t>
              </w:r>
            </w:ins>
          </w:p>
        </w:tc>
      </w:tr>
      <w:tr w:rsidR="005D7A48" w14:paraId="1D5A0042" w14:textId="77777777">
        <w:trPr>
          <w:cantSplit/>
        </w:trPr>
        <w:tc>
          <w:tcPr>
            <w:tcW w:w="2877" w:type="dxa"/>
          </w:tcPr>
          <w:p w14:paraId="33E51E5C" w14:textId="77777777" w:rsidR="005D7A48" w:rsidRDefault="00000000">
            <w:pPr>
              <w:spacing w:line="480" w:lineRule="auto"/>
              <w:jc w:val="both"/>
              <w:rPr>
                <w:rFonts w:ascii="Courier New" w:hAnsi="Courier New" w:cs="Courier New"/>
                <w:sz w:val="20"/>
                <w:szCs w:val="20"/>
              </w:rPr>
            </w:pPr>
            <w:del w:id="90318" w:author="Claude" w:date="2026-10-07T00:00:00Z">
              <w:r>
                <w:rPr>
                  <w:rFonts w:ascii="Courier New" w:hAnsi="Courier New" w:cs="Courier New"/>
                  <w:sz w:val="20"/>
                  <w:szCs w:val="20"/>
                </w:rPr>
                <w:delText xml:space="preserve">- Enrollment, transfer/shift, and residency data</w:delText>
              </w:r>
            </w:del>
            <w:ins w:id="90319" w:author="Claude" w:date="2026-10-07T00:00:00Z">
              <w:r>
                <w:rPr>
                  <w:rFonts w:ascii="Courier New" w:hAnsi="Courier New" w:cs="Courier New"/>
                  <w:sz w:val="20"/>
                  <w:szCs w:val="20"/>
                </w:rPr>
                <w:t xml:space="preserve">- Grades per term (including INC and its resolution), the current semester, and shifts, transfers and drops</w:t>
              </w:r>
            </w:ins>
          </w:p>
        </w:tc>
        <w:tc>
          <w:tcPr>
            <w:tcW w:w="2877" w:type="dxa"/>
          </w:tcPr>
          <w:p w14:paraId="77CA8609" w14:textId="77777777" w:rsidR="005D7A48" w:rsidRDefault="00000000">
            <w:pPr>
              <w:spacing w:line="480" w:lineRule="auto"/>
              <w:jc w:val="both"/>
              <w:rPr>
                <w:rFonts w:ascii="Courier New" w:hAnsi="Courier New" w:cs="Courier New"/>
                <w:sz w:val="20"/>
                <w:szCs w:val="20"/>
              </w:rPr>
            </w:pPr>
            <w:del w:id="90324" w:author="Claude" w:date="2026-10-07T00:00:00Z">
              <w:r>
                <w:rPr>
                  <w:rFonts w:ascii="Courier New" w:hAnsi="Courier New" w:cs="Courier New"/>
                  <w:sz w:val="20"/>
                  <w:szCs w:val="20"/>
                </w:rPr>
                <w:delText xml:space="preserve">- Graduation monitoring and alert generation for Incomplete/lapse cases</w:delText>
              </w:r>
            </w:del>
            <w:ins w:id="90325" w:author="Claude" w:date="2026-10-07T00:00:00Z">
              <w:r>
                <w:rPr>
                  <w:rFonts w:ascii="Courier New" w:hAnsi="Courier New" w:cs="Courier New"/>
                  <w:sz w:val="20"/>
                  <w:szCs w:val="20"/>
                </w:rPr>
                <w:t xml:space="preserve">- Role-scoped review via RLS (Chairperson by program, Dean by college)</w:t>
              </w:r>
            </w:ins>
          </w:p>
        </w:tc>
        <w:tc>
          <w:tcPr>
            <w:tcW w:w="2878" w:type="dxa"/>
          </w:tcPr>
          <w:p w14:paraId="2F850693" w14:textId="77777777" w:rsidR="005D7A48" w:rsidRDefault="00000000">
            <w:pPr>
              <w:spacing w:line="480" w:lineRule="auto"/>
              <w:jc w:val="both"/>
              <w:rPr>
                <w:rFonts w:ascii="Courier New" w:hAnsi="Courier New" w:cs="Courier New"/>
                <w:sz w:val="20"/>
                <w:szCs w:val="20"/>
              </w:rPr>
            </w:pPr>
            <w:del w:id="90331" w:author="Claude" w:date="2026-10-07T00:00:00Z">
              <w:r>
                <w:rPr>
                  <w:rFonts w:ascii="Courier New" w:hAnsi="Courier New" w:cs="Courier New"/>
                  <w:sz w:val="20"/>
                  <w:szCs w:val="20"/>
                </w:rPr>
                <w:delText xml:space="preserve">- Analytics dashboard reports; exported compliance reports</w:delText>
              </w:r>
            </w:del>
            <w:ins w:id="90332" w:author="Claude" w:date="2026-10-07T00:00:00Z">
              <w:r>
                <w:rPr>
                  <w:rFonts w:ascii="Courier New" w:hAnsi="Courier New" w:cs="Courier New"/>
                  <w:sz w:val="20"/>
                  <w:szCs w:val="20"/>
                </w:rPr>
                <w:t xml:space="preserve">- Dashboard counts, grade logbook, student history, and curriculum CSV / PDF exports</w:t>
              </w:r>
            </w:ins>
          </w:p>
        </w:tc>
      </w:tr>
    </w:tbl>
    <w:p w14:paraId="20C8A910" w14:textId="77777777" w:rsidR="005D7A48" w:rsidRDefault="005D7A48">
      <w:pPr>
        <w:spacing w:line="480" w:lineRule="auto"/>
        <w:rPr>
          <w:rFonts w:ascii="Courier New" w:hAnsi="Courier New" w:cs="Courier New"/>
          <w:sz w:val="24"/>
          <w:szCs w:val="24"/>
        </w:rPr>
      </w:pPr>
    </w:p>
    <w:p w14:paraId="4D0A906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4.3</w:t>
      </w:r>
    </w:p>
    <w:p w14:paraId="29534F42" w14:textId="77777777" w:rsidR="005D7A48" w:rsidRDefault="000451DF">
      <w:pPr>
        <w:spacing w:line="240" w:lineRule="auto"/>
        <w:jc w:val="center"/>
        <w:rPr>
          <w:del w:id="90336" w:author="Claude" w:date="2026-10-07T00:00:00Z"/>
          <w:rFonts w:ascii="Courier New" w:hAnsi="Courier New" w:cs="Courier New"/>
          <w:sz w:val="24"/>
          <w:szCs w:val="24"/>
        </w:rPr>
      </w:pPr>
      <w:del w:id="90335" w:author="Claude" w:date="2026-10-07T00:00:00Z">
        <w:r>
          <w:rPr>
            <w:noProof/>
          </w:rPr>
          <w:drawing>
            <wp:inline distT="0" distB="0" distL="0" distR="0" wp14:anchorId="03AC2ACA" wp14:editId="7988BC1C">
              <wp:extent cx="5487670" cy="3840480"/>
              <wp:effectExtent l="0" t="0" r="0" b="7620"/>
              <wp:docPr id="1946429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29806" name=""/>
                      <pic:cNvPicPr/>
                    </pic:nvPicPr>
                    <pic:blipFill>
                      <a:blip r:embed="rId22"/>
                      <a:stretch>
                        <a:fillRect/>
                      </a:stretch>
                    </pic:blipFill>
                    <pic:spPr>
                      <a:xfrm>
                        <a:off x="0" y="0"/>
                        <a:ext cx="5487670" cy="3840480"/>
                      </a:xfrm>
                      <a:prstGeom prst="rect">
                        <a:avLst/>
                      </a:prstGeom>
                    </pic:spPr>
                  </pic:pic>
                </a:graphicData>
              </a:graphic>
            </wp:inline>
          </w:drawing>
        </w:r>
      </w:del>
    </w:p>
    <w:p w:rsidR="005D7A48" w:rsidRDefault="000451DF">
      <w:pPr>
        <w:spacing w:line="240" w:lineRule="auto"/>
        <w:jc w:val="center"/>
        <w:rPr>
          <w:ins w:id="90333" w:author="Claude" w:date="2026-10-07T00:00:00Z"/>
          <w:rFonts w:ascii="Courier New" w:hAnsi="Courier New" w:cs="Courier New"/>
          <w:sz w:val="24"/>
          <w:szCs w:val="24"/>
        </w:rPr>
      </w:pPr>
      <w:ins w:id="90334" w:author="Claude" w:date="2026-10-07T00:00:00Z">
        <w:r>
          <w:rPr>
            <w:noProof/>
          </w:rPr>
          <w:drawing>
            <wp:inline distT="0" distB="0" distL="0" distR="0">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9001"/>
                      <a:stretch>
                        <a:fillRect/>
                      </a:stretch>
                    </pic:blipFill>
                    <pic:spPr>
                      <a:xfrm>
                        <a:off x="0" y="0"/>
                        <a:ext cx="5486400" cy="4777388"/>
                      </a:xfrm>
                      <a:prstGeom prst="rect">
                        <a:avLst/>
                      </a:prstGeom>
                    </pic:spPr>
                  </pic:pic>
                </a:graphicData>
              </a:graphic>
            </wp:inline>
          </w:drawing>
        </w:r>
      </w:ins>
    </w:p>
    <w:p w14:paraId="7C147083" w14:textId="77777777" w:rsidR="005D7A48" w:rsidRDefault="00000000">
      <w:pPr>
        <w:spacing w:line="480" w:lineRule="auto"/>
        <w:ind w:firstLine="720"/>
        <w:jc w:val="both"/>
        <w:rPr>
          <w:rFonts w:ascii="Courier New" w:hAnsi="Courier New" w:cs="Courier New"/>
          <w:sz w:val="24"/>
          <w:szCs w:val="24"/>
        </w:rPr>
      </w:pPr>
      <w:del w:id="90345" w:author="Claude" w:date="2026-10-07T00:00:00Z">
        <w:r>
          <w:rPr>
            <w:rFonts w:ascii="Courier New" w:hAnsi="Courier New" w:cs="Courier New"/>
            <w:b/>
            <w:bCs/>
            <w:sz w:val="24"/>
            <w:szCs w:val="24"/>
          </w:rPr>
          <w:delText xml:space="preserve">Figure 4.4 </w:delText>
        </w:r>
      </w:del>
      <w:del w:id="90346" w:author="Claude" w:date="2026-10-07T00:00:00Z">
        <w:r>
          <w:rPr>
            <w:rFonts w:ascii="Courier New" w:hAnsi="Courier New" w:cs="Courier New"/>
            <w:sz w:val="24"/>
            <w:szCs w:val="24"/>
          </w:rPr>
          <w:delText xml:space="preserve">shows the Program Chairperson as the primary actor, interacting with nearly every module — login, dashboard, student search, curriculum audit, grade entry, manual import, violation review, and report export. The Dean is scoped to college-wide oversight functions (dashboard, graduation/residency monitoring, report export), consistent with the RLS-based access scoping described above. The System actor represents the automated MIS synchronization that feeds the audit engine and manual-import fail-safe without requiring direct human triggering.</w:delText>
        </w:r>
      </w:del>
      <w:ins w:id="90347" w:author="Claude" w:date="2026-10-07T00:00:00Z">
        <w:r>
          <w:rPr>
            <w:rFonts w:ascii="Courier New" w:hAnsi="Courier New" w:cs="Courier New"/>
            <w:b/>
            <w:bCs/>
            <w:sz w:val="24"/>
            <w:szCs w:val="24"/>
          </w:rPr>
          <w:t xml:space="preserve">Figure 4.4</w:t>
        </w:r>
      </w:ins>
      <w:ins w:id="90348" w:author="Claude" w:date="2026-10-07T00:00:00Z">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ins>
    </w:p>
    <w:p w14:paraId="372D541E" w14:textId="77777777" w:rsidR="005D7A48" w:rsidRDefault="00000000">
      <w:pPr>
        <w:spacing w:line="240" w:lineRule="auto"/>
        <w:jc w:val="center"/>
        <w:rPr>
          <w:del w:id="90340" w:author="Claude" w:date="2026-10-07T00:00:00Z"/>
          <w:rFonts w:ascii="Courier New" w:hAnsi="Courier New" w:cs="Courier New"/>
          <w:sz w:val="24"/>
          <w:szCs w:val="24"/>
        </w:rPr>
      </w:pPr>
      <w:del w:id="90339" w:author="Claude" w:date="2026-10-07T00:00:00Z">
        <w:r>
          <w:rPr>
            <w:noProof/>
          </w:rPr>
          <w:drawing>
            <wp:inline distT="0" distB="0" distL="0" distR="0" wp14:anchorId="202BC655" wp14:editId="4A6465C6">
              <wp:extent cx="5486400" cy="4009846"/>
              <wp:effectExtent l="0" t="0" r="0" b="0"/>
              <wp:docPr id="103"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4.5"/>
                      <pic:cNvPicPr/>
                    </pic:nvPicPr>
                    <pic:blipFill>
                      <a:blip r:embed="rId23"/>
                      <a:stretch>
                        <a:fillRect/>
                      </a:stretch>
                    </pic:blipFill>
                    <pic:spPr>
                      <a:xfrm>
                        <a:off x="0" y="0"/>
                        <a:ext cx="5486400" cy="4009846"/>
                      </a:xfrm>
                      <a:prstGeom prst="rect">
                        <a:avLst/>
                      </a:prstGeom>
                    </pic:spPr>
                  </pic:pic>
                </a:graphicData>
              </a:graphic>
            </wp:inline>
          </w:drawing>
        </w:r>
      </w:del>
    </w:p>
    <w:p w:rsidR="005D7A48" w:rsidRDefault="00000000">
      <w:pPr>
        <w:spacing w:line="240" w:lineRule="auto"/>
        <w:jc w:val="center"/>
        <w:rPr>
          <w:ins w:id="90337" w:author="Claude" w:date="2026-10-07T00:00:00Z"/>
          <w:rFonts w:ascii="Courier New" w:hAnsi="Courier New" w:cs="Courier New"/>
          <w:sz w:val="24"/>
          <w:szCs w:val="24"/>
        </w:rPr>
      </w:pPr>
      <w:ins w:id="90338" w:author="Claude" w:date="2026-10-07T00:00:00Z">
        <w:r>
          <w:rPr>
            <w:noProof/>
          </w:rPr>
          <w:drawing>
            <wp:inline distT="0" distB="0" distL="0" distR="0">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9002"/>
                      <a:stretch>
                        <a:fillRect/>
                      </a:stretch>
                    </pic:blipFill>
                    <pic:spPr>
                      <a:xfrm>
                        <a:off x="0" y="0"/>
                        <a:ext cx="5486400" cy="4937760"/>
                      </a:xfrm>
                      <a:prstGeom prst="rect">
                        <a:avLst/>
                      </a:prstGeom>
                    </pic:spPr>
                  </pic:pic>
                </a:graphicData>
              </a:graphic>
            </wp:inline>
          </w:drawing>
        </w:r>
      </w:ins>
    </w:p>
    <w:p w14:paraId="6100C68F" w14:textId="77777777" w:rsidR="005D7A48" w:rsidRDefault="00000000">
      <w:pPr>
        <w:spacing w:line="480" w:lineRule="auto"/>
        <w:ind w:firstLine="720"/>
        <w:jc w:val="both"/>
        <w:rPr>
          <w:rFonts w:ascii="Courier New" w:hAnsi="Courier New" w:cs="Courier New"/>
          <w:sz w:val="24"/>
          <w:szCs w:val="24"/>
        </w:rPr>
      </w:pPr>
      <w:del w:id="90349" w:author="Claude" w:date="2026-10-07T00:00:00Z">
        <w:r>
          <w:rPr>
            <w:rFonts w:ascii="Courier New" w:hAnsi="Courier New" w:cs="Courier New"/>
            <w:b/>
            <w:bCs/>
            <w:sz w:val="24"/>
            <w:szCs w:val="24"/>
          </w:rPr>
          <w:delText xml:space="preserve">Figure 4.5 </w:delText>
        </w:r>
      </w:del>
      <w:del w:id="90350" w:author="Claude" w:date="2026-10-07T00:00:00Z">
        <w:r>
          <w:rPr>
            <w:rFonts w:ascii="Courier New" w:hAnsi="Courier New" w:cs="Courier New"/>
            <w:sz w:val="24"/>
            <w:szCs w:val="24"/>
          </w:rPr>
          <w:delText xml:space="preserve">traces a single audit cycle under the revised five-state model: a student record is synced from the MIS (or manually imported), and the audit engine checks whether a grade is already on file for the subject. If one is, the engine checks whether prerequisites were met at the time of entry — a pass is marked Completed, while an entry made without meeting the requirement is permanently flagged as a Violation and routed to the Chairperson for review. If no grade is on file yet, the engine evaluates current eligibility: a student who meets all requirements is marked Available to enroll, one still working through an in-progress prerequisite is marked Pending, and one who does not yet meet the requirements is marked Unavailable. All five outcomes converge on the same finalization step, after which the record is reflected on the analytics dashboard.</w:delText>
        </w:r>
      </w:del>
      <w:ins w:id="90351" w:author="Claude" w:date="2026-10-07T00:00:00Z">
        <w:r>
          <w:rPr>
            <w:rFonts w:ascii="Courier New" w:hAnsi="Courier New" w:cs="Courier New"/>
            <w:b/>
            <w:bCs/>
            <w:sz w:val="24"/>
            <w:szCs w:val="24"/>
          </w:rPr>
          <w:t xml:space="preserve">Figure 4.5</w:t>
        </w:r>
      </w:ins>
      <w:ins w:id="90352" w:author="Claude" w:date="2026-10-07T00:00:00Z">
        <w:r>
          <w:rPr>
            <w:rFonts w:ascii="Courier New" w:hAnsi="Courier New" w:cs="Courier New"/>
            <w:sz w:val="24"/>
            <w:szCs w:val="24"/>
          </w:rPr>
          <w:t xml:space="preserve"> traces the audit of a single subject. After the chairperson saves a term's grades,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ins>
    </w:p>
    <w:p w14:paraId="75CE369C" w14:textId="77777777" w:rsidR="005D7A48" w:rsidRDefault="000451DF">
      <w:pPr>
        <w:spacing w:line="240" w:lineRule="auto"/>
        <w:jc w:val="center"/>
        <w:rPr>
          <w:del w:id="90344" w:author="Claude" w:date="2026-10-07T00:00:00Z"/>
          <w:rFonts w:ascii="Courier New" w:hAnsi="Courier New" w:cs="Courier New"/>
          <w:sz w:val="24"/>
          <w:szCs w:val="24"/>
        </w:rPr>
      </w:pPr>
      <w:del w:id="90343" w:author="Claude" w:date="2026-10-07T00:00:00Z">
        <w:r>
          <w:rPr>
            <w:noProof/>
          </w:rPr>
          <w:drawing>
            <wp:inline distT="0" distB="0" distL="0" distR="0" wp14:anchorId="069B0A4D" wp14:editId="25755783">
              <wp:extent cx="5487670" cy="2509520"/>
              <wp:effectExtent l="0" t="0" r="0" b="5080"/>
              <wp:docPr id="198231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13181" name=""/>
                      <pic:cNvPicPr/>
                    </pic:nvPicPr>
                    <pic:blipFill>
                      <a:blip r:embed="rId24"/>
                      <a:stretch>
                        <a:fillRect/>
                      </a:stretch>
                    </pic:blipFill>
                    <pic:spPr>
                      <a:xfrm>
                        <a:off x="0" y="0"/>
                        <a:ext cx="5487670" cy="2509520"/>
                      </a:xfrm>
                      <a:prstGeom prst="rect">
                        <a:avLst/>
                      </a:prstGeom>
                    </pic:spPr>
                  </pic:pic>
                </a:graphicData>
              </a:graphic>
            </wp:inline>
          </w:drawing>
        </w:r>
      </w:del>
    </w:p>
    <w:p w:rsidR="005D7A48" w:rsidRDefault="000451DF">
      <w:pPr>
        <w:spacing w:line="240" w:lineRule="auto"/>
        <w:jc w:val="center"/>
        <w:rPr>
          <w:ins w:id="90341" w:author="Claude" w:date="2026-10-07T00:00:00Z"/>
          <w:rFonts w:ascii="Courier New" w:hAnsi="Courier New" w:cs="Courier New"/>
          <w:sz w:val="24"/>
          <w:szCs w:val="24"/>
        </w:rPr>
      </w:pPr>
      <w:ins w:id="90342" w:author="Claude" w:date="2026-10-07T00:00:00Z">
        <w:r>
          <w:rPr>
            <w:noProof/>
          </w:rPr>
          <w:drawing>
            <wp:inline distT="0" distB="0" distL="0" distR="0">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9003"/>
                      <a:stretch>
                        <a:fillRect/>
                      </a:stretch>
                    </pic:blipFill>
                    <pic:spPr>
                      <a:xfrm>
                        <a:off x="0" y="0"/>
                        <a:ext cx="5486400" cy="3319272"/>
                      </a:xfrm>
                      <a:prstGeom prst="rect">
                        <a:avLst/>
                      </a:prstGeom>
                    </pic:spPr>
                  </pic:pic>
                </a:graphicData>
              </a:graphic>
            </wp:inline>
          </w:drawing>
        </w:r>
      </w:ins>
    </w:p>
    <w:p w14:paraId="0311F6A3" w14:textId="77777777" w:rsidR="005D7A48" w:rsidRDefault="00000000">
      <w:pPr>
        <w:spacing w:line="480" w:lineRule="auto"/>
        <w:ind w:firstLine="720"/>
        <w:jc w:val="both"/>
        <w:rPr>
          <w:rFonts w:ascii="Courier New" w:hAnsi="Courier New" w:cs="Courier New"/>
          <w:sz w:val="24"/>
          <w:szCs w:val="24"/>
        </w:rPr>
      </w:pPr>
      <w:del w:id="90353" w:author="Claude" w:date="2026-10-07T00:00:00Z">
        <w:r>
          <w:rPr>
            <w:rFonts w:ascii="Courier New" w:hAnsi="Courier New" w:cs="Courier New"/>
            <w:b/>
            <w:bCs/>
            <w:sz w:val="24"/>
            <w:szCs w:val="24"/>
          </w:rPr>
          <w:delText xml:space="preserve">Figure 4.6 </w:delText>
        </w:r>
      </w:del>
      <w:del w:id="90354" w:author="Claude" w:date="2026-10-07T00:00:00Z">
        <w:r>
          <w:rPr>
            <w:rFonts w:ascii="Courier New" w:hAnsi="Courier New" w:cs="Courier New"/>
            <w:sz w:val="24"/>
            <w:szCs w:val="24"/>
          </w:rPr>
          <w:delText xml:space="preserve">outlines the system's navigation depth: from Login, users land on the Dashboard, from which the five functional modules branch — Student Search, Curriculum Management, Grade Entry, Transfer/Shift Records, and Data Export — with Student Search drilling further into the individual Student Profile, where per-subject audit status and the graduation/residency indicator are displayed.</w:delText>
        </w:r>
      </w:del>
      <w:ins w:id="90355" w:author="Claude" w:date="2026-10-07T00:00:00Z">
        <w:r>
          <w:rPr>
            <w:rFonts w:ascii="Courier New" w:hAnsi="Courier New" w:cs="Courier New"/>
            <w:b/>
            <w:bCs/>
            <w:sz w:val="24"/>
            <w:szCs w:val="24"/>
          </w:rPr>
          <w:t xml:space="preserve">Figure 4.6</w:t>
        </w:r>
      </w:ins>
      <w:ins w:id="90356" w:author="Claude" w:date="2026-10-07T00:00:00Z">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ins>
    </w:p>
    <w:p w14:paraId="632F7759"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w:t>
      </w:r>
      <w:del w:id="90357" w:author="Claude" w:date="2026-10-07T00:00:00Z">
        <w:r>
          <w:rPr>
            <w:rFonts w:ascii="Courier New" w:hAnsi="Courier New" w:cs="Courier New"/>
            <w:b/>
            <w:bCs/>
            <w:sz w:val="24"/>
            <w:szCs w:val="24"/>
          </w:rPr>
          <w:delText xml:space="preserve">Wireframe</w:delText>
        </w:r>
      </w:del>
      <w:ins w:id="90358" w:author="Claude" w:date="2026-10-07T00:00:00Z">
        <w:r>
          <w:rPr>
            <w:rFonts w:ascii="Courier New" w:hAnsi="Courier New" w:cs="Courier New"/>
            <w:b/>
            <w:bCs/>
            <w:sz w:val="24"/>
            <w:szCs w:val="24"/>
          </w:rPr>
          <w:t xml:space="preserve">User Interface of Auditrix</w:t>
        </w:r>
      </w:ins>
    </w:p>
    <w:p>
      <w:pPr>
        <w:spacing w:line="480" w:lineRule="auto"/>
        <w:ind w:firstLine="720"/>
        <w:jc w:val="both"/>
        <w:rPr>
          <w:ins w:id="90359" w:author="Claude" w:date="2026-10-07T00:00:00Z"/>
          <w:rFonts w:ascii="Courier New" w:hAnsi="Courier New" w:cs="Courier New"/>
          <w:sz w:val="24"/>
          <w:szCs w:val="24"/>
          <w:lang w:val="en-US"/>
        </w:rPr>
      </w:pPr>
      <w:ins w:id="90360" w:author="Claude" w:date="2026-10-07T00:00:00Z">
        <w:r>
          <w:rPr>
            <w:rFonts w:ascii="Courier New" w:hAnsi="Courier New" w:cs="Courier New"/>
            <w:sz w:val="24"/>
            <w:szCs w:val="24"/>
            <w:lang w:val="en-US"/>
          </w:rPr>
          <w:t xml:space="preserve">Figure 4.7 shows the main screens of the developed system, captured from the running application with sample CEIT data.</w:t>
        </w:r>
      </w:ins>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5"/>
                    <a:stretch>
                      <a:fillRect/>
                    </a:stretch>
                  </pic:blipFill>
                  <pic:spPr>
                    <a:xfrm>
                      <a:off x="0" y="0"/>
                      <a:ext cx="5669280" cy="3188045"/>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p>
    <w:p w14:paraId="31927E7A"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6"/>
                    <a:stretch>
                      <a:fillRect/>
                    </a:stretch>
                  </pic:blipFill>
                  <pic:spPr>
                    <a:xfrm>
                      <a:off x="0" y="0"/>
                      <a:ext cx="5669280" cy="3188045"/>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27"/>
                    <a:stretch>
                      <a:fillRect/>
                    </a:stretch>
                  </pic:blipFill>
                  <pic:spPr>
                    <a:xfrm>
                      <a:off x="0" y="0"/>
                      <a:ext cx="5669280" cy="31880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4.7d. Student </w:t>
      </w:r>
      <w:del w:id="90361" w:author="Claude" w:date="2026-10-07T00:00:00Z">
        <w:r>
          <w:rPr>
            <w:rFonts w:ascii="Courier New" w:hAnsi="Courier New" w:cs="Courier New"/>
            <w:b/>
            <w:bCs/>
            <w:sz w:val="24"/>
            <w:szCs w:val="24"/>
          </w:rPr>
          <w:delText xml:space="preserve">Profile — flagged violation</w:delText>
        </w:r>
      </w:del>
      <w:ins w:id="90362" w:author="Claude" w:date="2026-10-07T00:00:00Z">
        <w:r>
          <w:rPr>
            <w:rFonts w:ascii="Courier New" w:hAnsi="Courier New" w:cs="Courier New"/>
            <w:b/>
            <w:bCs/>
            <w:sz w:val="24"/>
            <w:szCs w:val="24"/>
          </w:rPr>
          <w:t xml:space="preserve">Audit — subject taken out of order and Irregular status</w:t>
        </w:r>
      </w:ins>
    </w:p>
    <w:p w14:paraId="22AA40F9"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28"/>
                    <a:stretch>
                      <a:fillRect/>
                    </a:stretch>
                  </pic:blipFill>
                  <pic:spPr>
                    <a:xfrm>
                      <a:off x="0" y="0"/>
                      <a:ext cx="5669280" cy="3196382"/>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29"/>
                    <a:stretch>
                      <a:fillRect/>
                    </a:stretch>
                  </pic:blipFill>
                  <pic:spPr>
                    <a:xfrm>
                      <a:off x="0" y="0"/>
                      <a:ext cx="5669280" cy="3185088"/>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4.7f. Enter Grades</w:t>
      </w:r>
      <w:ins w:id="90363" w:author="Claude" w:date="2026-10-07T00:00:00Z">
        <w:r>
          <w:rPr>
            <w:rFonts w:ascii="Courier New" w:hAnsi="Courier New" w:cs="Courier New"/>
            <w:b/>
            <w:bCs/>
            <w:sz w:val="24"/>
            <w:szCs w:val="24"/>
          </w:rPr>
          <w:t xml:space="preserve"> — choosing the term</w:t>
        </w:r>
      </w:ins>
    </w:p>
    <w:p w14:paraId="5738581D"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0"/>
                    <a:stretch>
                      <a:fillRect/>
                    </a:stretch>
                  </pic:blipFill>
                  <pic:spPr>
                    <a:xfrm>
                      <a:off x="0" y="0"/>
                      <a:ext cx="5669280" cy="3188045"/>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1"/>
                    <a:stretch>
                      <a:fillRect/>
                    </a:stretch>
                  </pic:blipFill>
                  <pic:spPr>
                    <a:xfrm>
                      <a:off x="0" y="0"/>
                      <a:ext cx="5669280" cy="3188045"/>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4.7h. </w:t>
      </w:r>
      <w:del w:id="90364" w:author="Claude" w:date="2026-10-07T00:00:00Z">
        <w:r>
          <w:rPr>
            <w:rFonts w:ascii="Courier New" w:hAnsi="Courier New" w:cs="Courier New"/>
            <w:b/>
            <w:bCs/>
            <w:sz w:val="24"/>
            <w:szCs w:val="24"/>
          </w:rPr>
          <w:delText xml:space="preserve">Run Curriculum Audit — five-state results</w:delText>
        </w:r>
      </w:del>
      <w:ins w:id="90365" w:author="Claude" w:date="2026-10-07T00:00:00Z">
        <w:r>
          <w:rPr>
            <w:rFonts w:ascii="Courier New" w:hAnsi="Courier New" w:cs="Courier New"/>
            <w:b/>
            <w:bCs/>
            <w:sz w:val="24"/>
            <w:szCs w:val="24"/>
          </w:rPr>
          <w:t xml:space="preserve">Student Audit — status, term and reason for each subject</w:t>
        </w:r>
      </w:ins>
    </w:p>
    <w:p w14:paraId="55B6D878"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2"/>
                    <a:stretch>
                      <a:fillRect/>
                    </a:stretch>
                  </pic:blipFill>
                  <pic:spPr>
                    <a:xfrm>
                      <a:off x="0" y="0"/>
                      <a:ext cx="5669280" cy="3188045"/>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4.7i. Student </w:t>
      </w:r>
      <w:del w:id="90366" w:author="Claude" w:date="2026-10-07T00:00:00Z">
        <w:r>
          <w:rPr>
            <w:rFonts w:ascii="Courier New" w:hAnsi="Courier New" w:cs="Courier New"/>
            <w:b/>
            <w:bCs/>
            <w:sz w:val="24"/>
            <w:szCs w:val="24"/>
          </w:rPr>
          <w:delText xml:space="preserve">Profile — fully compliant </w:delText>
        </w:r>
      </w:del>
      <w:ins w:id="90367" w:author="Claude" w:date="2026-10-07T00:00:00Z">
        <w:r>
          <w:rPr>
            <w:rFonts w:ascii="Courier New" w:hAnsi="Courier New" w:cs="Courier New"/>
            <w:b/>
            <w:bCs/>
            <w:sz w:val="24"/>
            <w:szCs w:val="24"/>
          </w:rPr>
          <w:t xml:space="preserve">Audit — fully compliant (Regular) </w:t>
        </w:r>
      </w:ins>
      <w:r>
        <w:rPr>
          <w:rFonts w:ascii="Courier New" w:hAnsi="Courier New" w:cs="Courier New"/>
          <w:b/>
          <w:bCs/>
          <w:sz w:val="24"/>
          <w:szCs w:val="24"/>
        </w:rPr>
        <w:t xml:space="preserve">example</w:t>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3"/>
                    <a:stretch>
                      <a:fillRect/>
                    </a:stretch>
                  </pic:blipFill>
                  <pic:spPr>
                    <a:xfrm>
                      <a:off x="0" y="0"/>
                      <a:ext cx="5669280" cy="3188045"/>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4.7j. Export </w:t>
      </w:r>
      <w:del w:id="90368" w:author="Claude" w:date="2026-10-07T00:00:00Z">
        <w:r>
          <w:rPr>
            <w:rFonts w:ascii="Courier New" w:hAnsi="Courier New" w:cs="Courier New"/>
            <w:b/>
            <w:bCs/>
            <w:sz w:val="24"/>
            <w:szCs w:val="24"/>
          </w:rPr>
          <w:delText xml:space="preserve">Reports — curriculum export</w:delText>
        </w:r>
      </w:del>
      <w:ins w:id="90369" w:author="Claude" w:date="2026-10-07T00:00:00Z">
        <w:r>
          <w:rPr>
            <w:rFonts w:ascii="Courier New" w:hAnsi="Courier New" w:cs="Courier New"/>
            <w:b/>
            <w:bCs/>
            <w:sz w:val="24"/>
            <w:szCs w:val="24"/>
          </w:rPr>
          <w:t xml:space="preserve">Curriculum — PDF</w:t>
        </w:r>
      </w:ins>
      <w:r>
        <w:rPr>
          <w:rFonts w:ascii="Courier New" w:hAnsi="Courier New" w:cs="Courier New"/>
          <w:b/>
          <w:bCs/>
          <w:sz w:val="24"/>
          <w:szCs w:val="24"/>
        </w:rPr>
        <w:t xml:space="preserve"> output</w:t>
      </w:r>
    </w:p>
    <w:p w14:paraId="7B9F73AB"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4"/>
                    <a:stretch>
                      <a:fillRect/>
                    </a:stretch>
                  </pic:blipFill>
                  <pic:spPr>
                    <a:xfrm>
                      <a:off x="0" y="0"/>
                      <a:ext cx="5669280" cy="2675590"/>
                    </a:xfrm>
                    <a:prstGeom prst="rect">
                      <a:avLst/>
                    </a:prstGeom>
                  </pic:spPr>
                </pic:pic>
              </a:graphicData>
            </a:graphic>
          </wp:inline>
        </w:drawing>
      </w:r>
    </w:p>
    <w:p>
      <w:pPr>
        <w:spacing w:before="240" w:after="120" w:line="360" w:lineRule="auto"/>
        <w:jc w:val="center"/>
        <w:rPr>
          <w:ins w:id="90370" w:author="Claude" w:date="2026-10-07T00:00:00Z"/>
          <w:rFonts w:ascii="Courier New" w:hAnsi="Courier New" w:cs="Courier New"/>
          <w:b/>
          <w:bCs/>
          <w:sz w:val="24"/>
          <w:szCs w:val="24"/>
        </w:rPr>
      </w:pPr>
      <w:commentRangeStart w:id="2"/>
      <w:ins w:id="90371" w:author="Claude" w:date="2026-10-07T00:00:00Z">
        <w:r>
          <w:rPr>
            <w:rFonts w:ascii="Courier New" w:hAnsi="Courier New" w:cs="Courier New"/>
            <w:b/>
            <w:bCs/>
            <w:sz w:val="24"/>
            <w:szCs w:val="24"/>
          </w:rPr>
          <w:t xml:space="preserve">Figure 4.7k. First Log In — password change with the rules checklist</w:t>
        </w:r>
      </w:ins>
      <w:commentRangeEnd w:id="2"/>
      <w:r>
        <w:rPr>
          <w:rStyle w:val="CommentReference"/>
        </w:rPr>
        <w:commentReference w:id="2"/>
      </w:r>
    </w:p>
    <w:p>
      <w:pPr>
        <w:spacing w:before="240" w:after="120" w:line="360" w:lineRule="auto"/>
        <w:jc w:val="center"/>
        <w:rPr>
          <w:ins w:id="90372" w:author="Claude" w:date="2026-10-07T00:00:00Z"/>
          <w:rFonts w:ascii="Courier New" w:hAnsi="Courier New" w:cs="Courier New"/>
          <w:b/>
          <w:bCs/>
          <w:sz w:val="24"/>
          <w:szCs w:val="24"/>
        </w:rPr>
      </w:pPr>
      <w:ins w:id="90373" w:author="Claude" w:date="2026-10-07T00:00:00Z">
        <w:r>
          <w:rPr>
            <w:rFonts w:ascii="Courier New" w:hAnsi="Courier New" w:cs="Courier New"/>
            <w:i/>
            <w:iCs/>
            <w:sz w:val="24"/>
            <w:szCs w:val="24"/>
          </w:rPr>
          <w:t xml:space="preserve">[Insert screenshot: first-login password change, with the checklist partly green]</w:t>
        </w:r>
      </w:ins>
    </w:p>
    <w:p>
      <w:pPr>
        <w:spacing w:before="240" w:after="120" w:line="360" w:lineRule="auto"/>
        <w:jc w:val="center"/>
        <w:rPr>
          <w:ins w:id="90374" w:author="Claude" w:date="2026-10-07T00:00:00Z"/>
          <w:rFonts w:ascii="Courier New" w:hAnsi="Courier New" w:cs="Courier New"/>
          <w:b/>
          <w:bCs/>
          <w:sz w:val="24"/>
          <w:szCs w:val="24"/>
        </w:rPr>
      </w:pPr>
      <w:ins w:id="90375" w:author="Claude" w:date="2026-10-07T00:00:00Z">
        <w:r>
          <w:rPr>
            <w:rFonts w:ascii="Courier New" w:hAnsi="Courier New" w:cs="Courier New"/>
            <w:b/>
            <w:bCs/>
            <w:sz w:val="24"/>
            <w:szCs w:val="24"/>
          </w:rPr>
          <w:t xml:space="preserve">Figure 4.7l. Dean Dashboard — Current semester</w:t>
        </w:r>
      </w:ins>
    </w:p>
    <w:p>
      <w:pPr>
        <w:spacing w:before="240" w:after="120" w:line="360" w:lineRule="auto"/>
        <w:jc w:val="center"/>
        <w:rPr>
          <w:ins w:id="90376" w:author="Claude" w:date="2026-10-07T00:00:00Z"/>
          <w:rFonts w:ascii="Courier New" w:hAnsi="Courier New" w:cs="Courier New"/>
          <w:b/>
          <w:bCs/>
          <w:sz w:val="24"/>
          <w:szCs w:val="24"/>
        </w:rPr>
      </w:pPr>
      <w:ins w:id="90377" w:author="Claude" w:date="2026-10-07T00:00:00Z">
        <w:r>
          <w:rPr>
            <w:rFonts w:ascii="Courier New" w:hAnsi="Courier New" w:cs="Courier New"/>
            <w:i/>
            <w:iCs/>
            <w:sz w:val="24"/>
            <w:szCs w:val="24"/>
          </w:rPr>
          <w:t xml:space="preserve">[Insert screenshot: dean's dashboard showing the Current semester card and every program]</w:t>
        </w:r>
      </w:ins>
    </w:p>
    <w:p>
      <w:pPr>
        <w:spacing w:before="240" w:after="120" w:line="360" w:lineRule="auto"/>
        <w:jc w:val="center"/>
        <w:rPr>
          <w:ins w:id="90378" w:author="Claude" w:date="2026-10-07T00:00:00Z"/>
          <w:rFonts w:ascii="Courier New" w:hAnsi="Courier New" w:cs="Courier New"/>
          <w:b/>
          <w:bCs/>
          <w:sz w:val="24"/>
          <w:szCs w:val="24"/>
        </w:rPr>
      </w:pPr>
      <w:ins w:id="90379" w:author="Claude" w:date="2026-10-07T00:00:00Z">
        <w:r>
          <w:rPr>
            <w:rFonts w:ascii="Courier New" w:hAnsi="Courier New" w:cs="Courier New"/>
            <w:b/>
            <w:bCs/>
            <w:sz w:val="24"/>
            <w:szCs w:val="24"/>
          </w:rPr>
          <w:t xml:space="preserve">Figure 4.7m. Chairperson Dashboard</w:t>
        </w:r>
      </w:ins>
    </w:p>
    <w:p>
      <w:pPr>
        <w:spacing w:before="240" w:after="120" w:line="360" w:lineRule="auto"/>
        <w:jc w:val="center"/>
        <w:rPr>
          <w:ins w:id="90380" w:author="Claude" w:date="2026-10-07T00:00:00Z"/>
          <w:rFonts w:ascii="Courier New" w:hAnsi="Courier New" w:cs="Courier New"/>
          <w:b/>
          <w:bCs/>
          <w:sz w:val="24"/>
          <w:szCs w:val="24"/>
        </w:rPr>
      </w:pPr>
      <w:ins w:id="90381" w:author="Claude" w:date="2026-10-07T00:00:00Z">
        <w:r>
          <w:rPr>
            <w:rFonts w:ascii="Courier New" w:hAnsi="Courier New" w:cs="Courier New"/>
            <w:i/>
            <w:iCs/>
            <w:sz w:val="24"/>
            <w:szCs w:val="24"/>
          </w:rPr>
          <w:t xml:space="preserve">[Insert screenshot: chairperson's dashboard: regular / irregular counts, violations, students by year level]</w:t>
        </w:r>
      </w:ins>
    </w:p>
    <w:p>
      <w:pPr>
        <w:spacing w:before="240" w:after="120" w:line="360" w:lineRule="auto"/>
        <w:jc w:val="center"/>
        <w:rPr>
          <w:ins w:id="90382" w:author="Claude" w:date="2026-10-07T00:00:00Z"/>
          <w:rFonts w:ascii="Courier New" w:hAnsi="Courier New" w:cs="Courier New"/>
          <w:b/>
          <w:bCs/>
          <w:sz w:val="24"/>
          <w:szCs w:val="24"/>
        </w:rPr>
      </w:pPr>
      <w:ins w:id="90383" w:author="Claude" w:date="2026-10-07T00:00:00Z">
        <w:r>
          <w:rPr>
            <w:rFonts w:ascii="Courier New" w:hAnsi="Courier New" w:cs="Courier New"/>
            <w:b/>
            <w:bCs/>
            <w:sz w:val="24"/>
            <w:szCs w:val="24"/>
          </w:rPr>
          <w:t xml:space="preserve">Figure 4.7n. Import Curriculum — preview of changes</w:t>
        </w:r>
      </w:ins>
    </w:p>
    <w:p>
      <w:pPr>
        <w:spacing w:before="240" w:after="120" w:line="360" w:lineRule="auto"/>
        <w:jc w:val="center"/>
        <w:rPr>
          <w:ins w:id="90384" w:author="Claude" w:date="2026-10-07T00:00:00Z"/>
          <w:rFonts w:ascii="Courier New" w:hAnsi="Courier New" w:cs="Courier New"/>
          <w:b/>
          <w:bCs/>
          <w:sz w:val="24"/>
          <w:szCs w:val="24"/>
        </w:rPr>
      </w:pPr>
      <w:ins w:id="90385" w:author="Claude" w:date="2026-10-07T00:00:00Z">
        <w:r>
          <w:rPr>
            <w:rFonts w:ascii="Courier New" w:hAnsi="Courier New" w:cs="Courier New"/>
            <w:i/>
            <w:iCs/>
            <w:sz w:val="24"/>
            <w:szCs w:val="24"/>
          </w:rPr>
          <w:t xml:space="preserve">[Insert screenshot: curriculum import preview listing subjects to add, change and remove]</w:t>
        </w:r>
      </w:ins>
    </w:p>
    <w:p>
      <w:pPr>
        <w:spacing w:before="240" w:after="120" w:line="360" w:lineRule="auto"/>
        <w:jc w:val="center"/>
        <w:rPr>
          <w:ins w:id="90386" w:author="Claude" w:date="2026-10-07T00:00:00Z"/>
          <w:rFonts w:ascii="Courier New" w:hAnsi="Courier New" w:cs="Courier New"/>
          <w:b/>
          <w:bCs/>
          <w:sz w:val="24"/>
          <w:szCs w:val="24"/>
        </w:rPr>
      </w:pPr>
      <w:ins w:id="90387" w:author="Claude" w:date="2026-10-07T00:00:00Z">
        <w:r>
          <w:rPr>
            <w:rFonts w:ascii="Courier New" w:hAnsi="Courier New" w:cs="Courier New"/>
            <w:b/>
            <w:bCs/>
            <w:sz w:val="24"/>
            <w:szCs w:val="24"/>
          </w:rPr>
          <w:t xml:space="preserve">Figure 4.7o. Grade Logbook</w:t>
        </w:r>
      </w:ins>
    </w:p>
    <w:p>
      <w:pPr>
        <w:spacing w:before="240" w:after="120" w:line="360" w:lineRule="auto"/>
        <w:jc w:val="center"/>
        <w:rPr>
          <w:ins w:id="90388" w:author="Claude" w:date="2026-10-07T00:00:00Z"/>
          <w:rFonts w:ascii="Courier New" w:hAnsi="Courier New" w:cs="Courier New"/>
          <w:b/>
          <w:bCs/>
          <w:sz w:val="24"/>
          <w:szCs w:val="24"/>
        </w:rPr>
      </w:pPr>
      <w:ins w:id="90389" w:author="Claude" w:date="2026-10-07T00:00:00Z">
        <w:r>
          <w:rPr>
            <w:rFonts w:ascii="Courier New" w:hAnsi="Courier New" w:cs="Courier New"/>
            <w:i/>
            <w:iCs/>
            <w:sz w:val="24"/>
            <w:szCs w:val="24"/>
          </w:rPr>
          <w:t xml:space="preserve">[Insert screenshot: a student's grade logbook (who entered each grade and when)]</w:t>
        </w:r>
      </w:ins>
    </w:p>
    <w:p>
      <w:pPr>
        <w:spacing w:before="240" w:after="120" w:line="360" w:lineRule="auto"/>
        <w:jc w:val="center"/>
        <w:rPr>
          <w:ins w:id="90390" w:author="Claude" w:date="2026-10-07T00:00:00Z"/>
          <w:rFonts w:ascii="Courier New" w:hAnsi="Courier New" w:cs="Courier New"/>
          <w:b/>
          <w:bCs/>
          <w:sz w:val="24"/>
          <w:szCs w:val="24"/>
        </w:rPr>
      </w:pPr>
      <w:ins w:id="90391" w:author="Claude" w:date="2026-10-07T00:00:00Z">
        <w:r>
          <w:rPr>
            <w:rFonts w:ascii="Courier New" w:hAnsi="Courier New" w:cs="Courier New"/>
            <w:b/>
            <w:bCs/>
            <w:sz w:val="24"/>
            <w:szCs w:val="24"/>
          </w:rPr>
          <w:t xml:space="preserve">Figure 4.7p. Edit Student — year level (automatic or set by hand)</w:t>
        </w:r>
      </w:ins>
    </w:p>
    <w:p>
      <w:pPr>
        <w:spacing w:before="240" w:after="120" w:line="360" w:lineRule="auto"/>
        <w:jc w:val="center"/>
        <w:rPr>
          <w:ins w:id="90392" w:author="Claude" w:date="2026-10-07T00:00:00Z"/>
          <w:rFonts w:ascii="Courier New" w:hAnsi="Courier New" w:cs="Courier New"/>
          <w:b/>
          <w:bCs/>
          <w:sz w:val="24"/>
          <w:szCs w:val="24"/>
        </w:rPr>
      </w:pPr>
      <w:ins w:id="90393" w:author="Claude" w:date="2026-10-07T00:00:00Z">
        <w:r>
          <w:rPr>
            <w:rFonts w:ascii="Courier New" w:hAnsi="Courier New" w:cs="Courier New"/>
            <w:i/>
            <w:iCs/>
            <w:sz w:val="24"/>
            <w:szCs w:val="24"/>
          </w:rPr>
          <w:t xml:space="preserve">[Insert screenshot: edit student page with the year level setting and its history]</w:t>
        </w:r>
      </w:ins>
    </w:p>
    <w:p w14:paraId="2F257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 xml:space="preserve">the Audit Engine </w:t>
      </w:r>
      <w:del w:id="90394" w:author="Claude" w:date="2026-10-07T00:00:00Z">
        <w:r>
          <w:rPr>
            <w:rFonts w:ascii="Courier New" w:hAnsi="Courier New" w:cs="Courier New"/>
            <w:sz w:val="24"/>
            <w:szCs w:val="24"/>
          </w:rPr>
          <w:delText xml:space="preserve">and Automatic Flagging module correctly implement prerequisite, corequisite</w:delText>
        </w:r>
      </w:del>
      <w:ins w:id="90395" w:author="Claude" w:date="2026-10-07T00:00:00Z">
        <w:r>
          <w:rPr>
            <w:rFonts w:ascii="Courier New" w:hAnsi="Courier New" w:cs="Courier New"/>
            <w:sz w:val="24"/>
            <w:szCs w:val="24"/>
          </w:rPr>
          <w:t xml:space="preserve">implements the prerequisite, co-requisite</w:t>
        </w:r>
      </w:ins>
      <w:r>
        <w:rPr>
          <w:rFonts w:ascii="Courier New" w:hAnsi="Courier New" w:cs="Courier New"/>
          <w:sz w:val="24"/>
          <w:szCs w:val="24"/>
        </w:rPr>
        <w:t xml:space="preserve">, year-standing</w:t>
      </w:r>
      <w:del w:id="90396" w:author="Claude" w:date="2026-10-07T00:00:00Z">
        <w:r>
          <w:rPr>
            <w:rFonts w:ascii="Courier New" w:hAnsi="Courier New" w:cs="Courier New"/>
            <w:sz w:val="24"/>
            <w:szCs w:val="24"/>
          </w:rPr>
          <w:delText xml:space="preserve">, and completion logic per curriculum policy</w:delText>
        </w:r>
      </w:del>
      <w:ins w:id="90397" w:author="Claude" w:date="2026-10-07T00:00:00Z">
        <w:r>
          <w:rPr>
            <w:rFonts w:ascii="Courier New" w:hAnsi="Courier New" w:cs="Courier New"/>
            <w:sz w:val="24"/>
            <w:szCs w:val="24"/>
          </w:rPr>
          <w:t xml:space="preserve"> and "all subjects completed" rules of the KSU Student Handbook and Operations Manual, verified by 149 automated tests</w:t>
        </w:r>
      </w:ins>
      <w:r>
        <w:rPr>
          <w:rFonts w:ascii="Courier New" w:hAnsi="Courier New" w:cs="Courier New"/>
          <w:sz w:val="24"/>
          <w:szCs w:val="24"/>
        </w:rPr>
        <w:t xml:space="preserve">.</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del w:id="90398" w:author="Claude" w:date="2026-10-07T00:00:00Z">
        <w:r>
          <w:rPr>
            <w:rFonts w:ascii="Courier New" w:hAnsi="Courier New" w:cs="Courier New"/>
            <w:b/>
            <w:bCs/>
            <w:sz w:val="24"/>
            <w:szCs w:val="24"/>
          </w:rPr>
          <w:delText xml:space="preserve">Reliability: </w:delText>
        </w:r>
      </w:del>
      <w:del w:id="90399" w:author="Claude" w:date="2026-10-07T00:00:00Z">
        <w:r>
          <w:rPr>
            <w:rFonts w:ascii="Courier New" w:hAnsi="Courier New" w:cs="Courier New"/>
            <w:sz w:val="24"/>
            <w:szCs w:val="24"/>
          </w:rPr>
          <w:delText xml:space="preserve">the Manual Data Import Utility provides a fail-safe against MIS downtime, verified through negative testing (intentionally malformed files/invalid records) to confirm the engine correctly triggers a Violation flag.</w:delText>
        </w:r>
      </w:del>
      <w:ins w:id="90400" w:author="Claude" w:date="2026-10-07T00:00:00Z">
        <w:r>
          <w:rPr>
            <w:rFonts w:ascii="Courier New" w:hAnsi="Courier New" w:cs="Courier New"/>
            <w:b/>
            <w:bCs/>
            <w:sz w:val="24"/>
            <w:szCs w:val="24"/>
          </w:rPr>
          <w:t xml:space="preserve">Reliability:</w:t>
        </w:r>
      </w:ins>
      <w:ins w:id="90401" w:author="Claude" w:date="2026-10-07T00:00:00Z">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ins>
    </w:p>
    <w:p w14:paraId="591244CF" w14:textId="77777777" w:rsidR="005D7A48" w:rsidRDefault="00000000">
      <w:pPr>
        <w:numPr>
          <w:ilvl w:val="0"/>
          <w:numId w:val="4"/>
        </w:numPr>
        <w:spacing w:after="0" w:line="480" w:lineRule="auto"/>
        <w:jc w:val="both"/>
        <w:rPr>
          <w:rFonts w:ascii="Courier New" w:hAnsi="Courier New" w:cs="Courier New"/>
          <w:sz w:val="24"/>
          <w:szCs w:val="24"/>
        </w:rPr>
      </w:pPr>
      <w:del w:id="90402" w:author="Claude" w:date="2026-10-07T00:00:00Z">
        <w:r>
          <w:rPr>
            <w:rFonts w:ascii="Courier New" w:hAnsi="Courier New" w:cs="Courier New"/>
            <w:b/>
            <w:bCs/>
            <w:sz w:val="24"/>
            <w:szCs w:val="24"/>
          </w:rPr>
          <w:delText xml:space="preserve">Performance Efficiency: </w:delText>
        </w:r>
      </w:del>
      <w:del w:id="90403" w:author="Claude" w:date="2026-10-07T00:00:00Z">
        <w:r>
          <w:rPr>
            <w:rFonts w:ascii="Courier New" w:hAnsi="Courier New" w:cs="Courier New"/>
            <w:sz w:val="24"/>
            <w:szCs w:val="24"/>
          </w:rPr>
          <w:delText xml:space="preserve">MIS synchronization delivers audit results at the point of data entry rather than at term end.</w:delText>
        </w:r>
      </w:del>
      <w:ins w:id="90404" w:author="Claude" w:date="2026-10-07T00:00:00Z">
        <w:r>
          <w:rPr>
            <w:rFonts w:ascii="Courier New" w:hAnsi="Courier New" w:cs="Courier New"/>
            <w:b/>
            <w:bCs/>
            <w:sz w:val="24"/>
            <w:szCs w:val="24"/>
          </w:rPr>
          <w:t xml:space="preserve">Performance Efficiency:</w:t>
        </w:r>
      </w:ins>
      <w:ins w:id="90405" w:author="Claude" w:date="2026-10-07T00:00:00Z">
        <w:r>
          <w:rPr>
            <w:rFonts w:ascii="Courier New" w:hAnsi="Courier New" w:cs="Courier New"/>
            <w:sz w:val="24"/>
            <w:szCs w:val="24"/>
          </w:rPr>
          <w:t xml:space="preserve"> the audit is computed when a student's page or the dashboard is opened, so results are current as soon as grades are saved.</w:t>
        </w:r>
      </w:ins>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del w:id="90406" w:author="Claude" w:date="2026-10-07T00:00:00Z">
        <w:r>
          <w:rPr>
            <w:rFonts w:ascii="Courier New" w:hAnsi="Courier New" w:cs="Courier New"/>
            <w:sz w:val="24"/>
            <w:szCs w:val="24"/>
          </w:rPr>
          <w:delText xml:space="preserve">The Command Center dashboard</w:delText>
        </w:r>
      </w:del>
      <w:ins w:id="90407" w:author="Claude" w:date="2026-10-07T00:00:00Z">
        <w:r>
          <w:rPr>
            <w:rFonts w:ascii="Courier New" w:hAnsi="Courier New" w:cs="Courier New"/>
            <w:sz w:val="24"/>
            <w:szCs w:val="24"/>
          </w:rPr>
          <w:t xml:space="preserve">the interface uses one consistent design with confirmation dialogs and notifications; access</w:t>
        </w:r>
      </w:ins>
      <w:r>
        <w:rPr>
          <w:rFonts w:ascii="Courier New" w:hAnsi="Courier New" w:cs="Courier New"/>
          <w:sz w:val="24"/>
          <w:szCs w:val="24"/>
        </w:rPr>
        <w:t xml:space="preserve"> is role-scoped via RLS, and </w:t>
      </w:r>
      <w:del w:id="90408" w:author="Claude" w:date="2026-10-07T00:00:00Z">
        <w:r>
          <w:rPr>
            <w:rFonts w:ascii="Courier New" w:hAnsi="Courier New" w:cs="Courier New"/>
            <w:sz w:val="24"/>
            <w:szCs w:val="24"/>
          </w:rPr>
          <w:delText xml:space="preserve">the design was validated through Figma prototyping before implementation</w:delText>
        </w:r>
      </w:del>
      <w:ins w:id="90409" w:author="Claude" w:date="2026-10-07T00:00:00Z">
        <w:r>
          <w:rPr>
            <w:rFonts w:ascii="Courier New" w:hAnsi="Courier New" w:cs="Courier New"/>
            <w:sz w:val="24"/>
            <w:szCs w:val="24"/>
          </w:rPr>
          <w:t xml:space="preserve">new chairpersons must replace their temporary password at first login</w:t>
        </w:r>
      </w:ins>
      <w:r>
        <w:rPr>
          <w:rFonts w:ascii="Courier New" w:hAnsi="Courier New" w:cs="Courier New"/>
          <w:sz w:val="24"/>
          <w:szCs w:val="24"/>
        </w:rPr>
        <w:t xml:space="preserve">.</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 xml:space="preserve">curriculum versioning allows new curriculum years to be added without altering audit logic for existing cohorts</w:t>
      </w:r>
      <w:ins w:id="90410" w:author="Claude" w:date="2026-10-07T00:00:00Z">
        <w:r>
          <w:rPr>
            <w:rFonts w:ascii="Courier New" w:hAnsi="Courier New" w:cs="Courier New"/>
            <w:sz w:val="24"/>
            <w:szCs w:val="24"/>
          </w:rPr>
          <w:t xml:space="preserve">; the audit rules are kept in a separate, tested module, and each database change has an undo script</w:t>
        </w:r>
      </w:ins>
      <w:r>
        <w:rPr>
          <w:rFonts w:ascii="Courier New" w:hAnsi="Courier New" w:cs="Courier New"/>
          <w:sz w:val="24"/>
          <w:szCs w:val="24"/>
        </w:rPr>
        <w:t xml:space="preserve">.</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pPr>
        <w:spacing w:line="480" w:lineRule="auto"/>
        <w:jc w:val="both"/>
        <w:rPr>
          <w:ins w:id="90411" w:author="Claude" w:date="2026-10-07T00:00:00Z"/>
          <w:rFonts w:ascii="Courier New" w:hAnsi="Courier New" w:cs="Courier New"/>
          <w:b/>
          <w:bCs/>
          <w:sz w:val="24"/>
          <w:szCs w:val="24"/>
        </w:rPr>
      </w:pPr>
      <w:ins w:id="90412" w:author="Claude" w:date="2026-10-07T00:00:00Z">
        <w:r>
          <w:rPr>
            <w:rFonts w:ascii="Courier New" w:hAnsi="Courier New" w:cs="Courier New"/>
            <w:b/>
            <w:bCs/>
            <w:sz w:val="24"/>
            <w:szCs w:val="24"/>
          </w:rPr>
          <w:t xml:space="preserve">Testing of the System</w:t>
        </w:r>
      </w:ins>
    </w:p>
    <w:p>
      <w:pPr>
        <w:spacing w:line="480" w:lineRule="auto"/>
        <w:ind w:firstLine="720"/>
        <w:jc w:val="both"/>
        <w:rPr>
          <w:ins w:id="90413" w:author="Claude" w:date="2026-10-07T00:00:00Z"/>
          <w:rFonts w:ascii="Courier New" w:hAnsi="Courier New" w:cs="Courier New"/>
          <w:sz w:val="24"/>
          <w:szCs w:val="24"/>
        </w:rPr>
      </w:pPr>
      <w:ins w:id="90414" w:author="Claude" w:date="2026-10-07T00:00:00Z">
        <w:r>
          <w:rPr>
            <w:rFonts w:ascii="Courier New" w:hAnsi="Courier New" w:cs="Courier New"/>
            <w:sz w:val="24"/>
            <w:szCs w:val="24"/>
          </w:rPr>
          <w:t xml:space="preserve">Two kinds of testing were carried out on the developed system: automated unit and integration testing, and functional (end-to-end) testing. User acceptance testing with actual chairpersons and deans, and testing on a hosted (online) deployment, have not yet been done.</w:t>
        </w:r>
      </w:ins>
    </w:p>
    <w:p>
      <w:pPr>
        <w:spacing w:line="480" w:lineRule="auto"/>
        <w:ind w:firstLine="720"/>
        <w:jc w:val="both"/>
        <w:rPr>
          <w:ins w:id="90415" w:author="Claude" w:date="2026-10-07T00:00:00Z"/>
          <w:rFonts w:ascii="Courier New" w:hAnsi="Courier New" w:cs="Courier New"/>
          <w:sz w:val="24"/>
          <w:szCs w:val="24"/>
        </w:rPr>
      </w:pPr>
      <w:ins w:id="90416" w:author="Claude" w:date="2026-10-07T00:00:00Z">
        <w:r>
          <w:rPr>
            <w:rFonts w:ascii="Courier New" w:hAnsi="Courier New" w:cs="Courier New"/>
            <w:b/>
            <w:bCs/>
            <w:sz w:val="24"/>
            <w:szCs w:val="24"/>
          </w:rPr>
          <w:t xml:space="preserve">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ins>
    </w:p>
    <w:tbl>
      <w:tblPr>
        <w:tblStyle w:val="TableGrid"/>
        <w:tblW w:w="0" w:type="auto"/>
        <w:tblLook w:val="04A0" w:firstRow="1" w:lastRow="0" w:firstColumn="1" w:lastColumn="0" w:noHBand="0" w:noVBand="1"/>
      </w:tblPr>
      <w:tblGrid>
        <w:gridCol w:w="2400"/>
        <w:gridCol w:w="6232"/>
      </w:tblGrid>
      <w:tr>
        <w:trPr>
          <w:cantSplit/>
          <w:tblHeader/>
          <w:ins w:id="90417" w:author="Claude" w:date="2026-10-07T00:00:00Z"/>
        </w:trPr>
        <w:tc>
          <w:tcPr>
            <w:tcW w:w="2400" w:type="dxa"/>
          </w:tcPr>
          <w:p>
            <w:pPr>
              <w:spacing w:line="240" w:lineRule="auto" w:after="40" w:before="40"/>
              <w:jc w:val="center"/>
              <w:rPr>
                <w:ins w:id="90418" w:author="Claude" w:date="2026-10-07T00:00:00Z"/>
                <w:rFonts w:ascii="Courier New" w:hAnsi="Courier New" w:cs="Courier New"/>
                <w:b/>
                <w:bCs/>
                <w:sz w:val="20"/>
                <w:szCs w:val="20"/>
              </w:rPr>
            </w:pPr>
            <w:ins w:id="90419" w:author="Claude" w:date="2026-10-07T00:00:00Z">
              <w:r>
                <w:rPr>
                  <w:rFonts w:ascii="Courier New" w:hAnsi="Courier New" w:cs="Courier New"/>
                  <w:b/>
                  <w:bCs/>
                  <w:sz w:val="20"/>
                  <w:szCs w:val="20"/>
                </w:rPr>
                <w:t xml:space="preserve">Area</w:t>
              </w:r>
            </w:ins>
          </w:p>
        </w:tc>
        <w:tc>
          <w:tcPr>
            <w:tcW w:w="6232" w:type="dxa"/>
          </w:tcPr>
          <w:p>
            <w:pPr>
              <w:spacing w:line="240" w:lineRule="auto" w:after="40" w:before="40"/>
              <w:jc w:val="center"/>
              <w:rPr>
                <w:ins w:id="90420" w:author="Claude" w:date="2026-10-07T00:00:00Z"/>
                <w:rFonts w:ascii="Courier New" w:hAnsi="Courier New" w:cs="Courier New"/>
                <w:b/>
                <w:bCs/>
                <w:sz w:val="20"/>
                <w:szCs w:val="20"/>
              </w:rPr>
            </w:pPr>
            <w:ins w:id="90421" w:author="Claude" w:date="2026-10-07T00:00:00Z">
              <w:r>
                <w:rPr>
                  <w:rFonts w:ascii="Courier New" w:hAnsi="Courier New" w:cs="Courier New"/>
                  <w:b/>
                  <w:bCs/>
                  <w:sz w:val="20"/>
                  <w:szCs w:val="20"/>
                </w:rPr>
                <w:t xml:space="preserve">What is checked</w:t>
              </w:r>
            </w:ins>
          </w:p>
        </w:tc>
      </w:tr>
      <w:tr>
        <w:trPr>
          <w:cantSplit/>
          <w:ins w:id="90422" w:author="Claude" w:date="2026-10-07T00:00:00Z"/>
        </w:trPr>
        <w:tc>
          <w:tcPr>
            <w:tcW w:w="2400" w:type="dxa"/>
          </w:tcPr>
          <w:p>
            <w:pPr>
              <w:spacing w:line="240" w:lineRule="auto" w:after="40" w:before="40"/>
              <w:jc w:val="left"/>
              <w:rPr>
                <w:ins w:id="90423" w:author="Claude" w:date="2026-10-07T00:00:00Z"/>
                <w:rFonts w:ascii="Courier New" w:hAnsi="Courier New" w:cs="Courier New"/>
                <w:sz w:val="20"/>
                <w:szCs w:val="20"/>
              </w:rPr>
            </w:pPr>
            <w:ins w:id="90424" w:author="Claude" w:date="2026-10-07T00:00:00Z">
              <w:r>
                <w:rPr>
                  <w:rFonts w:ascii="Courier New" w:hAnsi="Courier New" w:cs="Courier New"/>
                  <w:sz w:val="20"/>
                  <w:szCs w:val="20"/>
                </w:rPr>
                <w:t xml:space="preserve">Audit engine</w:t>
              </w:r>
            </w:ins>
          </w:p>
        </w:tc>
        <w:tc>
          <w:tcPr>
            <w:tcW w:w="6232" w:type="dxa"/>
          </w:tcPr>
          <w:p>
            <w:pPr>
              <w:spacing w:line="240" w:lineRule="auto" w:after="40" w:before="40"/>
              <w:jc w:val="left"/>
              <w:rPr>
                <w:ins w:id="90425" w:author="Claude" w:date="2026-10-07T00:00:00Z"/>
                <w:rFonts w:ascii="Courier New" w:hAnsi="Courier New" w:cs="Courier New"/>
                <w:sz w:val="20"/>
                <w:szCs w:val="20"/>
              </w:rPr>
            </w:pPr>
            <w:ins w:id="90426" w:author="Claude" w:date="2026-10-07T00:00:00Z">
              <w:r>
                <w:rPr>
                  <w:rFonts w:ascii="Courier New" w:hAnsi="Courier New" w:cs="Courier New"/>
                  <w:sz w:val="20"/>
                  <w:szCs w:val="20"/>
                </w:rPr>
                <w:t xml:space="preserve">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ins>
          </w:p>
        </w:tc>
      </w:tr>
      <w:tr>
        <w:trPr>
          <w:cantSplit/>
          <w:ins w:id="90427" w:author="Claude" w:date="2026-10-07T00:00:00Z"/>
        </w:trPr>
        <w:tc>
          <w:tcPr>
            <w:tcW w:w="2400" w:type="dxa"/>
          </w:tcPr>
          <w:p>
            <w:pPr>
              <w:spacing w:line="240" w:lineRule="auto" w:after="40" w:before="40"/>
              <w:jc w:val="left"/>
              <w:rPr>
                <w:ins w:id="90428" w:author="Claude" w:date="2026-10-07T00:00:00Z"/>
                <w:rFonts w:ascii="Courier New" w:hAnsi="Courier New" w:cs="Courier New"/>
                <w:sz w:val="20"/>
                <w:szCs w:val="20"/>
              </w:rPr>
            </w:pPr>
            <w:ins w:id="90429" w:author="Claude" w:date="2026-10-07T00:00:00Z">
              <w:r>
                <w:rPr>
                  <w:rFonts w:ascii="Courier New" w:hAnsi="Courier New" w:cs="Courier New"/>
                  <w:sz w:val="20"/>
                  <w:szCs w:val="20"/>
                </w:rPr>
                <w:t xml:space="preserve">Year level and standing</w:t>
              </w:r>
            </w:ins>
          </w:p>
        </w:tc>
        <w:tc>
          <w:tcPr>
            <w:tcW w:w="6232" w:type="dxa"/>
          </w:tcPr>
          <w:p>
            <w:pPr>
              <w:spacing w:line="240" w:lineRule="auto" w:after="40" w:before="40"/>
              <w:jc w:val="left"/>
              <w:rPr>
                <w:ins w:id="90430" w:author="Claude" w:date="2026-10-07T00:00:00Z"/>
                <w:rFonts w:ascii="Courier New" w:hAnsi="Courier New" w:cs="Courier New"/>
                <w:sz w:val="20"/>
                <w:szCs w:val="20"/>
              </w:rPr>
            </w:pPr>
            <w:ins w:id="90431" w:author="Claude" w:date="2026-10-07T00:00:00Z">
              <w:r>
                <w:rPr>
                  <w:rFonts w:ascii="Courier New" w:hAnsi="Courier New" w:cs="Courier New"/>
                  <w:sz w:val="20"/>
                  <w:szCs w:val="20"/>
                </w:rPr>
                <w:t xml:space="preserve">Operations Manual thresholds (25%, more than 50%, 75%); finishing earlier years; only grades before the current semester; failed and out-of-order subjects excluded; registered level and chairperson override; year standing as of the term taken; "please verify"</w:t>
              </w:r>
            </w:ins>
          </w:p>
        </w:tc>
      </w:tr>
      <w:tr>
        <w:trPr>
          <w:cantSplit/>
          <w:ins w:id="90432" w:author="Claude" w:date="2026-10-07T00:00:00Z"/>
        </w:trPr>
        <w:tc>
          <w:tcPr>
            <w:tcW w:w="2400" w:type="dxa"/>
          </w:tcPr>
          <w:p>
            <w:pPr>
              <w:spacing w:line="240" w:lineRule="auto" w:after="40" w:before="40"/>
              <w:jc w:val="left"/>
              <w:rPr>
                <w:ins w:id="90433" w:author="Claude" w:date="2026-10-07T00:00:00Z"/>
                <w:rFonts w:ascii="Courier New" w:hAnsi="Courier New" w:cs="Courier New"/>
                <w:sz w:val="20"/>
                <w:szCs w:val="20"/>
              </w:rPr>
            </w:pPr>
            <w:ins w:id="90434" w:author="Claude" w:date="2026-10-07T00:00:00Z">
              <w:r>
                <w:rPr>
                  <w:rFonts w:ascii="Courier New" w:hAnsi="Courier New" w:cs="Courier New"/>
                  <w:sz w:val="20"/>
                  <w:szCs w:val="20"/>
                </w:rPr>
                <w:t xml:space="preserve">Regular / irregular</w:t>
              </w:r>
            </w:ins>
          </w:p>
        </w:tc>
        <w:tc>
          <w:tcPr>
            <w:tcW w:w="6232" w:type="dxa"/>
          </w:tcPr>
          <w:p>
            <w:pPr>
              <w:spacing w:line="240" w:lineRule="auto" w:after="40" w:before="40"/>
              <w:jc w:val="left"/>
              <w:rPr>
                <w:ins w:id="90435" w:author="Claude" w:date="2026-10-07T00:00:00Z"/>
                <w:rFonts w:ascii="Courier New" w:hAnsi="Courier New" w:cs="Courier New"/>
                <w:sz w:val="20"/>
                <w:szCs w:val="20"/>
              </w:rPr>
            </w:pPr>
            <w:ins w:id="90436" w:author="Claude" w:date="2026-10-07T00:00:00Z">
              <w:r>
                <w:rPr>
                  <w:rFonts w:ascii="Courier New" w:hAnsi="Courier New" w:cs="Courier New"/>
                  <w:sz w:val="20"/>
                  <w:szCs w:val="20"/>
                </w:rPr>
                <w:t xml:space="preserve">Full load; back subjects on top; already passed; missing subjects; failed earlier; graded in the current term; not determined (no enrollment, no semester set, nothing prescribed)</w:t>
              </w:r>
            </w:ins>
          </w:p>
        </w:tc>
      </w:tr>
      <w:tr>
        <w:trPr>
          <w:cantSplit/>
          <w:ins w:id="90437" w:author="Claude" w:date="2026-10-07T00:00:00Z"/>
        </w:trPr>
        <w:tc>
          <w:tcPr>
            <w:tcW w:w="2400" w:type="dxa"/>
          </w:tcPr>
          <w:p>
            <w:pPr>
              <w:spacing w:line="240" w:lineRule="auto" w:after="40" w:before="40"/>
              <w:jc w:val="left"/>
              <w:rPr>
                <w:ins w:id="90438" w:author="Claude" w:date="2026-10-07T00:00:00Z"/>
                <w:rFonts w:ascii="Courier New" w:hAnsi="Courier New" w:cs="Courier New"/>
                <w:sz w:val="20"/>
                <w:szCs w:val="20"/>
              </w:rPr>
            </w:pPr>
            <w:ins w:id="90439" w:author="Claude" w:date="2026-10-07T00:00:00Z">
              <w:r>
                <w:rPr>
                  <w:rFonts w:ascii="Courier New" w:hAnsi="Courier New" w:cs="Courier New"/>
                  <w:sz w:val="20"/>
                  <w:szCs w:val="20"/>
                </w:rPr>
                <w:t xml:space="preserve">Grade entry</w:t>
              </w:r>
            </w:ins>
          </w:p>
        </w:tc>
        <w:tc>
          <w:tcPr>
            <w:tcW w:w="6232" w:type="dxa"/>
          </w:tcPr>
          <w:p>
            <w:pPr>
              <w:spacing w:line="240" w:lineRule="auto" w:after="40" w:before="40"/>
              <w:jc w:val="left"/>
              <w:rPr>
                <w:ins w:id="90440" w:author="Claude" w:date="2026-10-07T00:00:00Z"/>
                <w:rFonts w:ascii="Courier New" w:hAnsi="Courier New" w:cs="Courier New"/>
                <w:sz w:val="20"/>
                <w:szCs w:val="20"/>
              </w:rPr>
            </w:pPr>
            <w:ins w:id="90441" w:author="Claude" w:date="2026-10-07T00:00:00Z">
              <w:r>
                <w:rPr>
                  <w:rFonts w:ascii="Courier New" w:hAnsi="Courier New" w:cs="Courier New"/>
                  <w:sz w:val="20"/>
                  <w:szCs w:val="20"/>
                </w:rPr>
                <w:t xml:space="preserve">KSU grade values; rejected rows with reasons; same-term violations in any row order; entry order does not matter; violations survive re-saving; INC completion and its term; earlier-term protection and confirmed correction; malformed terms</w:t>
              </w:r>
            </w:ins>
          </w:p>
        </w:tc>
      </w:tr>
      <w:tr>
        <w:trPr>
          <w:cantSplit/>
          <w:ins w:id="90442" w:author="Claude" w:date="2026-10-07T00:00:00Z"/>
        </w:trPr>
        <w:tc>
          <w:tcPr>
            <w:tcW w:w="2400" w:type="dxa"/>
          </w:tcPr>
          <w:p>
            <w:pPr>
              <w:spacing w:line="240" w:lineRule="auto" w:after="40" w:before="40"/>
              <w:jc w:val="left"/>
              <w:rPr>
                <w:ins w:id="90443" w:author="Claude" w:date="2026-10-07T00:00:00Z"/>
                <w:rFonts w:ascii="Courier New" w:hAnsi="Courier New" w:cs="Courier New"/>
                <w:sz w:val="20"/>
                <w:szCs w:val="20"/>
              </w:rPr>
            </w:pPr>
            <w:ins w:id="90444" w:author="Claude" w:date="2026-10-07T00:00:00Z">
              <w:r>
                <w:rPr>
                  <w:rFonts w:ascii="Courier New" w:hAnsi="Courier New" w:cs="Courier New"/>
                  <w:sz w:val="20"/>
                  <w:szCs w:val="20"/>
                </w:rPr>
                <w:t xml:space="preserve">Imports</w:t>
              </w:r>
            </w:ins>
          </w:p>
        </w:tc>
        <w:tc>
          <w:tcPr>
            <w:tcW w:w="6232" w:type="dxa"/>
          </w:tcPr>
          <w:p>
            <w:pPr>
              <w:spacing w:line="240" w:lineRule="auto" w:after="40" w:before="40"/>
              <w:jc w:val="left"/>
              <w:rPr>
                <w:ins w:id="90445" w:author="Claude" w:date="2026-10-07T00:00:00Z"/>
                <w:rFonts w:ascii="Courier New" w:hAnsi="Courier New" w:cs="Courier New"/>
                <w:sz w:val="20"/>
                <w:szCs w:val="20"/>
              </w:rPr>
            </w:pPr>
            <w:ins w:id="90446" w:author="Claude" w:date="2026-10-07T00:00:00Z">
              <w:r>
                <w:rPr>
                  <w:rFonts w:ascii="Courier New" w:hAnsi="Courier New" w:cs="Courier New"/>
                  <w:sz w:val="20"/>
                  <w:szCs w:val="20"/>
                </w:rPr>
                <w:t xml:space="preserve">Curriculum CSV / .xls parsing and the import preview plan; reading CSV, KSU-MIS .xls and Excel re-saved .xls; student template import</w:t>
              </w:r>
            </w:ins>
          </w:p>
        </w:tc>
      </w:tr>
      <w:tr>
        <w:trPr>
          <w:cantSplit/>
          <w:ins w:id="90447" w:author="Claude" w:date="2026-10-07T00:00:00Z"/>
        </w:trPr>
        <w:tc>
          <w:tcPr>
            <w:tcW w:w="2400" w:type="dxa"/>
          </w:tcPr>
          <w:p>
            <w:pPr>
              <w:spacing w:line="240" w:lineRule="auto" w:after="40" w:before="40"/>
              <w:jc w:val="left"/>
              <w:rPr>
                <w:ins w:id="90448" w:author="Claude" w:date="2026-10-07T00:00:00Z"/>
                <w:rFonts w:ascii="Courier New" w:hAnsi="Courier New" w:cs="Courier New"/>
                <w:sz w:val="20"/>
                <w:szCs w:val="20"/>
              </w:rPr>
            </w:pPr>
            <w:ins w:id="90449" w:author="Claude" w:date="2026-10-07T00:00:00Z">
              <w:r>
                <w:rPr>
                  <w:rFonts w:ascii="Courier New" w:hAnsi="Courier New" w:cs="Courier New"/>
                  <w:sz w:val="20"/>
                  <w:szCs w:val="20"/>
                </w:rPr>
                <w:t xml:space="preserve">Other rules</w:t>
              </w:r>
            </w:ins>
          </w:p>
        </w:tc>
        <w:tc>
          <w:tcPr>
            <w:tcW w:w="6232" w:type="dxa"/>
          </w:tcPr>
          <w:p>
            <w:pPr>
              <w:spacing w:line="240" w:lineRule="auto" w:after="40" w:before="40"/>
              <w:jc w:val="left"/>
              <w:rPr>
                <w:ins w:id="90450" w:author="Claude" w:date="2026-10-07T00:00:00Z"/>
                <w:rFonts w:ascii="Courier New" w:hAnsi="Courier New" w:cs="Courier New"/>
                <w:sz w:val="20"/>
                <w:szCs w:val="20"/>
              </w:rPr>
            </w:pPr>
            <w:ins w:id="90451" w:author="Claude" w:date="2026-10-07T00:00:00Z">
              <w:r>
                <w:rPr>
                  <w:rFonts w:ascii="Courier New" w:hAnsi="Courier New" w:cs="Courier New"/>
                  <w:sz w:val="20"/>
                  <w:szCs w:val="20"/>
                </w:rPr>
                <w:t xml:space="preserve">Subject-code matching, student ID format, search terms, password policy and its checklist</w:t>
              </w:r>
            </w:ins>
          </w:p>
        </w:tc>
      </w:tr>
      <w:tr>
        <w:trPr>
          <w:cantSplit/>
          <w:ins w:id="90452" w:author="Claude" w:date="2026-10-07T00:00:00Z"/>
        </w:trPr>
        <w:tc>
          <w:tcPr>
            <w:tcW w:w="2400" w:type="dxa"/>
          </w:tcPr>
          <w:p>
            <w:pPr>
              <w:spacing w:line="240" w:lineRule="auto" w:after="40" w:before="40"/>
              <w:jc w:val="left"/>
              <w:rPr>
                <w:ins w:id="90453" w:author="Claude" w:date="2026-10-07T00:00:00Z"/>
                <w:rFonts w:ascii="Courier New" w:hAnsi="Courier New" w:cs="Courier New"/>
                <w:sz w:val="20"/>
                <w:szCs w:val="20"/>
              </w:rPr>
            </w:pPr>
            <w:ins w:id="90454" w:author="Claude" w:date="2026-10-07T00:00:00Z">
              <w:r>
                <w:rPr>
                  <w:rFonts w:ascii="Courier New" w:hAnsi="Courier New" w:cs="Courier New"/>
                  <w:sz w:val="20"/>
                  <w:szCs w:val="20"/>
                </w:rPr>
                <w:t xml:space="preserve">Server actions and permissions</w:t>
              </w:r>
            </w:ins>
          </w:p>
        </w:tc>
        <w:tc>
          <w:tcPr>
            <w:tcW w:w="6232" w:type="dxa"/>
          </w:tcPr>
          <w:p>
            <w:pPr>
              <w:spacing w:line="240" w:lineRule="auto" w:after="40" w:before="40"/>
              <w:jc w:val="left"/>
              <w:rPr>
                <w:ins w:id="90455" w:author="Claude" w:date="2026-10-07T00:00:00Z"/>
                <w:rFonts w:ascii="Courier New" w:hAnsi="Courier New" w:cs="Courier New"/>
                <w:sz w:val="20"/>
                <w:szCs w:val="20"/>
              </w:rPr>
            </w:pPr>
            <w:ins w:id="90456" w:author="Claude" w:date="2026-10-07T00:00:00Z">
              <w:r>
                <w:rPr>
                  <w:rFonts w:ascii="Courier New" w:hAnsi="Courier New" w:cs="Courier New"/>
                  <w:sz w:val="20"/>
                  <w:szCs w:val="20"/>
                </w:rPr>
                <w:t xml:space="preserve">Registering, importing and editing students (ID validation); dean and chairperson permission checks for reassigning chairpersons, creating programs and accepting shift-ins</w:t>
              </w:r>
            </w:ins>
          </w:p>
        </w:tc>
      </w:tr>
    </w:tbl>
    <w:p>
      <w:pPr>
        <w:spacing w:line="480" w:lineRule="auto"/>
        <w:jc w:val="center"/>
        <w:rPr>
          <w:ins w:id="90457" w:author="Claude" w:date="2026-10-07T00:00:00Z"/>
          <w:rFonts w:ascii="Courier New" w:hAnsi="Courier New" w:cs="Courier New"/>
          <w:b/>
          <w:bCs/>
          <w:sz w:val="24"/>
          <w:szCs w:val="24"/>
        </w:rPr>
      </w:pPr>
      <w:ins w:id="90458" w:author="Claude" w:date="2026-10-07T00:00:00Z">
        <w:r>
          <w:rPr>
            <w:rFonts w:ascii="Courier New" w:hAnsi="Courier New" w:cs="Courier New"/>
            <w:b/>
            <w:bCs/>
            <w:sz w:val="24"/>
            <w:szCs w:val="24"/>
          </w:rPr>
          <w:t xml:space="preserve">Table 4.4</w:t>
        </w:r>
      </w:ins>
    </w:p>
    <w:p>
      <w:pPr>
        <w:spacing w:line="480" w:lineRule="auto"/>
        <w:ind w:firstLine="720"/>
        <w:jc w:val="both"/>
        <w:rPr>
          <w:ins w:id="90459" w:author="Claude" w:date="2026-10-07T00:00:00Z"/>
          <w:rFonts w:ascii="Courier New" w:hAnsi="Courier New" w:cs="Courier New"/>
          <w:sz w:val="24"/>
          <w:szCs w:val="24"/>
        </w:rPr>
      </w:pPr>
      <w:ins w:id="90460" w:author="Claude" w:date="2026-10-07T00:00:00Z">
        <w:r>
          <w:rPr>
            <w:rFonts w:ascii="Courier New" w:hAnsi="Courier New" w:cs="Courier New"/>
            <w:b/>
            <w:bCs/>
            <w:sz w:val="24"/>
            <w:szCs w:val="24"/>
          </w:rPr>
          <w:t xml:space="preserve">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ins>
    </w:p>
    <w:p>
      <w:pPr>
        <w:spacing w:line="480" w:lineRule="auto"/>
        <w:ind w:firstLine="720"/>
        <w:jc w:val="both"/>
        <w:rPr>
          <w:ins w:id="90461" w:author="Claude" w:date="2026-10-07T00:00:00Z"/>
          <w:rFonts w:ascii="Courier New" w:hAnsi="Courier New" w:cs="Courier New"/>
          <w:sz w:val="24"/>
          <w:szCs w:val="24"/>
        </w:rPr>
      </w:pPr>
      <w:ins w:id="90462" w:author="Claude" w:date="2026-10-07T00:00:00Z">
        <w:r>
          <w:rPr>
            <w:rFonts w:ascii="Courier New" w:hAnsi="Courier New" w:cs="Courier New"/>
            <w:b/>
            <w:bCs/>
            <w:sz w:val="24"/>
            <w:szCs w:val="24"/>
          </w:rPr>
          <w:t xml:space="preserve">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ins>
    </w:p>
    <w:p>
      <w:pPr>
        <w:numPr>
          <w:ilvl w:val="0"/>
          <w:numId w:val="4"/>
        </w:numPr>
        <w:spacing w:after="0" w:line="480" w:lineRule="auto"/>
        <w:jc w:val="both"/>
        <w:rPr>
          <w:ins w:id="90463" w:author="Claude" w:date="2026-10-07T00:00:00Z"/>
          <w:rFonts w:ascii="Courier New" w:hAnsi="Courier New" w:cs="Courier New"/>
          <w:sz w:val="24"/>
          <w:szCs w:val="24"/>
        </w:rPr>
      </w:pPr>
      <w:ins w:id="90464" w:author="Claude" w:date="2026-10-07T00:00:00Z">
        <w:r>
          <w:rPr>
            <w:rFonts w:ascii="Courier New" w:hAnsi="Courier New" w:cs="Courier New"/>
            <w:sz w:val="24"/>
            <w:szCs w:val="24"/>
          </w:rPr>
          <w:t xml:space="preserve">grades entered out of order (e.g., second-semester grades before first-semester grades) were wrongly flagged;</w:t>
        </w:r>
      </w:ins>
    </w:p>
    <w:p>
      <w:pPr>
        <w:numPr>
          <w:ilvl w:val="0"/>
          <w:numId w:val="4"/>
        </w:numPr>
        <w:spacing w:after="0" w:line="480" w:lineRule="auto"/>
        <w:jc w:val="both"/>
        <w:rPr>
          <w:ins w:id="90465" w:author="Claude" w:date="2026-10-07T00:00:00Z"/>
          <w:rFonts w:ascii="Courier New" w:hAnsi="Courier New" w:cs="Courier New"/>
          <w:sz w:val="24"/>
          <w:szCs w:val="24"/>
        </w:rPr>
      </w:pPr>
      <w:ins w:id="90466" w:author="Claude" w:date="2026-10-07T00:00:00Z">
        <w:r>
          <w:rPr>
            <w:rFonts w:ascii="Courier New" w:hAnsi="Courier New" w:cs="Courier New"/>
            <w:sz w:val="24"/>
            <w:szCs w:val="24"/>
          </w:rPr>
          <w:t xml:space="preserve">a prerequisite passed only in a later term was not caught if it happened to be entered first;</w:t>
        </w:r>
      </w:ins>
    </w:p>
    <w:p>
      <w:pPr>
        <w:numPr>
          <w:ilvl w:val="0"/>
          <w:numId w:val="4"/>
        </w:numPr>
        <w:spacing w:after="0" w:line="480" w:lineRule="auto"/>
        <w:jc w:val="both"/>
        <w:rPr>
          <w:ins w:id="90467" w:author="Claude" w:date="2026-10-07T00:00:00Z"/>
          <w:rFonts w:ascii="Courier New" w:hAnsi="Courier New" w:cs="Courier New"/>
          <w:sz w:val="24"/>
          <w:szCs w:val="24"/>
        </w:rPr>
      </w:pPr>
      <w:ins w:id="90468" w:author="Claude" w:date="2026-10-07T00:00:00Z">
        <w:r>
          <w:rPr>
            <w:rFonts w:ascii="Courier New" w:hAnsi="Courier New" w:cs="Courier New"/>
            <w:sz w:val="24"/>
            <w:szCs w:val="24"/>
          </w:rPr>
          <w:t xml:space="preserve">same-term prerequisite violations were caught or missed depending on the order of the rows;</w:t>
        </w:r>
      </w:ins>
    </w:p>
    <w:p>
      <w:pPr>
        <w:numPr>
          <w:ilvl w:val="0"/>
          <w:numId w:val="4"/>
        </w:numPr>
        <w:spacing w:after="0" w:line="480" w:lineRule="auto"/>
        <w:jc w:val="both"/>
        <w:rPr>
          <w:ins w:id="90469" w:author="Claude" w:date="2026-10-07T00:00:00Z"/>
          <w:rFonts w:ascii="Courier New" w:hAnsi="Courier New" w:cs="Courier New"/>
          <w:sz w:val="24"/>
          <w:szCs w:val="24"/>
        </w:rPr>
      </w:pPr>
      <w:ins w:id="90470" w:author="Claude" w:date="2026-10-07T00:00:00Z">
        <w:r>
          <w:rPr>
            <w:rFonts w:ascii="Courier New" w:hAnsi="Courier New" w:cs="Courier New"/>
            <w:sz w:val="24"/>
            <w:szCs w:val="24"/>
          </w:rPr>
          <w:t xml:space="preserve">co-requisite results depended on the order of entry; and</w:t>
        </w:r>
      </w:ins>
    </w:p>
    <w:p>
      <w:pPr>
        <w:numPr>
          <w:ilvl w:val="0"/>
          <w:numId w:val="4"/>
        </w:numPr>
        <w:spacing w:after="0" w:line="480" w:lineRule="auto"/>
        <w:jc w:val="both"/>
        <w:rPr>
          <w:ins w:id="90471" w:author="Claude" w:date="2026-10-07T00:00:00Z"/>
          <w:rFonts w:ascii="Courier New" w:hAnsi="Courier New" w:cs="Courier New"/>
          <w:sz w:val="24"/>
          <w:szCs w:val="24"/>
        </w:rPr>
      </w:pPr>
      <w:ins w:id="90472" w:author="Claude" w:date="2026-10-07T00:00:00Z">
        <w:r>
          <w:rPr>
            <w:rFonts w:ascii="Courier New" w:hAnsi="Courier New" w:cs="Courier New"/>
            <w:sz w:val="24"/>
            <w:szCs w:val="24"/>
          </w:rPr>
          <w:t xml:space="preserve">re-saving a flagged grade after the prerequisite was entered erased the violation.</w:t>
        </w:r>
      </w:ins>
    </w:p>
    <w:p>
      <w:pPr>
        <w:spacing w:line="480" w:lineRule="auto"/>
        <w:ind w:firstLine="720"/>
        <w:jc w:val="both"/>
        <w:rPr>
          <w:ins w:id="90473" w:author="Claude" w:date="2026-10-07T00:00:00Z"/>
          <w:rFonts w:ascii="Courier New" w:hAnsi="Courier New" w:cs="Courier New"/>
          <w:sz w:val="24"/>
          <w:szCs w:val="24"/>
        </w:rPr>
      </w:pPr>
      <w:ins w:id="90474" w:author="Claude" w:date="2026-10-07T00:00:00Z">
        <w:r>
          <w:rPr>
            <w:rFonts w:ascii="Courier New" w:hAnsi="Courier New" w:cs="Courier New"/>
            <w:sz w:val="24"/>
            <w:szCs w:val="24"/>
          </w:rPr>
          <w:t xml:space="preserve">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ins>
    </w:p>
    <w:p w14:paraId="0F068260"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w:t>
      </w:r>
      <w:del w:id="90475" w:author="Claude" w:date="2026-10-07T00:00:00Z">
        <w:r>
          <w:rPr>
            <w:rFonts w:ascii="Courier New" w:hAnsi="Courier New" w:cs="Courier New"/>
            <w:sz w:val="24"/>
            <w:szCs w:val="24"/>
          </w:rPr>
          <w:delText xml:space="preserve">was</w:delText>
        </w:r>
      </w:del>
      <w:ins w:id="90476" w:author="Claude" w:date="2026-10-07T00:00:00Z">
        <w:r>
          <w:rPr>
            <w:rFonts w:ascii="Courier New" w:hAnsi="Courier New" w:cs="Courier New"/>
            <w:sz w:val="24"/>
            <w:szCs w:val="24"/>
          </w:rPr>
          <w:t xml:space="preserve">is to be</w:t>
        </w:r>
      </w:ins>
      <w:r>
        <w:rPr>
          <w:rFonts w:ascii="Courier New" w:hAnsi="Courier New" w:cs="Courier New"/>
          <w:sz w:val="24"/>
          <w:szCs w:val="24"/>
        </w:rPr>
        <w:t xml:space="preserve"> evaluated by the Program Chairpersons and selected IT experts using a Google Form-based instrument built on the ISO/IEC 25010 software quality model, with each characteristic mapped to a specific </w:t>
      </w:r>
      <w:del w:id="90477" w:author="Claude" w:date="2026-10-07T00:00:00Z">
        <w:r>
          <w:rPr>
            <w:rFonts w:ascii="Courier New" w:hAnsi="Courier New" w:cs="Courier New"/>
            <w:sz w:val="24"/>
            <w:szCs w:val="24"/>
          </w:rPr>
          <w:delText xml:space="preserve">module</w:delText>
        </w:r>
      </w:del>
      <w:ins w:id="90478" w:author="Claude" w:date="2026-10-07T00:00:00Z">
        <w:r>
          <w:rPr>
            <w:rFonts w:ascii="Courier New" w:hAnsi="Courier New" w:cs="Courier New"/>
            <w:sz w:val="24"/>
            <w:szCs w:val="24"/>
          </w:rPr>
          <w:t xml:space="preserve">part</w:t>
        </w:r>
      </w:ins>
      <w:r>
        <w:rPr>
          <w:rFonts w:ascii="Courier New" w:hAnsi="Courier New" w:cs="Courier New"/>
          <w:sz w:val="24"/>
          <w:szCs w:val="24"/>
        </w:rPr>
        <w:t xml:space="preserve"> of the system. Responses </w:t>
      </w:r>
      <w:del w:id="90479" w:author="Claude" w:date="2026-10-07T00:00:00Z">
        <w:r>
          <w:rPr>
            <w:rFonts w:ascii="Courier New" w:hAnsi="Courier New" w:cs="Courier New"/>
            <w:sz w:val="24"/>
            <w:szCs w:val="24"/>
          </w:rPr>
          <w:delText xml:space="preserve">were</w:delText>
        </w:r>
      </w:del>
      <w:ins w:id="90480" w:author="Claude" w:date="2026-10-07T00:00:00Z">
        <w:r>
          <w:rPr>
            <w:rFonts w:ascii="Courier New" w:hAnsi="Courier New" w:cs="Courier New"/>
            <w:sz w:val="24"/>
            <w:szCs w:val="24"/>
          </w:rPr>
          <w:t xml:space="preserve">will be</w:t>
        </w:r>
      </w:ins>
      <w:r>
        <w:rPr>
          <w:rFonts w:ascii="Courier New" w:hAnsi="Courier New" w:cs="Courier New"/>
          <w:sz w:val="24"/>
          <w:szCs w:val="24"/>
        </w:rPr>
        <w:t xml:space="preserve"> analyzed using the Weighted Mean. Table 4.</w:t>
      </w:r>
      <w:del w:id="90481" w:author="Claude" w:date="2026-10-07T00:00:00Z">
        <w:r>
          <w:rPr>
            <w:rFonts w:ascii="Courier New" w:hAnsi="Courier New" w:cs="Courier New"/>
            <w:sz w:val="24"/>
            <w:szCs w:val="24"/>
          </w:rPr>
          <w:delText xml:space="preserve">1 presents</w:delText>
        </w:r>
      </w:del>
      <w:ins w:id="90482" w:author="Claude" w:date="2026-10-07T00:00:00Z">
        <w:r>
          <w:rPr>
            <w:rFonts w:ascii="Courier New" w:hAnsi="Courier New" w:cs="Courier New"/>
            <w:sz w:val="24"/>
            <w:szCs w:val="24"/>
          </w:rPr>
          <w:t xml:space="preserve">5 will present</w:t>
        </w:r>
      </w:ins>
      <w:r>
        <w:rPr>
          <w:rFonts w:ascii="Courier New" w:hAnsi="Courier New" w:cs="Courier New"/>
          <w:sz w:val="24"/>
          <w:szCs w:val="24"/>
        </w:rPr>
        <w:t xml:space="preserve"> the extent of compliance per quality characteristic.</w:t>
      </w:r>
    </w:p>
    <w:tbl>
      <w:tblPr>
        <w:tblStyle w:val="TableGrid"/>
        <w:tblW w:w="0" w:type="auto"/>
        <w:tblLook w:val="04A0" w:firstRow="1" w:lastRow="0" w:firstColumn="1" w:lastColumn="0" w:noHBand="0" w:noVBand="1"/>
      </w:tblPr>
      <w:tblGrid>
        <w:gridCol w:w="2395"/>
        <w:gridCol w:w="2377"/>
        <w:gridCol w:w="1627"/>
        <w:gridCol w:w="2233"/>
      </w:tblGrid>
      <w:tr w:rsidR="005D7A48" w14:paraId="4707E440" w14:textId="77777777">
        <w:trPr>
          <w:cantSplit/>
          <w:tblHeader/>
        </w:trPr>
        <w:tc>
          <w:tcPr>
            <w:tcW w:w="2400" w:type="dxa"/>
          </w:tcPr>
          <w:p w14:paraId="129BAF3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Audit Engine / </w:t>
            </w:r>
            <w:del w:id="90483" w:author="Claude" w:date="2026-10-07T00:00:00Z">
              <w:r>
                <w:rPr>
                  <w:rFonts w:ascii="Courier New" w:hAnsi="Courier New" w:cs="Courier New"/>
                  <w:sz w:val="24"/>
                  <w:szCs w:val="24"/>
                </w:rPr>
                <w:delText xml:space="preserve">Automatic Flagging</w:delText>
              </w:r>
            </w:del>
            <w:ins w:id="90484" w:author="Claude" w:date="2026-10-07T00:00:00Z">
              <w:r>
                <w:rPr>
                  <w:rFonts w:ascii="Courier New" w:hAnsi="Courier New" w:cs="Courier New"/>
                  <w:sz w:val="24"/>
                  <w:szCs w:val="24"/>
                </w:rPr>
                <w:t xml:space="preserve">grade entry and violation flagging</w:t>
              </w:r>
            </w:ins>
          </w:p>
        </w:tc>
        <w:tc>
          <w:tcPr>
            <w:tcW w:w="1700" w:type="dxa"/>
          </w:tcPr>
          <w:p w14:paraId="72AD1AB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line="480" w:lineRule="auto"/>
              <w:jc w:val="both"/>
              <w:rPr>
                <w:rFonts w:ascii="Courier New" w:hAnsi="Courier New" w:cs="Courier New"/>
                <w:sz w:val="24"/>
                <w:szCs w:val="24"/>
              </w:rPr>
            </w:pPr>
            <w:del w:id="90485" w:author="Claude" w:date="2026-10-07T00:00:00Z">
              <w:r>
                <w:rPr>
                  <w:rFonts w:ascii="Courier New" w:hAnsi="Courier New" w:cs="Courier New"/>
                  <w:sz w:val="24"/>
                  <w:szCs w:val="24"/>
                </w:rPr>
                <w:delText xml:space="preserve">Manual Data Import Fail-Safe</w:delText>
              </w:r>
            </w:del>
            <w:ins w:id="90486" w:author="Claude" w:date="2026-10-07T00:00:00Z">
              <w:r>
                <w:rPr>
                  <w:rFonts w:ascii="Courier New" w:hAnsi="Courier New" w:cs="Courier New"/>
                  <w:sz w:val="24"/>
                  <w:szCs w:val="24"/>
                </w:rPr>
                <w:t xml:space="preserve">Consistent audit results / validated imports</w:t>
              </w:r>
            </w:ins>
          </w:p>
        </w:tc>
        <w:tc>
          <w:tcPr>
            <w:tcW w:w="1700" w:type="dxa"/>
          </w:tcPr>
          <w:p w14:paraId="201A8F1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line="480" w:lineRule="auto"/>
              <w:jc w:val="both"/>
              <w:rPr>
                <w:rFonts w:ascii="Courier New" w:hAnsi="Courier New" w:cs="Courier New"/>
                <w:sz w:val="24"/>
                <w:szCs w:val="24"/>
              </w:rPr>
            </w:pPr>
            <w:del w:id="90487" w:author="Claude" w:date="2026-10-07T00:00:00Z">
              <w:r>
                <w:rPr>
                  <w:rFonts w:ascii="Courier New" w:hAnsi="Courier New" w:cs="Courier New"/>
                  <w:sz w:val="24"/>
                  <w:szCs w:val="24"/>
                </w:rPr>
                <w:delText xml:space="preserve">MIS Synchronization</w:delText>
              </w:r>
            </w:del>
            <w:ins w:id="90488" w:author="Claude" w:date="2026-10-07T00:00:00Z">
              <w:r>
                <w:rPr>
                  <w:rFonts w:ascii="Courier New" w:hAnsi="Courier New" w:cs="Courier New"/>
                  <w:sz w:val="24"/>
                  <w:szCs w:val="24"/>
                </w:rPr>
                <w:t xml:space="preserve">Audit and dashboard loading time</w:t>
              </w:r>
            </w:ins>
          </w:p>
        </w:tc>
        <w:tc>
          <w:tcPr>
            <w:tcW w:w="1700" w:type="dxa"/>
          </w:tcPr>
          <w:p w14:paraId="1294E0C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line="480" w:lineRule="auto"/>
              <w:jc w:val="both"/>
              <w:rPr>
                <w:rFonts w:ascii="Courier New" w:hAnsi="Courier New" w:cs="Courier New"/>
                <w:sz w:val="24"/>
                <w:szCs w:val="24"/>
              </w:rPr>
            </w:pPr>
            <w:del w:id="90491" w:author="Claude" w:date="2026-10-07T00:00:00Z">
              <w:r>
                <w:rPr>
                  <w:rFonts w:ascii="Courier New" w:hAnsi="Courier New" w:cs="Courier New"/>
                  <w:sz w:val="24"/>
                  <w:szCs w:val="24"/>
                </w:rPr>
                <w:delText xml:space="preserve">Command Center Dashboard</w:delText>
              </w:r>
            </w:del>
            <w:ins w:id="90492" w:author="Claude" w:date="2026-10-07T00:00:00Z">
              <w:r>
                <w:rPr>
                  <w:rFonts w:ascii="Courier New" w:hAnsi="Courier New" w:cs="Courier New"/>
                  <w:sz w:val="24"/>
                  <w:szCs w:val="24"/>
                </w:rPr>
                <w:t xml:space="preserve">Dashboard and student audit page</w:t>
              </w:r>
            </w:ins>
          </w:p>
        </w:tc>
        <w:tc>
          <w:tcPr>
            <w:tcW w:w="1700" w:type="dxa"/>
          </w:tcPr>
          <w:p w14:paraId="7158244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line="480" w:lineRule="auto"/>
              <w:jc w:val="both"/>
              <w:rPr>
                <w:rFonts w:ascii="Courier New" w:hAnsi="Courier New" w:cs="Courier New"/>
                <w:sz w:val="24"/>
                <w:szCs w:val="24"/>
              </w:rPr>
            </w:pPr>
            <w:del w:id="90489" w:author="Claude" w:date="2026-10-07T00:00:00Z">
              <w:r>
                <w:rPr>
                  <w:rFonts w:ascii="Courier New" w:hAnsi="Courier New" w:cs="Courier New"/>
                  <w:sz w:val="24"/>
                  <w:szCs w:val="24"/>
                </w:rPr>
                <w:delText xml:space="preserve">Command Center Dashboard / RLS access control</w:delText>
              </w:r>
            </w:del>
            <w:ins w:id="90490" w:author="Claude" w:date="2026-10-07T00:00:00Z">
              <w:r>
                <w:rPr>
                  <w:rFonts w:ascii="Courier New" w:hAnsi="Courier New" w:cs="Courier New"/>
                  <w:sz w:val="24"/>
                  <w:szCs w:val="24"/>
                </w:rPr>
                <w:t xml:space="preserve">RLS access control / password policy</w:t>
              </w:r>
            </w:ins>
          </w:p>
        </w:tc>
        <w:tc>
          <w:tcPr>
            <w:tcW w:w="1700" w:type="dxa"/>
          </w:tcPr>
          <w:p w14:paraId="1587E70C"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line="480" w:lineRule="auto"/>
              <w:jc w:val="both"/>
              <w:rPr>
                <w:rFonts w:ascii="Courier New" w:hAnsi="Courier New" w:cs="Courier New"/>
                <w:sz w:val="24"/>
                <w:szCs w:val="24"/>
              </w:rPr>
            </w:pPr>
            <w:del w:id="90493" w:author="Claude" w:date="2026-10-07T00:00:00Z">
              <w:r>
                <w:rPr>
                  <w:rFonts w:ascii="Courier New" w:hAnsi="Courier New" w:cs="Courier New"/>
                  <w:sz w:val="24"/>
                  <w:szCs w:val="24"/>
                </w:rPr>
                <w:delText xml:space="preserve">Curriculum versioning</w:delText>
              </w:r>
            </w:del>
            <w:ins w:id="90494" w:author="Claude" w:date="2026-10-07T00:00:00Z">
              <w:r>
                <w:rPr>
                  <w:rFonts w:ascii="Courier New" w:hAnsi="Courier New" w:cs="Courier New"/>
                  <w:sz w:val="24"/>
                  <w:szCs w:val="24"/>
                </w:rPr>
                <w:t xml:space="preserve">Curriculum versioning / modular audit rules</w:t>
              </w:r>
            </w:ins>
          </w:p>
        </w:tc>
        <w:tc>
          <w:tcPr>
            <w:tcW w:w="1700" w:type="dxa"/>
          </w:tcPr>
          <w:p w14:paraId="6795DA3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Data integrity / </w:t>
            </w:r>
            <w:ins w:id="90495" w:author="Claude" w:date="2026-10-07T00:00:00Z">
              <w:r>
                <w:rPr>
                  <w:rFonts w:ascii="Courier New" w:hAnsi="Courier New" w:cs="Courier New"/>
                  <w:sz w:val="24"/>
                  <w:szCs w:val="24"/>
                </w:rPr>
                <w:t xml:space="preserve">confirmations / </w:t>
              </w:r>
            </w:ins>
            <w:r>
              <w:rPr>
                <w:rFonts w:ascii="Courier New" w:hAnsi="Courier New" w:cs="Courier New"/>
                <w:sz w:val="24"/>
                <w:szCs w:val="24"/>
              </w:rPr>
              <w:t xml:space="preserve">access safeguards</w:t>
            </w:r>
          </w:p>
        </w:tc>
        <w:tc>
          <w:tcPr>
            <w:tcW w:w="1700" w:type="dxa"/>
          </w:tcPr>
          <w:p w14:paraId="35C834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bl>
    <w:p w14:paraId="0A8CA1C8" w14:textId="77777777" w:rsidR="005D7A48" w:rsidRDefault="005D7A48">
      <w:pPr>
        <w:spacing w:line="480" w:lineRule="auto"/>
        <w:rPr>
          <w:rFonts w:ascii="Courier New" w:hAnsi="Courier New" w:cs="Courier New"/>
          <w:sz w:val="24"/>
          <w:szCs w:val="24"/>
        </w:rPr>
      </w:pPr>
    </w:p>
    <w:p w14:paraId="50272C81"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w:t>
      </w:r>
      <w:del w:id="90496" w:author="Claude" w:date="2026-10-07T00:00:00Z">
        <w:r>
          <w:rPr>
            <w:rFonts w:ascii="Courier New" w:hAnsi="Courier New" w:cs="Courier New"/>
            <w:b/>
            <w:bCs/>
            <w:sz w:val="24"/>
            <w:szCs w:val="24"/>
          </w:rPr>
          <w:delText xml:space="preserve">1</w:delText>
        </w:r>
      </w:del>
      <w:ins w:id="90497" w:author="Claude" w:date="2026-10-07T00:00:00Z">
        <w:r>
          <w:rPr>
            <w:rFonts w:ascii="Courier New" w:hAnsi="Courier New" w:cs="Courier New"/>
            <w:b/>
            <w:bCs/>
            <w:sz w:val="24"/>
            <w:szCs w:val="24"/>
          </w:rPr>
          <w:t xml:space="preserve">5</w:t>
        </w:r>
      </w:ins>
    </w:p>
    <w:p w14:paraId="09E32935" w14:textId="77777777" w:rsidR="005D7A48" w:rsidRDefault="00000000">
      <w:pPr>
        <w:spacing w:line="480" w:lineRule="auto"/>
        <w:ind w:firstLine="720"/>
        <w:jc w:val="both"/>
        <w:rPr>
          <w:rFonts w:ascii="Courier New" w:hAnsi="Courier New" w:cs="Courier New"/>
          <w:sz w:val="24"/>
          <w:szCs w:val="24"/>
        </w:rPr>
      </w:pPr>
      <w:commentRangeStart w:id="4"/>
      <w:r>
        <w:rPr>
          <w:rFonts w:ascii="Courier New" w:hAnsi="Courier New" w:cs="Courier New"/>
          <w:sz w:val="24"/>
          <w:szCs w:val="24"/>
        </w:rPr>
        <w:t xml:space="preserve">(</w:t>
      </w:r>
      <w:del w:id="90498" w:author="Claude" w:date="2026-10-07T00:00:00Z">
        <w:r>
          <w:rPr>
            <w:rFonts w:ascii="Courier New" w:hAnsi="Courier New" w:cs="Courier New"/>
            <w:sz w:val="24"/>
            <w:szCs w:val="24"/>
          </w:rPr>
          <w:delText xml:space="preserve">Weighted</w:delText>
        </w:r>
      </w:del>
      <w:ins w:id="90499" w:author="Claude" w:date="2026-10-07T00:00:00Z">
        <w:r>
          <w:rPr>
            <w:rFonts w:ascii="Courier New" w:hAnsi="Courier New" w:cs="Courier New"/>
            <w:sz w:val="24"/>
            <w:szCs w:val="24"/>
          </w:rPr>
          <w:t xml:space="preserve">The ISO/IEC 25010 evaluation has not yet been conducted. The weighted</w:t>
        </w:r>
      </w:ins>
      <w:r>
        <w:rPr>
          <w:rFonts w:ascii="Courier New" w:hAnsi="Courier New" w:cs="Courier New"/>
          <w:sz w:val="24"/>
          <w:szCs w:val="24"/>
        </w:rPr>
        <w:t xml:space="preserve"> means and verbal interpretations </w:t>
      </w:r>
      <w:del w:id="90500" w:author="Claude" w:date="2026-10-07T00:00:00Z">
        <w:r>
          <w:rPr>
            <w:rFonts w:ascii="Courier New" w:hAnsi="Courier New" w:cs="Courier New"/>
            <w:sz w:val="24"/>
            <w:szCs w:val="24"/>
          </w:rPr>
          <w:delText xml:space="preserve">to be completed upon full tally of the ISO/IEC 25010 survey responses</w:delText>
        </w:r>
      </w:del>
      <w:ins w:id="90501" w:author="Claude" w:date="2026-10-07T00:00:00Z">
        <w:r>
          <w:rPr>
            <w:rFonts w:ascii="Courier New" w:hAnsi="Courier New" w:cs="Courier New"/>
            <w:sz w:val="24"/>
            <w:szCs w:val="24"/>
          </w:rPr>
          <w:t xml:space="preserve">will be completed once the survey responses are tallied</w:t>
        </w:r>
      </w:ins>
      <w:r>
        <w:rPr>
          <w:rFonts w:ascii="Courier New" w:hAnsi="Courier New" w:cs="Courier New"/>
          <w:sz w:val="24"/>
          <w:szCs w:val="24"/>
        </w:rPr>
        <w:t xml:space="preserve">.)</w:t>
      </w:r>
      <w:commentRangeEnd w:id="4"/>
      <w:r>
        <w:rPr>
          <w:rStyle w:val="CommentReference"/>
        </w:rPr>
        <w:commentReference w:id="4"/>
      </w:r>
    </w:p>
    <w:p w14:paraId="6AB08FA6" w14:textId="77777777" w:rsidR="00B117A3" w:rsidRDefault="00B117A3">
      <w:pPr>
        <w:spacing w:line="480" w:lineRule="auto"/>
        <w:ind w:firstLine="720"/>
        <w:jc w:val="both"/>
        <w:rPr>
          <w:rFonts w:ascii="Courier New" w:hAnsi="Courier New" w:cs="Courier New"/>
          <w:sz w:val="24"/>
          <w:szCs w:val="24"/>
        </w:rPr>
      </w:pPr>
    </w:p>
    <w:p w14:paraId="1283B264" w14:textId="77777777" w:rsidR="00B117A3" w:rsidRDefault="00B117A3">
      <w:pPr>
        <w:spacing w:line="480" w:lineRule="auto"/>
        <w:ind w:firstLine="720"/>
        <w:jc w:val="both"/>
        <w:rPr>
          <w:rFonts w:ascii="Courier New" w:hAnsi="Courier New" w:cs="Courier New"/>
          <w:sz w:val="24"/>
          <w:szCs w:val="24"/>
        </w:rPr>
      </w:pPr>
    </w:p>
    <w:p w14:paraId="615F6D0F" w14:textId="77777777" w:rsidR="00B117A3" w:rsidRDefault="00B117A3">
      <w:pPr>
        <w:spacing w:line="480" w:lineRule="auto"/>
        <w:ind w:firstLine="720"/>
        <w:jc w:val="both"/>
        <w:rPr>
          <w:rFonts w:ascii="Courier New" w:hAnsi="Courier New" w:cs="Courier New"/>
          <w:sz w:val="24"/>
          <w:szCs w:val="24"/>
        </w:rPr>
      </w:pPr>
    </w:p>
    <w:p w14:paraId="24E7C446" w14:textId="77777777" w:rsidR="00B117A3" w:rsidRDefault="00B117A3">
      <w:pPr>
        <w:spacing w:line="480" w:lineRule="auto"/>
        <w:ind w:firstLine="720"/>
        <w:jc w:val="both"/>
        <w:rPr>
          <w:rFonts w:ascii="Courier New" w:hAnsi="Courier New" w:cs="Courier New"/>
          <w:sz w:val="24"/>
          <w:szCs w:val="24"/>
        </w:rPr>
      </w:pPr>
    </w:p>
    <w:p w14:paraId="6A617384" w14:textId="77777777" w:rsidR="00B117A3" w:rsidRDefault="00B117A3">
      <w:pPr>
        <w:spacing w:line="480" w:lineRule="auto"/>
        <w:ind w:firstLine="720"/>
        <w:jc w:val="both"/>
        <w:rPr>
          <w:rFonts w:ascii="Courier New" w:hAnsi="Courier New" w:cs="Courier New"/>
          <w:sz w:val="24"/>
          <w:szCs w:val="24"/>
        </w:rPr>
      </w:pPr>
    </w:p>
    <w:p w14:paraId="379970BC" w14:textId="77777777" w:rsidR="00B117A3" w:rsidRDefault="00B117A3">
      <w:pPr>
        <w:spacing w:line="480" w:lineRule="auto"/>
        <w:ind w:firstLine="720"/>
        <w:jc w:val="both"/>
        <w:rPr>
          <w:rFonts w:ascii="Courier New" w:hAnsi="Courier New" w:cs="Courier New"/>
          <w:sz w:val="24"/>
          <w:szCs w:val="24"/>
        </w:rPr>
      </w:pPr>
    </w:p>
    <w:p w14:paraId="1486B7B6" w14:textId="77777777" w:rsidR="00B117A3" w:rsidRDefault="00B117A3">
      <w:pPr>
        <w:spacing w:line="480" w:lineRule="auto"/>
        <w:ind w:firstLine="720"/>
        <w:jc w:val="both"/>
        <w:rPr>
          <w:rFonts w:ascii="Courier New" w:hAnsi="Courier New" w:cs="Courier New"/>
          <w:sz w:val="24"/>
          <w:szCs w:val="24"/>
        </w:rPr>
      </w:pPr>
    </w:p>
    <w:p w14:paraId="0F428BAD" w14:textId="77777777" w:rsidR="00B117A3" w:rsidRDefault="00B117A3">
      <w:pPr>
        <w:spacing w:line="480" w:lineRule="auto"/>
        <w:ind w:firstLine="720"/>
        <w:jc w:val="both"/>
        <w:rPr>
          <w:rFonts w:ascii="Courier New" w:hAnsi="Courier New" w:cs="Courier New"/>
          <w:sz w:val="24"/>
          <w:szCs w:val="24"/>
        </w:rPr>
      </w:pPr>
    </w:p>
    <w:p w14:paraId="06F51510"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tab/>
        <w:tab/>
        <w:tab/>
        <w:tab/>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tab/>
        <w:tab/>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tab/>
        <w:tab/>
      </w:r>
      <w:r>
        <w:rPr>
          <w:rFonts w:ascii="Courier New" w:hAnsi="Courier New" w:cs="Courier New"/>
          <w:sz w:val="24"/>
          <w:szCs w:val="24"/>
        </w:rPr>
        <w:tab/>
        <w:tab/>
        <w:tab/>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tab/>
        <w:tab/>
        <w:tab/>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tab/>
        <w:tab/>
        <w:tab/>
        <w:tab/>
        <w:tab/>
        <w:tab/>
        <w:tab/>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tab/>
        <w:tab/>
      </w:r>
      <w:r>
        <w:rPr>
          <w:rFonts w:ascii="Courier New" w:hAnsi="Courier New" w:cs="Courier New"/>
          <w:sz w:val="24"/>
          <w:szCs w:val="24"/>
        </w:rPr>
        <w:tab/>
        <w:tab/>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tab/>
        <w:tab/>
        <w:tab/>
        <w:tab/>
        <w:tab/>
        <w:tab/>
        <w:tab/>
        <w:tab/>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tab/>
      </w:r>
      <w:hyperlink r:id="rId35" w:tgtFrame="_blank" w:history="1">
        <w:r>
          <w:rPr>
            <w:rFonts w:ascii="Courier New" w:hAnsi="Courier New" w:cs="Courier New"/>
            <w:sz w:val="24"/>
            <w:szCs w:val="24"/>
          </w:rPr>
          <w:t>https://akarisoftware.com/curriculum-management-software-</w:t>
        </w:r>
        <w:r>
          <w:rPr>
            <w:rFonts w:ascii="Courier New" w:hAnsi="Courier New" w:cs="Courier New"/>
            <w:sz w:val="24"/>
            <w:szCs w:val="24"/>
            <w:lang w:val="en-US"/>
          </w:rPr>
          <w:tab/>
        </w:r>
        <w:r>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tab/>
        <w:t xml:space="preserve">and assessment in education. In 2025 International </w:t>
        <w:tab/>
        <w:t xml:space="preserve">Conference on Algorithms, Computing and Informatics </w:t>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36" w:tgtFrame="_blank" w:history="1">
        <w:r>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tab/>
        <w:t xml:space="preserve">monitoring learning outcomes assessment. Education and </w:t>
        <w:tab/>
        <w:t xml:space="preserve">Information Technologies, 27(1), 1269-1292. </w:t>
      </w:r>
      <w:r>
        <w:rPr>
          <w:rFonts w:ascii="Courier New" w:hAnsi="Courier New" w:cs="Courier New"/>
          <w:color w:val="0000FF"/>
          <w:sz w:val="24"/>
          <w:szCs w:val="24"/>
          <w:lang w:val="en-US" w:eastAsia="zh-CN"/>
        </w:rPr>
        <w:tab/>
      </w:r>
      <w:hyperlink r:id="rId37" w:tgtFrame="_blank" w:history="1">
        <w:r>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tab/>
        <w:t xml:space="preserve">monitoring study programme accreditation instruments. </w:t>
        <w:tab/>
        <w:t xml:space="preserve">Sinkron: Jurnal dan Penelitian Teknik Informatika, 8(3), </w:t>
        <w:tab/>
        <w:t xml:space="preserve">1917-1926. </w:t>
      </w:r>
      <w:hyperlink r:id="rId38" w:tgtFrame="_blank" w:history="1">
        <w:r>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tab/>
        <w:tab/>
        <w:t xml:space="preserve">Universitatis, Series: Teaching, Learning and Teacher </w:t>
        <w:tab/>
        <w:t xml:space="preserve">Education,7(2),165-178. </w:t>
      </w:r>
      <w:r>
        <w:rPr>
          <w:rFonts w:ascii="Courier New" w:hAnsi="Courier New" w:cs="Courier New"/>
          <w:i/>
          <w:iCs/>
          <w:sz w:val="24"/>
          <w:szCs w:val="24"/>
          <w:lang w:val="en-US" w:eastAsia="zh-CN"/>
        </w:rPr>
        <w:tab/>
      </w:r>
      <w:hyperlink r:id="rId39" w:tgtFrame="_blank" w:history="1">
        <w:r>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tab/>
        <w:t xml:space="preserve">after the first institutional audit cycle. South African </w:t>
        <w:tab/>
        <w:t xml:space="preserve">Journal of Higher Education, 37(1), 1-18. </w:t>
        <w:tab/>
      </w:r>
      <w:hyperlink r:id="rId40" w:tgtFrame="_blank" w:history="1">
        <w:r>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tab/>
        <w:t xml:space="preserve">management. Journal of Educational Research and Evaluation,8(1),45-58. </w:t>
      </w:r>
      <w:r>
        <w:rPr>
          <w:rFonts w:ascii="Courier New" w:hAnsi="Courier New" w:cs="Courier New"/>
          <w:i/>
          <w:iCs/>
          <w:color w:val="0000FF"/>
          <w:sz w:val="24"/>
          <w:szCs w:val="24"/>
          <w:lang w:val="en-US" w:eastAsia="zh-CN"/>
        </w:rPr>
        <w:tab/>
      </w:r>
      <w:hyperlink r:id="rId41" w:tgtFrame="_blank" w:history="1">
        <w:r>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tab/>
        <w:t xml:space="preserve">quality in Ghanaian Universities. Frontiers in Education, </w:t>
        <w:tab/>
        <w:t xml:space="preserve">10, 1673932. </w:t>
      </w:r>
      <w:hyperlink r:id="rId42" w:tgtFrame="_blank" w:history="1">
        <w:r>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tab/>
        <w:t xml:space="preserve">education:Case studies. QAA. </w:t>
        <w:tab/>
        <w:tab/>
      </w:r>
      <w:hyperlink r:id="rId43" w:tgtFrame="_blank" w:history="1">
        <w:r>
          <w:rPr>
            <w:rFonts w:ascii="Courier New" w:hAnsi="Courier New" w:cs="Courier New"/>
            <w:i/>
            <w:iCs/>
            <w:color w:val="0000FF"/>
            <w:sz w:val="24"/>
            <w:szCs w:val="24"/>
          </w:rPr>
          <w:t>https://www.qaa.ac.uk/membership/benefits-of-qaa-</w:t>
        </w:r>
        <w:r>
          <w:rPr>
            <w:rFonts w:ascii="Courier New" w:hAnsi="Courier New" w:cs="Courier New"/>
            <w:i/>
            <w:iCs/>
            <w:color w:val="0000FF"/>
            <w:sz w:val="24"/>
            <w:szCs w:val="24"/>
            <w:lang w:val="en-US"/>
          </w:rPr>
          <w:tab/>
        </w:r>
        <w:r>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lastRenderedPageBreak/>
        <w:t xml:space="preserve">empirical evaluation. Ceddi Journal of Education, 4(2), 33-41. </w:t>
      </w:r>
      <w:hyperlink r:id="rId44" w:tgtFrame="_blank" w:history="1">
        <w:r>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45" w:tgtFrame="_blank" w:history="1">
        <w:r>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46" w:tgtFrame="_blank" w:history="1">
        <w:r>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47" w:tgtFrame="_blank" w:history="1">
        <w:r>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48" w:tgtFrame="_blank" w:history="1">
        <w:r>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49" w:tgtFrame="_blank" w:history="1">
        <w:r>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0" w:tgtFrame="_blank" w:history="1">
        <w:r>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1" w:tgtFrame="_blank" w:history="1">
        <w:r>
          <w:rPr>
            <w:rFonts w:ascii="Courier New" w:hAnsi="Courier New" w:cs="Courier New"/>
            <w:sz w:val="24"/>
            <w:szCs w:val="24"/>
          </w:rPr>
          <w:t>http://www.pnuresearchportal.org/wp-content/uploads/2015/08/Handbook-on-Typology-Outcomes.pdf</w:t>
        </w:r>
      </w:hyperlink>
    </w:p>
    <w:p w14:paraId="1CA401C6"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5AE4D175"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17446F1E"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52" w:tgtFrame="_blank" w:history="1">
        <w:r>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53" w:tgtFrame="_blank" w:history="1">
        <w:r>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54" w:tgtFrame="_blank" w:history="1">
        <w:r>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55" w:tgtFrame="_blank" w:history="1">
        <w:r>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56" w:tgtFrame="_blank" w:history="1">
        <w:r>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57" w:tgtFrame="_blank" w:history="1">
        <w:r>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58" w:tgtFrame="_blank" w:history="1">
        <w:r>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59" w:tgtFrame="_blank" w:history="1">
        <w:r>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0" w:tgtFrame="_blank" w:history="1">
        <w:r>
          <w:rPr>
            <w:rFonts w:ascii="Courier New" w:hAnsi="Courier New" w:cs="Courier New"/>
            <w:i/>
            <w:iCs/>
            <w:color w:val="0000FF"/>
            <w:sz w:val="24"/>
            <w:szCs w:val="24"/>
          </w:rPr>
          <w:t>https://documents1.worldbank.org/curated/en/099925001062333685/pdf/P17757402843a10c90b3e30308406a38304.pdf</w:t>
        </w:r>
      </w:hyperlink>
    </w:p>
    <w:p>
      <w:pPr>
        <w:spacing w:after="0" w:line="240" w:lineRule="auto"/>
        <w:ind w:left="567" w:hanging="567"/>
        <w:jc w:val="both"/>
        <w:rPr>
          <w:ins w:id="90502" w:author="Claude" w:date="2026-10-07T00:00:00Z"/>
          <w:rFonts w:ascii="Courier New" w:hAnsi="Courier New" w:cs="Courier New"/>
          <w:sz w:val="24"/>
          <w:szCs w:val="24"/>
        </w:rPr>
      </w:pPr>
      <w:commentRangeStart w:id="3"/>
      <w:ins w:id="90503" w:author="Claude" w:date="2026-10-07T00:00:00Z">
        <w:r>
          <w:rPr>
            <w:rFonts w:ascii="Courier New" w:hAnsi="Courier New" w:cs="Courier New"/>
            <w:b/>
            <w:bCs/>
            <w:sz w:val="24"/>
            <w:szCs w:val="24"/>
            <w:lang w:val="en-US" w:eastAsia="zh-CN"/>
          </w:rPr>
          <w:t xml:space="preserve">Kalinga State University. (n.d.-a).</w:t>
        </w:r>
        <w:r>
          <w:rPr>
            <w:rFonts w:ascii="Courier New" w:hAnsi="Courier New" w:cs="Courier New"/>
            <w:sz w:val="24"/>
            <w:szCs w:val="24"/>
            <w:lang w:val="en-US" w:eastAsia="zh-CN"/>
          </w:rPr>
          <w:t xml:space="preserve"> Operations manual: Student development services &amp; placement guide. Kalinga State University.</w:t>
        </w:r>
      </w:ins>
      <w:commentRangeEnd w:id="3"/>
      <w:r>
        <w:rPr>
          <w:rStyle w:val="CommentReference"/>
        </w:rPr>
        <w:commentReference w:id="3"/>
      </w:r>
    </w:p>
    <w:p>
      <w:pPr>
        <w:spacing w:after="0" w:line="240" w:lineRule="auto"/>
        <w:ind w:left="567" w:hanging="567"/>
        <w:jc w:val="both"/>
        <w:rPr>
          <w:ins w:id="90504" w:author="Claude" w:date="2026-10-07T00:00:00Z"/>
          <w:rFonts w:ascii="Courier New" w:hAnsi="Courier New" w:cs="Courier New"/>
          <w:sz w:val="24"/>
          <w:szCs w:val="24"/>
        </w:rPr>
      </w:pPr>
      <w:ins w:id="90505" w:author="Claude" w:date="2026-10-07T00:00:00Z">
        <w:r>
          <w:rPr>
            <w:rFonts w:ascii="Courier New" w:hAnsi="Courier New" w:cs="Courier New"/>
            <w:b/>
            <w:bCs/>
            <w:sz w:val="24"/>
            <w:szCs w:val="24"/>
            <w:lang w:val="en-US" w:eastAsia="zh-CN"/>
          </w:rPr>
          <w:t xml:space="preserve">Kalinga State University. (n.d.-b).</w:t>
        </w:r>
        <w:r>
          <w:rPr>
            <w:rFonts w:ascii="Courier New" w:hAnsi="Courier New" w:cs="Courier New"/>
            <w:sz w:val="24"/>
            <w:szCs w:val="24"/>
            <w:lang w:val="en-US" w:eastAsia="zh-CN"/>
          </w:rPr>
          <w:t xml:space="preserve"> Student handbook. Kalinga State University.</w:t>
        </w:r>
      </w:ins>
    </w:p>
    <w:p w14:paraId="6B8764D2" w14:textId="77777777" w:rsidR="00094483" w:rsidRDefault="00094483">
      <w:pPr>
        <w:spacing w:after="0" w:line="240" w:lineRule="auto"/>
        <w:ind w:firstLine="720"/>
        <w:jc w:val="both"/>
        <w:rPr>
          <w:rFonts w:ascii="Courier New" w:hAnsi="Courier New" w:cs="Courier New"/>
          <w:sz w:val="24"/>
          <w:szCs w:val="24"/>
        </w:rPr>
      </w:pPr>
    </w:p>
    <w:p w14:paraId="4433CE71" w14:textId="77777777" w:rsidR="00094483" w:rsidRDefault="00094483">
      <w:pPr>
        <w:spacing w:after="0" w:line="240" w:lineRule="auto"/>
        <w:ind w:firstLine="720"/>
        <w:jc w:val="both"/>
        <w:rPr>
          <w:rFonts w:ascii="Courier New" w:hAnsi="Courier New" w:cs="Courier New"/>
          <w:sz w:val="24"/>
          <w:szCs w:val="24"/>
        </w:rPr>
      </w:pPr>
    </w:p>
    <w:p w14:paraId="12838C29" w14:textId="77777777" w:rsidR="00094483" w:rsidRDefault="00094483">
      <w:pPr>
        <w:spacing w:after="0" w:line="240" w:lineRule="auto"/>
        <w:ind w:firstLine="720"/>
        <w:jc w:val="both"/>
        <w:rPr>
          <w:rFonts w:ascii="Courier New" w:hAnsi="Courier New" w:cs="Courier New"/>
          <w:sz w:val="24"/>
          <w:szCs w:val="24"/>
        </w:rPr>
      </w:pPr>
    </w:p>
    <w:p w14:paraId="5BA4C2D4" w14:textId="77777777" w:rsidR="00094483" w:rsidRDefault="00094483">
      <w:pPr>
        <w:spacing w:after="0" w:line="240" w:lineRule="auto"/>
        <w:ind w:firstLine="720"/>
        <w:jc w:val="both"/>
        <w:rPr>
          <w:rFonts w:ascii="Courier New" w:hAnsi="Courier New" w:cs="Courier New"/>
          <w:sz w:val="24"/>
          <w:szCs w:val="24"/>
        </w:rPr>
      </w:pPr>
    </w:p>
    <w:p w14:paraId="5AD33939" w14:textId="77777777" w:rsidR="00094483" w:rsidRDefault="00094483">
      <w:pPr>
        <w:spacing w:after="0" w:line="240" w:lineRule="auto"/>
        <w:ind w:firstLine="720"/>
        <w:jc w:val="both"/>
        <w:rPr>
          <w:rFonts w:ascii="Courier New" w:hAnsi="Courier New" w:cs="Courier New"/>
          <w:sz w:val="24"/>
          <w:szCs w:val="24"/>
        </w:rPr>
      </w:pPr>
    </w:p>
    <w:p w14:paraId="7447235C" w14:textId="77777777" w:rsidR="00094483" w:rsidRDefault="00094483">
      <w:pPr>
        <w:spacing w:after="0" w:line="240" w:lineRule="auto"/>
        <w:ind w:firstLine="720"/>
        <w:jc w:val="both"/>
        <w:rPr>
          <w:rFonts w:ascii="Courier New" w:hAnsi="Courier New" w:cs="Courier New"/>
          <w:sz w:val="24"/>
          <w:szCs w:val="24"/>
        </w:rPr>
      </w:pPr>
    </w:p>
    <w:p w14:paraId="68247096" w14:textId="77777777" w:rsidR="00094483" w:rsidRDefault="00094483">
      <w:pPr>
        <w:spacing w:after="0" w:line="240" w:lineRule="auto"/>
        <w:rPr>
          <w:rFonts w:ascii="Courier New" w:hAnsi="Courier New" w:cs="Courier New"/>
          <w:sz w:val="24"/>
          <w:szCs w:val="24"/>
        </w:rPr>
      </w:pPr>
    </w:p>
    <w:sectPr w:rsidR="00094483" w:rsidSect="00D42FC3">
      <w:headerReference w:type="default" r:id="rId61"/>
      <w:pgSz w:w="12242" w:h="15842"/>
      <w:pgMar w:top="1440" w:right="1440" w:bottom="1440" w:left="216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11Z" w:initials="CL">
    <w:p w14:paraId="30896CA2" w14:textId="77777777">
      <w:r>
        <w:rPr>
          <w:rStyle w:val="CommentReference"/>
        </w:rPr>
        <w:annotationRef/>
      </w:r>
      <w:r>
        <w:rPr>
          <w:color w:val="000000"/>
          <w:sz w:val="20"/>
          <w:szCs w:val="20"/>
        </w:rPr>
        <w:t xml:space="preserve">Update the date to your submission month - the system work described now runs to October 2026.</w:t>
      </w:r>
    </w:p>
  </w:comment>
  <w:comment w:id="1" w:author="Claude" w:date="2026-10-07T13:26:11Z" w:initials="CL">
    <w:p w14:paraId="4815F1B7" w14:textId="77777777">
      <w:r>
        <w:rPr>
          <w:rStyle w:val="CommentReference"/>
        </w:rPr>
        <w:annotationRef/>
      </w:r>
      <w:r>
        <w:rPr>
          <w:color w:val="000000"/>
          <w:sz w:val="20"/>
          <w:szCs w:val="20"/>
        </w:rPr>
        <w:t xml:space="preserve">These two rows are our interpretations of incomplete text in the Operations Manual. Please confirm them with the adviser (docs/capstone-notes.md, section 4).</w:t>
      </w:r>
    </w:p>
  </w:comment>
  <w:comment w:id="2" w:author="Claude" w:date="2026-10-07T13:26:11Z" w:initials="CL">
    <w:p w14:paraId="2A9007E6" w14:textId="77777777">
      <w:r>
        <w:rPr>
          <w:rStyle w:val="CommentReference"/>
        </w:rPr>
        <w:annotationRef/>
      </w:r>
      <w:r>
        <w:rPr>
          <w:color w:val="000000"/>
          <w:sz w:val="20"/>
          <w:szCs w:val="20"/>
        </w:rPr>
        <w:t xml:space="preserve">Placeholders: capture these screens from the running system (docs/capstone-notes.md, section 8), paste them in, and delete the [Insert screenshot] lines.</w:t>
      </w:r>
    </w:p>
  </w:comment>
  <w:comment w:id="3" w:author="Claude" w:date="2026-10-07T13:26:11Z" w:initials="CL">
    <w:p w14:paraId="791627FF" w14:textId="77777777">
      <w:r>
        <w:rPr>
          <w:rStyle w:val="CommentReference"/>
        </w:rPr>
        <w:annotationRef/>
      </w:r>
      <w:r>
        <w:rPr>
          <w:color w:val="000000"/>
          <w:sz w:val="20"/>
          <w:szCs w:val="20"/>
        </w:rPr>
        <w:t xml:space="preserve">Add the year or edition of the Student Handbook and Operations Manual you used, and order these with the rest of your references.</w:t>
      </w:r>
    </w:p>
  </w:comment>
  <w:comment w:id="4" w:author="Claude" w:date="2026-10-07T13:26:11Z" w:initials="CL">
    <w:p w14:paraId="54613752" w14:textId="77777777">
      <w:r>
        <w:rPr>
          <w:rStyle w:val="CommentReference"/>
        </w:rPr>
        <w:annotationRef/>
      </w:r>
      <w:r>
        <w:rPr>
          <w:color w:val="000000"/>
          <w:sz w:val="20"/>
          <w:szCs w:val="20"/>
        </w:rPr>
        <w:t xml:space="preserve">The ISO/IEC 25010 survey has not been done yet, so no results are reported. Fill in this table only after the responses are tallied.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896CA2" w15:done="0"/>
  <w15:commentEx w15:paraId="4815F1B7" w15:done="0"/>
  <w15:commentEx w15:paraId="2A9007E6" w15:done="0"/>
  <w15:commentEx w15:paraId="791627FF" w15:done="0"/>
  <w15:commentEx w15:paraId="546137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D6A9B33" w16cex:dateUtc="2026-10-07T13:26:11Z"/>
  <w16cex:commentExtensible w16cex:durableId="2B9EF915" w16cex:dateUtc="2026-10-07T13:26:11Z"/>
  <w16cex:commentExtensible w16cex:durableId="0599AB21" w16cex:dateUtc="2026-10-07T13:26:11Z"/>
  <w16cex:commentExtensible w16cex:durableId="58E81288" w16cex:dateUtc="2026-10-07T13:26:11Z"/>
  <w16cex:commentExtensible w16cex:durableId="2FD77DF2" w16cex:dateUtc="2026-10-07T13:26: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896CA2" w16cid:durableId="2D6A9B33"/>
  <w16cid:commentId w16cid:paraId="4815F1B7" w16cid:durableId="2B9EF915"/>
  <w16cid:commentId w16cid:paraId="2A9007E6" w16cid:durableId="0599AB21"/>
  <w16cid:commentId w16cid:paraId="791627FF" w16cid:durableId="58E81288"/>
  <w16cid:commentId w16cid:paraId="54613752" w16cid:durableId="2FD77D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15CAB" w14:textId="77777777" w:rsidR="007E7CC0" w:rsidRDefault="007E7CC0">
      <w:pPr>
        <w:spacing w:after="0" w:line="240" w:lineRule="auto"/>
      </w:pPr>
      <w:r>
        <w:separator/>
      </w:r>
    </w:p>
  </w:endnote>
  <w:endnote w:type="continuationSeparator" w:id="0">
    <w:p w14:paraId="38B7C00B" w14:textId="77777777" w:rsidR="007E7CC0" w:rsidRDefault="007E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E72A2" w14:textId="77777777" w:rsidR="007E7CC0" w:rsidRDefault="007E7CC0">
      <w:pPr>
        <w:spacing w:after="0" w:line="240" w:lineRule="auto"/>
      </w:pPr>
      <w:r>
        <w:separator/>
      </w:r>
    </w:p>
  </w:footnote>
  <w:footnote w:type="continuationSeparator" w:id="0">
    <w:p w14:paraId="13E30C15" w14:textId="77777777" w:rsidR="007E7CC0" w:rsidRDefault="007E7C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4382"/>
    <w:rsid w:val="00165663"/>
    <w:rsid w:val="00166718"/>
    <w:rsid w:val="001755F6"/>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D1856"/>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5394"/>
    <w:rsid w:val="007D5CDB"/>
    <w:rsid w:val="007E39B1"/>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hyperlink" Target="https://doi.org/10.22190/FUTLTeD2302165J" TargetMode="External"/><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hyperlink" Target="https://doi.org/10.3389/feduc.2025.1673932" TargetMode="External"/><Relationship Id="rId47" Type="http://schemas.openxmlformats.org/officeDocument/2006/relationships/hyperlink" Target="https://doi.org/10.47776/nuai.v1i2.1663" TargetMode="External"/><Relationship Id="rId50" Type="http://schemas.openxmlformats.org/officeDocument/2006/relationships/hyperlink" Target="https://www.sajst.org/online/index.php/sajst/article/view/157" TargetMode="External"/><Relationship Id="rId55" Type="http://schemas.openxmlformats.org/officeDocument/2006/relationships/hyperlink" Target="https://doi.org/10.69569/jip.2024.0036"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yperlink" Target="https://doi.org/10.1007/s10639-021-10650-3" TargetMode="External"/><Relationship Id="rId40" Type="http://schemas.openxmlformats.org/officeDocument/2006/relationships/hyperlink" Target="https://doi.org/10.20853/37-1-5675" TargetMode="External"/><Relationship Id="rId45" Type="http://schemas.openxmlformats.org/officeDocument/2006/relationships/hyperlink" Target="https://doi.org/10.3390/ijerph182312691" TargetMode="External"/><Relationship Id="rId53" Type="http://schemas.openxmlformats.org/officeDocument/2006/relationships/hyperlink" Target="https://doi.org/10.9734/ajess/2024/v50/111641" TargetMode="External"/><Relationship Id="rId58"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eader" Target="header10.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akarisoftware.com/curriculum-management-software-guide/" TargetMode="External"/><Relationship Id="rId43" Type="http://schemas.openxmlformats.org/officeDocument/2006/relationships/hyperlink" Target="https://www.qaa.ac.uk/membership/benefits-of-qaa-membership/collaborative-enhancement-projects" TargetMode="External"/><Relationship Id="rId48" Type="http://schemas.openxmlformats.org/officeDocument/2006/relationships/hyperlink" Target="https://www.watermarkinsights.com/solutions/planning-self-study/" TargetMode="External"/><Relationship Id="rId56" Type="http://schemas.openxmlformats.org/officeDocument/2006/relationships/hyperlink" Target="https://pidswebs.pids.gov.ph/CDN/document/pidsdps2441.pdf" TargetMode="External"/><Relationship Id="rId8" Type="http://schemas.openxmlformats.org/officeDocument/2006/relationships/endnotes" Target="endnotes.xml"/><Relationship Id="rId51" Type="http://schemas.openxmlformats.org/officeDocument/2006/relationships/hyperlink" Target="http://www.pnuresearchportal.org/wp-content/uploads/2015/08/Handbook-on-Typology-Outcomes.pdf"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doi.org/10.33395/sinkron.v8i3.12799" TargetMode="External"/><Relationship Id="rId46" Type="http://schemas.openxmlformats.org/officeDocument/2006/relationships/hyperlink" Target="https://doi.org/10.11591/ijere.v9i1.20418" TargetMode="External"/><Relationship Id="rId59"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9.xml"/><Relationship Id="rId41" Type="http://schemas.openxmlformats.org/officeDocument/2006/relationships/hyperlink" Target="https://doi.org/10.23887/jere.v8i1.12345" TargetMode="External"/><Relationship Id="rId54" Type="http://schemas.openxmlformats.org/officeDocument/2006/relationships/hyperlink" Target="https://doi.org/10.37394/232015.2021.17.11"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i.org/10.1109/ICAI63830.2025.00045" TargetMode="External"/><Relationship Id="rId49" Type="http://schemas.openxmlformats.org/officeDocument/2006/relationships/hyperlink" Target="https://doi.org/10.46827/ejmms.v8i2.1441" TargetMode="External"/><Relationship Id="rId57" Type="http://schemas.openxmlformats.org/officeDocument/2006/relationships/hyperlink" Target="https://doi.org/10.69569/jip.2025.0042" TargetMode="External"/><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hyperlink" Target="https://doi.org/10.56134/cje.v4i2.157" TargetMode="External"/><Relationship Id="rId52" Type="http://schemas.openxmlformats.org/officeDocument/2006/relationships/hyperlink" Target="https://www.gsu.edu.ph/quality-assurance/" TargetMode="External"/><Relationship Id="rId60" Type="http://schemas.openxmlformats.org/officeDocument/2006/relationships/hyperlink" Target="https://documents1.worldbank.org/curated/en/099925001062333685/pdf/P17757402843a10c90b3e30308406a38304.pdf" TargetMode="External"/><Relationship Id="rId4" Type="http://schemas.openxmlformats.org/officeDocument/2006/relationships/styles" Target="styles.xml"/><Relationship Id="rId9" Type="http://schemas.openxmlformats.org/officeDocument/2006/relationships/header" Target="header1.xml"/><Relationship Id="rId9001" Type="http://schemas.openxmlformats.org/officeDocument/2006/relationships/image" Target="media/image17.png"/><Relationship Id="rId9002" Type="http://schemas.openxmlformats.org/officeDocument/2006/relationships/image" Target="media/image18.png"/><Relationship Id="rId9003" Type="http://schemas.openxmlformats.org/officeDocument/2006/relationships/image" Target="media/image19.png"/><Relationship Id="rId9004" Type="http://schemas.openxmlformats.org/officeDocument/2006/relationships/comments" Target="comments.xml"/><Relationship Id="rId9005" Type="http://schemas.microsoft.com/office/2011/relationships/commentsExtended" Target="commentsExtended.xml"/><Relationship Id="rId9006" Type="http://schemas.microsoft.com/office/2016/09/relationships/commentsIds" Target="commentsIds.xml"/><Relationship Id="rId900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1401</TotalTime>
  <Pages>74</Pages>
  <Words>10842</Words>
  <Characters>61806</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48</cp:revision>
  <cp:lastPrinted>2026-03-23T12:07:00Z</cp:lastPrinted>
  <dcterms:created xsi:type="dcterms:W3CDTF">2026-03-29T10:34:00Z</dcterms:created>
  <dcterms:modified xsi:type="dcterms:W3CDTF">2026-10-07T12:13:00Z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