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993348" w14:textId="77777777" w:rsidR="00532AE1" w:rsidRDefault="00532AE1" w:rsidP="00532AE1">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532AE1" w14:paraId="4D9C8042" w14:textId="77777777" w:rsidTr="00744A08">
        <w:tc>
          <w:tcPr>
            <w:tcW w:w="1098" w:type="dxa"/>
            <w:shd w:val="clear" w:color="auto" w:fill="DBE5F1" w:themeFill="accent1" w:themeFillTint="33"/>
          </w:tcPr>
          <w:p w14:paraId="2A5132CA" w14:textId="77777777" w:rsidR="00532AE1" w:rsidRPr="003F28AC" w:rsidRDefault="00532AE1" w:rsidP="00744A08">
            <w:pPr>
              <w:rPr>
                <w:b/>
              </w:rPr>
            </w:pPr>
            <w:r w:rsidRPr="003F28AC">
              <w:rPr>
                <w:b/>
              </w:rPr>
              <w:t>Version</w:t>
            </w:r>
          </w:p>
        </w:tc>
        <w:tc>
          <w:tcPr>
            <w:tcW w:w="1530" w:type="dxa"/>
            <w:shd w:val="clear" w:color="auto" w:fill="DBE5F1" w:themeFill="accent1" w:themeFillTint="33"/>
          </w:tcPr>
          <w:p w14:paraId="08163CDD" w14:textId="77777777" w:rsidR="00532AE1" w:rsidRPr="003F28AC" w:rsidRDefault="00532AE1" w:rsidP="00744A08">
            <w:pPr>
              <w:rPr>
                <w:b/>
              </w:rPr>
            </w:pPr>
            <w:r w:rsidRPr="003F28AC">
              <w:rPr>
                <w:b/>
              </w:rPr>
              <w:t>Date</w:t>
            </w:r>
          </w:p>
        </w:tc>
        <w:tc>
          <w:tcPr>
            <w:tcW w:w="5850" w:type="dxa"/>
            <w:shd w:val="clear" w:color="auto" w:fill="DBE5F1" w:themeFill="accent1" w:themeFillTint="33"/>
          </w:tcPr>
          <w:p w14:paraId="582996B7" w14:textId="77777777" w:rsidR="00532AE1" w:rsidRPr="003F28AC" w:rsidRDefault="00532AE1" w:rsidP="00744A08">
            <w:pPr>
              <w:rPr>
                <w:b/>
              </w:rPr>
            </w:pPr>
            <w:r w:rsidRPr="003F28AC">
              <w:rPr>
                <w:b/>
              </w:rPr>
              <w:t>Description</w:t>
            </w:r>
          </w:p>
        </w:tc>
        <w:tc>
          <w:tcPr>
            <w:tcW w:w="3186" w:type="dxa"/>
            <w:shd w:val="clear" w:color="auto" w:fill="DBE5F1" w:themeFill="accent1" w:themeFillTint="33"/>
          </w:tcPr>
          <w:p w14:paraId="4E87DFAB" w14:textId="77777777" w:rsidR="00532AE1" w:rsidRPr="003F28AC" w:rsidRDefault="00532AE1" w:rsidP="00744A08">
            <w:pPr>
              <w:rPr>
                <w:b/>
              </w:rPr>
            </w:pPr>
            <w:r w:rsidRPr="003F28AC">
              <w:rPr>
                <w:b/>
              </w:rPr>
              <w:t>Author</w:t>
            </w:r>
          </w:p>
        </w:tc>
      </w:tr>
      <w:tr w:rsidR="00532AE1" w14:paraId="79C7CCA1" w14:textId="77777777" w:rsidTr="00744A08">
        <w:tc>
          <w:tcPr>
            <w:tcW w:w="1098" w:type="dxa"/>
          </w:tcPr>
          <w:p w14:paraId="07F1355A" w14:textId="77777777" w:rsidR="00532AE1" w:rsidRDefault="00532AE1" w:rsidP="00744A08">
            <w:r>
              <w:t>1.0</w:t>
            </w:r>
          </w:p>
        </w:tc>
        <w:tc>
          <w:tcPr>
            <w:tcW w:w="1530" w:type="dxa"/>
          </w:tcPr>
          <w:p w14:paraId="4B987B36" w14:textId="77777777" w:rsidR="00532AE1" w:rsidRDefault="00532AE1" w:rsidP="00744A08">
            <w:r>
              <w:t>01/31/2014</w:t>
            </w:r>
          </w:p>
        </w:tc>
        <w:tc>
          <w:tcPr>
            <w:tcW w:w="5850" w:type="dxa"/>
          </w:tcPr>
          <w:p w14:paraId="33BBA554" w14:textId="77777777" w:rsidR="00532AE1" w:rsidRDefault="00532AE1" w:rsidP="00744A08">
            <w:r>
              <w:t>Initial Draft Before Workshop</w:t>
            </w:r>
          </w:p>
        </w:tc>
        <w:tc>
          <w:tcPr>
            <w:tcW w:w="3186" w:type="dxa"/>
          </w:tcPr>
          <w:p w14:paraId="40C251C5" w14:textId="77777777" w:rsidR="00532AE1" w:rsidRDefault="00532AE1" w:rsidP="00744A08">
            <w:r>
              <w:t>Sreelatha SK</w:t>
            </w:r>
          </w:p>
        </w:tc>
      </w:tr>
      <w:tr w:rsidR="00532AE1" w14:paraId="0A57766D" w14:textId="77777777" w:rsidTr="00744A08">
        <w:tc>
          <w:tcPr>
            <w:tcW w:w="1098" w:type="dxa"/>
          </w:tcPr>
          <w:p w14:paraId="01022312" w14:textId="77777777" w:rsidR="00532AE1" w:rsidRDefault="00532AE1" w:rsidP="00744A08">
            <w:r>
              <w:t>1.1</w:t>
            </w:r>
          </w:p>
        </w:tc>
        <w:tc>
          <w:tcPr>
            <w:tcW w:w="1530" w:type="dxa"/>
          </w:tcPr>
          <w:p w14:paraId="4A081047" w14:textId="77777777" w:rsidR="00532AE1" w:rsidRDefault="00532AE1" w:rsidP="00744A08">
            <w:r>
              <w:t>02/10/2014</w:t>
            </w:r>
          </w:p>
        </w:tc>
        <w:tc>
          <w:tcPr>
            <w:tcW w:w="5850" w:type="dxa"/>
          </w:tcPr>
          <w:p w14:paraId="32654A1D" w14:textId="77777777" w:rsidR="00532AE1" w:rsidRDefault="00532AE1" w:rsidP="00744A08">
            <w:r>
              <w:t>Minor Edits.</w:t>
            </w:r>
          </w:p>
        </w:tc>
        <w:tc>
          <w:tcPr>
            <w:tcW w:w="3186" w:type="dxa"/>
          </w:tcPr>
          <w:p w14:paraId="72D90310" w14:textId="77777777" w:rsidR="00532AE1" w:rsidRDefault="00532AE1" w:rsidP="00744A08">
            <w:r>
              <w:t>J. Kelly</w:t>
            </w:r>
          </w:p>
        </w:tc>
      </w:tr>
      <w:tr w:rsidR="00532AE1" w14:paraId="505E592E" w14:textId="77777777" w:rsidTr="00744A08">
        <w:tc>
          <w:tcPr>
            <w:tcW w:w="1098" w:type="dxa"/>
          </w:tcPr>
          <w:p w14:paraId="5866DF94" w14:textId="77777777" w:rsidR="00532AE1" w:rsidRDefault="00532AE1" w:rsidP="00744A08">
            <w:r>
              <w:t>1.2</w:t>
            </w:r>
          </w:p>
        </w:tc>
        <w:tc>
          <w:tcPr>
            <w:tcW w:w="1530" w:type="dxa"/>
          </w:tcPr>
          <w:p w14:paraId="7D9C2281" w14:textId="77777777" w:rsidR="00532AE1" w:rsidRDefault="00532AE1" w:rsidP="00744A08">
            <w:r>
              <w:t>02/18/2014</w:t>
            </w:r>
          </w:p>
        </w:tc>
        <w:tc>
          <w:tcPr>
            <w:tcW w:w="5850" w:type="dxa"/>
          </w:tcPr>
          <w:p w14:paraId="69E4A4B9" w14:textId="77777777" w:rsidR="00532AE1" w:rsidRDefault="00532AE1" w:rsidP="00744A08">
            <w:r>
              <w:t>Design-Related Revisions.</w:t>
            </w:r>
          </w:p>
        </w:tc>
        <w:tc>
          <w:tcPr>
            <w:tcW w:w="3186" w:type="dxa"/>
          </w:tcPr>
          <w:p w14:paraId="039042C6" w14:textId="77777777" w:rsidR="00532AE1" w:rsidRDefault="00532AE1" w:rsidP="00744A08">
            <w:r>
              <w:t>J. Kelly</w:t>
            </w:r>
          </w:p>
        </w:tc>
      </w:tr>
      <w:tr w:rsidR="00532AE1" w14:paraId="61DA5191" w14:textId="77777777" w:rsidTr="00744A08">
        <w:tc>
          <w:tcPr>
            <w:tcW w:w="1098" w:type="dxa"/>
          </w:tcPr>
          <w:p w14:paraId="4E901CD7" w14:textId="77777777" w:rsidR="00532AE1" w:rsidRDefault="00532AE1" w:rsidP="00744A08">
            <w:r>
              <w:t>1.3</w:t>
            </w:r>
          </w:p>
        </w:tc>
        <w:tc>
          <w:tcPr>
            <w:tcW w:w="1530" w:type="dxa"/>
          </w:tcPr>
          <w:p w14:paraId="09AF49DD" w14:textId="77777777" w:rsidR="00532AE1" w:rsidRDefault="00532AE1" w:rsidP="00744A08">
            <w:r>
              <w:t>03/032104</w:t>
            </w:r>
          </w:p>
        </w:tc>
        <w:tc>
          <w:tcPr>
            <w:tcW w:w="5850" w:type="dxa"/>
          </w:tcPr>
          <w:p w14:paraId="24B14A06" w14:textId="77777777" w:rsidR="00532AE1" w:rsidRDefault="00532AE1" w:rsidP="00744A08">
            <w:r w:rsidRPr="00C749C8">
              <w:t>Added ESRI/GIS Information and Actions sections</w:t>
            </w:r>
            <w:r>
              <w:t xml:space="preserve"> and information highlighted in blue.</w:t>
            </w:r>
          </w:p>
        </w:tc>
        <w:tc>
          <w:tcPr>
            <w:tcW w:w="3186" w:type="dxa"/>
          </w:tcPr>
          <w:p w14:paraId="40719E7F" w14:textId="77777777" w:rsidR="00532AE1" w:rsidRDefault="00532AE1" w:rsidP="00744A08">
            <w:r>
              <w:t>J. Kelly</w:t>
            </w:r>
          </w:p>
        </w:tc>
      </w:tr>
      <w:tr w:rsidR="00532AE1" w14:paraId="5A59A38C" w14:textId="77777777" w:rsidTr="00744A08">
        <w:tc>
          <w:tcPr>
            <w:tcW w:w="1098" w:type="dxa"/>
          </w:tcPr>
          <w:p w14:paraId="0F7802F1" w14:textId="77777777" w:rsidR="00532AE1" w:rsidRDefault="00532AE1" w:rsidP="00744A08">
            <w:r>
              <w:t>1.4</w:t>
            </w:r>
          </w:p>
        </w:tc>
        <w:tc>
          <w:tcPr>
            <w:tcW w:w="1530" w:type="dxa"/>
          </w:tcPr>
          <w:p w14:paraId="0A15942C" w14:textId="77777777" w:rsidR="00532AE1" w:rsidRDefault="00532AE1" w:rsidP="00744A08">
            <w:r>
              <w:t>03/03/2014</w:t>
            </w:r>
          </w:p>
        </w:tc>
        <w:tc>
          <w:tcPr>
            <w:tcW w:w="5850" w:type="dxa"/>
          </w:tcPr>
          <w:p w14:paraId="78E20D6F" w14:textId="77777777" w:rsidR="00532AE1" w:rsidRPr="00C749C8" w:rsidRDefault="00532AE1" w:rsidP="00744A08">
            <w:r>
              <w:t>Revisions Based on Requirements Workshop</w:t>
            </w:r>
          </w:p>
        </w:tc>
        <w:tc>
          <w:tcPr>
            <w:tcW w:w="3186" w:type="dxa"/>
          </w:tcPr>
          <w:p w14:paraId="132A5709" w14:textId="77777777" w:rsidR="00532AE1" w:rsidRDefault="00532AE1" w:rsidP="00744A08">
            <w:r>
              <w:t>J. Kelly</w:t>
            </w:r>
          </w:p>
        </w:tc>
      </w:tr>
      <w:tr w:rsidR="00532AE1" w14:paraId="05FFE212" w14:textId="77777777" w:rsidTr="00744A08">
        <w:tc>
          <w:tcPr>
            <w:tcW w:w="1098" w:type="dxa"/>
          </w:tcPr>
          <w:p w14:paraId="3BE4234D" w14:textId="77777777" w:rsidR="00532AE1" w:rsidRDefault="00532AE1" w:rsidP="00744A08">
            <w:r>
              <w:t>1.5</w:t>
            </w:r>
          </w:p>
        </w:tc>
        <w:tc>
          <w:tcPr>
            <w:tcW w:w="1530" w:type="dxa"/>
          </w:tcPr>
          <w:p w14:paraId="3A2B1AF6" w14:textId="77777777" w:rsidR="00532AE1" w:rsidRDefault="00532AE1" w:rsidP="00744A08">
            <w:r>
              <w:t>03/13/2014</w:t>
            </w:r>
          </w:p>
        </w:tc>
        <w:tc>
          <w:tcPr>
            <w:tcW w:w="5850" w:type="dxa"/>
          </w:tcPr>
          <w:p w14:paraId="22B62EFA" w14:textId="77777777" w:rsidR="00532AE1" w:rsidRDefault="00532AE1" w:rsidP="00744A08">
            <w:r>
              <w:t xml:space="preserve">Revised “Residence Type” and </w:t>
            </w:r>
            <w:r w:rsidRPr="00C33FA6">
              <w:t>"Disabilities</w:t>
            </w:r>
            <w:r>
              <w:t>/Language</w:t>
            </w:r>
            <w:r w:rsidRPr="00C33FA6">
              <w:t xml:space="preserve"> Information"</w:t>
            </w:r>
            <w:r>
              <w:t xml:space="preserve"> fields, and added </w:t>
            </w:r>
            <w:r w:rsidRPr="00C33FA6">
              <w:t>"Installation time"</w:t>
            </w:r>
            <w:r>
              <w:t xml:space="preserve"> field based on Michael Richey’s 03/04/14 email. Added “Residence Type” field and workflow per Michael Richey’s second 03/03/14 email.</w:t>
            </w:r>
          </w:p>
        </w:tc>
        <w:tc>
          <w:tcPr>
            <w:tcW w:w="3186" w:type="dxa"/>
          </w:tcPr>
          <w:p w14:paraId="4234FDF8" w14:textId="77777777" w:rsidR="00532AE1" w:rsidRDefault="00532AE1" w:rsidP="00744A08">
            <w:r>
              <w:t>J. Kelly</w:t>
            </w:r>
          </w:p>
        </w:tc>
      </w:tr>
      <w:tr w:rsidR="00532AE1" w14:paraId="14D2CCB5" w14:textId="77777777" w:rsidTr="00744A08">
        <w:tc>
          <w:tcPr>
            <w:tcW w:w="1098" w:type="dxa"/>
          </w:tcPr>
          <w:p w14:paraId="44909140" w14:textId="77777777" w:rsidR="00532AE1" w:rsidRDefault="00532AE1" w:rsidP="00744A08">
            <w:r>
              <w:t>1.6</w:t>
            </w:r>
          </w:p>
        </w:tc>
        <w:tc>
          <w:tcPr>
            <w:tcW w:w="1530" w:type="dxa"/>
          </w:tcPr>
          <w:p w14:paraId="79210D60" w14:textId="77777777" w:rsidR="00532AE1" w:rsidRDefault="00532AE1" w:rsidP="00744A08">
            <w:r>
              <w:t>04/07/2014</w:t>
            </w:r>
          </w:p>
        </w:tc>
        <w:tc>
          <w:tcPr>
            <w:tcW w:w="5850" w:type="dxa"/>
          </w:tcPr>
          <w:p w14:paraId="040B26DF" w14:textId="77777777" w:rsidR="00532AE1" w:rsidRDefault="00532AE1" w:rsidP="00744A08">
            <w:r>
              <w:t>Added Graham’s Quinn’s response to Action Item #1.</w:t>
            </w:r>
          </w:p>
        </w:tc>
        <w:tc>
          <w:tcPr>
            <w:tcW w:w="3186" w:type="dxa"/>
          </w:tcPr>
          <w:p w14:paraId="3ADEEA64" w14:textId="77777777" w:rsidR="00532AE1" w:rsidRDefault="00532AE1" w:rsidP="00744A08">
            <w:r>
              <w:t>J. Kelly</w:t>
            </w:r>
          </w:p>
        </w:tc>
      </w:tr>
      <w:tr w:rsidR="00532AE1" w14:paraId="0E69AC22" w14:textId="77777777" w:rsidTr="00744A08">
        <w:tc>
          <w:tcPr>
            <w:tcW w:w="1098" w:type="dxa"/>
          </w:tcPr>
          <w:p w14:paraId="7603EF14" w14:textId="77777777" w:rsidR="00532AE1" w:rsidRDefault="00532AE1" w:rsidP="00744A08">
            <w:r>
              <w:t>1.7</w:t>
            </w:r>
          </w:p>
        </w:tc>
        <w:tc>
          <w:tcPr>
            <w:tcW w:w="1530" w:type="dxa"/>
          </w:tcPr>
          <w:p w14:paraId="0FF7BC5E" w14:textId="77777777" w:rsidR="00532AE1" w:rsidRDefault="00532AE1" w:rsidP="00744A08">
            <w:r>
              <w:t>07/04/2014</w:t>
            </w:r>
          </w:p>
        </w:tc>
        <w:tc>
          <w:tcPr>
            <w:tcW w:w="5850" w:type="dxa"/>
          </w:tcPr>
          <w:p w14:paraId="2E021D6B" w14:textId="77777777" w:rsidR="00532AE1" w:rsidRDefault="00532AE1" w:rsidP="00744A08">
            <w:r>
              <w:t xml:space="preserve">Added changes for </w:t>
            </w:r>
            <w:r>
              <w:rPr>
                <w:sz w:val="20"/>
                <w:szCs w:val="20"/>
              </w:rPr>
              <w:t>Installation Time field</w:t>
            </w:r>
          </w:p>
        </w:tc>
        <w:tc>
          <w:tcPr>
            <w:tcW w:w="3186" w:type="dxa"/>
          </w:tcPr>
          <w:p w14:paraId="222F5F59" w14:textId="77777777" w:rsidR="00532AE1" w:rsidRDefault="00532AE1" w:rsidP="00744A08">
            <w:r>
              <w:t>Sreelatha SK</w:t>
            </w:r>
          </w:p>
        </w:tc>
      </w:tr>
      <w:tr w:rsidR="00532AE1" w14:paraId="33269389" w14:textId="77777777" w:rsidTr="00744A08">
        <w:tc>
          <w:tcPr>
            <w:tcW w:w="1098" w:type="dxa"/>
          </w:tcPr>
          <w:p w14:paraId="06FD3CD1" w14:textId="77777777" w:rsidR="00532AE1" w:rsidRDefault="00532AE1" w:rsidP="00744A08">
            <w:r>
              <w:t>1.8</w:t>
            </w:r>
          </w:p>
        </w:tc>
        <w:tc>
          <w:tcPr>
            <w:tcW w:w="1530" w:type="dxa"/>
          </w:tcPr>
          <w:p w14:paraId="3C12D4B3" w14:textId="77777777" w:rsidR="00532AE1" w:rsidRDefault="00532AE1" w:rsidP="00744A08">
            <w:r>
              <w:t>08/08/2014</w:t>
            </w:r>
          </w:p>
        </w:tc>
        <w:tc>
          <w:tcPr>
            <w:tcW w:w="5850" w:type="dxa"/>
          </w:tcPr>
          <w:p w14:paraId="3976A866" w14:textId="77777777" w:rsidR="00532AE1" w:rsidRDefault="00532AE1" w:rsidP="00744A08">
            <w:r>
              <w:t>Updated based on follow-up session</w:t>
            </w:r>
          </w:p>
        </w:tc>
        <w:tc>
          <w:tcPr>
            <w:tcW w:w="3186" w:type="dxa"/>
          </w:tcPr>
          <w:p w14:paraId="182734F0" w14:textId="77777777" w:rsidR="00532AE1" w:rsidRDefault="00532AE1" w:rsidP="00744A08">
            <w:r>
              <w:t>M. Schmidt</w:t>
            </w:r>
          </w:p>
        </w:tc>
      </w:tr>
      <w:tr w:rsidR="00532AE1" w14:paraId="0C55DD4F" w14:textId="77777777" w:rsidTr="00744A08">
        <w:tc>
          <w:tcPr>
            <w:tcW w:w="1098" w:type="dxa"/>
          </w:tcPr>
          <w:p w14:paraId="69F6B905" w14:textId="77777777" w:rsidR="00532AE1" w:rsidRDefault="00532AE1" w:rsidP="00744A08">
            <w:r>
              <w:t>1.9</w:t>
            </w:r>
          </w:p>
        </w:tc>
        <w:tc>
          <w:tcPr>
            <w:tcW w:w="1530" w:type="dxa"/>
          </w:tcPr>
          <w:p w14:paraId="3924F53F" w14:textId="77777777" w:rsidR="00532AE1" w:rsidRDefault="00532AE1" w:rsidP="00744A08">
            <w:r>
              <w:t>08/08/2014</w:t>
            </w:r>
          </w:p>
        </w:tc>
        <w:tc>
          <w:tcPr>
            <w:tcW w:w="5850" w:type="dxa"/>
          </w:tcPr>
          <w:p w14:paraId="59E13219" w14:textId="77777777" w:rsidR="00532AE1" w:rsidRDefault="00532AE1" w:rsidP="00744A08">
            <w:r>
              <w:t>Updated default field settings and support process</w:t>
            </w:r>
          </w:p>
        </w:tc>
        <w:tc>
          <w:tcPr>
            <w:tcW w:w="3186" w:type="dxa"/>
          </w:tcPr>
          <w:p w14:paraId="2F4BDC79" w14:textId="77777777" w:rsidR="00532AE1" w:rsidRDefault="00532AE1" w:rsidP="00744A08">
            <w:r>
              <w:t>M. Schmidt</w:t>
            </w:r>
          </w:p>
        </w:tc>
      </w:tr>
      <w:tr w:rsidR="00532AE1" w14:paraId="1FD8C5F7" w14:textId="77777777" w:rsidTr="00744A08">
        <w:tc>
          <w:tcPr>
            <w:tcW w:w="1098" w:type="dxa"/>
          </w:tcPr>
          <w:p w14:paraId="5517E0E3" w14:textId="77777777" w:rsidR="00532AE1" w:rsidRDefault="00532AE1" w:rsidP="00744A08">
            <w:r>
              <w:t>1.10</w:t>
            </w:r>
          </w:p>
        </w:tc>
        <w:tc>
          <w:tcPr>
            <w:tcW w:w="1530" w:type="dxa"/>
          </w:tcPr>
          <w:p w14:paraId="101B3F5B" w14:textId="77777777" w:rsidR="00532AE1" w:rsidRDefault="00532AE1" w:rsidP="00744A08">
            <w:r>
              <w:t>08/13/2014</w:t>
            </w:r>
          </w:p>
        </w:tc>
        <w:tc>
          <w:tcPr>
            <w:tcW w:w="5850" w:type="dxa"/>
          </w:tcPr>
          <w:p w14:paraId="005A4634" w14:textId="77777777" w:rsidR="00532AE1" w:rsidRDefault="00532AE1" w:rsidP="00744A08">
            <w:r>
              <w:t>Updated Workflow Rule #2</w:t>
            </w:r>
          </w:p>
        </w:tc>
        <w:tc>
          <w:tcPr>
            <w:tcW w:w="3186" w:type="dxa"/>
          </w:tcPr>
          <w:p w14:paraId="2243D896" w14:textId="77777777" w:rsidR="00532AE1" w:rsidRDefault="00532AE1" w:rsidP="00744A08">
            <w:r>
              <w:t>M. Schmidt</w:t>
            </w:r>
          </w:p>
        </w:tc>
      </w:tr>
      <w:tr w:rsidR="00EB3B83" w14:paraId="6EF2D93F" w14:textId="77777777" w:rsidTr="00744A08">
        <w:tc>
          <w:tcPr>
            <w:tcW w:w="1098" w:type="dxa"/>
          </w:tcPr>
          <w:p w14:paraId="7FED0559" w14:textId="3F29BD73" w:rsidR="00EB3B83" w:rsidRDefault="00EB3B83" w:rsidP="00EB3B83">
            <w:r>
              <w:t>1.11</w:t>
            </w:r>
          </w:p>
        </w:tc>
        <w:tc>
          <w:tcPr>
            <w:tcW w:w="1530" w:type="dxa"/>
          </w:tcPr>
          <w:p w14:paraId="42F329C8" w14:textId="187F054E" w:rsidR="00EB3B83" w:rsidRDefault="00EB3B83" w:rsidP="00EB3B83">
            <w:r>
              <w:t>10/18/2014</w:t>
            </w:r>
          </w:p>
        </w:tc>
        <w:tc>
          <w:tcPr>
            <w:tcW w:w="5850" w:type="dxa"/>
          </w:tcPr>
          <w:p w14:paraId="0596C0A4" w14:textId="03DDA104" w:rsidR="00EB3B83" w:rsidRDefault="00EB3B83" w:rsidP="00EB3B83">
            <w:r>
              <w:t>Updated Workflow Rule #2 action w.r.t Support Case # 05012267</w:t>
            </w:r>
            <w:r w:rsidR="00744A08">
              <w:t>, 05012263</w:t>
            </w:r>
          </w:p>
        </w:tc>
        <w:tc>
          <w:tcPr>
            <w:tcW w:w="3186" w:type="dxa"/>
          </w:tcPr>
          <w:p w14:paraId="03690509" w14:textId="126B2843" w:rsidR="00EB3B83" w:rsidRDefault="00EB3B83" w:rsidP="00EB3B83">
            <w:r>
              <w:t>Sreelatha SK</w:t>
            </w:r>
          </w:p>
        </w:tc>
      </w:tr>
    </w:tbl>
    <w:p w14:paraId="5A2F63EE" w14:textId="77777777" w:rsidR="00532AE1" w:rsidRDefault="00532AE1" w:rsidP="00532AE1">
      <w:pPr>
        <w:pStyle w:val="Heading1"/>
      </w:pPr>
      <w:r>
        <w:t>Requirements Overview</w:t>
      </w:r>
    </w:p>
    <w:p w14:paraId="67197B13" w14:textId="77777777" w:rsidR="00532AE1" w:rsidRPr="00BE5E4E" w:rsidRDefault="00532AE1" w:rsidP="00532AE1">
      <w:r>
        <w:t xml:space="preserve">The purpose of this document is to record the functional requirements needed to successfully develop a new service request.  Certain standards have already been defined to record and resolve service requests received by the City, which should be followed as much as possible when defining the requirements for a new service request (see </w:t>
      </w:r>
      <w:r w:rsidRPr="001B5953">
        <w:rPr>
          <w:b/>
        </w:rPr>
        <w:t>Service Requests Standards</w:t>
      </w:r>
      <w:r>
        <w:t xml:space="preserve"> document).  </w:t>
      </w:r>
    </w:p>
    <w:p w14:paraId="57936B08" w14:textId="77777777" w:rsidR="00532AE1" w:rsidRDefault="00532AE1" w:rsidP="00532AE1">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532AE1" w:rsidRPr="008D0A72" w14:paraId="40FB6D74" w14:textId="77777777" w:rsidTr="00744A08">
        <w:tc>
          <w:tcPr>
            <w:tcW w:w="2520" w:type="dxa"/>
            <w:shd w:val="clear" w:color="auto" w:fill="EEECE1" w:themeFill="background2"/>
          </w:tcPr>
          <w:p w14:paraId="4D7DF7A9" w14:textId="77777777" w:rsidR="00532AE1" w:rsidRPr="008D0A72" w:rsidRDefault="00532AE1" w:rsidP="00744A08">
            <w:pPr>
              <w:rPr>
                <w:b/>
                <w:sz w:val="20"/>
                <w:szCs w:val="20"/>
              </w:rPr>
            </w:pPr>
            <w:r>
              <w:rPr>
                <w:b/>
                <w:sz w:val="20"/>
                <w:szCs w:val="20"/>
              </w:rPr>
              <w:t>Department</w:t>
            </w:r>
          </w:p>
        </w:tc>
        <w:tc>
          <w:tcPr>
            <w:tcW w:w="11880" w:type="dxa"/>
          </w:tcPr>
          <w:p w14:paraId="7492DB7E" w14:textId="77777777" w:rsidR="00532AE1" w:rsidRPr="008D0A72" w:rsidRDefault="00532AE1" w:rsidP="00744A08">
            <w:pPr>
              <w:rPr>
                <w:sz w:val="20"/>
                <w:szCs w:val="20"/>
              </w:rPr>
            </w:pPr>
            <w:r>
              <w:rPr>
                <w:sz w:val="20"/>
                <w:szCs w:val="20"/>
              </w:rPr>
              <w:t>Fire Department</w:t>
            </w:r>
          </w:p>
        </w:tc>
      </w:tr>
      <w:tr w:rsidR="00532AE1" w:rsidRPr="008D0A72" w14:paraId="466506F4" w14:textId="77777777" w:rsidTr="00744A08">
        <w:tc>
          <w:tcPr>
            <w:tcW w:w="2520" w:type="dxa"/>
            <w:shd w:val="clear" w:color="auto" w:fill="EEECE1" w:themeFill="background2"/>
          </w:tcPr>
          <w:p w14:paraId="08A2DE93" w14:textId="77777777" w:rsidR="00532AE1" w:rsidRPr="008D0A72" w:rsidRDefault="00532AE1" w:rsidP="00744A08">
            <w:pPr>
              <w:rPr>
                <w:b/>
                <w:sz w:val="20"/>
                <w:szCs w:val="20"/>
              </w:rPr>
            </w:pPr>
            <w:r w:rsidRPr="008D0A72">
              <w:rPr>
                <w:b/>
                <w:sz w:val="20"/>
                <w:szCs w:val="20"/>
              </w:rPr>
              <w:t>Record Type Name</w:t>
            </w:r>
          </w:p>
        </w:tc>
        <w:tc>
          <w:tcPr>
            <w:tcW w:w="11880" w:type="dxa"/>
          </w:tcPr>
          <w:p w14:paraId="6B41624D" w14:textId="77777777" w:rsidR="00532AE1" w:rsidRPr="008D0A72" w:rsidRDefault="00532AE1" w:rsidP="00744A08">
            <w:pPr>
              <w:rPr>
                <w:sz w:val="20"/>
                <w:szCs w:val="20"/>
              </w:rPr>
            </w:pPr>
            <w:r w:rsidRPr="00BD0917">
              <w:rPr>
                <w:sz w:val="20"/>
                <w:szCs w:val="20"/>
              </w:rPr>
              <w:t>Smoke Detector</w:t>
            </w:r>
          </w:p>
        </w:tc>
      </w:tr>
      <w:tr w:rsidR="00532AE1" w:rsidRPr="008D0A72" w14:paraId="0F85534B" w14:textId="77777777" w:rsidTr="00744A08">
        <w:tc>
          <w:tcPr>
            <w:tcW w:w="2520" w:type="dxa"/>
            <w:shd w:val="clear" w:color="auto" w:fill="EEECE1" w:themeFill="background2"/>
          </w:tcPr>
          <w:p w14:paraId="2CC89688" w14:textId="77777777" w:rsidR="00532AE1" w:rsidRPr="008D0A72" w:rsidRDefault="00532AE1" w:rsidP="00744A08">
            <w:pPr>
              <w:rPr>
                <w:b/>
                <w:sz w:val="20"/>
                <w:szCs w:val="20"/>
              </w:rPr>
            </w:pPr>
            <w:r w:rsidRPr="008D0A72">
              <w:rPr>
                <w:b/>
                <w:sz w:val="20"/>
                <w:szCs w:val="20"/>
              </w:rPr>
              <w:lastRenderedPageBreak/>
              <w:t>Record Type Description</w:t>
            </w:r>
          </w:p>
        </w:tc>
        <w:tc>
          <w:tcPr>
            <w:tcW w:w="11880" w:type="dxa"/>
          </w:tcPr>
          <w:p w14:paraId="2643BBB8" w14:textId="77777777" w:rsidR="00532AE1" w:rsidRPr="008D0A72" w:rsidRDefault="00532AE1" w:rsidP="00744A08">
            <w:pPr>
              <w:rPr>
                <w:sz w:val="20"/>
                <w:szCs w:val="20"/>
              </w:rPr>
            </w:pPr>
            <w:r>
              <w:rPr>
                <w:sz w:val="20"/>
                <w:szCs w:val="20"/>
              </w:rPr>
              <w:t>To record r</w:t>
            </w:r>
            <w:r w:rsidRPr="00AA18DC">
              <w:rPr>
                <w:sz w:val="20"/>
                <w:szCs w:val="20"/>
              </w:rPr>
              <w:t>equests for smoke detector installation</w:t>
            </w:r>
          </w:p>
        </w:tc>
      </w:tr>
      <w:tr w:rsidR="00532AE1" w:rsidRPr="008D0A72" w14:paraId="3A56D85F" w14:textId="77777777" w:rsidTr="00744A08">
        <w:tc>
          <w:tcPr>
            <w:tcW w:w="2520" w:type="dxa"/>
            <w:shd w:val="clear" w:color="auto" w:fill="EEECE1" w:themeFill="background2"/>
          </w:tcPr>
          <w:p w14:paraId="08D928BC" w14:textId="77777777" w:rsidR="00532AE1" w:rsidRPr="008D0A72" w:rsidRDefault="00532AE1" w:rsidP="00744A08">
            <w:pPr>
              <w:rPr>
                <w:b/>
                <w:sz w:val="20"/>
                <w:szCs w:val="20"/>
              </w:rPr>
            </w:pPr>
            <w:r w:rsidRPr="008D0A72">
              <w:rPr>
                <w:b/>
                <w:sz w:val="20"/>
                <w:szCs w:val="20"/>
              </w:rPr>
              <w:t>Process Overview</w:t>
            </w:r>
          </w:p>
        </w:tc>
        <w:tc>
          <w:tcPr>
            <w:tcW w:w="11880" w:type="dxa"/>
          </w:tcPr>
          <w:p w14:paraId="0DFC6886" w14:textId="77777777" w:rsidR="00532AE1" w:rsidRPr="00C07EB1" w:rsidRDefault="00532AE1" w:rsidP="00744A08">
            <w:pPr>
              <w:pStyle w:val="ListParagraph"/>
              <w:numPr>
                <w:ilvl w:val="0"/>
                <w:numId w:val="1"/>
              </w:numPr>
              <w:spacing w:after="200" w:line="276" w:lineRule="auto"/>
              <w:rPr>
                <w:sz w:val="20"/>
                <w:szCs w:val="20"/>
              </w:rPr>
            </w:pPr>
            <w:r w:rsidRPr="00C07EB1">
              <w:rPr>
                <w:sz w:val="20"/>
                <w:szCs w:val="20"/>
              </w:rPr>
              <w:t>Constituent requests the service</w:t>
            </w:r>
          </w:p>
          <w:p w14:paraId="2742A74F" w14:textId="77777777" w:rsidR="00532AE1" w:rsidRPr="00C07EB1" w:rsidRDefault="00532AE1" w:rsidP="00744A08">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Pr="00BD0917">
              <w:rPr>
                <w:i/>
                <w:sz w:val="20"/>
                <w:szCs w:val="20"/>
              </w:rPr>
              <w:t>Smoke Detector</w:t>
            </w:r>
            <w:r>
              <w:rPr>
                <w:i/>
                <w:sz w:val="20"/>
                <w:szCs w:val="20"/>
              </w:rPr>
              <w:t xml:space="preserve"> </w:t>
            </w:r>
            <w:r w:rsidRPr="00C07EB1">
              <w:rPr>
                <w:b/>
                <w:i/>
                <w:sz w:val="20"/>
                <w:szCs w:val="20"/>
              </w:rPr>
              <w:t>Record Type</w:t>
            </w:r>
            <w:r w:rsidRPr="00C07EB1">
              <w:rPr>
                <w:sz w:val="20"/>
                <w:szCs w:val="20"/>
              </w:rPr>
              <w:t xml:space="preserve">. </w:t>
            </w:r>
          </w:p>
          <w:p w14:paraId="4319583E" w14:textId="77777777" w:rsidR="00532AE1" w:rsidRPr="00C07EB1" w:rsidRDefault="00532AE1" w:rsidP="00744A08">
            <w:pPr>
              <w:pStyle w:val="ListParagraph"/>
              <w:numPr>
                <w:ilvl w:val="1"/>
                <w:numId w:val="2"/>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3E5B147F" w14:textId="77777777" w:rsidR="00532AE1" w:rsidRPr="00C07EB1" w:rsidRDefault="00532AE1" w:rsidP="00744A08">
            <w:pPr>
              <w:pStyle w:val="ListParagraph"/>
              <w:numPr>
                <w:ilvl w:val="2"/>
                <w:numId w:val="2"/>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Pr="00BD0917">
              <w:rPr>
                <w:i/>
                <w:sz w:val="20"/>
                <w:szCs w:val="20"/>
              </w:rPr>
              <w:t>Smoke Detector</w:t>
            </w:r>
            <w:r>
              <w:rPr>
                <w:i/>
                <w:sz w:val="20"/>
                <w:szCs w:val="20"/>
              </w:rPr>
              <w:t xml:space="preserve">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case. </w:t>
            </w:r>
          </w:p>
          <w:p w14:paraId="472E1B09" w14:textId="77777777" w:rsidR="00532AE1" w:rsidRPr="00C07EB1" w:rsidRDefault="00532AE1" w:rsidP="00744A08">
            <w:pPr>
              <w:pStyle w:val="ListParagraph"/>
              <w:numPr>
                <w:ilvl w:val="2"/>
                <w:numId w:val="2"/>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4ED00C60" w14:textId="77777777" w:rsidR="00532AE1" w:rsidRPr="00C07EB1" w:rsidRDefault="00532AE1" w:rsidP="00744A08">
            <w:pPr>
              <w:pStyle w:val="ListParagraph"/>
              <w:numPr>
                <w:ilvl w:val="2"/>
                <w:numId w:val="2"/>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being shown in the right panel.  Articles display based on any matching words typed in the “Subject” field on the case.</w:t>
            </w:r>
          </w:p>
          <w:p w14:paraId="1E778C21" w14:textId="77777777" w:rsidR="00532AE1" w:rsidRPr="00C07EB1" w:rsidRDefault="00532AE1" w:rsidP="00744A08">
            <w:pPr>
              <w:pStyle w:val="ListParagraph"/>
              <w:numPr>
                <w:ilvl w:val="1"/>
                <w:numId w:val="2"/>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6B478BE0" w14:textId="77777777" w:rsidR="00532AE1" w:rsidRPr="00C07EB1" w:rsidRDefault="00532AE1" w:rsidP="00744A08">
            <w:pPr>
              <w:pStyle w:val="ListParagraph"/>
              <w:numPr>
                <w:ilvl w:val="0"/>
                <w:numId w:val="2"/>
              </w:numPr>
              <w:spacing w:after="200" w:line="276" w:lineRule="auto"/>
              <w:rPr>
                <w:sz w:val="20"/>
                <w:szCs w:val="20"/>
              </w:rPr>
            </w:pPr>
            <w:r w:rsidRPr="00C07EB1">
              <w:rPr>
                <w:sz w:val="20"/>
                <w:szCs w:val="20"/>
              </w:rPr>
              <w:t xml:space="preserve">When the agent saves the case, the system:  </w:t>
            </w:r>
          </w:p>
          <w:p w14:paraId="32CE11ED" w14:textId="77777777" w:rsidR="00532AE1" w:rsidRPr="00C07EB1" w:rsidRDefault="00532AE1" w:rsidP="00744A08">
            <w:pPr>
              <w:pStyle w:val="ListParagraph"/>
              <w:numPr>
                <w:ilvl w:val="1"/>
                <w:numId w:val="2"/>
              </w:numPr>
              <w:spacing w:after="200" w:line="276" w:lineRule="auto"/>
              <w:rPr>
                <w:sz w:val="20"/>
                <w:szCs w:val="20"/>
              </w:rPr>
            </w:pPr>
            <w:r w:rsidRPr="00C07EB1">
              <w:rPr>
                <w:sz w:val="20"/>
                <w:szCs w:val="20"/>
              </w:rPr>
              <w:t>Auto-generates the next sequential Case Number</w:t>
            </w:r>
          </w:p>
          <w:p w14:paraId="26928D30" w14:textId="77777777" w:rsidR="00532AE1" w:rsidRDefault="00532AE1" w:rsidP="00744A08">
            <w:pPr>
              <w:pStyle w:val="ListParagraph"/>
              <w:numPr>
                <w:ilvl w:val="1"/>
                <w:numId w:val="2"/>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5F3F26FA" w14:textId="77777777" w:rsidR="00532AE1" w:rsidRDefault="00532AE1" w:rsidP="00744A08">
            <w:pPr>
              <w:pStyle w:val="ListParagraph"/>
              <w:numPr>
                <w:ilvl w:val="1"/>
                <w:numId w:val="2"/>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14C73C09" w14:textId="77777777" w:rsidR="00532AE1" w:rsidRPr="00D73166" w:rsidRDefault="00532AE1" w:rsidP="00744A08">
            <w:pPr>
              <w:pStyle w:val="ListParagraph"/>
              <w:numPr>
                <w:ilvl w:val="1"/>
                <w:numId w:val="2"/>
              </w:numPr>
              <w:spacing w:after="200" w:line="276" w:lineRule="auto"/>
              <w:rPr>
                <w:sz w:val="20"/>
                <w:szCs w:val="20"/>
              </w:rPr>
            </w:pPr>
            <w:r w:rsidRPr="00D73166">
              <w:rPr>
                <w:sz w:val="20"/>
                <w:szCs w:val="20"/>
              </w:rPr>
              <w:t>Sends an email to the contact indicating a new case has been created for their request if the “Send Notification Email to Contact” checkbox is selected.  The standard “Case Creation” template will be used for the email.</w:t>
            </w:r>
          </w:p>
        </w:tc>
      </w:tr>
      <w:tr w:rsidR="00532AE1" w:rsidRPr="008D0A72" w14:paraId="59319C04" w14:textId="77777777" w:rsidTr="00744A08">
        <w:tc>
          <w:tcPr>
            <w:tcW w:w="2520" w:type="dxa"/>
            <w:shd w:val="clear" w:color="auto" w:fill="EEECE1" w:themeFill="background2"/>
          </w:tcPr>
          <w:p w14:paraId="30B789B5" w14:textId="77777777" w:rsidR="00532AE1" w:rsidRPr="008D0A72" w:rsidRDefault="00532AE1" w:rsidP="00744A08">
            <w:pPr>
              <w:rPr>
                <w:b/>
                <w:sz w:val="20"/>
                <w:szCs w:val="20"/>
              </w:rPr>
            </w:pPr>
            <w:r>
              <w:rPr>
                <w:b/>
                <w:sz w:val="20"/>
                <w:szCs w:val="20"/>
              </w:rPr>
              <w:t>Default Settings for Standard and Custom Fields</w:t>
            </w:r>
          </w:p>
        </w:tc>
        <w:tc>
          <w:tcPr>
            <w:tcW w:w="11880" w:type="dxa"/>
          </w:tcPr>
          <w:p w14:paraId="0C2AAC64" w14:textId="77777777" w:rsidR="00532AE1" w:rsidRPr="008D0A72" w:rsidRDefault="00532AE1" w:rsidP="00744A08">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532AE1" w:rsidRPr="00076734" w14:paraId="563CA233" w14:textId="77777777" w:rsidTr="00744A08">
              <w:tc>
                <w:tcPr>
                  <w:tcW w:w="1980" w:type="dxa"/>
                  <w:shd w:val="clear" w:color="auto" w:fill="BFBFBF" w:themeFill="background1" w:themeFillShade="BF"/>
                </w:tcPr>
                <w:p w14:paraId="5C241E51" w14:textId="77777777" w:rsidR="00532AE1" w:rsidRPr="00076734" w:rsidRDefault="00532AE1" w:rsidP="00744A08">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70ABE6C9" w14:textId="77777777" w:rsidR="00532AE1" w:rsidRPr="004C31B8" w:rsidRDefault="00532AE1" w:rsidP="00744A08">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0DC1934D" w14:textId="77777777" w:rsidR="00532AE1" w:rsidRPr="004C31B8" w:rsidRDefault="00532AE1" w:rsidP="00744A08">
                  <w:pPr>
                    <w:rPr>
                      <w:b/>
                      <w:sz w:val="20"/>
                      <w:szCs w:val="20"/>
                    </w:rPr>
                  </w:pPr>
                  <w:r w:rsidRPr="004C31B8">
                    <w:rPr>
                      <w:b/>
                      <w:sz w:val="20"/>
                      <w:szCs w:val="20"/>
                    </w:rPr>
                    <w:t>Default Value for New Case</w:t>
                  </w:r>
                </w:p>
              </w:tc>
            </w:tr>
            <w:tr w:rsidR="00532AE1" w:rsidRPr="00076734" w14:paraId="370A7863" w14:textId="77777777" w:rsidTr="00744A08">
              <w:tc>
                <w:tcPr>
                  <w:tcW w:w="1980" w:type="dxa"/>
                </w:tcPr>
                <w:p w14:paraId="6F276554" w14:textId="77777777" w:rsidR="00532AE1" w:rsidRPr="00076734" w:rsidRDefault="00532AE1" w:rsidP="00744A08">
                  <w:pPr>
                    <w:rPr>
                      <w:sz w:val="20"/>
                      <w:szCs w:val="20"/>
                    </w:rPr>
                  </w:pPr>
                  <w:r w:rsidRPr="00076734">
                    <w:rPr>
                      <w:sz w:val="20"/>
                      <w:szCs w:val="20"/>
                    </w:rPr>
                    <w:t>Status</w:t>
                  </w:r>
                </w:p>
              </w:tc>
              <w:tc>
                <w:tcPr>
                  <w:tcW w:w="4002" w:type="dxa"/>
                </w:tcPr>
                <w:p w14:paraId="55672972" w14:textId="77777777" w:rsidR="00532AE1" w:rsidRPr="004C31B8" w:rsidRDefault="00532AE1" w:rsidP="00744A08">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14:paraId="71ADE3D6" w14:textId="77777777" w:rsidR="00532AE1" w:rsidRPr="004C31B8" w:rsidRDefault="00532AE1" w:rsidP="00744A08">
                  <w:pPr>
                    <w:rPr>
                      <w:sz w:val="20"/>
                      <w:szCs w:val="20"/>
                    </w:rPr>
                  </w:pPr>
                  <w:r w:rsidRPr="004C31B8">
                    <w:rPr>
                      <w:sz w:val="20"/>
                      <w:szCs w:val="20"/>
                    </w:rPr>
                    <w:t>New</w:t>
                  </w:r>
                </w:p>
              </w:tc>
            </w:tr>
            <w:tr w:rsidR="00532AE1" w:rsidRPr="00076734" w14:paraId="5B6D8DB8" w14:textId="77777777" w:rsidTr="00744A08">
              <w:tc>
                <w:tcPr>
                  <w:tcW w:w="1980" w:type="dxa"/>
                </w:tcPr>
                <w:p w14:paraId="27B93A2B" w14:textId="77777777" w:rsidR="00532AE1" w:rsidRPr="00076734" w:rsidRDefault="00532AE1" w:rsidP="00744A08">
                  <w:pPr>
                    <w:rPr>
                      <w:sz w:val="20"/>
                      <w:szCs w:val="20"/>
                    </w:rPr>
                  </w:pPr>
                  <w:r w:rsidRPr="00076734">
                    <w:rPr>
                      <w:sz w:val="20"/>
                      <w:szCs w:val="20"/>
                    </w:rPr>
                    <w:t>Case Origin</w:t>
                  </w:r>
                </w:p>
              </w:tc>
              <w:tc>
                <w:tcPr>
                  <w:tcW w:w="4002" w:type="dxa"/>
                </w:tcPr>
                <w:p w14:paraId="07F9530D" w14:textId="77777777" w:rsidR="00532AE1" w:rsidRPr="004C31B8" w:rsidRDefault="00532AE1" w:rsidP="00744A08">
                  <w:pPr>
                    <w:rPr>
                      <w:sz w:val="20"/>
                      <w:szCs w:val="20"/>
                    </w:rPr>
                  </w:pPr>
                  <w:r w:rsidRPr="004C31B8">
                    <w:rPr>
                      <w:sz w:val="20"/>
                      <w:szCs w:val="20"/>
                    </w:rPr>
                    <w:t>Phone</w:t>
                  </w:r>
                  <w:r>
                    <w:rPr>
                      <w:sz w:val="20"/>
                      <w:szCs w:val="20"/>
                    </w:rPr>
                    <w:t>, Email, Web, Facebook, Twitter, Mobile, Text, Communities</w:t>
                  </w:r>
                </w:p>
              </w:tc>
              <w:tc>
                <w:tcPr>
                  <w:tcW w:w="4002" w:type="dxa"/>
                </w:tcPr>
                <w:p w14:paraId="02F3BB85" w14:textId="77777777" w:rsidR="00532AE1" w:rsidRPr="004C31B8" w:rsidRDefault="00532AE1" w:rsidP="00744A08">
                  <w:pPr>
                    <w:rPr>
                      <w:sz w:val="20"/>
                      <w:szCs w:val="20"/>
                    </w:rPr>
                  </w:pPr>
                  <w:r w:rsidRPr="004C31B8">
                    <w:rPr>
                      <w:sz w:val="20"/>
                      <w:szCs w:val="20"/>
                    </w:rPr>
                    <w:t>Phone</w:t>
                  </w:r>
                </w:p>
              </w:tc>
            </w:tr>
            <w:tr w:rsidR="00532AE1" w:rsidRPr="00076734" w14:paraId="0F97AFBD" w14:textId="77777777" w:rsidTr="00744A08">
              <w:tc>
                <w:tcPr>
                  <w:tcW w:w="1980" w:type="dxa"/>
                </w:tcPr>
                <w:p w14:paraId="14E2B2BA" w14:textId="77777777" w:rsidR="00532AE1" w:rsidRPr="00076734" w:rsidRDefault="00532AE1" w:rsidP="00744A08">
                  <w:pPr>
                    <w:rPr>
                      <w:sz w:val="20"/>
                      <w:szCs w:val="20"/>
                    </w:rPr>
                  </w:pPr>
                  <w:r w:rsidRPr="00076734">
                    <w:rPr>
                      <w:sz w:val="20"/>
                      <w:szCs w:val="20"/>
                    </w:rPr>
                    <w:t>Priority</w:t>
                  </w:r>
                </w:p>
              </w:tc>
              <w:tc>
                <w:tcPr>
                  <w:tcW w:w="4002" w:type="dxa"/>
                </w:tcPr>
                <w:p w14:paraId="57EF3CBF" w14:textId="77777777" w:rsidR="00532AE1" w:rsidRPr="004C31B8" w:rsidRDefault="00532AE1" w:rsidP="00744A08">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0FFA478D" w14:textId="77777777" w:rsidR="00532AE1" w:rsidRPr="004C31B8" w:rsidRDefault="00532AE1" w:rsidP="00744A08">
                  <w:pPr>
                    <w:rPr>
                      <w:sz w:val="20"/>
                      <w:szCs w:val="20"/>
                    </w:rPr>
                  </w:pPr>
                  <w:r w:rsidRPr="004C31B8">
                    <w:rPr>
                      <w:sz w:val="20"/>
                      <w:szCs w:val="20"/>
                    </w:rPr>
                    <w:t>Medium</w:t>
                  </w:r>
                </w:p>
              </w:tc>
            </w:tr>
          </w:tbl>
          <w:p w14:paraId="493D8C06" w14:textId="77777777" w:rsidR="00532AE1" w:rsidRPr="008D0A72" w:rsidRDefault="00532AE1" w:rsidP="00744A08">
            <w:pPr>
              <w:rPr>
                <w:sz w:val="20"/>
                <w:szCs w:val="20"/>
              </w:rPr>
            </w:pPr>
          </w:p>
        </w:tc>
      </w:tr>
      <w:tr w:rsidR="00532AE1" w:rsidRPr="008D0A72" w14:paraId="2342DB51" w14:textId="77777777" w:rsidTr="00744A08">
        <w:tc>
          <w:tcPr>
            <w:tcW w:w="2520" w:type="dxa"/>
            <w:shd w:val="clear" w:color="auto" w:fill="EEECE1" w:themeFill="background2"/>
          </w:tcPr>
          <w:p w14:paraId="5F3B3D7D" w14:textId="77777777" w:rsidR="00532AE1" w:rsidRPr="008D0A72" w:rsidRDefault="00532AE1" w:rsidP="00744A08">
            <w:pPr>
              <w:rPr>
                <w:b/>
                <w:sz w:val="20"/>
                <w:szCs w:val="20"/>
              </w:rPr>
            </w:pPr>
            <w:r>
              <w:rPr>
                <w:b/>
                <w:sz w:val="20"/>
                <w:szCs w:val="20"/>
              </w:rPr>
              <w:t xml:space="preserve">Service Request Types and SLAs </w:t>
            </w:r>
          </w:p>
        </w:tc>
        <w:tc>
          <w:tcPr>
            <w:tcW w:w="11880" w:type="dxa"/>
          </w:tcPr>
          <w:p w14:paraId="7EB2BDCC" w14:textId="77777777" w:rsidR="00532AE1" w:rsidRDefault="00532AE1" w:rsidP="00744A08">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532AE1" w:rsidRPr="00076734" w14:paraId="49A784D1" w14:textId="77777777" w:rsidTr="00744A08">
              <w:tc>
                <w:tcPr>
                  <w:tcW w:w="3642" w:type="dxa"/>
                  <w:shd w:val="clear" w:color="auto" w:fill="BFBFBF" w:themeFill="background1" w:themeFillShade="BF"/>
                </w:tcPr>
                <w:p w14:paraId="2A282FB3" w14:textId="77777777" w:rsidR="00532AE1" w:rsidRPr="00076734" w:rsidRDefault="00532AE1" w:rsidP="00744A08">
                  <w:pPr>
                    <w:rPr>
                      <w:b/>
                      <w:sz w:val="20"/>
                      <w:szCs w:val="20"/>
                    </w:rPr>
                  </w:pPr>
                  <w:r>
                    <w:rPr>
                      <w:b/>
                      <w:sz w:val="20"/>
                      <w:szCs w:val="20"/>
                    </w:rPr>
                    <w:t>Service Request Types</w:t>
                  </w:r>
                </w:p>
              </w:tc>
              <w:tc>
                <w:tcPr>
                  <w:tcW w:w="1440" w:type="dxa"/>
                  <w:shd w:val="clear" w:color="auto" w:fill="BFBFBF" w:themeFill="background1" w:themeFillShade="BF"/>
                </w:tcPr>
                <w:p w14:paraId="62BAB1C7" w14:textId="77777777" w:rsidR="00532AE1" w:rsidRDefault="00532AE1" w:rsidP="00744A08">
                  <w:pPr>
                    <w:rPr>
                      <w:b/>
                      <w:sz w:val="20"/>
                      <w:szCs w:val="20"/>
                    </w:rPr>
                  </w:pPr>
                  <w:r>
                    <w:rPr>
                      <w:b/>
                      <w:sz w:val="20"/>
                      <w:szCs w:val="20"/>
                    </w:rPr>
                    <w:t>SLA Number (e.g. 1, 2, 3, …)</w:t>
                  </w:r>
                </w:p>
              </w:tc>
              <w:tc>
                <w:tcPr>
                  <w:tcW w:w="2340" w:type="dxa"/>
                  <w:shd w:val="clear" w:color="auto" w:fill="BFBFBF" w:themeFill="background1" w:themeFillShade="BF"/>
                </w:tcPr>
                <w:p w14:paraId="2F4311A3" w14:textId="77777777" w:rsidR="00532AE1" w:rsidRDefault="00532AE1" w:rsidP="00744A08">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3B0854BC" w14:textId="77777777" w:rsidR="00532AE1" w:rsidRPr="00076734" w:rsidRDefault="00532AE1" w:rsidP="00744A08">
                  <w:pPr>
                    <w:jc w:val="center"/>
                    <w:rPr>
                      <w:b/>
                      <w:sz w:val="20"/>
                      <w:szCs w:val="20"/>
                    </w:rPr>
                  </w:pPr>
                  <w:r>
                    <w:rPr>
                      <w:b/>
                      <w:sz w:val="20"/>
                      <w:szCs w:val="20"/>
                    </w:rPr>
                    <w:t>Interface</w:t>
                  </w:r>
                </w:p>
              </w:tc>
            </w:tr>
            <w:tr w:rsidR="00532AE1" w:rsidRPr="00076734" w14:paraId="71F46F12" w14:textId="77777777" w:rsidTr="00744A08">
              <w:tc>
                <w:tcPr>
                  <w:tcW w:w="3642" w:type="dxa"/>
                </w:tcPr>
                <w:p w14:paraId="3A9F1B92" w14:textId="77777777" w:rsidR="00532AE1" w:rsidRPr="00FC09FF" w:rsidRDefault="00532AE1" w:rsidP="00744A08">
                  <w:pPr>
                    <w:rPr>
                      <w:sz w:val="20"/>
                      <w:szCs w:val="20"/>
                    </w:rPr>
                  </w:pPr>
                  <w:r>
                    <w:rPr>
                      <w:sz w:val="20"/>
                      <w:szCs w:val="20"/>
                    </w:rPr>
                    <w:t>Smoke Detector</w:t>
                  </w:r>
                </w:p>
              </w:tc>
              <w:tc>
                <w:tcPr>
                  <w:tcW w:w="3780" w:type="dxa"/>
                  <w:gridSpan w:val="2"/>
                </w:tcPr>
                <w:p w14:paraId="04F17B1F" w14:textId="77777777" w:rsidR="00532AE1" w:rsidRPr="00076734" w:rsidRDefault="00532AE1" w:rsidP="00744A08">
                  <w:pPr>
                    <w:rPr>
                      <w:sz w:val="20"/>
                      <w:szCs w:val="20"/>
                    </w:rPr>
                  </w:pPr>
                  <w:r>
                    <w:rPr>
                      <w:sz w:val="20"/>
                      <w:szCs w:val="20"/>
                    </w:rPr>
                    <w:t>Refer to SLA Document</w:t>
                  </w:r>
                </w:p>
              </w:tc>
              <w:tc>
                <w:tcPr>
                  <w:tcW w:w="2880" w:type="dxa"/>
                </w:tcPr>
                <w:p w14:paraId="3F0D07E3" w14:textId="77777777" w:rsidR="00532AE1" w:rsidRPr="00076734" w:rsidRDefault="00532AE1" w:rsidP="00744A08">
                  <w:pPr>
                    <w:jc w:val="center"/>
                    <w:rPr>
                      <w:sz w:val="20"/>
                      <w:szCs w:val="20"/>
                    </w:rPr>
                  </w:pPr>
                  <w:r>
                    <w:rPr>
                      <w:sz w:val="20"/>
                      <w:szCs w:val="20"/>
                    </w:rPr>
                    <w:t>None</w:t>
                  </w:r>
                </w:p>
              </w:tc>
            </w:tr>
            <w:tr w:rsidR="00532AE1" w:rsidRPr="00076734" w14:paraId="05094139" w14:textId="77777777" w:rsidTr="00744A08">
              <w:tc>
                <w:tcPr>
                  <w:tcW w:w="3642" w:type="dxa"/>
                </w:tcPr>
                <w:p w14:paraId="4955FD0D" w14:textId="77777777" w:rsidR="00532AE1" w:rsidRDefault="00532AE1" w:rsidP="00744A08">
                  <w:pPr>
                    <w:rPr>
                      <w:sz w:val="20"/>
                      <w:szCs w:val="20"/>
                    </w:rPr>
                  </w:pPr>
                  <w:r>
                    <w:rPr>
                      <w:sz w:val="20"/>
                      <w:szCs w:val="20"/>
                    </w:rPr>
                    <w:lastRenderedPageBreak/>
                    <w:t>Service Not Needed</w:t>
                  </w:r>
                </w:p>
              </w:tc>
              <w:tc>
                <w:tcPr>
                  <w:tcW w:w="1440" w:type="dxa"/>
                </w:tcPr>
                <w:p w14:paraId="02D9AAC7" w14:textId="77777777" w:rsidR="00532AE1" w:rsidRDefault="00532AE1" w:rsidP="00744A08">
                  <w:pPr>
                    <w:rPr>
                      <w:sz w:val="20"/>
                      <w:szCs w:val="20"/>
                    </w:rPr>
                  </w:pPr>
                  <w:r>
                    <w:rPr>
                      <w:sz w:val="20"/>
                      <w:szCs w:val="20"/>
                    </w:rPr>
                    <w:t>None</w:t>
                  </w:r>
                </w:p>
              </w:tc>
              <w:tc>
                <w:tcPr>
                  <w:tcW w:w="2340" w:type="dxa"/>
                </w:tcPr>
                <w:p w14:paraId="7379399B" w14:textId="77777777" w:rsidR="00532AE1" w:rsidRDefault="00532AE1" w:rsidP="00744A08">
                  <w:pPr>
                    <w:rPr>
                      <w:sz w:val="20"/>
                      <w:szCs w:val="20"/>
                    </w:rPr>
                  </w:pPr>
                  <w:r>
                    <w:rPr>
                      <w:sz w:val="20"/>
                      <w:szCs w:val="20"/>
                    </w:rPr>
                    <w:t>None</w:t>
                  </w:r>
                </w:p>
              </w:tc>
              <w:tc>
                <w:tcPr>
                  <w:tcW w:w="2880" w:type="dxa"/>
                </w:tcPr>
                <w:p w14:paraId="0CA3DAB0" w14:textId="77777777" w:rsidR="00532AE1" w:rsidRDefault="00532AE1" w:rsidP="00744A08">
                  <w:pPr>
                    <w:jc w:val="center"/>
                    <w:rPr>
                      <w:sz w:val="20"/>
                      <w:szCs w:val="20"/>
                    </w:rPr>
                  </w:pPr>
                  <w:r>
                    <w:rPr>
                      <w:sz w:val="20"/>
                      <w:szCs w:val="20"/>
                    </w:rPr>
                    <w:t>None</w:t>
                  </w:r>
                </w:p>
              </w:tc>
            </w:tr>
          </w:tbl>
          <w:p w14:paraId="4F17CC6C" w14:textId="77777777" w:rsidR="00532AE1" w:rsidRDefault="00532AE1" w:rsidP="00744A08">
            <w:pPr>
              <w:rPr>
                <w:sz w:val="20"/>
                <w:szCs w:val="20"/>
              </w:rPr>
            </w:pPr>
          </w:p>
          <w:p w14:paraId="5F0A2539" w14:textId="77777777" w:rsidR="00532AE1" w:rsidRPr="008D0A72" w:rsidRDefault="00532AE1" w:rsidP="00744A08">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532AE1" w:rsidRPr="008D0A72" w14:paraId="11A3F312" w14:textId="77777777" w:rsidTr="00744A08">
        <w:tc>
          <w:tcPr>
            <w:tcW w:w="2520" w:type="dxa"/>
            <w:shd w:val="clear" w:color="auto" w:fill="EEECE1" w:themeFill="background2"/>
          </w:tcPr>
          <w:p w14:paraId="56E48392" w14:textId="77777777" w:rsidR="00532AE1" w:rsidRPr="008D0A72" w:rsidRDefault="00532AE1" w:rsidP="00744A08">
            <w:pPr>
              <w:rPr>
                <w:b/>
                <w:sz w:val="20"/>
                <w:szCs w:val="20"/>
              </w:rPr>
            </w:pPr>
            <w:r w:rsidRPr="008D0A72">
              <w:rPr>
                <w:b/>
                <w:sz w:val="20"/>
                <w:szCs w:val="20"/>
              </w:rPr>
              <w:lastRenderedPageBreak/>
              <w:t>Assignment Queue</w:t>
            </w:r>
          </w:p>
        </w:tc>
        <w:tc>
          <w:tcPr>
            <w:tcW w:w="11880" w:type="dxa"/>
          </w:tcPr>
          <w:p w14:paraId="17986D61" w14:textId="77777777" w:rsidR="00532AE1" w:rsidRPr="00AE433D" w:rsidRDefault="00532AE1" w:rsidP="00744A08">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4DA8E6F2" w14:textId="77777777" w:rsidR="00532AE1" w:rsidRDefault="00532AE1" w:rsidP="00744A08">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532AE1" w:rsidRPr="00076734" w14:paraId="2408E8F9" w14:textId="77777777" w:rsidTr="00744A08">
              <w:tc>
                <w:tcPr>
                  <w:tcW w:w="4362" w:type="dxa"/>
                  <w:shd w:val="clear" w:color="auto" w:fill="BFBFBF" w:themeFill="background1" w:themeFillShade="BF"/>
                </w:tcPr>
                <w:p w14:paraId="63B0C168" w14:textId="77777777" w:rsidR="00532AE1" w:rsidRPr="00076734" w:rsidRDefault="00532AE1" w:rsidP="00744A08">
                  <w:pPr>
                    <w:rPr>
                      <w:b/>
                      <w:sz w:val="20"/>
                      <w:szCs w:val="20"/>
                    </w:rPr>
                  </w:pPr>
                  <w:r>
                    <w:rPr>
                      <w:b/>
                      <w:sz w:val="20"/>
                      <w:szCs w:val="20"/>
                    </w:rPr>
                    <w:t>Service Request Types</w:t>
                  </w:r>
                </w:p>
              </w:tc>
              <w:tc>
                <w:tcPr>
                  <w:tcW w:w="2700" w:type="dxa"/>
                  <w:shd w:val="clear" w:color="auto" w:fill="BFBFBF" w:themeFill="background1" w:themeFillShade="BF"/>
                </w:tcPr>
                <w:p w14:paraId="0EF8976A" w14:textId="77777777" w:rsidR="00532AE1" w:rsidRDefault="00532AE1" w:rsidP="00744A08">
                  <w:pPr>
                    <w:rPr>
                      <w:b/>
                      <w:sz w:val="20"/>
                      <w:szCs w:val="20"/>
                    </w:rPr>
                  </w:pPr>
                  <w:r>
                    <w:rPr>
                      <w:b/>
                      <w:sz w:val="20"/>
                      <w:szCs w:val="20"/>
                    </w:rPr>
                    <w:t>Queue Name</w:t>
                  </w:r>
                </w:p>
              </w:tc>
              <w:tc>
                <w:tcPr>
                  <w:tcW w:w="4410" w:type="dxa"/>
                  <w:shd w:val="clear" w:color="auto" w:fill="BFBFBF" w:themeFill="background1" w:themeFillShade="BF"/>
                </w:tcPr>
                <w:p w14:paraId="71D56ECF" w14:textId="77777777" w:rsidR="00532AE1" w:rsidRPr="00076734" w:rsidRDefault="00532AE1" w:rsidP="00744A08">
                  <w:pPr>
                    <w:rPr>
                      <w:b/>
                      <w:sz w:val="20"/>
                      <w:szCs w:val="20"/>
                    </w:rPr>
                  </w:pPr>
                  <w:r>
                    <w:rPr>
                      <w:b/>
                      <w:sz w:val="20"/>
                      <w:szCs w:val="20"/>
                    </w:rPr>
                    <w:t>Queue Members</w:t>
                  </w:r>
                </w:p>
              </w:tc>
            </w:tr>
            <w:tr w:rsidR="00532AE1" w:rsidRPr="00076734" w14:paraId="15ED5A38" w14:textId="77777777" w:rsidTr="00744A08">
              <w:tc>
                <w:tcPr>
                  <w:tcW w:w="4362" w:type="dxa"/>
                </w:tcPr>
                <w:p w14:paraId="04DE4FFC" w14:textId="77777777" w:rsidR="00532AE1" w:rsidRPr="00357690" w:rsidRDefault="00532AE1" w:rsidP="00744A08">
                  <w:pPr>
                    <w:rPr>
                      <w:sz w:val="20"/>
                      <w:szCs w:val="20"/>
                    </w:rPr>
                  </w:pPr>
                  <w:r w:rsidRPr="00357690">
                    <w:rPr>
                      <w:sz w:val="20"/>
                      <w:szCs w:val="20"/>
                    </w:rPr>
                    <w:t>Smoke Detector</w:t>
                  </w:r>
                </w:p>
              </w:tc>
              <w:tc>
                <w:tcPr>
                  <w:tcW w:w="2700" w:type="dxa"/>
                </w:tcPr>
                <w:p w14:paraId="5FAF1A83" w14:textId="77777777" w:rsidR="00532AE1" w:rsidRPr="00FB7AAE" w:rsidRDefault="00532AE1" w:rsidP="00744A08">
                  <w:pPr>
                    <w:rPr>
                      <w:sz w:val="20"/>
                      <w:szCs w:val="20"/>
                    </w:rPr>
                  </w:pPr>
                  <w:r w:rsidRPr="00FB7AAE">
                    <w:rPr>
                      <w:rFonts w:ascii="Calibri" w:eastAsia="Times New Roman" w:hAnsi="Calibri" w:cs="Segoe UI"/>
                      <w:color w:val="000000"/>
                      <w:sz w:val="20"/>
                      <w:szCs w:val="20"/>
                    </w:rPr>
                    <w:t>Smoke Detector</w:t>
                  </w:r>
                </w:p>
              </w:tc>
              <w:tc>
                <w:tcPr>
                  <w:tcW w:w="4410" w:type="dxa"/>
                </w:tcPr>
                <w:p w14:paraId="5B98F49F" w14:textId="77777777" w:rsidR="00532AE1" w:rsidRPr="00FB7AAE" w:rsidRDefault="00532AE1" w:rsidP="00744A08">
                  <w:pPr>
                    <w:rPr>
                      <w:sz w:val="20"/>
                      <w:szCs w:val="20"/>
                    </w:rPr>
                  </w:pPr>
                  <w:r w:rsidRPr="00FB7AAE">
                    <w:rPr>
                      <w:rFonts w:ascii="Calibri" w:eastAsia="Times New Roman" w:hAnsi="Calibri" w:cs="Segoe UI"/>
                      <w:color w:val="000000"/>
                      <w:sz w:val="20"/>
                      <w:szCs w:val="20"/>
                    </w:rPr>
                    <w:t>&lt; ? &gt;</w:t>
                  </w:r>
                </w:p>
              </w:tc>
            </w:tr>
            <w:tr w:rsidR="00532AE1" w:rsidRPr="00076734" w14:paraId="6D69A2DB" w14:textId="77777777" w:rsidTr="00744A08">
              <w:tc>
                <w:tcPr>
                  <w:tcW w:w="4362" w:type="dxa"/>
                </w:tcPr>
                <w:p w14:paraId="4DAAE3BF" w14:textId="77777777" w:rsidR="00532AE1" w:rsidRPr="00357690" w:rsidRDefault="00532AE1" w:rsidP="00744A08">
                  <w:pPr>
                    <w:rPr>
                      <w:sz w:val="20"/>
                      <w:szCs w:val="20"/>
                    </w:rPr>
                  </w:pPr>
                  <w:r w:rsidRPr="00357690">
                    <w:rPr>
                      <w:sz w:val="20"/>
                      <w:szCs w:val="20"/>
                    </w:rPr>
                    <w:t>Service Not Needed</w:t>
                  </w:r>
                </w:p>
              </w:tc>
              <w:tc>
                <w:tcPr>
                  <w:tcW w:w="2700" w:type="dxa"/>
                </w:tcPr>
                <w:p w14:paraId="2FEFE237" w14:textId="77777777" w:rsidR="00532AE1" w:rsidRPr="00357690" w:rsidRDefault="00532AE1" w:rsidP="00744A08">
                  <w:pPr>
                    <w:rPr>
                      <w:rFonts w:ascii="Calibri" w:eastAsia="Times New Roman" w:hAnsi="Calibri" w:cs="Segoe UI"/>
                      <w:color w:val="000000"/>
                      <w:sz w:val="20"/>
                      <w:szCs w:val="20"/>
                    </w:rPr>
                  </w:pPr>
                  <w:r w:rsidRPr="00357690">
                    <w:rPr>
                      <w:rFonts w:ascii="Calibri" w:eastAsia="Times New Roman" w:hAnsi="Calibri" w:cs="Segoe UI"/>
                      <w:color w:val="000000"/>
                      <w:sz w:val="20"/>
                      <w:szCs w:val="20"/>
                    </w:rPr>
                    <w:t>None</w:t>
                  </w:r>
                </w:p>
              </w:tc>
              <w:tc>
                <w:tcPr>
                  <w:tcW w:w="4410" w:type="dxa"/>
                </w:tcPr>
                <w:p w14:paraId="20C62AEE" w14:textId="77777777" w:rsidR="00532AE1" w:rsidRPr="00357690" w:rsidRDefault="00532AE1" w:rsidP="00744A08">
                  <w:pPr>
                    <w:rPr>
                      <w:rFonts w:ascii="Calibri" w:eastAsia="Times New Roman" w:hAnsi="Calibri" w:cs="Segoe UI"/>
                      <w:color w:val="000000"/>
                      <w:sz w:val="20"/>
                      <w:szCs w:val="20"/>
                    </w:rPr>
                  </w:pPr>
                  <w:r w:rsidRPr="00357690">
                    <w:rPr>
                      <w:rFonts w:ascii="Calibri" w:eastAsia="Times New Roman" w:hAnsi="Calibri" w:cs="Segoe UI"/>
                      <w:color w:val="000000"/>
                      <w:sz w:val="20"/>
                      <w:szCs w:val="20"/>
                    </w:rPr>
                    <w:t>None</w:t>
                  </w:r>
                </w:p>
              </w:tc>
            </w:tr>
          </w:tbl>
          <w:p w14:paraId="0899A6D2" w14:textId="77777777" w:rsidR="00532AE1" w:rsidRDefault="00532AE1" w:rsidP="00744A08">
            <w:pPr>
              <w:rPr>
                <w:sz w:val="20"/>
                <w:szCs w:val="20"/>
              </w:rPr>
            </w:pPr>
          </w:p>
          <w:p w14:paraId="09A17220" w14:textId="77777777" w:rsidR="00532AE1" w:rsidRPr="008D0A72" w:rsidRDefault="00532AE1" w:rsidP="00744A08">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532AE1" w:rsidRPr="008D0A72" w14:paraId="4D81E04E" w14:textId="77777777" w:rsidTr="00744A08">
        <w:tc>
          <w:tcPr>
            <w:tcW w:w="2520" w:type="dxa"/>
            <w:shd w:val="clear" w:color="auto" w:fill="EEECE1" w:themeFill="background2"/>
          </w:tcPr>
          <w:p w14:paraId="59B0AAEA" w14:textId="77777777" w:rsidR="00532AE1" w:rsidRPr="008D0A72" w:rsidRDefault="00532AE1" w:rsidP="00744A08">
            <w:pPr>
              <w:rPr>
                <w:b/>
                <w:sz w:val="20"/>
                <w:szCs w:val="20"/>
              </w:rPr>
            </w:pPr>
            <w:r>
              <w:rPr>
                <w:b/>
                <w:sz w:val="20"/>
                <w:szCs w:val="20"/>
              </w:rPr>
              <w:t>Additional</w:t>
            </w:r>
            <w:r w:rsidRPr="008D0A72">
              <w:rPr>
                <w:b/>
                <w:sz w:val="20"/>
                <w:szCs w:val="20"/>
              </w:rPr>
              <w:t xml:space="preserve"> Case Fields</w:t>
            </w:r>
          </w:p>
        </w:tc>
        <w:tc>
          <w:tcPr>
            <w:tcW w:w="11880" w:type="dxa"/>
          </w:tcPr>
          <w:p w14:paraId="6999C7BE" w14:textId="77777777" w:rsidR="00532AE1" w:rsidRDefault="00532AE1" w:rsidP="00744A08">
            <w:pPr>
              <w:rPr>
                <w:sz w:val="20"/>
                <w:szCs w:val="20"/>
              </w:rPr>
            </w:pPr>
            <w:r w:rsidRPr="008D0A72">
              <w:rPr>
                <w:sz w:val="20"/>
                <w:szCs w:val="20"/>
              </w:rPr>
              <w:t xml:space="preserve">The standard </w:t>
            </w:r>
            <w:r>
              <w:rPr>
                <w:sz w:val="20"/>
                <w:szCs w:val="20"/>
              </w:rPr>
              <w:t xml:space="preserve">and custom case </w:t>
            </w:r>
            <w:r w:rsidRPr="008D0A72">
              <w:rPr>
                <w:sz w:val="20"/>
                <w:szCs w:val="20"/>
              </w:rPr>
              <w:t xml:space="preserve">fields </w:t>
            </w:r>
            <w:r>
              <w:rPr>
                <w:sz w:val="20"/>
                <w:szCs w:val="20"/>
              </w:rPr>
              <w:t xml:space="preserve">described in the “Service Requests Standards” document </w:t>
            </w:r>
            <w:r w:rsidRPr="008D0A72">
              <w:rPr>
                <w:sz w:val="20"/>
                <w:szCs w:val="20"/>
              </w:rPr>
              <w:t xml:space="preserve">will be available for all cases.  If this type of </w:t>
            </w:r>
            <w:r>
              <w:rPr>
                <w:sz w:val="20"/>
                <w:szCs w:val="20"/>
              </w:rPr>
              <w:t xml:space="preserve">service request </w:t>
            </w:r>
            <w:r w:rsidRPr="008D0A72">
              <w:rPr>
                <w:sz w:val="20"/>
                <w:szCs w:val="20"/>
              </w:rPr>
              <w:t>needs any other f</w:t>
            </w:r>
            <w:r>
              <w:rPr>
                <w:sz w:val="20"/>
                <w:szCs w:val="20"/>
              </w:rPr>
              <w:t>ields, please enter them below:</w:t>
            </w:r>
          </w:p>
          <w:p w14:paraId="4B90C413" w14:textId="77777777" w:rsidR="00532AE1" w:rsidRDefault="00532AE1" w:rsidP="00744A08">
            <w:pPr>
              <w:rPr>
                <w:sz w:val="20"/>
                <w:szCs w:val="20"/>
              </w:rPr>
            </w:pPr>
          </w:p>
          <w:p w14:paraId="0BBEF701" w14:textId="77777777" w:rsidR="00532AE1" w:rsidRDefault="00532AE1" w:rsidP="00744A08">
            <w:pPr>
              <w:rPr>
                <w:sz w:val="20"/>
                <w:szCs w:val="20"/>
              </w:rPr>
            </w:pPr>
            <w:r w:rsidRPr="00A2074F">
              <w:rPr>
                <w:sz w:val="20"/>
                <w:szCs w:val="20"/>
                <w:u w:val="single"/>
              </w:rPr>
              <w:t>Note:</w:t>
            </w:r>
            <w:r>
              <w:rPr>
                <w:sz w:val="20"/>
                <w:szCs w:val="20"/>
              </w:rPr>
              <w:t xml:space="preserve"> Get information on </w:t>
            </w:r>
            <w:r w:rsidRPr="005C7845">
              <w:rPr>
                <w:b/>
                <w:sz w:val="20"/>
                <w:szCs w:val="20"/>
              </w:rPr>
              <w:t>Name</w:t>
            </w:r>
            <w:r>
              <w:rPr>
                <w:sz w:val="20"/>
                <w:szCs w:val="20"/>
              </w:rPr>
              <w:t xml:space="preserve">, </w:t>
            </w:r>
            <w:r w:rsidRPr="005C7845">
              <w:rPr>
                <w:b/>
                <w:sz w:val="20"/>
                <w:szCs w:val="20"/>
              </w:rPr>
              <w:t>Address</w:t>
            </w:r>
            <w:r>
              <w:rPr>
                <w:sz w:val="20"/>
                <w:szCs w:val="20"/>
              </w:rPr>
              <w:t xml:space="preserve">, and </w:t>
            </w:r>
            <w:r w:rsidRPr="005C7845">
              <w:rPr>
                <w:b/>
                <w:sz w:val="20"/>
                <w:szCs w:val="20"/>
              </w:rPr>
              <w:t>Phone</w:t>
            </w:r>
            <w:r>
              <w:rPr>
                <w:sz w:val="20"/>
                <w:szCs w:val="20"/>
              </w:rPr>
              <w:t xml:space="preserve"> number of the Customer for follow-up. These are standard fields, so not captured under additional information section.</w:t>
            </w:r>
          </w:p>
          <w:p w14:paraId="38169CA2" w14:textId="77777777" w:rsidR="00532AE1" w:rsidRDefault="00532AE1" w:rsidP="00744A08">
            <w:pPr>
              <w:rPr>
                <w:sz w:val="20"/>
                <w:szCs w:val="20"/>
              </w:rPr>
            </w:pPr>
          </w:p>
          <w:p w14:paraId="5683C054" w14:textId="77777777" w:rsidR="00532AE1" w:rsidRPr="008055A7" w:rsidRDefault="00532AE1" w:rsidP="00744A08">
            <w:pPr>
              <w:rPr>
                <w:sz w:val="20"/>
                <w:szCs w:val="20"/>
              </w:rPr>
            </w:pPr>
            <w:r w:rsidRPr="008055A7">
              <w:rPr>
                <w:sz w:val="20"/>
                <w:szCs w:val="20"/>
              </w:rPr>
              <w:t>Case Field: Residence Type: Single Family House, Apartment</w:t>
            </w:r>
          </w:p>
          <w:p w14:paraId="17762950" w14:textId="77777777" w:rsidR="00532AE1" w:rsidRDefault="00532AE1" w:rsidP="00744A08">
            <w:pPr>
              <w:rPr>
                <w:sz w:val="20"/>
                <w:szCs w:val="20"/>
              </w:rPr>
            </w:pPr>
            <w:r w:rsidRPr="008055A7">
              <w:rPr>
                <w:sz w:val="20"/>
                <w:szCs w:val="20"/>
              </w:rPr>
              <w:t>If Single family house then proceed with request. If customer answers "apartment" then trigger the following query: "how many apartments?": If the customer answers 2 or less then proceed with request. Iif customer answers "more than 2" then "no". Do not proceed with the request. (at this point it is the code requirement to the property owner to install a hardwired system among other requirements at this point). We do not service "multi-family units due to code requirements" is good terminology to explain to the customer.</w:t>
            </w:r>
          </w:p>
          <w:p w14:paraId="2B1BB0E3" w14:textId="77777777" w:rsidR="00532AE1" w:rsidRDefault="00532AE1" w:rsidP="00744A08">
            <w:pPr>
              <w:rPr>
                <w:sz w:val="20"/>
                <w:szCs w:val="20"/>
              </w:rPr>
            </w:pPr>
          </w:p>
          <w:p w14:paraId="605DD199" w14:textId="77777777" w:rsidR="00532AE1" w:rsidRPr="008D0A72" w:rsidRDefault="00532AE1" w:rsidP="00744A08">
            <w:pPr>
              <w:rPr>
                <w:sz w:val="20"/>
                <w:szCs w:val="20"/>
              </w:rPr>
            </w:pPr>
            <w:r w:rsidRPr="008D0A72">
              <w:rPr>
                <w:b/>
                <w:sz w:val="20"/>
                <w:szCs w:val="20"/>
              </w:rPr>
              <w:t>Additional Information section</w:t>
            </w:r>
          </w:p>
          <w:tbl>
            <w:tblPr>
              <w:tblStyle w:val="TableGrid"/>
              <w:tblW w:w="0" w:type="auto"/>
              <w:tblLook w:val="04A0" w:firstRow="1" w:lastRow="0" w:firstColumn="1" w:lastColumn="0" w:noHBand="0" w:noVBand="1"/>
            </w:tblPr>
            <w:tblGrid>
              <w:gridCol w:w="2258"/>
              <w:gridCol w:w="2747"/>
              <w:gridCol w:w="1125"/>
              <w:gridCol w:w="1345"/>
              <w:gridCol w:w="1316"/>
              <w:gridCol w:w="2849"/>
            </w:tblGrid>
            <w:tr w:rsidR="00532AE1" w:rsidRPr="008D0A72" w14:paraId="3FFDE47F" w14:textId="77777777" w:rsidTr="00744A08">
              <w:trPr>
                <w:cantSplit/>
              </w:trPr>
              <w:tc>
                <w:tcPr>
                  <w:tcW w:w="2258" w:type="dxa"/>
                  <w:shd w:val="clear" w:color="auto" w:fill="D9D9D9" w:themeFill="background1" w:themeFillShade="D9"/>
                </w:tcPr>
                <w:p w14:paraId="0A3ED252" w14:textId="77777777" w:rsidR="00532AE1" w:rsidRPr="008D0A72" w:rsidRDefault="00532AE1" w:rsidP="00744A08">
                  <w:pPr>
                    <w:rPr>
                      <w:b/>
                      <w:sz w:val="20"/>
                      <w:szCs w:val="20"/>
                    </w:rPr>
                  </w:pPr>
                  <w:r w:rsidRPr="008D0A72">
                    <w:rPr>
                      <w:b/>
                      <w:sz w:val="20"/>
                      <w:szCs w:val="20"/>
                    </w:rPr>
                    <w:t xml:space="preserve">Field </w:t>
                  </w:r>
                  <w:r>
                    <w:rPr>
                      <w:b/>
                      <w:sz w:val="20"/>
                      <w:szCs w:val="20"/>
                    </w:rPr>
                    <w:t>Label</w:t>
                  </w:r>
                </w:p>
              </w:tc>
              <w:tc>
                <w:tcPr>
                  <w:tcW w:w="2747" w:type="dxa"/>
                  <w:shd w:val="clear" w:color="auto" w:fill="D9D9D9" w:themeFill="background1" w:themeFillShade="D9"/>
                </w:tcPr>
                <w:p w14:paraId="2717514F" w14:textId="77777777" w:rsidR="00532AE1" w:rsidRPr="008D0A72" w:rsidRDefault="00532AE1" w:rsidP="00744A08">
                  <w:pPr>
                    <w:rPr>
                      <w:b/>
                      <w:sz w:val="20"/>
                      <w:szCs w:val="20"/>
                    </w:rPr>
                  </w:pPr>
                  <w:r w:rsidRPr="008D0A72">
                    <w:rPr>
                      <w:b/>
                      <w:sz w:val="20"/>
                      <w:szCs w:val="20"/>
                    </w:rPr>
                    <w:t>Field Type</w:t>
                  </w:r>
                </w:p>
              </w:tc>
              <w:tc>
                <w:tcPr>
                  <w:tcW w:w="1125" w:type="dxa"/>
                  <w:shd w:val="clear" w:color="auto" w:fill="D9D9D9" w:themeFill="background1" w:themeFillShade="D9"/>
                </w:tcPr>
                <w:p w14:paraId="4496FC0C" w14:textId="77777777" w:rsidR="00532AE1" w:rsidRPr="008D0A72" w:rsidRDefault="00532AE1" w:rsidP="00744A08">
                  <w:pPr>
                    <w:rPr>
                      <w:b/>
                      <w:sz w:val="20"/>
                      <w:szCs w:val="20"/>
                    </w:rPr>
                  </w:pPr>
                  <w:r w:rsidRPr="008D0A72">
                    <w:rPr>
                      <w:b/>
                      <w:sz w:val="20"/>
                      <w:szCs w:val="20"/>
                    </w:rPr>
                    <w:t>Required</w:t>
                  </w:r>
                </w:p>
              </w:tc>
              <w:tc>
                <w:tcPr>
                  <w:tcW w:w="1345" w:type="dxa"/>
                  <w:shd w:val="clear" w:color="auto" w:fill="D9D9D9" w:themeFill="background1" w:themeFillShade="D9"/>
                </w:tcPr>
                <w:p w14:paraId="6F50229C" w14:textId="77777777" w:rsidR="00532AE1" w:rsidRPr="008D0A72" w:rsidRDefault="00532AE1" w:rsidP="00744A08">
                  <w:pPr>
                    <w:rPr>
                      <w:b/>
                      <w:sz w:val="20"/>
                      <w:szCs w:val="20"/>
                    </w:rPr>
                  </w:pPr>
                  <w:r w:rsidRPr="008D0A72">
                    <w:rPr>
                      <w:b/>
                      <w:sz w:val="20"/>
                      <w:szCs w:val="20"/>
                    </w:rPr>
                    <w:t>Rule #</w:t>
                  </w:r>
                </w:p>
              </w:tc>
              <w:tc>
                <w:tcPr>
                  <w:tcW w:w="1316" w:type="dxa"/>
                  <w:shd w:val="clear" w:color="auto" w:fill="D9D9D9" w:themeFill="background1" w:themeFillShade="D9"/>
                </w:tcPr>
                <w:p w14:paraId="704CBB19" w14:textId="77777777" w:rsidR="00532AE1" w:rsidRPr="008D0A72" w:rsidRDefault="00532AE1" w:rsidP="00744A08">
                  <w:pPr>
                    <w:rPr>
                      <w:b/>
                      <w:sz w:val="20"/>
                      <w:szCs w:val="20"/>
                    </w:rPr>
                  </w:pPr>
                  <w:r w:rsidRPr="008D0A72">
                    <w:rPr>
                      <w:b/>
                      <w:sz w:val="20"/>
                      <w:szCs w:val="20"/>
                    </w:rPr>
                    <w:t>History</w:t>
                  </w:r>
                </w:p>
              </w:tc>
              <w:tc>
                <w:tcPr>
                  <w:tcW w:w="2849" w:type="dxa"/>
                  <w:shd w:val="clear" w:color="auto" w:fill="D9D9D9" w:themeFill="background1" w:themeFillShade="D9"/>
                </w:tcPr>
                <w:p w14:paraId="4AB294A9" w14:textId="77777777" w:rsidR="00532AE1" w:rsidRPr="008D0A72" w:rsidRDefault="00532AE1" w:rsidP="00744A08">
                  <w:pPr>
                    <w:rPr>
                      <w:b/>
                      <w:sz w:val="20"/>
                      <w:szCs w:val="20"/>
                    </w:rPr>
                  </w:pPr>
                  <w:r w:rsidRPr="008D0A72">
                    <w:rPr>
                      <w:b/>
                      <w:sz w:val="20"/>
                      <w:szCs w:val="20"/>
                    </w:rPr>
                    <w:t>Field Help Text</w:t>
                  </w:r>
                </w:p>
              </w:tc>
            </w:tr>
            <w:tr w:rsidR="00532AE1" w:rsidRPr="008D0A72" w14:paraId="07B45850" w14:textId="77777777" w:rsidTr="00744A08">
              <w:trPr>
                <w:cantSplit/>
              </w:trPr>
              <w:tc>
                <w:tcPr>
                  <w:tcW w:w="2258" w:type="dxa"/>
                </w:tcPr>
                <w:p w14:paraId="0A33B275" w14:textId="77777777" w:rsidR="00532AE1" w:rsidRPr="00FB7AAE" w:rsidRDefault="00532AE1" w:rsidP="00744A08">
                  <w:pPr>
                    <w:rPr>
                      <w:sz w:val="20"/>
                      <w:szCs w:val="20"/>
                    </w:rPr>
                  </w:pPr>
                  <w:r w:rsidRPr="00FB7AAE">
                    <w:rPr>
                      <w:sz w:val="20"/>
                      <w:szCs w:val="20"/>
                    </w:rPr>
                    <w:t>New Request</w:t>
                  </w:r>
                </w:p>
              </w:tc>
              <w:tc>
                <w:tcPr>
                  <w:tcW w:w="2747" w:type="dxa"/>
                </w:tcPr>
                <w:p w14:paraId="7C51EF91" w14:textId="77777777" w:rsidR="00532AE1" w:rsidRPr="00FB7AAE" w:rsidRDefault="00532AE1" w:rsidP="00744A08">
                  <w:pPr>
                    <w:rPr>
                      <w:sz w:val="20"/>
                      <w:szCs w:val="20"/>
                    </w:rPr>
                  </w:pPr>
                  <w:r w:rsidRPr="00FB7AAE">
                    <w:rPr>
                      <w:sz w:val="20"/>
                      <w:szCs w:val="20"/>
                    </w:rPr>
                    <w:t>Picklist</w:t>
                  </w:r>
                </w:p>
                <w:p w14:paraId="6E608F4D" w14:textId="77777777" w:rsidR="00532AE1" w:rsidRPr="00FB7AAE" w:rsidRDefault="00532AE1" w:rsidP="00744A08">
                  <w:pPr>
                    <w:rPr>
                      <w:sz w:val="20"/>
                      <w:szCs w:val="20"/>
                    </w:rPr>
                  </w:pPr>
                  <w:r w:rsidRPr="00FB7AAE">
                    <w:rPr>
                      <w:b/>
                      <w:sz w:val="20"/>
                      <w:szCs w:val="20"/>
                    </w:rPr>
                    <w:t>Values:</w:t>
                  </w:r>
                  <w:r w:rsidRPr="00FB7AAE">
                    <w:rPr>
                      <w:sz w:val="20"/>
                      <w:szCs w:val="20"/>
                    </w:rPr>
                    <w:t xml:space="preserve">  Yes, No  </w:t>
                  </w:r>
                </w:p>
              </w:tc>
              <w:tc>
                <w:tcPr>
                  <w:tcW w:w="1125" w:type="dxa"/>
                </w:tcPr>
                <w:p w14:paraId="09665FF5" w14:textId="77777777" w:rsidR="00532AE1" w:rsidRPr="00FB7AAE" w:rsidRDefault="00532AE1" w:rsidP="00744A08">
                  <w:pPr>
                    <w:rPr>
                      <w:sz w:val="20"/>
                      <w:szCs w:val="20"/>
                    </w:rPr>
                  </w:pPr>
                  <w:r w:rsidRPr="00FB7AAE">
                    <w:rPr>
                      <w:sz w:val="20"/>
                      <w:szCs w:val="20"/>
                    </w:rPr>
                    <w:t>Yes</w:t>
                  </w:r>
                </w:p>
              </w:tc>
              <w:tc>
                <w:tcPr>
                  <w:tcW w:w="1345" w:type="dxa"/>
                </w:tcPr>
                <w:p w14:paraId="377BEB88" w14:textId="77777777" w:rsidR="00532AE1" w:rsidRPr="00FB7AAE" w:rsidRDefault="00532AE1" w:rsidP="00744A08">
                  <w:pPr>
                    <w:rPr>
                      <w:sz w:val="20"/>
                      <w:szCs w:val="20"/>
                    </w:rPr>
                  </w:pPr>
                  <w:r w:rsidRPr="00FB7AAE">
                    <w:rPr>
                      <w:sz w:val="20"/>
                      <w:szCs w:val="20"/>
                    </w:rPr>
                    <w:t>Workflow Rule #1</w:t>
                  </w:r>
                </w:p>
                <w:p w14:paraId="28079CB8" w14:textId="77777777" w:rsidR="00532AE1" w:rsidRPr="00FB7AAE" w:rsidRDefault="00532AE1" w:rsidP="00744A08">
                  <w:pPr>
                    <w:rPr>
                      <w:sz w:val="20"/>
                      <w:szCs w:val="20"/>
                    </w:rPr>
                  </w:pPr>
                </w:p>
                <w:p w14:paraId="4714104A" w14:textId="77777777" w:rsidR="00532AE1" w:rsidRPr="00FB7AAE" w:rsidRDefault="00532AE1" w:rsidP="00744A08">
                  <w:pPr>
                    <w:rPr>
                      <w:sz w:val="20"/>
                      <w:szCs w:val="20"/>
                    </w:rPr>
                  </w:pPr>
                </w:p>
              </w:tc>
              <w:tc>
                <w:tcPr>
                  <w:tcW w:w="1316" w:type="dxa"/>
                </w:tcPr>
                <w:p w14:paraId="67C1D1BA" w14:textId="77777777" w:rsidR="00532AE1" w:rsidRPr="00FB7AAE" w:rsidRDefault="00532AE1" w:rsidP="00744A08">
                  <w:pPr>
                    <w:rPr>
                      <w:sz w:val="20"/>
                      <w:szCs w:val="20"/>
                    </w:rPr>
                  </w:pPr>
                  <w:r>
                    <w:rPr>
                      <w:sz w:val="20"/>
                      <w:szCs w:val="20"/>
                    </w:rPr>
                    <w:t>No</w:t>
                  </w:r>
                </w:p>
              </w:tc>
              <w:tc>
                <w:tcPr>
                  <w:tcW w:w="2849" w:type="dxa"/>
                </w:tcPr>
                <w:p w14:paraId="1197CD86" w14:textId="77777777" w:rsidR="00532AE1" w:rsidRPr="00FB7AAE" w:rsidRDefault="00532AE1" w:rsidP="00744A08">
                  <w:pPr>
                    <w:rPr>
                      <w:sz w:val="20"/>
                      <w:szCs w:val="20"/>
                    </w:rPr>
                  </w:pPr>
                  <w:r>
                    <w:rPr>
                      <w:sz w:val="20"/>
                      <w:szCs w:val="20"/>
                    </w:rPr>
                    <w:t>Is this request for a smoke detector a new request?</w:t>
                  </w:r>
                </w:p>
              </w:tc>
            </w:tr>
            <w:tr w:rsidR="00532AE1" w:rsidRPr="008D0A72" w14:paraId="725F32F4" w14:textId="77777777" w:rsidTr="00744A08">
              <w:trPr>
                <w:cantSplit/>
              </w:trPr>
              <w:tc>
                <w:tcPr>
                  <w:tcW w:w="2258" w:type="dxa"/>
                </w:tcPr>
                <w:p w14:paraId="2CACA53E" w14:textId="77777777" w:rsidR="00532AE1" w:rsidRDefault="00532AE1" w:rsidP="00744A08">
                  <w:pPr>
                    <w:rPr>
                      <w:sz w:val="20"/>
                      <w:szCs w:val="20"/>
                    </w:rPr>
                  </w:pPr>
                  <w:r>
                    <w:rPr>
                      <w:sz w:val="20"/>
                      <w:szCs w:val="20"/>
                    </w:rPr>
                    <w:lastRenderedPageBreak/>
                    <w:t>Residence Type</w:t>
                  </w:r>
                </w:p>
                <w:p w14:paraId="764C0D7E" w14:textId="77777777" w:rsidR="00532AE1" w:rsidRDefault="00532AE1" w:rsidP="00744A08">
                  <w:pPr>
                    <w:rPr>
                      <w:sz w:val="20"/>
                      <w:szCs w:val="20"/>
                    </w:rPr>
                  </w:pPr>
                </w:p>
                <w:p w14:paraId="5EAE9009" w14:textId="77777777" w:rsidR="00532AE1" w:rsidRDefault="00532AE1" w:rsidP="00744A08">
                  <w:pPr>
                    <w:rPr>
                      <w:sz w:val="20"/>
                      <w:szCs w:val="20"/>
                    </w:rPr>
                  </w:pPr>
                </w:p>
              </w:tc>
              <w:tc>
                <w:tcPr>
                  <w:tcW w:w="2747" w:type="dxa"/>
                </w:tcPr>
                <w:p w14:paraId="69D88D72" w14:textId="77777777" w:rsidR="00532AE1" w:rsidRPr="00FB7AAE" w:rsidRDefault="00532AE1" w:rsidP="00744A08">
                  <w:pPr>
                    <w:rPr>
                      <w:sz w:val="20"/>
                      <w:szCs w:val="20"/>
                    </w:rPr>
                  </w:pPr>
                  <w:r w:rsidRPr="00FB7AAE">
                    <w:rPr>
                      <w:sz w:val="20"/>
                      <w:szCs w:val="20"/>
                    </w:rPr>
                    <w:t>Picklist</w:t>
                  </w:r>
                </w:p>
                <w:p w14:paraId="33B748FF" w14:textId="77777777" w:rsidR="00532AE1" w:rsidRPr="00FB7AAE" w:rsidRDefault="00532AE1" w:rsidP="00744A08">
                  <w:pPr>
                    <w:rPr>
                      <w:sz w:val="20"/>
                      <w:szCs w:val="20"/>
                    </w:rPr>
                  </w:pPr>
                  <w:r w:rsidRPr="00FB7AAE">
                    <w:rPr>
                      <w:b/>
                      <w:sz w:val="20"/>
                      <w:szCs w:val="20"/>
                    </w:rPr>
                    <w:t>Values:</w:t>
                  </w:r>
                  <w:r w:rsidRPr="00FB7AAE">
                    <w:rPr>
                      <w:sz w:val="20"/>
                      <w:szCs w:val="20"/>
                    </w:rPr>
                    <w:t xml:space="preserve">  </w:t>
                  </w:r>
                  <w:r>
                    <w:rPr>
                      <w:sz w:val="20"/>
                      <w:szCs w:val="20"/>
                    </w:rPr>
                    <w:t>Single Family House, Apartment</w:t>
                  </w:r>
                </w:p>
                <w:p w14:paraId="19783EC6" w14:textId="77777777" w:rsidR="00532AE1" w:rsidRPr="00FB7AAE" w:rsidRDefault="00532AE1" w:rsidP="00744A08">
                  <w:pPr>
                    <w:rPr>
                      <w:sz w:val="20"/>
                      <w:szCs w:val="20"/>
                    </w:rPr>
                  </w:pPr>
                  <w:r w:rsidRPr="00FB7AAE">
                    <w:rPr>
                      <w:b/>
                      <w:sz w:val="20"/>
                      <w:szCs w:val="20"/>
                    </w:rPr>
                    <w:t>Default:</w:t>
                  </w:r>
                  <w:r w:rsidRPr="00FB7AAE">
                    <w:rPr>
                      <w:sz w:val="20"/>
                      <w:szCs w:val="20"/>
                    </w:rPr>
                    <w:t xml:space="preserve">  </w:t>
                  </w:r>
                </w:p>
                <w:p w14:paraId="350CE721" w14:textId="77777777" w:rsidR="00532AE1" w:rsidRPr="00FB7AAE" w:rsidRDefault="00532AE1" w:rsidP="00744A08">
                  <w:pPr>
                    <w:rPr>
                      <w:sz w:val="20"/>
                      <w:szCs w:val="20"/>
                    </w:rPr>
                  </w:pPr>
                </w:p>
                <w:p w14:paraId="4B0BB57A" w14:textId="77777777" w:rsidR="00532AE1" w:rsidRPr="00FB7AAE" w:rsidRDefault="00532AE1" w:rsidP="00744A08">
                  <w:pPr>
                    <w:rPr>
                      <w:sz w:val="20"/>
                      <w:szCs w:val="20"/>
                    </w:rPr>
                  </w:pPr>
                  <w:r w:rsidRPr="00FB7AAE">
                    <w:rPr>
                      <w:sz w:val="20"/>
                      <w:szCs w:val="20"/>
                    </w:rPr>
                    <w:t>This read-only field will be automatically populated from the GIS Zoning layer associated with the GIS record selected as the Service Request Location.</w:t>
                  </w:r>
                  <w:r>
                    <w:rPr>
                      <w:sz w:val="20"/>
                      <w:szCs w:val="20"/>
                    </w:rPr>
                    <w:t xml:space="preserve">  </w:t>
                  </w:r>
                </w:p>
              </w:tc>
              <w:tc>
                <w:tcPr>
                  <w:tcW w:w="1125" w:type="dxa"/>
                </w:tcPr>
                <w:p w14:paraId="1B3DF705" w14:textId="77777777" w:rsidR="00532AE1" w:rsidRDefault="00532AE1" w:rsidP="00744A08">
                  <w:pPr>
                    <w:rPr>
                      <w:sz w:val="20"/>
                      <w:szCs w:val="20"/>
                    </w:rPr>
                  </w:pPr>
                  <w:r>
                    <w:rPr>
                      <w:sz w:val="20"/>
                      <w:szCs w:val="20"/>
                    </w:rPr>
                    <w:t>Yes</w:t>
                  </w:r>
                </w:p>
              </w:tc>
              <w:tc>
                <w:tcPr>
                  <w:tcW w:w="1345" w:type="dxa"/>
                </w:tcPr>
                <w:p w14:paraId="333A2B4C" w14:textId="77777777" w:rsidR="00532AE1" w:rsidRDefault="00532AE1" w:rsidP="00744A08">
                  <w:pPr>
                    <w:rPr>
                      <w:sz w:val="20"/>
                      <w:szCs w:val="20"/>
                    </w:rPr>
                  </w:pPr>
                  <w:r>
                    <w:rPr>
                      <w:sz w:val="20"/>
                      <w:szCs w:val="20"/>
                    </w:rPr>
                    <w:t>None</w:t>
                  </w:r>
                </w:p>
              </w:tc>
              <w:tc>
                <w:tcPr>
                  <w:tcW w:w="1316" w:type="dxa"/>
                </w:tcPr>
                <w:p w14:paraId="599BCA17" w14:textId="77777777" w:rsidR="00532AE1" w:rsidRPr="00FB7AAE" w:rsidRDefault="00532AE1" w:rsidP="00744A08">
                  <w:pPr>
                    <w:rPr>
                      <w:sz w:val="20"/>
                      <w:szCs w:val="20"/>
                    </w:rPr>
                  </w:pPr>
                  <w:r>
                    <w:rPr>
                      <w:sz w:val="20"/>
                      <w:szCs w:val="20"/>
                    </w:rPr>
                    <w:t>No</w:t>
                  </w:r>
                </w:p>
              </w:tc>
              <w:tc>
                <w:tcPr>
                  <w:tcW w:w="2849" w:type="dxa"/>
                </w:tcPr>
                <w:p w14:paraId="48A4B922" w14:textId="77777777" w:rsidR="00532AE1" w:rsidRDefault="00532AE1" w:rsidP="00744A08">
                  <w:pPr>
                    <w:rPr>
                      <w:sz w:val="20"/>
                      <w:szCs w:val="20"/>
                    </w:rPr>
                  </w:pPr>
                  <w:r>
                    <w:rPr>
                      <w:sz w:val="20"/>
                      <w:szCs w:val="20"/>
                    </w:rPr>
                    <w:t>Is the residence a single family house or an apartment?</w:t>
                  </w:r>
                </w:p>
              </w:tc>
            </w:tr>
            <w:tr w:rsidR="00532AE1" w:rsidRPr="008D0A72" w14:paraId="06D05CB3" w14:textId="77777777" w:rsidTr="00744A08">
              <w:trPr>
                <w:cantSplit/>
              </w:trPr>
              <w:tc>
                <w:tcPr>
                  <w:tcW w:w="2258" w:type="dxa"/>
                </w:tcPr>
                <w:p w14:paraId="4932A02B" w14:textId="77777777" w:rsidR="00532AE1" w:rsidRDefault="00532AE1" w:rsidP="00744A08">
                  <w:pPr>
                    <w:rPr>
                      <w:sz w:val="20"/>
                      <w:szCs w:val="20"/>
                    </w:rPr>
                  </w:pPr>
                  <w:r>
                    <w:rPr>
                      <w:sz w:val="20"/>
                      <w:szCs w:val="20"/>
                    </w:rPr>
                    <w:t>H</w:t>
                  </w:r>
                  <w:r w:rsidRPr="008055A7">
                    <w:rPr>
                      <w:sz w:val="20"/>
                      <w:szCs w:val="20"/>
                    </w:rPr>
                    <w:t xml:space="preserve">ow </w:t>
                  </w:r>
                  <w:r>
                    <w:rPr>
                      <w:sz w:val="20"/>
                      <w:szCs w:val="20"/>
                    </w:rPr>
                    <w:t>M</w:t>
                  </w:r>
                  <w:r w:rsidRPr="008055A7">
                    <w:rPr>
                      <w:sz w:val="20"/>
                      <w:szCs w:val="20"/>
                    </w:rPr>
                    <w:t xml:space="preserve">any </w:t>
                  </w:r>
                  <w:r>
                    <w:rPr>
                      <w:sz w:val="20"/>
                      <w:szCs w:val="20"/>
                    </w:rPr>
                    <w:t>Families</w:t>
                  </w:r>
                </w:p>
              </w:tc>
              <w:tc>
                <w:tcPr>
                  <w:tcW w:w="2747" w:type="dxa"/>
                </w:tcPr>
                <w:p w14:paraId="4C28F345" w14:textId="6876CAFF" w:rsidR="00940356" w:rsidRDefault="00940356" w:rsidP="00940356">
                  <w:pPr>
                    <w:rPr>
                      <w:sz w:val="20"/>
                      <w:szCs w:val="20"/>
                    </w:rPr>
                  </w:pPr>
                  <w:r w:rsidRPr="00D86445">
                    <w:rPr>
                      <w:sz w:val="20"/>
                      <w:szCs w:val="20"/>
                    </w:rPr>
                    <w:t xml:space="preserve">DEPENDENT </w:t>
                  </w:r>
                  <w:r w:rsidRPr="00744A08">
                    <w:rPr>
                      <w:strike/>
                      <w:sz w:val="20"/>
                      <w:szCs w:val="20"/>
                      <w:highlight w:val="yellow"/>
                    </w:rPr>
                    <w:t>Number</w:t>
                  </w:r>
                  <w:r w:rsidR="00744A08" w:rsidRPr="00744A08">
                    <w:rPr>
                      <w:sz w:val="20"/>
                      <w:szCs w:val="20"/>
                      <w:highlight w:val="yellow"/>
                    </w:rPr>
                    <w:t xml:space="preserve"> Picklist</w:t>
                  </w:r>
                </w:p>
                <w:p w14:paraId="5A098E15" w14:textId="77777777" w:rsidR="00940356" w:rsidRPr="00D86445" w:rsidRDefault="00940356" w:rsidP="00940356">
                  <w:pPr>
                    <w:rPr>
                      <w:sz w:val="20"/>
                      <w:szCs w:val="20"/>
                    </w:rPr>
                  </w:pPr>
                  <w:r w:rsidRPr="00D86445">
                    <w:rPr>
                      <w:sz w:val="20"/>
                      <w:szCs w:val="20"/>
                    </w:rPr>
                    <w:t xml:space="preserve">(Controlling field = </w:t>
                  </w:r>
                  <w:r>
                    <w:rPr>
                      <w:i/>
                      <w:sz w:val="20"/>
                      <w:szCs w:val="20"/>
                    </w:rPr>
                    <w:t>Residence Type</w:t>
                  </w:r>
                  <w:r w:rsidRPr="00D86445">
                    <w:rPr>
                      <w:sz w:val="20"/>
                      <w:szCs w:val="20"/>
                    </w:rPr>
                    <w:t>)</w:t>
                  </w:r>
                </w:p>
                <w:p w14:paraId="3B9CAAAC" w14:textId="77777777" w:rsidR="00940356" w:rsidRDefault="00940356" w:rsidP="00940356">
                  <w:pPr>
                    <w:rPr>
                      <w:sz w:val="20"/>
                      <w:szCs w:val="20"/>
                    </w:rPr>
                  </w:pPr>
                </w:p>
                <w:p w14:paraId="50B6A569" w14:textId="77777777" w:rsidR="00744A08" w:rsidRPr="00744A08" w:rsidRDefault="00744A08" w:rsidP="00744A08">
                  <w:pPr>
                    <w:rPr>
                      <w:b/>
                      <w:sz w:val="20"/>
                      <w:szCs w:val="20"/>
                      <w:highlight w:val="yellow"/>
                    </w:rPr>
                  </w:pPr>
                  <w:r w:rsidRPr="00744A08">
                    <w:rPr>
                      <w:b/>
                      <w:sz w:val="20"/>
                      <w:szCs w:val="20"/>
                      <w:highlight w:val="yellow"/>
                    </w:rPr>
                    <w:t xml:space="preserve">Values:  </w:t>
                  </w:r>
                  <w:r w:rsidRPr="00744A08">
                    <w:rPr>
                      <w:sz w:val="20"/>
                      <w:szCs w:val="20"/>
                      <w:highlight w:val="yellow"/>
                    </w:rPr>
                    <w:t>1 - 2 Families, 3 or More Families</w:t>
                  </w:r>
                </w:p>
                <w:p w14:paraId="513FDB09" w14:textId="77777777" w:rsidR="00744A08" w:rsidRPr="00FB7AAE" w:rsidRDefault="00744A08" w:rsidP="00744A08">
                  <w:pPr>
                    <w:rPr>
                      <w:sz w:val="20"/>
                      <w:szCs w:val="20"/>
                    </w:rPr>
                  </w:pPr>
                  <w:r w:rsidRPr="00744A08">
                    <w:rPr>
                      <w:b/>
                      <w:sz w:val="20"/>
                      <w:szCs w:val="20"/>
                      <w:highlight w:val="yellow"/>
                    </w:rPr>
                    <w:t>Default:</w:t>
                  </w:r>
                  <w:r w:rsidRPr="00FB7AAE">
                    <w:rPr>
                      <w:sz w:val="20"/>
                      <w:szCs w:val="20"/>
                    </w:rPr>
                    <w:t xml:space="preserve">  </w:t>
                  </w:r>
                </w:p>
                <w:p w14:paraId="3C304E8A" w14:textId="77777777" w:rsidR="00744A08" w:rsidRPr="00D86445" w:rsidRDefault="00744A08" w:rsidP="00940356">
                  <w:pPr>
                    <w:rPr>
                      <w:sz w:val="20"/>
                      <w:szCs w:val="20"/>
                    </w:rPr>
                  </w:pPr>
                </w:p>
                <w:p w14:paraId="1E8C91E2" w14:textId="044C69AC" w:rsidR="00532AE1" w:rsidRPr="00FB7AAE" w:rsidRDefault="00940356" w:rsidP="00940356">
                  <w:pPr>
                    <w:rPr>
                      <w:sz w:val="20"/>
                      <w:szCs w:val="20"/>
                    </w:rPr>
                  </w:pPr>
                  <w:r w:rsidRPr="00D86445">
                    <w:rPr>
                      <w:sz w:val="20"/>
                      <w:szCs w:val="20"/>
                    </w:rPr>
                    <w:t xml:space="preserve">All values are shown if </w:t>
                  </w:r>
                  <w:r>
                    <w:rPr>
                      <w:i/>
                      <w:sz w:val="20"/>
                      <w:szCs w:val="20"/>
                    </w:rPr>
                    <w:t>Residence Type</w:t>
                  </w:r>
                  <w:r>
                    <w:rPr>
                      <w:sz w:val="20"/>
                      <w:szCs w:val="20"/>
                    </w:rPr>
                    <w:t xml:space="preserve"> = ‘Apartment’</w:t>
                  </w:r>
                </w:p>
              </w:tc>
              <w:tc>
                <w:tcPr>
                  <w:tcW w:w="1125" w:type="dxa"/>
                </w:tcPr>
                <w:p w14:paraId="11C55BA7" w14:textId="77777777" w:rsidR="00532AE1" w:rsidRDefault="00532AE1" w:rsidP="00744A08">
                  <w:pPr>
                    <w:rPr>
                      <w:sz w:val="20"/>
                      <w:szCs w:val="20"/>
                    </w:rPr>
                  </w:pPr>
                  <w:r>
                    <w:rPr>
                      <w:sz w:val="20"/>
                      <w:szCs w:val="20"/>
                    </w:rPr>
                    <w:t>Dependent</w:t>
                  </w:r>
                </w:p>
              </w:tc>
              <w:tc>
                <w:tcPr>
                  <w:tcW w:w="1345" w:type="dxa"/>
                </w:tcPr>
                <w:p w14:paraId="5B59D342" w14:textId="77777777" w:rsidR="00532AE1" w:rsidRDefault="00532AE1" w:rsidP="00744A08">
                  <w:pPr>
                    <w:rPr>
                      <w:sz w:val="20"/>
                      <w:szCs w:val="20"/>
                    </w:rPr>
                  </w:pPr>
                  <w:r>
                    <w:rPr>
                      <w:sz w:val="20"/>
                      <w:szCs w:val="20"/>
                    </w:rPr>
                    <w:t>None</w:t>
                  </w:r>
                </w:p>
              </w:tc>
              <w:tc>
                <w:tcPr>
                  <w:tcW w:w="1316" w:type="dxa"/>
                </w:tcPr>
                <w:p w14:paraId="200A70A8" w14:textId="77777777" w:rsidR="00532AE1" w:rsidRPr="00FB7AAE" w:rsidRDefault="00532AE1" w:rsidP="00744A08">
                  <w:pPr>
                    <w:rPr>
                      <w:sz w:val="20"/>
                      <w:szCs w:val="20"/>
                    </w:rPr>
                  </w:pPr>
                  <w:r>
                    <w:rPr>
                      <w:sz w:val="20"/>
                      <w:szCs w:val="20"/>
                    </w:rPr>
                    <w:t>No</w:t>
                  </w:r>
                </w:p>
              </w:tc>
              <w:tc>
                <w:tcPr>
                  <w:tcW w:w="2849" w:type="dxa"/>
                </w:tcPr>
                <w:p w14:paraId="4B90A32A" w14:textId="77777777" w:rsidR="00532AE1" w:rsidRDefault="00532AE1" w:rsidP="00744A08">
                  <w:pPr>
                    <w:rPr>
                      <w:sz w:val="20"/>
                      <w:szCs w:val="20"/>
                    </w:rPr>
                  </w:pPr>
                  <w:r>
                    <w:rPr>
                      <w:sz w:val="20"/>
                      <w:szCs w:val="20"/>
                    </w:rPr>
                    <w:t>How many families are in the apartment?</w:t>
                  </w:r>
                </w:p>
              </w:tc>
            </w:tr>
            <w:tr w:rsidR="00532AE1" w:rsidRPr="008D0A72" w14:paraId="47BE3EAA" w14:textId="77777777" w:rsidTr="00744A08">
              <w:trPr>
                <w:cantSplit/>
              </w:trPr>
              <w:tc>
                <w:tcPr>
                  <w:tcW w:w="2258" w:type="dxa"/>
                </w:tcPr>
                <w:p w14:paraId="0280FBB9" w14:textId="77777777" w:rsidR="00532AE1" w:rsidRDefault="00532AE1" w:rsidP="00744A08">
                  <w:pPr>
                    <w:rPr>
                      <w:sz w:val="20"/>
                      <w:szCs w:val="20"/>
                    </w:rPr>
                  </w:pPr>
                  <w:r>
                    <w:rPr>
                      <w:sz w:val="20"/>
                      <w:szCs w:val="20"/>
                    </w:rPr>
                    <w:t xml:space="preserve">Do you have a working </w:t>
                  </w:r>
                  <w:bookmarkStart w:id="0" w:name="_GoBack"/>
                  <w:bookmarkEnd w:id="0"/>
                  <w:r>
                    <w:rPr>
                      <w:sz w:val="20"/>
                      <w:szCs w:val="20"/>
                    </w:rPr>
                    <w:t>smoke detector</w:t>
                  </w:r>
                </w:p>
              </w:tc>
              <w:tc>
                <w:tcPr>
                  <w:tcW w:w="2747" w:type="dxa"/>
                </w:tcPr>
                <w:p w14:paraId="2945A0A1" w14:textId="77777777" w:rsidR="00532AE1" w:rsidRDefault="00532AE1" w:rsidP="00744A08">
                  <w:pPr>
                    <w:rPr>
                      <w:sz w:val="20"/>
                      <w:szCs w:val="20"/>
                    </w:rPr>
                  </w:pPr>
                  <w:r>
                    <w:rPr>
                      <w:sz w:val="20"/>
                      <w:szCs w:val="20"/>
                    </w:rPr>
                    <w:t>DEPENDANT Picklist</w:t>
                  </w:r>
                </w:p>
                <w:p w14:paraId="6F3011B6" w14:textId="77777777" w:rsidR="00532AE1" w:rsidRDefault="00532AE1" w:rsidP="00744A08">
                  <w:pPr>
                    <w:rPr>
                      <w:sz w:val="20"/>
                      <w:szCs w:val="20"/>
                    </w:rPr>
                  </w:pPr>
                  <w:r>
                    <w:rPr>
                      <w:sz w:val="20"/>
                      <w:szCs w:val="20"/>
                    </w:rPr>
                    <w:t xml:space="preserve">(Controlling field = </w:t>
                  </w:r>
                  <w:r>
                    <w:rPr>
                      <w:i/>
                      <w:sz w:val="20"/>
                      <w:szCs w:val="20"/>
                    </w:rPr>
                    <w:t>How Many Families</w:t>
                  </w:r>
                  <w:r>
                    <w:rPr>
                      <w:sz w:val="20"/>
                      <w:szCs w:val="20"/>
                    </w:rPr>
                    <w:t>)</w:t>
                  </w:r>
                </w:p>
                <w:p w14:paraId="22246011" w14:textId="77777777" w:rsidR="00532AE1" w:rsidRDefault="00532AE1" w:rsidP="00744A08">
                  <w:pPr>
                    <w:rPr>
                      <w:sz w:val="20"/>
                      <w:szCs w:val="20"/>
                    </w:rPr>
                  </w:pPr>
                </w:p>
                <w:p w14:paraId="688623B2" w14:textId="77777777" w:rsidR="00532AE1" w:rsidRPr="00FB7AAE" w:rsidRDefault="00532AE1" w:rsidP="00744A08">
                  <w:pPr>
                    <w:rPr>
                      <w:sz w:val="20"/>
                      <w:szCs w:val="20"/>
                    </w:rPr>
                  </w:pPr>
                  <w:r w:rsidRPr="00FB7AAE">
                    <w:rPr>
                      <w:sz w:val="20"/>
                      <w:szCs w:val="20"/>
                    </w:rPr>
                    <w:t>Picklist</w:t>
                  </w:r>
                </w:p>
                <w:p w14:paraId="7D14545A" w14:textId="77777777" w:rsidR="00532AE1" w:rsidRPr="00FB7AAE" w:rsidRDefault="00532AE1" w:rsidP="00744A08">
                  <w:pPr>
                    <w:rPr>
                      <w:sz w:val="20"/>
                      <w:szCs w:val="20"/>
                    </w:rPr>
                  </w:pPr>
                  <w:r w:rsidRPr="00FB7AAE">
                    <w:rPr>
                      <w:b/>
                      <w:sz w:val="20"/>
                      <w:szCs w:val="20"/>
                    </w:rPr>
                    <w:t>Values:</w:t>
                  </w:r>
                  <w:r w:rsidRPr="00FB7AAE">
                    <w:rPr>
                      <w:sz w:val="20"/>
                      <w:szCs w:val="20"/>
                    </w:rPr>
                    <w:t xml:space="preserve">  Yes, No</w:t>
                  </w:r>
                </w:p>
                <w:p w14:paraId="0FF50818" w14:textId="77777777" w:rsidR="00532AE1" w:rsidRPr="00FB7AAE" w:rsidRDefault="00532AE1" w:rsidP="00744A08">
                  <w:pPr>
                    <w:rPr>
                      <w:sz w:val="20"/>
                      <w:szCs w:val="20"/>
                    </w:rPr>
                  </w:pPr>
                  <w:r w:rsidRPr="00FB7AAE">
                    <w:rPr>
                      <w:b/>
                      <w:sz w:val="20"/>
                      <w:szCs w:val="20"/>
                    </w:rPr>
                    <w:t>Default:</w:t>
                  </w:r>
                  <w:r w:rsidRPr="00FB7AAE">
                    <w:rPr>
                      <w:sz w:val="20"/>
                      <w:szCs w:val="20"/>
                    </w:rPr>
                    <w:t xml:space="preserve"> </w:t>
                  </w:r>
                </w:p>
                <w:p w14:paraId="46443CE3" w14:textId="77777777" w:rsidR="00532AE1" w:rsidRDefault="00532AE1" w:rsidP="00744A08">
                  <w:pPr>
                    <w:rPr>
                      <w:sz w:val="20"/>
                      <w:szCs w:val="20"/>
                    </w:rPr>
                  </w:pPr>
                </w:p>
                <w:p w14:paraId="418CF0AD" w14:textId="77777777" w:rsidR="00744A08" w:rsidRPr="00744A08" w:rsidRDefault="00532AE1" w:rsidP="00744A08">
                  <w:pPr>
                    <w:rPr>
                      <w:b/>
                      <w:sz w:val="20"/>
                      <w:szCs w:val="20"/>
                      <w:highlight w:val="yellow"/>
                    </w:rPr>
                  </w:pPr>
                  <w:r w:rsidRPr="00D86445">
                    <w:rPr>
                      <w:sz w:val="20"/>
                      <w:szCs w:val="20"/>
                    </w:rPr>
                    <w:t xml:space="preserve">All values are shown if </w:t>
                  </w:r>
                  <w:r>
                    <w:rPr>
                      <w:i/>
                      <w:sz w:val="20"/>
                      <w:szCs w:val="20"/>
                    </w:rPr>
                    <w:t>How Many Families</w:t>
                  </w:r>
                  <w:r>
                    <w:rPr>
                      <w:sz w:val="20"/>
                      <w:szCs w:val="20"/>
                    </w:rPr>
                    <w:t xml:space="preserve"> &gt; </w:t>
                  </w:r>
                  <w:r w:rsidRPr="00744A08">
                    <w:rPr>
                      <w:dstrike/>
                      <w:sz w:val="20"/>
                      <w:szCs w:val="20"/>
                      <w:highlight w:val="yellow"/>
                    </w:rPr>
                    <w:t>2</w:t>
                  </w:r>
                  <w:r w:rsidR="00744A08">
                    <w:rPr>
                      <w:sz w:val="20"/>
                      <w:szCs w:val="20"/>
                    </w:rPr>
                    <w:t xml:space="preserve"> </w:t>
                  </w:r>
                  <w:r w:rsidR="00744A08" w:rsidRPr="00744A08">
                    <w:rPr>
                      <w:sz w:val="20"/>
                      <w:szCs w:val="20"/>
                      <w:highlight w:val="yellow"/>
                    </w:rPr>
                    <w:t>3 or More Families</w:t>
                  </w:r>
                </w:p>
                <w:p w14:paraId="42E0A4D6" w14:textId="064288F6" w:rsidR="00532AE1" w:rsidRPr="0062766B" w:rsidRDefault="00744A08" w:rsidP="00744A08">
                  <w:pPr>
                    <w:rPr>
                      <w:sz w:val="20"/>
                      <w:szCs w:val="20"/>
                    </w:rPr>
                  </w:pPr>
                  <w:r>
                    <w:rPr>
                      <w:sz w:val="20"/>
                      <w:szCs w:val="20"/>
                    </w:rPr>
                    <w:t xml:space="preserve"> </w:t>
                  </w:r>
                </w:p>
              </w:tc>
              <w:tc>
                <w:tcPr>
                  <w:tcW w:w="1125" w:type="dxa"/>
                </w:tcPr>
                <w:p w14:paraId="3F206D73" w14:textId="77777777" w:rsidR="00532AE1" w:rsidRDefault="00532AE1" w:rsidP="00744A08">
                  <w:pPr>
                    <w:rPr>
                      <w:sz w:val="20"/>
                      <w:szCs w:val="20"/>
                    </w:rPr>
                  </w:pPr>
                  <w:r>
                    <w:rPr>
                      <w:sz w:val="20"/>
                      <w:szCs w:val="20"/>
                    </w:rPr>
                    <w:t>Dependent</w:t>
                  </w:r>
                </w:p>
              </w:tc>
              <w:tc>
                <w:tcPr>
                  <w:tcW w:w="1345" w:type="dxa"/>
                </w:tcPr>
                <w:p w14:paraId="5A13A819" w14:textId="77777777" w:rsidR="00532AE1" w:rsidRDefault="00532AE1" w:rsidP="00744A08">
                  <w:pPr>
                    <w:rPr>
                      <w:sz w:val="20"/>
                      <w:szCs w:val="20"/>
                    </w:rPr>
                  </w:pPr>
                  <w:r>
                    <w:rPr>
                      <w:sz w:val="20"/>
                      <w:szCs w:val="20"/>
                    </w:rPr>
                    <w:t>Workflow Rule #2</w:t>
                  </w:r>
                </w:p>
                <w:p w14:paraId="3F24A052" w14:textId="77777777" w:rsidR="00532AE1" w:rsidRDefault="00532AE1" w:rsidP="00744A08">
                  <w:pPr>
                    <w:rPr>
                      <w:sz w:val="20"/>
                      <w:szCs w:val="20"/>
                    </w:rPr>
                  </w:pPr>
                  <w:r>
                    <w:rPr>
                      <w:sz w:val="20"/>
                      <w:szCs w:val="20"/>
                    </w:rPr>
                    <w:t>Workflow Rule #3</w:t>
                  </w:r>
                </w:p>
              </w:tc>
              <w:tc>
                <w:tcPr>
                  <w:tcW w:w="1316" w:type="dxa"/>
                </w:tcPr>
                <w:p w14:paraId="7B275070" w14:textId="77777777" w:rsidR="00532AE1" w:rsidRDefault="00532AE1" w:rsidP="00744A08">
                  <w:pPr>
                    <w:rPr>
                      <w:sz w:val="20"/>
                      <w:szCs w:val="20"/>
                    </w:rPr>
                  </w:pPr>
                </w:p>
              </w:tc>
              <w:tc>
                <w:tcPr>
                  <w:tcW w:w="2849" w:type="dxa"/>
                </w:tcPr>
                <w:p w14:paraId="2E45D30C" w14:textId="77777777" w:rsidR="00532AE1" w:rsidRDefault="00532AE1" w:rsidP="00744A08">
                  <w:pPr>
                    <w:rPr>
                      <w:sz w:val="20"/>
                      <w:szCs w:val="20"/>
                    </w:rPr>
                  </w:pPr>
                  <w:r>
                    <w:rPr>
                      <w:sz w:val="20"/>
                      <w:szCs w:val="20"/>
                    </w:rPr>
                    <w:t>Are there any working smoke detectors in the residence?</w:t>
                  </w:r>
                </w:p>
              </w:tc>
            </w:tr>
            <w:tr w:rsidR="00532AE1" w:rsidRPr="008D0A72" w14:paraId="54FCAE6C" w14:textId="77777777" w:rsidTr="00744A08">
              <w:trPr>
                <w:cantSplit/>
              </w:trPr>
              <w:tc>
                <w:tcPr>
                  <w:tcW w:w="2258" w:type="dxa"/>
                </w:tcPr>
                <w:p w14:paraId="6876C849" w14:textId="77777777" w:rsidR="00532AE1" w:rsidRDefault="00532AE1" w:rsidP="00744A08">
                  <w:pPr>
                    <w:rPr>
                      <w:sz w:val="20"/>
                      <w:szCs w:val="20"/>
                    </w:rPr>
                  </w:pPr>
                  <w:r>
                    <w:rPr>
                      <w:sz w:val="20"/>
                      <w:szCs w:val="20"/>
                    </w:rPr>
                    <w:lastRenderedPageBreak/>
                    <w:t>Philadelphia Residence (Move rule to top)</w:t>
                  </w:r>
                </w:p>
                <w:p w14:paraId="2FEE9221" w14:textId="77777777" w:rsidR="00532AE1" w:rsidRPr="00FB7AAE" w:rsidRDefault="00532AE1" w:rsidP="00744A08">
                  <w:pPr>
                    <w:rPr>
                      <w:sz w:val="20"/>
                      <w:szCs w:val="20"/>
                    </w:rPr>
                  </w:pPr>
                </w:p>
              </w:tc>
              <w:tc>
                <w:tcPr>
                  <w:tcW w:w="2747" w:type="dxa"/>
                </w:tcPr>
                <w:p w14:paraId="6E68CE42" w14:textId="77777777" w:rsidR="00532AE1" w:rsidRPr="00FB7AAE" w:rsidRDefault="00532AE1" w:rsidP="00744A08">
                  <w:pPr>
                    <w:rPr>
                      <w:sz w:val="20"/>
                      <w:szCs w:val="20"/>
                    </w:rPr>
                  </w:pPr>
                  <w:r w:rsidRPr="00FB7AAE">
                    <w:rPr>
                      <w:sz w:val="20"/>
                      <w:szCs w:val="20"/>
                    </w:rPr>
                    <w:t>Picklist</w:t>
                  </w:r>
                </w:p>
                <w:p w14:paraId="45BDA4C0" w14:textId="77777777" w:rsidR="00532AE1" w:rsidRPr="00FB7AAE" w:rsidRDefault="00532AE1" w:rsidP="00744A08">
                  <w:pPr>
                    <w:rPr>
                      <w:sz w:val="20"/>
                      <w:szCs w:val="20"/>
                    </w:rPr>
                  </w:pPr>
                  <w:r w:rsidRPr="00FB7AAE">
                    <w:rPr>
                      <w:b/>
                      <w:sz w:val="20"/>
                      <w:szCs w:val="20"/>
                    </w:rPr>
                    <w:t>Values:</w:t>
                  </w:r>
                  <w:r w:rsidRPr="00FB7AAE">
                    <w:rPr>
                      <w:sz w:val="20"/>
                      <w:szCs w:val="20"/>
                    </w:rPr>
                    <w:t xml:space="preserve">  Yes, No</w:t>
                  </w:r>
                </w:p>
                <w:p w14:paraId="17662D73" w14:textId="77777777" w:rsidR="00532AE1" w:rsidRPr="00FB7AAE" w:rsidRDefault="00532AE1" w:rsidP="00744A08">
                  <w:pPr>
                    <w:rPr>
                      <w:sz w:val="20"/>
                      <w:szCs w:val="20"/>
                    </w:rPr>
                  </w:pPr>
                  <w:r w:rsidRPr="00FB7AAE">
                    <w:rPr>
                      <w:b/>
                      <w:sz w:val="20"/>
                      <w:szCs w:val="20"/>
                    </w:rPr>
                    <w:t>Default:</w:t>
                  </w:r>
                  <w:r w:rsidRPr="00FB7AAE">
                    <w:rPr>
                      <w:sz w:val="20"/>
                      <w:szCs w:val="20"/>
                    </w:rPr>
                    <w:t xml:space="preserve"> </w:t>
                  </w:r>
                </w:p>
                <w:p w14:paraId="45EA4422" w14:textId="77777777" w:rsidR="00532AE1" w:rsidRPr="00FB7AAE" w:rsidRDefault="00532AE1" w:rsidP="00744A08">
                  <w:pPr>
                    <w:rPr>
                      <w:sz w:val="20"/>
                      <w:szCs w:val="20"/>
                    </w:rPr>
                  </w:pPr>
                </w:p>
                <w:p w14:paraId="47449E66" w14:textId="77777777" w:rsidR="00532AE1" w:rsidRPr="00FB7AAE" w:rsidRDefault="00532AE1" w:rsidP="00744A08">
                  <w:pPr>
                    <w:rPr>
                      <w:sz w:val="20"/>
                      <w:szCs w:val="20"/>
                    </w:rPr>
                  </w:pPr>
                  <w:r w:rsidRPr="00FB7AAE">
                    <w:rPr>
                      <w:sz w:val="20"/>
                      <w:szCs w:val="20"/>
                    </w:rPr>
                    <w:t>This read-only field will be automatically populated from the GIS Zoning layer associated with the GIS record selected as the Service Request Location.</w:t>
                  </w:r>
                </w:p>
              </w:tc>
              <w:tc>
                <w:tcPr>
                  <w:tcW w:w="1125" w:type="dxa"/>
                </w:tcPr>
                <w:p w14:paraId="2E7D84ED" w14:textId="77777777" w:rsidR="00532AE1" w:rsidRPr="00FB7AAE" w:rsidRDefault="00532AE1" w:rsidP="00744A08">
                  <w:pPr>
                    <w:rPr>
                      <w:sz w:val="20"/>
                      <w:szCs w:val="20"/>
                    </w:rPr>
                  </w:pPr>
                  <w:r w:rsidRPr="00FB7AAE">
                    <w:rPr>
                      <w:sz w:val="20"/>
                      <w:szCs w:val="20"/>
                    </w:rPr>
                    <w:t>Yes</w:t>
                  </w:r>
                </w:p>
              </w:tc>
              <w:tc>
                <w:tcPr>
                  <w:tcW w:w="1345" w:type="dxa"/>
                </w:tcPr>
                <w:p w14:paraId="206131B8" w14:textId="77777777" w:rsidR="00532AE1" w:rsidRPr="00FB7AAE" w:rsidRDefault="00532AE1" w:rsidP="00744A08">
                  <w:pPr>
                    <w:rPr>
                      <w:sz w:val="20"/>
                      <w:szCs w:val="20"/>
                    </w:rPr>
                  </w:pPr>
                  <w:r w:rsidRPr="00FB7AAE">
                    <w:rPr>
                      <w:sz w:val="20"/>
                      <w:szCs w:val="20"/>
                    </w:rPr>
                    <w:t>Workflow Rule #</w:t>
                  </w:r>
                  <w:r>
                    <w:rPr>
                      <w:sz w:val="20"/>
                      <w:szCs w:val="20"/>
                    </w:rPr>
                    <w:t>4</w:t>
                  </w:r>
                </w:p>
                <w:p w14:paraId="4BBD2D78" w14:textId="77777777" w:rsidR="00532AE1" w:rsidRPr="00FB7AAE" w:rsidRDefault="00532AE1" w:rsidP="00744A08">
                  <w:pPr>
                    <w:rPr>
                      <w:sz w:val="20"/>
                      <w:szCs w:val="20"/>
                    </w:rPr>
                  </w:pPr>
                </w:p>
                <w:p w14:paraId="33863554" w14:textId="77777777" w:rsidR="00532AE1" w:rsidRPr="00FB7AAE" w:rsidRDefault="00532AE1" w:rsidP="00744A08">
                  <w:pPr>
                    <w:rPr>
                      <w:sz w:val="20"/>
                      <w:szCs w:val="20"/>
                    </w:rPr>
                  </w:pPr>
                </w:p>
              </w:tc>
              <w:tc>
                <w:tcPr>
                  <w:tcW w:w="1316" w:type="dxa"/>
                </w:tcPr>
                <w:p w14:paraId="3EB89E19" w14:textId="77777777" w:rsidR="00532AE1" w:rsidRPr="00FB7AAE" w:rsidRDefault="00532AE1" w:rsidP="00744A08">
                  <w:pPr>
                    <w:rPr>
                      <w:sz w:val="20"/>
                      <w:szCs w:val="20"/>
                    </w:rPr>
                  </w:pPr>
                  <w:r w:rsidRPr="00FB7AAE">
                    <w:rPr>
                      <w:sz w:val="20"/>
                      <w:szCs w:val="20"/>
                    </w:rPr>
                    <w:t>No</w:t>
                  </w:r>
                </w:p>
              </w:tc>
              <w:tc>
                <w:tcPr>
                  <w:tcW w:w="2849" w:type="dxa"/>
                </w:tcPr>
                <w:p w14:paraId="4B9602F8" w14:textId="77777777" w:rsidR="00532AE1" w:rsidRPr="00FB7AAE" w:rsidRDefault="00532AE1" w:rsidP="00744A08">
                  <w:pPr>
                    <w:rPr>
                      <w:rFonts w:cs="Helvetica"/>
                      <w:sz w:val="20"/>
                      <w:szCs w:val="20"/>
                    </w:rPr>
                  </w:pPr>
                  <w:r w:rsidRPr="00FB7AAE">
                    <w:rPr>
                      <w:rFonts w:cs="Helvetica"/>
                      <w:sz w:val="20"/>
                      <w:szCs w:val="20"/>
                    </w:rPr>
                    <w:t>Is the customer a resident of Philadelphia?</w:t>
                  </w:r>
                </w:p>
              </w:tc>
            </w:tr>
            <w:tr w:rsidR="00532AE1" w:rsidRPr="008D0A72" w14:paraId="139AEDF7" w14:textId="77777777" w:rsidTr="00744A08">
              <w:trPr>
                <w:cantSplit/>
              </w:trPr>
              <w:tc>
                <w:tcPr>
                  <w:tcW w:w="2258" w:type="dxa"/>
                </w:tcPr>
                <w:p w14:paraId="7CBC4643" w14:textId="77777777" w:rsidR="00532AE1" w:rsidRPr="00FB7AAE" w:rsidRDefault="00532AE1" w:rsidP="00744A08">
                  <w:pPr>
                    <w:rPr>
                      <w:sz w:val="20"/>
                      <w:szCs w:val="20"/>
                    </w:rPr>
                  </w:pPr>
                  <w:r w:rsidRPr="00FB7AAE">
                    <w:rPr>
                      <w:rFonts w:eastAsia="Times New Roman" w:cs="Times New Roman"/>
                      <w:sz w:val="20"/>
                      <w:szCs w:val="20"/>
                    </w:rPr>
                    <w:t>Apartment/Building/Unit Number</w:t>
                  </w:r>
                </w:p>
              </w:tc>
              <w:tc>
                <w:tcPr>
                  <w:tcW w:w="2747" w:type="dxa"/>
                </w:tcPr>
                <w:p w14:paraId="5DE08128" w14:textId="77777777" w:rsidR="00532AE1" w:rsidRDefault="00532AE1" w:rsidP="00744A08">
                  <w:pPr>
                    <w:rPr>
                      <w:sz w:val="20"/>
                      <w:szCs w:val="20"/>
                    </w:rPr>
                  </w:pPr>
                  <w:r w:rsidRPr="00D86445">
                    <w:rPr>
                      <w:sz w:val="20"/>
                      <w:szCs w:val="20"/>
                    </w:rPr>
                    <w:t xml:space="preserve">DEPENDENT </w:t>
                  </w:r>
                  <w:r>
                    <w:rPr>
                      <w:sz w:val="20"/>
                      <w:szCs w:val="20"/>
                    </w:rPr>
                    <w:t>Number</w:t>
                  </w:r>
                </w:p>
                <w:p w14:paraId="08C7CF4D" w14:textId="77777777" w:rsidR="00532AE1" w:rsidRPr="00D86445" w:rsidRDefault="00532AE1" w:rsidP="00744A08">
                  <w:pPr>
                    <w:rPr>
                      <w:sz w:val="20"/>
                      <w:szCs w:val="20"/>
                    </w:rPr>
                  </w:pPr>
                  <w:r w:rsidRPr="00D86445">
                    <w:rPr>
                      <w:sz w:val="20"/>
                      <w:szCs w:val="20"/>
                    </w:rPr>
                    <w:t xml:space="preserve">(Controlling field = </w:t>
                  </w:r>
                  <w:r>
                    <w:rPr>
                      <w:i/>
                      <w:sz w:val="20"/>
                      <w:szCs w:val="20"/>
                    </w:rPr>
                    <w:t>Residence Type</w:t>
                  </w:r>
                  <w:r w:rsidRPr="00D86445">
                    <w:rPr>
                      <w:sz w:val="20"/>
                      <w:szCs w:val="20"/>
                    </w:rPr>
                    <w:t>)</w:t>
                  </w:r>
                </w:p>
                <w:p w14:paraId="7468626F" w14:textId="77777777" w:rsidR="00532AE1" w:rsidRPr="00D86445" w:rsidRDefault="00532AE1" w:rsidP="00744A08">
                  <w:pPr>
                    <w:rPr>
                      <w:sz w:val="20"/>
                      <w:szCs w:val="20"/>
                    </w:rPr>
                  </w:pPr>
                </w:p>
                <w:p w14:paraId="639535A2" w14:textId="77777777" w:rsidR="00532AE1" w:rsidRPr="00FB7AAE" w:rsidRDefault="00532AE1" w:rsidP="00744A08">
                  <w:pPr>
                    <w:rPr>
                      <w:sz w:val="20"/>
                      <w:szCs w:val="20"/>
                    </w:rPr>
                  </w:pPr>
                  <w:r w:rsidRPr="00D86445">
                    <w:rPr>
                      <w:sz w:val="20"/>
                      <w:szCs w:val="20"/>
                    </w:rPr>
                    <w:t xml:space="preserve">All values are shown if </w:t>
                  </w:r>
                  <w:r>
                    <w:rPr>
                      <w:i/>
                      <w:sz w:val="20"/>
                      <w:szCs w:val="20"/>
                    </w:rPr>
                    <w:t>Residence Type</w:t>
                  </w:r>
                  <w:r>
                    <w:rPr>
                      <w:sz w:val="20"/>
                      <w:szCs w:val="20"/>
                    </w:rPr>
                    <w:t xml:space="preserve"> = ‘Apartment’</w:t>
                  </w:r>
                </w:p>
              </w:tc>
              <w:tc>
                <w:tcPr>
                  <w:tcW w:w="1125" w:type="dxa"/>
                </w:tcPr>
                <w:p w14:paraId="6E3764AF" w14:textId="77777777" w:rsidR="00532AE1" w:rsidRPr="00FB7AAE" w:rsidRDefault="00532AE1" w:rsidP="00744A08">
                  <w:pPr>
                    <w:rPr>
                      <w:sz w:val="20"/>
                      <w:szCs w:val="20"/>
                    </w:rPr>
                  </w:pPr>
                  <w:r w:rsidRPr="00FB7AAE">
                    <w:rPr>
                      <w:sz w:val="20"/>
                      <w:szCs w:val="20"/>
                    </w:rPr>
                    <w:t>Yes</w:t>
                  </w:r>
                </w:p>
              </w:tc>
              <w:tc>
                <w:tcPr>
                  <w:tcW w:w="1345" w:type="dxa"/>
                </w:tcPr>
                <w:p w14:paraId="5E1E8FCC" w14:textId="77777777" w:rsidR="00532AE1" w:rsidRPr="00FB7AAE" w:rsidRDefault="00532AE1" w:rsidP="00744A08">
                  <w:pPr>
                    <w:rPr>
                      <w:sz w:val="20"/>
                      <w:szCs w:val="20"/>
                    </w:rPr>
                  </w:pPr>
                  <w:r w:rsidRPr="00FB7AAE">
                    <w:rPr>
                      <w:sz w:val="20"/>
                      <w:szCs w:val="20"/>
                    </w:rPr>
                    <w:t>None</w:t>
                  </w:r>
                </w:p>
              </w:tc>
              <w:tc>
                <w:tcPr>
                  <w:tcW w:w="1316" w:type="dxa"/>
                </w:tcPr>
                <w:p w14:paraId="557F7979" w14:textId="77777777" w:rsidR="00532AE1" w:rsidRPr="00FB7AAE" w:rsidRDefault="00532AE1" w:rsidP="00744A08">
                  <w:pPr>
                    <w:rPr>
                      <w:sz w:val="20"/>
                      <w:szCs w:val="20"/>
                    </w:rPr>
                  </w:pPr>
                  <w:r w:rsidRPr="00FB7AAE">
                    <w:rPr>
                      <w:sz w:val="20"/>
                      <w:szCs w:val="20"/>
                    </w:rPr>
                    <w:t>No</w:t>
                  </w:r>
                </w:p>
              </w:tc>
              <w:tc>
                <w:tcPr>
                  <w:tcW w:w="2849" w:type="dxa"/>
                </w:tcPr>
                <w:p w14:paraId="1663F42C" w14:textId="77777777" w:rsidR="00532AE1" w:rsidRPr="00FB7AAE" w:rsidRDefault="00532AE1" w:rsidP="00744A08">
                  <w:pPr>
                    <w:rPr>
                      <w:sz w:val="20"/>
                      <w:szCs w:val="20"/>
                    </w:rPr>
                  </w:pPr>
                  <w:r w:rsidRPr="00FB7AAE">
                    <w:rPr>
                      <w:sz w:val="20"/>
                      <w:szCs w:val="20"/>
                    </w:rPr>
                    <w:t>What is the</w:t>
                  </w:r>
                  <w:r>
                    <w:rPr>
                      <w:sz w:val="20"/>
                      <w:szCs w:val="20"/>
                    </w:rPr>
                    <w:t xml:space="preserve"> unit number of the apartment or building?</w:t>
                  </w:r>
                </w:p>
              </w:tc>
            </w:tr>
            <w:tr w:rsidR="00532AE1" w:rsidRPr="008D0A72" w14:paraId="1A5957CA" w14:textId="77777777" w:rsidTr="00744A08">
              <w:trPr>
                <w:cantSplit/>
              </w:trPr>
              <w:tc>
                <w:tcPr>
                  <w:tcW w:w="2258" w:type="dxa"/>
                </w:tcPr>
                <w:p w14:paraId="39A7D620" w14:textId="77777777" w:rsidR="00532AE1" w:rsidRPr="00FB7AAE" w:rsidRDefault="00532AE1" w:rsidP="00744A08">
                  <w:pPr>
                    <w:rPr>
                      <w:sz w:val="20"/>
                      <w:szCs w:val="20"/>
                    </w:rPr>
                  </w:pPr>
                  <w:r w:rsidRPr="00FB7AAE">
                    <w:rPr>
                      <w:sz w:val="20"/>
                      <w:szCs w:val="20"/>
                    </w:rPr>
                    <w:t>Owner Occupied Property</w:t>
                  </w:r>
                </w:p>
              </w:tc>
              <w:tc>
                <w:tcPr>
                  <w:tcW w:w="2747" w:type="dxa"/>
                </w:tcPr>
                <w:p w14:paraId="76CE68B5" w14:textId="77777777" w:rsidR="00532AE1" w:rsidRPr="00FB7AAE" w:rsidRDefault="00532AE1" w:rsidP="00744A08">
                  <w:pPr>
                    <w:rPr>
                      <w:sz w:val="20"/>
                      <w:szCs w:val="20"/>
                    </w:rPr>
                  </w:pPr>
                  <w:r w:rsidRPr="00FB7AAE">
                    <w:rPr>
                      <w:sz w:val="20"/>
                      <w:szCs w:val="20"/>
                    </w:rPr>
                    <w:t>Picklist</w:t>
                  </w:r>
                </w:p>
                <w:p w14:paraId="6793D4D9" w14:textId="77777777" w:rsidR="00532AE1" w:rsidRPr="00FB7AAE" w:rsidRDefault="00532AE1" w:rsidP="00744A08">
                  <w:pPr>
                    <w:rPr>
                      <w:sz w:val="20"/>
                      <w:szCs w:val="20"/>
                    </w:rPr>
                  </w:pPr>
                  <w:r w:rsidRPr="00FB7AAE">
                    <w:rPr>
                      <w:b/>
                      <w:sz w:val="20"/>
                      <w:szCs w:val="20"/>
                    </w:rPr>
                    <w:t>Values:</w:t>
                  </w:r>
                  <w:r w:rsidRPr="00FB7AAE">
                    <w:rPr>
                      <w:sz w:val="20"/>
                      <w:szCs w:val="20"/>
                    </w:rPr>
                    <w:t xml:space="preserve">  Yes, No</w:t>
                  </w:r>
                </w:p>
                <w:p w14:paraId="2D5974A8" w14:textId="77777777" w:rsidR="00532AE1" w:rsidRPr="00FB7AAE" w:rsidRDefault="00532AE1" w:rsidP="00744A08">
                  <w:pPr>
                    <w:rPr>
                      <w:sz w:val="20"/>
                      <w:szCs w:val="20"/>
                    </w:rPr>
                  </w:pPr>
                  <w:r w:rsidRPr="00FB7AAE">
                    <w:rPr>
                      <w:b/>
                      <w:sz w:val="20"/>
                      <w:szCs w:val="20"/>
                    </w:rPr>
                    <w:t>Default:</w:t>
                  </w:r>
                </w:p>
              </w:tc>
              <w:tc>
                <w:tcPr>
                  <w:tcW w:w="1125" w:type="dxa"/>
                </w:tcPr>
                <w:p w14:paraId="5BDD131E" w14:textId="77777777" w:rsidR="00532AE1" w:rsidRPr="00FB7AAE" w:rsidRDefault="00532AE1" w:rsidP="00744A08">
                  <w:pPr>
                    <w:rPr>
                      <w:sz w:val="20"/>
                      <w:szCs w:val="20"/>
                    </w:rPr>
                  </w:pPr>
                  <w:r w:rsidRPr="00FB7AAE">
                    <w:rPr>
                      <w:sz w:val="20"/>
                      <w:szCs w:val="20"/>
                    </w:rPr>
                    <w:t>Yes</w:t>
                  </w:r>
                </w:p>
              </w:tc>
              <w:tc>
                <w:tcPr>
                  <w:tcW w:w="1345" w:type="dxa"/>
                </w:tcPr>
                <w:p w14:paraId="4B3347AE" w14:textId="77777777" w:rsidR="00532AE1" w:rsidRPr="00FB7AAE" w:rsidRDefault="00532AE1" w:rsidP="00744A08">
                  <w:pPr>
                    <w:rPr>
                      <w:sz w:val="20"/>
                      <w:szCs w:val="20"/>
                    </w:rPr>
                  </w:pPr>
                  <w:r w:rsidRPr="00FB7AAE">
                    <w:rPr>
                      <w:sz w:val="20"/>
                      <w:szCs w:val="20"/>
                    </w:rPr>
                    <w:t>None</w:t>
                  </w:r>
                </w:p>
              </w:tc>
              <w:tc>
                <w:tcPr>
                  <w:tcW w:w="1316" w:type="dxa"/>
                </w:tcPr>
                <w:p w14:paraId="0951B9A1" w14:textId="77777777" w:rsidR="00532AE1" w:rsidRPr="00FB7AAE" w:rsidRDefault="00532AE1" w:rsidP="00744A08">
                  <w:pPr>
                    <w:rPr>
                      <w:sz w:val="20"/>
                      <w:szCs w:val="20"/>
                    </w:rPr>
                  </w:pPr>
                  <w:r w:rsidRPr="00FB7AAE">
                    <w:rPr>
                      <w:sz w:val="20"/>
                      <w:szCs w:val="20"/>
                    </w:rPr>
                    <w:t>No</w:t>
                  </w:r>
                </w:p>
              </w:tc>
              <w:tc>
                <w:tcPr>
                  <w:tcW w:w="2849" w:type="dxa"/>
                </w:tcPr>
                <w:p w14:paraId="1F4AF9AE" w14:textId="77777777" w:rsidR="00532AE1" w:rsidRPr="00FB7AAE" w:rsidRDefault="00532AE1" w:rsidP="00744A08">
                  <w:pPr>
                    <w:rPr>
                      <w:sz w:val="20"/>
                      <w:szCs w:val="20"/>
                    </w:rPr>
                  </w:pPr>
                  <w:r w:rsidRPr="00FB7AAE">
                    <w:rPr>
                      <w:rFonts w:cs="Helvetica"/>
                      <w:sz w:val="20"/>
                      <w:szCs w:val="20"/>
                    </w:rPr>
                    <w:t xml:space="preserve">Does the customer live </w:t>
                  </w:r>
                  <w:r>
                    <w:rPr>
                      <w:rFonts w:cs="Helvetica"/>
                      <w:sz w:val="20"/>
                      <w:szCs w:val="20"/>
                    </w:rPr>
                    <w:t xml:space="preserve">in an </w:t>
                  </w:r>
                  <w:r w:rsidRPr="00FB7AAE">
                    <w:rPr>
                      <w:rStyle w:val="Emphasis"/>
                      <w:rFonts w:cs="Helvetica"/>
                      <w:i w:val="0"/>
                      <w:sz w:val="20"/>
                      <w:szCs w:val="20"/>
                    </w:rPr>
                    <w:t>owner-</w:t>
                  </w:r>
                  <w:r w:rsidRPr="00FB7AAE">
                    <w:rPr>
                      <w:rFonts w:cs="Helvetica"/>
                      <w:sz w:val="20"/>
                      <w:szCs w:val="20"/>
                    </w:rPr>
                    <w:t xml:space="preserve">occupied </w:t>
                  </w:r>
                  <w:r>
                    <w:rPr>
                      <w:rFonts w:cs="Helvetica"/>
                      <w:sz w:val="20"/>
                      <w:szCs w:val="20"/>
                    </w:rPr>
                    <w:t>property</w:t>
                  </w:r>
                  <w:r w:rsidRPr="00FB7AAE">
                    <w:rPr>
                      <w:rFonts w:cs="Helvetica"/>
                      <w:sz w:val="20"/>
                      <w:szCs w:val="20"/>
                    </w:rPr>
                    <w:t>?</w:t>
                  </w:r>
                </w:p>
              </w:tc>
            </w:tr>
            <w:tr w:rsidR="00532AE1" w:rsidRPr="008D0A72" w14:paraId="12A97FE5" w14:textId="77777777" w:rsidTr="00744A08">
              <w:trPr>
                <w:cantSplit/>
              </w:trPr>
              <w:tc>
                <w:tcPr>
                  <w:tcW w:w="2258" w:type="dxa"/>
                </w:tcPr>
                <w:p w14:paraId="7089901C" w14:textId="77777777" w:rsidR="00532AE1" w:rsidRPr="00FB7AAE" w:rsidRDefault="00532AE1" w:rsidP="00744A08">
                  <w:pPr>
                    <w:rPr>
                      <w:sz w:val="20"/>
                      <w:szCs w:val="20"/>
                    </w:rPr>
                  </w:pPr>
                  <w:r>
                    <w:rPr>
                      <w:sz w:val="20"/>
                      <w:szCs w:val="20"/>
                    </w:rPr>
                    <w:t>Access Provided by Adult</w:t>
                  </w:r>
                </w:p>
              </w:tc>
              <w:tc>
                <w:tcPr>
                  <w:tcW w:w="2747" w:type="dxa"/>
                </w:tcPr>
                <w:p w14:paraId="686A770F" w14:textId="77777777" w:rsidR="00532AE1" w:rsidRPr="00FB7AAE" w:rsidRDefault="00532AE1" w:rsidP="00744A08">
                  <w:pPr>
                    <w:rPr>
                      <w:sz w:val="20"/>
                      <w:szCs w:val="20"/>
                    </w:rPr>
                  </w:pPr>
                  <w:r w:rsidRPr="00FB7AAE">
                    <w:rPr>
                      <w:sz w:val="20"/>
                      <w:szCs w:val="20"/>
                    </w:rPr>
                    <w:t>Picklist</w:t>
                  </w:r>
                </w:p>
                <w:p w14:paraId="57666213" w14:textId="77777777" w:rsidR="00532AE1" w:rsidRPr="00FB7AAE" w:rsidRDefault="00532AE1" w:rsidP="00744A08">
                  <w:pPr>
                    <w:rPr>
                      <w:sz w:val="20"/>
                      <w:szCs w:val="20"/>
                    </w:rPr>
                  </w:pPr>
                  <w:r w:rsidRPr="00FB7AAE">
                    <w:rPr>
                      <w:b/>
                      <w:sz w:val="20"/>
                      <w:szCs w:val="20"/>
                    </w:rPr>
                    <w:t>Values:</w:t>
                  </w:r>
                  <w:r w:rsidRPr="00FB7AAE">
                    <w:rPr>
                      <w:sz w:val="20"/>
                      <w:szCs w:val="20"/>
                    </w:rPr>
                    <w:t xml:space="preserve">  Yes, No</w:t>
                  </w:r>
                </w:p>
                <w:p w14:paraId="0DCD54C3" w14:textId="77777777" w:rsidR="00532AE1" w:rsidRPr="00FB7AAE" w:rsidRDefault="00532AE1" w:rsidP="00744A08">
                  <w:pPr>
                    <w:rPr>
                      <w:sz w:val="20"/>
                      <w:szCs w:val="20"/>
                    </w:rPr>
                  </w:pPr>
                  <w:r w:rsidRPr="00FB7AAE">
                    <w:rPr>
                      <w:b/>
                      <w:sz w:val="20"/>
                      <w:szCs w:val="20"/>
                    </w:rPr>
                    <w:t>Default:</w:t>
                  </w:r>
                  <w:r w:rsidRPr="00FB7AAE">
                    <w:rPr>
                      <w:sz w:val="20"/>
                      <w:szCs w:val="20"/>
                    </w:rPr>
                    <w:t xml:space="preserve">  </w:t>
                  </w:r>
                </w:p>
              </w:tc>
              <w:tc>
                <w:tcPr>
                  <w:tcW w:w="1125" w:type="dxa"/>
                </w:tcPr>
                <w:p w14:paraId="193978DC" w14:textId="77777777" w:rsidR="00532AE1" w:rsidRPr="00FB7AAE" w:rsidRDefault="00532AE1" w:rsidP="00744A08">
                  <w:pPr>
                    <w:rPr>
                      <w:sz w:val="20"/>
                      <w:szCs w:val="20"/>
                    </w:rPr>
                  </w:pPr>
                  <w:r>
                    <w:rPr>
                      <w:sz w:val="20"/>
                      <w:szCs w:val="20"/>
                    </w:rPr>
                    <w:t>Yes</w:t>
                  </w:r>
                </w:p>
              </w:tc>
              <w:tc>
                <w:tcPr>
                  <w:tcW w:w="1345" w:type="dxa"/>
                </w:tcPr>
                <w:p w14:paraId="4CDE565B" w14:textId="77777777" w:rsidR="00532AE1" w:rsidRPr="00FB7AAE" w:rsidRDefault="00532AE1" w:rsidP="00744A08">
                  <w:pPr>
                    <w:rPr>
                      <w:sz w:val="20"/>
                      <w:szCs w:val="20"/>
                    </w:rPr>
                  </w:pPr>
                  <w:r>
                    <w:rPr>
                      <w:sz w:val="20"/>
                      <w:szCs w:val="20"/>
                    </w:rPr>
                    <w:t>None</w:t>
                  </w:r>
                </w:p>
              </w:tc>
              <w:tc>
                <w:tcPr>
                  <w:tcW w:w="1316" w:type="dxa"/>
                </w:tcPr>
                <w:p w14:paraId="08A3B103" w14:textId="77777777" w:rsidR="00532AE1" w:rsidRPr="00FB7AAE" w:rsidRDefault="00532AE1" w:rsidP="00744A08">
                  <w:pPr>
                    <w:rPr>
                      <w:sz w:val="20"/>
                      <w:szCs w:val="20"/>
                    </w:rPr>
                  </w:pPr>
                  <w:r>
                    <w:rPr>
                      <w:sz w:val="20"/>
                      <w:szCs w:val="20"/>
                    </w:rPr>
                    <w:t>No</w:t>
                  </w:r>
                </w:p>
              </w:tc>
              <w:tc>
                <w:tcPr>
                  <w:tcW w:w="2849" w:type="dxa"/>
                </w:tcPr>
                <w:p w14:paraId="0ACA6C4D" w14:textId="77777777" w:rsidR="00532AE1" w:rsidRPr="00FB7AAE" w:rsidRDefault="00532AE1" w:rsidP="00744A08">
                  <w:pPr>
                    <w:rPr>
                      <w:sz w:val="20"/>
                      <w:szCs w:val="20"/>
                    </w:rPr>
                  </w:pPr>
                  <w:r>
                    <w:rPr>
                      <w:sz w:val="20"/>
                      <w:szCs w:val="20"/>
                    </w:rPr>
                    <w:t xml:space="preserve">Will </w:t>
                  </w:r>
                  <w:r w:rsidRPr="00B43160">
                    <w:rPr>
                      <w:sz w:val="20"/>
                      <w:szCs w:val="20"/>
                    </w:rPr>
                    <w:t>an adult (over 18) be present</w:t>
                  </w:r>
                  <w:r>
                    <w:rPr>
                      <w:sz w:val="20"/>
                      <w:szCs w:val="20"/>
                    </w:rPr>
                    <w:t xml:space="preserve"> to provide access to the property?</w:t>
                  </w:r>
                </w:p>
              </w:tc>
            </w:tr>
            <w:tr w:rsidR="00532AE1" w:rsidRPr="008D0A72" w14:paraId="48899488" w14:textId="77777777" w:rsidTr="00744A08">
              <w:trPr>
                <w:cantSplit/>
              </w:trPr>
              <w:tc>
                <w:tcPr>
                  <w:tcW w:w="2258" w:type="dxa"/>
                </w:tcPr>
                <w:p w14:paraId="0B9C3755" w14:textId="77777777" w:rsidR="00532AE1" w:rsidRPr="00414668" w:rsidRDefault="00532AE1" w:rsidP="00744A08">
                  <w:pPr>
                    <w:rPr>
                      <w:sz w:val="20"/>
                      <w:szCs w:val="20"/>
                    </w:rPr>
                  </w:pPr>
                  <w:r w:rsidRPr="00414668">
                    <w:rPr>
                      <w:sz w:val="20"/>
                      <w:szCs w:val="20"/>
                    </w:rPr>
                    <w:t>Disabilities/Language Information</w:t>
                  </w:r>
                </w:p>
              </w:tc>
              <w:tc>
                <w:tcPr>
                  <w:tcW w:w="2747" w:type="dxa"/>
                </w:tcPr>
                <w:p w14:paraId="030361C5" w14:textId="77777777" w:rsidR="00532AE1" w:rsidRPr="00FB7AAE" w:rsidRDefault="00532AE1" w:rsidP="00744A08">
                  <w:pPr>
                    <w:rPr>
                      <w:sz w:val="20"/>
                      <w:szCs w:val="20"/>
                    </w:rPr>
                  </w:pPr>
                  <w:r>
                    <w:rPr>
                      <w:sz w:val="20"/>
                      <w:szCs w:val="20"/>
                    </w:rPr>
                    <w:t>Text(100)</w:t>
                  </w:r>
                  <w:r w:rsidRPr="00FB7AAE">
                    <w:rPr>
                      <w:sz w:val="20"/>
                      <w:szCs w:val="20"/>
                    </w:rPr>
                    <w:t xml:space="preserve">  </w:t>
                  </w:r>
                </w:p>
              </w:tc>
              <w:tc>
                <w:tcPr>
                  <w:tcW w:w="1125" w:type="dxa"/>
                </w:tcPr>
                <w:p w14:paraId="33CA6449" w14:textId="77777777" w:rsidR="00532AE1" w:rsidRPr="00FB7AAE" w:rsidRDefault="00532AE1" w:rsidP="00744A08">
                  <w:pPr>
                    <w:rPr>
                      <w:sz w:val="20"/>
                      <w:szCs w:val="20"/>
                    </w:rPr>
                  </w:pPr>
                  <w:r w:rsidRPr="00FB7AAE">
                    <w:rPr>
                      <w:sz w:val="20"/>
                      <w:szCs w:val="20"/>
                    </w:rPr>
                    <w:t>Yes</w:t>
                  </w:r>
                </w:p>
              </w:tc>
              <w:tc>
                <w:tcPr>
                  <w:tcW w:w="1345" w:type="dxa"/>
                </w:tcPr>
                <w:p w14:paraId="76761451" w14:textId="77777777" w:rsidR="00532AE1" w:rsidRPr="00FB7AAE" w:rsidRDefault="00532AE1" w:rsidP="00744A08">
                  <w:pPr>
                    <w:rPr>
                      <w:sz w:val="20"/>
                      <w:szCs w:val="20"/>
                    </w:rPr>
                  </w:pPr>
                  <w:r w:rsidRPr="00FB7AAE">
                    <w:rPr>
                      <w:sz w:val="20"/>
                      <w:szCs w:val="20"/>
                    </w:rPr>
                    <w:t>None</w:t>
                  </w:r>
                </w:p>
              </w:tc>
              <w:tc>
                <w:tcPr>
                  <w:tcW w:w="1316" w:type="dxa"/>
                </w:tcPr>
                <w:p w14:paraId="2AF6696E" w14:textId="77777777" w:rsidR="00532AE1" w:rsidRPr="00FB7AAE" w:rsidRDefault="00532AE1" w:rsidP="00744A08">
                  <w:pPr>
                    <w:rPr>
                      <w:sz w:val="20"/>
                      <w:szCs w:val="20"/>
                    </w:rPr>
                  </w:pPr>
                  <w:r w:rsidRPr="00FB7AAE">
                    <w:rPr>
                      <w:sz w:val="20"/>
                      <w:szCs w:val="20"/>
                    </w:rPr>
                    <w:t>No</w:t>
                  </w:r>
                </w:p>
              </w:tc>
              <w:tc>
                <w:tcPr>
                  <w:tcW w:w="2849" w:type="dxa"/>
                </w:tcPr>
                <w:p w14:paraId="4A375A22" w14:textId="77777777" w:rsidR="00532AE1" w:rsidRPr="00FB7AAE" w:rsidRDefault="00532AE1" w:rsidP="00744A08">
                  <w:pPr>
                    <w:rPr>
                      <w:sz w:val="20"/>
                      <w:szCs w:val="20"/>
                    </w:rPr>
                  </w:pPr>
                  <w:r>
                    <w:rPr>
                      <w:sz w:val="20"/>
                      <w:szCs w:val="20"/>
                    </w:rPr>
                    <w:t>Is the customer hearing-impaired or have other disabilities?</w:t>
                  </w:r>
                </w:p>
              </w:tc>
            </w:tr>
            <w:tr w:rsidR="00532AE1" w:rsidRPr="008D0A72" w14:paraId="7099977E" w14:textId="77777777" w:rsidTr="00744A08">
              <w:trPr>
                <w:cantSplit/>
              </w:trPr>
              <w:tc>
                <w:tcPr>
                  <w:tcW w:w="2258" w:type="dxa"/>
                </w:tcPr>
                <w:p w14:paraId="6113F880" w14:textId="77777777" w:rsidR="00532AE1" w:rsidRPr="00414668" w:rsidRDefault="00532AE1" w:rsidP="00744A08">
                  <w:pPr>
                    <w:rPr>
                      <w:sz w:val="20"/>
                      <w:szCs w:val="20"/>
                    </w:rPr>
                  </w:pPr>
                  <w:r>
                    <w:rPr>
                      <w:sz w:val="20"/>
                      <w:szCs w:val="20"/>
                    </w:rPr>
                    <w:t>Installation Time</w:t>
                  </w:r>
                </w:p>
              </w:tc>
              <w:tc>
                <w:tcPr>
                  <w:tcW w:w="2747" w:type="dxa"/>
                </w:tcPr>
                <w:p w14:paraId="56313132" w14:textId="77777777" w:rsidR="00532AE1" w:rsidRDefault="00532AE1" w:rsidP="00744A08">
                  <w:pPr>
                    <w:rPr>
                      <w:sz w:val="20"/>
                      <w:szCs w:val="20"/>
                    </w:rPr>
                  </w:pPr>
                  <w:r w:rsidRPr="00124078">
                    <w:rPr>
                      <w:sz w:val="20"/>
                      <w:szCs w:val="20"/>
                    </w:rPr>
                    <w:t>Text (</w:t>
                  </w:r>
                  <w:r>
                    <w:rPr>
                      <w:sz w:val="20"/>
                      <w:szCs w:val="20"/>
                    </w:rPr>
                    <w:t>100</w:t>
                  </w:r>
                  <w:r w:rsidRPr="00124078">
                    <w:rPr>
                      <w:sz w:val="20"/>
                      <w:szCs w:val="20"/>
                    </w:rPr>
                    <w:t>)</w:t>
                  </w:r>
                </w:p>
              </w:tc>
              <w:tc>
                <w:tcPr>
                  <w:tcW w:w="1125" w:type="dxa"/>
                </w:tcPr>
                <w:p w14:paraId="38393E2E" w14:textId="77777777" w:rsidR="00532AE1" w:rsidRPr="00FB7AAE" w:rsidRDefault="00532AE1" w:rsidP="00744A08">
                  <w:pPr>
                    <w:rPr>
                      <w:sz w:val="20"/>
                      <w:szCs w:val="20"/>
                    </w:rPr>
                  </w:pPr>
                  <w:r>
                    <w:rPr>
                      <w:sz w:val="20"/>
                      <w:szCs w:val="20"/>
                    </w:rPr>
                    <w:t>Yes</w:t>
                  </w:r>
                </w:p>
              </w:tc>
              <w:tc>
                <w:tcPr>
                  <w:tcW w:w="1345" w:type="dxa"/>
                </w:tcPr>
                <w:p w14:paraId="07133D96" w14:textId="77777777" w:rsidR="00532AE1" w:rsidRPr="00FB7AAE" w:rsidRDefault="00532AE1" w:rsidP="00744A08">
                  <w:pPr>
                    <w:rPr>
                      <w:sz w:val="20"/>
                      <w:szCs w:val="20"/>
                    </w:rPr>
                  </w:pPr>
                  <w:r>
                    <w:rPr>
                      <w:sz w:val="20"/>
                      <w:szCs w:val="20"/>
                    </w:rPr>
                    <w:t>None</w:t>
                  </w:r>
                </w:p>
              </w:tc>
              <w:tc>
                <w:tcPr>
                  <w:tcW w:w="1316" w:type="dxa"/>
                </w:tcPr>
                <w:p w14:paraId="082E52ED" w14:textId="77777777" w:rsidR="00532AE1" w:rsidRPr="00FB7AAE" w:rsidRDefault="00532AE1" w:rsidP="00744A08">
                  <w:pPr>
                    <w:rPr>
                      <w:sz w:val="20"/>
                      <w:szCs w:val="20"/>
                    </w:rPr>
                  </w:pPr>
                  <w:r>
                    <w:rPr>
                      <w:sz w:val="20"/>
                      <w:szCs w:val="20"/>
                    </w:rPr>
                    <w:t>No</w:t>
                  </w:r>
                </w:p>
              </w:tc>
              <w:tc>
                <w:tcPr>
                  <w:tcW w:w="2849" w:type="dxa"/>
                </w:tcPr>
                <w:p w14:paraId="743000BF" w14:textId="77777777" w:rsidR="00532AE1" w:rsidRDefault="00532AE1" w:rsidP="00744A08">
                  <w:pPr>
                    <w:rPr>
                      <w:sz w:val="20"/>
                      <w:szCs w:val="20"/>
                    </w:rPr>
                  </w:pPr>
                  <w:r>
                    <w:rPr>
                      <w:sz w:val="20"/>
                      <w:szCs w:val="20"/>
                    </w:rPr>
                    <w:t>W</w:t>
                  </w:r>
                  <w:r w:rsidRPr="00894608">
                    <w:rPr>
                      <w:sz w:val="20"/>
                      <w:szCs w:val="20"/>
                    </w:rPr>
                    <w:t xml:space="preserve">hat will be the best time of day for the </w:t>
                  </w:r>
                  <w:r>
                    <w:rPr>
                      <w:sz w:val="20"/>
                      <w:szCs w:val="20"/>
                    </w:rPr>
                    <w:t>F</w:t>
                  </w:r>
                  <w:r w:rsidRPr="00894608">
                    <w:rPr>
                      <w:sz w:val="20"/>
                      <w:szCs w:val="20"/>
                    </w:rPr>
                    <w:t xml:space="preserve">ire </w:t>
                  </w:r>
                  <w:r>
                    <w:rPr>
                      <w:sz w:val="20"/>
                      <w:szCs w:val="20"/>
                    </w:rPr>
                    <w:t>D</w:t>
                  </w:r>
                  <w:r w:rsidRPr="00894608">
                    <w:rPr>
                      <w:sz w:val="20"/>
                      <w:szCs w:val="20"/>
                    </w:rPr>
                    <w:t>epartment to come by and install the smoke alarm?</w:t>
                  </w:r>
                </w:p>
              </w:tc>
            </w:tr>
            <w:tr w:rsidR="00532AE1" w:rsidRPr="008D0A72" w14:paraId="1227ED29" w14:textId="77777777" w:rsidTr="00744A08">
              <w:trPr>
                <w:cantSplit/>
              </w:trPr>
              <w:tc>
                <w:tcPr>
                  <w:tcW w:w="2258" w:type="dxa"/>
                </w:tcPr>
                <w:p w14:paraId="4F55C392" w14:textId="77777777" w:rsidR="00532AE1" w:rsidRDefault="00532AE1" w:rsidP="00744A08">
                  <w:pPr>
                    <w:rPr>
                      <w:sz w:val="20"/>
                      <w:szCs w:val="20"/>
                    </w:rPr>
                  </w:pPr>
                  <w:r>
                    <w:rPr>
                      <w:sz w:val="20"/>
                      <w:szCs w:val="20"/>
                    </w:rPr>
                    <w:t>Floor</w:t>
                  </w:r>
                </w:p>
              </w:tc>
              <w:tc>
                <w:tcPr>
                  <w:tcW w:w="2747" w:type="dxa"/>
                </w:tcPr>
                <w:p w14:paraId="283C8930" w14:textId="77777777" w:rsidR="00532AE1" w:rsidRPr="00124078" w:rsidRDefault="00532AE1" w:rsidP="00744A08">
                  <w:pPr>
                    <w:rPr>
                      <w:sz w:val="20"/>
                      <w:szCs w:val="20"/>
                    </w:rPr>
                  </w:pPr>
                  <w:r>
                    <w:rPr>
                      <w:sz w:val="20"/>
                      <w:szCs w:val="20"/>
                    </w:rPr>
                    <w:t>Number</w:t>
                  </w:r>
                </w:p>
              </w:tc>
              <w:tc>
                <w:tcPr>
                  <w:tcW w:w="1125" w:type="dxa"/>
                </w:tcPr>
                <w:p w14:paraId="3567C56A" w14:textId="77777777" w:rsidR="00532AE1" w:rsidRDefault="00532AE1" w:rsidP="00744A08">
                  <w:pPr>
                    <w:rPr>
                      <w:sz w:val="20"/>
                      <w:szCs w:val="20"/>
                    </w:rPr>
                  </w:pPr>
                  <w:r>
                    <w:rPr>
                      <w:sz w:val="20"/>
                      <w:szCs w:val="20"/>
                    </w:rPr>
                    <w:t>Yes</w:t>
                  </w:r>
                </w:p>
              </w:tc>
              <w:tc>
                <w:tcPr>
                  <w:tcW w:w="1345" w:type="dxa"/>
                </w:tcPr>
                <w:p w14:paraId="690D3837" w14:textId="77777777" w:rsidR="00532AE1" w:rsidRDefault="00532AE1" w:rsidP="00744A08">
                  <w:pPr>
                    <w:rPr>
                      <w:sz w:val="20"/>
                      <w:szCs w:val="20"/>
                    </w:rPr>
                  </w:pPr>
                  <w:r>
                    <w:rPr>
                      <w:sz w:val="20"/>
                      <w:szCs w:val="20"/>
                    </w:rPr>
                    <w:t>None</w:t>
                  </w:r>
                </w:p>
              </w:tc>
              <w:tc>
                <w:tcPr>
                  <w:tcW w:w="1316" w:type="dxa"/>
                </w:tcPr>
                <w:p w14:paraId="3B328579" w14:textId="77777777" w:rsidR="00532AE1" w:rsidRDefault="00532AE1" w:rsidP="00744A08">
                  <w:pPr>
                    <w:rPr>
                      <w:sz w:val="20"/>
                      <w:szCs w:val="20"/>
                    </w:rPr>
                  </w:pPr>
                  <w:r>
                    <w:rPr>
                      <w:sz w:val="20"/>
                      <w:szCs w:val="20"/>
                    </w:rPr>
                    <w:t>No</w:t>
                  </w:r>
                </w:p>
              </w:tc>
              <w:tc>
                <w:tcPr>
                  <w:tcW w:w="2849" w:type="dxa"/>
                </w:tcPr>
                <w:p w14:paraId="1C375797" w14:textId="77777777" w:rsidR="00532AE1" w:rsidRDefault="00532AE1" w:rsidP="00744A08">
                  <w:pPr>
                    <w:rPr>
                      <w:sz w:val="20"/>
                      <w:szCs w:val="20"/>
                    </w:rPr>
                  </w:pPr>
                  <w:r>
                    <w:rPr>
                      <w:sz w:val="20"/>
                      <w:szCs w:val="20"/>
                    </w:rPr>
                    <w:t>What floor is the installation location?</w:t>
                  </w:r>
                </w:p>
              </w:tc>
            </w:tr>
            <w:tr w:rsidR="00532AE1" w:rsidRPr="008D0A72" w14:paraId="67397F64" w14:textId="77777777" w:rsidTr="00744A08">
              <w:trPr>
                <w:cantSplit/>
              </w:trPr>
              <w:tc>
                <w:tcPr>
                  <w:tcW w:w="2258" w:type="dxa"/>
                </w:tcPr>
                <w:p w14:paraId="20C2054E" w14:textId="77777777" w:rsidR="00532AE1" w:rsidRDefault="00532AE1" w:rsidP="00744A08">
                  <w:pPr>
                    <w:rPr>
                      <w:sz w:val="20"/>
                      <w:szCs w:val="20"/>
                    </w:rPr>
                  </w:pPr>
                  <w:r>
                    <w:rPr>
                      <w:sz w:val="20"/>
                      <w:szCs w:val="20"/>
                    </w:rPr>
                    <w:t>Front or Back</w:t>
                  </w:r>
                </w:p>
              </w:tc>
              <w:tc>
                <w:tcPr>
                  <w:tcW w:w="2747" w:type="dxa"/>
                </w:tcPr>
                <w:p w14:paraId="4E5238C8" w14:textId="77777777" w:rsidR="00532AE1" w:rsidRDefault="00532AE1" w:rsidP="00744A08">
                  <w:pPr>
                    <w:rPr>
                      <w:sz w:val="20"/>
                      <w:szCs w:val="20"/>
                    </w:rPr>
                  </w:pPr>
                  <w:r>
                    <w:rPr>
                      <w:sz w:val="20"/>
                      <w:szCs w:val="20"/>
                    </w:rPr>
                    <w:t>Picklist</w:t>
                  </w:r>
                </w:p>
                <w:p w14:paraId="43593A61" w14:textId="77777777" w:rsidR="00532AE1" w:rsidRPr="00FB7AAE" w:rsidRDefault="00532AE1" w:rsidP="00744A08">
                  <w:pPr>
                    <w:rPr>
                      <w:sz w:val="20"/>
                      <w:szCs w:val="20"/>
                    </w:rPr>
                  </w:pPr>
                  <w:r w:rsidRPr="00FB7AAE">
                    <w:rPr>
                      <w:b/>
                      <w:sz w:val="20"/>
                      <w:szCs w:val="20"/>
                    </w:rPr>
                    <w:t>Values:</w:t>
                  </w:r>
                  <w:r w:rsidRPr="00FB7AAE">
                    <w:rPr>
                      <w:sz w:val="20"/>
                      <w:szCs w:val="20"/>
                    </w:rPr>
                    <w:t xml:space="preserve">  </w:t>
                  </w:r>
                  <w:r>
                    <w:rPr>
                      <w:sz w:val="20"/>
                      <w:szCs w:val="20"/>
                    </w:rPr>
                    <w:t>Front</w:t>
                  </w:r>
                  <w:r w:rsidRPr="00FB7AAE">
                    <w:rPr>
                      <w:sz w:val="20"/>
                      <w:szCs w:val="20"/>
                    </w:rPr>
                    <w:t xml:space="preserve">, </w:t>
                  </w:r>
                  <w:r>
                    <w:rPr>
                      <w:sz w:val="20"/>
                      <w:szCs w:val="20"/>
                    </w:rPr>
                    <w:t>Back</w:t>
                  </w:r>
                </w:p>
                <w:p w14:paraId="51218064" w14:textId="77777777" w:rsidR="00532AE1" w:rsidRPr="00124078" w:rsidRDefault="00532AE1" w:rsidP="00744A08">
                  <w:pPr>
                    <w:rPr>
                      <w:sz w:val="20"/>
                      <w:szCs w:val="20"/>
                    </w:rPr>
                  </w:pPr>
                  <w:r w:rsidRPr="00FB7AAE">
                    <w:rPr>
                      <w:b/>
                      <w:sz w:val="20"/>
                      <w:szCs w:val="20"/>
                    </w:rPr>
                    <w:t>Default:</w:t>
                  </w:r>
                  <w:r w:rsidRPr="00FB7AAE">
                    <w:rPr>
                      <w:sz w:val="20"/>
                      <w:szCs w:val="20"/>
                    </w:rPr>
                    <w:t xml:space="preserve">  </w:t>
                  </w:r>
                </w:p>
              </w:tc>
              <w:tc>
                <w:tcPr>
                  <w:tcW w:w="1125" w:type="dxa"/>
                </w:tcPr>
                <w:p w14:paraId="0D475E6A" w14:textId="77777777" w:rsidR="00532AE1" w:rsidRDefault="00532AE1" w:rsidP="00744A08">
                  <w:pPr>
                    <w:rPr>
                      <w:sz w:val="20"/>
                      <w:szCs w:val="20"/>
                    </w:rPr>
                  </w:pPr>
                  <w:r>
                    <w:rPr>
                      <w:sz w:val="20"/>
                      <w:szCs w:val="20"/>
                    </w:rPr>
                    <w:t>Yes</w:t>
                  </w:r>
                </w:p>
              </w:tc>
              <w:tc>
                <w:tcPr>
                  <w:tcW w:w="1345" w:type="dxa"/>
                </w:tcPr>
                <w:p w14:paraId="05FDB312" w14:textId="77777777" w:rsidR="00532AE1" w:rsidRDefault="00532AE1" w:rsidP="00744A08">
                  <w:pPr>
                    <w:rPr>
                      <w:sz w:val="20"/>
                      <w:szCs w:val="20"/>
                    </w:rPr>
                  </w:pPr>
                  <w:r>
                    <w:rPr>
                      <w:sz w:val="20"/>
                      <w:szCs w:val="20"/>
                    </w:rPr>
                    <w:t>None</w:t>
                  </w:r>
                </w:p>
              </w:tc>
              <w:tc>
                <w:tcPr>
                  <w:tcW w:w="1316" w:type="dxa"/>
                </w:tcPr>
                <w:p w14:paraId="70CB739B" w14:textId="77777777" w:rsidR="00532AE1" w:rsidRDefault="00532AE1" w:rsidP="00744A08">
                  <w:pPr>
                    <w:rPr>
                      <w:sz w:val="20"/>
                      <w:szCs w:val="20"/>
                    </w:rPr>
                  </w:pPr>
                  <w:r>
                    <w:rPr>
                      <w:sz w:val="20"/>
                      <w:szCs w:val="20"/>
                    </w:rPr>
                    <w:t>No</w:t>
                  </w:r>
                </w:p>
              </w:tc>
              <w:tc>
                <w:tcPr>
                  <w:tcW w:w="2849" w:type="dxa"/>
                </w:tcPr>
                <w:p w14:paraId="481EF8BE" w14:textId="77777777" w:rsidR="00532AE1" w:rsidRDefault="00532AE1" w:rsidP="00744A08">
                  <w:pPr>
                    <w:rPr>
                      <w:sz w:val="20"/>
                      <w:szCs w:val="20"/>
                    </w:rPr>
                  </w:pPr>
                  <w:r>
                    <w:rPr>
                      <w:sz w:val="20"/>
                      <w:szCs w:val="20"/>
                    </w:rPr>
                    <w:t>Is the installation location entrance in the front or the back of the property?</w:t>
                  </w:r>
                </w:p>
              </w:tc>
            </w:tr>
            <w:tr w:rsidR="00532AE1" w:rsidRPr="008D0A72" w14:paraId="001A94DA" w14:textId="77777777" w:rsidTr="00744A08">
              <w:trPr>
                <w:cantSplit/>
              </w:trPr>
              <w:tc>
                <w:tcPr>
                  <w:tcW w:w="2258" w:type="dxa"/>
                </w:tcPr>
                <w:p w14:paraId="23D90E86" w14:textId="77777777" w:rsidR="00532AE1" w:rsidRDefault="00532AE1" w:rsidP="00744A08">
                  <w:pPr>
                    <w:rPr>
                      <w:sz w:val="20"/>
                      <w:szCs w:val="20"/>
                    </w:rPr>
                  </w:pPr>
                  <w:r>
                    <w:rPr>
                      <w:sz w:val="20"/>
                      <w:szCs w:val="20"/>
                    </w:rPr>
                    <w:lastRenderedPageBreak/>
                    <w:t>Engine</w:t>
                  </w:r>
                </w:p>
              </w:tc>
              <w:tc>
                <w:tcPr>
                  <w:tcW w:w="2747" w:type="dxa"/>
                </w:tcPr>
                <w:p w14:paraId="590EF36F" w14:textId="77777777" w:rsidR="00532AE1" w:rsidRDefault="00532AE1" w:rsidP="00744A08">
                  <w:pPr>
                    <w:rPr>
                      <w:sz w:val="20"/>
                      <w:szCs w:val="20"/>
                    </w:rPr>
                  </w:pPr>
                  <w:r>
                    <w:rPr>
                      <w:sz w:val="20"/>
                      <w:szCs w:val="20"/>
                    </w:rPr>
                    <w:t>Text (25)</w:t>
                  </w:r>
                </w:p>
                <w:p w14:paraId="2D9DD17A" w14:textId="77777777" w:rsidR="00532AE1" w:rsidRDefault="00532AE1" w:rsidP="00744A08">
                  <w:pPr>
                    <w:rPr>
                      <w:sz w:val="20"/>
                      <w:szCs w:val="20"/>
                    </w:rPr>
                  </w:pPr>
                </w:p>
                <w:p w14:paraId="1A79FB3B" w14:textId="77777777" w:rsidR="00532AE1" w:rsidRPr="00124078" w:rsidRDefault="00532AE1" w:rsidP="00744A08">
                  <w:pPr>
                    <w:rPr>
                      <w:sz w:val="20"/>
                      <w:szCs w:val="20"/>
                    </w:rPr>
                  </w:pPr>
                  <w:r w:rsidRPr="00FB7AAE">
                    <w:rPr>
                      <w:sz w:val="20"/>
                      <w:szCs w:val="20"/>
                    </w:rPr>
                    <w:t xml:space="preserve">This read-only field will be automatically populated from the GIS </w:t>
                  </w:r>
                  <w:r>
                    <w:rPr>
                      <w:sz w:val="20"/>
                      <w:szCs w:val="20"/>
                    </w:rPr>
                    <w:t>Fire</w:t>
                  </w:r>
                  <w:r w:rsidRPr="00FB7AAE">
                    <w:rPr>
                      <w:sz w:val="20"/>
                      <w:szCs w:val="20"/>
                    </w:rPr>
                    <w:t xml:space="preserve"> layer associated with the GIS record selected as the Service Request Location.</w:t>
                  </w:r>
                  <w:r>
                    <w:rPr>
                      <w:sz w:val="20"/>
                      <w:szCs w:val="20"/>
                    </w:rPr>
                    <w:t xml:space="preserve">  </w:t>
                  </w:r>
                </w:p>
              </w:tc>
              <w:tc>
                <w:tcPr>
                  <w:tcW w:w="1125" w:type="dxa"/>
                </w:tcPr>
                <w:p w14:paraId="54A7CBF7" w14:textId="77777777" w:rsidR="00532AE1" w:rsidRDefault="00532AE1" w:rsidP="00744A08">
                  <w:pPr>
                    <w:rPr>
                      <w:sz w:val="20"/>
                      <w:szCs w:val="20"/>
                    </w:rPr>
                  </w:pPr>
                  <w:r>
                    <w:rPr>
                      <w:sz w:val="20"/>
                      <w:szCs w:val="20"/>
                    </w:rPr>
                    <w:t>Yes</w:t>
                  </w:r>
                </w:p>
              </w:tc>
              <w:tc>
                <w:tcPr>
                  <w:tcW w:w="1345" w:type="dxa"/>
                </w:tcPr>
                <w:p w14:paraId="4448B226" w14:textId="77777777" w:rsidR="00532AE1" w:rsidRDefault="00532AE1" w:rsidP="00744A08">
                  <w:pPr>
                    <w:rPr>
                      <w:sz w:val="20"/>
                      <w:szCs w:val="20"/>
                    </w:rPr>
                  </w:pPr>
                  <w:r>
                    <w:rPr>
                      <w:sz w:val="20"/>
                      <w:szCs w:val="20"/>
                    </w:rPr>
                    <w:t>None</w:t>
                  </w:r>
                </w:p>
              </w:tc>
              <w:tc>
                <w:tcPr>
                  <w:tcW w:w="1316" w:type="dxa"/>
                </w:tcPr>
                <w:p w14:paraId="33E73977" w14:textId="77777777" w:rsidR="00532AE1" w:rsidRDefault="00532AE1" w:rsidP="00744A08">
                  <w:pPr>
                    <w:rPr>
                      <w:sz w:val="20"/>
                      <w:szCs w:val="20"/>
                    </w:rPr>
                  </w:pPr>
                  <w:r>
                    <w:rPr>
                      <w:sz w:val="20"/>
                      <w:szCs w:val="20"/>
                    </w:rPr>
                    <w:t>No</w:t>
                  </w:r>
                </w:p>
              </w:tc>
              <w:tc>
                <w:tcPr>
                  <w:tcW w:w="2849" w:type="dxa"/>
                </w:tcPr>
                <w:p w14:paraId="48946604" w14:textId="77777777" w:rsidR="00532AE1" w:rsidRDefault="00532AE1" w:rsidP="00744A08">
                  <w:pPr>
                    <w:rPr>
                      <w:sz w:val="20"/>
                      <w:szCs w:val="20"/>
                    </w:rPr>
                  </w:pPr>
                  <w:r>
                    <w:rPr>
                      <w:sz w:val="20"/>
                      <w:szCs w:val="20"/>
                    </w:rPr>
                    <w:t>Auto-populated from GIS</w:t>
                  </w:r>
                </w:p>
              </w:tc>
            </w:tr>
          </w:tbl>
          <w:p w14:paraId="16CD2A2B" w14:textId="77777777" w:rsidR="00532AE1" w:rsidRDefault="00532AE1" w:rsidP="00744A08">
            <w:pPr>
              <w:rPr>
                <w:sz w:val="20"/>
                <w:szCs w:val="20"/>
              </w:rPr>
            </w:pPr>
          </w:p>
          <w:p w14:paraId="57D76539" w14:textId="77777777" w:rsidR="00532AE1" w:rsidRPr="008D0A72" w:rsidRDefault="00532AE1" w:rsidP="00744A08">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532AE1" w:rsidRPr="008D0A72" w14:paraId="686A3312" w14:textId="77777777" w:rsidTr="00744A08">
              <w:trPr>
                <w:cantSplit/>
              </w:trPr>
              <w:tc>
                <w:tcPr>
                  <w:tcW w:w="780" w:type="dxa"/>
                  <w:shd w:val="clear" w:color="auto" w:fill="D9D9D9" w:themeFill="background1" w:themeFillShade="D9"/>
                </w:tcPr>
                <w:p w14:paraId="7D532D5A" w14:textId="77777777" w:rsidR="00532AE1" w:rsidRPr="008D0A72" w:rsidRDefault="00532AE1" w:rsidP="00744A08">
                  <w:pPr>
                    <w:rPr>
                      <w:b/>
                      <w:sz w:val="20"/>
                      <w:szCs w:val="20"/>
                    </w:rPr>
                  </w:pPr>
                  <w:r w:rsidRPr="008D0A72">
                    <w:rPr>
                      <w:b/>
                      <w:sz w:val="20"/>
                      <w:szCs w:val="20"/>
                    </w:rPr>
                    <w:t>Rule #</w:t>
                  </w:r>
                </w:p>
              </w:tc>
              <w:tc>
                <w:tcPr>
                  <w:tcW w:w="2340" w:type="dxa"/>
                  <w:shd w:val="clear" w:color="auto" w:fill="D9D9D9" w:themeFill="background1" w:themeFillShade="D9"/>
                </w:tcPr>
                <w:p w14:paraId="7AFFCC74" w14:textId="77777777" w:rsidR="00532AE1" w:rsidRPr="008D0A72" w:rsidRDefault="00532AE1" w:rsidP="00744A08">
                  <w:pPr>
                    <w:rPr>
                      <w:b/>
                      <w:sz w:val="20"/>
                      <w:szCs w:val="20"/>
                    </w:rPr>
                  </w:pPr>
                  <w:r w:rsidRPr="008D0A72">
                    <w:rPr>
                      <w:b/>
                      <w:sz w:val="20"/>
                      <w:szCs w:val="20"/>
                    </w:rPr>
                    <w:t>Rule Name</w:t>
                  </w:r>
                </w:p>
              </w:tc>
              <w:tc>
                <w:tcPr>
                  <w:tcW w:w="3146" w:type="dxa"/>
                  <w:shd w:val="clear" w:color="auto" w:fill="D9D9D9" w:themeFill="background1" w:themeFillShade="D9"/>
                </w:tcPr>
                <w:p w14:paraId="42537A99" w14:textId="77777777" w:rsidR="00532AE1" w:rsidRPr="008D0A72" w:rsidRDefault="00532AE1" w:rsidP="00744A08">
                  <w:pPr>
                    <w:rPr>
                      <w:b/>
                      <w:sz w:val="20"/>
                      <w:szCs w:val="20"/>
                    </w:rPr>
                  </w:pPr>
                  <w:r w:rsidRPr="008D0A72">
                    <w:rPr>
                      <w:b/>
                      <w:sz w:val="20"/>
                      <w:szCs w:val="20"/>
                    </w:rPr>
                    <w:t>Validation Rule</w:t>
                  </w:r>
                </w:p>
              </w:tc>
              <w:tc>
                <w:tcPr>
                  <w:tcW w:w="2974" w:type="dxa"/>
                  <w:shd w:val="clear" w:color="auto" w:fill="D9D9D9" w:themeFill="background1" w:themeFillShade="D9"/>
                </w:tcPr>
                <w:p w14:paraId="17930E2F" w14:textId="77777777" w:rsidR="00532AE1" w:rsidRPr="008D0A72" w:rsidRDefault="00532AE1" w:rsidP="00744A08">
                  <w:pPr>
                    <w:rPr>
                      <w:b/>
                      <w:sz w:val="20"/>
                      <w:szCs w:val="20"/>
                    </w:rPr>
                  </w:pPr>
                  <w:r w:rsidRPr="008D0A72">
                    <w:rPr>
                      <w:b/>
                      <w:sz w:val="20"/>
                      <w:szCs w:val="20"/>
                    </w:rPr>
                    <w:t>Error Message</w:t>
                  </w:r>
                </w:p>
              </w:tc>
              <w:tc>
                <w:tcPr>
                  <w:tcW w:w="2340" w:type="dxa"/>
                  <w:shd w:val="clear" w:color="auto" w:fill="D9D9D9" w:themeFill="background1" w:themeFillShade="D9"/>
                </w:tcPr>
                <w:p w14:paraId="7F93E94D" w14:textId="77777777" w:rsidR="00532AE1" w:rsidRPr="008D0A72" w:rsidRDefault="00532AE1" w:rsidP="00744A08">
                  <w:pPr>
                    <w:rPr>
                      <w:b/>
                      <w:sz w:val="20"/>
                      <w:szCs w:val="20"/>
                    </w:rPr>
                  </w:pPr>
                  <w:r w:rsidRPr="008D0A72">
                    <w:rPr>
                      <w:b/>
                      <w:sz w:val="20"/>
                      <w:szCs w:val="20"/>
                    </w:rPr>
                    <w:t>Comments</w:t>
                  </w:r>
                </w:p>
              </w:tc>
            </w:tr>
            <w:tr w:rsidR="00532AE1" w:rsidRPr="008D0A72" w14:paraId="4B847E94" w14:textId="77777777" w:rsidTr="00744A08">
              <w:trPr>
                <w:cantSplit/>
              </w:trPr>
              <w:tc>
                <w:tcPr>
                  <w:tcW w:w="780" w:type="dxa"/>
                </w:tcPr>
                <w:p w14:paraId="4D361C5E" w14:textId="77777777" w:rsidR="00532AE1" w:rsidRPr="00954483" w:rsidRDefault="00532AE1" w:rsidP="00744A08">
                  <w:pPr>
                    <w:rPr>
                      <w:sz w:val="20"/>
                      <w:szCs w:val="20"/>
                    </w:rPr>
                  </w:pPr>
                </w:p>
              </w:tc>
              <w:tc>
                <w:tcPr>
                  <w:tcW w:w="2340" w:type="dxa"/>
                </w:tcPr>
                <w:p w14:paraId="2FEB3264" w14:textId="77777777" w:rsidR="00532AE1" w:rsidRPr="00954483" w:rsidRDefault="00532AE1" w:rsidP="00744A08">
                  <w:pPr>
                    <w:rPr>
                      <w:sz w:val="20"/>
                      <w:szCs w:val="20"/>
                    </w:rPr>
                  </w:pPr>
                </w:p>
              </w:tc>
              <w:tc>
                <w:tcPr>
                  <w:tcW w:w="3146" w:type="dxa"/>
                </w:tcPr>
                <w:p w14:paraId="6CF903E9" w14:textId="77777777" w:rsidR="00532AE1" w:rsidRPr="00954483" w:rsidRDefault="00532AE1" w:rsidP="00744A08">
                  <w:pPr>
                    <w:rPr>
                      <w:sz w:val="20"/>
                      <w:szCs w:val="20"/>
                    </w:rPr>
                  </w:pPr>
                </w:p>
              </w:tc>
              <w:tc>
                <w:tcPr>
                  <w:tcW w:w="2974" w:type="dxa"/>
                </w:tcPr>
                <w:p w14:paraId="2817FCD4" w14:textId="77777777" w:rsidR="00532AE1" w:rsidRPr="00954483" w:rsidRDefault="00532AE1" w:rsidP="00744A08">
                  <w:pPr>
                    <w:rPr>
                      <w:sz w:val="20"/>
                      <w:szCs w:val="20"/>
                    </w:rPr>
                  </w:pPr>
                </w:p>
              </w:tc>
              <w:tc>
                <w:tcPr>
                  <w:tcW w:w="2340" w:type="dxa"/>
                </w:tcPr>
                <w:p w14:paraId="3B4B1C2B" w14:textId="77777777" w:rsidR="00532AE1" w:rsidRPr="00954483" w:rsidRDefault="00532AE1" w:rsidP="00744A08">
                  <w:pPr>
                    <w:rPr>
                      <w:sz w:val="20"/>
                      <w:szCs w:val="20"/>
                    </w:rPr>
                  </w:pPr>
                </w:p>
              </w:tc>
            </w:tr>
          </w:tbl>
          <w:p w14:paraId="34F8CF41" w14:textId="77777777" w:rsidR="00532AE1" w:rsidRDefault="00532AE1" w:rsidP="00744A08">
            <w:pPr>
              <w:rPr>
                <w:sz w:val="20"/>
                <w:szCs w:val="20"/>
              </w:rPr>
            </w:pPr>
          </w:p>
          <w:p w14:paraId="4833C223" w14:textId="77777777" w:rsidR="00532AE1" w:rsidRDefault="00532AE1" w:rsidP="00744A08">
            <w:pPr>
              <w:rPr>
                <w:sz w:val="20"/>
                <w:szCs w:val="20"/>
              </w:rPr>
            </w:pPr>
          </w:p>
          <w:p w14:paraId="04AB842C" w14:textId="77777777" w:rsidR="00532AE1" w:rsidRPr="00286CB8" w:rsidRDefault="00532AE1" w:rsidP="00744A08">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532AE1" w:rsidRPr="008D0A72" w14:paraId="55C1BDB5" w14:textId="77777777" w:rsidTr="00744A08">
              <w:trPr>
                <w:trHeight w:val="188"/>
              </w:trPr>
              <w:tc>
                <w:tcPr>
                  <w:tcW w:w="780" w:type="dxa"/>
                  <w:shd w:val="clear" w:color="auto" w:fill="D9D9D9" w:themeFill="background1" w:themeFillShade="D9"/>
                </w:tcPr>
                <w:p w14:paraId="42FA3C17" w14:textId="77777777" w:rsidR="00532AE1" w:rsidRPr="008D0A72" w:rsidRDefault="00532AE1" w:rsidP="00744A08">
                  <w:pPr>
                    <w:rPr>
                      <w:b/>
                      <w:sz w:val="20"/>
                      <w:szCs w:val="20"/>
                    </w:rPr>
                  </w:pPr>
                  <w:r w:rsidRPr="008D0A72">
                    <w:rPr>
                      <w:b/>
                      <w:sz w:val="20"/>
                      <w:szCs w:val="20"/>
                    </w:rPr>
                    <w:t>Rule #</w:t>
                  </w:r>
                </w:p>
              </w:tc>
              <w:tc>
                <w:tcPr>
                  <w:tcW w:w="1890" w:type="dxa"/>
                  <w:shd w:val="clear" w:color="auto" w:fill="D9D9D9" w:themeFill="background1" w:themeFillShade="D9"/>
                </w:tcPr>
                <w:p w14:paraId="14E0095D" w14:textId="77777777" w:rsidR="00532AE1" w:rsidRPr="008D0A72" w:rsidRDefault="00532AE1" w:rsidP="00744A08">
                  <w:pPr>
                    <w:rPr>
                      <w:b/>
                      <w:sz w:val="20"/>
                      <w:szCs w:val="20"/>
                    </w:rPr>
                  </w:pPr>
                  <w:r w:rsidRPr="008D0A72">
                    <w:rPr>
                      <w:b/>
                      <w:sz w:val="20"/>
                      <w:szCs w:val="20"/>
                    </w:rPr>
                    <w:t>Rule Name</w:t>
                  </w:r>
                </w:p>
              </w:tc>
              <w:tc>
                <w:tcPr>
                  <w:tcW w:w="2160" w:type="dxa"/>
                  <w:shd w:val="clear" w:color="auto" w:fill="D9D9D9" w:themeFill="background1" w:themeFillShade="D9"/>
                </w:tcPr>
                <w:p w14:paraId="71D3E171" w14:textId="77777777" w:rsidR="00532AE1" w:rsidRPr="008D0A72" w:rsidRDefault="00532AE1" w:rsidP="00744A08">
                  <w:pPr>
                    <w:rPr>
                      <w:b/>
                      <w:sz w:val="20"/>
                      <w:szCs w:val="20"/>
                    </w:rPr>
                  </w:pPr>
                  <w:r>
                    <w:rPr>
                      <w:b/>
                      <w:sz w:val="20"/>
                      <w:szCs w:val="20"/>
                    </w:rPr>
                    <w:t>Rule Description</w:t>
                  </w:r>
                </w:p>
              </w:tc>
              <w:tc>
                <w:tcPr>
                  <w:tcW w:w="2250" w:type="dxa"/>
                  <w:shd w:val="clear" w:color="auto" w:fill="D9D9D9" w:themeFill="background1" w:themeFillShade="D9"/>
                </w:tcPr>
                <w:p w14:paraId="687C8FC7" w14:textId="77777777" w:rsidR="00532AE1" w:rsidRPr="008D0A72" w:rsidRDefault="00532AE1" w:rsidP="00744A08">
                  <w:pPr>
                    <w:rPr>
                      <w:b/>
                      <w:sz w:val="20"/>
                      <w:szCs w:val="20"/>
                    </w:rPr>
                  </w:pPr>
                  <w:r>
                    <w:rPr>
                      <w:b/>
                      <w:sz w:val="20"/>
                      <w:szCs w:val="20"/>
                    </w:rPr>
                    <w:t>Evaluation Criteria</w:t>
                  </w:r>
                </w:p>
              </w:tc>
              <w:tc>
                <w:tcPr>
                  <w:tcW w:w="2160" w:type="dxa"/>
                  <w:shd w:val="clear" w:color="auto" w:fill="D9D9D9" w:themeFill="background1" w:themeFillShade="D9"/>
                </w:tcPr>
                <w:p w14:paraId="0DA4BC82" w14:textId="77777777" w:rsidR="00532AE1" w:rsidRPr="008D0A72" w:rsidRDefault="00532AE1" w:rsidP="00744A08">
                  <w:pPr>
                    <w:rPr>
                      <w:b/>
                      <w:sz w:val="20"/>
                      <w:szCs w:val="20"/>
                    </w:rPr>
                  </w:pPr>
                  <w:r>
                    <w:rPr>
                      <w:b/>
                      <w:sz w:val="20"/>
                      <w:szCs w:val="20"/>
                    </w:rPr>
                    <w:t>Rule Criteria</w:t>
                  </w:r>
                </w:p>
              </w:tc>
              <w:tc>
                <w:tcPr>
                  <w:tcW w:w="2340" w:type="dxa"/>
                  <w:shd w:val="clear" w:color="auto" w:fill="D9D9D9" w:themeFill="background1" w:themeFillShade="D9"/>
                </w:tcPr>
                <w:p w14:paraId="03E07A55" w14:textId="77777777" w:rsidR="00532AE1" w:rsidRPr="008D0A72" w:rsidRDefault="00532AE1" w:rsidP="00744A08">
                  <w:pPr>
                    <w:rPr>
                      <w:b/>
                      <w:sz w:val="20"/>
                      <w:szCs w:val="20"/>
                    </w:rPr>
                  </w:pPr>
                  <w:r>
                    <w:rPr>
                      <w:b/>
                      <w:sz w:val="20"/>
                      <w:szCs w:val="20"/>
                    </w:rPr>
                    <w:t>Workflow Action</w:t>
                  </w:r>
                </w:p>
              </w:tc>
            </w:tr>
            <w:tr w:rsidR="00532AE1" w:rsidRPr="008D0A72" w14:paraId="09062031" w14:textId="77777777" w:rsidTr="00744A08">
              <w:trPr>
                <w:cantSplit/>
              </w:trPr>
              <w:tc>
                <w:tcPr>
                  <w:tcW w:w="780" w:type="dxa"/>
                </w:tcPr>
                <w:p w14:paraId="0497B6C1" w14:textId="77777777" w:rsidR="00532AE1" w:rsidRPr="00FB7AAE" w:rsidRDefault="00532AE1" w:rsidP="00744A08">
                  <w:pPr>
                    <w:rPr>
                      <w:sz w:val="20"/>
                      <w:szCs w:val="20"/>
                    </w:rPr>
                  </w:pPr>
                  <w:r w:rsidRPr="00FB7AAE">
                    <w:rPr>
                      <w:sz w:val="20"/>
                      <w:szCs w:val="20"/>
                    </w:rPr>
                    <w:t>1</w:t>
                  </w:r>
                </w:p>
              </w:tc>
              <w:tc>
                <w:tcPr>
                  <w:tcW w:w="1890" w:type="dxa"/>
                </w:tcPr>
                <w:p w14:paraId="4B4AB01A" w14:textId="77777777" w:rsidR="00532AE1" w:rsidRPr="00FB7AAE" w:rsidRDefault="00532AE1" w:rsidP="00744A08">
                  <w:pPr>
                    <w:rPr>
                      <w:sz w:val="20"/>
                      <w:szCs w:val="20"/>
                    </w:rPr>
                  </w:pPr>
                  <w:r w:rsidRPr="00FB7AAE">
                    <w:rPr>
                      <w:sz w:val="20"/>
                      <w:szCs w:val="20"/>
                    </w:rPr>
                    <w:t xml:space="preserve">Workflow Rule for </w:t>
                  </w:r>
                  <w:r w:rsidRPr="00FB7AAE">
                    <w:rPr>
                      <w:i/>
                      <w:sz w:val="20"/>
                      <w:szCs w:val="20"/>
                    </w:rPr>
                    <w:t>New Request</w:t>
                  </w:r>
                </w:p>
              </w:tc>
              <w:tc>
                <w:tcPr>
                  <w:tcW w:w="2160" w:type="dxa"/>
                </w:tcPr>
                <w:p w14:paraId="0B52B2CF" w14:textId="77777777" w:rsidR="00532AE1" w:rsidRPr="00FB7AAE" w:rsidRDefault="00532AE1" w:rsidP="00744A08">
                  <w:pPr>
                    <w:rPr>
                      <w:sz w:val="20"/>
                      <w:szCs w:val="20"/>
                    </w:rPr>
                  </w:pPr>
                  <w:r>
                    <w:rPr>
                      <w:sz w:val="20"/>
                      <w:szCs w:val="20"/>
                    </w:rPr>
                    <w:t>C</w:t>
                  </w:r>
                  <w:r w:rsidRPr="00FB7AAE">
                    <w:rPr>
                      <w:sz w:val="20"/>
                      <w:szCs w:val="20"/>
                    </w:rPr>
                    <w:t xml:space="preserve">heck </w:t>
                  </w:r>
                  <w:r>
                    <w:rPr>
                      <w:sz w:val="20"/>
                      <w:szCs w:val="20"/>
                    </w:rPr>
                    <w:t xml:space="preserve">the </w:t>
                  </w:r>
                  <w:r w:rsidRPr="00FB7AAE">
                    <w:rPr>
                      <w:sz w:val="20"/>
                      <w:szCs w:val="20"/>
                    </w:rPr>
                    <w:t xml:space="preserve">SLA and </w:t>
                  </w:r>
                  <w:r>
                    <w:rPr>
                      <w:sz w:val="20"/>
                      <w:szCs w:val="20"/>
                    </w:rPr>
                    <w:t xml:space="preserve">the </w:t>
                  </w:r>
                  <w:r w:rsidRPr="00FB7AAE">
                    <w:rPr>
                      <w:sz w:val="20"/>
                      <w:szCs w:val="20"/>
                    </w:rPr>
                    <w:t xml:space="preserve">status of </w:t>
                  </w:r>
                  <w:r>
                    <w:rPr>
                      <w:sz w:val="20"/>
                      <w:szCs w:val="20"/>
                    </w:rPr>
                    <w:t xml:space="preserve">the </w:t>
                  </w:r>
                  <w:r w:rsidRPr="00FB7AAE">
                    <w:rPr>
                      <w:sz w:val="20"/>
                      <w:szCs w:val="20"/>
                    </w:rPr>
                    <w:t xml:space="preserve">case. If within </w:t>
                  </w:r>
                  <w:r>
                    <w:rPr>
                      <w:sz w:val="20"/>
                      <w:szCs w:val="20"/>
                    </w:rPr>
                    <w:t xml:space="preserve">the </w:t>
                  </w:r>
                  <w:r w:rsidRPr="00FB7AAE">
                    <w:rPr>
                      <w:sz w:val="20"/>
                      <w:szCs w:val="20"/>
                    </w:rPr>
                    <w:t xml:space="preserve">SLA, notify </w:t>
                  </w:r>
                  <w:r>
                    <w:rPr>
                      <w:sz w:val="20"/>
                      <w:szCs w:val="20"/>
                    </w:rPr>
                    <w:t xml:space="preserve">the </w:t>
                  </w:r>
                  <w:r w:rsidRPr="00FB7AAE">
                    <w:rPr>
                      <w:sz w:val="20"/>
                      <w:szCs w:val="20"/>
                    </w:rPr>
                    <w:t xml:space="preserve">customer. If past </w:t>
                  </w:r>
                  <w:r>
                    <w:rPr>
                      <w:sz w:val="20"/>
                      <w:szCs w:val="20"/>
                    </w:rPr>
                    <w:t xml:space="preserve">the </w:t>
                  </w:r>
                  <w:r w:rsidRPr="00FB7AAE">
                    <w:rPr>
                      <w:sz w:val="20"/>
                      <w:szCs w:val="20"/>
                    </w:rPr>
                    <w:t xml:space="preserve">SLA, </w:t>
                  </w:r>
                  <w:r w:rsidRPr="00FB7AAE">
                    <w:rPr>
                      <w:rFonts w:cstheme="minorHAnsi"/>
                      <w:color w:val="000000"/>
                      <w:sz w:val="20"/>
                      <w:szCs w:val="20"/>
                      <w:shd w:val="clear" w:color="auto" w:fill="FFFFFF"/>
                    </w:rPr>
                    <w:t>contact the Chief of Fire Prevention at (215) 686-1382 regarding complaints.</w:t>
                  </w:r>
                </w:p>
              </w:tc>
              <w:tc>
                <w:tcPr>
                  <w:tcW w:w="2250" w:type="dxa"/>
                </w:tcPr>
                <w:p w14:paraId="7EA26F1C" w14:textId="77777777" w:rsidR="00532AE1" w:rsidRPr="00FB7AAE" w:rsidRDefault="00532AE1" w:rsidP="00744A08">
                  <w:pPr>
                    <w:rPr>
                      <w:sz w:val="20"/>
                      <w:szCs w:val="20"/>
                    </w:rPr>
                  </w:pPr>
                  <w:r w:rsidRPr="00FB7AAE">
                    <w:rPr>
                      <w:sz w:val="20"/>
                      <w:szCs w:val="20"/>
                    </w:rPr>
                    <w:t>Evaluate the rule when a record is created, and every time it’s edited.</w:t>
                  </w:r>
                </w:p>
              </w:tc>
              <w:tc>
                <w:tcPr>
                  <w:tcW w:w="2160" w:type="dxa"/>
                </w:tcPr>
                <w:p w14:paraId="388D830D" w14:textId="77777777" w:rsidR="00532AE1" w:rsidRPr="00FB7AAE" w:rsidRDefault="00532AE1" w:rsidP="00744A08">
                  <w:pPr>
                    <w:rPr>
                      <w:sz w:val="20"/>
                      <w:szCs w:val="20"/>
                    </w:rPr>
                  </w:pPr>
                  <w:r w:rsidRPr="00FB7AAE">
                    <w:rPr>
                      <w:i/>
                      <w:sz w:val="20"/>
                      <w:szCs w:val="20"/>
                    </w:rPr>
                    <w:t>New Request Type</w:t>
                  </w:r>
                  <w:r w:rsidRPr="00FB7AAE">
                    <w:rPr>
                      <w:sz w:val="20"/>
                      <w:szCs w:val="20"/>
                    </w:rPr>
                    <w:t xml:space="preserve"> = ‘No’</w:t>
                  </w:r>
                </w:p>
              </w:tc>
              <w:tc>
                <w:tcPr>
                  <w:tcW w:w="2340" w:type="dxa"/>
                </w:tcPr>
                <w:p w14:paraId="27E9698F" w14:textId="77777777" w:rsidR="00532AE1" w:rsidRDefault="00532AE1" w:rsidP="00744A08">
                  <w:pPr>
                    <w:rPr>
                      <w:sz w:val="20"/>
                      <w:szCs w:val="20"/>
                    </w:rPr>
                  </w:pPr>
                  <w:r w:rsidRPr="009A1696">
                    <w:rPr>
                      <w:b/>
                      <w:sz w:val="20"/>
                      <w:szCs w:val="20"/>
                    </w:rPr>
                    <w:t>Display Message to Agent</w:t>
                  </w:r>
                  <w:r>
                    <w:rPr>
                      <w:sz w:val="20"/>
                      <w:szCs w:val="20"/>
                    </w:rPr>
                    <w:t>:  “Click on the Contact Name to retrieve the Contact Info, and open the previous case.  Review</w:t>
                  </w:r>
                  <w:r w:rsidRPr="00FB7AAE">
                    <w:rPr>
                      <w:sz w:val="20"/>
                      <w:szCs w:val="20"/>
                    </w:rPr>
                    <w:t xml:space="preserve"> </w:t>
                  </w:r>
                  <w:r>
                    <w:rPr>
                      <w:sz w:val="20"/>
                      <w:szCs w:val="20"/>
                    </w:rPr>
                    <w:t xml:space="preserve">the case’s </w:t>
                  </w:r>
                  <w:r w:rsidRPr="00FB7AAE">
                    <w:rPr>
                      <w:sz w:val="20"/>
                      <w:szCs w:val="20"/>
                    </w:rPr>
                    <w:t xml:space="preserve">SLA and </w:t>
                  </w:r>
                  <w:r>
                    <w:rPr>
                      <w:sz w:val="20"/>
                      <w:szCs w:val="20"/>
                    </w:rPr>
                    <w:t xml:space="preserve">the </w:t>
                  </w:r>
                  <w:r w:rsidRPr="00FB7AAE">
                    <w:rPr>
                      <w:sz w:val="20"/>
                      <w:szCs w:val="20"/>
                    </w:rPr>
                    <w:t xml:space="preserve">status of </w:t>
                  </w:r>
                  <w:r>
                    <w:rPr>
                      <w:sz w:val="20"/>
                      <w:szCs w:val="20"/>
                    </w:rPr>
                    <w:t xml:space="preserve">the </w:t>
                  </w:r>
                  <w:r w:rsidRPr="00FB7AAE">
                    <w:rPr>
                      <w:sz w:val="20"/>
                      <w:szCs w:val="20"/>
                    </w:rPr>
                    <w:t xml:space="preserve">case. If within </w:t>
                  </w:r>
                  <w:r>
                    <w:rPr>
                      <w:sz w:val="20"/>
                      <w:szCs w:val="20"/>
                    </w:rPr>
                    <w:t xml:space="preserve">the </w:t>
                  </w:r>
                  <w:r w:rsidRPr="00FB7AAE">
                    <w:rPr>
                      <w:sz w:val="20"/>
                      <w:szCs w:val="20"/>
                    </w:rPr>
                    <w:t xml:space="preserve">SLA, notify </w:t>
                  </w:r>
                  <w:r>
                    <w:rPr>
                      <w:sz w:val="20"/>
                      <w:szCs w:val="20"/>
                    </w:rPr>
                    <w:t xml:space="preserve">the </w:t>
                  </w:r>
                  <w:r w:rsidRPr="00FB7AAE">
                    <w:rPr>
                      <w:sz w:val="20"/>
                      <w:szCs w:val="20"/>
                    </w:rPr>
                    <w:t xml:space="preserve">customer. If past </w:t>
                  </w:r>
                  <w:r>
                    <w:rPr>
                      <w:sz w:val="20"/>
                      <w:szCs w:val="20"/>
                    </w:rPr>
                    <w:t xml:space="preserve">the </w:t>
                  </w:r>
                  <w:r w:rsidRPr="00FB7AAE">
                    <w:rPr>
                      <w:sz w:val="20"/>
                      <w:szCs w:val="20"/>
                    </w:rPr>
                    <w:t>SLA</w:t>
                  </w:r>
                  <w:r>
                    <w:rPr>
                      <w:sz w:val="20"/>
                      <w:szCs w:val="20"/>
                    </w:rPr>
                    <w:t xml:space="preserve"> escalate to Supervisor.”</w:t>
                  </w:r>
                </w:p>
                <w:p w14:paraId="408352A3" w14:textId="77777777" w:rsidR="00532AE1" w:rsidRPr="00FB7AAE" w:rsidRDefault="00532AE1" w:rsidP="00744A08">
                  <w:pPr>
                    <w:rPr>
                      <w:sz w:val="20"/>
                      <w:szCs w:val="20"/>
                    </w:rPr>
                  </w:pPr>
                  <w:r w:rsidRPr="009A1696">
                    <w:rPr>
                      <w:b/>
                      <w:sz w:val="20"/>
                      <w:szCs w:val="20"/>
                    </w:rPr>
                    <w:t>Display Message to Supervisor</w:t>
                  </w:r>
                  <w:r>
                    <w:rPr>
                      <w:sz w:val="20"/>
                      <w:szCs w:val="20"/>
                    </w:rPr>
                    <w:t>: ”C</w:t>
                  </w:r>
                  <w:r w:rsidRPr="00FB7AAE">
                    <w:rPr>
                      <w:rFonts w:cstheme="minorHAnsi"/>
                      <w:color w:val="000000"/>
                      <w:sz w:val="20"/>
                      <w:szCs w:val="20"/>
                      <w:shd w:val="clear" w:color="auto" w:fill="FFFFFF"/>
                    </w:rPr>
                    <w:t>ontact the Chief of Fire Prevention at (215) 686-1382 regarding complaints</w:t>
                  </w:r>
                  <w:r>
                    <w:rPr>
                      <w:rFonts w:cstheme="minorHAnsi"/>
                      <w:color w:val="000000"/>
                      <w:sz w:val="20"/>
                      <w:szCs w:val="20"/>
                      <w:shd w:val="clear" w:color="auto" w:fill="FFFFFF"/>
                    </w:rPr>
                    <w:t xml:space="preserve"> and close case</w:t>
                  </w:r>
                  <w:r w:rsidRPr="00FB7AAE">
                    <w:rPr>
                      <w:rFonts w:cstheme="minorHAnsi"/>
                      <w:color w:val="000000"/>
                      <w:sz w:val="20"/>
                      <w:szCs w:val="20"/>
                      <w:shd w:val="clear" w:color="auto" w:fill="FFFFFF"/>
                    </w:rPr>
                    <w:t>.</w:t>
                  </w:r>
                  <w:r>
                    <w:rPr>
                      <w:sz w:val="20"/>
                      <w:szCs w:val="20"/>
                    </w:rPr>
                    <w:t>”</w:t>
                  </w:r>
                </w:p>
              </w:tc>
            </w:tr>
            <w:tr w:rsidR="00532AE1" w:rsidRPr="008D0A72" w14:paraId="0E04BA70" w14:textId="77777777" w:rsidTr="00744A08">
              <w:trPr>
                <w:cantSplit/>
              </w:trPr>
              <w:tc>
                <w:tcPr>
                  <w:tcW w:w="780" w:type="dxa"/>
                </w:tcPr>
                <w:p w14:paraId="4B0DBDA2" w14:textId="77777777" w:rsidR="00532AE1" w:rsidRDefault="00532AE1" w:rsidP="00744A08">
                  <w:pPr>
                    <w:rPr>
                      <w:sz w:val="20"/>
                      <w:szCs w:val="20"/>
                    </w:rPr>
                  </w:pPr>
                  <w:r>
                    <w:rPr>
                      <w:sz w:val="20"/>
                      <w:szCs w:val="20"/>
                    </w:rPr>
                    <w:lastRenderedPageBreak/>
                    <w:t>2</w:t>
                  </w:r>
                </w:p>
              </w:tc>
              <w:tc>
                <w:tcPr>
                  <w:tcW w:w="1890" w:type="dxa"/>
                </w:tcPr>
                <w:p w14:paraId="6930D4C7" w14:textId="77777777" w:rsidR="00532AE1" w:rsidRPr="00FB7AAE" w:rsidRDefault="00532AE1" w:rsidP="00744A08">
                  <w:pPr>
                    <w:rPr>
                      <w:sz w:val="20"/>
                      <w:szCs w:val="20"/>
                    </w:rPr>
                  </w:pPr>
                  <w:r>
                    <w:rPr>
                      <w:sz w:val="20"/>
                      <w:szCs w:val="20"/>
                    </w:rPr>
                    <w:t xml:space="preserve">Workflow Rule for </w:t>
                  </w:r>
                  <w:r w:rsidRPr="0062766B">
                    <w:rPr>
                      <w:i/>
                      <w:sz w:val="20"/>
                      <w:szCs w:val="20"/>
                    </w:rPr>
                    <w:t>Do you have a working smoke detector</w:t>
                  </w:r>
                  <w:r>
                    <w:rPr>
                      <w:i/>
                      <w:sz w:val="20"/>
                      <w:szCs w:val="20"/>
                    </w:rPr>
                    <w:t xml:space="preserve"> = No</w:t>
                  </w:r>
                </w:p>
              </w:tc>
              <w:tc>
                <w:tcPr>
                  <w:tcW w:w="2160" w:type="dxa"/>
                </w:tcPr>
                <w:p w14:paraId="115FC9D6" w14:textId="77777777" w:rsidR="00532AE1" w:rsidRDefault="00532AE1" w:rsidP="00744A08">
                  <w:pPr>
                    <w:rPr>
                      <w:sz w:val="20"/>
                      <w:szCs w:val="20"/>
                    </w:rPr>
                  </w:pPr>
                  <w:r>
                    <w:rPr>
                      <w:sz w:val="20"/>
                      <w:szCs w:val="20"/>
                    </w:rPr>
                    <w:t xml:space="preserve">The Fire Department does not service </w:t>
                  </w:r>
                  <w:r w:rsidRPr="008055A7">
                    <w:rPr>
                      <w:sz w:val="20"/>
                      <w:szCs w:val="20"/>
                    </w:rPr>
                    <w:t xml:space="preserve">multi-family units </w:t>
                  </w:r>
                  <w:r>
                    <w:rPr>
                      <w:sz w:val="20"/>
                      <w:szCs w:val="20"/>
                    </w:rPr>
                    <w:t xml:space="preserve">(more than two families) </w:t>
                  </w:r>
                  <w:r w:rsidRPr="008055A7">
                    <w:rPr>
                      <w:sz w:val="20"/>
                      <w:szCs w:val="20"/>
                    </w:rPr>
                    <w:t>due to code requirements</w:t>
                  </w:r>
                  <w:r>
                    <w:rPr>
                      <w:sz w:val="20"/>
                      <w:szCs w:val="20"/>
                    </w:rPr>
                    <w:t>. The property owner is responsible.</w:t>
                  </w:r>
                </w:p>
              </w:tc>
              <w:tc>
                <w:tcPr>
                  <w:tcW w:w="2250" w:type="dxa"/>
                </w:tcPr>
                <w:p w14:paraId="22CECDAB" w14:textId="77777777" w:rsidR="00532AE1" w:rsidRPr="00FB7AAE" w:rsidRDefault="00532AE1" w:rsidP="00744A08">
                  <w:pPr>
                    <w:rPr>
                      <w:sz w:val="20"/>
                      <w:szCs w:val="20"/>
                    </w:rPr>
                  </w:pPr>
                  <w:r w:rsidRPr="00FB7AAE">
                    <w:rPr>
                      <w:sz w:val="20"/>
                      <w:szCs w:val="20"/>
                    </w:rPr>
                    <w:t>Evaluate the rule when a record is created, and every time it’s edited.</w:t>
                  </w:r>
                </w:p>
              </w:tc>
              <w:tc>
                <w:tcPr>
                  <w:tcW w:w="2160" w:type="dxa"/>
                </w:tcPr>
                <w:p w14:paraId="72B4D210" w14:textId="77777777" w:rsidR="00532AE1" w:rsidRPr="00C54EE8" w:rsidRDefault="00532AE1" w:rsidP="00744A08">
                  <w:pPr>
                    <w:rPr>
                      <w:sz w:val="20"/>
                      <w:szCs w:val="20"/>
                    </w:rPr>
                  </w:pPr>
                  <w:r w:rsidRPr="0062766B">
                    <w:rPr>
                      <w:i/>
                      <w:sz w:val="20"/>
                      <w:szCs w:val="20"/>
                    </w:rPr>
                    <w:t>Do y</w:t>
                  </w:r>
                  <w:r>
                    <w:rPr>
                      <w:i/>
                      <w:sz w:val="20"/>
                      <w:szCs w:val="20"/>
                    </w:rPr>
                    <w:t>ou have a working smoke detector</w:t>
                  </w:r>
                  <w:r>
                    <w:rPr>
                      <w:sz w:val="20"/>
                      <w:szCs w:val="20"/>
                    </w:rPr>
                    <w:t xml:space="preserve"> = ‘Yes’</w:t>
                  </w:r>
                </w:p>
              </w:tc>
              <w:tc>
                <w:tcPr>
                  <w:tcW w:w="2340" w:type="dxa"/>
                </w:tcPr>
                <w:p w14:paraId="1DEBB1D1" w14:textId="77777777" w:rsidR="00532AE1" w:rsidRDefault="00532AE1" w:rsidP="00744A08">
                  <w:pPr>
                    <w:rPr>
                      <w:sz w:val="20"/>
                      <w:szCs w:val="20"/>
                    </w:rPr>
                  </w:pPr>
                  <w:r>
                    <w:rPr>
                      <w:sz w:val="20"/>
                      <w:szCs w:val="20"/>
                    </w:rPr>
                    <w:t xml:space="preserve">Display Message:  “The Fire Department does not service </w:t>
                  </w:r>
                  <w:r w:rsidRPr="008055A7">
                    <w:rPr>
                      <w:sz w:val="20"/>
                      <w:szCs w:val="20"/>
                    </w:rPr>
                    <w:t>multi-family units due to code requirements</w:t>
                  </w:r>
                  <w:r>
                    <w:rPr>
                      <w:sz w:val="20"/>
                      <w:szCs w:val="20"/>
                    </w:rPr>
                    <w:t>. The property owner is responsible.”</w:t>
                  </w:r>
                </w:p>
                <w:p w14:paraId="76115818" w14:textId="77777777" w:rsidR="00532AE1" w:rsidRDefault="00532AE1" w:rsidP="00744A08">
                  <w:pPr>
                    <w:rPr>
                      <w:sz w:val="20"/>
                      <w:szCs w:val="20"/>
                    </w:rPr>
                  </w:pPr>
                </w:p>
                <w:p w14:paraId="126D8144" w14:textId="77777777" w:rsidR="00532AE1" w:rsidRDefault="00532AE1" w:rsidP="00744A08">
                  <w:pPr>
                    <w:rPr>
                      <w:sz w:val="20"/>
                      <w:szCs w:val="20"/>
                    </w:rPr>
                  </w:pPr>
                  <w:r>
                    <w:rPr>
                      <w:sz w:val="20"/>
                      <w:szCs w:val="20"/>
                    </w:rPr>
                    <w:t>Have agent confirm message and proceed to next field.</w:t>
                  </w:r>
                </w:p>
              </w:tc>
            </w:tr>
            <w:tr w:rsidR="00532AE1" w:rsidRPr="008D0A72" w14:paraId="2B58155A" w14:textId="77777777" w:rsidTr="00744A08">
              <w:trPr>
                <w:cantSplit/>
              </w:trPr>
              <w:tc>
                <w:tcPr>
                  <w:tcW w:w="780" w:type="dxa"/>
                </w:tcPr>
                <w:p w14:paraId="66711F05" w14:textId="77777777" w:rsidR="00532AE1" w:rsidRDefault="00532AE1" w:rsidP="00744A08">
                  <w:pPr>
                    <w:rPr>
                      <w:sz w:val="20"/>
                      <w:szCs w:val="20"/>
                    </w:rPr>
                  </w:pPr>
                  <w:r>
                    <w:rPr>
                      <w:sz w:val="20"/>
                      <w:szCs w:val="20"/>
                    </w:rPr>
                    <w:t>3</w:t>
                  </w:r>
                </w:p>
              </w:tc>
              <w:tc>
                <w:tcPr>
                  <w:tcW w:w="1890" w:type="dxa"/>
                </w:tcPr>
                <w:p w14:paraId="1CBFF5D5" w14:textId="77777777" w:rsidR="00532AE1" w:rsidRPr="00FB7AAE" w:rsidRDefault="00532AE1" w:rsidP="00744A08">
                  <w:pPr>
                    <w:rPr>
                      <w:sz w:val="20"/>
                      <w:szCs w:val="20"/>
                    </w:rPr>
                  </w:pPr>
                  <w:r>
                    <w:rPr>
                      <w:sz w:val="20"/>
                      <w:szCs w:val="20"/>
                    </w:rPr>
                    <w:t xml:space="preserve">Workflow Rule for </w:t>
                  </w:r>
                  <w:r w:rsidRPr="0062766B">
                    <w:rPr>
                      <w:i/>
                      <w:sz w:val="20"/>
                      <w:szCs w:val="20"/>
                    </w:rPr>
                    <w:t>Do you have a working smoke detector</w:t>
                  </w:r>
                  <w:r>
                    <w:rPr>
                      <w:i/>
                      <w:sz w:val="20"/>
                      <w:szCs w:val="20"/>
                    </w:rPr>
                    <w:t xml:space="preserve"> = No</w:t>
                  </w:r>
                </w:p>
              </w:tc>
              <w:tc>
                <w:tcPr>
                  <w:tcW w:w="2160" w:type="dxa"/>
                </w:tcPr>
                <w:p w14:paraId="0B46BF41" w14:textId="77777777" w:rsidR="00532AE1" w:rsidRDefault="00532AE1" w:rsidP="00744A08">
                  <w:pPr>
                    <w:rPr>
                      <w:sz w:val="20"/>
                      <w:szCs w:val="20"/>
                    </w:rPr>
                  </w:pPr>
                  <w:r>
                    <w:rPr>
                      <w:sz w:val="20"/>
                      <w:szCs w:val="20"/>
                    </w:rPr>
                    <w:t>If a rental property does not have a working smoke detector it is an L&amp;I violation</w:t>
                  </w:r>
                </w:p>
              </w:tc>
              <w:tc>
                <w:tcPr>
                  <w:tcW w:w="2250" w:type="dxa"/>
                </w:tcPr>
                <w:p w14:paraId="3423D00B" w14:textId="77777777" w:rsidR="00532AE1" w:rsidRPr="00FB7AAE" w:rsidRDefault="00532AE1" w:rsidP="00744A08">
                  <w:pPr>
                    <w:rPr>
                      <w:sz w:val="20"/>
                      <w:szCs w:val="20"/>
                    </w:rPr>
                  </w:pPr>
                  <w:r w:rsidRPr="00FB7AAE">
                    <w:rPr>
                      <w:sz w:val="20"/>
                      <w:szCs w:val="20"/>
                    </w:rPr>
                    <w:t>Evaluate the rule when a record is created, and every time it’s edited.</w:t>
                  </w:r>
                </w:p>
              </w:tc>
              <w:tc>
                <w:tcPr>
                  <w:tcW w:w="2160" w:type="dxa"/>
                </w:tcPr>
                <w:p w14:paraId="5CF10F02" w14:textId="77777777" w:rsidR="00532AE1" w:rsidRPr="004B035F" w:rsidRDefault="00532AE1" w:rsidP="00744A08">
                  <w:pPr>
                    <w:rPr>
                      <w:sz w:val="20"/>
                      <w:szCs w:val="20"/>
                    </w:rPr>
                  </w:pPr>
                  <w:r w:rsidRPr="0062766B">
                    <w:rPr>
                      <w:i/>
                      <w:sz w:val="20"/>
                      <w:szCs w:val="20"/>
                    </w:rPr>
                    <w:t>Do you have a working smoke detector</w:t>
                  </w:r>
                  <w:r>
                    <w:rPr>
                      <w:sz w:val="20"/>
                      <w:szCs w:val="20"/>
                    </w:rPr>
                    <w:t xml:space="preserve"> = ‘No’</w:t>
                  </w:r>
                </w:p>
              </w:tc>
              <w:tc>
                <w:tcPr>
                  <w:tcW w:w="2340" w:type="dxa"/>
                </w:tcPr>
                <w:p w14:paraId="26D9B7D7" w14:textId="77777777" w:rsidR="00532AE1" w:rsidRDefault="00532AE1" w:rsidP="00744A08">
                  <w:pPr>
                    <w:rPr>
                      <w:sz w:val="20"/>
                      <w:szCs w:val="20"/>
                    </w:rPr>
                  </w:pPr>
                  <w:r w:rsidRPr="00034264">
                    <w:rPr>
                      <w:sz w:val="20"/>
                      <w:szCs w:val="20"/>
                    </w:rPr>
                    <w:t xml:space="preserve">Display message: </w:t>
                  </w:r>
                  <w:r w:rsidRPr="00783F3A">
                    <w:rPr>
                      <w:sz w:val="20"/>
                      <w:szCs w:val="20"/>
                    </w:rPr>
                    <w:t xml:space="preserve">“The system has changed the </w:t>
                  </w:r>
                  <w:r w:rsidRPr="00AC78CF">
                    <w:rPr>
                      <w:i/>
                      <w:sz w:val="20"/>
                      <w:szCs w:val="20"/>
                    </w:rPr>
                    <w:t>Case Record Type</w:t>
                  </w:r>
                  <w:r w:rsidRPr="00783F3A">
                    <w:rPr>
                      <w:sz w:val="20"/>
                      <w:szCs w:val="20"/>
                    </w:rPr>
                    <w:t xml:space="preserve"> to </w:t>
                  </w:r>
                  <w:r w:rsidRPr="00157D87">
                    <w:rPr>
                      <w:i/>
                      <w:sz w:val="20"/>
                      <w:szCs w:val="20"/>
                    </w:rPr>
                    <w:t>L&amp;I</w:t>
                  </w:r>
                  <w:r>
                    <w:rPr>
                      <w:sz w:val="20"/>
                      <w:szCs w:val="20"/>
                    </w:rPr>
                    <w:t xml:space="preserve"> </w:t>
                  </w:r>
                  <w:r>
                    <w:rPr>
                      <w:rStyle w:val="Emphasis"/>
                      <w:sz w:val="20"/>
                      <w:szCs w:val="20"/>
                    </w:rPr>
                    <w:t>M</w:t>
                  </w:r>
                  <w:r w:rsidRPr="00D47DB0">
                    <w:rPr>
                      <w:rStyle w:val="Emphasis"/>
                      <w:sz w:val="20"/>
                      <w:szCs w:val="20"/>
                    </w:rPr>
                    <w:t xml:space="preserve">aintenance </w:t>
                  </w:r>
                  <w:r>
                    <w:rPr>
                      <w:rStyle w:val="Emphasis"/>
                      <w:sz w:val="20"/>
                      <w:szCs w:val="20"/>
                    </w:rPr>
                    <w:t>R</w:t>
                  </w:r>
                  <w:r w:rsidRPr="00D47DB0">
                    <w:rPr>
                      <w:rStyle w:val="Emphasis"/>
                      <w:sz w:val="20"/>
                      <w:szCs w:val="20"/>
                    </w:rPr>
                    <w:t>esidential</w:t>
                  </w:r>
                  <w:r w:rsidRPr="00034264">
                    <w:rPr>
                      <w:sz w:val="20"/>
                      <w:szCs w:val="20"/>
                    </w:rPr>
                    <w:t>.”</w:t>
                  </w:r>
                </w:p>
                <w:p w14:paraId="096E6D1B" w14:textId="77777777" w:rsidR="00532AE1" w:rsidRDefault="00532AE1" w:rsidP="00744A08">
                  <w:pPr>
                    <w:rPr>
                      <w:sz w:val="20"/>
                      <w:szCs w:val="20"/>
                    </w:rPr>
                  </w:pPr>
                  <w:r>
                    <w:rPr>
                      <w:sz w:val="20"/>
                      <w:szCs w:val="20"/>
                    </w:rPr>
                    <w:t xml:space="preserve"> </w:t>
                  </w:r>
                </w:p>
                <w:p w14:paraId="0A89A275" w14:textId="4141E605" w:rsidR="00532AE1" w:rsidRDefault="00532AE1" w:rsidP="00744A08">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i/>
                      <w:sz w:val="20"/>
                      <w:szCs w:val="20"/>
                    </w:rPr>
                    <w:t xml:space="preserve">L&amp;I </w:t>
                  </w:r>
                  <w:r>
                    <w:rPr>
                      <w:rStyle w:val="Emphasis"/>
                      <w:sz w:val="20"/>
                      <w:szCs w:val="20"/>
                    </w:rPr>
                    <w:t>M</w:t>
                  </w:r>
                  <w:r w:rsidRPr="00D47DB0">
                    <w:rPr>
                      <w:rStyle w:val="Emphasis"/>
                      <w:sz w:val="20"/>
                      <w:szCs w:val="20"/>
                    </w:rPr>
                    <w:t xml:space="preserve">aintenance </w:t>
                  </w:r>
                  <w:r>
                    <w:rPr>
                      <w:rStyle w:val="Emphasis"/>
                      <w:sz w:val="20"/>
                      <w:szCs w:val="20"/>
                    </w:rPr>
                    <w:t>R</w:t>
                  </w:r>
                  <w:r w:rsidRPr="00D47DB0">
                    <w:rPr>
                      <w:rStyle w:val="Emphasis"/>
                      <w:sz w:val="20"/>
                      <w:szCs w:val="20"/>
                    </w:rPr>
                    <w:t>esidential</w:t>
                  </w:r>
                  <w:r w:rsidRPr="00087F6E">
                    <w:rPr>
                      <w:sz w:val="20"/>
                      <w:szCs w:val="20"/>
                    </w:rPr>
                    <w:t>’</w:t>
                  </w:r>
                  <w:r w:rsidR="00EB3B83">
                    <w:rPr>
                      <w:sz w:val="20"/>
                      <w:szCs w:val="20"/>
                    </w:rPr>
                    <w:t xml:space="preserve"> </w:t>
                  </w:r>
                  <w:r w:rsidR="00EB3B83" w:rsidRPr="00EB3B83">
                    <w:rPr>
                      <w:sz w:val="20"/>
                      <w:szCs w:val="20"/>
                      <w:highlight w:val="yellow"/>
                    </w:rPr>
                    <w:t xml:space="preserve">and </w:t>
                  </w:r>
                  <w:r w:rsidR="00EB3B83" w:rsidRPr="00EB3B83">
                    <w:rPr>
                      <w:i/>
                      <w:sz w:val="20"/>
                      <w:szCs w:val="20"/>
                      <w:highlight w:val="yellow"/>
                    </w:rPr>
                    <w:t>Service Request Type</w:t>
                  </w:r>
                  <w:r w:rsidR="00EB3B83" w:rsidRPr="00EB3B83">
                    <w:rPr>
                      <w:sz w:val="20"/>
                      <w:szCs w:val="20"/>
                      <w:highlight w:val="yellow"/>
                    </w:rPr>
                    <w:t xml:space="preserve"> to “Service Not Needed’ and Close the Case</w:t>
                  </w:r>
                  <w:r>
                    <w:rPr>
                      <w:sz w:val="20"/>
                      <w:szCs w:val="20"/>
                    </w:rPr>
                    <w:t>.</w:t>
                  </w:r>
                </w:p>
                <w:p w14:paraId="6C5C488C" w14:textId="77777777" w:rsidR="00EB3B83" w:rsidRPr="004B035F" w:rsidRDefault="00EB3B83" w:rsidP="00744A08">
                  <w:pPr>
                    <w:rPr>
                      <w:iCs/>
                      <w:sz w:val="20"/>
                      <w:szCs w:val="20"/>
                    </w:rPr>
                  </w:pPr>
                </w:p>
              </w:tc>
            </w:tr>
            <w:tr w:rsidR="00532AE1" w:rsidRPr="008D0A72" w14:paraId="2DAA83CF" w14:textId="77777777" w:rsidTr="00744A08">
              <w:trPr>
                <w:cantSplit/>
              </w:trPr>
              <w:tc>
                <w:tcPr>
                  <w:tcW w:w="780" w:type="dxa"/>
                </w:tcPr>
                <w:p w14:paraId="6D37E626" w14:textId="77777777" w:rsidR="00532AE1" w:rsidRPr="00FB7AAE" w:rsidRDefault="00532AE1" w:rsidP="00744A08">
                  <w:pPr>
                    <w:rPr>
                      <w:sz w:val="20"/>
                      <w:szCs w:val="20"/>
                    </w:rPr>
                  </w:pPr>
                  <w:r>
                    <w:rPr>
                      <w:sz w:val="20"/>
                      <w:szCs w:val="20"/>
                    </w:rPr>
                    <w:lastRenderedPageBreak/>
                    <w:t>3</w:t>
                  </w:r>
                </w:p>
              </w:tc>
              <w:tc>
                <w:tcPr>
                  <w:tcW w:w="1890" w:type="dxa"/>
                </w:tcPr>
                <w:p w14:paraId="14853273" w14:textId="77777777" w:rsidR="00532AE1" w:rsidRPr="00FB7AAE" w:rsidRDefault="00532AE1" w:rsidP="00744A08">
                  <w:pPr>
                    <w:rPr>
                      <w:sz w:val="20"/>
                      <w:szCs w:val="20"/>
                    </w:rPr>
                  </w:pPr>
                  <w:r w:rsidRPr="00FB7AAE">
                    <w:rPr>
                      <w:sz w:val="20"/>
                      <w:szCs w:val="20"/>
                    </w:rPr>
                    <w:t xml:space="preserve">Workflow Rule for </w:t>
                  </w:r>
                  <w:r w:rsidRPr="00D3341A">
                    <w:rPr>
                      <w:i/>
                      <w:sz w:val="20"/>
                      <w:szCs w:val="20"/>
                    </w:rPr>
                    <w:t>Philadelphia Resident</w:t>
                  </w:r>
                </w:p>
              </w:tc>
              <w:tc>
                <w:tcPr>
                  <w:tcW w:w="2160" w:type="dxa"/>
                </w:tcPr>
                <w:p w14:paraId="54ED15CE" w14:textId="77777777" w:rsidR="00532AE1" w:rsidRDefault="00532AE1" w:rsidP="00744A08">
                  <w:pPr>
                    <w:rPr>
                      <w:sz w:val="20"/>
                      <w:szCs w:val="20"/>
                    </w:rPr>
                  </w:pPr>
                  <w:r>
                    <w:rPr>
                      <w:sz w:val="20"/>
                      <w:szCs w:val="20"/>
                    </w:rPr>
                    <w:t>The Fire Department provides free smoke detectors only for Philadelphia residents.</w:t>
                  </w:r>
                </w:p>
              </w:tc>
              <w:tc>
                <w:tcPr>
                  <w:tcW w:w="2250" w:type="dxa"/>
                </w:tcPr>
                <w:p w14:paraId="266A6A3C" w14:textId="77777777" w:rsidR="00532AE1" w:rsidRPr="00FB7AAE" w:rsidRDefault="00532AE1" w:rsidP="00744A08">
                  <w:pPr>
                    <w:rPr>
                      <w:sz w:val="20"/>
                      <w:szCs w:val="20"/>
                    </w:rPr>
                  </w:pPr>
                  <w:r w:rsidRPr="00FB7AAE">
                    <w:rPr>
                      <w:sz w:val="20"/>
                      <w:szCs w:val="20"/>
                    </w:rPr>
                    <w:t>Evaluate the rule when a record is created, and every time it’s edited.</w:t>
                  </w:r>
                </w:p>
              </w:tc>
              <w:tc>
                <w:tcPr>
                  <w:tcW w:w="2160" w:type="dxa"/>
                </w:tcPr>
                <w:p w14:paraId="5B7A56F0" w14:textId="77777777" w:rsidR="00532AE1" w:rsidRPr="00FB7AAE" w:rsidRDefault="00532AE1" w:rsidP="00744A08">
                  <w:pPr>
                    <w:rPr>
                      <w:i/>
                      <w:sz w:val="20"/>
                      <w:szCs w:val="20"/>
                    </w:rPr>
                  </w:pPr>
                  <w:r w:rsidRPr="00D3341A">
                    <w:rPr>
                      <w:i/>
                      <w:sz w:val="20"/>
                      <w:szCs w:val="20"/>
                    </w:rPr>
                    <w:t>Philadelphia Resident</w:t>
                  </w:r>
                  <w:r w:rsidRPr="00D3341A">
                    <w:rPr>
                      <w:sz w:val="20"/>
                      <w:szCs w:val="20"/>
                    </w:rPr>
                    <w:t xml:space="preserve"> = ‘No’</w:t>
                  </w:r>
                </w:p>
              </w:tc>
              <w:tc>
                <w:tcPr>
                  <w:tcW w:w="2340" w:type="dxa"/>
                </w:tcPr>
                <w:p w14:paraId="7F66188A" w14:textId="77777777" w:rsidR="00532AE1" w:rsidRDefault="00532AE1" w:rsidP="00744A08">
                  <w:pPr>
                    <w:rPr>
                      <w:sz w:val="20"/>
                      <w:szCs w:val="20"/>
                    </w:rPr>
                  </w:pPr>
                  <w:r>
                    <w:rPr>
                      <w:sz w:val="20"/>
                      <w:szCs w:val="20"/>
                    </w:rPr>
                    <w:t>Display Message:  “The Fire Department provides free smoke detectors only for Philadelphia residents.”</w:t>
                  </w:r>
                </w:p>
                <w:p w14:paraId="0AC860CB" w14:textId="77777777" w:rsidR="00532AE1" w:rsidRDefault="00532AE1" w:rsidP="00744A08">
                  <w:pPr>
                    <w:rPr>
                      <w:sz w:val="20"/>
                      <w:szCs w:val="20"/>
                    </w:rPr>
                  </w:pPr>
                </w:p>
                <w:p w14:paraId="44360C8F" w14:textId="77777777" w:rsidR="00532AE1" w:rsidRPr="00A42458" w:rsidRDefault="00532AE1" w:rsidP="00744A08">
                  <w:pPr>
                    <w:rPr>
                      <w:sz w:val="20"/>
                      <w:szCs w:val="20"/>
                    </w:rPr>
                  </w:pPr>
                  <w:r w:rsidRPr="00A42458">
                    <w:rPr>
                      <w:sz w:val="20"/>
                      <w:szCs w:val="20"/>
                    </w:rPr>
                    <w:t xml:space="preserve">Automatically change </w:t>
                  </w:r>
                  <w:r w:rsidRPr="00A42458">
                    <w:rPr>
                      <w:i/>
                      <w:sz w:val="20"/>
                      <w:szCs w:val="20"/>
                    </w:rPr>
                    <w:t>Service Request Type</w:t>
                  </w:r>
                  <w:r w:rsidRPr="00A42458">
                    <w:rPr>
                      <w:sz w:val="20"/>
                      <w:szCs w:val="20"/>
                    </w:rPr>
                    <w:t xml:space="preserve"> to “Service Not Needed’ and save the case.</w:t>
                  </w:r>
                </w:p>
                <w:p w14:paraId="688CA85B" w14:textId="77777777" w:rsidR="00532AE1" w:rsidRPr="00A42458" w:rsidRDefault="00532AE1" w:rsidP="00744A08">
                  <w:pPr>
                    <w:rPr>
                      <w:sz w:val="20"/>
                      <w:szCs w:val="20"/>
                    </w:rPr>
                  </w:pPr>
                </w:p>
                <w:p w14:paraId="7723A62A" w14:textId="77777777" w:rsidR="00532AE1" w:rsidRDefault="00532AE1" w:rsidP="00744A08">
                  <w:pPr>
                    <w:rPr>
                      <w:sz w:val="20"/>
                      <w:szCs w:val="20"/>
                    </w:rPr>
                  </w:pPr>
                  <w:r w:rsidRPr="00A42458">
                    <w:rPr>
                      <w:sz w:val="20"/>
                      <w:szCs w:val="20"/>
                    </w:rPr>
                    <w:t>Automatically assign the case and then close it with a Close Reason = “Service Not Needed”.</w:t>
                  </w:r>
                </w:p>
              </w:tc>
            </w:tr>
          </w:tbl>
          <w:p w14:paraId="018F5AEB" w14:textId="77777777" w:rsidR="00532AE1" w:rsidRDefault="00532AE1" w:rsidP="00744A08">
            <w:pPr>
              <w:rPr>
                <w:sz w:val="20"/>
                <w:szCs w:val="20"/>
              </w:rPr>
            </w:pPr>
          </w:p>
          <w:p w14:paraId="739F9E1E" w14:textId="77777777" w:rsidR="00532AE1" w:rsidRPr="008D0A72" w:rsidRDefault="00532AE1" w:rsidP="00744A08">
            <w:pPr>
              <w:rPr>
                <w:sz w:val="20"/>
                <w:szCs w:val="20"/>
              </w:rPr>
            </w:pPr>
          </w:p>
        </w:tc>
      </w:tr>
      <w:tr w:rsidR="00532AE1" w:rsidRPr="008D0A72" w14:paraId="76224166" w14:textId="77777777" w:rsidTr="00744A08">
        <w:tc>
          <w:tcPr>
            <w:tcW w:w="2520" w:type="dxa"/>
            <w:shd w:val="clear" w:color="auto" w:fill="EEECE1" w:themeFill="background2"/>
          </w:tcPr>
          <w:p w14:paraId="0A86FBDD" w14:textId="77777777" w:rsidR="00532AE1" w:rsidRPr="008D0A72" w:rsidRDefault="00532AE1" w:rsidP="00744A08">
            <w:pPr>
              <w:rPr>
                <w:b/>
                <w:sz w:val="20"/>
                <w:szCs w:val="20"/>
              </w:rPr>
            </w:pPr>
            <w:r w:rsidRPr="008D0A72">
              <w:rPr>
                <w:b/>
                <w:sz w:val="20"/>
                <w:szCs w:val="20"/>
              </w:rPr>
              <w:lastRenderedPageBreak/>
              <w:t>Escalation Rule</w:t>
            </w:r>
          </w:p>
        </w:tc>
        <w:tc>
          <w:tcPr>
            <w:tcW w:w="11880" w:type="dxa"/>
          </w:tcPr>
          <w:p w14:paraId="7778F37F" w14:textId="77777777" w:rsidR="00532AE1" w:rsidRPr="00BF17EA" w:rsidRDefault="00532AE1" w:rsidP="00744A08">
            <w:pPr>
              <w:rPr>
                <w:sz w:val="20"/>
                <w:szCs w:val="20"/>
              </w:rPr>
            </w:pPr>
            <w:r>
              <w:rPr>
                <w:sz w:val="20"/>
                <w:szCs w:val="20"/>
              </w:rPr>
              <w:t>None</w:t>
            </w:r>
          </w:p>
        </w:tc>
      </w:tr>
      <w:tr w:rsidR="00532AE1" w:rsidRPr="008D0A72" w14:paraId="4410C0E3" w14:textId="77777777" w:rsidTr="00744A08">
        <w:tc>
          <w:tcPr>
            <w:tcW w:w="2520" w:type="dxa"/>
            <w:shd w:val="clear" w:color="auto" w:fill="EEECE1" w:themeFill="background2"/>
          </w:tcPr>
          <w:p w14:paraId="1B33E669" w14:textId="77777777" w:rsidR="00532AE1" w:rsidRPr="008D0A72" w:rsidRDefault="00532AE1" w:rsidP="00744A08">
            <w:pPr>
              <w:rPr>
                <w:b/>
                <w:sz w:val="20"/>
                <w:szCs w:val="20"/>
              </w:rPr>
            </w:pPr>
            <w:r>
              <w:rPr>
                <w:b/>
                <w:sz w:val="20"/>
                <w:szCs w:val="20"/>
              </w:rPr>
              <w:t>Agent</w:t>
            </w:r>
            <w:r w:rsidRPr="008D0A72">
              <w:rPr>
                <w:b/>
                <w:sz w:val="20"/>
                <w:szCs w:val="20"/>
              </w:rPr>
              <w:t xml:space="preserve"> Instructions</w:t>
            </w:r>
          </w:p>
        </w:tc>
        <w:tc>
          <w:tcPr>
            <w:tcW w:w="11880" w:type="dxa"/>
          </w:tcPr>
          <w:p w14:paraId="311B0377" w14:textId="77777777" w:rsidR="00532AE1" w:rsidRPr="00B7056D" w:rsidRDefault="00532AE1" w:rsidP="00532AE1">
            <w:pPr>
              <w:pStyle w:val="ListParagraph"/>
              <w:numPr>
                <w:ilvl w:val="0"/>
                <w:numId w:val="14"/>
              </w:numPr>
              <w:spacing w:after="120"/>
              <w:ind w:left="425"/>
              <w:contextualSpacing w:val="0"/>
              <w:rPr>
                <w:rFonts w:cstheme="minorHAnsi"/>
                <w:color w:val="000000"/>
                <w:sz w:val="20"/>
                <w:szCs w:val="20"/>
                <w:shd w:val="clear" w:color="auto" w:fill="FFFFFF"/>
              </w:rPr>
            </w:pPr>
            <w:r w:rsidRPr="00B7056D">
              <w:rPr>
                <w:rFonts w:cstheme="minorHAnsi"/>
                <w:color w:val="000000"/>
                <w:sz w:val="20"/>
                <w:szCs w:val="20"/>
                <w:u w:val="single"/>
                <w:shd w:val="clear" w:color="auto" w:fill="FFFFFF"/>
              </w:rPr>
              <w:t>Purpose</w:t>
            </w:r>
            <w:r w:rsidRPr="00B7056D">
              <w:rPr>
                <w:rFonts w:cstheme="minorHAnsi"/>
                <w:color w:val="000000"/>
                <w:sz w:val="20"/>
                <w:szCs w:val="20"/>
                <w:shd w:val="clear" w:color="auto" w:fill="FFFFFF"/>
              </w:rPr>
              <w:t>:  To request smoke detectors and alarms.</w:t>
            </w:r>
          </w:p>
          <w:p w14:paraId="7460C458" w14:textId="77777777" w:rsidR="00532AE1" w:rsidRPr="00B7056D" w:rsidRDefault="00532AE1" w:rsidP="00532AE1">
            <w:pPr>
              <w:pStyle w:val="ListParagraph"/>
              <w:numPr>
                <w:ilvl w:val="0"/>
                <w:numId w:val="14"/>
              </w:numPr>
              <w:spacing w:after="120"/>
              <w:ind w:left="425"/>
              <w:contextualSpacing w:val="0"/>
              <w:rPr>
                <w:rFonts w:cstheme="minorHAnsi"/>
                <w:color w:val="000000"/>
                <w:sz w:val="20"/>
                <w:szCs w:val="20"/>
                <w:shd w:val="clear" w:color="auto" w:fill="FFFFFF"/>
              </w:rPr>
            </w:pPr>
            <w:r w:rsidRPr="00B7056D">
              <w:rPr>
                <w:rFonts w:cstheme="minorHAnsi"/>
                <w:color w:val="000000"/>
                <w:sz w:val="20"/>
                <w:szCs w:val="20"/>
                <w:u w:val="single"/>
                <w:shd w:val="clear" w:color="auto" w:fill="FFFFFF"/>
              </w:rPr>
              <w:t>Complaints</w:t>
            </w:r>
            <w:r w:rsidRPr="00B7056D">
              <w:rPr>
                <w:rFonts w:cstheme="minorHAnsi"/>
                <w:color w:val="000000"/>
                <w:sz w:val="20"/>
                <w:szCs w:val="20"/>
                <w:shd w:val="clear" w:color="auto" w:fill="FFFFFF"/>
              </w:rPr>
              <w:t xml:space="preserve">:  </w:t>
            </w:r>
            <w:r w:rsidRPr="00B7056D">
              <w:rPr>
                <w:rFonts w:eastAsia="Times New Roman" w:cstheme="minorHAnsi"/>
                <w:color w:val="000000"/>
                <w:sz w:val="20"/>
                <w:szCs w:val="20"/>
              </w:rPr>
              <w:t>Notify a supervisor who will follow up. Do not transfer or refer customers to the Fire Department</w:t>
            </w:r>
            <w:r w:rsidRPr="00B7056D">
              <w:rPr>
                <w:rFonts w:cstheme="minorHAnsi"/>
                <w:color w:val="000000"/>
                <w:sz w:val="20"/>
                <w:szCs w:val="20"/>
                <w:shd w:val="clear" w:color="auto" w:fill="FFFFFF"/>
              </w:rPr>
              <w:t>. Supervisor Only:  Contact the Chief of Fire Prevention at (215) 686-1382 regarding complaints.</w:t>
            </w:r>
          </w:p>
          <w:p w14:paraId="3F595530" w14:textId="77777777" w:rsidR="00532AE1" w:rsidRPr="00071805" w:rsidRDefault="00532AE1" w:rsidP="00532AE1">
            <w:pPr>
              <w:pStyle w:val="ListParagraph"/>
              <w:numPr>
                <w:ilvl w:val="0"/>
                <w:numId w:val="14"/>
              </w:numPr>
              <w:spacing w:after="120"/>
              <w:ind w:left="425"/>
              <w:contextualSpacing w:val="0"/>
              <w:rPr>
                <w:rFonts w:cstheme="minorHAnsi"/>
                <w:color w:val="000000"/>
                <w:sz w:val="20"/>
                <w:szCs w:val="20"/>
                <w:shd w:val="clear" w:color="auto" w:fill="FFFFFF"/>
              </w:rPr>
            </w:pPr>
            <w:r w:rsidRPr="00B7056D">
              <w:rPr>
                <w:rFonts w:cstheme="minorHAnsi"/>
                <w:color w:val="000000"/>
                <w:sz w:val="20"/>
                <w:szCs w:val="20"/>
                <w:u w:val="single"/>
                <w:shd w:val="clear" w:color="auto" w:fill="FFFFFF"/>
              </w:rPr>
              <w:t>Contact</w:t>
            </w:r>
            <w:r w:rsidRPr="00B7056D">
              <w:rPr>
                <w:rFonts w:cstheme="minorHAnsi"/>
                <w:color w:val="000000"/>
                <w:sz w:val="20"/>
                <w:szCs w:val="20"/>
                <w:shd w:val="clear" w:color="auto" w:fill="FFFFFF"/>
              </w:rPr>
              <w:t xml:space="preserve"> fields:  Enter the customer’s name, address, and phone number </w:t>
            </w:r>
            <w:r w:rsidRPr="00B7056D">
              <w:rPr>
                <w:sz w:val="20"/>
                <w:szCs w:val="20"/>
              </w:rPr>
              <w:t>(to follow up/schedule an appointment for delivery and installation).</w:t>
            </w:r>
          </w:p>
          <w:p w14:paraId="6125D798" w14:textId="77777777" w:rsidR="00532AE1" w:rsidRPr="00F42BFA" w:rsidRDefault="00532AE1" w:rsidP="00532AE1">
            <w:pPr>
              <w:pStyle w:val="ListParagraph"/>
              <w:numPr>
                <w:ilvl w:val="1"/>
                <w:numId w:val="14"/>
              </w:numPr>
              <w:spacing w:after="120" w:line="276" w:lineRule="auto"/>
              <w:ind w:left="785"/>
              <w:contextualSpacing w:val="0"/>
              <w:rPr>
                <w:rStyle w:val="Emphasis"/>
                <w:i w:val="0"/>
                <w:iCs w:val="0"/>
                <w:sz w:val="20"/>
                <w:szCs w:val="20"/>
              </w:rPr>
            </w:pPr>
            <w:r w:rsidRPr="00074F42">
              <w:rPr>
                <w:rFonts w:eastAsia="Times New Roman" w:cs="Times New Roman"/>
                <w:sz w:val="20"/>
                <w:szCs w:val="20"/>
              </w:rPr>
              <w:t xml:space="preserve">Advise </w:t>
            </w:r>
            <w:r>
              <w:rPr>
                <w:rFonts w:eastAsia="Times New Roman" w:cs="Times New Roman"/>
                <w:sz w:val="20"/>
                <w:szCs w:val="20"/>
              </w:rPr>
              <w:t>the customer that</w:t>
            </w:r>
            <w:r w:rsidRPr="00074F42">
              <w:rPr>
                <w:rFonts w:eastAsia="Times New Roman" w:cs="Times New Roman"/>
                <w:sz w:val="20"/>
                <w:szCs w:val="20"/>
              </w:rPr>
              <w:t> </w:t>
            </w:r>
            <w:r w:rsidRPr="00074F42">
              <w:rPr>
                <w:rFonts w:eastAsia="Times New Roman" w:cs="Times New Roman"/>
                <w:bCs/>
                <w:iCs/>
                <w:sz w:val="20"/>
                <w:szCs w:val="20"/>
              </w:rPr>
              <w:t>this information is requested in the event the department needs to obtain more information to follow up on this request.</w:t>
            </w:r>
          </w:p>
          <w:p w14:paraId="03CCD52A" w14:textId="77777777" w:rsidR="00532AE1" w:rsidRPr="00D3341A" w:rsidRDefault="00532AE1" w:rsidP="00532AE1">
            <w:pPr>
              <w:pStyle w:val="ListParagraph"/>
              <w:numPr>
                <w:ilvl w:val="0"/>
                <w:numId w:val="14"/>
              </w:numPr>
              <w:spacing w:after="120"/>
              <w:ind w:left="425"/>
              <w:contextualSpacing w:val="0"/>
              <w:rPr>
                <w:rFonts w:cstheme="minorHAnsi"/>
                <w:color w:val="000000"/>
                <w:sz w:val="20"/>
                <w:szCs w:val="20"/>
                <w:shd w:val="clear" w:color="auto" w:fill="FFFFFF"/>
              </w:rPr>
            </w:pPr>
            <w:r w:rsidRPr="00B7056D">
              <w:rPr>
                <w:rFonts w:cstheme="minorHAnsi"/>
                <w:color w:val="000000"/>
                <w:sz w:val="20"/>
                <w:szCs w:val="20"/>
                <w:u w:val="single"/>
                <w:shd w:val="clear" w:color="auto" w:fill="FFFFFF"/>
              </w:rPr>
              <w:t>Service Address</w:t>
            </w:r>
            <w:r w:rsidRPr="00B7056D">
              <w:rPr>
                <w:rFonts w:cstheme="minorHAnsi"/>
                <w:color w:val="000000"/>
                <w:sz w:val="20"/>
                <w:szCs w:val="20"/>
                <w:shd w:val="clear" w:color="auto" w:fill="FFFFFF"/>
              </w:rPr>
              <w:t xml:space="preserve"> fields:  Enter the customer’s name, address, zip code, and phone number.</w:t>
            </w:r>
          </w:p>
          <w:p w14:paraId="641A51CC" w14:textId="77777777" w:rsidR="00532AE1" w:rsidRPr="00A9605D" w:rsidRDefault="00532AE1" w:rsidP="00532AE1">
            <w:pPr>
              <w:pStyle w:val="ListParagraph"/>
              <w:numPr>
                <w:ilvl w:val="1"/>
                <w:numId w:val="14"/>
              </w:numPr>
              <w:spacing w:after="120" w:line="276" w:lineRule="auto"/>
              <w:ind w:left="785"/>
              <w:contextualSpacing w:val="0"/>
              <w:rPr>
                <w:sz w:val="20"/>
                <w:szCs w:val="20"/>
              </w:rPr>
            </w:pPr>
            <w:r w:rsidRPr="003B247F">
              <w:rPr>
                <w:sz w:val="20"/>
                <w:szCs w:val="20"/>
              </w:rPr>
              <w:t>Verify that you entered the address correctly by repeating th</w:t>
            </w:r>
            <w:r>
              <w:rPr>
                <w:sz w:val="20"/>
                <w:szCs w:val="20"/>
              </w:rPr>
              <w:t>e address back to the customer.</w:t>
            </w:r>
          </w:p>
          <w:p w14:paraId="60C0D906" w14:textId="77777777" w:rsidR="00532AE1" w:rsidRPr="00B7056D" w:rsidRDefault="00532AE1" w:rsidP="00532AE1">
            <w:pPr>
              <w:pStyle w:val="ListParagraph"/>
              <w:numPr>
                <w:ilvl w:val="0"/>
                <w:numId w:val="14"/>
              </w:numPr>
              <w:spacing w:after="120"/>
              <w:ind w:left="425"/>
              <w:contextualSpacing w:val="0"/>
              <w:rPr>
                <w:rFonts w:cstheme="minorHAnsi"/>
                <w:color w:val="000000"/>
                <w:sz w:val="20"/>
                <w:szCs w:val="20"/>
                <w:shd w:val="clear" w:color="auto" w:fill="FFFFFF"/>
              </w:rPr>
            </w:pPr>
            <w:r w:rsidRPr="00B7056D">
              <w:rPr>
                <w:rFonts w:cstheme="minorHAnsi"/>
                <w:color w:val="000000"/>
                <w:sz w:val="20"/>
                <w:szCs w:val="20"/>
                <w:u w:val="single"/>
                <w:shd w:val="clear" w:color="auto" w:fill="FFFFFF"/>
              </w:rPr>
              <w:t>Description</w:t>
            </w:r>
            <w:r w:rsidRPr="00B7056D">
              <w:rPr>
                <w:rFonts w:cstheme="minorHAnsi"/>
                <w:color w:val="000000"/>
                <w:sz w:val="20"/>
                <w:szCs w:val="20"/>
                <w:shd w:val="clear" w:color="auto" w:fill="FFFFFF"/>
              </w:rPr>
              <w:t xml:space="preserve"> field:  Enter any additional information about the smoke detector request.</w:t>
            </w:r>
          </w:p>
          <w:p w14:paraId="615293D1" w14:textId="77777777" w:rsidR="00532AE1" w:rsidRDefault="00532AE1" w:rsidP="00532AE1">
            <w:pPr>
              <w:pStyle w:val="ListParagraph"/>
              <w:numPr>
                <w:ilvl w:val="0"/>
                <w:numId w:val="14"/>
              </w:numPr>
              <w:spacing w:after="120"/>
              <w:ind w:left="425"/>
              <w:contextualSpacing w:val="0"/>
              <w:rPr>
                <w:sz w:val="20"/>
                <w:szCs w:val="20"/>
              </w:rPr>
            </w:pPr>
            <w:r w:rsidRPr="00B7056D">
              <w:rPr>
                <w:sz w:val="20"/>
                <w:szCs w:val="20"/>
              </w:rPr>
              <w:t>Advise the constituent:</w:t>
            </w:r>
          </w:p>
          <w:p w14:paraId="37FDB48F" w14:textId="77777777" w:rsidR="00532AE1" w:rsidRPr="008923EE" w:rsidRDefault="00532AE1" w:rsidP="00532AE1">
            <w:pPr>
              <w:pStyle w:val="ListParagraph"/>
              <w:numPr>
                <w:ilvl w:val="1"/>
                <w:numId w:val="14"/>
              </w:numPr>
              <w:spacing w:after="120"/>
              <w:ind w:left="785"/>
              <w:contextualSpacing w:val="0"/>
              <w:rPr>
                <w:sz w:val="20"/>
                <w:szCs w:val="20"/>
              </w:rPr>
            </w:pPr>
            <w:r w:rsidRPr="008923EE">
              <w:rPr>
                <w:sz w:val="20"/>
                <w:szCs w:val="20"/>
              </w:rPr>
              <w:t>Special Needs:  Ask the customer if any special needs situations are applicable, such as language assistance needed, hearing impairment, or limited mobility.</w:t>
            </w:r>
          </w:p>
          <w:p w14:paraId="1B04A08D" w14:textId="77777777" w:rsidR="00532AE1" w:rsidRPr="00B43160" w:rsidRDefault="00532AE1" w:rsidP="00532AE1">
            <w:pPr>
              <w:pStyle w:val="ListParagraph"/>
              <w:numPr>
                <w:ilvl w:val="1"/>
                <w:numId w:val="14"/>
              </w:numPr>
              <w:spacing w:after="120" w:line="276" w:lineRule="auto"/>
              <w:ind w:left="785"/>
              <w:contextualSpacing w:val="0"/>
              <w:rPr>
                <w:rFonts w:cs="Times New Roman"/>
                <w:sz w:val="20"/>
                <w:szCs w:val="20"/>
              </w:rPr>
            </w:pPr>
            <w:r>
              <w:rPr>
                <w:sz w:val="20"/>
                <w:szCs w:val="20"/>
              </w:rPr>
              <w:t>To access the property</w:t>
            </w:r>
            <w:r w:rsidRPr="00B43160">
              <w:rPr>
                <w:sz w:val="20"/>
                <w:szCs w:val="20"/>
              </w:rPr>
              <w:t xml:space="preserve">, an adult (over 18) must be present. </w:t>
            </w:r>
            <w:r>
              <w:rPr>
                <w:sz w:val="20"/>
                <w:szCs w:val="20"/>
              </w:rPr>
              <w:t>The Fire Department</w:t>
            </w:r>
            <w:r w:rsidRPr="00B43160">
              <w:rPr>
                <w:sz w:val="20"/>
                <w:szCs w:val="20"/>
              </w:rPr>
              <w:t xml:space="preserve"> will use the customer’s contact information to </w:t>
            </w:r>
            <w:r w:rsidRPr="00B43160">
              <w:rPr>
                <w:sz w:val="20"/>
                <w:szCs w:val="20"/>
              </w:rPr>
              <w:lastRenderedPageBreak/>
              <w:t>schedule an inspection time if the customer requests an interior inspection.</w:t>
            </w:r>
          </w:p>
          <w:p w14:paraId="1B900975" w14:textId="77777777" w:rsidR="00532AE1" w:rsidRPr="00B7056D" w:rsidRDefault="00532AE1" w:rsidP="00532AE1">
            <w:pPr>
              <w:pStyle w:val="ListParagraph"/>
              <w:numPr>
                <w:ilvl w:val="0"/>
                <w:numId w:val="17"/>
              </w:numPr>
              <w:spacing w:after="120"/>
              <w:ind w:left="785"/>
              <w:contextualSpacing w:val="0"/>
              <w:rPr>
                <w:sz w:val="20"/>
                <w:szCs w:val="20"/>
              </w:rPr>
            </w:pPr>
            <w:r w:rsidRPr="00B7056D">
              <w:rPr>
                <w:rFonts w:eastAsia="Times New Roman" w:cs="Times New Roman"/>
                <w:sz w:val="20"/>
                <w:szCs w:val="20"/>
              </w:rPr>
              <w:t>311 will submit a service request for the customer’s request for a 10 year lithium battery smoke detector.</w:t>
            </w:r>
          </w:p>
          <w:p w14:paraId="7FC784DF" w14:textId="77777777" w:rsidR="00532AE1" w:rsidRPr="00B7056D" w:rsidRDefault="00532AE1" w:rsidP="00532AE1">
            <w:pPr>
              <w:pStyle w:val="ListParagraph"/>
              <w:numPr>
                <w:ilvl w:val="0"/>
                <w:numId w:val="17"/>
              </w:numPr>
              <w:spacing w:after="120"/>
              <w:ind w:left="785"/>
              <w:contextualSpacing w:val="0"/>
              <w:rPr>
                <w:sz w:val="20"/>
                <w:szCs w:val="20"/>
              </w:rPr>
            </w:pPr>
            <w:r w:rsidRPr="00B7056D">
              <w:rPr>
                <w:rFonts w:eastAsia="Times New Roman" w:cs="Times New Roman"/>
                <w:sz w:val="20"/>
                <w:szCs w:val="20"/>
              </w:rPr>
              <w:t>Requests will be forwarded to the Fire Department who will contact the customer to arrange delivery and installation.  Note: requests received after 5:00</w:t>
            </w:r>
            <w:r>
              <w:rPr>
                <w:rFonts w:eastAsia="Times New Roman" w:cs="Times New Roman"/>
                <w:sz w:val="20"/>
                <w:szCs w:val="20"/>
              </w:rPr>
              <w:t xml:space="preserve"> PM</w:t>
            </w:r>
            <w:r w:rsidRPr="00B7056D">
              <w:rPr>
                <w:rFonts w:eastAsia="Times New Roman" w:cs="Times New Roman"/>
                <w:sz w:val="20"/>
                <w:szCs w:val="20"/>
              </w:rPr>
              <w:t xml:space="preserve"> will be processed the next business day.</w:t>
            </w:r>
          </w:p>
          <w:p w14:paraId="24416822" w14:textId="77777777" w:rsidR="00532AE1" w:rsidRPr="00B7056D" w:rsidRDefault="00532AE1" w:rsidP="00532AE1">
            <w:pPr>
              <w:pStyle w:val="ListParagraph"/>
              <w:numPr>
                <w:ilvl w:val="0"/>
                <w:numId w:val="17"/>
              </w:numPr>
              <w:spacing w:after="120"/>
              <w:ind w:left="785"/>
              <w:contextualSpacing w:val="0"/>
              <w:rPr>
                <w:sz w:val="20"/>
                <w:szCs w:val="20"/>
              </w:rPr>
            </w:pPr>
            <w:r w:rsidRPr="00B7056D">
              <w:rPr>
                <w:rFonts w:eastAsia="Times New Roman" w:cs="Times New Roman"/>
                <w:sz w:val="20"/>
                <w:szCs w:val="20"/>
              </w:rPr>
              <w:t>To process the service request the following information will be needed of the person who the smoke detector is for.</w:t>
            </w:r>
          </w:p>
          <w:p w14:paraId="7C44A342" w14:textId="77777777" w:rsidR="00532AE1" w:rsidRPr="00B7056D" w:rsidRDefault="00532AE1" w:rsidP="00532AE1">
            <w:pPr>
              <w:pStyle w:val="ListParagraph"/>
              <w:numPr>
                <w:ilvl w:val="0"/>
                <w:numId w:val="17"/>
              </w:numPr>
              <w:spacing w:after="120"/>
              <w:ind w:left="785"/>
              <w:contextualSpacing w:val="0"/>
              <w:rPr>
                <w:rFonts w:eastAsia="Times New Roman" w:cstheme="minorHAnsi"/>
                <w:color w:val="000000"/>
                <w:sz w:val="20"/>
                <w:szCs w:val="20"/>
              </w:rPr>
            </w:pPr>
            <w:r w:rsidRPr="00B7056D">
              <w:rPr>
                <w:rFonts w:eastAsia="Times New Roman" w:cstheme="minorHAnsi"/>
                <w:color w:val="000000"/>
                <w:sz w:val="20"/>
                <w:szCs w:val="20"/>
              </w:rPr>
              <w:t xml:space="preserve">It may take up to 60 </w:t>
            </w:r>
            <w:r w:rsidRPr="008923EE">
              <w:rPr>
                <w:rFonts w:eastAsia="Times New Roman" w:cstheme="minorHAnsi"/>
                <w:color w:val="000000"/>
                <w:sz w:val="20"/>
                <w:szCs w:val="20"/>
              </w:rPr>
              <w:t>business d</w:t>
            </w:r>
            <w:r w:rsidRPr="00B7056D">
              <w:rPr>
                <w:rFonts w:eastAsia="Times New Roman" w:cstheme="minorHAnsi"/>
                <w:color w:val="000000"/>
                <w:sz w:val="20"/>
                <w:szCs w:val="20"/>
              </w:rPr>
              <w:t>ays for the Fire Department to install a smoke detector.</w:t>
            </w:r>
          </w:p>
          <w:p w14:paraId="7038230B" w14:textId="77777777" w:rsidR="00532AE1" w:rsidRPr="00B7056D" w:rsidRDefault="00532AE1" w:rsidP="00532AE1">
            <w:pPr>
              <w:pStyle w:val="ListParagraph"/>
              <w:numPr>
                <w:ilvl w:val="0"/>
                <w:numId w:val="17"/>
              </w:numPr>
              <w:spacing w:after="120"/>
              <w:ind w:left="785"/>
              <w:contextualSpacing w:val="0"/>
              <w:rPr>
                <w:rFonts w:eastAsia="Times New Roman" w:cstheme="minorHAnsi"/>
                <w:b/>
                <w:sz w:val="20"/>
                <w:szCs w:val="20"/>
              </w:rPr>
            </w:pPr>
            <w:r w:rsidRPr="00B7056D">
              <w:rPr>
                <w:rFonts w:eastAsia="Times New Roman" w:cs="Times New Roman"/>
                <w:sz w:val="20"/>
                <w:szCs w:val="20"/>
              </w:rPr>
              <w:t>The Fire Department will determine how many smoke detectors/alarms are needed once on site.</w:t>
            </w:r>
            <w:r>
              <w:rPr>
                <w:rFonts w:eastAsia="Times New Roman" w:cs="Times New Roman"/>
                <w:sz w:val="20"/>
                <w:szCs w:val="20"/>
              </w:rPr>
              <w:t xml:space="preserve"> </w:t>
            </w:r>
            <w:r w:rsidRPr="00B7056D">
              <w:rPr>
                <w:rStyle w:val="Strong"/>
                <w:rFonts w:cstheme="minorHAnsi"/>
                <w:b w:val="0"/>
                <w:sz w:val="20"/>
                <w:szCs w:val="20"/>
              </w:rPr>
              <w:t xml:space="preserve">If the </w:t>
            </w:r>
            <w:r>
              <w:rPr>
                <w:rStyle w:val="Strong"/>
                <w:rFonts w:cstheme="minorHAnsi"/>
                <w:b w:val="0"/>
                <w:sz w:val="20"/>
                <w:szCs w:val="20"/>
              </w:rPr>
              <w:t>customer</w:t>
            </w:r>
            <w:r w:rsidRPr="00B7056D">
              <w:rPr>
                <w:rStyle w:val="Strong"/>
                <w:rFonts w:cstheme="minorHAnsi"/>
                <w:b w:val="0"/>
                <w:sz w:val="20"/>
                <w:szCs w:val="20"/>
              </w:rPr>
              <w:t xml:space="preserve"> does </w:t>
            </w:r>
            <w:r w:rsidRPr="00B7056D">
              <w:rPr>
                <w:rStyle w:val="Strong"/>
                <w:rFonts w:cstheme="minorHAnsi"/>
                <w:sz w:val="20"/>
                <w:szCs w:val="20"/>
              </w:rPr>
              <w:t>NOT</w:t>
            </w:r>
            <w:r w:rsidRPr="00B7056D">
              <w:rPr>
                <w:rStyle w:val="Strong"/>
                <w:rFonts w:cstheme="minorHAnsi"/>
                <w:b w:val="0"/>
                <w:sz w:val="20"/>
                <w:szCs w:val="20"/>
              </w:rPr>
              <w:t xml:space="preserve"> want the Fire Department to install a smoke alarm:</w:t>
            </w:r>
          </w:p>
          <w:p w14:paraId="34A557CE" w14:textId="77777777" w:rsidR="00532AE1" w:rsidRPr="00B7056D" w:rsidRDefault="00532AE1" w:rsidP="00532AE1">
            <w:pPr>
              <w:numPr>
                <w:ilvl w:val="0"/>
                <w:numId w:val="17"/>
              </w:numPr>
              <w:spacing w:after="120"/>
              <w:ind w:left="785"/>
              <w:rPr>
                <w:rFonts w:eastAsia="Times New Roman" w:cstheme="minorHAnsi"/>
                <w:color w:val="000000"/>
                <w:sz w:val="20"/>
                <w:szCs w:val="20"/>
              </w:rPr>
            </w:pPr>
            <w:r w:rsidRPr="00B7056D">
              <w:rPr>
                <w:rFonts w:eastAsia="Times New Roman" w:cstheme="minorHAnsi"/>
                <w:bCs/>
                <w:color w:val="000000"/>
                <w:sz w:val="20"/>
                <w:szCs w:val="20"/>
                <w:u w:val="single"/>
              </w:rPr>
              <w:t>Can they get the smoke alarm provided without installation (they want to install themselves)?</w:t>
            </w:r>
            <w:r>
              <w:rPr>
                <w:rFonts w:eastAsia="Times New Roman" w:cstheme="minorHAnsi"/>
                <w:bCs/>
                <w:color w:val="000000"/>
                <w:sz w:val="20"/>
                <w:szCs w:val="20"/>
                <w:u w:val="single"/>
              </w:rPr>
              <w:t xml:space="preserve"> </w:t>
            </w:r>
            <w:r>
              <w:rPr>
                <w:rFonts w:eastAsia="Times New Roman" w:cstheme="minorHAnsi"/>
                <w:color w:val="000000"/>
                <w:sz w:val="20"/>
                <w:szCs w:val="20"/>
              </w:rPr>
              <w:t xml:space="preserve"> No</w:t>
            </w:r>
            <w:r w:rsidRPr="00B7056D">
              <w:rPr>
                <w:rFonts w:eastAsia="Times New Roman" w:cstheme="minorHAnsi"/>
                <w:color w:val="000000"/>
                <w:sz w:val="20"/>
                <w:szCs w:val="20"/>
              </w:rPr>
              <w:t>.</w:t>
            </w:r>
          </w:p>
          <w:p w14:paraId="46264896" w14:textId="77777777" w:rsidR="00532AE1" w:rsidRPr="00B7056D" w:rsidRDefault="00532AE1" w:rsidP="00532AE1">
            <w:pPr>
              <w:numPr>
                <w:ilvl w:val="0"/>
                <w:numId w:val="17"/>
              </w:numPr>
              <w:spacing w:after="120"/>
              <w:ind w:left="785"/>
              <w:rPr>
                <w:rFonts w:eastAsia="Times New Roman" w:cstheme="minorHAnsi"/>
                <w:color w:val="000000"/>
                <w:sz w:val="20"/>
                <w:szCs w:val="20"/>
              </w:rPr>
            </w:pPr>
            <w:r w:rsidRPr="00B7056D">
              <w:rPr>
                <w:rFonts w:eastAsia="Times New Roman" w:cstheme="minorHAnsi"/>
                <w:bCs/>
                <w:color w:val="000000"/>
                <w:sz w:val="20"/>
                <w:szCs w:val="20"/>
                <w:u w:val="single"/>
              </w:rPr>
              <w:t>Will the Fire Department deliver the smoke alarm without installing (they want to install themselves)?</w:t>
            </w:r>
            <w:r>
              <w:rPr>
                <w:rFonts w:eastAsia="Times New Roman" w:cstheme="minorHAnsi"/>
                <w:color w:val="000000"/>
                <w:sz w:val="20"/>
                <w:szCs w:val="20"/>
              </w:rPr>
              <w:t xml:space="preserve">  No</w:t>
            </w:r>
            <w:r w:rsidRPr="00B7056D">
              <w:rPr>
                <w:rFonts w:eastAsia="Times New Roman" w:cstheme="minorHAnsi"/>
                <w:color w:val="000000"/>
                <w:sz w:val="20"/>
                <w:szCs w:val="20"/>
              </w:rPr>
              <w:t>.</w:t>
            </w:r>
          </w:p>
          <w:p w14:paraId="45BB78A9" w14:textId="77777777" w:rsidR="00532AE1" w:rsidRPr="008923EE" w:rsidRDefault="00532AE1" w:rsidP="00532AE1">
            <w:pPr>
              <w:numPr>
                <w:ilvl w:val="0"/>
                <w:numId w:val="17"/>
              </w:numPr>
              <w:spacing w:after="120"/>
              <w:ind w:left="785"/>
              <w:rPr>
                <w:rFonts w:eastAsia="Times New Roman" w:cstheme="minorHAnsi"/>
                <w:color w:val="000000"/>
                <w:sz w:val="20"/>
                <w:szCs w:val="20"/>
              </w:rPr>
            </w:pPr>
            <w:r w:rsidRPr="00B7056D">
              <w:rPr>
                <w:rFonts w:eastAsia="Times New Roman" w:cstheme="minorHAnsi"/>
                <w:bCs/>
                <w:color w:val="000000"/>
                <w:sz w:val="20"/>
                <w:szCs w:val="20"/>
                <w:u w:val="single"/>
              </w:rPr>
              <w:t>Can they pick up a smoke alarm from the Fire Department directly?</w:t>
            </w:r>
            <w:r>
              <w:rPr>
                <w:rFonts w:eastAsia="Times New Roman" w:cstheme="minorHAnsi"/>
                <w:color w:val="000000"/>
                <w:sz w:val="20"/>
                <w:szCs w:val="20"/>
              </w:rPr>
              <w:t xml:space="preserve">  No</w:t>
            </w:r>
            <w:r w:rsidRPr="00B7056D">
              <w:rPr>
                <w:rFonts w:eastAsia="Times New Roman" w:cstheme="minorHAnsi"/>
                <w:color w:val="000000"/>
                <w:sz w:val="20"/>
                <w:szCs w:val="20"/>
              </w:rPr>
              <w:t>.</w:t>
            </w:r>
          </w:p>
        </w:tc>
      </w:tr>
      <w:tr w:rsidR="00532AE1" w:rsidRPr="008D0A72" w14:paraId="58E74E5C" w14:textId="77777777" w:rsidTr="00744A08">
        <w:tc>
          <w:tcPr>
            <w:tcW w:w="2520" w:type="dxa"/>
            <w:shd w:val="clear" w:color="auto" w:fill="EEECE1" w:themeFill="background2"/>
          </w:tcPr>
          <w:p w14:paraId="51C4A7F8" w14:textId="77777777" w:rsidR="00532AE1" w:rsidRPr="00326DC6" w:rsidRDefault="00532AE1" w:rsidP="00744A08">
            <w:pPr>
              <w:rPr>
                <w:b/>
                <w:sz w:val="20"/>
                <w:szCs w:val="20"/>
              </w:rPr>
            </w:pPr>
            <w:r w:rsidRPr="00326DC6">
              <w:rPr>
                <w:b/>
                <w:sz w:val="20"/>
                <w:szCs w:val="20"/>
              </w:rPr>
              <w:lastRenderedPageBreak/>
              <w:t>Profiles</w:t>
            </w:r>
          </w:p>
        </w:tc>
        <w:tc>
          <w:tcPr>
            <w:tcW w:w="11880" w:type="dxa"/>
          </w:tcPr>
          <w:p w14:paraId="006CB754" w14:textId="77777777" w:rsidR="00532AE1" w:rsidRDefault="00532AE1" w:rsidP="00744A08">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65C1CA02" w14:textId="77777777" w:rsidR="00532AE1" w:rsidRDefault="00532AE1" w:rsidP="00744A08">
            <w:pPr>
              <w:rPr>
                <w:sz w:val="20"/>
                <w:szCs w:val="20"/>
              </w:rPr>
            </w:pPr>
          </w:p>
          <w:p w14:paraId="566FAD48" w14:textId="77777777" w:rsidR="00532AE1" w:rsidRDefault="00532AE1" w:rsidP="00744A08">
            <w:pPr>
              <w:rPr>
                <w:sz w:val="20"/>
                <w:szCs w:val="20"/>
              </w:rPr>
            </w:pPr>
            <w:r w:rsidRPr="00526A69">
              <w:rPr>
                <w:b/>
                <w:sz w:val="20"/>
                <w:szCs w:val="20"/>
                <w:u w:val="single"/>
              </w:rPr>
              <w:t>Note</w:t>
            </w:r>
            <w:r>
              <w:rPr>
                <w:sz w:val="20"/>
                <w:szCs w:val="20"/>
              </w:rPr>
              <w:t>:  Profile definitions for the City have not been determined.  Profiles above are for reference.</w:t>
            </w:r>
          </w:p>
          <w:p w14:paraId="15578072" w14:textId="77777777" w:rsidR="00532AE1" w:rsidRPr="008D0A72" w:rsidRDefault="00532AE1" w:rsidP="00744A08">
            <w:pPr>
              <w:rPr>
                <w:sz w:val="20"/>
                <w:szCs w:val="20"/>
              </w:rPr>
            </w:pPr>
          </w:p>
        </w:tc>
      </w:tr>
      <w:tr w:rsidR="00532AE1" w:rsidRPr="008D0A72" w14:paraId="7852A6DA" w14:textId="77777777" w:rsidTr="00744A08">
        <w:tc>
          <w:tcPr>
            <w:tcW w:w="2520" w:type="dxa"/>
            <w:shd w:val="clear" w:color="auto" w:fill="EEECE1" w:themeFill="background2"/>
          </w:tcPr>
          <w:p w14:paraId="3CB5FB0F" w14:textId="77777777" w:rsidR="00532AE1" w:rsidRDefault="00532AE1" w:rsidP="00744A08">
            <w:pPr>
              <w:rPr>
                <w:b/>
                <w:sz w:val="20"/>
                <w:szCs w:val="20"/>
              </w:rPr>
            </w:pPr>
            <w:r>
              <w:rPr>
                <w:b/>
                <w:sz w:val="20"/>
                <w:szCs w:val="20"/>
              </w:rPr>
              <w:t>Support Process Values</w:t>
            </w:r>
          </w:p>
        </w:tc>
        <w:tc>
          <w:tcPr>
            <w:tcW w:w="11880" w:type="dxa"/>
          </w:tcPr>
          <w:p w14:paraId="2C6D4DE9" w14:textId="77777777" w:rsidR="00532AE1" w:rsidRPr="008D0A72" w:rsidRDefault="00532AE1" w:rsidP="00744A08">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532AE1" w:rsidRPr="008D0A72" w14:paraId="554EDFFC" w14:textId="77777777" w:rsidTr="00744A08">
        <w:tc>
          <w:tcPr>
            <w:tcW w:w="2520" w:type="dxa"/>
            <w:shd w:val="clear" w:color="auto" w:fill="EEECE1" w:themeFill="background2"/>
          </w:tcPr>
          <w:p w14:paraId="15D7F6C7" w14:textId="77777777" w:rsidR="00532AE1" w:rsidRPr="008D0A72" w:rsidRDefault="00532AE1" w:rsidP="00744A08">
            <w:pPr>
              <w:rPr>
                <w:b/>
                <w:sz w:val="20"/>
                <w:szCs w:val="20"/>
              </w:rPr>
            </w:pPr>
            <w:r>
              <w:rPr>
                <w:b/>
                <w:sz w:val="20"/>
                <w:szCs w:val="20"/>
              </w:rPr>
              <w:t>ESRI/GIS Information</w:t>
            </w:r>
          </w:p>
        </w:tc>
        <w:tc>
          <w:tcPr>
            <w:tcW w:w="11880" w:type="dxa"/>
          </w:tcPr>
          <w:p w14:paraId="1922F441" w14:textId="77777777" w:rsidR="00532AE1" w:rsidRDefault="00532AE1" w:rsidP="00744A08">
            <w:pPr>
              <w:rPr>
                <w:sz w:val="20"/>
                <w:szCs w:val="20"/>
              </w:rPr>
            </w:pPr>
            <w:r>
              <w:rPr>
                <w:sz w:val="20"/>
                <w:szCs w:val="20"/>
              </w:rPr>
              <w:t>The GIS layers to be displayed are:</w:t>
            </w:r>
          </w:p>
          <w:p w14:paraId="6D0131C9" w14:textId="77777777" w:rsidR="00532AE1" w:rsidRPr="00C749C8" w:rsidRDefault="00532AE1" w:rsidP="00532AE1">
            <w:pPr>
              <w:pStyle w:val="ListParagraph"/>
              <w:numPr>
                <w:ilvl w:val="0"/>
                <w:numId w:val="10"/>
              </w:numPr>
              <w:rPr>
                <w:sz w:val="20"/>
                <w:szCs w:val="20"/>
              </w:rPr>
            </w:pPr>
            <w:r w:rsidRPr="00C749C8">
              <w:rPr>
                <w:sz w:val="20"/>
                <w:szCs w:val="20"/>
              </w:rPr>
              <w:t>The fire districts</w:t>
            </w:r>
          </w:p>
          <w:p w14:paraId="61DFD37E" w14:textId="77777777" w:rsidR="00532AE1" w:rsidRPr="00932EF4" w:rsidRDefault="00532AE1" w:rsidP="00744A08">
            <w:pPr>
              <w:rPr>
                <w:sz w:val="20"/>
                <w:szCs w:val="20"/>
              </w:rPr>
            </w:pPr>
            <w:r w:rsidRPr="00932EF4">
              <w:rPr>
                <w:sz w:val="20"/>
                <w:szCs w:val="20"/>
              </w:rPr>
              <w:t>The GIS features to be displayed for a selected address are:</w:t>
            </w:r>
          </w:p>
          <w:p w14:paraId="62C18321" w14:textId="77777777" w:rsidR="00532AE1" w:rsidRPr="00B230B7" w:rsidRDefault="00532AE1" w:rsidP="00532AE1">
            <w:pPr>
              <w:pStyle w:val="ListParagraph"/>
              <w:numPr>
                <w:ilvl w:val="0"/>
                <w:numId w:val="9"/>
              </w:numPr>
              <w:rPr>
                <w:sz w:val="20"/>
                <w:szCs w:val="20"/>
              </w:rPr>
            </w:pPr>
            <w:r>
              <w:rPr>
                <w:sz w:val="20"/>
                <w:szCs w:val="20"/>
              </w:rPr>
              <w:t>The</w:t>
            </w:r>
            <w:r w:rsidRPr="00B230B7">
              <w:rPr>
                <w:sz w:val="20"/>
                <w:szCs w:val="20"/>
              </w:rPr>
              <w:t xml:space="preserve"> </w:t>
            </w:r>
            <w:r>
              <w:rPr>
                <w:sz w:val="20"/>
                <w:szCs w:val="20"/>
              </w:rPr>
              <w:t>fire stations</w:t>
            </w:r>
          </w:p>
          <w:p w14:paraId="34D07A95" w14:textId="77777777" w:rsidR="00532AE1" w:rsidRPr="00B230B7" w:rsidRDefault="00532AE1" w:rsidP="00532AE1">
            <w:pPr>
              <w:pStyle w:val="ListParagraph"/>
              <w:numPr>
                <w:ilvl w:val="1"/>
                <w:numId w:val="9"/>
              </w:numPr>
              <w:rPr>
                <w:sz w:val="20"/>
                <w:szCs w:val="20"/>
              </w:rPr>
            </w:pPr>
            <w:r w:rsidRPr="00B230B7">
              <w:rPr>
                <w:sz w:val="20"/>
                <w:szCs w:val="20"/>
              </w:rPr>
              <w:t xml:space="preserve">Data to be displayed on mouse-over = </w:t>
            </w:r>
            <w:r>
              <w:rPr>
                <w:sz w:val="20"/>
                <w:szCs w:val="20"/>
              </w:rPr>
              <w:t>Fire station address</w:t>
            </w:r>
          </w:p>
          <w:p w14:paraId="3CFB67B1" w14:textId="77777777" w:rsidR="00532AE1" w:rsidRPr="004B035F" w:rsidRDefault="00532AE1" w:rsidP="00532AE1">
            <w:pPr>
              <w:pStyle w:val="ListParagraph"/>
              <w:numPr>
                <w:ilvl w:val="0"/>
                <w:numId w:val="9"/>
              </w:numPr>
              <w:rPr>
                <w:sz w:val="20"/>
                <w:szCs w:val="20"/>
              </w:rPr>
            </w:pPr>
            <w:r w:rsidRPr="00B230B7">
              <w:rPr>
                <w:sz w:val="20"/>
                <w:szCs w:val="20"/>
              </w:rPr>
              <w:t xml:space="preserve">Open Salesforce cases for Case Record Type = </w:t>
            </w:r>
            <w:r>
              <w:rPr>
                <w:sz w:val="20"/>
                <w:szCs w:val="20"/>
              </w:rPr>
              <w:t>Complaint Against Fire or EMS</w:t>
            </w:r>
          </w:p>
          <w:p w14:paraId="13C5C8AC" w14:textId="77777777" w:rsidR="00532AE1" w:rsidRPr="006A0FED" w:rsidRDefault="00532AE1" w:rsidP="00532AE1">
            <w:pPr>
              <w:pStyle w:val="ListParagraph"/>
              <w:numPr>
                <w:ilvl w:val="1"/>
                <w:numId w:val="9"/>
              </w:numPr>
              <w:rPr>
                <w:sz w:val="20"/>
                <w:szCs w:val="20"/>
              </w:rPr>
            </w:pPr>
            <w:r w:rsidRPr="006A0FED">
              <w:rPr>
                <w:sz w:val="20"/>
                <w:szCs w:val="20"/>
              </w:rPr>
              <w:t>Data to be displayed on mouse-over = Case #, Date Created, Contact Name, Status</w:t>
            </w:r>
          </w:p>
          <w:p w14:paraId="25B01A05" w14:textId="77777777" w:rsidR="00532AE1" w:rsidRDefault="00532AE1" w:rsidP="00744A08">
            <w:pPr>
              <w:rPr>
                <w:sz w:val="20"/>
                <w:szCs w:val="20"/>
              </w:rPr>
            </w:pPr>
            <w:r>
              <w:rPr>
                <w:sz w:val="20"/>
                <w:szCs w:val="20"/>
              </w:rPr>
              <w:t>The GIS features used but not displayed are:</w:t>
            </w:r>
          </w:p>
          <w:p w14:paraId="6FE2F9BF" w14:textId="77777777" w:rsidR="00532AE1" w:rsidRDefault="00532AE1" w:rsidP="00532AE1">
            <w:pPr>
              <w:pStyle w:val="ListParagraph"/>
              <w:numPr>
                <w:ilvl w:val="0"/>
                <w:numId w:val="9"/>
              </w:numPr>
              <w:rPr>
                <w:sz w:val="20"/>
                <w:szCs w:val="20"/>
              </w:rPr>
            </w:pPr>
            <w:r w:rsidRPr="002E1D7A">
              <w:rPr>
                <w:sz w:val="20"/>
                <w:szCs w:val="20"/>
              </w:rPr>
              <w:t>Zoning (all)</w:t>
            </w:r>
          </w:p>
          <w:p w14:paraId="7193FC9C" w14:textId="77777777" w:rsidR="00532AE1" w:rsidRPr="008923EE" w:rsidRDefault="00532AE1" w:rsidP="00532AE1">
            <w:pPr>
              <w:pStyle w:val="ListParagraph"/>
              <w:numPr>
                <w:ilvl w:val="0"/>
                <w:numId w:val="9"/>
              </w:numPr>
              <w:rPr>
                <w:sz w:val="20"/>
                <w:szCs w:val="20"/>
              </w:rPr>
            </w:pPr>
            <w:r w:rsidRPr="008923EE">
              <w:rPr>
                <w:sz w:val="20"/>
                <w:szCs w:val="20"/>
              </w:rPr>
              <w:t>Address Validation Service</w:t>
            </w:r>
          </w:p>
        </w:tc>
      </w:tr>
      <w:tr w:rsidR="00532AE1" w:rsidRPr="008D0A72" w14:paraId="1D6762FE" w14:textId="77777777" w:rsidTr="00744A08">
        <w:tc>
          <w:tcPr>
            <w:tcW w:w="2520" w:type="dxa"/>
            <w:shd w:val="clear" w:color="auto" w:fill="EEECE1" w:themeFill="background2"/>
          </w:tcPr>
          <w:p w14:paraId="4DF3B55E" w14:textId="77777777" w:rsidR="00532AE1" w:rsidRDefault="00532AE1" w:rsidP="00744A08">
            <w:pPr>
              <w:rPr>
                <w:b/>
                <w:sz w:val="20"/>
                <w:szCs w:val="20"/>
              </w:rPr>
            </w:pPr>
            <w:r>
              <w:rPr>
                <w:b/>
                <w:sz w:val="20"/>
                <w:szCs w:val="20"/>
              </w:rPr>
              <w:t>Other Information</w:t>
            </w:r>
          </w:p>
        </w:tc>
        <w:tc>
          <w:tcPr>
            <w:tcW w:w="11880" w:type="dxa"/>
          </w:tcPr>
          <w:p w14:paraId="1981A36E" w14:textId="77777777" w:rsidR="00532AE1" w:rsidRPr="0047168E" w:rsidRDefault="00532AE1" w:rsidP="00744A08">
            <w:pPr>
              <w:pStyle w:val="NormalWeb"/>
              <w:shd w:val="clear" w:color="auto" w:fill="FFFFFF"/>
              <w:spacing w:line="375" w:lineRule="atLeast"/>
              <w:rPr>
                <w:rFonts w:asciiTheme="minorHAnsi" w:hAnsiTheme="minorHAnsi"/>
                <w:sz w:val="20"/>
                <w:szCs w:val="20"/>
              </w:rPr>
            </w:pPr>
          </w:p>
        </w:tc>
      </w:tr>
      <w:tr w:rsidR="00532AE1" w:rsidRPr="008D0A72" w14:paraId="13100500" w14:textId="77777777" w:rsidTr="00744A08">
        <w:tc>
          <w:tcPr>
            <w:tcW w:w="2520" w:type="dxa"/>
            <w:shd w:val="clear" w:color="auto" w:fill="EEECE1" w:themeFill="background2"/>
          </w:tcPr>
          <w:p w14:paraId="224D6E4F" w14:textId="77777777" w:rsidR="00532AE1" w:rsidRDefault="00532AE1" w:rsidP="00744A08">
            <w:pPr>
              <w:rPr>
                <w:b/>
                <w:sz w:val="20"/>
                <w:szCs w:val="20"/>
              </w:rPr>
            </w:pPr>
            <w:r>
              <w:rPr>
                <w:b/>
                <w:sz w:val="20"/>
                <w:szCs w:val="20"/>
              </w:rPr>
              <w:t>Actions</w:t>
            </w:r>
          </w:p>
        </w:tc>
        <w:tc>
          <w:tcPr>
            <w:tcW w:w="11880" w:type="dxa"/>
          </w:tcPr>
          <w:p w14:paraId="0F8DA3D8" w14:textId="77777777" w:rsidR="00532AE1" w:rsidRDefault="00532AE1" w:rsidP="00532AE1">
            <w:pPr>
              <w:pStyle w:val="NormalWeb"/>
              <w:numPr>
                <w:ilvl w:val="0"/>
                <w:numId w:val="12"/>
              </w:numPr>
              <w:shd w:val="clear" w:color="auto" w:fill="FFFFFF"/>
              <w:spacing w:after="0"/>
              <w:rPr>
                <w:rFonts w:asciiTheme="minorHAnsi" w:hAnsiTheme="minorHAnsi"/>
                <w:sz w:val="20"/>
                <w:szCs w:val="20"/>
              </w:rPr>
            </w:pPr>
            <w:r w:rsidRPr="004B035F">
              <w:rPr>
                <w:rFonts w:asciiTheme="minorHAnsi" w:hAnsiTheme="minorHAnsi"/>
                <w:b/>
                <w:sz w:val="20"/>
                <w:szCs w:val="20"/>
              </w:rPr>
              <w:t>Clinton and Tom</w:t>
            </w:r>
            <w:r>
              <w:rPr>
                <w:rFonts w:asciiTheme="minorHAnsi" w:hAnsiTheme="minorHAnsi"/>
                <w:sz w:val="20"/>
                <w:szCs w:val="20"/>
              </w:rPr>
              <w:t>:</w:t>
            </w:r>
            <w:r w:rsidRPr="00D3341A">
              <w:rPr>
                <w:rFonts w:asciiTheme="minorHAnsi" w:hAnsiTheme="minorHAnsi"/>
                <w:sz w:val="20"/>
                <w:szCs w:val="20"/>
              </w:rPr>
              <w:t xml:space="preserve"> Research if the Single Family or Duplex field can be automatically populated using GIS, OPA….  </w:t>
            </w:r>
            <w:r>
              <w:rPr>
                <w:rFonts w:asciiTheme="minorHAnsi" w:hAnsiTheme="minorHAnsi"/>
                <w:sz w:val="20"/>
                <w:szCs w:val="20"/>
              </w:rPr>
              <w:t xml:space="preserve">Can we set the value of the field to ‘Yes’ automatically if the property is either Single Family or Duplex? </w:t>
            </w:r>
          </w:p>
          <w:p w14:paraId="47D35276" w14:textId="77777777" w:rsidR="00532AE1" w:rsidRPr="00D3341A" w:rsidRDefault="00532AE1" w:rsidP="00532AE1">
            <w:pPr>
              <w:pStyle w:val="NormalWeb"/>
              <w:numPr>
                <w:ilvl w:val="0"/>
                <w:numId w:val="12"/>
              </w:numPr>
              <w:shd w:val="clear" w:color="auto" w:fill="FFFFFF"/>
              <w:spacing w:after="0"/>
              <w:rPr>
                <w:rFonts w:asciiTheme="minorHAnsi" w:hAnsiTheme="minorHAnsi"/>
                <w:sz w:val="20"/>
                <w:szCs w:val="20"/>
              </w:rPr>
            </w:pPr>
            <w:r w:rsidRPr="004B035F">
              <w:rPr>
                <w:rFonts w:asciiTheme="minorHAnsi" w:hAnsiTheme="minorHAnsi"/>
                <w:b/>
                <w:sz w:val="20"/>
                <w:szCs w:val="20"/>
              </w:rPr>
              <w:t>Clinton and Tom</w:t>
            </w:r>
            <w:r>
              <w:rPr>
                <w:rFonts w:asciiTheme="minorHAnsi" w:hAnsiTheme="minorHAnsi"/>
                <w:sz w:val="20"/>
                <w:szCs w:val="20"/>
              </w:rPr>
              <w:t>:</w:t>
            </w:r>
            <w:r w:rsidRPr="00D3341A">
              <w:rPr>
                <w:rFonts w:asciiTheme="minorHAnsi" w:hAnsiTheme="minorHAnsi"/>
                <w:sz w:val="20"/>
                <w:szCs w:val="20"/>
              </w:rPr>
              <w:t xml:space="preserve"> </w:t>
            </w:r>
            <w:r>
              <w:rPr>
                <w:rFonts w:asciiTheme="minorHAnsi" w:hAnsiTheme="minorHAnsi"/>
                <w:sz w:val="20"/>
                <w:szCs w:val="20"/>
              </w:rPr>
              <w:t xml:space="preserve"> Is there any way to determine a vacant lot using GIS </w:t>
            </w:r>
          </w:p>
          <w:p w14:paraId="110F4D2A" w14:textId="77777777" w:rsidR="00532AE1" w:rsidRPr="008923EE" w:rsidRDefault="00532AE1" w:rsidP="00532AE1">
            <w:pPr>
              <w:pStyle w:val="NormalWeb"/>
              <w:numPr>
                <w:ilvl w:val="0"/>
                <w:numId w:val="12"/>
              </w:numPr>
              <w:shd w:val="clear" w:color="auto" w:fill="FFFFFF"/>
              <w:spacing w:after="0"/>
              <w:rPr>
                <w:rFonts w:asciiTheme="minorHAnsi" w:hAnsiTheme="minorHAnsi"/>
                <w:sz w:val="20"/>
                <w:szCs w:val="20"/>
              </w:rPr>
            </w:pPr>
            <w:r w:rsidRPr="004B035F">
              <w:rPr>
                <w:rFonts w:asciiTheme="minorHAnsi" w:hAnsiTheme="minorHAnsi"/>
                <w:b/>
                <w:sz w:val="20"/>
                <w:szCs w:val="20"/>
              </w:rPr>
              <w:lastRenderedPageBreak/>
              <w:t>Clinton and Tom</w:t>
            </w:r>
            <w:r>
              <w:rPr>
                <w:rFonts w:asciiTheme="minorHAnsi" w:hAnsiTheme="minorHAnsi"/>
                <w:sz w:val="20"/>
                <w:szCs w:val="20"/>
              </w:rPr>
              <w:t>:</w:t>
            </w:r>
            <w:r w:rsidRPr="00D3341A">
              <w:rPr>
                <w:rFonts w:asciiTheme="minorHAnsi" w:hAnsiTheme="minorHAnsi" w:cs="Segoe UI"/>
                <w:color w:val="000000"/>
                <w:sz w:val="20"/>
                <w:szCs w:val="20"/>
              </w:rPr>
              <w:t>:  Which of these GIS layers and features could be used for this service request:  Fire has the following layers as Polygons: Battalion, Ladder Locals, Stations, Engine Locals, Fire Safety Education Districts. The following are points: Fire Dept. Facilities, Box Points. Hydrants should come from PWD.  Also, research the need for Census Tracts, Blocks, PSA, etc.</w:t>
            </w:r>
          </w:p>
        </w:tc>
      </w:tr>
    </w:tbl>
    <w:p w14:paraId="689C8213" w14:textId="77777777" w:rsidR="00532AE1" w:rsidRDefault="00532AE1" w:rsidP="00532AE1">
      <w:pPr>
        <w:pStyle w:val="Heading1"/>
      </w:pPr>
      <w:r>
        <w:lastRenderedPageBreak/>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532AE1" w14:paraId="698EA07D" w14:textId="77777777" w:rsidTr="00744A08">
        <w:tc>
          <w:tcPr>
            <w:tcW w:w="1890" w:type="dxa"/>
            <w:shd w:val="clear" w:color="auto" w:fill="DBE5F1" w:themeFill="accent1" w:themeFillTint="33"/>
          </w:tcPr>
          <w:p w14:paraId="57371221" w14:textId="77777777" w:rsidR="00532AE1" w:rsidRPr="003F28AC" w:rsidRDefault="00532AE1" w:rsidP="00744A08">
            <w:pPr>
              <w:rPr>
                <w:b/>
              </w:rPr>
            </w:pPr>
            <w:r w:rsidRPr="003F28AC">
              <w:rPr>
                <w:b/>
              </w:rPr>
              <w:t>Date</w:t>
            </w:r>
          </w:p>
        </w:tc>
        <w:tc>
          <w:tcPr>
            <w:tcW w:w="5130" w:type="dxa"/>
            <w:shd w:val="clear" w:color="auto" w:fill="DBE5F1" w:themeFill="accent1" w:themeFillTint="33"/>
          </w:tcPr>
          <w:p w14:paraId="76BF6629" w14:textId="77777777" w:rsidR="00532AE1" w:rsidRPr="003F28AC" w:rsidRDefault="00532AE1" w:rsidP="00744A08">
            <w:pPr>
              <w:rPr>
                <w:b/>
              </w:rPr>
            </w:pPr>
            <w:r>
              <w:rPr>
                <w:b/>
              </w:rPr>
              <w:t>Approver Name</w:t>
            </w:r>
          </w:p>
        </w:tc>
        <w:tc>
          <w:tcPr>
            <w:tcW w:w="7020" w:type="dxa"/>
            <w:shd w:val="clear" w:color="auto" w:fill="DBE5F1" w:themeFill="accent1" w:themeFillTint="33"/>
          </w:tcPr>
          <w:p w14:paraId="27BF1B7F" w14:textId="77777777" w:rsidR="00532AE1" w:rsidRPr="003F28AC" w:rsidRDefault="00532AE1" w:rsidP="00744A08">
            <w:pPr>
              <w:rPr>
                <w:b/>
              </w:rPr>
            </w:pPr>
            <w:r>
              <w:rPr>
                <w:b/>
              </w:rPr>
              <w:t>Approver Signature</w:t>
            </w:r>
          </w:p>
        </w:tc>
      </w:tr>
      <w:tr w:rsidR="00532AE1" w14:paraId="110E4BA0" w14:textId="77777777" w:rsidTr="00744A08">
        <w:trPr>
          <w:trHeight w:val="720"/>
        </w:trPr>
        <w:tc>
          <w:tcPr>
            <w:tcW w:w="1890" w:type="dxa"/>
          </w:tcPr>
          <w:p w14:paraId="1FAFD4F2" w14:textId="77777777" w:rsidR="00532AE1" w:rsidRDefault="00532AE1" w:rsidP="00744A08"/>
        </w:tc>
        <w:tc>
          <w:tcPr>
            <w:tcW w:w="5130" w:type="dxa"/>
          </w:tcPr>
          <w:p w14:paraId="37891338" w14:textId="77777777" w:rsidR="00532AE1" w:rsidRDefault="00532AE1" w:rsidP="00744A08"/>
        </w:tc>
        <w:tc>
          <w:tcPr>
            <w:tcW w:w="7020" w:type="dxa"/>
          </w:tcPr>
          <w:p w14:paraId="20B313E0" w14:textId="77777777" w:rsidR="00532AE1" w:rsidRDefault="00532AE1" w:rsidP="00744A08"/>
        </w:tc>
      </w:tr>
      <w:tr w:rsidR="00532AE1" w14:paraId="13326601" w14:textId="77777777" w:rsidTr="00744A08">
        <w:trPr>
          <w:trHeight w:val="720"/>
        </w:trPr>
        <w:tc>
          <w:tcPr>
            <w:tcW w:w="1890" w:type="dxa"/>
          </w:tcPr>
          <w:p w14:paraId="6C77E508" w14:textId="77777777" w:rsidR="00532AE1" w:rsidRDefault="00532AE1" w:rsidP="00744A08"/>
        </w:tc>
        <w:tc>
          <w:tcPr>
            <w:tcW w:w="5130" w:type="dxa"/>
          </w:tcPr>
          <w:p w14:paraId="4E9A4EAE" w14:textId="77777777" w:rsidR="00532AE1" w:rsidRDefault="00532AE1" w:rsidP="00744A08"/>
        </w:tc>
        <w:tc>
          <w:tcPr>
            <w:tcW w:w="7020" w:type="dxa"/>
          </w:tcPr>
          <w:p w14:paraId="10C93CE9" w14:textId="77777777" w:rsidR="00532AE1" w:rsidRDefault="00532AE1" w:rsidP="00744A08"/>
        </w:tc>
      </w:tr>
    </w:tbl>
    <w:p w14:paraId="0F7FE00D" w14:textId="77777777" w:rsidR="00532AE1" w:rsidRDefault="00532AE1" w:rsidP="00532AE1">
      <w:pPr>
        <w:rPr>
          <w:rFonts w:eastAsia="Times New Roman" w:cs="Times New Roman"/>
          <w:sz w:val="20"/>
          <w:szCs w:val="20"/>
        </w:rPr>
      </w:pPr>
    </w:p>
    <w:p w14:paraId="37C3023A" w14:textId="77777777" w:rsidR="00532AE1" w:rsidRPr="00176368" w:rsidRDefault="00532AE1" w:rsidP="00532AE1">
      <w:pPr>
        <w:rPr>
          <w:rFonts w:eastAsia="Times New Roman" w:cs="Times New Roman"/>
          <w:sz w:val="20"/>
          <w:szCs w:val="20"/>
        </w:rPr>
      </w:pPr>
    </w:p>
    <w:p w14:paraId="06AC9233" w14:textId="77777777" w:rsidR="00B7056D" w:rsidRPr="00532AE1" w:rsidRDefault="00B7056D" w:rsidP="00532AE1"/>
    <w:sectPr w:rsidR="00B7056D" w:rsidRPr="00532AE1" w:rsidSect="0013479C">
      <w:headerReference w:type="default" r:id="rId11"/>
      <w:foot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8133D" w14:textId="77777777" w:rsidR="00744A08" w:rsidRDefault="00744A08" w:rsidP="00013394">
      <w:pPr>
        <w:spacing w:after="0" w:line="240" w:lineRule="auto"/>
      </w:pPr>
      <w:r>
        <w:separator/>
      </w:r>
    </w:p>
  </w:endnote>
  <w:endnote w:type="continuationSeparator" w:id="0">
    <w:p w14:paraId="1EC6F720" w14:textId="77777777" w:rsidR="00744A08" w:rsidRDefault="00744A08" w:rsidP="00013394">
      <w:pPr>
        <w:spacing w:after="0" w:line="240" w:lineRule="auto"/>
      </w:pPr>
      <w:r>
        <w:continuationSeparator/>
      </w:r>
    </w:p>
  </w:endnote>
  <w:endnote w:type="continuationNotice" w:id="1">
    <w:p w14:paraId="75D2F4E7" w14:textId="77777777" w:rsidR="00E95F4D" w:rsidRDefault="00E95F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6577"/>
      <w:gridCol w:w="1462"/>
      <w:gridCol w:w="6577"/>
    </w:tblGrid>
    <w:tr w:rsidR="00744A08" w14:paraId="688548E0" w14:textId="77777777">
      <w:trPr>
        <w:trHeight w:val="151"/>
      </w:trPr>
      <w:tc>
        <w:tcPr>
          <w:tcW w:w="2250" w:type="pct"/>
          <w:tcBorders>
            <w:bottom w:val="single" w:sz="4" w:space="0" w:color="4F81BD" w:themeColor="accent1"/>
          </w:tcBorders>
        </w:tcPr>
        <w:p w14:paraId="688548DD" w14:textId="77777777" w:rsidR="00744A08" w:rsidRDefault="00744A08">
          <w:pPr>
            <w:pStyle w:val="Header"/>
            <w:rPr>
              <w:rFonts w:asciiTheme="majorHAnsi" w:eastAsiaTheme="majorEastAsia" w:hAnsiTheme="majorHAnsi" w:cstheme="majorBidi"/>
              <w:b/>
              <w:bCs/>
            </w:rPr>
          </w:pPr>
        </w:p>
      </w:tc>
      <w:tc>
        <w:tcPr>
          <w:tcW w:w="500" w:type="pct"/>
          <w:vMerge w:val="restart"/>
          <w:noWrap/>
          <w:vAlign w:val="center"/>
        </w:tcPr>
        <w:p w14:paraId="688548DE" w14:textId="77777777" w:rsidR="00744A08" w:rsidRDefault="00744A08">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5A778D" w:rsidRPr="005A778D">
            <w:rPr>
              <w:rFonts w:asciiTheme="majorHAnsi" w:eastAsiaTheme="majorEastAsia" w:hAnsiTheme="majorHAnsi" w:cstheme="majorBidi"/>
              <w:b/>
              <w:bCs/>
              <w:noProof/>
            </w:rPr>
            <w:t>5</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88548DF" w14:textId="77777777" w:rsidR="00744A08" w:rsidRDefault="00744A08">
          <w:pPr>
            <w:pStyle w:val="Header"/>
            <w:rPr>
              <w:rFonts w:asciiTheme="majorHAnsi" w:eastAsiaTheme="majorEastAsia" w:hAnsiTheme="majorHAnsi" w:cstheme="majorBidi"/>
              <w:b/>
              <w:bCs/>
            </w:rPr>
          </w:pPr>
        </w:p>
      </w:tc>
    </w:tr>
    <w:tr w:rsidR="00744A08" w14:paraId="688548E4" w14:textId="77777777">
      <w:trPr>
        <w:trHeight w:val="150"/>
      </w:trPr>
      <w:tc>
        <w:tcPr>
          <w:tcW w:w="2250" w:type="pct"/>
          <w:tcBorders>
            <w:top w:val="single" w:sz="4" w:space="0" w:color="4F81BD" w:themeColor="accent1"/>
          </w:tcBorders>
        </w:tcPr>
        <w:p w14:paraId="688548E1" w14:textId="77777777" w:rsidR="00744A08" w:rsidRDefault="00744A08">
          <w:pPr>
            <w:pStyle w:val="Header"/>
            <w:rPr>
              <w:rFonts w:asciiTheme="majorHAnsi" w:eastAsiaTheme="majorEastAsia" w:hAnsiTheme="majorHAnsi" w:cstheme="majorBidi"/>
              <w:b/>
              <w:bCs/>
            </w:rPr>
          </w:pPr>
        </w:p>
      </w:tc>
      <w:tc>
        <w:tcPr>
          <w:tcW w:w="500" w:type="pct"/>
          <w:vMerge/>
        </w:tcPr>
        <w:p w14:paraId="688548E2" w14:textId="77777777" w:rsidR="00744A08" w:rsidRDefault="00744A0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88548E3" w14:textId="77777777" w:rsidR="00744A08" w:rsidRDefault="00744A08">
          <w:pPr>
            <w:pStyle w:val="Header"/>
            <w:rPr>
              <w:rFonts w:asciiTheme="majorHAnsi" w:eastAsiaTheme="majorEastAsia" w:hAnsiTheme="majorHAnsi" w:cstheme="majorBidi"/>
              <w:b/>
              <w:bCs/>
            </w:rPr>
          </w:pPr>
        </w:p>
      </w:tc>
    </w:tr>
  </w:tbl>
  <w:p w14:paraId="688548E5" w14:textId="77777777" w:rsidR="00744A08" w:rsidRDefault="00744A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494034" w14:textId="77777777" w:rsidR="00744A08" w:rsidRDefault="00744A08" w:rsidP="00013394">
      <w:pPr>
        <w:spacing w:after="0" w:line="240" w:lineRule="auto"/>
      </w:pPr>
      <w:r>
        <w:separator/>
      </w:r>
    </w:p>
  </w:footnote>
  <w:footnote w:type="continuationSeparator" w:id="0">
    <w:p w14:paraId="08010DF4" w14:textId="77777777" w:rsidR="00744A08" w:rsidRDefault="00744A08" w:rsidP="00013394">
      <w:pPr>
        <w:spacing w:after="0" w:line="240" w:lineRule="auto"/>
      </w:pPr>
      <w:r>
        <w:continuationSeparator/>
      </w:r>
    </w:p>
  </w:footnote>
  <w:footnote w:type="continuationNotice" w:id="1">
    <w:p w14:paraId="2E599061" w14:textId="77777777" w:rsidR="00E95F4D" w:rsidRDefault="00E95F4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548DA" w14:textId="58CF66F1" w:rsidR="00744A08" w:rsidRDefault="00744A0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 xml:space="preserve">SR-FD02: </w:t>
    </w:r>
    <w:r w:rsidRPr="00BD0917">
      <w:rPr>
        <w:rFonts w:asciiTheme="majorHAnsi" w:eastAsiaTheme="majorEastAsia" w:hAnsiTheme="majorHAnsi" w:cstheme="majorBidi"/>
        <w:b/>
        <w:sz w:val="32"/>
        <w:szCs w:val="32"/>
      </w:rPr>
      <w:t>Smoke Detector</w:t>
    </w:r>
  </w:p>
  <w:p w14:paraId="688548DB" w14:textId="77777777" w:rsidR="00744A08" w:rsidRPr="006E31D8" w:rsidRDefault="00744A0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688548DC" w14:textId="77777777" w:rsidR="00744A08" w:rsidRDefault="00744A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43952"/>
    <w:multiLevelType w:val="hybridMultilevel"/>
    <w:tmpl w:val="78C6C8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26A37"/>
    <w:multiLevelType w:val="hybridMultilevel"/>
    <w:tmpl w:val="28BE6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00F88"/>
    <w:multiLevelType w:val="multilevel"/>
    <w:tmpl w:val="2410EF40"/>
    <w:lvl w:ilvl="0">
      <w:start w:val="1"/>
      <w:numFmt w:val="bullet"/>
      <w:lvlText w:val=""/>
      <w:lvlJc w:val="left"/>
      <w:pPr>
        <w:tabs>
          <w:tab w:val="num" w:pos="1087"/>
        </w:tabs>
        <w:ind w:left="1087" w:hanging="360"/>
      </w:pPr>
      <w:rPr>
        <w:rFonts w:ascii="Symbol" w:hAnsi="Symbol" w:hint="default"/>
        <w:sz w:val="20"/>
      </w:rPr>
    </w:lvl>
    <w:lvl w:ilvl="1">
      <w:start w:val="1"/>
      <w:numFmt w:val="bullet"/>
      <w:lvlText w:val="o"/>
      <w:lvlJc w:val="left"/>
      <w:pPr>
        <w:tabs>
          <w:tab w:val="num" w:pos="1807"/>
        </w:tabs>
        <w:ind w:left="1807" w:hanging="360"/>
      </w:pPr>
      <w:rPr>
        <w:rFonts w:ascii="Courier New" w:hAnsi="Courier New" w:hint="default"/>
        <w:sz w:val="20"/>
      </w:rPr>
    </w:lvl>
    <w:lvl w:ilvl="2" w:tentative="1">
      <w:start w:val="1"/>
      <w:numFmt w:val="bullet"/>
      <w:lvlText w:val=""/>
      <w:lvlJc w:val="left"/>
      <w:pPr>
        <w:tabs>
          <w:tab w:val="num" w:pos="2527"/>
        </w:tabs>
        <w:ind w:left="2527" w:hanging="360"/>
      </w:pPr>
      <w:rPr>
        <w:rFonts w:ascii="Wingdings" w:hAnsi="Wingdings" w:hint="default"/>
        <w:sz w:val="20"/>
      </w:rPr>
    </w:lvl>
    <w:lvl w:ilvl="3" w:tentative="1">
      <w:start w:val="1"/>
      <w:numFmt w:val="bullet"/>
      <w:lvlText w:val=""/>
      <w:lvlJc w:val="left"/>
      <w:pPr>
        <w:tabs>
          <w:tab w:val="num" w:pos="3247"/>
        </w:tabs>
        <w:ind w:left="3247" w:hanging="360"/>
      </w:pPr>
      <w:rPr>
        <w:rFonts w:ascii="Wingdings" w:hAnsi="Wingdings" w:hint="default"/>
        <w:sz w:val="20"/>
      </w:rPr>
    </w:lvl>
    <w:lvl w:ilvl="4" w:tentative="1">
      <w:start w:val="1"/>
      <w:numFmt w:val="bullet"/>
      <w:lvlText w:val=""/>
      <w:lvlJc w:val="left"/>
      <w:pPr>
        <w:tabs>
          <w:tab w:val="num" w:pos="3967"/>
        </w:tabs>
        <w:ind w:left="3967" w:hanging="360"/>
      </w:pPr>
      <w:rPr>
        <w:rFonts w:ascii="Wingdings" w:hAnsi="Wingdings" w:hint="default"/>
        <w:sz w:val="20"/>
      </w:rPr>
    </w:lvl>
    <w:lvl w:ilvl="5" w:tentative="1">
      <w:start w:val="1"/>
      <w:numFmt w:val="bullet"/>
      <w:lvlText w:val=""/>
      <w:lvlJc w:val="left"/>
      <w:pPr>
        <w:tabs>
          <w:tab w:val="num" w:pos="4687"/>
        </w:tabs>
        <w:ind w:left="4687" w:hanging="360"/>
      </w:pPr>
      <w:rPr>
        <w:rFonts w:ascii="Wingdings" w:hAnsi="Wingdings" w:hint="default"/>
        <w:sz w:val="20"/>
      </w:rPr>
    </w:lvl>
    <w:lvl w:ilvl="6" w:tentative="1">
      <w:start w:val="1"/>
      <w:numFmt w:val="bullet"/>
      <w:lvlText w:val=""/>
      <w:lvlJc w:val="left"/>
      <w:pPr>
        <w:tabs>
          <w:tab w:val="num" w:pos="5407"/>
        </w:tabs>
        <w:ind w:left="5407" w:hanging="360"/>
      </w:pPr>
      <w:rPr>
        <w:rFonts w:ascii="Wingdings" w:hAnsi="Wingdings" w:hint="default"/>
        <w:sz w:val="20"/>
      </w:rPr>
    </w:lvl>
    <w:lvl w:ilvl="7" w:tentative="1">
      <w:start w:val="1"/>
      <w:numFmt w:val="bullet"/>
      <w:lvlText w:val=""/>
      <w:lvlJc w:val="left"/>
      <w:pPr>
        <w:tabs>
          <w:tab w:val="num" w:pos="6127"/>
        </w:tabs>
        <w:ind w:left="6127" w:hanging="360"/>
      </w:pPr>
      <w:rPr>
        <w:rFonts w:ascii="Wingdings" w:hAnsi="Wingdings" w:hint="default"/>
        <w:sz w:val="20"/>
      </w:rPr>
    </w:lvl>
    <w:lvl w:ilvl="8" w:tentative="1">
      <w:start w:val="1"/>
      <w:numFmt w:val="bullet"/>
      <w:lvlText w:val=""/>
      <w:lvlJc w:val="left"/>
      <w:pPr>
        <w:tabs>
          <w:tab w:val="num" w:pos="6847"/>
        </w:tabs>
        <w:ind w:left="6847" w:hanging="360"/>
      </w:pPr>
      <w:rPr>
        <w:rFonts w:ascii="Wingdings" w:hAnsi="Wingdings" w:hint="default"/>
        <w:sz w:val="20"/>
      </w:rPr>
    </w:lvl>
  </w:abstractNum>
  <w:abstractNum w:abstractNumId="3">
    <w:nsid w:val="18871E41"/>
    <w:multiLevelType w:val="multilevel"/>
    <w:tmpl w:val="7686684E"/>
    <w:lvl w:ilvl="0">
      <w:start w:val="1"/>
      <w:numFmt w:val="bullet"/>
      <w:lvlText w:val="o"/>
      <w:lvlJc w:val="left"/>
      <w:pPr>
        <w:tabs>
          <w:tab w:val="num" w:pos="1087"/>
        </w:tabs>
        <w:ind w:left="1087" w:hanging="360"/>
      </w:pPr>
      <w:rPr>
        <w:rFonts w:ascii="Courier New" w:hAnsi="Courier New" w:cs="Courier New" w:hint="default"/>
        <w:sz w:val="20"/>
      </w:rPr>
    </w:lvl>
    <w:lvl w:ilvl="1" w:tentative="1">
      <w:start w:val="1"/>
      <w:numFmt w:val="bullet"/>
      <w:lvlText w:val="o"/>
      <w:lvlJc w:val="left"/>
      <w:pPr>
        <w:tabs>
          <w:tab w:val="num" w:pos="1807"/>
        </w:tabs>
        <w:ind w:left="1807" w:hanging="360"/>
      </w:pPr>
      <w:rPr>
        <w:rFonts w:ascii="Courier New" w:hAnsi="Courier New" w:hint="default"/>
        <w:sz w:val="20"/>
      </w:rPr>
    </w:lvl>
    <w:lvl w:ilvl="2" w:tentative="1">
      <w:start w:val="1"/>
      <w:numFmt w:val="bullet"/>
      <w:lvlText w:val=""/>
      <w:lvlJc w:val="left"/>
      <w:pPr>
        <w:tabs>
          <w:tab w:val="num" w:pos="2527"/>
        </w:tabs>
        <w:ind w:left="2527" w:hanging="360"/>
      </w:pPr>
      <w:rPr>
        <w:rFonts w:ascii="Wingdings" w:hAnsi="Wingdings" w:hint="default"/>
        <w:sz w:val="20"/>
      </w:rPr>
    </w:lvl>
    <w:lvl w:ilvl="3" w:tentative="1">
      <w:start w:val="1"/>
      <w:numFmt w:val="bullet"/>
      <w:lvlText w:val=""/>
      <w:lvlJc w:val="left"/>
      <w:pPr>
        <w:tabs>
          <w:tab w:val="num" w:pos="3247"/>
        </w:tabs>
        <w:ind w:left="3247" w:hanging="360"/>
      </w:pPr>
      <w:rPr>
        <w:rFonts w:ascii="Wingdings" w:hAnsi="Wingdings" w:hint="default"/>
        <w:sz w:val="20"/>
      </w:rPr>
    </w:lvl>
    <w:lvl w:ilvl="4" w:tentative="1">
      <w:start w:val="1"/>
      <w:numFmt w:val="bullet"/>
      <w:lvlText w:val=""/>
      <w:lvlJc w:val="left"/>
      <w:pPr>
        <w:tabs>
          <w:tab w:val="num" w:pos="3967"/>
        </w:tabs>
        <w:ind w:left="3967" w:hanging="360"/>
      </w:pPr>
      <w:rPr>
        <w:rFonts w:ascii="Wingdings" w:hAnsi="Wingdings" w:hint="default"/>
        <w:sz w:val="20"/>
      </w:rPr>
    </w:lvl>
    <w:lvl w:ilvl="5" w:tentative="1">
      <w:start w:val="1"/>
      <w:numFmt w:val="bullet"/>
      <w:lvlText w:val=""/>
      <w:lvlJc w:val="left"/>
      <w:pPr>
        <w:tabs>
          <w:tab w:val="num" w:pos="4687"/>
        </w:tabs>
        <w:ind w:left="4687" w:hanging="360"/>
      </w:pPr>
      <w:rPr>
        <w:rFonts w:ascii="Wingdings" w:hAnsi="Wingdings" w:hint="default"/>
        <w:sz w:val="20"/>
      </w:rPr>
    </w:lvl>
    <w:lvl w:ilvl="6" w:tentative="1">
      <w:start w:val="1"/>
      <w:numFmt w:val="bullet"/>
      <w:lvlText w:val=""/>
      <w:lvlJc w:val="left"/>
      <w:pPr>
        <w:tabs>
          <w:tab w:val="num" w:pos="5407"/>
        </w:tabs>
        <w:ind w:left="5407" w:hanging="360"/>
      </w:pPr>
      <w:rPr>
        <w:rFonts w:ascii="Wingdings" w:hAnsi="Wingdings" w:hint="default"/>
        <w:sz w:val="20"/>
      </w:rPr>
    </w:lvl>
    <w:lvl w:ilvl="7" w:tentative="1">
      <w:start w:val="1"/>
      <w:numFmt w:val="bullet"/>
      <w:lvlText w:val=""/>
      <w:lvlJc w:val="left"/>
      <w:pPr>
        <w:tabs>
          <w:tab w:val="num" w:pos="6127"/>
        </w:tabs>
        <w:ind w:left="6127" w:hanging="360"/>
      </w:pPr>
      <w:rPr>
        <w:rFonts w:ascii="Wingdings" w:hAnsi="Wingdings" w:hint="default"/>
        <w:sz w:val="20"/>
      </w:rPr>
    </w:lvl>
    <w:lvl w:ilvl="8" w:tentative="1">
      <w:start w:val="1"/>
      <w:numFmt w:val="bullet"/>
      <w:lvlText w:val=""/>
      <w:lvlJc w:val="left"/>
      <w:pPr>
        <w:tabs>
          <w:tab w:val="num" w:pos="6847"/>
        </w:tabs>
        <w:ind w:left="6847" w:hanging="360"/>
      </w:pPr>
      <w:rPr>
        <w:rFonts w:ascii="Wingdings" w:hAnsi="Wingdings" w:hint="default"/>
        <w:sz w:val="20"/>
      </w:rPr>
    </w:lvl>
  </w:abstractNum>
  <w:abstractNum w:abstractNumId="4">
    <w:nsid w:val="1E6D6B2C"/>
    <w:multiLevelType w:val="multilevel"/>
    <w:tmpl w:val="5C6E704A"/>
    <w:lvl w:ilvl="0">
      <w:start w:val="1"/>
      <w:numFmt w:val="bullet"/>
      <w:lvlText w:val="o"/>
      <w:lvlJc w:val="left"/>
      <w:pPr>
        <w:tabs>
          <w:tab w:val="num" w:pos="1087"/>
        </w:tabs>
        <w:ind w:left="1087" w:hanging="360"/>
      </w:pPr>
      <w:rPr>
        <w:rFonts w:ascii="Courier New" w:hAnsi="Courier New" w:cs="Courier New" w:hint="default"/>
        <w:sz w:val="20"/>
      </w:rPr>
    </w:lvl>
    <w:lvl w:ilvl="1">
      <w:start w:val="1"/>
      <w:numFmt w:val="bullet"/>
      <w:lvlText w:val="o"/>
      <w:lvlJc w:val="left"/>
      <w:pPr>
        <w:tabs>
          <w:tab w:val="num" w:pos="1807"/>
        </w:tabs>
        <w:ind w:left="1807" w:hanging="360"/>
      </w:pPr>
      <w:rPr>
        <w:rFonts w:ascii="Courier New" w:hAnsi="Courier New" w:hint="default"/>
        <w:sz w:val="20"/>
      </w:rPr>
    </w:lvl>
    <w:lvl w:ilvl="2" w:tentative="1">
      <w:start w:val="1"/>
      <w:numFmt w:val="bullet"/>
      <w:lvlText w:val=""/>
      <w:lvlJc w:val="left"/>
      <w:pPr>
        <w:tabs>
          <w:tab w:val="num" w:pos="2527"/>
        </w:tabs>
        <w:ind w:left="2527" w:hanging="360"/>
      </w:pPr>
      <w:rPr>
        <w:rFonts w:ascii="Wingdings" w:hAnsi="Wingdings" w:hint="default"/>
        <w:sz w:val="20"/>
      </w:rPr>
    </w:lvl>
    <w:lvl w:ilvl="3" w:tentative="1">
      <w:start w:val="1"/>
      <w:numFmt w:val="bullet"/>
      <w:lvlText w:val=""/>
      <w:lvlJc w:val="left"/>
      <w:pPr>
        <w:tabs>
          <w:tab w:val="num" w:pos="3247"/>
        </w:tabs>
        <w:ind w:left="3247" w:hanging="360"/>
      </w:pPr>
      <w:rPr>
        <w:rFonts w:ascii="Wingdings" w:hAnsi="Wingdings" w:hint="default"/>
        <w:sz w:val="20"/>
      </w:rPr>
    </w:lvl>
    <w:lvl w:ilvl="4" w:tentative="1">
      <w:start w:val="1"/>
      <w:numFmt w:val="bullet"/>
      <w:lvlText w:val=""/>
      <w:lvlJc w:val="left"/>
      <w:pPr>
        <w:tabs>
          <w:tab w:val="num" w:pos="3967"/>
        </w:tabs>
        <w:ind w:left="3967" w:hanging="360"/>
      </w:pPr>
      <w:rPr>
        <w:rFonts w:ascii="Wingdings" w:hAnsi="Wingdings" w:hint="default"/>
        <w:sz w:val="20"/>
      </w:rPr>
    </w:lvl>
    <w:lvl w:ilvl="5" w:tentative="1">
      <w:start w:val="1"/>
      <w:numFmt w:val="bullet"/>
      <w:lvlText w:val=""/>
      <w:lvlJc w:val="left"/>
      <w:pPr>
        <w:tabs>
          <w:tab w:val="num" w:pos="4687"/>
        </w:tabs>
        <w:ind w:left="4687" w:hanging="360"/>
      </w:pPr>
      <w:rPr>
        <w:rFonts w:ascii="Wingdings" w:hAnsi="Wingdings" w:hint="default"/>
        <w:sz w:val="20"/>
      </w:rPr>
    </w:lvl>
    <w:lvl w:ilvl="6" w:tentative="1">
      <w:start w:val="1"/>
      <w:numFmt w:val="bullet"/>
      <w:lvlText w:val=""/>
      <w:lvlJc w:val="left"/>
      <w:pPr>
        <w:tabs>
          <w:tab w:val="num" w:pos="5407"/>
        </w:tabs>
        <w:ind w:left="5407" w:hanging="360"/>
      </w:pPr>
      <w:rPr>
        <w:rFonts w:ascii="Wingdings" w:hAnsi="Wingdings" w:hint="default"/>
        <w:sz w:val="20"/>
      </w:rPr>
    </w:lvl>
    <w:lvl w:ilvl="7" w:tentative="1">
      <w:start w:val="1"/>
      <w:numFmt w:val="bullet"/>
      <w:lvlText w:val=""/>
      <w:lvlJc w:val="left"/>
      <w:pPr>
        <w:tabs>
          <w:tab w:val="num" w:pos="6127"/>
        </w:tabs>
        <w:ind w:left="6127" w:hanging="360"/>
      </w:pPr>
      <w:rPr>
        <w:rFonts w:ascii="Wingdings" w:hAnsi="Wingdings" w:hint="default"/>
        <w:sz w:val="20"/>
      </w:rPr>
    </w:lvl>
    <w:lvl w:ilvl="8" w:tentative="1">
      <w:start w:val="1"/>
      <w:numFmt w:val="bullet"/>
      <w:lvlText w:val=""/>
      <w:lvlJc w:val="left"/>
      <w:pPr>
        <w:tabs>
          <w:tab w:val="num" w:pos="6847"/>
        </w:tabs>
        <w:ind w:left="6847" w:hanging="360"/>
      </w:pPr>
      <w:rPr>
        <w:rFonts w:ascii="Wingdings" w:hAnsi="Wingdings" w:hint="default"/>
        <w:sz w:val="20"/>
      </w:rPr>
    </w:lvl>
  </w:abstractNum>
  <w:abstractNum w:abstractNumId="5">
    <w:nsid w:val="270F1311"/>
    <w:multiLevelType w:val="hybridMultilevel"/>
    <w:tmpl w:val="E8CC9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F204E1"/>
    <w:multiLevelType w:val="multilevel"/>
    <w:tmpl w:val="BFDA8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83613C"/>
    <w:multiLevelType w:val="multilevel"/>
    <w:tmpl w:val="1EEA37B2"/>
    <w:lvl w:ilvl="0">
      <w:start w:val="1"/>
      <w:numFmt w:val="bullet"/>
      <w:lvlText w:val=""/>
      <w:lvlJc w:val="left"/>
      <w:pPr>
        <w:tabs>
          <w:tab w:val="num" w:pos="1382"/>
        </w:tabs>
        <w:ind w:left="1382" w:hanging="360"/>
      </w:pPr>
      <w:rPr>
        <w:rFonts w:ascii="Symbol" w:hAnsi="Symbol" w:hint="default"/>
        <w:sz w:val="20"/>
      </w:rPr>
    </w:lvl>
    <w:lvl w:ilvl="1" w:tentative="1">
      <w:start w:val="1"/>
      <w:numFmt w:val="bullet"/>
      <w:lvlText w:val="o"/>
      <w:lvlJc w:val="left"/>
      <w:pPr>
        <w:tabs>
          <w:tab w:val="num" w:pos="2102"/>
        </w:tabs>
        <w:ind w:left="2102" w:hanging="360"/>
      </w:pPr>
      <w:rPr>
        <w:rFonts w:ascii="Courier New" w:hAnsi="Courier New" w:hint="default"/>
        <w:sz w:val="20"/>
      </w:rPr>
    </w:lvl>
    <w:lvl w:ilvl="2" w:tentative="1">
      <w:start w:val="1"/>
      <w:numFmt w:val="bullet"/>
      <w:lvlText w:val=""/>
      <w:lvlJc w:val="left"/>
      <w:pPr>
        <w:tabs>
          <w:tab w:val="num" w:pos="2822"/>
        </w:tabs>
        <w:ind w:left="2822" w:hanging="360"/>
      </w:pPr>
      <w:rPr>
        <w:rFonts w:ascii="Wingdings" w:hAnsi="Wingdings" w:hint="default"/>
        <w:sz w:val="20"/>
      </w:rPr>
    </w:lvl>
    <w:lvl w:ilvl="3" w:tentative="1">
      <w:start w:val="1"/>
      <w:numFmt w:val="bullet"/>
      <w:lvlText w:val=""/>
      <w:lvlJc w:val="left"/>
      <w:pPr>
        <w:tabs>
          <w:tab w:val="num" w:pos="3542"/>
        </w:tabs>
        <w:ind w:left="3542" w:hanging="360"/>
      </w:pPr>
      <w:rPr>
        <w:rFonts w:ascii="Wingdings" w:hAnsi="Wingdings" w:hint="default"/>
        <w:sz w:val="20"/>
      </w:rPr>
    </w:lvl>
    <w:lvl w:ilvl="4" w:tentative="1">
      <w:start w:val="1"/>
      <w:numFmt w:val="bullet"/>
      <w:lvlText w:val=""/>
      <w:lvlJc w:val="left"/>
      <w:pPr>
        <w:tabs>
          <w:tab w:val="num" w:pos="4262"/>
        </w:tabs>
        <w:ind w:left="4262" w:hanging="360"/>
      </w:pPr>
      <w:rPr>
        <w:rFonts w:ascii="Wingdings" w:hAnsi="Wingdings" w:hint="default"/>
        <w:sz w:val="20"/>
      </w:rPr>
    </w:lvl>
    <w:lvl w:ilvl="5" w:tentative="1">
      <w:start w:val="1"/>
      <w:numFmt w:val="bullet"/>
      <w:lvlText w:val=""/>
      <w:lvlJc w:val="left"/>
      <w:pPr>
        <w:tabs>
          <w:tab w:val="num" w:pos="4982"/>
        </w:tabs>
        <w:ind w:left="4982" w:hanging="360"/>
      </w:pPr>
      <w:rPr>
        <w:rFonts w:ascii="Wingdings" w:hAnsi="Wingdings" w:hint="default"/>
        <w:sz w:val="20"/>
      </w:rPr>
    </w:lvl>
    <w:lvl w:ilvl="6" w:tentative="1">
      <w:start w:val="1"/>
      <w:numFmt w:val="bullet"/>
      <w:lvlText w:val=""/>
      <w:lvlJc w:val="left"/>
      <w:pPr>
        <w:tabs>
          <w:tab w:val="num" w:pos="5702"/>
        </w:tabs>
        <w:ind w:left="5702" w:hanging="360"/>
      </w:pPr>
      <w:rPr>
        <w:rFonts w:ascii="Wingdings" w:hAnsi="Wingdings" w:hint="default"/>
        <w:sz w:val="20"/>
      </w:rPr>
    </w:lvl>
    <w:lvl w:ilvl="7" w:tentative="1">
      <w:start w:val="1"/>
      <w:numFmt w:val="bullet"/>
      <w:lvlText w:val=""/>
      <w:lvlJc w:val="left"/>
      <w:pPr>
        <w:tabs>
          <w:tab w:val="num" w:pos="6422"/>
        </w:tabs>
        <w:ind w:left="6422" w:hanging="360"/>
      </w:pPr>
      <w:rPr>
        <w:rFonts w:ascii="Wingdings" w:hAnsi="Wingdings" w:hint="default"/>
        <w:sz w:val="20"/>
      </w:rPr>
    </w:lvl>
    <w:lvl w:ilvl="8" w:tentative="1">
      <w:start w:val="1"/>
      <w:numFmt w:val="bullet"/>
      <w:lvlText w:val=""/>
      <w:lvlJc w:val="left"/>
      <w:pPr>
        <w:tabs>
          <w:tab w:val="num" w:pos="7142"/>
        </w:tabs>
        <w:ind w:left="7142" w:hanging="360"/>
      </w:pPr>
      <w:rPr>
        <w:rFonts w:ascii="Wingdings" w:hAnsi="Wingdings" w:hint="default"/>
        <w:sz w:val="20"/>
      </w:rPr>
    </w:lvl>
  </w:abstractNum>
  <w:abstractNum w:abstractNumId="9">
    <w:nsid w:val="40042B84"/>
    <w:multiLevelType w:val="hybridMultilevel"/>
    <w:tmpl w:val="5C1C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3E399A"/>
    <w:multiLevelType w:val="hybridMultilevel"/>
    <w:tmpl w:val="F2D6B5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E9218E"/>
    <w:multiLevelType w:val="multilevel"/>
    <w:tmpl w:val="181EA3D2"/>
    <w:lvl w:ilvl="0">
      <w:start w:val="1"/>
      <w:numFmt w:val="bullet"/>
      <w:lvlText w:val=""/>
      <w:lvlJc w:val="left"/>
      <w:pPr>
        <w:tabs>
          <w:tab w:val="num" w:pos="1087"/>
        </w:tabs>
        <w:ind w:left="1087" w:hanging="360"/>
      </w:pPr>
      <w:rPr>
        <w:rFonts w:ascii="Symbol" w:hAnsi="Symbol" w:hint="default"/>
        <w:sz w:val="20"/>
      </w:rPr>
    </w:lvl>
    <w:lvl w:ilvl="1">
      <w:start w:val="1"/>
      <w:numFmt w:val="bullet"/>
      <w:lvlText w:val="o"/>
      <w:lvlJc w:val="left"/>
      <w:pPr>
        <w:tabs>
          <w:tab w:val="num" w:pos="1807"/>
        </w:tabs>
        <w:ind w:left="1807" w:hanging="360"/>
      </w:pPr>
      <w:rPr>
        <w:rFonts w:ascii="Courier New" w:hAnsi="Courier New" w:hint="default"/>
        <w:sz w:val="20"/>
      </w:rPr>
    </w:lvl>
    <w:lvl w:ilvl="2" w:tentative="1">
      <w:start w:val="1"/>
      <w:numFmt w:val="bullet"/>
      <w:lvlText w:val=""/>
      <w:lvlJc w:val="left"/>
      <w:pPr>
        <w:tabs>
          <w:tab w:val="num" w:pos="2527"/>
        </w:tabs>
        <w:ind w:left="2527" w:hanging="360"/>
      </w:pPr>
      <w:rPr>
        <w:rFonts w:ascii="Wingdings" w:hAnsi="Wingdings" w:hint="default"/>
        <w:sz w:val="20"/>
      </w:rPr>
    </w:lvl>
    <w:lvl w:ilvl="3" w:tentative="1">
      <w:start w:val="1"/>
      <w:numFmt w:val="bullet"/>
      <w:lvlText w:val=""/>
      <w:lvlJc w:val="left"/>
      <w:pPr>
        <w:tabs>
          <w:tab w:val="num" w:pos="3247"/>
        </w:tabs>
        <w:ind w:left="3247" w:hanging="360"/>
      </w:pPr>
      <w:rPr>
        <w:rFonts w:ascii="Wingdings" w:hAnsi="Wingdings" w:hint="default"/>
        <w:sz w:val="20"/>
      </w:rPr>
    </w:lvl>
    <w:lvl w:ilvl="4" w:tentative="1">
      <w:start w:val="1"/>
      <w:numFmt w:val="bullet"/>
      <w:lvlText w:val=""/>
      <w:lvlJc w:val="left"/>
      <w:pPr>
        <w:tabs>
          <w:tab w:val="num" w:pos="3967"/>
        </w:tabs>
        <w:ind w:left="3967" w:hanging="360"/>
      </w:pPr>
      <w:rPr>
        <w:rFonts w:ascii="Wingdings" w:hAnsi="Wingdings" w:hint="default"/>
        <w:sz w:val="20"/>
      </w:rPr>
    </w:lvl>
    <w:lvl w:ilvl="5" w:tentative="1">
      <w:start w:val="1"/>
      <w:numFmt w:val="bullet"/>
      <w:lvlText w:val=""/>
      <w:lvlJc w:val="left"/>
      <w:pPr>
        <w:tabs>
          <w:tab w:val="num" w:pos="4687"/>
        </w:tabs>
        <w:ind w:left="4687" w:hanging="360"/>
      </w:pPr>
      <w:rPr>
        <w:rFonts w:ascii="Wingdings" w:hAnsi="Wingdings" w:hint="default"/>
        <w:sz w:val="20"/>
      </w:rPr>
    </w:lvl>
    <w:lvl w:ilvl="6" w:tentative="1">
      <w:start w:val="1"/>
      <w:numFmt w:val="bullet"/>
      <w:lvlText w:val=""/>
      <w:lvlJc w:val="left"/>
      <w:pPr>
        <w:tabs>
          <w:tab w:val="num" w:pos="5407"/>
        </w:tabs>
        <w:ind w:left="5407" w:hanging="360"/>
      </w:pPr>
      <w:rPr>
        <w:rFonts w:ascii="Wingdings" w:hAnsi="Wingdings" w:hint="default"/>
        <w:sz w:val="20"/>
      </w:rPr>
    </w:lvl>
    <w:lvl w:ilvl="7" w:tentative="1">
      <w:start w:val="1"/>
      <w:numFmt w:val="bullet"/>
      <w:lvlText w:val=""/>
      <w:lvlJc w:val="left"/>
      <w:pPr>
        <w:tabs>
          <w:tab w:val="num" w:pos="6127"/>
        </w:tabs>
        <w:ind w:left="6127" w:hanging="360"/>
      </w:pPr>
      <w:rPr>
        <w:rFonts w:ascii="Wingdings" w:hAnsi="Wingdings" w:hint="default"/>
        <w:sz w:val="20"/>
      </w:rPr>
    </w:lvl>
    <w:lvl w:ilvl="8" w:tentative="1">
      <w:start w:val="1"/>
      <w:numFmt w:val="bullet"/>
      <w:lvlText w:val=""/>
      <w:lvlJc w:val="left"/>
      <w:pPr>
        <w:tabs>
          <w:tab w:val="num" w:pos="6847"/>
        </w:tabs>
        <w:ind w:left="6847" w:hanging="360"/>
      </w:pPr>
      <w:rPr>
        <w:rFonts w:ascii="Wingdings" w:hAnsi="Wingdings" w:hint="default"/>
        <w:sz w:val="20"/>
      </w:rPr>
    </w:lvl>
  </w:abstractNum>
  <w:abstractNum w:abstractNumId="13">
    <w:nsid w:val="638541CC"/>
    <w:multiLevelType w:val="multilevel"/>
    <w:tmpl w:val="FFBA4D1E"/>
    <w:lvl w:ilvl="0">
      <w:start w:val="1"/>
      <w:numFmt w:val="bullet"/>
      <w:lvlText w:val="o"/>
      <w:lvlJc w:val="left"/>
      <w:pPr>
        <w:tabs>
          <w:tab w:val="num" w:pos="1087"/>
        </w:tabs>
        <w:ind w:left="1087" w:hanging="360"/>
      </w:pPr>
      <w:rPr>
        <w:rFonts w:ascii="Courier New" w:hAnsi="Courier New" w:cs="Courier New" w:hint="default"/>
        <w:sz w:val="20"/>
      </w:rPr>
    </w:lvl>
    <w:lvl w:ilvl="1" w:tentative="1">
      <w:start w:val="1"/>
      <w:numFmt w:val="bullet"/>
      <w:lvlText w:val="o"/>
      <w:lvlJc w:val="left"/>
      <w:pPr>
        <w:tabs>
          <w:tab w:val="num" w:pos="1807"/>
        </w:tabs>
        <w:ind w:left="1807" w:hanging="360"/>
      </w:pPr>
      <w:rPr>
        <w:rFonts w:ascii="Courier New" w:hAnsi="Courier New" w:hint="default"/>
        <w:sz w:val="20"/>
      </w:rPr>
    </w:lvl>
    <w:lvl w:ilvl="2" w:tentative="1">
      <w:start w:val="1"/>
      <w:numFmt w:val="bullet"/>
      <w:lvlText w:val=""/>
      <w:lvlJc w:val="left"/>
      <w:pPr>
        <w:tabs>
          <w:tab w:val="num" w:pos="2527"/>
        </w:tabs>
        <w:ind w:left="2527" w:hanging="360"/>
      </w:pPr>
      <w:rPr>
        <w:rFonts w:ascii="Wingdings" w:hAnsi="Wingdings" w:hint="default"/>
        <w:sz w:val="20"/>
      </w:rPr>
    </w:lvl>
    <w:lvl w:ilvl="3" w:tentative="1">
      <w:start w:val="1"/>
      <w:numFmt w:val="bullet"/>
      <w:lvlText w:val=""/>
      <w:lvlJc w:val="left"/>
      <w:pPr>
        <w:tabs>
          <w:tab w:val="num" w:pos="3247"/>
        </w:tabs>
        <w:ind w:left="3247" w:hanging="360"/>
      </w:pPr>
      <w:rPr>
        <w:rFonts w:ascii="Wingdings" w:hAnsi="Wingdings" w:hint="default"/>
        <w:sz w:val="20"/>
      </w:rPr>
    </w:lvl>
    <w:lvl w:ilvl="4" w:tentative="1">
      <w:start w:val="1"/>
      <w:numFmt w:val="bullet"/>
      <w:lvlText w:val=""/>
      <w:lvlJc w:val="left"/>
      <w:pPr>
        <w:tabs>
          <w:tab w:val="num" w:pos="3967"/>
        </w:tabs>
        <w:ind w:left="3967" w:hanging="360"/>
      </w:pPr>
      <w:rPr>
        <w:rFonts w:ascii="Wingdings" w:hAnsi="Wingdings" w:hint="default"/>
        <w:sz w:val="20"/>
      </w:rPr>
    </w:lvl>
    <w:lvl w:ilvl="5" w:tentative="1">
      <w:start w:val="1"/>
      <w:numFmt w:val="bullet"/>
      <w:lvlText w:val=""/>
      <w:lvlJc w:val="left"/>
      <w:pPr>
        <w:tabs>
          <w:tab w:val="num" w:pos="4687"/>
        </w:tabs>
        <w:ind w:left="4687" w:hanging="360"/>
      </w:pPr>
      <w:rPr>
        <w:rFonts w:ascii="Wingdings" w:hAnsi="Wingdings" w:hint="default"/>
        <w:sz w:val="20"/>
      </w:rPr>
    </w:lvl>
    <w:lvl w:ilvl="6" w:tentative="1">
      <w:start w:val="1"/>
      <w:numFmt w:val="bullet"/>
      <w:lvlText w:val=""/>
      <w:lvlJc w:val="left"/>
      <w:pPr>
        <w:tabs>
          <w:tab w:val="num" w:pos="5407"/>
        </w:tabs>
        <w:ind w:left="5407" w:hanging="360"/>
      </w:pPr>
      <w:rPr>
        <w:rFonts w:ascii="Wingdings" w:hAnsi="Wingdings" w:hint="default"/>
        <w:sz w:val="20"/>
      </w:rPr>
    </w:lvl>
    <w:lvl w:ilvl="7" w:tentative="1">
      <w:start w:val="1"/>
      <w:numFmt w:val="bullet"/>
      <w:lvlText w:val=""/>
      <w:lvlJc w:val="left"/>
      <w:pPr>
        <w:tabs>
          <w:tab w:val="num" w:pos="6127"/>
        </w:tabs>
        <w:ind w:left="6127" w:hanging="360"/>
      </w:pPr>
      <w:rPr>
        <w:rFonts w:ascii="Wingdings" w:hAnsi="Wingdings" w:hint="default"/>
        <w:sz w:val="20"/>
      </w:rPr>
    </w:lvl>
    <w:lvl w:ilvl="8" w:tentative="1">
      <w:start w:val="1"/>
      <w:numFmt w:val="bullet"/>
      <w:lvlText w:val=""/>
      <w:lvlJc w:val="left"/>
      <w:pPr>
        <w:tabs>
          <w:tab w:val="num" w:pos="6847"/>
        </w:tabs>
        <w:ind w:left="6847" w:hanging="360"/>
      </w:pPr>
      <w:rPr>
        <w:rFonts w:ascii="Wingdings" w:hAnsi="Wingdings" w:hint="default"/>
        <w:sz w:val="20"/>
      </w:rPr>
    </w:lvl>
  </w:abstractNum>
  <w:abstractNum w:abstractNumId="14">
    <w:nsid w:val="66E24811"/>
    <w:multiLevelType w:val="hybridMultilevel"/>
    <w:tmpl w:val="EC4A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056209"/>
    <w:multiLevelType w:val="hybridMultilevel"/>
    <w:tmpl w:val="6E16B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CC6235"/>
    <w:multiLevelType w:val="multilevel"/>
    <w:tmpl w:val="B2EED926"/>
    <w:lvl w:ilvl="0">
      <w:start w:val="1"/>
      <w:numFmt w:val="bullet"/>
      <w:lvlText w:val=""/>
      <w:lvlJc w:val="left"/>
      <w:pPr>
        <w:tabs>
          <w:tab w:val="num" w:pos="1087"/>
        </w:tabs>
        <w:ind w:left="1087" w:hanging="360"/>
      </w:pPr>
      <w:rPr>
        <w:rFonts w:ascii="Symbol" w:hAnsi="Symbol" w:hint="default"/>
        <w:sz w:val="20"/>
      </w:rPr>
    </w:lvl>
    <w:lvl w:ilvl="1" w:tentative="1">
      <w:start w:val="1"/>
      <w:numFmt w:val="bullet"/>
      <w:lvlText w:val="o"/>
      <w:lvlJc w:val="left"/>
      <w:pPr>
        <w:tabs>
          <w:tab w:val="num" w:pos="1807"/>
        </w:tabs>
        <w:ind w:left="1807" w:hanging="360"/>
      </w:pPr>
      <w:rPr>
        <w:rFonts w:ascii="Courier New" w:hAnsi="Courier New" w:hint="default"/>
        <w:sz w:val="20"/>
      </w:rPr>
    </w:lvl>
    <w:lvl w:ilvl="2" w:tentative="1">
      <w:start w:val="1"/>
      <w:numFmt w:val="bullet"/>
      <w:lvlText w:val=""/>
      <w:lvlJc w:val="left"/>
      <w:pPr>
        <w:tabs>
          <w:tab w:val="num" w:pos="2527"/>
        </w:tabs>
        <w:ind w:left="2527" w:hanging="360"/>
      </w:pPr>
      <w:rPr>
        <w:rFonts w:ascii="Wingdings" w:hAnsi="Wingdings" w:hint="default"/>
        <w:sz w:val="20"/>
      </w:rPr>
    </w:lvl>
    <w:lvl w:ilvl="3" w:tentative="1">
      <w:start w:val="1"/>
      <w:numFmt w:val="bullet"/>
      <w:lvlText w:val=""/>
      <w:lvlJc w:val="left"/>
      <w:pPr>
        <w:tabs>
          <w:tab w:val="num" w:pos="3247"/>
        </w:tabs>
        <w:ind w:left="3247" w:hanging="360"/>
      </w:pPr>
      <w:rPr>
        <w:rFonts w:ascii="Wingdings" w:hAnsi="Wingdings" w:hint="default"/>
        <w:sz w:val="20"/>
      </w:rPr>
    </w:lvl>
    <w:lvl w:ilvl="4" w:tentative="1">
      <w:start w:val="1"/>
      <w:numFmt w:val="bullet"/>
      <w:lvlText w:val=""/>
      <w:lvlJc w:val="left"/>
      <w:pPr>
        <w:tabs>
          <w:tab w:val="num" w:pos="3967"/>
        </w:tabs>
        <w:ind w:left="3967" w:hanging="360"/>
      </w:pPr>
      <w:rPr>
        <w:rFonts w:ascii="Wingdings" w:hAnsi="Wingdings" w:hint="default"/>
        <w:sz w:val="20"/>
      </w:rPr>
    </w:lvl>
    <w:lvl w:ilvl="5" w:tentative="1">
      <w:start w:val="1"/>
      <w:numFmt w:val="bullet"/>
      <w:lvlText w:val=""/>
      <w:lvlJc w:val="left"/>
      <w:pPr>
        <w:tabs>
          <w:tab w:val="num" w:pos="4687"/>
        </w:tabs>
        <w:ind w:left="4687" w:hanging="360"/>
      </w:pPr>
      <w:rPr>
        <w:rFonts w:ascii="Wingdings" w:hAnsi="Wingdings" w:hint="default"/>
        <w:sz w:val="20"/>
      </w:rPr>
    </w:lvl>
    <w:lvl w:ilvl="6" w:tentative="1">
      <w:start w:val="1"/>
      <w:numFmt w:val="bullet"/>
      <w:lvlText w:val=""/>
      <w:lvlJc w:val="left"/>
      <w:pPr>
        <w:tabs>
          <w:tab w:val="num" w:pos="5407"/>
        </w:tabs>
        <w:ind w:left="5407" w:hanging="360"/>
      </w:pPr>
      <w:rPr>
        <w:rFonts w:ascii="Wingdings" w:hAnsi="Wingdings" w:hint="default"/>
        <w:sz w:val="20"/>
      </w:rPr>
    </w:lvl>
    <w:lvl w:ilvl="7" w:tentative="1">
      <w:start w:val="1"/>
      <w:numFmt w:val="bullet"/>
      <w:lvlText w:val=""/>
      <w:lvlJc w:val="left"/>
      <w:pPr>
        <w:tabs>
          <w:tab w:val="num" w:pos="6127"/>
        </w:tabs>
        <w:ind w:left="6127" w:hanging="360"/>
      </w:pPr>
      <w:rPr>
        <w:rFonts w:ascii="Wingdings" w:hAnsi="Wingdings" w:hint="default"/>
        <w:sz w:val="20"/>
      </w:rPr>
    </w:lvl>
    <w:lvl w:ilvl="8" w:tentative="1">
      <w:start w:val="1"/>
      <w:numFmt w:val="bullet"/>
      <w:lvlText w:val=""/>
      <w:lvlJc w:val="left"/>
      <w:pPr>
        <w:tabs>
          <w:tab w:val="num" w:pos="6847"/>
        </w:tabs>
        <w:ind w:left="6847" w:hanging="360"/>
      </w:pPr>
      <w:rPr>
        <w:rFonts w:ascii="Wingdings" w:hAnsi="Wingdings" w:hint="default"/>
        <w:sz w:val="20"/>
      </w:rPr>
    </w:lvl>
  </w:abstractNum>
  <w:num w:numId="1">
    <w:abstractNumId w:val="10"/>
  </w:num>
  <w:num w:numId="2">
    <w:abstractNumId w:val="7"/>
  </w:num>
  <w:num w:numId="3">
    <w:abstractNumId w:val="13"/>
  </w:num>
  <w:num w:numId="4">
    <w:abstractNumId w:val="8"/>
  </w:num>
  <w:num w:numId="5">
    <w:abstractNumId w:val="3"/>
  </w:num>
  <w:num w:numId="6">
    <w:abstractNumId w:val="0"/>
  </w:num>
  <w:num w:numId="7">
    <w:abstractNumId w:val="16"/>
  </w:num>
  <w:num w:numId="8">
    <w:abstractNumId w:val="4"/>
  </w:num>
  <w:num w:numId="9">
    <w:abstractNumId w:val="14"/>
  </w:num>
  <w:num w:numId="10">
    <w:abstractNumId w:val="1"/>
  </w:num>
  <w:num w:numId="11">
    <w:abstractNumId w:val="6"/>
  </w:num>
  <w:num w:numId="12">
    <w:abstractNumId w:val="15"/>
  </w:num>
  <w:num w:numId="13">
    <w:abstractNumId w:val="9"/>
  </w:num>
  <w:num w:numId="14">
    <w:abstractNumId w:val="5"/>
  </w:num>
  <w:num w:numId="15">
    <w:abstractNumId w:val="2"/>
  </w:num>
  <w:num w:numId="16">
    <w:abstractNumId w:val="12"/>
  </w:num>
  <w:num w:numId="17">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505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0AA6"/>
    <w:rsid w:val="00002CE0"/>
    <w:rsid w:val="000110B6"/>
    <w:rsid w:val="00013394"/>
    <w:rsid w:val="0002055C"/>
    <w:rsid w:val="00041DC8"/>
    <w:rsid w:val="00045D1E"/>
    <w:rsid w:val="00046A24"/>
    <w:rsid w:val="00063729"/>
    <w:rsid w:val="00071805"/>
    <w:rsid w:val="00075725"/>
    <w:rsid w:val="00076734"/>
    <w:rsid w:val="00080CE6"/>
    <w:rsid w:val="00087A79"/>
    <w:rsid w:val="000A01F4"/>
    <w:rsid w:val="000A0DB8"/>
    <w:rsid w:val="000A4703"/>
    <w:rsid w:val="000A5DA8"/>
    <w:rsid w:val="000A637F"/>
    <w:rsid w:val="000A63B7"/>
    <w:rsid w:val="000A6AF7"/>
    <w:rsid w:val="000C5A13"/>
    <w:rsid w:val="000D1AB6"/>
    <w:rsid w:val="000D4248"/>
    <w:rsid w:val="000E0780"/>
    <w:rsid w:val="000E72F0"/>
    <w:rsid w:val="000F0C2F"/>
    <w:rsid w:val="000F1A3B"/>
    <w:rsid w:val="0010626C"/>
    <w:rsid w:val="001134EE"/>
    <w:rsid w:val="001150E7"/>
    <w:rsid w:val="00121040"/>
    <w:rsid w:val="001305A4"/>
    <w:rsid w:val="00133E81"/>
    <w:rsid w:val="001342E8"/>
    <w:rsid w:val="0013479C"/>
    <w:rsid w:val="00140686"/>
    <w:rsid w:val="00140DE3"/>
    <w:rsid w:val="00142306"/>
    <w:rsid w:val="00144B39"/>
    <w:rsid w:val="0015505A"/>
    <w:rsid w:val="00161179"/>
    <w:rsid w:val="00163619"/>
    <w:rsid w:val="00176368"/>
    <w:rsid w:val="00184077"/>
    <w:rsid w:val="001850F7"/>
    <w:rsid w:val="001B5953"/>
    <w:rsid w:val="001C3E81"/>
    <w:rsid w:val="001C4304"/>
    <w:rsid w:val="001C5106"/>
    <w:rsid w:val="001D3347"/>
    <w:rsid w:val="001D6F31"/>
    <w:rsid w:val="001E2122"/>
    <w:rsid w:val="001E2885"/>
    <w:rsid w:val="001F41DB"/>
    <w:rsid w:val="002006D6"/>
    <w:rsid w:val="00202D32"/>
    <w:rsid w:val="00211DB6"/>
    <w:rsid w:val="002120AD"/>
    <w:rsid w:val="002121EB"/>
    <w:rsid w:val="002157D7"/>
    <w:rsid w:val="00217A33"/>
    <w:rsid w:val="00223D9C"/>
    <w:rsid w:val="00225574"/>
    <w:rsid w:val="002304C5"/>
    <w:rsid w:val="00231D84"/>
    <w:rsid w:val="00233F79"/>
    <w:rsid w:val="0023580A"/>
    <w:rsid w:val="002829A8"/>
    <w:rsid w:val="00283706"/>
    <w:rsid w:val="00286CB8"/>
    <w:rsid w:val="002A4CC2"/>
    <w:rsid w:val="002B1E57"/>
    <w:rsid w:val="002C47D7"/>
    <w:rsid w:val="002C5667"/>
    <w:rsid w:val="002D74A8"/>
    <w:rsid w:val="002E2715"/>
    <w:rsid w:val="002E4AB7"/>
    <w:rsid w:val="002F2245"/>
    <w:rsid w:val="0030258A"/>
    <w:rsid w:val="003174AC"/>
    <w:rsid w:val="00326DC6"/>
    <w:rsid w:val="00334C97"/>
    <w:rsid w:val="0035653A"/>
    <w:rsid w:val="00357690"/>
    <w:rsid w:val="0035777D"/>
    <w:rsid w:val="00390039"/>
    <w:rsid w:val="00391303"/>
    <w:rsid w:val="003A022B"/>
    <w:rsid w:val="003A3160"/>
    <w:rsid w:val="003A5304"/>
    <w:rsid w:val="003B2D92"/>
    <w:rsid w:val="003B3297"/>
    <w:rsid w:val="003B3FA9"/>
    <w:rsid w:val="003C7F1E"/>
    <w:rsid w:val="003D2F50"/>
    <w:rsid w:val="003D3A73"/>
    <w:rsid w:val="003D6241"/>
    <w:rsid w:val="003E779A"/>
    <w:rsid w:val="003E7E85"/>
    <w:rsid w:val="003F0646"/>
    <w:rsid w:val="003F28AC"/>
    <w:rsid w:val="0040628F"/>
    <w:rsid w:val="004074B1"/>
    <w:rsid w:val="00414668"/>
    <w:rsid w:val="00420476"/>
    <w:rsid w:val="004236FD"/>
    <w:rsid w:val="00423FA1"/>
    <w:rsid w:val="00430C65"/>
    <w:rsid w:val="004333C2"/>
    <w:rsid w:val="004374E9"/>
    <w:rsid w:val="0044046E"/>
    <w:rsid w:val="00442FF3"/>
    <w:rsid w:val="00443DDB"/>
    <w:rsid w:val="0045009F"/>
    <w:rsid w:val="00455027"/>
    <w:rsid w:val="00457F27"/>
    <w:rsid w:val="0046365A"/>
    <w:rsid w:val="00465921"/>
    <w:rsid w:val="0047168E"/>
    <w:rsid w:val="00477531"/>
    <w:rsid w:val="00477F37"/>
    <w:rsid w:val="00495D40"/>
    <w:rsid w:val="004979C5"/>
    <w:rsid w:val="004A1D08"/>
    <w:rsid w:val="004C2CAB"/>
    <w:rsid w:val="004D0D9C"/>
    <w:rsid w:val="004E0F3C"/>
    <w:rsid w:val="004E173F"/>
    <w:rsid w:val="004E2377"/>
    <w:rsid w:val="004E36F1"/>
    <w:rsid w:val="004F0015"/>
    <w:rsid w:val="004F3C9A"/>
    <w:rsid w:val="005011BB"/>
    <w:rsid w:val="00507733"/>
    <w:rsid w:val="00516947"/>
    <w:rsid w:val="00532AE1"/>
    <w:rsid w:val="00545FCC"/>
    <w:rsid w:val="005555BE"/>
    <w:rsid w:val="00565541"/>
    <w:rsid w:val="00570DE6"/>
    <w:rsid w:val="005722D8"/>
    <w:rsid w:val="005725D1"/>
    <w:rsid w:val="005845E0"/>
    <w:rsid w:val="00592ADE"/>
    <w:rsid w:val="00592CE7"/>
    <w:rsid w:val="00596B7C"/>
    <w:rsid w:val="005970FB"/>
    <w:rsid w:val="005A70EA"/>
    <w:rsid w:val="005A778D"/>
    <w:rsid w:val="005A79C8"/>
    <w:rsid w:val="005B4D29"/>
    <w:rsid w:val="005B747D"/>
    <w:rsid w:val="005C1B26"/>
    <w:rsid w:val="005C7845"/>
    <w:rsid w:val="005D3F34"/>
    <w:rsid w:val="005D4141"/>
    <w:rsid w:val="005E66A1"/>
    <w:rsid w:val="005F135D"/>
    <w:rsid w:val="005F6CF6"/>
    <w:rsid w:val="005F7FBF"/>
    <w:rsid w:val="0060228F"/>
    <w:rsid w:val="0060560F"/>
    <w:rsid w:val="00622557"/>
    <w:rsid w:val="00626D58"/>
    <w:rsid w:val="00630D2E"/>
    <w:rsid w:val="00633837"/>
    <w:rsid w:val="006364FD"/>
    <w:rsid w:val="00637B36"/>
    <w:rsid w:val="00640EA1"/>
    <w:rsid w:val="00646E9E"/>
    <w:rsid w:val="00653157"/>
    <w:rsid w:val="00683B13"/>
    <w:rsid w:val="00684032"/>
    <w:rsid w:val="006855B6"/>
    <w:rsid w:val="00687AD7"/>
    <w:rsid w:val="00694917"/>
    <w:rsid w:val="006A1B7F"/>
    <w:rsid w:val="006A57B0"/>
    <w:rsid w:val="006A75FD"/>
    <w:rsid w:val="006B32C3"/>
    <w:rsid w:val="006B42CE"/>
    <w:rsid w:val="006B4627"/>
    <w:rsid w:val="006D4D43"/>
    <w:rsid w:val="006E1214"/>
    <w:rsid w:val="006E31D8"/>
    <w:rsid w:val="006F5621"/>
    <w:rsid w:val="00701C04"/>
    <w:rsid w:val="007067B4"/>
    <w:rsid w:val="00712D8B"/>
    <w:rsid w:val="0073642E"/>
    <w:rsid w:val="0073716B"/>
    <w:rsid w:val="00737A8C"/>
    <w:rsid w:val="00742CD9"/>
    <w:rsid w:val="00744A08"/>
    <w:rsid w:val="00763321"/>
    <w:rsid w:val="00776532"/>
    <w:rsid w:val="007874B0"/>
    <w:rsid w:val="007B477C"/>
    <w:rsid w:val="007B4A44"/>
    <w:rsid w:val="007C1AB2"/>
    <w:rsid w:val="007C6A45"/>
    <w:rsid w:val="007D5D6A"/>
    <w:rsid w:val="007E23FE"/>
    <w:rsid w:val="007F6113"/>
    <w:rsid w:val="00802637"/>
    <w:rsid w:val="008055A7"/>
    <w:rsid w:val="00814CD5"/>
    <w:rsid w:val="008257B6"/>
    <w:rsid w:val="00826CF4"/>
    <w:rsid w:val="0083118B"/>
    <w:rsid w:val="0084185F"/>
    <w:rsid w:val="00845D47"/>
    <w:rsid w:val="008474DF"/>
    <w:rsid w:val="00856216"/>
    <w:rsid w:val="008618C6"/>
    <w:rsid w:val="0086215B"/>
    <w:rsid w:val="008622FF"/>
    <w:rsid w:val="00862EED"/>
    <w:rsid w:val="00874251"/>
    <w:rsid w:val="008805A2"/>
    <w:rsid w:val="00881298"/>
    <w:rsid w:val="0088472C"/>
    <w:rsid w:val="00884CB3"/>
    <w:rsid w:val="008923EE"/>
    <w:rsid w:val="008926B5"/>
    <w:rsid w:val="00894608"/>
    <w:rsid w:val="00895DEE"/>
    <w:rsid w:val="008A17FB"/>
    <w:rsid w:val="008A3974"/>
    <w:rsid w:val="008A4572"/>
    <w:rsid w:val="008B2B2E"/>
    <w:rsid w:val="008C01B3"/>
    <w:rsid w:val="008D0A72"/>
    <w:rsid w:val="008D3520"/>
    <w:rsid w:val="008D7428"/>
    <w:rsid w:val="008F42AC"/>
    <w:rsid w:val="009008D0"/>
    <w:rsid w:val="00902550"/>
    <w:rsid w:val="00902E7D"/>
    <w:rsid w:val="00905BBD"/>
    <w:rsid w:val="0091450E"/>
    <w:rsid w:val="00914AD3"/>
    <w:rsid w:val="009277A8"/>
    <w:rsid w:val="00935D0B"/>
    <w:rsid w:val="00940356"/>
    <w:rsid w:val="00941C56"/>
    <w:rsid w:val="00941D2E"/>
    <w:rsid w:val="00954483"/>
    <w:rsid w:val="00972999"/>
    <w:rsid w:val="009941D1"/>
    <w:rsid w:val="009B3D50"/>
    <w:rsid w:val="009C0B46"/>
    <w:rsid w:val="009D3B56"/>
    <w:rsid w:val="009E26D6"/>
    <w:rsid w:val="009E6A6A"/>
    <w:rsid w:val="009F0D4B"/>
    <w:rsid w:val="009F2A14"/>
    <w:rsid w:val="009F7A4E"/>
    <w:rsid w:val="00A04911"/>
    <w:rsid w:val="00A13856"/>
    <w:rsid w:val="00A15062"/>
    <w:rsid w:val="00A163B5"/>
    <w:rsid w:val="00A2074F"/>
    <w:rsid w:val="00A20D09"/>
    <w:rsid w:val="00A316A1"/>
    <w:rsid w:val="00A329BE"/>
    <w:rsid w:val="00A335FA"/>
    <w:rsid w:val="00A41998"/>
    <w:rsid w:val="00A47DB8"/>
    <w:rsid w:val="00A6166F"/>
    <w:rsid w:val="00A61D49"/>
    <w:rsid w:val="00A65BD7"/>
    <w:rsid w:val="00A70D5E"/>
    <w:rsid w:val="00A711AC"/>
    <w:rsid w:val="00A72217"/>
    <w:rsid w:val="00A75DE7"/>
    <w:rsid w:val="00A8112C"/>
    <w:rsid w:val="00A87E12"/>
    <w:rsid w:val="00AA18DC"/>
    <w:rsid w:val="00AC2258"/>
    <w:rsid w:val="00AC3FD9"/>
    <w:rsid w:val="00AC4494"/>
    <w:rsid w:val="00AC555A"/>
    <w:rsid w:val="00AC72DB"/>
    <w:rsid w:val="00AD4A19"/>
    <w:rsid w:val="00AD70B2"/>
    <w:rsid w:val="00AE3069"/>
    <w:rsid w:val="00AF0395"/>
    <w:rsid w:val="00AF4D33"/>
    <w:rsid w:val="00AF6E08"/>
    <w:rsid w:val="00B0433E"/>
    <w:rsid w:val="00B043EC"/>
    <w:rsid w:val="00B14A3F"/>
    <w:rsid w:val="00B32953"/>
    <w:rsid w:val="00B50CEF"/>
    <w:rsid w:val="00B53728"/>
    <w:rsid w:val="00B6369B"/>
    <w:rsid w:val="00B67AEE"/>
    <w:rsid w:val="00B7056D"/>
    <w:rsid w:val="00B86EE5"/>
    <w:rsid w:val="00BA6C52"/>
    <w:rsid w:val="00BB7215"/>
    <w:rsid w:val="00BC456D"/>
    <w:rsid w:val="00BC6B41"/>
    <w:rsid w:val="00BD0917"/>
    <w:rsid w:val="00BD2C7C"/>
    <w:rsid w:val="00BD7326"/>
    <w:rsid w:val="00BE533C"/>
    <w:rsid w:val="00BE5E4E"/>
    <w:rsid w:val="00BF17EA"/>
    <w:rsid w:val="00BF4110"/>
    <w:rsid w:val="00BF5BAA"/>
    <w:rsid w:val="00BF6106"/>
    <w:rsid w:val="00C163A8"/>
    <w:rsid w:val="00C253B4"/>
    <w:rsid w:val="00C25730"/>
    <w:rsid w:val="00C276DA"/>
    <w:rsid w:val="00C33FA6"/>
    <w:rsid w:val="00C51C66"/>
    <w:rsid w:val="00C57743"/>
    <w:rsid w:val="00C57D9B"/>
    <w:rsid w:val="00C67224"/>
    <w:rsid w:val="00C7575A"/>
    <w:rsid w:val="00C82BBD"/>
    <w:rsid w:val="00C93B2C"/>
    <w:rsid w:val="00CA369A"/>
    <w:rsid w:val="00CA6A74"/>
    <w:rsid w:val="00CB0185"/>
    <w:rsid w:val="00CB01F5"/>
    <w:rsid w:val="00CB59BC"/>
    <w:rsid w:val="00CC36F8"/>
    <w:rsid w:val="00CC53E7"/>
    <w:rsid w:val="00CD5CE9"/>
    <w:rsid w:val="00CE00DB"/>
    <w:rsid w:val="00CE0A90"/>
    <w:rsid w:val="00CE34C7"/>
    <w:rsid w:val="00CF46F9"/>
    <w:rsid w:val="00CF68E6"/>
    <w:rsid w:val="00D0141F"/>
    <w:rsid w:val="00D0189E"/>
    <w:rsid w:val="00D1011D"/>
    <w:rsid w:val="00D127FF"/>
    <w:rsid w:val="00D24A98"/>
    <w:rsid w:val="00D31251"/>
    <w:rsid w:val="00D3341A"/>
    <w:rsid w:val="00D51697"/>
    <w:rsid w:val="00D54230"/>
    <w:rsid w:val="00D57C12"/>
    <w:rsid w:val="00D66D0C"/>
    <w:rsid w:val="00D73166"/>
    <w:rsid w:val="00D73EF9"/>
    <w:rsid w:val="00D86353"/>
    <w:rsid w:val="00D917BC"/>
    <w:rsid w:val="00DA2806"/>
    <w:rsid w:val="00DA4BCE"/>
    <w:rsid w:val="00DB2D5F"/>
    <w:rsid w:val="00DC0A75"/>
    <w:rsid w:val="00DC7277"/>
    <w:rsid w:val="00E00A75"/>
    <w:rsid w:val="00E07B2E"/>
    <w:rsid w:val="00E227DF"/>
    <w:rsid w:val="00E22FBD"/>
    <w:rsid w:val="00E407B9"/>
    <w:rsid w:val="00E47EAF"/>
    <w:rsid w:val="00E66CAC"/>
    <w:rsid w:val="00E70FAC"/>
    <w:rsid w:val="00E73048"/>
    <w:rsid w:val="00E801E0"/>
    <w:rsid w:val="00E91859"/>
    <w:rsid w:val="00E95F4D"/>
    <w:rsid w:val="00EA65CB"/>
    <w:rsid w:val="00EB0DAB"/>
    <w:rsid w:val="00EB3B83"/>
    <w:rsid w:val="00EE23A7"/>
    <w:rsid w:val="00EE7F45"/>
    <w:rsid w:val="00F0195F"/>
    <w:rsid w:val="00F15AAE"/>
    <w:rsid w:val="00F3146E"/>
    <w:rsid w:val="00F354BD"/>
    <w:rsid w:val="00F35994"/>
    <w:rsid w:val="00F768B0"/>
    <w:rsid w:val="00F8218B"/>
    <w:rsid w:val="00FA681A"/>
    <w:rsid w:val="00FB50A1"/>
    <w:rsid w:val="00FB674A"/>
    <w:rsid w:val="00FB7AAE"/>
    <w:rsid w:val="00FB7D43"/>
    <w:rsid w:val="00FD3C67"/>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6885478A"/>
  <w15:docId w15:val="{FE174140-7E77-4BC9-BD79-3D06DBF6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AE1"/>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4">
    <w:name w:val="heading 4"/>
    <w:basedOn w:val="Normal"/>
    <w:next w:val="Normal"/>
    <w:link w:val="Heading4Char"/>
    <w:uiPriority w:val="9"/>
    <w:semiHidden/>
    <w:unhideWhenUsed/>
    <w:qFormat/>
    <w:rsid w:val="00A138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customStyle="1" w:styleId="Heading4Char">
    <w:name w:val="Heading 4 Char"/>
    <w:basedOn w:val="DefaultParagraphFont"/>
    <w:link w:val="Heading4"/>
    <w:uiPriority w:val="9"/>
    <w:semiHidden/>
    <w:rsid w:val="00A1385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13856"/>
    <w:rPr>
      <w:b/>
      <w:bCs/>
    </w:rPr>
  </w:style>
  <w:style w:type="character" w:customStyle="1" w:styleId="baec5a81-e4d6-4674-97f3-e9220f0136c1">
    <w:name w:val="baec5a81-e4d6-4674-97f3-e9220f0136c1"/>
    <w:basedOn w:val="DefaultParagraphFont"/>
    <w:rsid w:val="00A13856"/>
  </w:style>
  <w:style w:type="paragraph" w:styleId="NormalWeb">
    <w:name w:val="Normal (Web)"/>
    <w:basedOn w:val="Normal"/>
    <w:uiPriority w:val="99"/>
    <w:unhideWhenUsed/>
    <w:rsid w:val="00AF6E08"/>
    <w:pPr>
      <w:spacing w:after="188"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629470">
      <w:bodyDiv w:val="1"/>
      <w:marLeft w:val="0"/>
      <w:marRight w:val="0"/>
      <w:marTop w:val="0"/>
      <w:marBottom w:val="0"/>
      <w:divBdr>
        <w:top w:val="none" w:sz="0" w:space="0" w:color="auto"/>
        <w:left w:val="none" w:sz="0" w:space="0" w:color="auto"/>
        <w:bottom w:val="none" w:sz="0" w:space="0" w:color="auto"/>
        <w:right w:val="none" w:sz="0" w:space="0" w:color="auto"/>
      </w:divBdr>
      <w:divsChild>
        <w:div w:id="963926934">
          <w:marLeft w:val="0"/>
          <w:marRight w:val="0"/>
          <w:marTop w:val="0"/>
          <w:marBottom w:val="0"/>
          <w:divBdr>
            <w:top w:val="none" w:sz="0" w:space="0" w:color="auto"/>
            <w:left w:val="none" w:sz="0" w:space="0" w:color="auto"/>
            <w:bottom w:val="none" w:sz="0" w:space="0" w:color="auto"/>
            <w:right w:val="none" w:sz="0" w:space="0" w:color="auto"/>
          </w:divBdr>
        </w:div>
        <w:div w:id="1370489473">
          <w:marLeft w:val="0"/>
          <w:marRight w:val="0"/>
          <w:marTop w:val="0"/>
          <w:marBottom w:val="0"/>
          <w:divBdr>
            <w:top w:val="none" w:sz="0" w:space="0" w:color="auto"/>
            <w:left w:val="none" w:sz="0" w:space="0" w:color="auto"/>
            <w:bottom w:val="none" w:sz="0" w:space="0" w:color="auto"/>
            <w:right w:val="none" w:sz="0" w:space="0" w:color="auto"/>
          </w:divBdr>
          <w:divsChild>
            <w:div w:id="775179001">
              <w:marLeft w:val="0"/>
              <w:marRight w:val="0"/>
              <w:marTop w:val="0"/>
              <w:marBottom w:val="0"/>
              <w:divBdr>
                <w:top w:val="none" w:sz="0" w:space="0" w:color="auto"/>
                <w:left w:val="none" w:sz="0" w:space="0" w:color="auto"/>
                <w:bottom w:val="none" w:sz="0" w:space="0" w:color="auto"/>
                <w:right w:val="none" w:sz="0" w:space="0" w:color="auto"/>
              </w:divBdr>
              <w:divsChild>
                <w:div w:id="11491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0094">
      <w:bodyDiv w:val="1"/>
      <w:marLeft w:val="0"/>
      <w:marRight w:val="0"/>
      <w:marTop w:val="0"/>
      <w:marBottom w:val="0"/>
      <w:divBdr>
        <w:top w:val="none" w:sz="0" w:space="0" w:color="auto"/>
        <w:left w:val="none" w:sz="0" w:space="0" w:color="auto"/>
        <w:bottom w:val="none" w:sz="0" w:space="0" w:color="auto"/>
        <w:right w:val="none" w:sz="0" w:space="0" w:color="auto"/>
      </w:divBdr>
      <w:divsChild>
        <w:div w:id="182137924">
          <w:marLeft w:val="0"/>
          <w:marRight w:val="0"/>
          <w:marTop w:val="0"/>
          <w:marBottom w:val="0"/>
          <w:divBdr>
            <w:top w:val="none" w:sz="0" w:space="0" w:color="auto"/>
            <w:left w:val="none" w:sz="0" w:space="0" w:color="auto"/>
            <w:bottom w:val="none" w:sz="0" w:space="0" w:color="auto"/>
            <w:right w:val="none" w:sz="0" w:space="0" w:color="auto"/>
          </w:divBdr>
          <w:divsChild>
            <w:div w:id="1819421684">
              <w:marLeft w:val="0"/>
              <w:marRight w:val="0"/>
              <w:marTop w:val="0"/>
              <w:marBottom w:val="0"/>
              <w:divBdr>
                <w:top w:val="none" w:sz="0" w:space="0" w:color="auto"/>
                <w:left w:val="none" w:sz="0" w:space="0" w:color="auto"/>
                <w:bottom w:val="none" w:sz="0" w:space="0" w:color="auto"/>
                <w:right w:val="none" w:sz="0" w:space="0" w:color="auto"/>
              </w:divBdr>
            </w:div>
            <w:div w:id="619917889">
              <w:marLeft w:val="0"/>
              <w:marRight w:val="0"/>
              <w:marTop w:val="0"/>
              <w:marBottom w:val="0"/>
              <w:divBdr>
                <w:top w:val="none" w:sz="0" w:space="0" w:color="auto"/>
                <w:left w:val="none" w:sz="0" w:space="0" w:color="auto"/>
                <w:bottom w:val="none" w:sz="0" w:space="0" w:color="auto"/>
                <w:right w:val="none" w:sz="0" w:space="0" w:color="auto"/>
              </w:divBdr>
            </w:div>
            <w:div w:id="283343693">
              <w:marLeft w:val="0"/>
              <w:marRight w:val="0"/>
              <w:marTop w:val="0"/>
              <w:marBottom w:val="0"/>
              <w:divBdr>
                <w:top w:val="none" w:sz="0" w:space="0" w:color="auto"/>
                <w:left w:val="none" w:sz="0" w:space="0" w:color="auto"/>
                <w:bottom w:val="none" w:sz="0" w:space="0" w:color="auto"/>
                <w:right w:val="none" w:sz="0" w:space="0" w:color="auto"/>
              </w:divBdr>
            </w:div>
            <w:div w:id="542717526">
              <w:marLeft w:val="0"/>
              <w:marRight w:val="0"/>
              <w:marTop w:val="0"/>
              <w:marBottom w:val="0"/>
              <w:divBdr>
                <w:top w:val="none" w:sz="0" w:space="0" w:color="auto"/>
                <w:left w:val="none" w:sz="0" w:space="0" w:color="auto"/>
                <w:bottom w:val="none" w:sz="0" w:space="0" w:color="auto"/>
                <w:right w:val="none" w:sz="0" w:space="0" w:color="auto"/>
              </w:divBdr>
            </w:div>
          </w:divsChild>
        </w:div>
        <w:div w:id="728303609">
          <w:marLeft w:val="0"/>
          <w:marRight w:val="0"/>
          <w:marTop w:val="0"/>
          <w:marBottom w:val="0"/>
          <w:divBdr>
            <w:top w:val="none" w:sz="0" w:space="0" w:color="auto"/>
            <w:left w:val="none" w:sz="0" w:space="0" w:color="auto"/>
            <w:bottom w:val="none" w:sz="0" w:space="0" w:color="auto"/>
            <w:right w:val="none" w:sz="0" w:space="0" w:color="auto"/>
          </w:divBdr>
        </w:div>
      </w:divsChild>
    </w:div>
    <w:div w:id="1024094143">
      <w:bodyDiv w:val="1"/>
      <w:marLeft w:val="0"/>
      <w:marRight w:val="0"/>
      <w:marTop w:val="0"/>
      <w:marBottom w:val="0"/>
      <w:divBdr>
        <w:top w:val="none" w:sz="0" w:space="0" w:color="auto"/>
        <w:left w:val="none" w:sz="0" w:space="0" w:color="auto"/>
        <w:bottom w:val="none" w:sz="0" w:space="0" w:color="auto"/>
        <w:right w:val="none" w:sz="0" w:space="0" w:color="auto"/>
      </w:divBdr>
      <w:divsChild>
        <w:div w:id="1675497815">
          <w:marLeft w:val="0"/>
          <w:marRight w:val="0"/>
          <w:marTop w:val="0"/>
          <w:marBottom w:val="0"/>
          <w:divBdr>
            <w:top w:val="none" w:sz="0" w:space="0" w:color="auto"/>
            <w:left w:val="none" w:sz="0" w:space="0" w:color="auto"/>
            <w:bottom w:val="none" w:sz="0" w:space="0" w:color="auto"/>
            <w:right w:val="none" w:sz="0" w:space="0" w:color="auto"/>
          </w:divBdr>
          <w:divsChild>
            <w:div w:id="1745830822">
              <w:marLeft w:val="0"/>
              <w:marRight w:val="0"/>
              <w:marTop w:val="0"/>
              <w:marBottom w:val="0"/>
              <w:divBdr>
                <w:top w:val="none" w:sz="0" w:space="0" w:color="auto"/>
                <w:left w:val="none" w:sz="0" w:space="0" w:color="auto"/>
                <w:bottom w:val="none" w:sz="0" w:space="0" w:color="auto"/>
                <w:right w:val="none" w:sz="0" w:space="0" w:color="auto"/>
              </w:divBdr>
              <w:divsChild>
                <w:div w:id="1651322352">
                  <w:marLeft w:val="0"/>
                  <w:marRight w:val="0"/>
                  <w:marTop w:val="0"/>
                  <w:marBottom w:val="0"/>
                  <w:divBdr>
                    <w:top w:val="none" w:sz="0" w:space="0" w:color="auto"/>
                    <w:left w:val="none" w:sz="0" w:space="0" w:color="auto"/>
                    <w:bottom w:val="none" w:sz="0" w:space="0" w:color="auto"/>
                    <w:right w:val="none" w:sz="0" w:space="0" w:color="auto"/>
                  </w:divBdr>
                  <w:divsChild>
                    <w:div w:id="1106123583">
                      <w:marLeft w:val="0"/>
                      <w:marRight w:val="0"/>
                      <w:marTop w:val="0"/>
                      <w:marBottom w:val="0"/>
                      <w:divBdr>
                        <w:top w:val="none" w:sz="0" w:space="0" w:color="auto"/>
                        <w:left w:val="none" w:sz="0" w:space="0" w:color="auto"/>
                        <w:bottom w:val="none" w:sz="0" w:space="0" w:color="auto"/>
                        <w:right w:val="none" w:sz="0" w:space="0" w:color="auto"/>
                      </w:divBdr>
                      <w:divsChild>
                        <w:div w:id="1669206726">
                          <w:marLeft w:val="0"/>
                          <w:marRight w:val="0"/>
                          <w:marTop w:val="0"/>
                          <w:marBottom w:val="0"/>
                          <w:divBdr>
                            <w:top w:val="none" w:sz="0" w:space="0" w:color="auto"/>
                            <w:left w:val="none" w:sz="0" w:space="0" w:color="auto"/>
                            <w:bottom w:val="none" w:sz="0" w:space="0" w:color="auto"/>
                            <w:right w:val="none" w:sz="0" w:space="0" w:color="auto"/>
                          </w:divBdr>
                          <w:divsChild>
                            <w:div w:id="1590458753">
                              <w:marLeft w:val="0"/>
                              <w:marRight w:val="0"/>
                              <w:marTop w:val="0"/>
                              <w:marBottom w:val="0"/>
                              <w:divBdr>
                                <w:top w:val="none" w:sz="0" w:space="0" w:color="auto"/>
                                <w:left w:val="none" w:sz="0" w:space="0" w:color="auto"/>
                                <w:bottom w:val="none" w:sz="0" w:space="0" w:color="auto"/>
                                <w:right w:val="none" w:sz="0" w:space="0" w:color="auto"/>
                              </w:divBdr>
                              <w:divsChild>
                                <w:div w:id="5173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948158">
      <w:bodyDiv w:val="1"/>
      <w:marLeft w:val="0"/>
      <w:marRight w:val="0"/>
      <w:marTop w:val="0"/>
      <w:marBottom w:val="0"/>
      <w:divBdr>
        <w:top w:val="none" w:sz="0" w:space="0" w:color="auto"/>
        <w:left w:val="none" w:sz="0" w:space="0" w:color="auto"/>
        <w:bottom w:val="none" w:sz="0" w:space="0" w:color="auto"/>
        <w:right w:val="none" w:sz="0" w:space="0" w:color="auto"/>
      </w:divBdr>
      <w:divsChild>
        <w:div w:id="1771513366">
          <w:marLeft w:val="0"/>
          <w:marRight w:val="0"/>
          <w:marTop w:val="0"/>
          <w:marBottom w:val="0"/>
          <w:divBdr>
            <w:top w:val="none" w:sz="0" w:space="0" w:color="auto"/>
            <w:left w:val="none" w:sz="0" w:space="0" w:color="auto"/>
            <w:bottom w:val="none" w:sz="0" w:space="0" w:color="auto"/>
            <w:right w:val="none" w:sz="0" w:space="0" w:color="auto"/>
          </w:divBdr>
        </w:div>
        <w:div w:id="1257442180">
          <w:marLeft w:val="0"/>
          <w:marRight w:val="0"/>
          <w:marTop w:val="0"/>
          <w:marBottom w:val="0"/>
          <w:divBdr>
            <w:top w:val="none" w:sz="0" w:space="0" w:color="auto"/>
            <w:left w:val="none" w:sz="0" w:space="0" w:color="auto"/>
            <w:bottom w:val="none" w:sz="0" w:space="0" w:color="auto"/>
            <w:right w:val="none" w:sz="0" w:space="0" w:color="auto"/>
          </w:divBdr>
        </w:div>
        <w:div w:id="150111488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40064476">
              <w:marLeft w:val="0"/>
              <w:marRight w:val="0"/>
              <w:marTop w:val="0"/>
              <w:marBottom w:val="0"/>
              <w:divBdr>
                <w:top w:val="none" w:sz="0" w:space="0" w:color="auto"/>
                <w:left w:val="none" w:sz="0" w:space="0" w:color="auto"/>
                <w:bottom w:val="none" w:sz="0" w:space="0" w:color="auto"/>
                <w:right w:val="none" w:sz="0" w:space="0" w:color="auto"/>
              </w:divBdr>
            </w:div>
          </w:divsChild>
        </w:div>
        <w:div w:id="536815355">
          <w:marLeft w:val="0"/>
          <w:marRight w:val="0"/>
          <w:marTop w:val="0"/>
          <w:marBottom w:val="0"/>
          <w:divBdr>
            <w:top w:val="none" w:sz="0" w:space="0" w:color="auto"/>
            <w:left w:val="none" w:sz="0" w:space="0" w:color="auto"/>
            <w:bottom w:val="none" w:sz="0" w:space="0" w:color="auto"/>
            <w:right w:val="none" w:sz="0" w:space="0" w:color="auto"/>
          </w:divBdr>
        </w:div>
        <w:div w:id="277368">
          <w:marLeft w:val="0"/>
          <w:marRight w:val="0"/>
          <w:marTop w:val="0"/>
          <w:marBottom w:val="0"/>
          <w:divBdr>
            <w:top w:val="none" w:sz="0" w:space="0" w:color="auto"/>
            <w:left w:val="none" w:sz="0" w:space="0" w:color="auto"/>
            <w:bottom w:val="none" w:sz="0" w:space="0" w:color="auto"/>
            <w:right w:val="none" w:sz="0" w:space="0" w:color="auto"/>
          </w:divBdr>
        </w:div>
        <w:div w:id="2135052433">
          <w:marLeft w:val="0"/>
          <w:marRight w:val="0"/>
          <w:marTop w:val="0"/>
          <w:marBottom w:val="0"/>
          <w:divBdr>
            <w:top w:val="none" w:sz="0" w:space="0" w:color="auto"/>
            <w:left w:val="none" w:sz="0" w:space="0" w:color="auto"/>
            <w:bottom w:val="none" w:sz="0" w:space="0" w:color="auto"/>
            <w:right w:val="none" w:sz="0" w:space="0" w:color="auto"/>
          </w:divBdr>
        </w:div>
        <w:div w:id="603808949">
          <w:blockQuote w:val="1"/>
          <w:marLeft w:val="720"/>
          <w:marRight w:val="0"/>
          <w:marTop w:val="100"/>
          <w:marBottom w:val="100"/>
          <w:divBdr>
            <w:top w:val="none" w:sz="0" w:space="0" w:color="auto"/>
            <w:left w:val="none" w:sz="0" w:space="0" w:color="auto"/>
            <w:bottom w:val="none" w:sz="0" w:space="0" w:color="auto"/>
            <w:right w:val="none" w:sz="0" w:space="0" w:color="auto"/>
          </w:divBdr>
        </w:div>
        <w:div w:id="2048525051">
          <w:marLeft w:val="0"/>
          <w:marRight w:val="0"/>
          <w:marTop w:val="0"/>
          <w:marBottom w:val="0"/>
          <w:divBdr>
            <w:top w:val="none" w:sz="0" w:space="0" w:color="auto"/>
            <w:left w:val="none" w:sz="0" w:space="0" w:color="auto"/>
            <w:bottom w:val="none" w:sz="0" w:space="0" w:color="auto"/>
            <w:right w:val="none" w:sz="0" w:space="0" w:color="auto"/>
          </w:divBdr>
        </w:div>
        <w:div w:id="81102609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400902832">
              <w:marLeft w:val="0"/>
              <w:marRight w:val="0"/>
              <w:marTop w:val="0"/>
              <w:marBottom w:val="0"/>
              <w:divBdr>
                <w:top w:val="none" w:sz="0" w:space="0" w:color="auto"/>
                <w:left w:val="none" w:sz="0" w:space="0" w:color="auto"/>
                <w:bottom w:val="none" w:sz="0" w:space="0" w:color="auto"/>
                <w:right w:val="none" w:sz="0" w:space="0" w:color="auto"/>
              </w:divBdr>
            </w:div>
          </w:divsChild>
        </w:div>
        <w:div w:id="293759401">
          <w:marLeft w:val="0"/>
          <w:marRight w:val="0"/>
          <w:marTop w:val="0"/>
          <w:marBottom w:val="0"/>
          <w:divBdr>
            <w:top w:val="none" w:sz="0" w:space="0" w:color="auto"/>
            <w:left w:val="none" w:sz="0" w:space="0" w:color="auto"/>
            <w:bottom w:val="none" w:sz="0" w:space="0" w:color="auto"/>
            <w:right w:val="none" w:sz="0" w:space="0" w:color="auto"/>
          </w:divBdr>
        </w:div>
        <w:div w:id="439566857">
          <w:marLeft w:val="0"/>
          <w:marRight w:val="0"/>
          <w:marTop w:val="0"/>
          <w:marBottom w:val="0"/>
          <w:divBdr>
            <w:top w:val="none" w:sz="0" w:space="0" w:color="auto"/>
            <w:left w:val="none" w:sz="0" w:space="0" w:color="auto"/>
            <w:bottom w:val="none" w:sz="0" w:space="0" w:color="auto"/>
            <w:right w:val="none" w:sz="0" w:space="0" w:color="auto"/>
          </w:divBdr>
        </w:div>
        <w:div w:id="1851796777">
          <w:marLeft w:val="0"/>
          <w:marRight w:val="0"/>
          <w:marTop w:val="0"/>
          <w:marBottom w:val="0"/>
          <w:divBdr>
            <w:top w:val="none" w:sz="0" w:space="0" w:color="auto"/>
            <w:left w:val="none" w:sz="0" w:space="0" w:color="auto"/>
            <w:bottom w:val="none" w:sz="0" w:space="0" w:color="auto"/>
            <w:right w:val="none" w:sz="0" w:space="0" w:color="auto"/>
          </w:divBdr>
        </w:div>
        <w:div w:id="417793865">
          <w:marLeft w:val="0"/>
          <w:marRight w:val="0"/>
          <w:marTop w:val="0"/>
          <w:marBottom w:val="0"/>
          <w:divBdr>
            <w:top w:val="none" w:sz="0" w:space="0" w:color="auto"/>
            <w:left w:val="none" w:sz="0" w:space="0" w:color="auto"/>
            <w:bottom w:val="none" w:sz="0" w:space="0" w:color="auto"/>
            <w:right w:val="none" w:sz="0" w:space="0" w:color="auto"/>
          </w:divBdr>
        </w:div>
        <w:div w:id="785778412">
          <w:marLeft w:val="0"/>
          <w:marRight w:val="0"/>
          <w:marTop w:val="0"/>
          <w:marBottom w:val="0"/>
          <w:divBdr>
            <w:top w:val="none" w:sz="0" w:space="0" w:color="auto"/>
            <w:left w:val="none" w:sz="0" w:space="0" w:color="auto"/>
            <w:bottom w:val="none" w:sz="0" w:space="0" w:color="auto"/>
            <w:right w:val="none" w:sz="0" w:space="0" w:color="auto"/>
          </w:divBdr>
          <w:divsChild>
            <w:div w:id="599222963">
              <w:marLeft w:val="0"/>
              <w:marRight w:val="0"/>
              <w:marTop w:val="0"/>
              <w:marBottom w:val="0"/>
              <w:divBdr>
                <w:top w:val="none" w:sz="0" w:space="0" w:color="auto"/>
                <w:left w:val="none" w:sz="0" w:space="0" w:color="auto"/>
                <w:bottom w:val="none" w:sz="0" w:space="0" w:color="auto"/>
                <w:right w:val="none" w:sz="0" w:space="0" w:color="auto"/>
              </w:divBdr>
            </w:div>
            <w:div w:id="25837160">
              <w:marLeft w:val="0"/>
              <w:marRight w:val="0"/>
              <w:marTop w:val="0"/>
              <w:marBottom w:val="0"/>
              <w:divBdr>
                <w:top w:val="none" w:sz="0" w:space="0" w:color="auto"/>
                <w:left w:val="none" w:sz="0" w:space="0" w:color="auto"/>
                <w:bottom w:val="none" w:sz="0" w:space="0" w:color="auto"/>
                <w:right w:val="none" w:sz="0" w:space="0" w:color="auto"/>
              </w:divBdr>
            </w:div>
            <w:div w:id="2047362315">
              <w:marLeft w:val="0"/>
              <w:marRight w:val="0"/>
              <w:marTop w:val="0"/>
              <w:marBottom w:val="0"/>
              <w:divBdr>
                <w:top w:val="none" w:sz="0" w:space="0" w:color="auto"/>
                <w:left w:val="none" w:sz="0" w:space="0" w:color="auto"/>
                <w:bottom w:val="none" w:sz="0" w:space="0" w:color="auto"/>
                <w:right w:val="none" w:sz="0" w:space="0" w:color="auto"/>
              </w:divBdr>
            </w:div>
            <w:div w:id="555818838">
              <w:marLeft w:val="0"/>
              <w:marRight w:val="0"/>
              <w:marTop w:val="0"/>
              <w:marBottom w:val="0"/>
              <w:divBdr>
                <w:top w:val="none" w:sz="0" w:space="0" w:color="auto"/>
                <w:left w:val="none" w:sz="0" w:space="0" w:color="auto"/>
                <w:bottom w:val="none" w:sz="0" w:space="0" w:color="auto"/>
                <w:right w:val="none" w:sz="0" w:space="0" w:color="auto"/>
              </w:divBdr>
            </w:div>
          </w:divsChild>
        </w:div>
        <w:div w:id="49160422">
          <w:marLeft w:val="0"/>
          <w:marRight w:val="0"/>
          <w:marTop w:val="0"/>
          <w:marBottom w:val="0"/>
          <w:divBdr>
            <w:top w:val="none" w:sz="0" w:space="0" w:color="auto"/>
            <w:left w:val="none" w:sz="0" w:space="0" w:color="auto"/>
            <w:bottom w:val="none" w:sz="0" w:space="0" w:color="auto"/>
            <w:right w:val="none" w:sz="0" w:space="0" w:color="auto"/>
          </w:divBdr>
        </w:div>
        <w:div w:id="541284313">
          <w:marLeft w:val="0"/>
          <w:marRight w:val="0"/>
          <w:marTop w:val="0"/>
          <w:marBottom w:val="0"/>
          <w:divBdr>
            <w:top w:val="none" w:sz="0" w:space="0" w:color="auto"/>
            <w:left w:val="none" w:sz="0" w:space="0" w:color="auto"/>
            <w:bottom w:val="none" w:sz="0" w:space="0" w:color="auto"/>
            <w:right w:val="none" w:sz="0" w:space="0" w:color="auto"/>
          </w:divBdr>
        </w:div>
        <w:div w:id="1242909931">
          <w:marLeft w:val="0"/>
          <w:marRight w:val="0"/>
          <w:marTop w:val="0"/>
          <w:marBottom w:val="0"/>
          <w:divBdr>
            <w:top w:val="none" w:sz="0" w:space="0" w:color="auto"/>
            <w:left w:val="none" w:sz="0" w:space="0" w:color="auto"/>
            <w:bottom w:val="none" w:sz="0" w:space="0" w:color="auto"/>
            <w:right w:val="none" w:sz="0" w:space="0" w:color="auto"/>
          </w:divBdr>
        </w:div>
      </w:divsChild>
    </w:div>
    <w:div w:id="1284340560">
      <w:bodyDiv w:val="1"/>
      <w:marLeft w:val="0"/>
      <w:marRight w:val="0"/>
      <w:marTop w:val="0"/>
      <w:marBottom w:val="0"/>
      <w:divBdr>
        <w:top w:val="none" w:sz="0" w:space="0" w:color="auto"/>
        <w:left w:val="none" w:sz="0" w:space="0" w:color="auto"/>
        <w:bottom w:val="none" w:sz="0" w:space="0" w:color="auto"/>
        <w:right w:val="none" w:sz="0" w:space="0" w:color="auto"/>
      </w:divBdr>
      <w:divsChild>
        <w:div w:id="12982971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398748238">
      <w:bodyDiv w:val="1"/>
      <w:marLeft w:val="0"/>
      <w:marRight w:val="0"/>
      <w:marTop w:val="0"/>
      <w:marBottom w:val="0"/>
      <w:divBdr>
        <w:top w:val="none" w:sz="0" w:space="0" w:color="auto"/>
        <w:left w:val="none" w:sz="0" w:space="0" w:color="auto"/>
        <w:bottom w:val="none" w:sz="0" w:space="0" w:color="auto"/>
        <w:right w:val="none" w:sz="0" w:space="0" w:color="auto"/>
      </w:divBdr>
      <w:divsChild>
        <w:div w:id="178009948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47608216">
              <w:marLeft w:val="0"/>
              <w:marRight w:val="0"/>
              <w:marTop w:val="0"/>
              <w:marBottom w:val="0"/>
              <w:divBdr>
                <w:top w:val="none" w:sz="0" w:space="0" w:color="auto"/>
                <w:left w:val="none" w:sz="0" w:space="0" w:color="auto"/>
                <w:bottom w:val="none" w:sz="0" w:space="0" w:color="auto"/>
                <w:right w:val="none" w:sz="0" w:space="0" w:color="auto"/>
              </w:divBdr>
            </w:div>
            <w:div w:id="773205758">
              <w:marLeft w:val="0"/>
              <w:marRight w:val="0"/>
              <w:marTop w:val="0"/>
              <w:marBottom w:val="0"/>
              <w:divBdr>
                <w:top w:val="none" w:sz="0" w:space="0" w:color="auto"/>
                <w:left w:val="none" w:sz="0" w:space="0" w:color="auto"/>
                <w:bottom w:val="none" w:sz="0" w:space="0" w:color="auto"/>
                <w:right w:val="none" w:sz="0" w:space="0" w:color="auto"/>
              </w:divBdr>
              <w:divsChild>
                <w:div w:id="8936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84897">
      <w:bodyDiv w:val="1"/>
      <w:marLeft w:val="0"/>
      <w:marRight w:val="0"/>
      <w:marTop w:val="0"/>
      <w:marBottom w:val="0"/>
      <w:divBdr>
        <w:top w:val="none" w:sz="0" w:space="0" w:color="auto"/>
        <w:left w:val="none" w:sz="0" w:space="0" w:color="auto"/>
        <w:bottom w:val="none" w:sz="0" w:space="0" w:color="auto"/>
        <w:right w:val="none" w:sz="0" w:space="0" w:color="auto"/>
      </w:divBdr>
      <w:divsChild>
        <w:div w:id="630137196">
          <w:marLeft w:val="0"/>
          <w:marRight w:val="0"/>
          <w:marTop w:val="0"/>
          <w:marBottom w:val="0"/>
          <w:divBdr>
            <w:top w:val="none" w:sz="0" w:space="0" w:color="auto"/>
            <w:left w:val="none" w:sz="0" w:space="0" w:color="auto"/>
            <w:bottom w:val="none" w:sz="0" w:space="0" w:color="auto"/>
            <w:right w:val="none" w:sz="0" w:space="0" w:color="auto"/>
          </w:divBdr>
        </w:div>
      </w:divsChild>
    </w:div>
    <w:div w:id="1608462961">
      <w:bodyDiv w:val="1"/>
      <w:marLeft w:val="0"/>
      <w:marRight w:val="0"/>
      <w:marTop w:val="0"/>
      <w:marBottom w:val="0"/>
      <w:divBdr>
        <w:top w:val="none" w:sz="0" w:space="0" w:color="auto"/>
        <w:left w:val="none" w:sz="0" w:space="0" w:color="auto"/>
        <w:bottom w:val="none" w:sz="0" w:space="0" w:color="auto"/>
        <w:right w:val="none" w:sz="0" w:space="0" w:color="auto"/>
      </w:divBdr>
      <w:divsChild>
        <w:div w:id="37416350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41914436">
      <w:bodyDiv w:val="1"/>
      <w:marLeft w:val="0"/>
      <w:marRight w:val="0"/>
      <w:marTop w:val="0"/>
      <w:marBottom w:val="0"/>
      <w:divBdr>
        <w:top w:val="none" w:sz="0" w:space="0" w:color="auto"/>
        <w:left w:val="none" w:sz="0" w:space="0" w:color="auto"/>
        <w:bottom w:val="none" w:sz="0" w:space="0" w:color="auto"/>
        <w:right w:val="none" w:sz="0" w:space="0" w:color="auto"/>
      </w:divBdr>
      <w:divsChild>
        <w:div w:id="89046069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219828">
              <w:marLeft w:val="0"/>
              <w:marRight w:val="0"/>
              <w:marTop w:val="0"/>
              <w:marBottom w:val="0"/>
              <w:divBdr>
                <w:top w:val="none" w:sz="0" w:space="0" w:color="auto"/>
                <w:left w:val="none" w:sz="0" w:space="0" w:color="auto"/>
                <w:bottom w:val="none" w:sz="0" w:space="0" w:color="auto"/>
                <w:right w:val="none" w:sz="0" w:space="0" w:color="auto"/>
              </w:divBdr>
            </w:div>
            <w:div w:id="2081050564">
              <w:marLeft w:val="0"/>
              <w:marRight w:val="0"/>
              <w:marTop w:val="0"/>
              <w:marBottom w:val="0"/>
              <w:divBdr>
                <w:top w:val="none" w:sz="0" w:space="0" w:color="auto"/>
                <w:left w:val="none" w:sz="0" w:space="0" w:color="auto"/>
                <w:bottom w:val="none" w:sz="0" w:space="0" w:color="auto"/>
                <w:right w:val="none" w:sz="0" w:space="0" w:color="auto"/>
              </w:divBdr>
              <w:divsChild>
                <w:div w:id="17561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E834B-0DA9-4B63-8EE5-28219C8A61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6817852-625B-48D3-991F-874467B4D9DB}">
  <ds:schemaRefs>
    <ds:schemaRef ds:uri="http://schemas.microsoft.com/sharepoint/v3/contenttype/forms"/>
  </ds:schemaRefs>
</ds:datastoreItem>
</file>

<file path=customXml/itemProps3.xml><?xml version="1.0" encoding="utf-8"?>
<ds:datastoreItem xmlns:ds="http://schemas.openxmlformats.org/officeDocument/2006/customXml" ds:itemID="{E35365DF-2C44-4D69-B8FA-AED11C7E920D}">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817C8C5F-B3E2-46F4-B67E-2700104A9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10</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Susheela Kenchappa, Sreelatha</cp:lastModifiedBy>
  <cp:revision>11</cp:revision>
  <dcterms:created xsi:type="dcterms:W3CDTF">2014-04-07T19:30:00Z</dcterms:created>
  <dcterms:modified xsi:type="dcterms:W3CDTF">2014-10-21T09:25:00Z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