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DA8" w:rsidRDefault="00266045" w:rsidP="00266045">
      <w:pPr>
        <w:pStyle w:val="Titel"/>
        <w:jc w:val="center"/>
      </w:pPr>
      <w:r>
        <w:t>OpenVoucher</w:t>
      </w:r>
    </w:p>
    <w:p w:rsidR="00266045" w:rsidRDefault="00266045" w:rsidP="00266045"/>
    <w:p w:rsidR="00266045" w:rsidRDefault="00266045" w:rsidP="00266045"/>
    <w:p w:rsidR="00266045" w:rsidRDefault="00266045" w:rsidP="00266045"/>
    <w:p w:rsidR="00266045" w:rsidRDefault="00266045" w:rsidP="00266045"/>
    <w:p w:rsidR="00266045" w:rsidRDefault="00266045" w:rsidP="00266045"/>
    <w:p w:rsidR="00266045" w:rsidRDefault="00266045" w:rsidP="00266045">
      <w:pPr>
        <w:pStyle w:val="Untertitel"/>
        <w:jc w:val="center"/>
        <w:rPr>
          <w:rStyle w:val="Hervorhebung"/>
        </w:rPr>
      </w:pPr>
      <w:r>
        <w:rPr>
          <w:rStyle w:val="Hervorhebung"/>
        </w:rPr>
        <w:t>Installation instructions</w:t>
      </w:r>
    </w:p>
    <w:p w:rsidR="00266045" w:rsidRDefault="00266045" w:rsidP="00266045"/>
    <w:p w:rsidR="00266045" w:rsidRDefault="00266045" w:rsidP="00266045"/>
    <w:p w:rsidR="00266045" w:rsidRDefault="00266045" w:rsidP="00266045"/>
    <w:p w:rsidR="00266045" w:rsidRDefault="00266045" w:rsidP="00266045"/>
    <w:p w:rsidR="00266045" w:rsidRDefault="00266045" w:rsidP="00266045"/>
    <w:p w:rsidR="00266045" w:rsidRDefault="00266045" w:rsidP="00266045">
      <w:pPr>
        <w:rPr>
          <w:lang w:val="en-US"/>
        </w:rPr>
      </w:pPr>
      <w:r w:rsidRPr="00266045">
        <w:rPr>
          <w:lang w:val="en-US"/>
        </w:rPr>
        <w:t xml:space="preserve">This document describes the installation </w:t>
      </w:r>
      <w:r>
        <w:rPr>
          <w:lang w:val="en-US"/>
        </w:rPr>
        <w:t>of</w:t>
      </w:r>
      <w:r w:rsidRPr="00266045">
        <w:rPr>
          <w:lang w:val="en-US"/>
        </w:rPr>
        <w:t xml:space="preserve"> </w:t>
      </w:r>
      <w:r>
        <w:rPr>
          <w:lang w:val="en-US"/>
        </w:rPr>
        <w:t>t</w:t>
      </w:r>
      <w:r w:rsidRPr="00266045">
        <w:rPr>
          <w:lang w:val="en-US"/>
        </w:rPr>
        <w:t>he op</w:t>
      </w:r>
      <w:r>
        <w:rPr>
          <w:lang w:val="en-US"/>
        </w:rPr>
        <w:t>en source software OpenVoucher.</w:t>
      </w:r>
    </w:p>
    <w:p w:rsidR="00266045" w:rsidRDefault="00266045" w:rsidP="00266045">
      <w:pPr>
        <w:rPr>
          <w:lang w:val="en-US"/>
        </w:rPr>
      </w:pPr>
      <w:r>
        <w:rPr>
          <w:lang w:val="en-US"/>
        </w:rPr>
        <w:t>It is licensed under the GNU Free Documentation License, which allows you to use, share or modify this document as long as the new document is released under the GNU FDL as well.</w:t>
      </w:r>
    </w:p>
    <w:p w:rsidR="005B3A3A" w:rsidRDefault="00266045" w:rsidP="00266045">
      <w:pPr>
        <w:rPr>
          <w:lang w:val="en-US"/>
        </w:rPr>
      </w:pPr>
      <w:r>
        <w:rPr>
          <w:lang w:val="en-US"/>
        </w:rPr>
        <w:t xml:space="preserve">See </w:t>
      </w:r>
      <w:hyperlink r:id="rId7" w:history="1">
        <w:r w:rsidRPr="00AC3928">
          <w:rPr>
            <w:rStyle w:val="Hyperlink"/>
            <w:lang w:val="en-US"/>
          </w:rPr>
          <w:t>http://www.gnu.org/licenses/fdl-1.3</w:t>
        </w:r>
      </w:hyperlink>
      <w:r>
        <w:rPr>
          <w:lang w:val="en-US"/>
        </w:rPr>
        <w:t xml:space="preserve"> for details.</w:t>
      </w:r>
    </w:p>
    <w:p w:rsidR="005B3A3A" w:rsidRDefault="005B3A3A" w:rsidP="005B3A3A">
      <w:pPr>
        <w:rPr>
          <w:lang w:val="en-US"/>
        </w:rPr>
      </w:pPr>
      <w:r>
        <w:rPr>
          <w:lang w:val="en-US"/>
        </w:rPr>
        <w:br w:type="page"/>
      </w:r>
    </w:p>
    <w:sdt>
      <w:sdtPr>
        <w:rPr>
          <w:rFonts w:asciiTheme="minorHAnsi" w:eastAsiaTheme="minorHAnsi" w:hAnsiTheme="minorHAnsi" w:cstheme="minorBidi"/>
          <w:b w:val="0"/>
          <w:bCs w:val="0"/>
          <w:color w:val="auto"/>
          <w:sz w:val="22"/>
          <w:szCs w:val="22"/>
        </w:rPr>
        <w:id w:val="15994078"/>
        <w:docPartObj>
          <w:docPartGallery w:val="Table of Contents"/>
          <w:docPartUnique/>
        </w:docPartObj>
      </w:sdtPr>
      <w:sdtEndPr>
        <w:rPr>
          <w:lang w:eastAsia="en-US"/>
        </w:rPr>
      </w:sdtEndPr>
      <w:sdtContent>
        <w:p w:rsidR="00485EAF" w:rsidRDefault="00485EAF" w:rsidP="00485EAF">
          <w:pPr>
            <w:pStyle w:val="Inhaltsverzeichnisberschrift"/>
          </w:pPr>
          <w:r>
            <w:t>T</w:t>
          </w:r>
          <w:r w:rsidR="005163F2">
            <w:t>able of contents</w:t>
          </w:r>
        </w:p>
        <w:p w:rsidR="0037253B" w:rsidRDefault="00485EAF">
          <w:pPr>
            <w:pStyle w:val="Verzeichnis1"/>
            <w:tabs>
              <w:tab w:val="right" w:leader="dot" w:pos="9062"/>
            </w:tabs>
            <w:rPr>
              <w:noProof/>
            </w:rPr>
          </w:pPr>
          <w:r>
            <w:fldChar w:fldCharType="begin"/>
          </w:r>
          <w:r>
            <w:instrText xml:space="preserve"> TOC \o "1-3" \h \z \u </w:instrText>
          </w:r>
          <w:r>
            <w:fldChar w:fldCharType="separate"/>
          </w:r>
          <w:hyperlink w:anchor="_Toc371065354" w:history="1">
            <w:r w:rsidR="0037253B" w:rsidRPr="00C91743">
              <w:rPr>
                <w:rStyle w:val="Hyperlink"/>
                <w:noProof/>
                <w:lang w:val="en-US"/>
              </w:rPr>
              <w:t>Introduction</w:t>
            </w:r>
            <w:r w:rsidR="0037253B">
              <w:rPr>
                <w:noProof/>
                <w:webHidden/>
              </w:rPr>
              <w:tab/>
            </w:r>
            <w:r w:rsidR="0037253B">
              <w:rPr>
                <w:noProof/>
                <w:webHidden/>
              </w:rPr>
              <w:fldChar w:fldCharType="begin"/>
            </w:r>
            <w:r w:rsidR="0037253B">
              <w:rPr>
                <w:noProof/>
                <w:webHidden/>
              </w:rPr>
              <w:instrText xml:space="preserve"> PAGEREF _Toc371065354 \h </w:instrText>
            </w:r>
            <w:r w:rsidR="0037253B">
              <w:rPr>
                <w:noProof/>
                <w:webHidden/>
              </w:rPr>
            </w:r>
            <w:r w:rsidR="0037253B">
              <w:rPr>
                <w:noProof/>
                <w:webHidden/>
              </w:rPr>
              <w:fldChar w:fldCharType="separate"/>
            </w:r>
            <w:r w:rsidR="0037253B">
              <w:rPr>
                <w:noProof/>
                <w:webHidden/>
              </w:rPr>
              <w:t>3</w:t>
            </w:r>
            <w:r w:rsidR="0037253B">
              <w:rPr>
                <w:noProof/>
                <w:webHidden/>
              </w:rPr>
              <w:fldChar w:fldCharType="end"/>
            </w:r>
          </w:hyperlink>
        </w:p>
        <w:p w:rsidR="0037253B" w:rsidRDefault="0037253B">
          <w:pPr>
            <w:pStyle w:val="Verzeichnis1"/>
            <w:tabs>
              <w:tab w:val="right" w:leader="dot" w:pos="9062"/>
            </w:tabs>
            <w:rPr>
              <w:noProof/>
            </w:rPr>
          </w:pPr>
          <w:hyperlink w:anchor="_Toc371065355" w:history="1">
            <w:r w:rsidRPr="00C91743">
              <w:rPr>
                <w:rStyle w:val="Hyperlink"/>
                <w:noProof/>
                <w:lang w:val="en-US"/>
              </w:rPr>
              <w:t>Install OpenVoucher from the sources</w:t>
            </w:r>
            <w:r>
              <w:rPr>
                <w:noProof/>
                <w:webHidden/>
              </w:rPr>
              <w:tab/>
            </w:r>
            <w:r>
              <w:rPr>
                <w:noProof/>
                <w:webHidden/>
              </w:rPr>
              <w:fldChar w:fldCharType="begin"/>
            </w:r>
            <w:r>
              <w:rPr>
                <w:noProof/>
                <w:webHidden/>
              </w:rPr>
              <w:instrText xml:space="preserve"> PAGEREF _Toc371065355 \h </w:instrText>
            </w:r>
            <w:r>
              <w:rPr>
                <w:noProof/>
                <w:webHidden/>
              </w:rPr>
            </w:r>
            <w:r>
              <w:rPr>
                <w:noProof/>
                <w:webHidden/>
              </w:rPr>
              <w:fldChar w:fldCharType="separate"/>
            </w:r>
            <w:r>
              <w:rPr>
                <w:noProof/>
                <w:webHidden/>
              </w:rPr>
              <w:t>3</w:t>
            </w:r>
            <w:r>
              <w:rPr>
                <w:noProof/>
                <w:webHidden/>
              </w:rPr>
              <w:fldChar w:fldCharType="end"/>
            </w:r>
          </w:hyperlink>
        </w:p>
        <w:p w:rsidR="0037253B" w:rsidRDefault="0037253B">
          <w:pPr>
            <w:pStyle w:val="Verzeichnis2"/>
            <w:tabs>
              <w:tab w:val="right" w:leader="dot" w:pos="9062"/>
            </w:tabs>
            <w:rPr>
              <w:rFonts w:eastAsiaTheme="minorEastAsia"/>
              <w:noProof/>
              <w:lang w:eastAsia="de-DE"/>
            </w:rPr>
          </w:pPr>
          <w:hyperlink w:anchor="_Toc371065356" w:history="1">
            <w:r w:rsidRPr="00C91743">
              <w:rPr>
                <w:rStyle w:val="Hyperlink"/>
                <w:noProof/>
                <w:lang w:val="en-US"/>
              </w:rPr>
              <w:t>Requirements</w:t>
            </w:r>
            <w:r>
              <w:rPr>
                <w:noProof/>
                <w:webHidden/>
              </w:rPr>
              <w:tab/>
            </w:r>
            <w:r>
              <w:rPr>
                <w:noProof/>
                <w:webHidden/>
              </w:rPr>
              <w:fldChar w:fldCharType="begin"/>
            </w:r>
            <w:r>
              <w:rPr>
                <w:noProof/>
                <w:webHidden/>
              </w:rPr>
              <w:instrText xml:space="preserve"> PAGEREF _Toc371065356 \h </w:instrText>
            </w:r>
            <w:r>
              <w:rPr>
                <w:noProof/>
                <w:webHidden/>
              </w:rPr>
            </w:r>
            <w:r>
              <w:rPr>
                <w:noProof/>
                <w:webHidden/>
              </w:rPr>
              <w:fldChar w:fldCharType="separate"/>
            </w:r>
            <w:r>
              <w:rPr>
                <w:noProof/>
                <w:webHidden/>
              </w:rPr>
              <w:t>3</w:t>
            </w:r>
            <w:r>
              <w:rPr>
                <w:noProof/>
                <w:webHidden/>
              </w:rPr>
              <w:fldChar w:fldCharType="end"/>
            </w:r>
          </w:hyperlink>
        </w:p>
        <w:p w:rsidR="0037253B" w:rsidRDefault="0037253B">
          <w:pPr>
            <w:pStyle w:val="Verzeichnis2"/>
            <w:tabs>
              <w:tab w:val="right" w:leader="dot" w:pos="9062"/>
            </w:tabs>
            <w:rPr>
              <w:rFonts w:eastAsiaTheme="minorEastAsia"/>
              <w:noProof/>
              <w:lang w:eastAsia="de-DE"/>
            </w:rPr>
          </w:pPr>
          <w:hyperlink w:anchor="_Toc371065357" w:history="1">
            <w:r w:rsidRPr="00C91743">
              <w:rPr>
                <w:rStyle w:val="Hyperlink"/>
                <w:noProof/>
                <w:lang w:val="en-US"/>
              </w:rPr>
              <w:t>Installing OpenVoucher</w:t>
            </w:r>
            <w:r>
              <w:rPr>
                <w:noProof/>
                <w:webHidden/>
              </w:rPr>
              <w:tab/>
            </w:r>
            <w:r>
              <w:rPr>
                <w:noProof/>
                <w:webHidden/>
              </w:rPr>
              <w:fldChar w:fldCharType="begin"/>
            </w:r>
            <w:r>
              <w:rPr>
                <w:noProof/>
                <w:webHidden/>
              </w:rPr>
              <w:instrText xml:space="preserve"> PAGEREF _Toc371065357 \h </w:instrText>
            </w:r>
            <w:r>
              <w:rPr>
                <w:noProof/>
                <w:webHidden/>
              </w:rPr>
            </w:r>
            <w:r>
              <w:rPr>
                <w:noProof/>
                <w:webHidden/>
              </w:rPr>
              <w:fldChar w:fldCharType="separate"/>
            </w:r>
            <w:r>
              <w:rPr>
                <w:noProof/>
                <w:webHidden/>
              </w:rPr>
              <w:t>3</w:t>
            </w:r>
            <w:r>
              <w:rPr>
                <w:noProof/>
                <w:webHidden/>
              </w:rPr>
              <w:fldChar w:fldCharType="end"/>
            </w:r>
          </w:hyperlink>
        </w:p>
        <w:p w:rsidR="00485EAF" w:rsidRDefault="00485EAF" w:rsidP="00485EAF">
          <w:r>
            <w:fldChar w:fldCharType="end"/>
          </w:r>
        </w:p>
      </w:sdtContent>
    </w:sdt>
    <w:p w:rsidR="00485EAF" w:rsidRDefault="00485EAF" w:rsidP="00485EAF"/>
    <w:p w:rsidR="00485EAF" w:rsidRDefault="00485EAF" w:rsidP="00485EAF"/>
    <w:p w:rsidR="00485EAF" w:rsidRDefault="00485EAF" w:rsidP="00266045">
      <w:pPr>
        <w:rPr>
          <w:lang w:val="en-US"/>
        </w:rPr>
      </w:pPr>
    </w:p>
    <w:p w:rsidR="00485EAF" w:rsidRDefault="00485EAF" w:rsidP="00485EAF">
      <w:pPr>
        <w:rPr>
          <w:lang w:val="en-US"/>
        </w:rPr>
      </w:pPr>
      <w:r>
        <w:rPr>
          <w:lang w:val="en-US"/>
        </w:rPr>
        <w:br w:type="page"/>
      </w:r>
    </w:p>
    <w:p w:rsidR="005B3A3A" w:rsidRDefault="00485EAF" w:rsidP="00485EAF">
      <w:pPr>
        <w:pStyle w:val="berschrift1"/>
        <w:rPr>
          <w:lang w:val="en-US"/>
        </w:rPr>
      </w:pPr>
      <w:bookmarkStart w:id="0" w:name="_Toc371065354"/>
      <w:r>
        <w:rPr>
          <w:lang w:val="en-US"/>
        </w:rPr>
        <w:lastRenderedPageBreak/>
        <w:t>Introduction</w:t>
      </w:r>
      <w:bookmarkEnd w:id="0"/>
    </w:p>
    <w:p w:rsidR="00485EAF" w:rsidRDefault="000E00D7" w:rsidP="00485EAF">
      <w:pPr>
        <w:rPr>
          <w:lang w:val="en-US"/>
        </w:rPr>
      </w:pPr>
      <w:r>
        <w:rPr>
          <w:lang w:val="en-US"/>
        </w:rPr>
        <w:t>OpenVoucher is designed for Debian. However, it is possible to install OpenVoucher on any popular Linux distribution.</w:t>
      </w:r>
      <w:r w:rsidR="007C1190">
        <w:rPr>
          <w:lang w:val="en-US"/>
        </w:rPr>
        <w:t xml:space="preserve"> This might need modifications done by you – at the moment we only support Debian.</w:t>
      </w:r>
    </w:p>
    <w:p w:rsidR="007C1190" w:rsidRDefault="007C1190" w:rsidP="00485EAF">
      <w:pPr>
        <w:rPr>
          <w:lang w:val="en-US"/>
        </w:rPr>
      </w:pPr>
      <w:r>
        <w:rPr>
          <w:lang w:val="en-US"/>
        </w:rPr>
        <w:t>There are multiple ways of installation. You can install OpenVoucher from the sources by yourself, or you can use the web based installer. If you want, you can download the virtual appliance that contains a preinstalled Version of OpenVoucher</w:t>
      </w:r>
      <w:r w:rsidR="0057762A">
        <w:rPr>
          <w:lang w:val="en-US"/>
        </w:rPr>
        <w:t>.</w:t>
      </w:r>
    </w:p>
    <w:p w:rsidR="00D224E3" w:rsidRDefault="00D224E3" w:rsidP="00485EAF">
      <w:pPr>
        <w:rPr>
          <w:lang w:val="en-US"/>
        </w:rPr>
      </w:pPr>
      <w:r>
        <w:rPr>
          <w:lang w:val="en-US"/>
        </w:rPr>
        <w:t>For installation, I assume that you just have installed a fresh Debian that runs nothing than a SSH server.</w:t>
      </w:r>
    </w:p>
    <w:p w:rsidR="00AE4D86" w:rsidRDefault="00AE4D86" w:rsidP="00CF6869">
      <w:pPr>
        <w:pStyle w:val="berschrift1"/>
        <w:rPr>
          <w:lang w:val="en-US"/>
        </w:rPr>
      </w:pPr>
      <w:bookmarkStart w:id="1" w:name="_Toc371065355"/>
      <w:r>
        <w:rPr>
          <w:lang w:val="en-US"/>
        </w:rPr>
        <w:t>Install OpenVoucher from the sources</w:t>
      </w:r>
      <w:bookmarkEnd w:id="1"/>
    </w:p>
    <w:p w:rsidR="00474CCD" w:rsidRPr="00474CCD" w:rsidRDefault="00474CCD" w:rsidP="00CF6869">
      <w:pPr>
        <w:pStyle w:val="berschrift2"/>
        <w:rPr>
          <w:lang w:val="en-US"/>
        </w:rPr>
      </w:pPr>
      <w:bookmarkStart w:id="2" w:name="_Toc371065356"/>
      <w:r>
        <w:rPr>
          <w:lang w:val="en-US"/>
        </w:rPr>
        <w:t>Requirements</w:t>
      </w:r>
      <w:bookmarkEnd w:id="2"/>
    </w:p>
    <w:p w:rsidR="00BA187D" w:rsidRDefault="00BA187D" w:rsidP="00AE4D86">
      <w:pPr>
        <w:rPr>
          <w:lang w:val="en-US"/>
        </w:rPr>
      </w:pPr>
      <w:r>
        <w:rPr>
          <w:lang w:val="en-US"/>
        </w:rPr>
        <w:t>First of all, d</w:t>
      </w:r>
      <w:r>
        <w:rPr>
          <w:lang w:val="en-US"/>
        </w:rPr>
        <w:t xml:space="preserve">ownload the </w:t>
      </w:r>
      <w:r>
        <w:rPr>
          <w:lang w:val="en-US"/>
        </w:rPr>
        <w:t>ZIP achieve</w:t>
      </w:r>
      <w:r>
        <w:rPr>
          <w:lang w:val="en-US"/>
        </w:rPr>
        <w:t xml:space="preserve"> from Github (</w:t>
      </w:r>
      <w:hyperlink r:id="rId8" w:history="1">
        <w:r w:rsidRPr="00AC3928">
          <w:rPr>
            <w:rStyle w:val="Hyperlink"/>
            <w:lang w:val="en-US"/>
          </w:rPr>
          <w:t>https://github.com/litzi0815/OpenVoucher</w:t>
        </w:r>
      </w:hyperlink>
      <w:r>
        <w:rPr>
          <w:lang w:val="en-US"/>
        </w:rPr>
        <w:t xml:space="preserve">) and unpack it on your workstation. As you don’t need all the files on the OpenVoucher server, you don’t need copy the whole achieve to </w:t>
      </w:r>
      <w:r w:rsidR="006F1B29">
        <w:rPr>
          <w:lang w:val="en-US"/>
        </w:rPr>
        <w:t>the server</w:t>
      </w:r>
      <w:r w:rsidR="008566B6">
        <w:rPr>
          <w:lang w:val="en-US"/>
        </w:rPr>
        <w:t>. Just download and unpack it on your workstation for now.</w:t>
      </w:r>
    </w:p>
    <w:p w:rsidR="00AE4D86" w:rsidRDefault="008566B6" w:rsidP="00AE4D86">
      <w:pPr>
        <w:rPr>
          <w:lang w:val="en-US"/>
        </w:rPr>
      </w:pPr>
      <w:r>
        <w:rPr>
          <w:lang w:val="en-US"/>
        </w:rPr>
        <w:t>On the server</w:t>
      </w:r>
      <w:r w:rsidR="00AE4D86">
        <w:rPr>
          <w:lang w:val="en-US"/>
        </w:rPr>
        <w:t>, install the following packages using apt-get:</w:t>
      </w:r>
    </w:p>
    <w:p w:rsidR="00AE4D86" w:rsidRPr="00AE4D86" w:rsidRDefault="00AE4D86" w:rsidP="00AE4D86">
      <w:pPr>
        <w:rPr>
          <w:rFonts w:ascii="Courier New" w:hAnsi="Courier New" w:cs="Courier New"/>
          <w:lang w:val="en-US"/>
        </w:rPr>
      </w:pPr>
      <w:r w:rsidRPr="00257111">
        <w:rPr>
          <w:rFonts w:ascii="Courier New" w:hAnsi="Courier New" w:cs="Courier New"/>
          <w:highlight w:val="lightGray"/>
          <w:lang w:val="en-US"/>
        </w:rPr>
        <w:t>apt-get install apache2 php5 php5-mysql sudo mysql-server</w:t>
      </w:r>
    </w:p>
    <w:p w:rsidR="00AE4D86" w:rsidRDefault="00AE4D86" w:rsidP="00AE4D86">
      <w:pPr>
        <w:rPr>
          <w:lang w:val="en-US"/>
        </w:rPr>
      </w:pPr>
      <w:r>
        <w:rPr>
          <w:lang w:val="en-US"/>
        </w:rPr>
        <w:t>OpenVoucher needs iptables as well, but this should be already installed on a fresh Debian.</w:t>
      </w:r>
    </w:p>
    <w:p w:rsidR="00257111" w:rsidRDefault="00257111" w:rsidP="00AE4D86">
      <w:pPr>
        <w:rPr>
          <w:lang w:val="en-US"/>
        </w:rPr>
      </w:pPr>
      <w:r>
        <w:rPr>
          <w:lang w:val="en-US"/>
        </w:rPr>
        <w:t>When these packages are installed, we have to create a MySQL database. Log into the fresh installed MySQL server on your Debian machine:</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root@openvoucher:~# mysql -u root -p</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Enter password:</w:t>
      </w:r>
      <w:r>
        <w:rPr>
          <w:rFonts w:ascii="Courier New" w:hAnsi="Courier New" w:cs="Courier New"/>
          <w:highlight w:val="lightGray"/>
          <w:lang w:val="en-US"/>
        </w:rPr>
        <w:t xml:space="preserve"> [Enter your password here]</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Welcome to the MySQL monitor.  Commands end with ; or \g.</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Your MySQL connection id is 43</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Server version: 5.5.31-0+wheezy1 (Debian)</w:t>
      </w:r>
    </w:p>
    <w:p w:rsidR="00257111" w:rsidRPr="00257111" w:rsidRDefault="00257111" w:rsidP="00257111">
      <w:pPr>
        <w:pStyle w:val="KeinLeerraum"/>
        <w:rPr>
          <w:rFonts w:ascii="Courier New" w:hAnsi="Courier New" w:cs="Courier New"/>
          <w:highlight w:val="lightGray"/>
          <w:lang w:val="en-US"/>
        </w:rPr>
      </w:pP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Copyright (c) 2000, 2013, Oracle and/or its affiliates. All rights reserved.</w:t>
      </w:r>
    </w:p>
    <w:p w:rsidR="00257111" w:rsidRPr="00257111" w:rsidRDefault="00257111" w:rsidP="00257111">
      <w:pPr>
        <w:pStyle w:val="KeinLeerraum"/>
        <w:rPr>
          <w:rFonts w:ascii="Courier New" w:hAnsi="Courier New" w:cs="Courier New"/>
          <w:highlight w:val="lightGray"/>
          <w:lang w:val="en-US"/>
        </w:rPr>
      </w:pP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Oracle is a registered trademark of Oracle Corporation and/or its</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affiliates. Other names may be trademarks of their respective</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owners.</w:t>
      </w:r>
    </w:p>
    <w:p w:rsidR="00257111" w:rsidRPr="00257111" w:rsidRDefault="00257111" w:rsidP="00257111">
      <w:pPr>
        <w:pStyle w:val="KeinLeerraum"/>
        <w:rPr>
          <w:rFonts w:ascii="Courier New" w:hAnsi="Courier New" w:cs="Courier New"/>
          <w:highlight w:val="lightGray"/>
          <w:lang w:val="en-US"/>
        </w:rPr>
      </w:pP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Type 'help;' or '\h' for help. Type '\c' to clear the current input statement.</w:t>
      </w:r>
    </w:p>
    <w:p w:rsidR="00257111" w:rsidRPr="00257111" w:rsidRDefault="00257111" w:rsidP="00257111">
      <w:pPr>
        <w:pStyle w:val="KeinLeerraum"/>
        <w:rPr>
          <w:rFonts w:ascii="Courier New" w:hAnsi="Courier New" w:cs="Courier New"/>
          <w:highlight w:val="lightGray"/>
          <w:lang w:val="en-US"/>
        </w:rPr>
      </w:pPr>
    </w:p>
    <w:p w:rsidR="00257111" w:rsidRDefault="00257111" w:rsidP="00257111">
      <w:pPr>
        <w:pStyle w:val="KeinLeerraum"/>
        <w:rPr>
          <w:rFonts w:ascii="Courier New" w:hAnsi="Courier New" w:cs="Courier New"/>
          <w:lang w:val="en-US"/>
        </w:rPr>
      </w:pPr>
      <w:r w:rsidRPr="00257111">
        <w:rPr>
          <w:rFonts w:ascii="Courier New" w:hAnsi="Courier New" w:cs="Courier New"/>
          <w:highlight w:val="lightGray"/>
          <w:lang w:val="en-US"/>
        </w:rPr>
        <w:t>mysql&gt;</w:t>
      </w:r>
    </w:p>
    <w:p w:rsidR="00257111" w:rsidRDefault="00257111" w:rsidP="00257111">
      <w:pPr>
        <w:pStyle w:val="KeinLeerraum"/>
        <w:rPr>
          <w:rFonts w:ascii="Courier New" w:hAnsi="Courier New" w:cs="Courier New"/>
          <w:lang w:val="en-US"/>
        </w:rPr>
      </w:pPr>
    </w:p>
    <w:p w:rsidR="00257111" w:rsidRDefault="00257111" w:rsidP="00257111">
      <w:pPr>
        <w:rPr>
          <w:lang w:val="en-US"/>
        </w:rPr>
      </w:pPr>
      <w:r>
        <w:rPr>
          <w:lang w:val="en-US"/>
        </w:rPr>
        <w:t>Now when you’re logged in, create a database for OpenVoucher and add a user for OpenVoucher to connect. In this example I have chosen “voucher” for the database and user “local” with password “local”.</w:t>
      </w:r>
    </w:p>
    <w:p w:rsidR="00257111" w:rsidRDefault="00257111" w:rsidP="00257111">
      <w:pPr>
        <w:rPr>
          <w:lang w:val="en-US"/>
        </w:rPr>
      </w:pPr>
    </w:p>
    <w:p w:rsidR="00257111" w:rsidRDefault="00257111" w:rsidP="00257111">
      <w:pPr>
        <w:rPr>
          <w:lang w:val="en-US"/>
        </w:rPr>
      </w:pPr>
    </w:p>
    <w:p w:rsidR="00257111" w:rsidRDefault="00257111" w:rsidP="00257111">
      <w:pPr>
        <w:rPr>
          <w:lang w:val="en-US"/>
        </w:rPr>
      </w:pP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mysql&gt; CREATE DATABASE voucher;</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Query OK, 1 row affected (0.00 sec)</w:t>
      </w:r>
    </w:p>
    <w:p w:rsidR="00257111" w:rsidRPr="00257111" w:rsidRDefault="00257111" w:rsidP="00257111">
      <w:pPr>
        <w:pStyle w:val="KeinLeerraum"/>
        <w:rPr>
          <w:rFonts w:ascii="Courier New" w:hAnsi="Courier New" w:cs="Courier New"/>
          <w:highlight w:val="lightGray"/>
          <w:lang w:val="en-US"/>
        </w:rPr>
      </w:pP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mysql&gt; CREATE USER 'local'@'localhost' IDENTIFIED BY 'local';</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Query OK, 0 rows affected (0.00 sec)</w:t>
      </w:r>
    </w:p>
    <w:p w:rsidR="00257111" w:rsidRPr="00257111" w:rsidRDefault="00257111" w:rsidP="00257111">
      <w:pPr>
        <w:pStyle w:val="KeinLeerraum"/>
        <w:rPr>
          <w:rFonts w:ascii="Courier New" w:hAnsi="Courier New" w:cs="Courier New"/>
          <w:highlight w:val="lightGray"/>
          <w:lang w:val="en-US"/>
        </w:rPr>
      </w:pP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mysql&gt; GRANT ALL PRIVILEGES ON voucher . * TO 'local'@'localhost';</w:t>
      </w:r>
    </w:p>
    <w:p w:rsidR="00257111" w:rsidRPr="00257111" w:rsidRDefault="00257111" w:rsidP="00257111">
      <w:pPr>
        <w:pStyle w:val="KeinLeerraum"/>
        <w:rPr>
          <w:rFonts w:ascii="Courier New" w:hAnsi="Courier New" w:cs="Courier New"/>
          <w:lang w:val="en-US"/>
        </w:rPr>
      </w:pPr>
      <w:r w:rsidRPr="00257111">
        <w:rPr>
          <w:rFonts w:ascii="Courier New" w:hAnsi="Courier New" w:cs="Courier New"/>
          <w:highlight w:val="lightGray"/>
          <w:lang w:val="en-US"/>
        </w:rPr>
        <w:t>Query OK, 0 rows affected (0.00 sec)</w:t>
      </w:r>
    </w:p>
    <w:p w:rsidR="00257111" w:rsidRDefault="00257111" w:rsidP="00257111">
      <w:pPr>
        <w:pStyle w:val="KeinLeerraum"/>
        <w:rPr>
          <w:lang w:val="en-US"/>
        </w:rPr>
      </w:pPr>
    </w:p>
    <w:p w:rsidR="00257111" w:rsidRDefault="005137B7" w:rsidP="00257111">
      <w:pPr>
        <w:pStyle w:val="KeinLeerraum"/>
        <w:rPr>
          <w:lang w:val="en-US"/>
        </w:rPr>
      </w:pPr>
      <w:r>
        <w:rPr>
          <w:lang w:val="en-US"/>
        </w:rPr>
        <w:t xml:space="preserve">Type </w:t>
      </w:r>
      <w:r w:rsidRPr="005137B7">
        <w:rPr>
          <w:rFonts w:ascii="Courier New" w:hAnsi="Courier New" w:cs="Courier New"/>
          <w:highlight w:val="lightGray"/>
          <w:lang w:val="en-US"/>
        </w:rPr>
        <w:t>exit</w:t>
      </w:r>
      <w:r>
        <w:rPr>
          <w:lang w:val="en-US"/>
        </w:rPr>
        <w:t xml:space="preserve"> to quit.</w:t>
      </w:r>
    </w:p>
    <w:p w:rsidR="002A10EF" w:rsidRDefault="002A10EF" w:rsidP="00257111">
      <w:pPr>
        <w:pStyle w:val="KeinLeerraum"/>
        <w:rPr>
          <w:lang w:val="en-US"/>
        </w:rPr>
      </w:pPr>
    </w:p>
    <w:p w:rsidR="002A10EF" w:rsidRDefault="002A10EF" w:rsidP="00257111">
      <w:pPr>
        <w:pStyle w:val="KeinLeerraum"/>
        <w:rPr>
          <w:lang w:val="en-US"/>
        </w:rPr>
      </w:pPr>
      <w:r>
        <w:rPr>
          <w:lang w:val="en-US"/>
        </w:rPr>
        <w:t xml:space="preserve">Now, copy the file </w:t>
      </w:r>
      <w:r w:rsidRPr="002A10EF">
        <w:rPr>
          <w:rFonts w:ascii="Courier New" w:hAnsi="Courier New" w:cs="Courier New"/>
          <w:highlight w:val="lightGray"/>
          <w:lang w:val="en-US"/>
        </w:rPr>
        <w:t>tables.sql</w:t>
      </w:r>
      <w:r>
        <w:rPr>
          <w:lang w:val="en-US"/>
        </w:rPr>
        <w:t xml:space="preserve"> from the </w:t>
      </w:r>
      <w:r w:rsidRPr="002A10EF">
        <w:rPr>
          <w:rFonts w:ascii="Courier New" w:hAnsi="Courier New" w:cs="Courier New"/>
          <w:highlight w:val="lightGray"/>
          <w:lang w:val="en-US"/>
        </w:rPr>
        <w:t>database</w:t>
      </w:r>
      <w:r w:rsidR="00650A2E">
        <w:rPr>
          <w:lang w:val="en-US"/>
        </w:rPr>
        <w:t xml:space="preserve"> directory to</w:t>
      </w:r>
      <w:r>
        <w:rPr>
          <w:lang w:val="en-US"/>
        </w:rPr>
        <w:t xml:space="preserve"> your server.</w:t>
      </w:r>
      <w:r w:rsidR="00650A2E">
        <w:rPr>
          <w:lang w:val="en-US"/>
        </w:rPr>
        <w:t xml:space="preserve"> This file will create all needed table</w:t>
      </w:r>
      <w:r w:rsidR="006C4161">
        <w:rPr>
          <w:lang w:val="en-US"/>
        </w:rPr>
        <w:t>s in the database and add a user “admin” with all privileges</w:t>
      </w:r>
      <w:r w:rsidR="00650A2E">
        <w:rPr>
          <w:lang w:val="en-US"/>
        </w:rPr>
        <w:t>. Run the following command:</w:t>
      </w:r>
    </w:p>
    <w:p w:rsidR="00650A2E" w:rsidRDefault="00650A2E" w:rsidP="00257111">
      <w:pPr>
        <w:pStyle w:val="KeinLeerraum"/>
        <w:rPr>
          <w:lang w:val="en-US"/>
        </w:rPr>
      </w:pPr>
    </w:p>
    <w:p w:rsidR="00650A2E" w:rsidRPr="00650A2E" w:rsidRDefault="00650A2E" w:rsidP="00257111">
      <w:pPr>
        <w:pStyle w:val="KeinLeerraum"/>
        <w:rPr>
          <w:rFonts w:ascii="Courier New" w:hAnsi="Courier New" w:cs="Courier New"/>
          <w:lang w:val="en-US"/>
        </w:rPr>
      </w:pPr>
      <w:r w:rsidRPr="00650A2E">
        <w:rPr>
          <w:rFonts w:ascii="Courier New" w:hAnsi="Courier New" w:cs="Courier New"/>
          <w:highlight w:val="lightGray"/>
          <w:lang w:val="en-US"/>
        </w:rPr>
        <w:t>mysql -u root -p voucher &lt; tables.sql</w:t>
      </w:r>
    </w:p>
    <w:p w:rsidR="005137B7" w:rsidRDefault="005137B7" w:rsidP="00257111">
      <w:pPr>
        <w:pStyle w:val="KeinLeerraum"/>
        <w:rPr>
          <w:lang w:val="en-US"/>
        </w:rPr>
      </w:pPr>
    </w:p>
    <w:p w:rsidR="005137B7" w:rsidRDefault="00BA187D" w:rsidP="00257111">
      <w:pPr>
        <w:pStyle w:val="KeinLeerraum"/>
        <w:rPr>
          <w:lang w:val="en-US"/>
        </w:rPr>
      </w:pPr>
      <w:r>
        <w:rPr>
          <w:lang w:val="en-US"/>
        </w:rPr>
        <w:t xml:space="preserve">OpenVoucher needs to set iptables rules. To do this, the user running apache webserver (usually www-data on Debian) needs permissions to run iptables. Type </w:t>
      </w:r>
      <w:r w:rsidRPr="00BA187D">
        <w:rPr>
          <w:rFonts w:ascii="Courier New" w:hAnsi="Courier New" w:cs="Courier New"/>
          <w:highlight w:val="lightGray"/>
          <w:lang w:val="en-US"/>
        </w:rPr>
        <w:t>visudo</w:t>
      </w:r>
      <w:r>
        <w:rPr>
          <w:lang w:val="en-US"/>
        </w:rPr>
        <w:t xml:space="preserve"> in the shell to configure sudo. Add the following to the sudo config file:</w:t>
      </w:r>
    </w:p>
    <w:p w:rsidR="00BA187D" w:rsidRDefault="00BA187D" w:rsidP="00257111">
      <w:pPr>
        <w:pStyle w:val="KeinLeerraum"/>
        <w:rPr>
          <w:lang w:val="en-US"/>
        </w:rPr>
      </w:pPr>
    </w:p>
    <w:p w:rsidR="00BA187D" w:rsidRPr="00BA187D" w:rsidRDefault="00BA187D" w:rsidP="00257111">
      <w:pPr>
        <w:pStyle w:val="KeinLeerraum"/>
        <w:rPr>
          <w:rFonts w:ascii="Courier New" w:hAnsi="Courier New" w:cs="Courier New"/>
          <w:lang w:val="en-US"/>
        </w:rPr>
      </w:pPr>
      <w:r w:rsidRPr="00BA187D">
        <w:rPr>
          <w:rFonts w:ascii="Courier New" w:hAnsi="Courier New" w:cs="Courier New"/>
          <w:highlight w:val="lightGray"/>
          <w:lang w:val="en-US"/>
        </w:rPr>
        <w:t>www-data ALL = NOPASSWD: /sbin/iptables</w:t>
      </w:r>
    </w:p>
    <w:p w:rsidR="00BA187D" w:rsidRDefault="00BA187D" w:rsidP="00257111">
      <w:pPr>
        <w:pStyle w:val="KeinLeerraum"/>
        <w:rPr>
          <w:lang w:val="en-US"/>
        </w:rPr>
      </w:pPr>
    </w:p>
    <w:p w:rsidR="00BA187D" w:rsidRDefault="00BA187D" w:rsidP="00257111">
      <w:pPr>
        <w:pStyle w:val="KeinLeerraum"/>
        <w:rPr>
          <w:lang w:val="en-US"/>
        </w:rPr>
      </w:pPr>
      <w:r>
        <w:rPr>
          <w:lang w:val="en-US"/>
        </w:rPr>
        <w:t>This allows apache to create iptables rules without a password.</w:t>
      </w:r>
    </w:p>
    <w:p w:rsidR="00BA187D" w:rsidRPr="00257111" w:rsidRDefault="00BA187D" w:rsidP="00257111">
      <w:pPr>
        <w:pStyle w:val="KeinLeerraum"/>
        <w:rPr>
          <w:lang w:val="en-US"/>
        </w:rPr>
      </w:pPr>
    </w:p>
    <w:p w:rsidR="00474CCD" w:rsidRDefault="00474CCD" w:rsidP="00474CCD">
      <w:pPr>
        <w:pStyle w:val="berschrift2"/>
        <w:rPr>
          <w:lang w:val="en-US"/>
        </w:rPr>
      </w:pPr>
      <w:bookmarkStart w:id="3" w:name="_Toc371065357"/>
      <w:r>
        <w:rPr>
          <w:lang w:val="en-US"/>
        </w:rPr>
        <w:t>Installing OpenVoucher</w:t>
      </w:r>
      <w:bookmarkEnd w:id="3"/>
    </w:p>
    <w:p w:rsidR="00A13832" w:rsidRDefault="00A13832" w:rsidP="00A13832">
      <w:pPr>
        <w:rPr>
          <w:lang w:val="en-US"/>
        </w:rPr>
      </w:pPr>
      <w:r>
        <w:rPr>
          <w:lang w:val="en-US"/>
        </w:rPr>
        <w:t xml:space="preserve">Copy the contents of the </w:t>
      </w:r>
      <w:r w:rsidRPr="00A13832">
        <w:rPr>
          <w:rFonts w:ascii="Courier New" w:hAnsi="Courier New" w:cs="Courier New"/>
          <w:highlight w:val="lightGray"/>
          <w:lang w:val="en-US"/>
        </w:rPr>
        <w:t>src</w:t>
      </w:r>
      <w:r>
        <w:rPr>
          <w:lang w:val="en-US"/>
        </w:rPr>
        <w:t xml:space="preserve"> directory to the www-root of your webserver. On Debian, this should usually be </w:t>
      </w:r>
      <w:r w:rsidRPr="00A13832">
        <w:rPr>
          <w:rFonts w:ascii="Courier New" w:hAnsi="Courier New" w:cs="Courier New"/>
          <w:highlight w:val="lightGray"/>
          <w:lang w:val="en-US"/>
        </w:rPr>
        <w:t>/var/www/</w:t>
      </w:r>
      <w:r>
        <w:rPr>
          <w:lang w:val="en-US"/>
        </w:rPr>
        <w:t>.</w:t>
      </w:r>
      <w:r w:rsidR="005D174C">
        <w:rPr>
          <w:lang w:val="en-US"/>
        </w:rPr>
        <w:t xml:space="preserve"> Make sure the directory is empty before copying the files.</w:t>
      </w:r>
    </w:p>
    <w:p w:rsidR="005D174C" w:rsidRDefault="00126BBF" w:rsidP="00A13832">
      <w:pPr>
        <w:rPr>
          <w:lang w:val="en-US"/>
        </w:rPr>
      </w:pPr>
      <w:r>
        <w:rPr>
          <w:lang w:val="en-US"/>
        </w:rPr>
        <w:t xml:space="preserve">OpenVoucher uses </w:t>
      </w:r>
      <w:r w:rsidRPr="00126BBF">
        <w:rPr>
          <w:rFonts w:ascii="Courier New" w:hAnsi="Courier New" w:cs="Courier New"/>
          <w:highlight w:val="lightGray"/>
          <w:lang w:val="en-US"/>
        </w:rPr>
        <w:t>.htaccess</w:t>
      </w:r>
      <w:r>
        <w:rPr>
          <w:lang w:val="en-US"/>
        </w:rPr>
        <w:t xml:space="preserve"> files to set permissions and perform redirections. Per default, apache might be configured not to process these files. Make sure the </w:t>
      </w:r>
      <w:r w:rsidRPr="00126BBF">
        <w:rPr>
          <w:rFonts w:ascii="Courier New" w:hAnsi="Courier New" w:cs="Courier New"/>
          <w:highlight w:val="lightGray"/>
          <w:lang w:val="en-US"/>
        </w:rPr>
        <w:t>AllowOverride</w:t>
      </w:r>
      <w:r>
        <w:rPr>
          <w:lang w:val="en-US"/>
        </w:rPr>
        <w:t xml:space="preserve"> option is set to </w:t>
      </w:r>
      <w:r w:rsidRPr="00126BBF">
        <w:rPr>
          <w:rFonts w:ascii="Courier New" w:hAnsi="Courier New" w:cs="Courier New"/>
          <w:highlight w:val="lightGray"/>
          <w:lang w:val="en-US"/>
        </w:rPr>
        <w:t>All</w:t>
      </w:r>
      <w:r>
        <w:rPr>
          <w:lang w:val="en-US"/>
        </w:rPr>
        <w:t xml:space="preserve"> as shown in this example:</w:t>
      </w:r>
    </w:p>
    <w:p w:rsidR="00126BBF" w:rsidRPr="00126BBF" w:rsidRDefault="00126BBF" w:rsidP="00126BBF">
      <w:pPr>
        <w:pStyle w:val="KeinLeerraum"/>
        <w:rPr>
          <w:rFonts w:ascii="Courier New" w:hAnsi="Courier New" w:cs="Courier New"/>
          <w:highlight w:val="lightGray"/>
          <w:lang w:val="en-US"/>
        </w:rPr>
      </w:pPr>
      <w:r w:rsidRPr="00126BBF">
        <w:rPr>
          <w:rFonts w:ascii="Courier New" w:hAnsi="Courier New" w:cs="Courier New"/>
          <w:highlight w:val="lightGray"/>
          <w:lang w:val="en-US"/>
        </w:rPr>
        <w:t>&lt;Directory /var/www/&gt;</w:t>
      </w:r>
    </w:p>
    <w:p w:rsidR="00126BBF" w:rsidRPr="00126BBF" w:rsidRDefault="00126BBF" w:rsidP="00126BBF">
      <w:pPr>
        <w:pStyle w:val="KeinLeerraum"/>
        <w:rPr>
          <w:rFonts w:ascii="Courier New" w:hAnsi="Courier New" w:cs="Courier New"/>
          <w:highlight w:val="lightGray"/>
          <w:lang w:val="en-US"/>
        </w:rPr>
      </w:pPr>
      <w:r w:rsidRPr="00126BBF">
        <w:rPr>
          <w:rFonts w:ascii="Courier New" w:hAnsi="Courier New" w:cs="Courier New"/>
          <w:highlight w:val="lightGray"/>
          <w:lang w:val="en-US"/>
        </w:rPr>
        <w:t xml:space="preserve">                Options Indexes FollowSymLinks MultiViews</w:t>
      </w:r>
    </w:p>
    <w:p w:rsidR="00126BBF" w:rsidRPr="00126BBF" w:rsidRDefault="00126BBF" w:rsidP="00126BBF">
      <w:pPr>
        <w:pStyle w:val="KeinLeerraum"/>
        <w:rPr>
          <w:rFonts w:ascii="Courier New" w:hAnsi="Courier New" w:cs="Courier New"/>
          <w:highlight w:val="lightGray"/>
          <w:lang w:val="en-US"/>
        </w:rPr>
      </w:pPr>
      <w:r w:rsidRPr="00126BBF">
        <w:rPr>
          <w:rFonts w:ascii="Courier New" w:hAnsi="Courier New" w:cs="Courier New"/>
          <w:highlight w:val="lightGray"/>
          <w:lang w:val="en-US"/>
        </w:rPr>
        <w:t xml:space="preserve">                AllowOverride </w:t>
      </w:r>
      <w:r>
        <w:rPr>
          <w:rFonts w:ascii="Courier New" w:hAnsi="Courier New" w:cs="Courier New"/>
          <w:highlight w:val="lightGray"/>
          <w:lang w:val="en-US"/>
        </w:rPr>
        <w:t>All</w:t>
      </w:r>
    </w:p>
    <w:p w:rsidR="00126BBF" w:rsidRPr="00126BBF" w:rsidRDefault="00126BBF" w:rsidP="00126BBF">
      <w:pPr>
        <w:pStyle w:val="KeinLeerraum"/>
        <w:rPr>
          <w:rFonts w:ascii="Courier New" w:hAnsi="Courier New" w:cs="Courier New"/>
          <w:highlight w:val="lightGray"/>
          <w:lang w:val="en-US"/>
        </w:rPr>
      </w:pPr>
      <w:r w:rsidRPr="00126BBF">
        <w:rPr>
          <w:rFonts w:ascii="Courier New" w:hAnsi="Courier New" w:cs="Courier New"/>
          <w:highlight w:val="lightGray"/>
          <w:lang w:val="en-US"/>
        </w:rPr>
        <w:t xml:space="preserve">                Order allow,deny</w:t>
      </w:r>
    </w:p>
    <w:p w:rsidR="00126BBF" w:rsidRPr="00126BBF" w:rsidRDefault="00126BBF" w:rsidP="00126BBF">
      <w:pPr>
        <w:pStyle w:val="KeinLeerraum"/>
        <w:rPr>
          <w:rFonts w:ascii="Courier New" w:hAnsi="Courier New" w:cs="Courier New"/>
          <w:highlight w:val="lightGray"/>
          <w:lang w:val="en-US"/>
        </w:rPr>
      </w:pPr>
      <w:r w:rsidRPr="00126BBF">
        <w:rPr>
          <w:rFonts w:ascii="Courier New" w:hAnsi="Courier New" w:cs="Courier New"/>
          <w:highlight w:val="lightGray"/>
          <w:lang w:val="en-US"/>
        </w:rPr>
        <w:t xml:space="preserve">                allow from all</w:t>
      </w:r>
    </w:p>
    <w:p w:rsidR="00126BBF" w:rsidRDefault="00126BBF" w:rsidP="00126BBF">
      <w:pPr>
        <w:pStyle w:val="KeinLeerraum"/>
        <w:rPr>
          <w:rFonts w:ascii="Courier New" w:hAnsi="Courier New" w:cs="Courier New"/>
          <w:lang w:val="en-US"/>
        </w:rPr>
      </w:pPr>
      <w:r w:rsidRPr="00126BBF">
        <w:rPr>
          <w:rFonts w:ascii="Courier New" w:hAnsi="Courier New" w:cs="Courier New"/>
          <w:highlight w:val="lightGray"/>
          <w:lang w:val="en-US"/>
        </w:rPr>
        <w:t xml:space="preserve">        &lt;/Directory&gt;</w:t>
      </w:r>
    </w:p>
    <w:p w:rsidR="00126BBF" w:rsidRDefault="00126BBF" w:rsidP="00126BBF">
      <w:pPr>
        <w:pStyle w:val="KeinLeerraum"/>
        <w:rPr>
          <w:rFonts w:ascii="Courier New" w:hAnsi="Courier New" w:cs="Courier New"/>
          <w:lang w:val="en-US"/>
        </w:rPr>
      </w:pPr>
    </w:p>
    <w:p w:rsidR="00126BBF" w:rsidRDefault="00126BBF" w:rsidP="00126BBF">
      <w:pPr>
        <w:rPr>
          <w:lang w:val="en-US"/>
        </w:rPr>
      </w:pPr>
      <w:r>
        <w:rPr>
          <w:lang w:val="en-US"/>
        </w:rPr>
        <w:t>Then restart apache:</w:t>
      </w:r>
    </w:p>
    <w:p w:rsidR="00126BBF" w:rsidRDefault="00126BBF" w:rsidP="00126BBF">
      <w:pPr>
        <w:rPr>
          <w:rFonts w:ascii="Courier New" w:hAnsi="Courier New" w:cs="Courier New"/>
          <w:lang w:val="en-US"/>
        </w:rPr>
      </w:pPr>
      <w:r w:rsidRPr="00126BBF">
        <w:rPr>
          <w:rFonts w:ascii="Courier New" w:hAnsi="Courier New" w:cs="Courier New"/>
          <w:highlight w:val="lightGray"/>
          <w:lang w:val="en-US"/>
        </w:rPr>
        <w:t>service apache2 restart</w:t>
      </w:r>
    </w:p>
    <w:p w:rsidR="00126BBF" w:rsidRPr="00126BBF" w:rsidRDefault="00126BBF" w:rsidP="00126BBF">
      <w:pPr>
        <w:rPr>
          <w:rFonts w:ascii="Courier New" w:hAnsi="Courier New" w:cs="Courier New"/>
          <w:lang w:val="en-US"/>
        </w:rPr>
      </w:pPr>
      <w:bookmarkStart w:id="4" w:name="_GoBack"/>
      <w:bookmarkEnd w:id="4"/>
    </w:p>
    <w:sectPr w:rsidR="00126BBF" w:rsidRPr="00126BBF">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330" w:rsidRDefault="00F83330" w:rsidP="005F4A84">
      <w:pPr>
        <w:spacing w:after="0" w:line="240" w:lineRule="auto"/>
      </w:pPr>
      <w:r>
        <w:separator/>
      </w:r>
    </w:p>
  </w:endnote>
  <w:endnote w:type="continuationSeparator" w:id="0">
    <w:p w:rsidR="00F83330" w:rsidRDefault="00F83330" w:rsidP="005F4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A84" w:rsidRDefault="005F4A84">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OpenVoucher – Installation instructions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126BBF" w:rsidRPr="00126BBF">
      <w:rPr>
        <w:rFonts w:asciiTheme="majorHAnsi" w:eastAsiaTheme="majorEastAsia" w:hAnsiTheme="majorHAnsi" w:cstheme="majorBidi"/>
        <w:noProof/>
      </w:rPr>
      <w:t>4</w:t>
    </w:r>
    <w:r>
      <w:rPr>
        <w:rFonts w:asciiTheme="majorHAnsi" w:eastAsiaTheme="majorEastAsia" w:hAnsiTheme="majorHAnsi" w:cstheme="majorBidi"/>
      </w:rPr>
      <w:fldChar w:fldCharType="end"/>
    </w:r>
  </w:p>
  <w:p w:rsidR="005F4A84" w:rsidRDefault="005F4A8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330" w:rsidRDefault="00F83330" w:rsidP="005F4A84">
      <w:pPr>
        <w:spacing w:after="0" w:line="240" w:lineRule="auto"/>
      </w:pPr>
      <w:r>
        <w:separator/>
      </w:r>
    </w:p>
  </w:footnote>
  <w:footnote w:type="continuationSeparator" w:id="0">
    <w:p w:rsidR="00F83330" w:rsidRDefault="00F83330" w:rsidP="005F4A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045"/>
    <w:rsid w:val="000E00D7"/>
    <w:rsid w:val="00126BBF"/>
    <w:rsid w:val="00257111"/>
    <w:rsid w:val="00266045"/>
    <w:rsid w:val="002A10EF"/>
    <w:rsid w:val="0037253B"/>
    <w:rsid w:val="00377A64"/>
    <w:rsid w:val="00474CCD"/>
    <w:rsid w:val="00485EAF"/>
    <w:rsid w:val="005137B7"/>
    <w:rsid w:val="005163F2"/>
    <w:rsid w:val="0057762A"/>
    <w:rsid w:val="005B3A3A"/>
    <w:rsid w:val="005D174C"/>
    <w:rsid w:val="005F4A84"/>
    <w:rsid w:val="00650A2E"/>
    <w:rsid w:val="006C4161"/>
    <w:rsid w:val="006F1B29"/>
    <w:rsid w:val="007C1190"/>
    <w:rsid w:val="008566B6"/>
    <w:rsid w:val="00A13832"/>
    <w:rsid w:val="00A86772"/>
    <w:rsid w:val="00AE4D86"/>
    <w:rsid w:val="00BA187D"/>
    <w:rsid w:val="00CF6869"/>
    <w:rsid w:val="00D224E3"/>
    <w:rsid w:val="00E20DA8"/>
    <w:rsid w:val="00F833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85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E4D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74C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660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66045"/>
    <w:rPr>
      <w:rFonts w:asciiTheme="majorHAnsi" w:eastAsiaTheme="majorEastAsia" w:hAnsiTheme="majorHAnsi" w:cstheme="majorBidi"/>
      <w:color w:val="17365D" w:themeColor="text2" w:themeShade="BF"/>
      <w:spacing w:val="5"/>
      <w:kern w:val="28"/>
      <w:sz w:val="52"/>
      <w:szCs w:val="52"/>
    </w:rPr>
  </w:style>
  <w:style w:type="character" w:styleId="Hervorhebung">
    <w:name w:val="Emphasis"/>
    <w:basedOn w:val="Absatz-Standardschriftart"/>
    <w:uiPriority w:val="20"/>
    <w:qFormat/>
    <w:rsid w:val="00266045"/>
    <w:rPr>
      <w:i/>
      <w:iCs/>
    </w:rPr>
  </w:style>
  <w:style w:type="paragraph" w:styleId="Untertitel">
    <w:name w:val="Subtitle"/>
    <w:basedOn w:val="Standard"/>
    <w:next w:val="Standard"/>
    <w:link w:val="UntertitelZchn"/>
    <w:uiPriority w:val="11"/>
    <w:qFormat/>
    <w:rsid w:val="002660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66045"/>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266045"/>
    <w:rPr>
      <w:color w:val="0000FF" w:themeColor="hyperlink"/>
      <w:u w:val="single"/>
    </w:rPr>
  </w:style>
  <w:style w:type="paragraph" w:styleId="Kopfzeile">
    <w:name w:val="header"/>
    <w:basedOn w:val="Standard"/>
    <w:link w:val="KopfzeileZchn"/>
    <w:uiPriority w:val="99"/>
    <w:unhideWhenUsed/>
    <w:rsid w:val="005F4A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4A84"/>
  </w:style>
  <w:style w:type="paragraph" w:styleId="Fuzeile">
    <w:name w:val="footer"/>
    <w:basedOn w:val="Standard"/>
    <w:link w:val="FuzeileZchn"/>
    <w:uiPriority w:val="99"/>
    <w:unhideWhenUsed/>
    <w:rsid w:val="005F4A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4A84"/>
  </w:style>
  <w:style w:type="paragraph" w:styleId="Sprechblasentext">
    <w:name w:val="Balloon Text"/>
    <w:basedOn w:val="Standard"/>
    <w:link w:val="SprechblasentextZchn"/>
    <w:uiPriority w:val="99"/>
    <w:semiHidden/>
    <w:unhideWhenUsed/>
    <w:rsid w:val="005F4A8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4A84"/>
    <w:rPr>
      <w:rFonts w:ascii="Tahoma" w:hAnsi="Tahoma" w:cs="Tahoma"/>
      <w:sz w:val="16"/>
      <w:szCs w:val="16"/>
    </w:rPr>
  </w:style>
  <w:style w:type="character" w:customStyle="1" w:styleId="berschrift1Zchn">
    <w:name w:val="Überschrift 1 Zchn"/>
    <w:basedOn w:val="Absatz-Standardschriftart"/>
    <w:link w:val="berschrift1"/>
    <w:uiPriority w:val="9"/>
    <w:rsid w:val="00485EA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85EAF"/>
    <w:pPr>
      <w:outlineLvl w:val="9"/>
    </w:pPr>
    <w:rPr>
      <w:lang w:eastAsia="de-DE"/>
    </w:rPr>
  </w:style>
  <w:style w:type="paragraph" w:styleId="Verzeichnis1">
    <w:name w:val="toc 1"/>
    <w:basedOn w:val="Standard"/>
    <w:next w:val="Standard"/>
    <w:autoRedefine/>
    <w:uiPriority w:val="39"/>
    <w:unhideWhenUsed/>
    <w:rsid w:val="00485EAF"/>
    <w:pPr>
      <w:spacing w:after="100"/>
    </w:pPr>
    <w:rPr>
      <w:rFonts w:eastAsiaTheme="minorEastAsia"/>
      <w:lang w:eastAsia="de-DE"/>
    </w:rPr>
  </w:style>
  <w:style w:type="character" w:customStyle="1" w:styleId="berschrift2Zchn">
    <w:name w:val="Überschrift 2 Zchn"/>
    <w:basedOn w:val="Absatz-Standardschriftart"/>
    <w:link w:val="berschrift2"/>
    <w:uiPriority w:val="9"/>
    <w:rsid w:val="00AE4D8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74CCD"/>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CF6869"/>
    <w:pPr>
      <w:spacing w:after="100"/>
      <w:ind w:left="220"/>
    </w:pPr>
  </w:style>
  <w:style w:type="paragraph" w:styleId="Verzeichnis3">
    <w:name w:val="toc 3"/>
    <w:basedOn w:val="Standard"/>
    <w:next w:val="Standard"/>
    <w:autoRedefine/>
    <w:uiPriority w:val="39"/>
    <w:unhideWhenUsed/>
    <w:rsid w:val="00CF6869"/>
    <w:pPr>
      <w:spacing w:after="100"/>
      <w:ind w:left="440"/>
    </w:pPr>
  </w:style>
  <w:style w:type="paragraph" w:styleId="KeinLeerraum">
    <w:name w:val="No Spacing"/>
    <w:uiPriority w:val="1"/>
    <w:qFormat/>
    <w:rsid w:val="002571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85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E4D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74C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660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66045"/>
    <w:rPr>
      <w:rFonts w:asciiTheme="majorHAnsi" w:eastAsiaTheme="majorEastAsia" w:hAnsiTheme="majorHAnsi" w:cstheme="majorBidi"/>
      <w:color w:val="17365D" w:themeColor="text2" w:themeShade="BF"/>
      <w:spacing w:val="5"/>
      <w:kern w:val="28"/>
      <w:sz w:val="52"/>
      <w:szCs w:val="52"/>
    </w:rPr>
  </w:style>
  <w:style w:type="character" w:styleId="Hervorhebung">
    <w:name w:val="Emphasis"/>
    <w:basedOn w:val="Absatz-Standardschriftart"/>
    <w:uiPriority w:val="20"/>
    <w:qFormat/>
    <w:rsid w:val="00266045"/>
    <w:rPr>
      <w:i/>
      <w:iCs/>
    </w:rPr>
  </w:style>
  <w:style w:type="paragraph" w:styleId="Untertitel">
    <w:name w:val="Subtitle"/>
    <w:basedOn w:val="Standard"/>
    <w:next w:val="Standard"/>
    <w:link w:val="UntertitelZchn"/>
    <w:uiPriority w:val="11"/>
    <w:qFormat/>
    <w:rsid w:val="002660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66045"/>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266045"/>
    <w:rPr>
      <w:color w:val="0000FF" w:themeColor="hyperlink"/>
      <w:u w:val="single"/>
    </w:rPr>
  </w:style>
  <w:style w:type="paragraph" w:styleId="Kopfzeile">
    <w:name w:val="header"/>
    <w:basedOn w:val="Standard"/>
    <w:link w:val="KopfzeileZchn"/>
    <w:uiPriority w:val="99"/>
    <w:unhideWhenUsed/>
    <w:rsid w:val="005F4A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4A84"/>
  </w:style>
  <w:style w:type="paragraph" w:styleId="Fuzeile">
    <w:name w:val="footer"/>
    <w:basedOn w:val="Standard"/>
    <w:link w:val="FuzeileZchn"/>
    <w:uiPriority w:val="99"/>
    <w:unhideWhenUsed/>
    <w:rsid w:val="005F4A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4A84"/>
  </w:style>
  <w:style w:type="paragraph" w:styleId="Sprechblasentext">
    <w:name w:val="Balloon Text"/>
    <w:basedOn w:val="Standard"/>
    <w:link w:val="SprechblasentextZchn"/>
    <w:uiPriority w:val="99"/>
    <w:semiHidden/>
    <w:unhideWhenUsed/>
    <w:rsid w:val="005F4A8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4A84"/>
    <w:rPr>
      <w:rFonts w:ascii="Tahoma" w:hAnsi="Tahoma" w:cs="Tahoma"/>
      <w:sz w:val="16"/>
      <w:szCs w:val="16"/>
    </w:rPr>
  </w:style>
  <w:style w:type="character" w:customStyle="1" w:styleId="berschrift1Zchn">
    <w:name w:val="Überschrift 1 Zchn"/>
    <w:basedOn w:val="Absatz-Standardschriftart"/>
    <w:link w:val="berschrift1"/>
    <w:uiPriority w:val="9"/>
    <w:rsid w:val="00485EA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85EAF"/>
    <w:pPr>
      <w:outlineLvl w:val="9"/>
    </w:pPr>
    <w:rPr>
      <w:lang w:eastAsia="de-DE"/>
    </w:rPr>
  </w:style>
  <w:style w:type="paragraph" w:styleId="Verzeichnis1">
    <w:name w:val="toc 1"/>
    <w:basedOn w:val="Standard"/>
    <w:next w:val="Standard"/>
    <w:autoRedefine/>
    <w:uiPriority w:val="39"/>
    <w:unhideWhenUsed/>
    <w:rsid w:val="00485EAF"/>
    <w:pPr>
      <w:spacing w:after="100"/>
    </w:pPr>
    <w:rPr>
      <w:rFonts w:eastAsiaTheme="minorEastAsia"/>
      <w:lang w:eastAsia="de-DE"/>
    </w:rPr>
  </w:style>
  <w:style w:type="character" w:customStyle="1" w:styleId="berschrift2Zchn">
    <w:name w:val="Überschrift 2 Zchn"/>
    <w:basedOn w:val="Absatz-Standardschriftart"/>
    <w:link w:val="berschrift2"/>
    <w:uiPriority w:val="9"/>
    <w:rsid w:val="00AE4D8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74CCD"/>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CF6869"/>
    <w:pPr>
      <w:spacing w:after="100"/>
      <w:ind w:left="220"/>
    </w:pPr>
  </w:style>
  <w:style w:type="paragraph" w:styleId="Verzeichnis3">
    <w:name w:val="toc 3"/>
    <w:basedOn w:val="Standard"/>
    <w:next w:val="Standard"/>
    <w:autoRedefine/>
    <w:uiPriority w:val="39"/>
    <w:unhideWhenUsed/>
    <w:rsid w:val="00CF6869"/>
    <w:pPr>
      <w:spacing w:after="100"/>
      <w:ind w:left="440"/>
    </w:pPr>
  </w:style>
  <w:style w:type="paragraph" w:styleId="KeinLeerraum">
    <w:name w:val="No Spacing"/>
    <w:uiPriority w:val="1"/>
    <w:qFormat/>
    <w:rsid w:val="002571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tzi0815/OpenVoucher" TargetMode="External"/><Relationship Id="rId3" Type="http://schemas.openxmlformats.org/officeDocument/2006/relationships/settings" Target="settings.xml"/><Relationship Id="rId7" Type="http://schemas.openxmlformats.org/officeDocument/2006/relationships/hyperlink" Target="http://www.gnu.org/licenses/fdl-1.3"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59"/>
    <w:rsid w:val="002A2356"/>
    <w:rsid w:val="00DA00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E360917B82646D0902631F7D156CA53">
    <w:name w:val="AE360917B82646D0902631F7D156CA53"/>
    <w:rsid w:val="00DA00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E360917B82646D0902631F7D156CA53">
    <w:name w:val="AE360917B82646D0902631F7D156CA53"/>
    <w:rsid w:val="00DA00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603</Words>
  <Characters>3800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OpenVoucher - Installation instructions</dc:title>
  <dc:creator>Daniel Litzbach</dc:creator>
  <cp:lastModifiedBy>Daniel Litzbach</cp:lastModifiedBy>
  <cp:revision>22</cp:revision>
  <dcterms:created xsi:type="dcterms:W3CDTF">2013-11-01T09:07:00Z</dcterms:created>
  <dcterms:modified xsi:type="dcterms:W3CDTF">2013-11-01T10:48:00Z</dcterms:modified>
</cp:coreProperties>
</file>