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DED5" w14:textId="7679E70E" w:rsidR="00BA3D14" w:rsidRDefault="00BA3D14">
      <w:r>
        <w:t>Group 7 Monday 31th progress</w:t>
      </w:r>
    </w:p>
    <w:p w14:paraId="3DA1F1EE" w14:textId="3ECCB018" w:rsidR="00BA3D14" w:rsidRDefault="00BA3D14">
      <w:r>
        <w:t>This Monday, we updated our application such that it meets the requirement of using all the instructions. We also created an instruction format, and worked on our qsf file. We buil</w:t>
      </w:r>
      <w:r w:rsidR="00A05CA7">
        <w:t>t</w:t>
      </w:r>
      <w:r>
        <w:t xml:space="preserve"> a crude memory model and debugging mode. Lastly, we started with the translati</w:t>
      </w:r>
      <w:r w:rsidR="003955D1">
        <w:t>on</w:t>
      </w:r>
      <w:r>
        <w:t xml:space="preserve"> of the global data path schematic into VHDL code. </w:t>
      </w:r>
      <w:r w:rsidR="004D6EB5">
        <w:t>So far, we have not come across massive road blocks.</w:t>
      </w:r>
    </w:p>
    <w:sectPr w:rsidR="00BA3D1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MDEwNDIxNDM0NTJW0lEKTi0uzszPAykwrAUAmk9jCywAAAA="/>
  </w:docVars>
  <w:rsids>
    <w:rsidRoot w:val="00BA3D14"/>
    <w:rsid w:val="003955D1"/>
    <w:rsid w:val="004D6EB5"/>
    <w:rsid w:val="00A05CA7"/>
    <w:rsid w:val="00A401B8"/>
    <w:rsid w:val="00BA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DB05"/>
  <w15:chartTrackingRefBased/>
  <w15:docId w15:val="{E93E57DD-CD7D-4C20-A00B-B2E657F4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Redeker, S. (Stach, Student B-EE)</dc:creator>
  <cp:keywords/>
  <dc:description/>
  <cp:lastModifiedBy>Redeker, S. (Stach, Student B-EE)</cp:lastModifiedBy>
  <cp:revision>5</cp:revision>
  <dcterms:created xsi:type="dcterms:W3CDTF">2022-10-31T15:33:00Z</dcterms:created>
  <dcterms:modified xsi:type="dcterms:W3CDTF">2022-10-31T15:53:00Z</dcterms:modified>
</cp:coreProperties>
</file>