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5676" w:rsidRDefault="00446484" w:rsidP="00446484">
      <w:pPr>
        <w:rPr>
          <w:rFonts w:ascii="Verdana" w:hAnsi="Verdana"/>
          <w:b/>
          <w:sz w:val="28"/>
          <w:lang w:val="en-GB"/>
        </w:rPr>
      </w:pPr>
      <w:r w:rsidRPr="00446484">
        <w:rPr>
          <w:rFonts w:ascii="Verdana" w:hAnsi="Verdana"/>
          <w:b/>
          <w:sz w:val="28"/>
          <w:highlight w:val="yellow"/>
          <w:lang w:val="en-GB"/>
        </w:rPr>
        <w:t>Logistics Regression</w:t>
      </w:r>
    </w:p>
    <w:p w:rsidR="00446484" w:rsidRDefault="00446484" w:rsidP="00446484">
      <w:pPr>
        <w:rPr>
          <w:rFonts w:ascii="Verdana" w:hAnsi="Verdana"/>
          <w:b/>
          <w:sz w:val="28"/>
          <w:lang w:val="en-GB"/>
        </w:rPr>
      </w:pPr>
    </w:p>
    <w:p w:rsidR="00A03CC3" w:rsidRDefault="00A03CC3" w:rsidP="00A03CC3">
      <w:pPr>
        <w:shd w:val="clear" w:color="auto" w:fill="FFFFFF"/>
        <w:spacing w:before="120" w:after="360" w:line="401" w:lineRule="atLeast"/>
        <w:rPr>
          <w:rFonts w:ascii="Arial" w:eastAsia="Times New Roman" w:hAnsi="Arial" w:cs="Arial"/>
          <w:color w:val="666666"/>
          <w:sz w:val="27"/>
          <w:szCs w:val="27"/>
          <w:lang w:eastAsia="en-IN"/>
        </w:rPr>
      </w:pPr>
      <w:r w:rsidRPr="00A03CC3">
        <w:rPr>
          <w:rFonts w:ascii="Arial" w:eastAsia="Times New Roman" w:hAnsi="Arial" w:cs="Arial"/>
          <w:color w:val="666666"/>
          <w:sz w:val="27"/>
          <w:szCs w:val="27"/>
          <w:lang w:eastAsia="en-IN"/>
        </w:rPr>
        <w:t>Logistic regression is a statistical analysis method to predict a binary outcome, such as yes or no, based on prior observations of a data set.</w:t>
      </w:r>
    </w:p>
    <w:p w:rsidR="00A03CC3" w:rsidRDefault="00A03CC3" w:rsidP="00A03CC3">
      <w:pPr>
        <w:shd w:val="clear" w:color="auto" w:fill="FFFFFF"/>
        <w:spacing w:before="120" w:after="360" w:line="401" w:lineRule="atLeast"/>
        <w:rPr>
          <w:rFonts w:ascii="Arial" w:hAnsi="Arial" w:cs="Arial"/>
          <w:color w:val="666666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666666"/>
          <w:sz w:val="27"/>
          <w:szCs w:val="27"/>
          <w:shd w:val="clear" w:color="auto" w:fill="FFFFFF"/>
        </w:rPr>
        <w:t>A logistic regression model predicts a </w:t>
      </w:r>
      <w:r w:rsidRPr="00A03CC3">
        <w:rPr>
          <w:rFonts w:ascii="Arial" w:hAnsi="Arial" w:cs="Arial"/>
          <w:sz w:val="27"/>
          <w:szCs w:val="27"/>
          <w:shd w:val="clear" w:color="auto" w:fill="FFFFFF"/>
        </w:rPr>
        <w:t>dependent data variable</w:t>
      </w:r>
      <w:r>
        <w:rPr>
          <w:rFonts w:ascii="Arial" w:hAnsi="Arial" w:cs="Arial"/>
          <w:color w:val="666666"/>
          <w:sz w:val="27"/>
          <w:szCs w:val="27"/>
          <w:shd w:val="clear" w:color="auto" w:fill="FFFFFF"/>
        </w:rPr>
        <w:t> by analyzing the relationship between one or more existing independent variables. For example, a logistic regression could be used to predict whether a political candidate will win or lose an election or whether a high school student will be admitted or not to a particular college. These binary outcomes allow straightforward decisions between two alternatives.</w:t>
      </w:r>
    </w:p>
    <w:p w:rsidR="00A03CC3" w:rsidRDefault="009F2D77" w:rsidP="00A03CC3">
      <w:pPr>
        <w:shd w:val="clear" w:color="auto" w:fill="FFFFFF"/>
        <w:spacing w:before="120" w:after="360" w:line="401" w:lineRule="atLeast"/>
        <w:rPr>
          <w:rFonts w:ascii="Arial" w:hAnsi="Arial" w:cs="Arial"/>
          <w:color w:val="666666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666666"/>
          <w:sz w:val="27"/>
          <w:szCs w:val="27"/>
          <w:shd w:val="clear" w:color="auto" w:fill="FFFFFF"/>
        </w:rPr>
        <w:t>Probability is the likelyhood or chance of event occuring. The number of way of achieving success. The total number of possible outcome.</w:t>
      </w:r>
    </w:p>
    <w:p w:rsidR="009F2D77" w:rsidRPr="009F2D77" w:rsidRDefault="009F2D77" w:rsidP="009F2D77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9F2D77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In binary classification, the dependent variable (also called the target variable) can take only two possible values, typically represented as 0 and 1. The logistic regression model predicts the probability that the dependent variable will be 1, given the values of the independent variables.</w:t>
      </w:r>
    </w:p>
    <w:p w:rsidR="009F2D77" w:rsidRPr="009F2D77" w:rsidRDefault="009F2D77" w:rsidP="009F2D77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9F2D77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The logistic regression model equation is as follows:</w:t>
      </w:r>
    </w:p>
    <w:p w:rsidR="009F2D77" w:rsidRPr="009F2D77" w:rsidRDefault="009F2D77" w:rsidP="009F2D77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9F2D77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p = 1 / (1 + e^(-z))</w:t>
      </w:r>
    </w:p>
    <w:p w:rsidR="009F2D77" w:rsidRDefault="009F2D77" w:rsidP="009F2D77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9F2D77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where:</w:t>
      </w:r>
    </w:p>
    <w:p w:rsidR="002168EA" w:rsidRPr="002168EA" w:rsidRDefault="002168EA" w:rsidP="002168EA">
      <w:pPr>
        <w:pStyle w:val="ListParagraph"/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2168EA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p is the probability of the dependent variable being 1,</w:t>
      </w:r>
    </w:p>
    <w:p w:rsidR="002168EA" w:rsidRPr="002168EA" w:rsidRDefault="002168EA" w:rsidP="002168EA">
      <w:pPr>
        <w:pStyle w:val="ListParagraph"/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2168EA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z is the linear combination of the independent variables and their corresponding coefficients.</w:t>
      </w:r>
    </w:p>
    <w:p w:rsidR="009F2D77" w:rsidRDefault="008A159C" w:rsidP="00A03CC3">
      <w:pPr>
        <w:shd w:val="clear" w:color="auto" w:fill="FFFFFF"/>
        <w:spacing w:before="120" w:after="360" w:line="401" w:lineRule="atLeast"/>
        <w:rPr>
          <w:rFonts w:ascii="Arial" w:eastAsia="Times New Roman" w:hAnsi="Arial" w:cs="Arial"/>
          <w:color w:val="666666"/>
          <w:sz w:val="27"/>
          <w:szCs w:val="27"/>
          <w:lang w:eastAsia="en-IN"/>
        </w:rPr>
      </w:pPr>
      <w:r>
        <w:rPr>
          <w:rFonts w:ascii="Arial" w:eastAsia="Times New Roman" w:hAnsi="Arial" w:cs="Arial"/>
          <w:noProof/>
          <w:color w:val="666666"/>
          <w:sz w:val="27"/>
          <w:szCs w:val="27"/>
          <w:lang w:val="en-US"/>
        </w:rPr>
        <w:drawing>
          <wp:inline distT="0" distB="0" distL="0" distR="0">
            <wp:extent cx="3740150" cy="1598245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1359" cy="160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59C" w:rsidRDefault="008A159C" w:rsidP="00A03CC3">
      <w:pPr>
        <w:shd w:val="clear" w:color="auto" w:fill="FFFFFF"/>
        <w:spacing w:before="120" w:after="360" w:line="401" w:lineRule="atLeast"/>
        <w:rPr>
          <w:rFonts w:ascii="Arial" w:eastAsia="Times New Roman" w:hAnsi="Arial" w:cs="Arial"/>
          <w:color w:val="666666"/>
          <w:sz w:val="27"/>
          <w:szCs w:val="27"/>
          <w:lang w:eastAsia="en-IN"/>
        </w:rPr>
      </w:pPr>
    </w:p>
    <w:p w:rsidR="00F6206D" w:rsidRDefault="00F6206D" w:rsidP="00A03CC3">
      <w:pPr>
        <w:shd w:val="clear" w:color="auto" w:fill="FFFFFF"/>
        <w:spacing w:before="120" w:after="360" w:line="401" w:lineRule="atLeast"/>
        <w:rPr>
          <w:rFonts w:ascii="Arial" w:eastAsia="Times New Roman" w:hAnsi="Arial" w:cs="Arial"/>
          <w:color w:val="666666"/>
          <w:sz w:val="27"/>
          <w:szCs w:val="27"/>
          <w:lang w:eastAsia="en-IN"/>
        </w:rPr>
      </w:pPr>
      <w:bookmarkStart w:id="0" w:name="_GoBack"/>
      <w:bookmarkEnd w:id="0"/>
      <w:r>
        <w:rPr>
          <w:rFonts w:ascii="Arial" w:eastAsia="Times New Roman" w:hAnsi="Arial" w:cs="Arial"/>
          <w:color w:val="666666"/>
          <w:sz w:val="27"/>
          <w:szCs w:val="27"/>
          <w:lang w:eastAsia="en-IN"/>
        </w:rPr>
        <w:lastRenderedPageBreak/>
        <w:t>Create and load dataset</w:t>
      </w:r>
    </w:p>
    <w:p w:rsidR="00F6206D" w:rsidRPr="00F6206D" w:rsidRDefault="00F6206D" w:rsidP="00F620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620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620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numpy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620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620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</w:p>
    <w:p w:rsidR="00F6206D" w:rsidRPr="00F6206D" w:rsidRDefault="00F6206D" w:rsidP="00F620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620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620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matplotlib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620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pyplot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620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620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</w:p>
    <w:p w:rsidR="00F6206D" w:rsidRPr="00F6206D" w:rsidRDefault="00F6206D" w:rsidP="00F620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620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620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pandas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620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620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</w:p>
    <w:p w:rsidR="00F6206D" w:rsidRDefault="00F6206D" w:rsidP="00A03CC3">
      <w:pPr>
        <w:shd w:val="clear" w:color="auto" w:fill="FFFFFF"/>
        <w:spacing w:before="120" w:after="360" w:line="401" w:lineRule="atLeast"/>
        <w:rPr>
          <w:rFonts w:ascii="Arial" w:eastAsia="Times New Roman" w:hAnsi="Arial" w:cs="Arial"/>
          <w:color w:val="666666"/>
          <w:sz w:val="27"/>
          <w:szCs w:val="27"/>
          <w:lang w:eastAsia="en-IN"/>
        </w:rPr>
      </w:pPr>
    </w:p>
    <w:p w:rsidR="00F6206D" w:rsidRPr="00F6206D" w:rsidRDefault="00F6206D" w:rsidP="00F620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620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dataset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620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pd.read_csv(</w:t>
      </w:r>
      <w:r w:rsidRPr="00F620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'LR.csv'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F6206D" w:rsidRPr="00F6206D" w:rsidRDefault="00F6206D" w:rsidP="00F620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6206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X</w:t>
      </w:r>
      <w:r w:rsidRPr="00F620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620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dataset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.iloc[:,[</w:t>
      </w:r>
      <w:r w:rsidRPr="00F620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F620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]].values</w:t>
      </w:r>
    </w:p>
    <w:p w:rsidR="00F6206D" w:rsidRPr="00F6206D" w:rsidRDefault="00F6206D" w:rsidP="00F620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620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F620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620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dataset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.iloc[:,</w:t>
      </w:r>
      <w:r w:rsidRPr="00F620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].values</w:t>
      </w:r>
    </w:p>
    <w:p w:rsidR="00F6206D" w:rsidRDefault="00F6206D" w:rsidP="00A03CC3">
      <w:pPr>
        <w:shd w:val="clear" w:color="auto" w:fill="FFFFFF"/>
        <w:spacing w:before="120" w:after="360" w:line="401" w:lineRule="atLeast"/>
        <w:rPr>
          <w:rFonts w:ascii="Arial" w:eastAsia="Times New Roman" w:hAnsi="Arial" w:cs="Arial"/>
          <w:color w:val="666666"/>
          <w:sz w:val="27"/>
          <w:szCs w:val="27"/>
          <w:lang w:eastAsia="en-IN"/>
        </w:rPr>
      </w:pPr>
    </w:p>
    <w:p w:rsidR="00F6206D" w:rsidRPr="00F6206D" w:rsidRDefault="00F6206D" w:rsidP="00F620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620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620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sklearn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620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model_selection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620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620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train_test_split</w:t>
      </w:r>
    </w:p>
    <w:p w:rsidR="00F6206D" w:rsidRPr="00F6206D" w:rsidRDefault="00F6206D" w:rsidP="00F620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620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X_train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620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X_test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620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y_train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620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y_test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620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620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train_test_split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(X,y,</w:t>
      </w:r>
      <w:r w:rsidRPr="00F620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test_size</w:t>
      </w:r>
      <w:r w:rsidRPr="00F620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620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0.25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620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random_state</w:t>
      </w:r>
      <w:r w:rsidRPr="00F620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620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F6206D" w:rsidRDefault="00F6206D" w:rsidP="00A03CC3">
      <w:pPr>
        <w:shd w:val="clear" w:color="auto" w:fill="FFFFFF"/>
        <w:spacing w:before="120" w:after="360" w:line="401" w:lineRule="atLeast"/>
        <w:rPr>
          <w:rFonts w:ascii="Arial" w:eastAsia="Times New Roman" w:hAnsi="Arial" w:cs="Arial"/>
          <w:color w:val="666666"/>
          <w:sz w:val="27"/>
          <w:szCs w:val="27"/>
          <w:lang w:eastAsia="en-IN"/>
        </w:rPr>
      </w:pPr>
    </w:p>
    <w:p w:rsidR="00F6206D" w:rsidRPr="00F6206D" w:rsidRDefault="00F6206D" w:rsidP="00F620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620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620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sklearn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620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preprocessing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620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620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StandardScaler</w:t>
      </w:r>
    </w:p>
    <w:p w:rsidR="00F6206D" w:rsidRPr="00F6206D" w:rsidRDefault="00F6206D" w:rsidP="00F620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620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620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620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StandardScaler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F6206D" w:rsidRPr="00F6206D" w:rsidRDefault="00F6206D" w:rsidP="00F620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620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X_train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620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620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620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fit_transform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(X_train)</w:t>
      </w:r>
    </w:p>
    <w:p w:rsidR="00F6206D" w:rsidRPr="00F6206D" w:rsidRDefault="00F6206D" w:rsidP="00F620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620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X_test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620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620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620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transform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(X_test)</w:t>
      </w:r>
    </w:p>
    <w:p w:rsidR="00F6206D" w:rsidRDefault="00F6206D" w:rsidP="00A03CC3">
      <w:pPr>
        <w:shd w:val="clear" w:color="auto" w:fill="FFFFFF"/>
        <w:spacing w:before="120" w:after="360" w:line="401" w:lineRule="atLeast"/>
        <w:rPr>
          <w:rFonts w:ascii="Arial" w:eastAsia="Times New Roman" w:hAnsi="Arial" w:cs="Arial"/>
          <w:color w:val="666666"/>
          <w:sz w:val="27"/>
          <w:szCs w:val="27"/>
          <w:lang w:eastAsia="en-IN"/>
        </w:rPr>
      </w:pPr>
    </w:p>
    <w:p w:rsidR="00F6206D" w:rsidRPr="00F6206D" w:rsidRDefault="00F6206D" w:rsidP="00F620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620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620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sklearn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620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linear_model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620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620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LogisticRegression</w:t>
      </w:r>
    </w:p>
    <w:p w:rsidR="00F6206D" w:rsidRPr="00F6206D" w:rsidRDefault="00F6206D" w:rsidP="00F620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620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classifer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620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620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LogisticRegression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620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random_state</w:t>
      </w:r>
      <w:r w:rsidRPr="00F620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620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F6206D" w:rsidRPr="00F6206D" w:rsidRDefault="00F6206D" w:rsidP="00F620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620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classifer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620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fit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(X_train,y_train)</w:t>
      </w:r>
    </w:p>
    <w:p w:rsidR="00F6206D" w:rsidRDefault="00F6206D" w:rsidP="00A03CC3">
      <w:pPr>
        <w:shd w:val="clear" w:color="auto" w:fill="FFFFFF"/>
        <w:spacing w:before="120" w:after="360" w:line="401" w:lineRule="atLeast"/>
        <w:rPr>
          <w:rFonts w:ascii="Arial" w:eastAsia="Times New Roman" w:hAnsi="Arial" w:cs="Arial"/>
          <w:color w:val="666666"/>
          <w:sz w:val="27"/>
          <w:szCs w:val="27"/>
          <w:lang w:eastAsia="en-IN"/>
        </w:rPr>
      </w:pPr>
    </w:p>
    <w:p w:rsidR="00F6206D" w:rsidRPr="00F6206D" w:rsidRDefault="00F6206D" w:rsidP="00F620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620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y_pred</w:t>
      </w:r>
      <w:r w:rsidRPr="00F620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classifer.predict(X_test)</w:t>
      </w:r>
    </w:p>
    <w:p w:rsidR="00F6206D" w:rsidRDefault="00F6206D" w:rsidP="00A03CC3">
      <w:pPr>
        <w:shd w:val="clear" w:color="auto" w:fill="FFFFFF"/>
        <w:spacing w:before="120" w:after="360" w:line="401" w:lineRule="atLeast"/>
        <w:rPr>
          <w:rFonts w:ascii="Arial" w:eastAsia="Times New Roman" w:hAnsi="Arial" w:cs="Arial"/>
          <w:color w:val="666666"/>
          <w:sz w:val="27"/>
          <w:szCs w:val="27"/>
          <w:lang w:eastAsia="en-IN"/>
        </w:rPr>
      </w:pPr>
    </w:p>
    <w:p w:rsidR="00F6206D" w:rsidRPr="00F6206D" w:rsidRDefault="00F6206D" w:rsidP="00F620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620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620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sklearn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620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metrics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620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620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confusion_matrix</w:t>
      </w:r>
    </w:p>
    <w:p w:rsidR="00F6206D" w:rsidRPr="00F6206D" w:rsidRDefault="00F6206D" w:rsidP="00F620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620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cm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620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620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confusion_matrix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(y_test,y_pred)</w:t>
      </w:r>
    </w:p>
    <w:p w:rsidR="00F6206D" w:rsidRDefault="00F6206D" w:rsidP="00A03CC3">
      <w:pPr>
        <w:shd w:val="clear" w:color="auto" w:fill="FFFFFF"/>
        <w:spacing w:before="120" w:after="360" w:line="401" w:lineRule="atLeast"/>
        <w:rPr>
          <w:rFonts w:ascii="Arial" w:eastAsia="Times New Roman" w:hAnsi="Arial" w:cs="Arial"/>
          <w:color w:val="666666"/>
          <w:sz w:val="27"/>
          <w:szCs w:val="27"/>
          <w:lang w:eastAsia="en-IN"/>
        </w:rPr>
      </w:pPr>
    </w:p>
    <w:p w:rsidR="00F6206D" w:rsidRPr="00F6206D" w:rsidRDefault="00F6206D" w:rsidP="00F620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620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620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sklearn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620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metrics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620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620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accuracy_score</w:t>
      </w:r>
    </w:p>
    <w:p w:rsidR="00F6206D" w:rsidRPr="00F6206D" w:rsidRDefault="00F6206D" w:rsidP="00F620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620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accuracy_score</w:t>
      </w:r>
      <w:r w:rsidRPr="00F620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(y_test,y_pred)</w:t>
      </w:r>
    </w:p>
    <w:p w:rsidR="00F6206D" w:rsidRDefault="00F6206D" w:rsidP="00A03CC3">
      <w:pPr>
        <w:shd w:val="clear" w:color="auto" w:fill="FFFFFF"/>
        <w:spacing w:before="120" w:after="360" w:line="401" w:lineRule="atLeast"/>
        <w:rPr>
          <w:rFonts w:ascii="Arial" w:eastAsia="Times New Roman" w:hAnsi="Arial" w:cs="Arial"/>
          <w:color w:val="666666"/>
          <w:sz w:val="27"/>
          <w:szCs w:val="27"/>
          <w:lang w:eastAsia="en-IN"/>
        </w:rPr>
      </w:pPr>
    </w:p>
    <w:p w:rsidR="00F6206D" w:rsidRDefault="00F6206D" w:rsidP="00A03CC3">
      <w:pPr>
        <w:shd w:val="clear" w:color="auto" w:fill="FFFFFF"/>
        <w:spacing w:before="120" w:after="360" w:line="401" w:lineRule="atLeast"/>
        <w:rPr>
          <w:rFonts w:ascii="Arial" w:eastAsia="Times New Roman" w:hAnsi="Arial" w:cs="Arial"/>
          <w:color w:val="666666"/>
          <w:sz w:val="27"/>
          <w:szCs w:val="27"/>
          <w:lang w:eastAsia="en-IN"/>
        </w:rPr>
      </w:pPr>
    </w:p>
    <w:p w:rsidR="00F6206D" w:rsidRPr="00A03CC3" w:rsidRDefault="00F6206D" w:rsidP="00A03CC3">
      <w:pPr>
        <w:shd w:val="clear" w:color="auto" w:fill="FFFFFF"/>
        <w:spacing w:before="120" w:after="360" w:line="401" w:lineRule="atLeast"/>
        <w:rPr>
          <w:rFonts w:ascii="Arial" w:eastAsia="Times New Roman" w:hAnsi="Arial" w:cs="Arial"/>
          <w:color w:val="666666"/>
          <w:sz w:val="27"/>
          <w:szCs w:val="27"/>
          <w:lang w:eastAsia="en-IN"/>
        </w:rPr>
      </w:pPr>
    </w:p>
    <w:p w:rsidR="00446484" w:rsidRPr="00446484" w:rsidRDefault="00446484" w:rsidP="00446484">
      <w:pPr>
        <w:rPr>
          <w:rFonts w:ascii="Verdana" w:hAnsi="Verdana"/>
          <w:b/>
          <w:sz w:val="28"/>
          <w:lang w:val="en-GB"/>
        </w:rPr>
      </w:pPr>
    </w:p>
    <w:sectPr w:rsidR="00446484" w:rsidRPr="004464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D4119E"/>
    <w:multiLevelType w:val="multilevel"/>
    <w:tmpl w:val="3F7A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7311D1C"/>
    <w:multiLevelType w:val="hybridMultilevel"/>
    <w:tmpl w:val="FB8AA2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E40"/>
    <w:rsid w:val="002168EA"/>
    <w:rsid w:val="003937A9"/>
    <w:rsid w:val="00446484"/>
    <w:rsid w:val="00504654"/>
    <w:rsid w:val="005B4B7F"/>
    <w:rsid w:val="008A159C"/>
    <w:rsid w:val="00931E40"/>
    <w:rsid w:val="00935E0C"/>
    <w:rsid w:val="009F2D77"/>
    <w:rsid w:val="00A03CC3"/>
    <w:rsid w:val="00A45676"/>
    <w:rsid w:val="00F62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7F97DD-2ADD-495B-A4BF-E08874D5C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5E0C"/>
  </w:style>
  <w:style w:type="paragraph" w:styleId="Heading1">
    <w:name w:val="heading 1"/>
    <w:basedOn w:val="Normal"/>
    <w:link w:val="Heading1Char"/>
    <w:uiPriority w:val="9"/>
    <w:qFormat/>
    <w:rsid w:val="00935E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5E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5E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E0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E0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35E0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35E0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E0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Strong">
    <w:name w:val="Strong"/>
    <w:basedOn w:val="DefaultParagraphFont"/>
    <w:uiPriority w:val="22"/>
    <w:qFormat/>
    <w:rsid w:val="00935E0C"/>
    <w:rPr>
      <w:b/>
      <w:bCs/>
    </w:rPr>
  </w:style>
  <w:style w:type="character" w:styleId="Emphasis">
    <w:name w:val="Emphasis"/>
    <w:basedOn w:val="DefaultParagraphFont"/>
    <w:uiPriority w:val="20"/>
    <w:qFormat/>
    <w:rsid w:val="00935E0C"/>
    <w:rPr>
      <w:i/>
      <w:iCs/>
    </w:rPr>
  </w:style>
  <w:style w:type="paragraph" w:styleId="NoSpacing">
    <w:name w:val="No Spacing"/>
    <w:uiPriority w:val="1"/>
    <w:qFormat/>
    <w:rsid w:val="00935E0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35E0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03C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A03CC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33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5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8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1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4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2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74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73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7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4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89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7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3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8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1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15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7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6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84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71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3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0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37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9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4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91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2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44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3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08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9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5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76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32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8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55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7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5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5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05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6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20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0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9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5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90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3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4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8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8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20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9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7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5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7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77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85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0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9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9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4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3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1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2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4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2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16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8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0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0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1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0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2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19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02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7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8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6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60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74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7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0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8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2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3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58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2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43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0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02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0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2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33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5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57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7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56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3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creative</dc:creator>
  <cp:keywords/>
  <dc:description/>
  <cp:lastModifiedBy>1</cp:lastModifiedBy>
  <cp:revision>10</cp:revision>
  <dcterms:created xsi:type="dcterms:W3CDTF">2023-07-17T07:35:00Z</dcterms:created>
  <dcterms:modified xsi:type="dcterms:W3CDTF">2024-01-03T03:46:00Z</dcterms:modified>
</cp:coreProperties>
</file>