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6796" w14:textId="63BD88F6" w:rsidR="00EB5BE4" w:rsidRDefault="00EB5BE4" w:rsidP="00EB5BE4">
      <w:pPr>
        <w:jc w:val="center"/>
        <w:rPr>
          <w:b/>
          <w:sz w:val="32"/>
          <w:lang w:eastAsia="zh-CN"/>
        </w:rPr>
      </w:pPr>
      <w:r>
        <w:rPr>
          <w:rFonts w:hint="eastAsia"/>
          <w:b/>
          <w:sz w:val="32"/>
          <w:lang w:eastAsia="zh-CN"/>
        </w:rPr>
        <w:t xml:space="preserve">  </w:t>
      </w:r>
      <w:r>
        <w:rPr>
          <w:b/>
          <w:sz w:val="32"/>
        </w:rPr>
        <w:t>INFO5995 Assignment 1</w:t>
      </w:r>
      <w:r>
        <w:rPr>
          <w:b/>
          <w:sz w:val="32"/>
        </w:rPr>
        <w:br/>
        <w:t>Task 3、4</w:t>
      </w:r>
      <w:r>
        <w:rPr>
          <w:rFonts w:hint="eastAsia"/>
          <w:b/>
          <w:sz w:val="32"/>
          <w:lang w:eastAsia="zh-CN"/>
        </w:rPr>
        <w:t>部分</w:t>
      </w:r>
    </w:p>
    <w:p w14:paraId="737204CC" w14:textId="2B7FC66E" w:rsidR="00AE2F64" w:rsidRDefault="00AE2F64" w:rsidP="00AE2F64">
      <w:pPr>
        <w:rPr>
          <w:rFonts w:hint="eastAsia"/>
          <w:lang w:eastAsia="zh-CN"/>
        </w:rPr>
      </w:pPr>
      <w:r>
        <w:rPr>
          <w:rFonts w:hint="eastAsia"/>
          <w:b/>
          <w:sz w:val="32"/>
          <w:lang w:eastAsia="zh-CN"/>
        </w:rPr>
        <w:t>Task3:</w:t>
      </w:r>
    </w:p>
    <w:p w14:paraId="263D48DD" w14:textId="5534B70E" w:rsidR="00EB5BE4" w:rsidRPr="00EB5BE4" w:rsidRDefault="00EB5BE4" w:rsidP="00EB5BE4">
      <w:pPr>
        <w:pStyle w:val="ListParagraph"/>
        <w:numPr>
          <w:ilvl w:val="0"/>
          <w:numId w:val="1"/>
        </w:numPr>
        <w:rPr>
          <w:rFonts w:hint="eastAsia"/>
          <w:lang w:eastAsia="zh-CN"/>
        </w:rPr>
      </w:pPr>
      <w:r w:rsidRPr="00EB5BE4">
        <w:rPr>
          <w:lang w:eastAsia="zh-CN"/>
        </w:rPr>
        <w:t>Keyword Static Analysis Table</w:t>
      </w:r>
    </w:p>
    <w:p w14:paraId="4453FCED" w14:textId="6DB64629" w:rsidR="00EB5BE4" w:rsidRDefault="00EB5BE4">
      <w:pPr>
        <w:rPr>
          <w:lang w:eastAsia="zh-CN"/>
        </w:rPr>
      </w:pPr>
      <w:r>
        <w:rPr>
          <w:noProof/>
          <w14:ligatures w14:val="standardContextual"/>
        </w:rPr>
        <w:drawing>
          <wp:inline distT="0" distB="0" distL="0" distR="0" wp14:anchorId="04AE7C9F" wp14:editId="01B388E5">
            <wp:extent cx="4062596" cy="3651250"/>
            <wp:effectExtent l="0" t="0" r="0" b="6350"/>
            <wp:docPr id="4949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77761" name=""/>
                    <pic:cNvPicPr/>
                  </pic:nvPicPr>
                  <pic:blipFill>
                    <a:blip r:embed="rId5"/>
                    <a:stretch>
                      <a:fillRect/>
                    </a:stretch>
                  </pic:blipFill>
                  <pic:spPr>
                    <a:xfrm>
                      <a:off x="0" y="0"/>
                      <a:ext cx="4069332" cy="3657304"/>
                    </a:xfrm>
                    <a:prstGeom prst="rect">
                      <a:avLst/>
                    </a:prstGeom>
                  </pic:spPr>
                </pic:pic>
              </a:graphicData>
            </a:graphic>
          </wp:inline>
        </w:drawing>
      </w:r>
    </w:p>
    <w:p w14:paraId="272FFE33" w14:textId="77777777" w:rsidR="00477ABB" w:rsidRDefault="00477ABB">
      <w:pPr>
        <w:rPr>
          <w:lang w:eastAsia="zh-CN"/>
        </w:rPr>
      </w:pPr>
    </w:p>
    <w:p w14:paraId="5E54C299" w14:textId="4D35A3C7" w:rsidR="00AE2F64" w:rsidRDefault="00AE2F64" w:rsidP="00AE2F64">
      <w:pPr>
        <w:pStyle w:val="ListParagraph"/>
        <w:numPr>
          <w:ilvl w:val="0"/>
          <w:numId w:val="1"/>
        </w:numPr>
        <w:rPr>
          <w:lang w:eastAsia="zh-CN"/>
        </w:rPr>
      </w:pPr>
      <w:r>
        <w:rPr>
          <w:rFonts w:hint="eastAsia"/>
          <w:lang w:eastAsia="zh-CN"/>
        </w:rPr>
        <w:t xml:space="preserve">Random </w:t>
      </w:r>
      <w:r w:rsidRPr="00AE2F64">
        <w:rPr>
          <w:lang w:eastAsia="zh-CN"/>
        </w:rPr>
        <w:t>Keyword Analysis</w:t>
      </w:r>
      <w:r w:rsidR="00396890">
        <w:rPr>
          <w:rFonts w:hint="eastAsia"/>
          <w:lang w:eastAsia="zh-CN"/>
        </w:rPr>
        <w:t xml:space="preserve"> (</w:t>
      </w:r>
      <w:r w:rsidR="00396890" w:rsidRPr="00396890">
        <w:rPr>
          <w:lang w:eastAsia="zh-CN"/>
        </w:rPr>
        <w:t>Potential Vulnerability</w:t>
      </w:r>
      <w:r w:rsidR="00396890">
        <w:rPr>
          <w:rFonts w:hint="eastAsia"/>
          <w:lang w:eastAsia="zh-CN"/>
        </w:rPr>
        <w:t>)</w:t>
      </w:r>
    </w:p>
    <w:p w14:paraId="4559B813" w14:textId="4702016F" w:rsidR="00AE2F64" w:rsidRDefault="00AE2F64" w:rsidP="00396890">
      <w:pPr>
        <w:pStyle w:val="ListParagraph"/>
        <w:numPr>
          <w:ilvl w:val="1"/>
          <w:numId w:val="1"/>
        </w:numPr>
      </w:pPr>
      <w:r>
        <w:rPr>
          <w:rFonts w:hint="eastAsia"/>
          <w:lang w:eastAsia="zh-CN"/>
        </w:rPr>
        <w:t xml:space="preserve">File: </w:t>
      </w:r>
      <w:r>
        <w:t>MainActivity.java`</w:t>
      </w:r>
      <w:r>
        <w:rPr>
          <w:rFonts w:hint="eastAsia"/>
          <w:lang w:eastAsia="zh-CN"/>
        </w:rPr>
        <w:t xml:space="preserve"> Line:</w:t>
      </w:r>
      <w:r>
        <w:t>17-20</w:t>
      </w:r>
    </w:p>
    <w:p w14:paraId="59BB84C0" w14:textId="6ED90DC2" w:rsidR="00AE2F64" w:rsidRDefault="00D00D89" w:rsidP="00AE2F64">
      <w:pPr>
        <w:rPr>
          <w:lang w:eastAsia="zh-CN"/>
        </w:rPr>
      </w:pPr>
      <w:r w:rsidRPr="00D00D89">
        <w:rPr>
          <w:lang w:eastAsia="zh-CN"/>
        </w:rPr>
        <w:t xml:space="preserve">This code uses the insecure PRNG </w:t>
      </w:r>
      <w:proofErr w:type="spellStart"/>
      <w:proofErr w:type="gramStart"/>
      <w:r w:rsidRPr="00D00D89">
        <w:rPr>
          <w:lang w:eastAsia="zh-CN"/>
        </w:rPr>
        <w:t>java.util</w:t>
      </w:r>
      <w:proofErr w:type="gramEnd"/>
      <w:r w:rsidRPr="00D00D89">
        <w:rPr>
          <w:lang w:eastAsia="zh-CN"/>
        </w:rPr>
        <w:t>.Random</w:t>
      </w:r>
      <w:proofErr w:type="spellEnd"/>
      <w:r w:rsidRPr="00D00D89">
        <w:rPr>
          <w:lang w:eastAsia="zh-CN"/>
        </w:rPr>
        <w:t xml:space="preserve"> and generates an integer between 0 and 99 using `</w:t>
      </w:r>
      <w:proofErr w:type="spellStart"/>
      <w:proofErr w:type="gramStart"/>
      <w:r w:rsidRPr="00D00D89">
        <w:rPr>
          <w:lang w:eastAsia="zh-CN"/>
        </w:rPr>
        <w:t>nextInt</w:t>
      </w:r>
      <w:proofErr w:type="spellEnd"/>
      <w:r w:rsidRPr="00D00D89">
        <w:rPr>
          <w:lang w:eastAsia="zh-CN"/>
        </w:rPr>
        <w:t>(100)`</w:t>
      </w:r>
      <w:proofErr w:type="gramEnd"/>
      <w:r w:rsidRPr="00D00D89">
        <w:rPr>
          <w:lang w:eastAsia="zh-CN"/>
        </w:rPr>
        <w:t xml:space="preserve">, prints it to the log, and then returns it. From a security perspective, this poses a risk of information leakage. However, </w:t>
      </w:r>
      <w:r w:rsidRPr="00D00D89">
        <w:rPr>
          <w:lang w:eastAsia="zh-CN"/>
        </w:rPr>
        <w:lastRenderedPageBreak/>
        <w:t>since this random value is not used for authentication, session establishment, etc., it should be recorded as a vulnerability, but not a core vulnerability.</w:t>
      </w:r>
    </w:p>
    <w:p w14:paraId="2ED289FB" w14:textId="77777777" w:rsidR="00D00D89" w:rsidRDefault="00D00D89" w:rsidP="00AE2F64">
      <w:pPr>
        <w:rPr>
          <w:lang w:eastAsia="zh-CN"/>
        </w:rPr>
      </w:pPr>
    </w:p>
    <w:p w14:paraId="678533AB" w14:textId="7ABD87B5" w:rsidR="00D00D89" w:rsidRDefault="00D00D89" w:rsidP="00D00D89">
      <w:pPr>
        <w:rPr>
          <w:lang w:eastAsia="zh-CN"/>
        </w:rPr>
      </w:pPr>
      <w:r>
        <w:rPr>
          <w:rFonts w:hint="eastAsia"/>
          <w:lang w:eastAsia="zh-CN"/>
        </w:rPr>
        <w:t>2.2 File:</w:t>
      </w:r>
      <w:r>
        <w:t xml:space="preserve"> </w:t>
      </w:r>
      <w:r>
        <w:t>Login.java</w:t>
      </w:r>
      <w:r>
        <w:rPr>
          <w:rFonts w:hint="eastAsia"/>
          <w:lang w:eastAsia="zh-CN"/>
        </w:rPr>
        <w:t xml:space="preserve"> Line:</w:t>
      </w:r>
      <w:r>
        <w:t>183-189</w:t>
      </w:r>
    </w:p>
    <w:p w14:paraId="1CBA59ED" w14:textId="77777777" w:rsidR="00161DA0" w:rsidRDefault="00161DA0" w:rsidP="00161DA0">
      <w:pPr>
        <w:rPr>
          <w:lang w:eastAsia="zh-CN"/>
        </w:rPr>
      </w:pPr>
      <w:r>
        <w:rPr>
          <w:lang w:eastAsia="zh-CN"/>
        </w:rPr>
        <w:t>This method creates a `</w:t>
      </w:r>
      <w:proofErr w:type="spellStart"/>
      <w:proofErr w:type="gramStart"/>
      <w:r>
        <w:rPr>
          <w:lang w:eastAsia="zh-CN"/>
        </w:rPr>
        <w:t>java.util</w:t>
      </w:r>
      <w:proofErr w:type="gramEnd"/>
      <w:r>
        <w:rPr>
          <w:lang w:eastAsia="zh-CN"/>
        </w:rPr>
        <w:t>.Random</w:t>
      </w:r>
      <w:proofErr w:type="spellEnd"/>
      <w:r>
        <w:rPr>
          <w:lang w:eastAsia="zh-CN"/>
        </w:rPr>
        <w:t>` object, loops 16 times, and each time selects a character from uppercase and lowercase letters and numbers using `</w:t>
      </w:r>
      <w:proofErr w:type="spellStart"/>
      <w:proofErr w:type="gramStart"/>
      <w:r>
        <w:rPr>
          <w:lang w:eastAsia="zh-CN"/>
        </w:rPr>
        <w:t>random.nextInt</w:t>
      </w:r>
      <w:proofErr w:type="spellEnd"/>
      <w:proofErr w:type="gramEnd"/>
      <w:r>
        <w:rPr>
          <w:lang w:eastAsia="zh-CN"/>
        </w:rPr>
        <w:t>(</w:t>
      </w:r>
      <w:proofErr w:type="gramStart"/>
      <w:r>
        <w:rPr>
          <w:lang w:eastAsia="zh-CN"/>
        </w:rPr>
        <w:t>62)`</w:t>
      </w:r>
      <w:proofErr w:type="gramEnd"/>
      <w:r>
        <w:rPr>
          <w:lang w:eastAsia="zh-CN"/>
        </w:rPr>
        <w:t>, ultimately concatenating them into a 16-bit session token. Using `</w:t>
      </w:r>
      <w:proofErr w:type="spellStart"/>
      <w:proofErr w:type="gramStart"/>
      <w:r>
        <w:rPr>
          <w:lang w:eastAsia="zh-CN"/>
        </w:rPr>
        <w:t>java.util</w:t>
      </w:r>
      <w:proofErr w:type="gramEnd"/>
      <w:r>
        <w:rPr>
          <w:lang w:eastAsia="zh-CN"/>
        </w:rPr>
        <w:t>.Random</w:t>
      </w:r>
      <w:proofErr w:type="spellEnd"/>
      <w:r>
        <w:rPr>
          <w:lang w:eastAsia="zh-CN"/>
        </w:rPr>
        <w:t>` to generate a session token is insecure. `Random` is a general-purpose pseudo-random number generator, not a cryptographically secure random number generator (CSPRNG) designed for security scenarios. It cannot provide the unpredictability required for secure tokens. Therefore, this allows attackers to predict the token and hijack the session.</w:t>
      </w:r>
    </w:p>
    <w:p w14:paraId="3418A72D" w14:textId="77777777" w:rsidR="00161DA0" w:rsidRDefault="00161DA0" w:rsidP="00161DA0">
      <w:pPr>
        <w:rPr>
          <w:lang w:eastAsia="zh-CN"/>
        </w:rPr>
      </w:pPr>
    </w:p>
    <w:p w14:paraId="62127446" w14:textId="30D234CD" w:rsidR="00D00D89" w:rsidRDefault="00161DA0" w:rsidP="00161DA0">
      <w:pPr>
        <w:rPr>
          <w:lang w:eastAsia="zh-CN"/>
        </w:rPr>
      </w:pPr>
      <w:r>
        <w:rPr>
          <w:lang w:eastAsia="zh-CN"/>
        </w:rPr>
        <w:t>In the code, `</w:t>
      </w:r>
      <w:proofErr w:type="spellStart"/>
      <w:proofErr w:type="gramStart"/>
      <w:r>
        <w:rPr>
          <w:lang w:eastAsia="zh-CN"/>
        </w:rPr>
        <w:t>createSession</w:t>
      </w:r>
      <w:proofErr w:type="spellEnd"/>
      <w:r>
        <w:rPr>
          <w:lang w:eastAsia="zh-CN"/>
        </w:rPr>
        <w:t>(</w:t>
      </w:r>
      <w:proofErr w:type="gramEnd"/>
      <w:r>
        <w:rPr>
          <w:lang w:eastAsia="zh-CN"/>
        </w:rPr>
        <w:t>)` writes the generated token to `</w:t>
      </w:r>
      <w:proofErr w:type="spellStart"/>
      <w:r>
        <w:rPr>
          <w:lang w:eastAsia="zh-CN"/>
        </w:rPr>
        <w:t>SharedPreferences</w:t>
      </w:r>
      <w:proofErr w:type="spellEnd"/>
      <w:r>
        <w:rPr>
          <w:lang w:eastAsia="zh-CN"/>
        </w:rPr>
        <w:t>`, and `</w:t>
      </w:r>
      <w:proofErr w:type="spellStart"/>
      <w:proofErr w:type="gramStart"/>
      <w:r>
        <w:rPr>
          <w:lang w:eastAsia="zh-CN"/>
        </w:rPr>
        <w:t>getSessionToken</w:t>
      </w:r>
      <w:proofErr w:type="spellEnd"/>
      <w:r>
        <w:rPr>
          <w:lang w:eastAsia="zh-CN"/>
        </w:rPr>
        <w:t>(</w:t>
      </w:r>
      <w:proofErr w:type="gramEnd"/>
      <w:r>
        <w:rPr>
          <w:lang w:eastAsia="zh-CN"/>
        </w:rPr>
        <w:t>)` reads this token again. This means that the generated value acts as a **session identifier/login status marker** in the application, thus affecting authentication/session state. Therefore, this is the most critical vulnerability.</w:t>
      </w:r>
    </w:p>
    <w:p w14:paraId="6310B03E" w14:textId="77777777" w:rsidR="0082784D" w:rsidRDefault="0082784D" w:rsidP="00161DA0">
      <w:pPr>
        <w:rPr>
          <w:lang w:eastAsia="zh-CN"/>
        </w:rPr>
      </w:pPr>
    </w:p>
    <w:p w14:paraId="27BE4BFB" w14:textId="77777777" w:rsidR="0082784D" w:rsidRDefault="0082784D" w:rsidP="00161DA0">
      <w:pPr>
        <w:rPr>
          <w:rFonts w:hint="eastAsia"/>
          <w:lang w:eastAsia="zh-CN"/>
        </w:rPr>
      </w:pPr>
    </w:p>
    <w:p w14:paraId="028248B9" w14:textId="6DDF4755" w:rsidR="00AE2F64" w:rsidRDefault="00AE2F64" w:rsidP="00AE2F64">
      <w:pPr>
        <w:rPr>
          <w:rFonts w:hint="eastAsia"/>
          <w:lang w:eastAsia="zh-CN"/>
        </w:rPr>
      </w:pPr>
      <w:r w:rsidRPr="00AE2F64">
        <w:rPr>
          <w:rFonts w:hint="eastAsia"/>
          <w:b/>
          <w:sz w:val="32"/>
          <w:lang w:eastAsia="zh-CN"/>
        </w:rPr>
        <w:lastRenderedPageBreak/>
        <w:t>Task</w:t>
      </w:r>
      <w:r>
        <w:rPr>
          <w:rFonts w:hint="eastAsia"/>
          <w:b/>
          <w:sz w:val="32"/>
          <w:lang w:eastAsia="zh-CN"/>
        </w:rPr>
        <w:t>4</w:t>
      </w:r>
      <w:r w:rsidRPr="00AE2F64">
        <w:rPr>
          <w:rFonts w:hint="eastAsia"/>
          <w:b/>
          <w:sz w:val="32"/>
          <w:lang w:eastAsia="zh-CN"/>
        </w:rPr>
        <w:t>:</w:t>
      </w:r>
    </w:p>
    <w:p w14:paraId="513F8F67" w14:textId="5383DC84" w:rsidR="0082784D" w:rsidRDefault="0082784D" w:rsidP="0082784D">
      <w:pPr>
        <w:rPr>
          <w:rFonts w:hint="eastAsia"/>
          <w:lang w:eastAsia="zh-CN"/>
        </w:rPr>
      </w:pPr>
      <w:r>
        <w:rPr>
          <w:lang w:eastAsia="zh-CN"/>
        </w:rPr>
        <w:t>4.1 Vulnerability Location and Root Cause</w:t>
      </w:r>
    </w:p>
    <w:p w14:paraId="0E6D525D" w14:textId="77777777" w:rsidR="0082784D" w:rsidRDefault="0082784D" w:rsidP="0082784D">
      <w:pPr>
        <w:rPr>
          <w:lang w:eastAsia="zh-CN"/>
        </w:rPr>
      </w:pPr>
      <w:r>
        <w:rPr>
          <w:lang w:eastAsia="zh-CN"/>
        </w:rPr>
        <w:t>**</w:t>
      </w:r>
      <w:proofErr w:type="gramStart"/>
      <w:r>
        <w:rPr>
          <w:lang w:eastAsia="zh-CN"/>
        </w:rPr>
        <w:t>File:*</w:t>
      </w:r>
      <w:proofErr w:type="gramEnd"/>
      <w:r>
        <w:rPr>
          <w:lang w:eastAsia="zh-CN"/>
        </w:rPr>
        <w:t xml:space="preserve">* `Login.java` **Line </w:t>
      </w:r>
      <w:proofErr w:type="gramStart"/>
      <w:r>
        <w:rPr>
          <w:lang w:eastAsia="zh-CN"/>
        </w:rPr>
        <w:t>Numbers:*</w:t>
      </w:r>
      <w:proofErr w:type="gramEnd"/>
      <w:r>
        <w:rPr>
          <w:lang w:eastAsia="zh-CN"/>
        </w:rPr>
        <w:t>* 183-189</w:t>
      </w:r>
    </w:p>
    <w:p w14:paraId="12FD7B80" w14:textId="77777777" w:rsidR="0082784D" w:rsidRDefault="0082784D" w:rsidP="0082784D">
      <w:pPr>
        <w:rPr>
          <w:lang w:eastAsia="zh-CN"/>
        </w:rPr>
      </w:pPr>
      <w:r>
        <w:rPr>
          <w:lang w:eastAsia="zh-CN"/>
        </w:rPr>
        <w:t>The developer used `</w:t>
      </w:r>
      <w:proofErr w:type="spellStart"/>
      <w:proofErr w:type="gramStart"/>
      <w:r>
        <w:rPr>
          <w:lang w:eastAsia="zh-CN"/>
        </w:rPr>
        <w:t>java.util</w:t>
      </w:r>
      <w:proofErr w:type="gramEnd"/>
      <w:r>
        <w:rPr>
          <w:lang w:eastAsia="zh-CN"/>
        </w:rPr>
        <w:t>.Random</w:t>
      </w:r>
      <w:proofErr w:type="spellEnd"/>
      <w:r>
        <w:rPr>
          <w:lang w:eastAsia="zh-CN"/>
        </w:rPr>
        <w:t>` to generate the value that would later be used as a session token. `</w:t>
      </w:r>
      <w:proofErr w:type="spellStart"/>
      <w:proofErr w:type="gramStart"/>
      <w:r>
        <w:rPr>
          <w:lang w:eastAsia="zh-CN"/>
        </w:rPr>
        <w:t>java.util</w:t>
      </w:r>
      <w:proofErr w:type="gramEnd"/>
      <w:r>
        <w:rPr>
          <w:lang w:eastAsia="zh-CN"/>
        </w:rPr>
        <w:t>.Random</w:t>
      </w:r>
      <w:proofErr w:type="spellEnd"/>
      <w:r>
        <w:rPr>
          <w:lang w:eastAsia="zh-CN"/>
        </w:rPr>
        <w:t>` is designed for general random use, not for security scenarios against attackers; therefore, it lacks cryptographic unpredictability. Therefore, `</w:t>
      </w:r>
      <w:proofErr w:type="spellStart"/>
      <w:proofErr w:type="gramStart"/>
      <w:r>
        <w:rPr>
          <w:lang w:eastAsia="zh-CN"/>
        </w:rPr>
        <w:t>generateSessionToken</w:t>
      </w:r>
      <w:proofErr w:type="spellEnd"/>
      <w:r>
        <w:rPr>
          <w:lang w:eastAsia="zh-CN"/>
        </w:rPr>
        <w:t>(</w:t>
      </w:r>
      <w:proofErr w:type="gramEnd"/>
      <w:r>
        <w:rPr>
          <w:lang w:eastAsia="zh-CN"/>
        </w:rPr>
        <w:t>)` is unsuitable for its security role and should be replaced with `</w:t>
      </w:r>
      <w:proofErr w:type="spellStart"/>
      <w:r>
        <w:rPr>
          <w:lang w:eastAsia="zh-CN"/>
        </w:rPr>
        <w:t>SecureRandom</w:t>
      </w:r>
      <w:proofErr w:type="spellEnd"/>
      <w:r>
        <w:rPr>
          <w:lang w:eastAsia="zh-CN"/>
        </w:rPr>
        <w:t>`.</w:t>
      </w:r>
    </w:p>
    <w:p w14:paraId="21779C71" w14:textId="77777777" w:rsidR="0082784D" w:rsidRDefault="0082784D" w:rsidP="0082784D">
      <w:pPr>
        <w:rPr>
          <w:lang w:eastAsia="zh-CN"/>
        </w:rPr>
      </w:pPr>
    </w:p>
    <w:p w14:paraId="57593C6F" w14:textId="04AF8A6D" w:rsidR="0082784D" w:rsidRDefault="0082784D" w:rsidP="0082784D">
      <w:pPr>
        <w:rPr>
          <w:rFonts w:hint="eastAsia"/>
          <w:lang w:eastAsia="zh-CN"/>
        </w:rPr>
      </w:pPr>
      <w:r>
        <w:rPr>
          <w:lang w:eastAsia="zh-CN"/>
        </w:rPr>
        <w:t>4.2 Attacker Model</w:t>
      </w:r>
    </w:p>
    <w:p w14:paraId="10A6F842" w14:textId="5D5E333D" w:rsidR="0082784D" w:rsidRDefault="0082784D" w:rsidP="0082784D">
      <w:pPr>
        <w:rPr>
          <w:lang w:eastAsia="zh-CN"/>
        </w:rPr>
      </w:pPr>
      <w:r>
        <w:rPr>
          <w:lang w:eastAsia="zh-CN"/>
        </w:rPr>
        <w:t>4.2.1 Who is the attacker? Attackers could be researchers testing application security, malicious users, etc.</w:t>
      </w:r>
    </w:p>
    <w:p w14:paraId="43E5E86F" w14:textId="77777777" w:rsidR="0082784D" w:rsidRDefault="0082784D" w:rsidP="0082784D">
      <w:pPr>
        <w:rPr>
          <w:rFonts w:hint="eastAsia"/>
          <w:lang w:eastAsia="zh-CN"/>
        </w:rPr>
      </w:pPr>
    </w:p>
    <w:p w14:paraId="2F94284B" w14:textId="01E09B7B" w:rsidR="0082784D" w:rsidRPr="0082784D" w:rsidRDefault="0082784D" w:rsidP="0082784D">
      <w:pPr>
        <w:rPr>
          <w:rFonts w:hint="eastAsia"/>
          <w:lang w:eastAsia="zh-CN"/>
        </w:rPr>
      </w:pPr>
      <w:r>
        <w:rPr>
          <w:lang w:eastAsia="zh-CN"/>
        </w:rPr>
        <w:t>4.2.2 What capabilities does an attacker possess?</w:t>
      </w:r>
    </w:p>
    <w:p w14:paraId="1904F876" w14:textId="20B97BE0" w:rsidR="0082784D" w:rsidRPr="0082784D" w:rsidRDefault="0082784D" w:rsidP="0082784D">
      <w:pPr>
        <w:rPr>
          <w:rFonts w:hint="eastAsia"/>
          <w:lang w:eastAsia="zh-CN"/>
        </w:rPr>
      </w:pPr>
      <w:r>
        <w:rPr>
          <w:lang w:eastAsia="zh-CN"/>
        </w:rPr>
        <w:t>1. Ability to obtain and decompile the APK: This allows them to see the implementation of `</w:t>
      </w:r>
      <w:proofErr w:type="spellStart"/>
      <w:r>
        <w:rPr>
          <w:lang w:eastAsia="zh-CN"/>
        </w:rPr>
        <w:t>Login.generateSessionToken</w:t>
      </w:r>
      <w:proofErr w:type="spellEnd"/>
      <w:proofErr w:type="gramStart"/>
      <w:r>
        <w:rPr>
          <w:lang w:eastAsia="zh-CN"/>
        </w:rPr>
        <w:t>()`</w:t>
      </w:r>
      <w:proofErr w:type="gramEnd"/>
      <w:r>
        <w:rPr>
          <w:lang w:eastAsia="zh-CN"/>
        </w:rPr>
        <w:t>.</w:t>
      </w:r>
    </w:p>
    <w:p w14:paraId="6EBC9743" w14:textId="77777777" w:rsidR="0082784D" w:rsidRDefault="0082784D" w:rsidP="0082784D">
      <w:pPr>
        <w:rPr>
          <w:lang w:eastAsia="zh-CN"/>
        </w:rPr>
      </w:pPr>
      <w:r>
        <w:rPr>
          <w:lang w:eastAsia="zh-CN"/>
        </w:rPr>
        <w:t>2. Knowledge of token generation rules, such as uppercase and lowercase letters + numbers.</w:t>
      </w:r>
    </w:p>
    <w:p w14:paraId="5403E1B8" w14:textId="77777777" w:rsidR="0082784D" w:rsidRDefault="0082784D" w:rsidP="0082784D">
      <w:pPr>
        <w:rPr>
          <w:lang w:eastAsia="zh-CN"/>
        </w:rPr>
      </w:pPr>
    </w:p>
    <w:p w14:paraId="33F73DC4" w14:textId="77777777" w:rsidR="0082784D" w:rsidRDefault="0082784D" w:rsidP="0082784D">
      <w:pPr>
        <w:rPr>
          <w:lang w:eastAsia="zh-CN"/>
        </w:rPr>
      </w:pPr>
      <w:r>
        <w:rPr>
          <w:lang w:eastAsia="zh-CN"/>
        </w:rPr>
        <w:lastRenderedPageBreak/>
        <w:t>3. Ability to observe application login behavior, such as when a user logs in, when a session is created after login, and whether the token is stored locally.</w:t>
      </w:r>
    </w:p>
    <w:p w14:paraId="2F094D97" w14:textId="77777777" w:rsidR="0082784D" w:rsidRDefault="0082784D" w:rsidP="0082784D">
      <w:pPr>
        <w:rPr>
          <w:lang w:eastAsia="zh-CN"/>
        </w:rPr>
      </w:pPr>
    </w:p>
    <w:p w14:paraId="75B2BA5B" w14:textId="6612BEB1" w:rsidR="0082784D" w:rsidRDefault="0082784D" w:rsidP="0082784D">
      <w:pPr>
        <w:rPr>
          <w:rFonts w:hint="eastAsia"/>
          <w:lang w:eastAsia="zh-CN"/>
        </w:rPr>
      </w:pPr>
      <w:r>
        <w:rPr>
          <w:lang w:eastAsia="zh-CN"/>
        </w:rPr>
        <w:t>4.2.3 What knowledge does an attacker need?</w:t>
      </w:r>
    </w:p>
    <w:p w14:paraId="64A43675" w14:textId="77777777" w:rsidR="0082784D" w:rsidRDefault="0082784D" w:rsidP="0082784D">
      <w:pPr>
        <w:rPr>
          <w:lang w:eastAsia="zh-CN"/>
        </w:rPr>
      </w:pPr>
      <w:r>
        <w:rPr>
          <w:lang w:eastAsia="zh-CN"/>
        </w:rPr>
        <w:t>An attacker only needs to obtain and decompile the APK, understand the session token's generation location, length, character set, random number generation method, and how it is stored and used for login status determination within the application. Combined with observation of the login process, this provides the basic conditions for exploiting this vulnerability to predict, forge, or replace tokens.</w:t>
      </w:r>
    </w:p>
    <w:p w14:paraId="0ACA1B05" w14:textId="77777777" w:rsidR="0082784D" w:rsidRDefault="0082784D" w:rsidP="0082784D">
      <w:pPr>
        <w:rPr>
          <w:lang w:eastAsia="zh-CN"/>
        </w:rPr>
      </w:pPr>
    </w:p>
    <w:p w14:paraId="44430B0B" w14:textId="782A7A5E" w:rsidR="0082784D" w:rsidRDefault="0082784D" w:rsidP="0082784D">
      <w:pPr>
        <w:rPr>
          <w:rFonts w:hint="eastAsia"/>
          <w:lang w:eastAsia="zh-CN"/>
        </w:rPr>
      </w:pPr>
      <w:r>
        <w:rPr>
          <w:lang w:eastAsia="zh-CN"/>
        </w:rPr>
        <w:t>4.3 Step-by-Step Attack Scenario</w:t>
      </w:r>
    </w:p>
    <w:p w14:paraId="640D7DE7" w14:textId="10A561D6" w:rsidR="0082784D" w:rsidRPr="0082784D" w:rsidRDefault="0082784D" w:rsidP="0082784D">
      <w:pPr>
        <w:rPr>
          <w:rFonts w:hint="eastAsia"/>
          <w:lang w:eastAsia="zh-CN"/>
        </w:rPr>
      </w:pPr>
      <w:r>
        <w:rPr>
          <w:lang w:eastAsia="zh-CN"/>
        </w:rPr>
        <w:t>Attack Scenario: Predicting/Forging Session Tokens Leading to Identity Impersonation</w:t>
      </w:r>
    </w:p>
    <w:p w14:paraId="74A3F12A" w14:textId="77777777" w:rsidR="0082784D" w:rsidRDefault="0082784D" w:rsidP="0082784D">
      <w:pPr>
        <w:rPr>
          <w:lang w:eastAsia="zh-CN"/>
        </w:rPr>
      </w:pPr>
      <w:r>
        <w:rPr>
          <w:lang w:eastAsia="zh-CN"/>
        </w:rPr>
        <w:t>1. The attacker obtains and decompiles the APK, locating `</w:t>
      </w:r>
      <w:proofErr w:type="spellStart"/>
      <w:r>
        <w:rPr>
          <w:lang w:eastAsia="zh-CN"/>
        </w:rPr>
        <w:t>Login.generateSessionToken</w:t>
      </w:r>
      <w:proofErr w:type="spellEnd"/>
      <w:proofErr w:type="gramStart"/>
      <w:r>
        <w:rPr>
          <w:lang w:eastAsia="zh-CN"/>
        </w:rPr>
        <w:t>()`</w:t>
      </w:r>
      <w:proofErr w:type="gramEnd"/>
      <w:r>
        <w:rPr>
          <w:lang w:eastAsia="zh-CN"/>
        </w:rPr>
        <w:t>, confirming that the application uses `</w:t>
      </w:r>
      <w:proofErr w:type="spellStart"/>
      <w:proofErr w:type="gramStart"/>
      <w:r>
        <w:rPr>
          <w:lang w:eastAsia="zh-CN"/>
        </w:rPr>
        <w:t>java.util</w:t>
      </w:r>
      <w:proofErr w:type="gramEnd"/>
      <w:r>
        <w:rPr>
          <w:lang w:eastAsia="zh-CN"/>
        </w:rPr>
        <w:t>.Random</w:t>
      </w:r>
      <w:proofErr w:type="spellEnd"/>
      <w:r>
        <w:rPr>
          <w:lang w:eastAsia="zh-CN"/>
        </w:rPr>
        <w:t>` to generate a 16-bit session token.</w:t>
      </w:r>
    </w:p>
    <w:p w14:paraId="5067C7D3" w14:textId="77777777" w:rsidR="0082784D" w:rsidRDefault="0082784D" w:rsidP="0082784D">
      <w:pPr>
        <w:rPr>
          <w:lang w:eastAsia="zh-CN"/>
        </w:rPr>
      </w:pPr>
    </w:p>
    <w:p w14:paraId="4F29ABAA" w14:textId="33A7019F" w:rsidR="0082784D" w:rsidRDefault="0082784D" w:rsidP="0082784D">
      <w:pPr>
        <w:rPr>
          <w:rFonts w:hint="eastAsia"/>
          <w:lang w:eastAsia="zh-CN"/>
        </w:rPr>
      </w:pPr>
      <w:r>
        <w:rPr>
          <w:lang w:eastAsia="zh-CN"/>
        </w:rPr>
        <w:lastRenderedPageBreak/>
        <w:t>2. The attacker analyzes the token generation rules, understanding its character set, length, and generation method, and confirms that the token is saved and used to represent login status.</w:t>
      </w:r>
    </w:p>
    <w:p w14:paraId="2AC50D52" w14:textId="28F5F10D" w:rsidR="0082784D" w:rsidRPr="0082784D" w:rsidRDefault="0082784D" w:rsidP="0082784D">
      <w:pPr>
        <w:rPr>
          <w:rFonts w:hint="eastAsia"/>
          <w:lang w:eastAsia="zh-CN"/>
        </w:rPr>
      </w:pPr>
      <w:r>
        <w:rPr>
          <w:lang w:eastAsia="zh-CN"/>
        </w:rPr>
        <w:t>3. The attacker observes user login behavior or local state changes to understand when the token is generated and saved, thus helping to deduce its generation process.</w:t>
      </w:r>
    </w:p>
    <w:p w14:paraId="6F8CAC62" w14:textId="7E2D53B7" w:rsidR="0082784D" w:rsidRPr="0082784D" w:rsidRDefault="0082784D" w:rsidP="0082784D">
      <w:pPr>
        <w:rPr>
          <w:rFonts w:hint="eastAsia"/>
          <w:lang w:eastAsia="zh-CN"/>
        </w:rPr>
      </w:pPr>
      <w:r>
        <w:rPr>
          <w:lang w:eastAsia="zh-CN"/>
        </w:rPr>
        <w:t>4. The attacker attempts to guess, forge, replace, or replay the token, exploiting the application's trust in the token to launch an attack.</w:t>
      </w:r>
    </w:p>
    <w:p w14:paraId="3E84E795" w14:textId="02BE2451" w:rsidR="00AE2F64" w:rsidRDefault="0082784D" w:rsidP="0082784D">
      <w:pPr>
        <w:rPr>
          <w:rFonts w:hint="eastAsia"/>
          <w:lang w:eastAsia="zh-CN"/>
        </w:rPr>
      </w:pPr>
      <w:r>
        <w:rPr>
          <w:lang w:eastAsia="zh-CN"/>
        </w:rPr>
        <w:t>5. If the application accepts the illegitimate token, the attacker may bypass authentication or impersonate a logged-in user.</w:t>
      </w:r>
    </w:p>
    <w:sectPr w:rsidR="00AE2F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C337A"/>
    <w:multiLevelType w:val="multilevel"/>
    <w:tmpl w:val="442A94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95819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D1"/>
    <w:rsid w:val="00161DA0"/>
    <w:rsid w:val="00396890"/>
    <w:rsid w:val="00397AE8"/>
    <w:rsid w:val="00477ABB"/>
    <w:rsid w:val="00734B44"/>
    <w:rsid w:val="0082784D"/>
    <w:rsid w:val="00AE2F64"/>
    <w:rsid w:val="00B677D1"/>
    <w:rsid w:val="00D00D89"/>
    <w:rsid w:val="00EB5BE4"/>
    <w:rsid w:val="00ED1938"/>
    <w:rsid w:val="00FA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8DEF9"/>
  <w15:chartTrackingRefBased/>
  <w15:docId w15:val="{562FD0A1-2C95-4B01-920C-78CB817F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BE4"/>
    <w:pPr>
      <w:spacing w:after="200" w:line="276" w:lineRule="auto"/>
    </w:pPr>
    <w:rPr>
      <w:rFonts w:ascii="微软雅黑" w:eastAsia="微软雅黑" w:hAnsi="微软雅黑"/>
      <w:kern w:val="0"/>
      <w:sz w:val="21"/>
      <w:szCs w:val="22"/>
      <w:lang w:eastAsia="en-US"/>
      <w14:ligatures w14:val="none"/>
    </w:rPr>
  </w:style>
  <w:style w:type="paragraph" w:styleId="Heading1">
    <w:name w:val="heading 1"/>
    <w:basedOn w:val="Normal"/>
    <w:next w:val="Normal"/>
    <w:link w:val="Heading1Char"/>
    <w:uiPriority w:val="9"/>
    <w:qFormat/>
    <w:rsid w:val="00B677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677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677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677D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677D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677D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677D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677D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677D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7D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677D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677D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677D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677D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677D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677D1"/>
    <w:rPr>
      <w:rFonts w:cstheme="majorBidi"/>
      <w:b/>
      <w:bCs/>
      <w:color w:val="595959" w:themeColor="text1" w:themeTint="A6"/>
    </w:rPr>
  </w:style>
  <w:style w:type="character" w:customStyle="1" w:styleId="Heading8Char">
    <w:name w:val="Heading 8 Char"/>
    <w:basedOn w:val="DefaultParagraphFont"/>
    <w:link w:val="Heading8"/>
    <w:uiPriority w:val="9"/>
    <w:semiHidden/>
    <w:rsid w:val="00B677D1"/>
    <w:rPr>
      <w:rFonts w:cstheme="majorBidi"/>
      <w:color w:val="595959" w:themeColor="text1" w:themeTint="A6"/>
    </w:rPr>
  </w:style>
  <w:style w:type="character" w:customStyle="1" w:styleId="Heading9Char">
    <w:name w:val="Heading 9 Char"/>
    <w:basedOn w:val="DefaultParagraphFont"/>
    <w:link w:val="Heading9"/>
    <w:uiPriority w:val="9"/>
    <w:semiHidden/>
    <w:rsid w:val="00B677D1"/>
    <w:rPr>
      <w:rFonts w:eastAsiaTheme="majorEastAsia" w:cstheme="majorBidi"/>
      <w:color w:val="595959" w:themeColor="text1" w:themeTint="A6"/>
    </w:rPr>
  </w:style>
  <w:style w:type="paragraph" w:styleId="Title">
    <w:name w:val="Title"/>
    <w:basedOn w:val="Normal"/>
    <w:next w:val="Normal"/>
    <w:link w:val="TitleChar"/>
    <w:uiPriority w:val="10"/>
    <w:qFormat/>
    <w:rsid w:val="00B677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7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7D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677D1"/>
    <w:pPr>
      <w:spacing w:before="160"/>
      <w:jc w:val="center"/>
    </w:pPr>
    <w:rPr>
      <w:i/>
      <w:iCs/>
      <w:color w:val="404040" w:themeColor="text1" w:themeTint="BF"/>
    </w:rPr>
  </w:style>
  <w:style w:type="character" w:customStyle="1" w:styleId="QuoteChar">
    <w:name w:val="Quote Char"/>
    <w:basedOn w:val="DefaultParagraphFont"/>
    <w:link w:val="Quote"/>
    <w:uiPriority w:val="29"/>
    <w:rsid w:val="00B677D1"/>
    <w:rPr>
      <w:i/>
      <w:iCs/>
      <w:color w:val="404040" w:themeColor="text1" w:themeTint="BF"/>
    </w:rPr>
  </w:style>
  <w:style w:type="paragraph" w:styleId="ListParagraph">
    <w:name w:val="List Paragraph"/>
    <w:basedOn w:val="Normal"/>
    <w:uiPriority w:val="34"/>
    <w:qFormat/>
    <w:rsid w:val="00B677D1"/>
    <w:pPr>
      <w:ind w:left="720"/>
      <w:contextualSpacing/>
    </w:pPr>
  </w:style>
  <w:style w:type="character" w:styleId="IntenseEmphasis">
    <w:name w:val="Intense Emphasis"/>
    <w:basedOn w:val="DefaultParagraphFont"/>
    <w:uiPriority w:val="21"/>
    <w:qFormat/>
    <w:rsid w:val="00B677D1"/>
    <w:rPr>
      <w:i/>
      <w:iCs/>
      <w:color w:val="0F4761" w:themeColor="accent1" w:themeShade="BF"/>
    </w:rPr>
  </w:style>
  <w:style w:type="paragraph" w:styleId="IntenseQuote">
    <w:name w:val="Intense Quote"/>
    <w:basedOn w:val="Normal"/>
    <w:next w:val="Normal"/>
    <w:link w:val="IntenseQuoteChar"/>
    <w:uiPriority w:val="30"/>
    <w:qFormat/>
    <w:rsid w:val="00B67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7D1"/>
    <w:rPr>
      <w:i/>
      <w:iCs/>
      <w:color w:val="0F4761" w:themeColor="accent1" w:themeShade="BF"/>
    </w:rPr>
  </w:style>
  <w:style w:type="character" w:styleId="IntenseReference">
    <w:name w:val="Intense Reference"/>
    <w:basedOn w:val="DefaultParagraphFont"/>
    <w:uiPriority w:val="32"/>
    <w:qFormat/>
    <w:rsid w:val="00B67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1218</Words>
  <Characters>2717</Characters>
  <Application>Microsoft Office Word</Application>
  <DocSecurity>0</DocSecurity>
  <Lines>129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晨宇 黄</dc:creator>
  <cp:keywords/>
  <dc:description/>
  <cp:lastModifiedBy>晨宇 黄</cp:lastModifiedBy>
  <cp:revision>2</cp:revision>
  <dcterms:created xsi:type="dcterms:W3CDTF">2026-03-24T05:57:00Z</dcterms:created>
  <dcterms:modified xsi:type="dcterms:W3CDTF">2026-03-24T05:57:00Z</dcterms:modified>
</cp:coreProperties>
</file>