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20C3" w14:textId="77777777" w:rsidR="001F5D56" w:rsidRPr="00821E92" w:rsidRDefault="001F5D56" w:rsidP="001F5D56">
      <w:pPr>
        <w:rPr>
          <w:rFonts w:cs="Arial"/>
          <w:b/>
          <w:sz w:val="32"/>
          <w:szCs w:val="32"/>
        </w:rPr>
      </w:pPr>
    </w:p>
    <w:p w14:paraId="0C71CCAF" w14:textId="77777777" w:rsidR="001F5D56" w:rsidRPr="00821E92" w:rsidRDefault="001F5D56" w:rsidP="001F5D56">
      <w:pPr>
        <w:rPr>
          <w:rFonts w:cs="Arial"/>
          <w:b/>
          <w:sz w:val="32"/>
          <w:szCs w:val="32"/>
        </w:rPr>
      </w:pPr>
    </w:p>
    <w:p w14:paraId="04C60203" w14:textId="77777777" w:rsidR="001F5D56" w:rsidRPr="00821E92" w:rsidRDefault="001F5D56" w:rsidP="001F5D56">
      <w:pPr>
        <w:rPr>
          <w:rFonts w:cs="Arial"/>
          <w:b/>
          <w:sz w:val="32"/>
          <w:szCs w:val="32"/>
        </w:rPr>
      </w:pPr>
    </w:p>
    <w:p w14:paraId="3B47D58D" w14:textId="77777777" w:rsidR="001F5D56" w:rsidRPr="00821E92" w:rsidRDefault="001F5D56" w:rsidP="001F5D56">
      <w:pPr>
        <w:rPr>
          <w:rFonts w:cs="Arial"/>
          <w:b/>
          <w:sz w:val="32"/>
          <w:szCs w:val="32"/>
        </w:rPr>
      </w:pPr>
    </w:p>
    <w:p w14:paraId="4DD85F5C" w14:textId="77777777" w:rsidR="001F5D56" w:rsidRPr="00821E92" w:rsidRDefault="001F5D56" w:rsidP="001F5D56">
      <w:pPr>
        <w:rPr>
          <w:rFonts w:cs="Arial"/>
          <w:b/>
          <w:sz w:val="32"/>
          <w:szCs w:val="32"/>
        </w:rPr>
      </w:pPr>
    </w:p>
    <w:p w14:paraId="00CF1DCC" w14:textId="131AB3BD" w:rsidR="001F5D56" w:rsidRPr="00821E92" w:rsidRDefault="000F1544" w:rsidP="001F5D56">
      <w:pPr>
        <w:jc w:val="center"/>
        <w:rPr>
          <w:rFonts w:cs="Arial"/>
          <w:b/>
          <w:sz w:val="40"/>
          <w:szCs w:val="40"/>
        </w:rPr>
      </w:pPr>
      <w:r>
        <w:rPr>
          <w:rFonts w:cs="Arial"/>
          <w:b/>
          <w:sz w:val="40"/>
          <w:szCs w:val="40"/>
        </w:rPr>
        <w:t>Rubik Cube Solver</w:t>
      </w:r>
    </w:p>
    <w:p w14:paraId="24B6D8A1" w14:textId="6752C63B" w:rsidR="001F5D56" w:rsidRPr="00821E92" w:rsidRDefault="000F1544" w:rsidP="001F5D56">
      <w:pPr>
        <w:jc w:val="center"/>
        <w:rPr>
          <w:rFonts w:cs="Arial"/>
          <w:b/>
          <w:szCs w:val="32"/>
        </w:rPr>
      </w:pPr>
      <w:r>
        <w:rPr>
          <w:rFonts w:cs="Arial"/>
          <w:b/>
          <w:szCs w:val="32"/>
        </w:rPr>
        <w:t>17.04.2026</w:t>
      </w:r>
    </w:p>
    <w:p w14:paraId="68A6F77F" w14:textId="77777777" w:rsidR="001F5D56" w:rsidRPr="00821E92" w:rsidRDefault="001F5D56" w:rsidP="001F5D56">
      <w:pPr>
        <w:jc w:val="center"/>
        <w:rPr>
          <w:rFonts w:cs="Arial"/>
          <w:b/>
          <w:szCs w:val="32"/>
        </w:rPr>
      </w:pPr>
    </w:p>
    <w:p w14:paraId="6871ABD9" w14:textId="77777777" w:rsidR="001F5D56" w:rsidRPr="00821E92" w:rsidRDefault="001F5D56" w:rsidP="001F5D56">
      <w:pPr>
        <w:jc w:val="center"/>
        <w:rPr>
          <w:rFonts w:cs="Arial"/>
          <w:b/>
          <w:szCs w:val="32"/>
        </w:rPr>
      </w:pPr>
    </w:p>
    <w:p w14:paraId="6BDA8AC8" w14:textId="77777777" w:rsidR="001F5D56" w:rsidRPr="00821E92" w:rsidRDefault="001F5D56" w:rsidP="001F5D56">
      <w:pPr>
        <w:jc w:val="center"/>
        <w:rPr>
          <w:rFonts w:cs="Arial"/>
          <w:b/>
          <w:szCs w:val="32"/>
        </w:rPr>
      </w:pPr>
    </w:p>
    <w:p w14:paraId="3A0B0A86" w14:textId="77777777" w:rsidR="001F5D56" w:rsidRPr="00821E92" w:rsidRDefault="001F5D56" w:rsidP="001F5D56">
      <w:pPr>
        <w:jc w:val="center"/>
        <w:rPr>
          <w:rFonts w:cs="Arial"/>
          <w:b/>
          <w:szCs w:val="32"/>
        </w:rPr>
      </w:pPr>
    </w:p>
    <w:p w14:paraId="549F97DC" w14:textId="77777777" w:rsidR="001F5D56" w:rsidRPr="00821E92" w:rsidRDefault="001F5D56" w:rsidP="001F5D56">
      <w:pPr>
        <w:jc w:val="center"/>
        <w:rPr>
          <w:rFonts w:cs="Arial"/>
          <w:b/>
          <w:szCs w:val="32"/>
        </w:rPr>
      </w:pPr>
    </w:p>
    <w:p w14:paraId="0991C351" w14:textId="77777777" w:rsidR="001F5D56" w:rsidRPr="00821E92" w:rsidRDefault="001F5D56" w:rsidP="001F5D56">
      <w:pPr>
        <w:jc w:val="center"/>
        <w:rPr>
          <w:rFonts w:cs="Arial"/>
          <w:b/>
          <w:szCs w:val="32"/>
        </w:rPr>
      </w:pPr>
    </w:p>
    <w:p w14:paraId="37FEBF96" w14:textId="77777777" w:rsidR="001F5D56" w:rsidRPr="00821E92" w:rsidRDefault="001F5D56" w:rsidP="001F5D56">
      <w:pPr>
        <w:jc w:val="center"/>
        <w:rPr>
          <w:rFonts w:cs="Arial"/>
          <w:b/>
          <w:szCs w:val="32"/>
        </w:rPr>
      </w:pPr>
    </w:p>
    <w:p w14:paraId="4308AA12" w14:textId="77777777" w:rsidR="001F5D56" w:rsidRPr="00821E92" w:rsidRDefault="001F5D56" w:rsidP="001F5D56">
      <w:pPr>
        <w:jc w:val="center"/>
        <w:rPr>
          <w:rFonts w:cs="Arial"/>
          <w:b/>
          <w:szCs w:val="32"/>
        </w:rPr>
      </w:pPr>
    </w:p>
    <w:p w14:paraId="3E714071" w14:textId="77777777" w:rsidR="001F5D56" w:rsidRPr="00821E92" w:rsidRDefault="001F5D56" w:rsidP="001F5D56">
      <w:pPr>
        <w:jc w:val="center"/>
        <w:rPr>
          <w:rFonts w:cs="Arial"/>
          <w:b/>
          <w:szCs w:val="32"/>
        </w:rPr>
      </w:pPr>
    </w:p>
    <w:p w14:paraId="19C208F8" w14:textId="77777777" w:rsidR="001F5D56" w:rsidRPr="00821E92" w:rsidRDefault="001F5D56" w:rsidP="001F5D56">
      <w:pPr>
        <w:jc w:val="center"/>
        <w:rPr>
          <w:rFonts w:cs="Arial"/>
          <w:b/>
          <w:szCs w:val="32"/>
        </w:rPr>
      </w:pPr>
    </w:p>
    <w:p w14:paraId="43DEC45F" w14:textId="77777777" w:rsidR="001F5D56" w:rsidRPr="00821E92" w:rsidRDefault="001F5D56" w:rsidP="001F5D56">
      <w:pPr>
        <w:jc w:val="center"/>
        <w:rPr>
          <w:rFonts w:cs="Arial"/>
          <w:b/>
          <w:szCs w:val="32"/>
        </w:rPr>
      </w:pPr>
    </w:p>
    <w:p w14:paraId="542045C7" w14:textId="77777777" w:rsidR="001F5D56" w:rsidRPr="00821E92" w:rsidRDefault="001F5D56" w:rsidP="001F5D56">
      <w:pPr>
        <w:jc w:val="center"/>
        <w:rPr>
          <w:rFonts w:cs="Arial"/>
          <w:b/>
          <w:szCs w:val="32"/>
        </w:rPr>
      </w:pPr>
    </w:p>
    <w:p w14:paraId="2087E6AB" w14:textId="77777777" w:rsidR="001F5D56" w:rsidRPr="00821E92" w:rsidRDefault="001F5D56" w:rsidP="001F5D56">
      <w:pPr>
        <w:jc w:val="center"/>
        <w:rPr>
          <w:rFonts w:cs="Arial"/>
          <w:b/>
          <w:szCs w:val="32"/>
        </w:rPr>
      </w:pPr>
    </w:p>
    <w:tbl>
      <w:tblPr>
        <w:tblW w:w="9990" w:type="dxa"/>
        <w:tblInd w:w="108" w:type="dxa"/>
        <w:tblLook w:val="0000" w:firstRow="0" w:lastRow="0" w:firstColumn="0" w:lastColumn="0" w:noHBand="0" w:noVBand="0"/>
      </w:tblPr>
      <w:tblGrid>
        <w:gridCol w:w="3402"/>
        <w:gridCol w:w="2675"/>
        <w:gridCol w:w="3913"/>
      </w:tblGrid>
      <w:tr w:rsidR="00220EE0" w:rsidRPr="00821E92" w14:paraId="0CD555C4" w14:textId="77777777" w:rsidTr="000F1544">
        <w:trPr>
          <w:trHeight w:val="480"/>
        </w:trPr>
        <w:tc>
          <w:tcPr>
            <w:tcW w:w="3402" w:type="dxa"/>
          </w:tcPr>
          <w:p w14:paraId="18A8F12F" w14:textId="4006C113" w:rsidR="00220EE0" w:rsidRPr="00821E92" w:rsidRDefault="00220EE0" w:rsidP="00EF20DA">
            <w:pPr>
              <w:ind w:firstLine="31"/>
              <w:rPr>
                <w:rFonts w:cs="Arial"/>
                <w:b/>
                <w:sz w:val="26"/>
                <w:szCs w:val="32"/>
              </w:rPr>
            </w:pPr>
          </w:p>
        </w:tc>
        <w:tc>
          <w:tcPr>
            <w:tcW w:w="2675" w:type="dxa"/>
          </w:tcPr>
          <w:p w14:paraId="2439615B" w14:textId="77777777" w:rsidR="00220EE0" w:rsidRPr="00821E92" w:rsidRDefault="00220EE0" w:rsidP="0062032E">
            <w:pPr>
              <w:jc w:val="right"/>
              <w:rPr>
                <w:rFonts w:cs="Arial"/>
                <w:b/>
                <w:sz w:val="26"/>
                <w:szCs w:val="32"/>
              </w:rPr>
            </w:pPr>
          </w:p>
        </w:tc>
        <w:tc>
          <w:tcPr>
            <w:tcW w:w="3913" w:type="dxa"/>
          </w:tcPr>
          <w:p w14:paraId="4858AC43" w14:textId="77777777" w:rsidR="00220EE0" w:rsidRPr="00821E92" w:rsidRDefault="00220EE0" w:rsidP="0062032E">
            <w:pPr>
              <w:jc w:val="right"/>
              <w:rPr>
                <w:rFonts w:cs="Arial"/>
                <w:b/>
                <w:sz w:val="26"/>
                <w:szCs w:val="32"/>
              </w:rPr>
            </w:pPr>
            <w:r w:rsidRPr="00821E92">
              <w:rPr>
                <w:rFonts w:cs="Arial"/>
                <w:b/>
                <w:sz w:val="26"/>
                <w:szCs w:val="32"/>
              </w:rPr>
              <w:t>Student:</w:t>
            </w:r>
          </w:p>
        </w:tc>
      </w:tr>
      <w:tr w:rsidR="00220EE0" w:rsidRPr="00821E92" w14:paraId="47AB25B4" w14:textId="77777777" w:rsidTr="000F1544">
        <w:trPr>
          <w:trHeight w:val="710"/>
        </w:trPr>
        <w:tc>
          <w:tcPr>
            <w:tcW w:w="3402" w:type="dxa"/>
          </w:tcPr>
          <w:p w14:paraId="6F48085B" w14:textId="2E47BCA4" w:rsidR="00220EE0" w:rsidRPr="00821E92" w:rsidRDefault="000F1544" w:rsidP="00EF20DA">
            <w:pPr>
              <w:ind w:firstLine="31"/>
              <w:rPr>
                <w:rFonts w:cs="Arial"/>
                <w:b/>
                <w:sz w:val="32"/>
                <w:szCs w:val="32"/>
              </w:rPr>
            </w:pPr>
            <w:r>
              <w:rPr>
                <w:rFonts w:cs="Arial"/>
                <w:b/>
                <w:szCs w:val="32"/>
              </w:rPr>
              <w:t>Wenglor Software Challenge</w:t>
            </w:r>
          </w:p>
        </w:tc>
        <w:tc>
          <w:tcPr>
            <w:tcW w:w="2675" w:type="dxa"/>
          </w:tcPr>
          <w:p w14:paraId="39758831" w14:textId="77777777" w:rsidR="00220EE0" w:rsidRPr="00821E92" w:rsidRDefault="00220EE0" w:rsidP="0062032E">
            <w:pPr>
              <w:jc w:val="right"/>
              <w:rPr>
                <w:rFonts w:cs="Arial"/>
                <w:b/>
                <w:szCs w:val="32"/>
              </w:rPr>
            </w:pPr>
          </w:p>
        </w:tc>
        <w:tc>
          <w:tcPr>
            <w:tcW w:w="3913" w:type="dxa"/>
          </w:tcPr>
          <w:p w14:paraId="6CF68076" w14:textId="668E39AF" w:rsidR="00220EE0" w:rsidRPr="00821E92" w:rsidRDefault="000F1544" w:rsidP="00EF20DA">
            <w:pPr>
              <w:ind w:firstLine="52"/>
              <w:jc w:val="right"/>
              <w:rPr>
                <w:rFonts w:cs="Arial"/>
                <w:b/>
                <w:szCs w:val="32"/>
              </w:rPr>
            </w:pPr>
            <w:r>
              <w:rPr>
                <w:rFonts w:cs="Arial"/>
                <w:b/>
                <w:szCs w:val="32"/>
              </w:rPr>
              <w:t>Deac Stefan-Adrian</w:t>
            </w:r>
            <w:r w:rsidR="00220EE0" w:rsidRPr="00821E92">
              <w:rPr>
                <w:rFonts w:cs="Arial"/>
                <w:b/>
                <w:szCs w:val="32"/>
              </w:rPr>
              <w:t xml:space="preserve"> </w:t>
            </w:r>
          </w:p>
        </w:tc>
      </w:tr>
    </w:tbl>
    <w:p w14:paraId="0BD24788" w14:textId="77777777" w:rsidR="001F5D56" w:rsidRPr="00821E92" w:rsidRDefault="002F1B67" w:rsidP="005C4F2C">
      <w:pPr>
        <w:pStyle w:val="Title"/>
      </w:pPr>
      <w:bookmarkStart w:id="0" w:name="_Toc183301931"/>
      <w:r w:rsidRPr="00821E92">
        <w:lastRenderedPageBreak/>
        <w:t>Istoric Versiuni</w:t>
      </w:r>
      <w:bookmarkEnd w:id="0"/>
    </w:p>
    <w:tbl>
      <w:tblPr>
        <w:tblW w:w="964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24"/>
        <w:gridCol w:w="1383"/>
        <w:gridCol w:w="3800"/>
        <w:gridCol w:w="2338"/>
      </w:tblGrid>
      <w:tr w:rsidR="001F5D56" w:rsidRPr="00821E92" w14:paraId="4903A8CE" w14:textId="77777777" w:rsidTr="000F1544">
        <w:trPr>
          <w:trHeight w:val="1185"/>
        </w:trPr>
        <w:tc>
          <w:tcPr>
            <w:tcW w:w="2124" w:type="dxa"/>
          </w:tcPr>
          <w:p w14:paraId="5D6AE163" w14:textId="77777777" w:rsidR="001F5D56" w:rsidRPr="00821E92" w:rsidRDefault="002F1B67" w:rsidP="00EF20DA">
            <w:pPr>
              <w:jc w:val="center"/>
              <w:rPr>
                <w:b/>
              </w:rPr>
            </w:pPr>
            <w:r w:rsidRPr="00821E92">
              <w:rPr>
                <w:b/>
              </w:rPr>
              <w:t>Data</w:t>
            </w:r>
          </w:p>
        </w:tc>
        <w:tc>
          <w:tcPr>
            <w:tcW w:w="1383" w:type="dxa"/>
          </w:tcPr>
          <w:p w14:paraId="685571AC" w14:textId="77777777" w:rsidR="001F5D56" w:rsidRPr="00821E92" w:rsidRDefault="002F1B67" w:rsidP="00EF20DA">
            <w:pPr>
              <w:jc w:val="center"/>
              <w:rPr>
                <w:b/>
              </w:rPr>
            </w:pPr>
            <w:r w:rsidRPr="00821E92">
              <w:rPr>
                <w:b/>
              </w:rPr>
              <w:t>Versiune</w:t>
            </w:r>
          </w:p>
        </w:tc>
        <w:tc>
          <w:tcPr>
            <w:tcW w:w="3800" w:type="dxa"/>
          </w:tcPr>
          <w:p w14:paraId="30F6C41A" w14:textId="77777777" w:rsidR="001F5D56" w:rsidRPr="00821E92" w:rsidRDefault="002F1B67" w:rsidP="00EF20DA">
            <w:pPr>
              <w:jc w:val="center"/>
              <w:rPr>
                <w:b/>
              </w:rPr>
            </w:pPr>
            <w:r w:rsidRPr="00821E92">
              <w:rPr>
                <w:b/>
              </w:rPr>
              <w:t>Descriere</w:t>
            </w:r>
          </w:p>
        </w:tc>
        <w:tc>
          <w:tcPr>
            <w:tcW w:w="2338" w:type="dxa"/>
          </w:tcPr>
          <w:p w14:paraId="05CDF383" w14:textId="77777777" w:rsidR="001F5D56" w:rsidRPr="00821E92" w:rsidRDefault="002F1B67" w:rsidP="00EF20DA">
            <w:pPr>
              <w:jc w:val="center"/>
              <w:rPr>
                <w:b/>
              </w:rPr>
            </w:pPr>
            <w:r w:rsidRPr="00821E92">
              <w:rPr>
                <w:b/>
              </w:rPr>
              <w:t>Autor</w:t>
            </w:r>
          </w:p>
        </w:tc>
      </w:tr>
      <w:tr w:rsidR="001F5D56" w:rsidRPr="00821E92" w14:paraId="14C65AD7" w14:textId="77777777" w:rsidTr="000F1544">
        <w:trPr>
          <w:trHeight w:val="1163"/>
        </w:trPr>
        <w:tc>
          <w:tcPr>
            <w:tcW w:w="2124" w:type="dxa"/>
          </w:tcPr>
          <w:p w14:paraId="2C6FB3DD" w14:textId="023E2529" w:rsidR="001F5D56" w:rsidRPr="00821E92" w:rsidRDefault="001F5D56" w:rsidP="00D05280">
            <w:pPr>
              <w:jc w:val="center"/>
            </w:pPr>
            <w:r w:rsidRPr="00821E92">
              <w:t>&lt;</w:t>
            </w:r>
            <w:r w:rsidR="000F1544">
              <w:t>4</w:t>
            </w:r>
            <w:r w:rsidRPr="00821E92">
              <w:t>/</w:t>
            </w:r>
            <w:r w:rsidR="000F1544">
              <w:t>04</w:t>
            </w:r>
            <w:r w:rsidRPr="00821E92">
              <w:t>/</w:t>
            </w:r>
            <w:r w:rsidR="000F1544">
              <w:t>2026</w:t>
            </w:r>
            <w:r w:rsidRPr="00821E92">
              <w:t>&gt;</w:t>
            </w:r>
          </w:p>
        </w:tc>
        <w:tc>
          <w:tcPr>
            <w:tcW w:w="1383" w:type="dxa"/>
          </w:tcPr>
          <w:p w14:paraId="5453F4A2" w14:textId="5827C489" w:rsidR="001F5D56" w:rsidRPr="00821E92" w:rsidRDefault="000F1544" w:rsidP="00EF20DA">
            <w:pPr>
              <w:jc w:val="center"/>
            </w:pPr>
            <w:r>
              <w:t>none</w:t>
            </w:r>
          </w:p>
        </w:tc>
        <w:tc>
          <w:tcPr>
            <w:tcW w:w="3800" w:type="dxa"/>
          </w:tcPr>
          <w:p w14:paraId="33DCD267" w14:textId="779BD120" w:rsidR="000F1544" w:rsidRPr="00821E92" w:rsidRDefault="0094147D" w:rsidP="00EF20DA">
            <w:r w:rsidRPr="0094147D">
              <w:t>Studiat partea matematică.</w:t>
            </w:r>
          </w:p>
        </w:tc>
        <w:tc>
          <w:tcPr>
            <w:tcW w:w="2338" w:type="dxa"/>
          </w:tcPr>
          <w:p w14:paraId="3980944F" w14:textId="66120125" w:rsidR="001F5D56" w:rsidRPr="00821E92" w:rsidRDefault="000F1544" w:rsidP="00D05280">
            <w:pPr>
              <w:jc w:val="center"/>
            </w:pPr>
            <w:r>
              <w:t>Deac Stefan</w:t>
            </w:r>
          </w:p>
        </w:tc>
      </w:tr>
      <w:tr w:rsidR="001F5D56" w:rsidRPr="00821E92" w14:paraId="15738BDB" w14:textId="77777777" w:rsidTr="000F1544">
        <w:trPr>
          <w:trHeight w:val="1185"/>
        </w:trPr>
        <w:tc>
          <w:tcPr>
            <w:tcW w:w="2124" w:type="dxa"/>
          </w:tcPr>
          <w:p w14:paraId="1897B02B" w14:textId="067E0389" w:rsidR="001F5D56" w:rsidRPr="00821E92" w:rsidRDefault="000F1544" w:rsidP="00D05280">
            <w:pPr>
              <w:jc w:val="center"/>
            </w:pPr>
            <w:r w:rsidRPr="00821E92">
              <w:t>&lt;</w:t>
            </w:r>
            <w:r>
              <w:t>8</w:t>
            </w:r>
            <w:r w:rsidRPr="00821E92">
              <w:t>/</w:t>
            </w:r>
            <w:r>
              <w:t>04</w:t>
            </w:r>
            <w:r w:rsidRPr="00821E92">
              <w:t>/</w:t>
            </w:r>
            <w:r>
              <w:t>2026</w:t>
            </w:r>
            <w:r w:rsidRPr="00821E92">
              <w:t>&gt;</w:t>
            </w:r>
          </w:p>
        </w:tc>
        <w:tc>
          <w:tcPr>
            <w:tcW w:w="1383" w:type="dxa"/>
          </w:tcPr>
          <w:p w14:paraId="0E4E0EBB" w14:textId="1F211B70" w:rsidR="001F5D56" w:rsidRPr="00821E92" w:rsidRDefault="000F1544" w:rsidP="00EF20DA">
            <w:pPr>
              <w:jc w:val="center"/>
            </w:pPr>
            <w:r>
              <w:t>none</w:t>
            </w:r>
          </w:p>
        </w:tc>
        <w:tc>
          <w:tcPr>
            <w:tcW w:w="3800" w:type="dxa"/>
          </w:tcPr>
          <w:p w14:paraId="6397DCBF" w14:textId="21872064" w:rsidR="001F5D56" w:rsidRPr="00821E92" w:rsidRDefault="000F1544" w:rsidP="00EF20DA">
            <w:r>
              <w:t>Studiat algoritm</w:t>
            </w:r>
          </w:p>
        </w:tc>
        <w:tc>
          <w:tcPr>
            <w:tcW w:w="2338" w:type="dxa"/>
          </w:tcPr>
          <w:p w14:paraId="53FC69CC" w14:textId="1D994DB6" w:rsidR="001F5D56" w:rsidRPr="00821E92" w:rsidRDefault="000F1544" w:rsidP="00D05280">
            <w:pPr>
              <w:jc w:val="center"/>
            </w:pPr>
            <w:r>
              <w:t>Deac Stefan</w:t>
            </w:r>
          </w:p>
        </w:tc>
      </w:tr>
      <w:tr w:rsidR="001F5D56" w:rsidRPr="00821E92" w14:paraId="14CBD456" w14:textId="77777777" w:rsidTr="000F1544">
        <w:trPr>
          <w:trHeight w:val="1185"/>
        </w:trPr>
        <w:tc>
          <w:tcPr>
            <w:tcW w:w="2124" w:type="dxa"/>
          </w:tcPr>
          <w:p w14:paraId="0CC914BF" w14:textId="7CC7823B" w:rsidR="001F5D56" w:rsidRPr="00821E92" w:rsidRDefault="000F1544" w:rsidP="00D05280">
            <w:pPr>
              <w:jc w:val="center"/>
            </w:pPr>
            <w:r>
              <w:t>&lt;9/04/2026&gt;</w:t>
            </w:r>
          </w:p>
        </w:tc>
        <w:tc>
          <w:tcPr>
            <w:tcW w:w="1383" w:type="dxa"/>
          </w:tcPr>
          <w:p w14:paraId="192DA21B" w14:textId="129D702C" w:rsidR="001F5D56" w:rsidRPr="00821E92" w:rsidRDefault="000F1544" w:rsidP="00EF20DA">
            <w:pPr>
              <w:jc w:val="center"/>
            </w:pPr>
            <w:r>
              <w:t>none</w:t>
            </w:r>
          </w:p>
        </w:tc>
        <w:tc>
          <w:tcPr>
            <w:tcW w:w="3800" w:type="dxa"/>
          </w:tcPr>
          <w:p w14:paraId="072D070C" w14:textId="77777777" w:rsidR="0094147D" w:rsidRDefault="0094147D" w:rsidP="00EF20DA">
            <w:r w:rsidRPr="0094147D">
              <w:t>Studiat partea matematică.</w:t>
            </w:r>
          </w:p>
          <w:p w14:paraId="06B09A90" w14:textId="17B49E63" w:rsidR="000F1544" w:rsidRPr="00821E92" w:rsidRDefault="000F1544" w:rsidP="00EF20DA">
            <w:r>
              <w:t>Kociemba</w:t>
            </w:r>
          </w:p>
        </w:tc>
        <w:tc>
          <w:tcPr>
            <w:tcW w:w="2338" w:type="dxa"/>
          </w:tcPr>
          <w:p w14:paraId="402634FE" w14:textId="4B14E26D" w:rsidR="001F5D56" w:rsidRPr="00821E92" w:rsidRDefault="000F1544" w:rsidP="00D05280">
            <w:pPr>
              <w:jc w:val="center"/>
            </w:pPr>
            <w:r>
              <w:t>Deac Stefan</w:t>
            </w:r>
          </w:p>
        </w:tc>
      </w:tr>
      <w:tr w:rsidR="001F5D56" w:rsidRPr="00821E92" w14:paraId="3744C316" w14:textId="77777777" w:rsidTr="000F1544">
        <w:trPr>
          <w:trHeight w:val="1185"/>
        </w:trPr>
        <w:tc>
          <w:tcPr>
            <w:tcW w:w="2124" w:type="dxa"/>
          </w:tcPr>
          <w:p w14:paraId="6A9D9578" w14:textId="722D257E" w:rsidR="001F5D56" w:rsidRPr="00821E92" w:rsidRDefault="000F1544" w:rsidP="00D05280">
            <w:pPr>
              <w:jc w:val="center"/>
            </w:pPr>
            <w:r>
              <w:t>&lt;10/04/2026&gt;</w:t>
            </w:r>
          </w:p>
        </w:tc>
        <w:tc>
          <w:tcPr>
            <w:tcW w:w="1383" w:type="dxa"/>
          </w:tcPr>
          <w:p w14:paraId="3A7C1F92" w14:textId="5B7A1971" w:rsidR="001F5D56" w:rsidRPr="00821E92" w:rsidRDefault="000F1544" w:rsidP="00EF20DA">
            <w:pPr>
              <w:jc w:val="center"/>
            </w:pPr>
            <w:r>
              <w:t>none</w:t>
            </w:r>
          </w:p>
        </w:tc>
        <w:tc>
          <w:tcPr>
            <w:tcW w:w="3800" w:type="dxa"/>
          </w:tcPr>
          <w:p w14:paraId="05A486BF" w14:textId="0063EF53" w:rsidR="001F5D56" w:rsidRDefault="00644E8B" w:rsidP="00D05280">
            <w:pPr>
              <w:jc w:val="left"/>
            </w:pPr>
            <w:r>
              <w:t>Studiat</w:t>
            </w:r>
            <w:r w:rsidR="000F1544">
              <w:t xml:space="preserve"> algoritm</w:t>
            </w:r>
          </w:p>
          <w:p w14:paraId="46D3EAFF" w14:textId="13D1F45A" w:rsidR="000F1544" w:rsidRPr="00821E92" w:rsidRDefault="000F1544" w:rsidP="00D05280">
            <w:pPr>
              <w:jc w:val="left"/>
            </w:pPr>
            <w:r>
              <w:t>Kociemba</w:t>
            </w:r>
          </w:p>
        </w:tc>
        <w:tc>
          <w:tcPr>
            <w:tcW w:w="2338" w:type="dxa"/>
          </w:tcPr>
          <w:p w14:paraId="4AEB1300" w14:textId="545FEF53" w:rsidR="001F5D56" w:rsidRPr="00821E92" w:rsidRDefault="000F1544" w:rsidP="00D05280">
            <w:pPr>
              <w:jc w:val="center"/>
            </w:pPr>
            <w:r>
              <w:t>Deac Stefan</w:t>
            </w:r>
          </w:p>
        </w:tc>
      </w:tr>
      <w:tr w:rsidR="000F1544" w:rsidRPr="00821E92" w14:paraId="2A2C091D" w14:textId="77777777" w:rsidTr="000F1544">
        <w:trPr>
          <w:trHeight w:val="1185"/>
        </w:trPr>
        <w:tc>
          <w:tcPr>
            <w:tcW w:w="2124" w:type="dxa"/>
          </w:tcPr>
          <w:p w14:paraId="521FEFE4" w14:textId="49044B42" w:rsidR="000F1544" w:rsidRDefault="000F1544" w:rsidP="00D05280">
            <w:pPr>
              <w:jc w:val="center"/>
            </w:pPr>
            <w:r>
              <w:t>&lt;11/04/2026&gt;</w:t>
            </w:r>
          </w:p>
        </w:tc>
        <w:tc>
          <w:tcPr>
            <w:tcW w:w="1383" w:type="dxa"/>
          </w:tcPr>
          <w:p w14:paraId="2E42D173" w14:textId="1120BB2F" w:rsidR="000F1544" w:rsidRDefault="000F1544" w:rsidP="00EF20DA">
            <w:pPr>
              <w:jc w:val="center"/>
            </w:pPr>
            <w:r>
              <w:t>&lt;0.1&gt;</w:t>
            </w:r>
          </w:p>
        </w:tc>
        <w:tc>
          <w:tcPr>
            <w:tcW w:w="3800" w:type="dxa"/>
          </w:tcPr>
          <w:p w14:paraId="5469F787" w14:textId="1EB75ADC" w:rsidR="000F1544" w:rsidRDefault="0094147D" w:rsidP="00D05280">
            <w:pPr>
              <w:jc w:val="left"/>
            </w:pPr>
            <w:r w:rsidRPr="0094147D">
              <w:t>Implementat constantele, diagrama de clase și definit în headers toate cele 5 clase esențiale.</w:t>
            </w:r>
          </w:p>
        </w:tc>
        <w:tc>
          <w:tcPr>
            <w:tcW w:w="2338" w:type="dxa"/>
          </w:tcPr>
          <w:p w14:paraId="0049CC37" w14:textId="79DAD9C2" w:rsidR="000F1544" w:rsidRDefault="000F1544" w:rsidP="00D05280">
            <w:pPr>
              <w:jc w:val="center"/>
            </w:pPr>
            <w:r>
              <w:t>Deac Stefan</w:t>
            </w:r>
          </w:p>
        </w:tc>
      </w:tr>
      <w:tr w:rsidR="000F1544" w:rsidRPr="00821E92" w14:paraId="4D6F7C9F" w14:textId="77777777" w:rsidTr="000F1544">
        <w:trPr>
          <w:trHeight w:val="1185"/>
        </w:trPr>
        <w:tc>
          <w:tcPr>
            <w:tcW w:w="2124" w:type="dxa"/>
          </w:tcPr>
          <w:p w14:paraId="1CE3BE92" w14:textId="47ADAA6D" w:rsidR="000F1544" w:rsidRDefault="000F1544" w:rsidP="00D05280">
            <w:pPr>
              <w:jc w:val="center"/>
            </w:pPr>
            <w:r>
              <w:t>&lt;12/04/2026&gt;</w:t>
            </w:r>
          </w:p>
        </w:tc>
        <w:tc>
          <w:tcPr>
            <w:tcW w:w="1383" w:type="dxa"/>
          </w:tcPr>
          <w:p w14:paraId="6812B6C3" w14:textId="7CEF365C" w:rsidR="000F1544" w:rsidRDefault="000F1544" w:rsidP="00EF20DA">
            <w:pPr>
              <w:jc w:val="center"/>
            </w:pPr>
            <w:r>
              <w:t>&lt;0.2&gt;</w:t>
            </w:r>
          </w:p>
        </w:tc>
        <w:tc>
          <w:tcPr>
            <w:tcW w:w="3800" w:type="dxa"/>
          </w:tcPr>
          <w:p w14:paraId="30FA3ADF" w14:textId="1E483335" w:rsidR="000F1544" w:rsidRDefault="0094147D" w:rsidP="00D05280">
            <w:pPr>
              <w:jc w:val="left"/>
            </w:pPr>
            <w:r w:rsidRPr="0094147D">
              <w:t>Implementat în Tables.cpp citirea și scrierea în fișiere bin. Implementat scheletul pentru cele 9 tabele de stări (ulterior 10) ale cubului + implementarea celor 18 mutări și multiply în Cubie.cpp.</w:t>
            </w:r>
          </w:p>
        </w:tc>
        <w:tc>
          <w:tcPr>
            <w:tcW w:w="2338" w:type="dxa"/>
          </w:tcPr>
          <w:p w14:paraId="0AB1434C" w14:textId="2C457E56" w:rsidR="000F1544" w:rsidRDefault="00742C21" w:rsidP="00D05280">
            <w:pPr>
              <w:jc w:val="center"/>
            </w:pPr>
            <w:r>
              <w:t>Deac Stefan</w:t>
            </w:r>
          </w:p>
        </w:tc>
      </w:tr>
      <w:tr w:rsidR="00742C21" w:rsidRPr="00821E92" w14:paraId="6B2A20A7" w14:textId="77777777" w:rsidTr="000F1544">
        <w:trPr>
          <w:trHeight w:val="1185"/>
        </w:trPr>
        <w:tc>
          <w:tcPr>
            <w:tcW w:w="2124" w:type="dxa"/>
          </w:tcPr>
          <w:p w14:paraId="3BB522A6" w14:textId="46710D6C" w:rsidR="00742C21" w:rsidRDefault="00742C21" w:rsidP="00D05280">
            <w:pPr>
              <w:jc w:val="center"/>
            </w:pPr>
            <w:r>
              <w:t>&lt;13/04/2026</w:t>
            </w:r>
          </w:p>
        </w:tc>
        <w:tc>
          <w:tcPr>
            <w:tcW w:w="1383" w:type="dxa"/>
          </w:tcPr>
          <w:p w14:paraId="2EFF1D23" w14:textId="0F39CD02" w:rsidR="00742C21" w:rsidRDefault="00742C21" w:rsidP="00EF20DA">
            <w:pPr>
              <w:jc w:val="center"/>
            </w:pPr>
            <w:r>
              <w:t>&lt;0.3&gt;</w:t>
            </w:r>
          </w:p>
        </w:tc>
        <w:tc>
          <w:tcPr>
            <w:tcW w:w="3800" w:type="dxa"/>
          </w:tcPr>
          <w:p w14:paraId="0C0D9199" w14:textId="46D17A8A" w:rsidR="00742C21" w:rsidRDefault="0094147D" w:rsidP="00D05280">
            <w:pPr>
              <w:jc w:val="left"/>
            </w:pPr>
            <w:r w:rsidRPr="0094147D">
              <w:t>Implementat toate metodele de conversie ale colțurilor și muchiilor în numere și invers + clasa CoordCube și FaceCube.</w:t>
            </w:r>
          </w:p>
        </w:tc>
        <w:tc>
          <w:tcPr>
            <w:tcW w:w="2338" w:type="dxa"/>
          </w:tcPr>
          <w:p w14:paraId="7F9751CD" w14:textId="4948C7A7" w:rsidR="00742C21" w:rsidRDefault="00966F18" w:rsidP="00D05280">
            <w:pPr>
              <w:jc w:val="center"/>
            </w:pPr>
            <w:r>
              <w:t>Deac Stefan</w:t>
            </w:r>
          </w:p>
        </w:tc>
      </w:tr>
      <w:tr w:rsidR="00966F18" w:rsidRPr="00821E92" w14:paraId="48029D32" w14:textId="77777777" w:rsidTr="000F1544">
        <w:trPr>
          <w:trHeight w:val="1185"/>
        </w:trPr>
        <w:tc>
          <w:tcPr>
            <w:tcW w:w="2124" w:type="dxa"/>
          </w:tcPr>
          <w:p w14:paraId="237C6760" w14:textId="655E90EE" w:rsidR="00966F18" w:rsidRDefault="00966F18" w:rsidP="00D05280">
            <w:pPr>
              <w:jc w:val="center"/>
            </w:pPr>
            <w:r>
              <w:lastRenderedPageBreak/>
              <w:t>&lt;14/04/2026&gt;</w:t>
            </w:r>
          </w:p>
        </w:tc>
        <w:tc>
          <w:tcPr>
            <w:tcW w:w="1383" w:type="dxa"/>
          </w:tcPr>
          <w:p w14:paraId="76968B50" w14:textId="55C28A4C" w:rsidR="00966F18" w:rsidRDefault="00966F18" w:rsidP="00EF20DA">
            <w:pPr>
              <w:jc w:val="center"/>
            </w:pPr>
            <w:r>
              <w:t>&lt;0.5&gt;</w:t>
            </w:r>
          </w:p>
        </w:tc>
        <w:tc>
          <w:tcPr>
            <w:tcW w:w="3800" w:type="dxa"/>
          </w:tcPr>
          <w:p w14:paraId="086B7A2C" w14:textId="10310851" w:rsidR="00966F18" w:rsidRDefault="0094147D" w:rsidP="00D05280">
            <w:pPr>
              <w:jc w:val="left"/>
            </w:pPr>
            <w:r w:rsidRPr="0094147D">
              <w:t>Implementat clasa Search și metoda Solve și searchPhase1.</w:t>
            </w:r>
          </w:p>
        </w:tc>
        <w:tc>
          <w:tcPr>
            <w:tcW w:w="2338" w:type="dxa"/>
          </w:tcPr>
          <w:p w14:paraId="1E3A9213" w14:textId="39E75F77" w:rsidR="00966F18" w:rsidRDefault="00966F18" w:rsidP="00D05280">
            <w:pPr>
              <w:jc w:val="center"/>
            </w:pPr>
            <w:r>
              <w:t>Deac Stefan</w:t>
            </w:r>
          </w:p>
        </w:tc>
      </w:tr>
      <w:tr w:rsidR="00966F18" w:rsidRPr="00821E92" w14:paraId="256961F5" w14:textId="77777777" w:rsidTr="000F1544">
        <w:trPr>
          <w:trHeight w:val="1185"/>
        </w:trPr>
        <w:tc>
          <w:tcPr>
            <w:tcW w:w="2124" w:type="dxa"/>
          </w:tcPr>
          <w:p w14:paraId="27E15D6E" w14:textId="61F11915" w:rsidR="00966F18" w:rsidRDefault="00966F18" w:rsidP="00D05280">
            <w:pPr>
              <w:jc w:val="center"/>
            </w:pPr>
            <w:r>
              <w:t>&lt;15/04/2026&gt;</w:t>
            </w:r>
          </w:p>
        </w:tc>
        <w:tc>
          <w:tcPr>
            <w:tcW w:w="1383" w:type="dxa"/>
          </w:tcPr>
          <w:p w14:paraId="0BC9FCF0" w14:textId="2F79C19D" w:rsidR="00966F18" w:rsidRPr="00966F18" w:rsidRDefault="00966F18" w:rsidP="00D05280">
            <w:pPr>
              <w:jc w:val="center"/>
              <w:rPr>
                <w:sz w:val="22"/>
                <w:szCs w:val="22"/>
              </w:rPr>
            </w:pPr>
            <w:r w:rsidRPr="00966F18">
              <w:rPr>
                <w:sz w:val="22"/>
                <w:szCs w:val="22"/>
              </w:rPr>
              <w:t>&lt;1.0&gt;</w:t>
            </w:r>
          </w:p>
        </w:tc>
        <w:tc>
          <w:tcPr>
            <w:tcW w:w="3800" w:type="dxa"/>
          </w:tcPr>
          <w:p w14:paraId="5A7B3A11" w14:textId="77777777" w:rsidR="0094147D" w:rsidRPr="0094147D" w:rsidRDefault="0094147D" w:rsidP="0094147D">
            <w:pPr>
              <w:spacing w:line="276" w:lineRule="auto"/>
              <w:jc w:val="left"/>
              <w:rPr>
                <w:sz w:val="22"/>
                <w:szCs w:val="22"/>
              </w:rPr>
            </w:pPr>
            <w:r w:rsidRPr="0094147D">
              <w:rPr>
                <w:sz w:val="22"/>
                <w:szCs w:val="22"/>
              </w:rPr>
              <w:t>Implementat și searchPhase2, acum algoritmul rezolvă un cub pe secundă. Implementat BuildSlice_EP_Prun().</w:t>
            </w:r>
          </w:p>
          <w:p w14:paraId="446F9071" w14:textId="77777777" w:rsidR="0094147D" w:rsidRPr="0094147D" w:rsidRDefault="0094147D" w:rsidP="0094147D">
            <w:pPr>
              <w:spacing w:line="276" w:lineRule="auto"/>
              <w:jc w:val="left"/>
              <w:rPr>
                <w:sz w:val="22"/>
                <w:szCs w:val="22"/>
              </w:rPr>
            </w:pPr>
          </w:p>
          <w:p w14:paraId="5EF92A99" w14:textId="42F1BB33" w:rsidR="00966F18" w:rsidRPr="00966F18" w:rsidRDefault="0094147D" w:rsidP="0094147D">
            <w:pPr>
              <w:spacing w:line="276" w:lineRule="auto"/>
              <w:jc w:val="left"/>
              <w:rPr>
                <w:sz w:val="22"/>
                <w:szCs w:val="22"/>
                <w:lang w:val="en-US"/>
              </w:rPr>
            </w:pPr>
            <w:r w:rsidRPr="0094147D">
              <w:rPr>
                <w:sz w:val="22"/>
                <w:szCs w:val="22"/>
              </w:rPr>
              <w:t>Am schimbat proprietățile pentru o abordare paralelă + optimizare majoră. Acum rezolvă 10 cuburi în 2,</w:t>
            </w:r>
            <w:r w:rsidR="00644E8B">
              <w:rPr>
                <w:sz w:val="22"/>
                <w:szCs w:val="22"/>
              </w:rPr>
              <w:t>6</w:t>
            </w:r>
            <w:r w:rsidRPr="0094147D">
              <w:rPr>
                <w:sz w:val="22"/>
                <w:szCs w:val="22"/>
              </w:rPr>
              <w:t>5 secunde.</w:t>
            </w:r>
          </w:p>
        </w:tc>
        <w:tc>
          <w:tcPr>
            <w:tcW w:w="2338" w:type="dxa"/>
          </w:tcPr>
          <w:p w14:paraId="17E41E41" w14:textId="3A17D25A" w:rsidR="00966F18" w:rsidRDefault="00966F18" w:rsidP="00D05280">
            <w:pPr>
              <w:jc w:val="center"/>
            </w:pPr>
            <w:r>
              <w:t>Deac Stefan</w:t>
            </w:r>
          </w:p>
        </w:tc>
      </w:tr>
    </w:tbl>
    <w:p w14:paraId="63FD05E5" w14:textId="77777777" w:rsidR="001F5D56" w:rsidRDefault="001F5D56" w:rsidP="001F5D56"/>
    <w:p w14:paraId="5E457C72" w14:textId="7AF525D2" w:rsidR="007E5AA2" w:rsidRPr="00821E92" w:rsidRDefault="007E5AA2" w:rsidP="00D05280">
      <w:pPr>
        <w:pStyle w:val="comentarii"/>
      </w:pPr>
    </w:p>
    <w:p w14:paraId="6E4E1485" w14:textId="77777777" w:rsidR="00EF20DA" w:rsidRDefault="00EF20DA" w:rsidP="00675309">
      <w:pPr>
        <w:jc w:val="left"/>
      </w:pPr>
    </w:p>
    <w:p w14:paraId="3AE6E5A8" w14:textId="77777777" w:rsidR="001F5D56" w:rsidRPr="00821E92" w:rsidRDefault="002F1B67" w:rsidP="005C4F2C">
      <w:pPr>
        <w:pStyle w:val="Title"/>
      </w:pPr>
      <w:bookmarkStart w:id="1" w:name="_Toc183301932"/>
      <w:r w:rsidRPr="00821E92">
        <w:lastRenderedPageBreak/>
        <w:t>Cuprins</w:t>
      </w:r>
      <w:bookmarkEnd w:id="1"/>
    </w:p>
    <w:p w14:paraId="4034E946" w14:textId="7316C112" w:rsidR="00D30D2A" w:rsidRDefault="001F5D56">
      <w:pPr>
        <w:pStyle w:val="TOC1"/>
        <w:rPr>
          <w:rFonts w:ascii="Aptos" w:hAnsi="Aptos"/>
          <w:b w:val="0"/>
          <w:caps w:val="0"/>
          <w:noProof/>
          <w:kern w:val="2"/>
          <w:lang w:val="en-US" w:bidi="ar-SA"/>
        </w:rPr>
      </w:pPr>
      <w:r w:rsidRPr="00821E92">
        <w:fldChar w:fldCharType="begin"/>
      </w:r>
      <w:r w:rsidRPr="00821E92">
        <w:instrText xml:space="preserve"> TOC \o "1-3" </w:instrText>
      </w:r>
      <w:r w:rsidRPr="00821E92">
        <w:fldChar w:fldCharType="separate"/>
      </w:r>
      <w:r w:rsidR="00D30D2A">
        <w:rPr>
          <w:noProof/>
        </w:rPr>
        <w:t>Istoric Versiuni</w:t>
      </w:r>
      <w:r w:rsidR="00D30D2A">
        <w:rPr>
          <w:noProof/>
        </w:rPr>
        <w:tab/>
      </w:r>
      <w:r w:rsidR="00D30D2A">
        <w:rPr>
          <w:noProof/>
        </w:rPr>
        <w:fldChar w:fldCharType="begin"/>
      </w:r>
      <w:r w:rsidR="00D30D2A">
        <w:rPr>
          <w:noProof/>
        </w:rPr>
        <w:instrText xml:space="preserve"> PAGEREF _Toc183301931 \h </w:instrText>
      </w:r>
      <w:r w:rsidR="00D30D2A">
        <w:rPr>
          <w:noProof/>
        </w:rPr>
      </w:r>
      <w:r w:rsidR="00D30D2A">
        <w:rPr>
          <w:noProof/>
        </w:rPr>
        <w:fldChar w:fldCharType="separate"/>
      </w:r>
      <w:r w:rsidR="00D30D2A">
        <w:rPr>
          <w:noProof/>
        </w:rPr>
        <w:t>2</w:t>
      </w:r>
      <w:r w:rsidR="00D30D2A">
        <w:rPr>
          <w:noProof/>
        </w:rPr>
        <w:fldChar w:fldCharType="end"/>
      </w:r>
    </w:p>
    <w:p w14:paraId="48E5F8F9" w14:textId="26596643" w:rsidR="00D30D2A" w:rsidRDefault="00D30D2A">
      <w:pPr>
        <w:pStyle w:val="TOC1"/>
        <w:rPr>
          <w:rFonts w:ascii="Aptos" w:hAnsi="Aptos"/>
          <w:b w:val="0"/>
          <w:caps w:val="0"/>
          <w:noProof/>
          <w:kern w:val="2"/>
          <w:lang w:val="en-US" w:bidi="ar-SA"/>
        </w:rPr>
      </w:pPr>
      <w:r>
        <w:rPr>
          <w:noProof/>
        </w:rPr>
        <w:t>Cuprins</w:t>
      </w:r>
      <w:r>
        <w:rPr>
          <w:noProof/>
        </w:rPr>
        <w:tab/>
      </w:r>
      <w:r>
        <w:rPr>
          <w:noProof/>
        </w:rPr>
        <w:fldChar w:fldCharType="begin"/>
      </w:r>
      <w:r>
        <w:rPr>
          <w:noProof/>
        </w:rPr>
        <w:instrText xml:space="preserve"> PAGEREF _Toc183301932 \h </w:instrText>
      </w:r>
      <w:r>
        <w:rPr>
          <w:noProof/>
        </w:rPr>
      </w:r>
      <w:r>
        <w:rPr>
          <w:noProof/>
        </w:rPr>
        <w:fldChar w:fldCharType="separate"/>
      </w:r>
      <w:r>
        <w:rPr>
          <w:noProof/>
        </w:rPr>
        <w:t>3</w:t>
      </w:r>
      <w:r>
        <w:rPr>
          <w:noProof/>
        </w:rPr>
        <w:fldChar w:fldCharType="end"/>
      </w:r>
    </w:p>
    <w:p w14:paraId="398D3A6E" w14:textId="7F1850A9" w:rsidR="00D30D2A" w:rsidRDefault="00D30D2A">
      <w:pPr>
        <w:pStyle w:val="TOC1"/>
        <w:rPr>
          <w:rFonts w:ascii="Aptos" w:hAnsi="Aptos"/>
          <w:b w:val="0"/>
          <w:caps w:val="0"/>
          <w:noProof/>
          <w:kern w:val="2"/>
          <w:lang w:val="en-US" w:bidi="ar-SA"/>
        </w:rPr>
      </w:pPr>
      <w:r>
        <w:rPr>
          <w:noProof/>
        </w:rPr>
        <w:t>1</w:t>
      </w:r>
      <w:r>
        <w:rPr>
          <w:rFonts w:ascii="Aptos" w:hAnsi="Aptos"/>
          <w:b w:val="0"/>
          <w:caps w:val="0"/>
          <w:noProof/>
          <w:kern w:val="2"/>
          <w:lang w:val="en-US" w:bidi="ar-SA"/>
        </w:rPr>
        <w:tab/>
      </w:r>
      <w:r>
        <w:rPr>
          <w:noProof/>
        </w:rPr>
        <w:t>Specificarea cerințelor software</w:t>
      </w:r>
      <w:r>
        <w:rPr>
          <w:noProof/>
        </w:rPr>
        <w:tab/>
      </w:r>
      <w:r>
        <w:rPr>
          <w:noProof/>
        </w:rPr>
        <w:fldChar w:fldCharType="begin"/>
      </w:r>
      <w:r>
        <w:rPr>
          <w:noProof/>
        </w:rPr>
        <w:instrText xml:space="preserve"> PAGEREF _Toc183301933 \h </w:instrText>
      </w:r>
      <w:r>
        <w:rPr>
          <w:noProof/>
        </w:rPr>
      </w:r>
      <w:r>
        <w:rPr>
          <w:noProof/>
        </w:rPr>
        <w:fldChar w:fldCharType="separate"/>
      </w:r>
      <w:r>
        <w:rPr>
          <w:noProof/>
        </w:rPr>
        <w:t>4</w:t>
      </w:r>
      <w:r>
        <w:rPr>
          <w:noProof/>
        </w:rPr>
        <w:fldChar w:fldCharType="end"/>
      </w:r>
    </w:p>
    <w:p w14:paraId="7A075CDB" w14:textId="40B68141" w:rsidR="00D30D2A" w:rsidRDefault="00D30D2A">
      <w:pPr>
        <w:pStyle w:val="TOC2"/>
        <w:rPr>
          <w:rFonts w:ascii="Aptos" w:hAnsi="Aptos"/>
          <w:b w:val="0"/>
          <w:noProof/>
          <w:kern w:val="2"/>
          <w:lang w:val="en-US" w:bidi="ar-SA"/>
        </w:rPr>
      </w:pPr>
      <w:r>
        <w:rPr>
          <w:noProof/>
        </w:rPr>
        <w:t>1.1</w:t>
      </w:r>
      <w:r>
        <w:rPr>
          <w:rFonts w:ascii="Aptos" w:hAnsi="Aptos"/>
          <w:b w:val="0"/>
          <w:noProof/>
          <w:kern w:val="2"/>
          <w:lang w:val="en-US" w:bidi="ar-SA"/>
        </w:rPr>
        <w:tab/>
      </w:r>
      <w:r>
        <w:rPr>
          <w:noProof/>
        </w:rPr>
        <w:t>Introducere</w:t>
      </w:r>
      <w:r>
        <w:rPr>
          <w:noProof/>
        </w:rPr>
        <w:tab/>
      </w:r>
      <w:r w:rsidR="00644E8B">
        <w:rPr>
          <w:noProof/>
        </w:rPr>
        <w:t>5</w:t>
      </w:r>
    </w:p>
    <w:p w14:paraId="07824808" w14:textId="1668D0D6" w:rsidR="00D30D2A" w:rsidRDefault="00D30D2A">
      <w:pPr>
        <w:pStyle w:val="TOC3"/>
        <w:tabs>
          <w:tab w:val="left" w:pos="960"/>
          <w:tab w:val="right" w:leader="dot" w:pos="9628"/>
        </w:tabs>
        <w:rPr>
          <w:rFonts w:ascii="Aptos" w:hAnsi="Aptos"/>
          <w:noProof/>
          <w:kern w:val="2"/>
          <w:lang w:val="en-US" w:bidi="ar-SA"/>
        </w:rPr>
      </w:pPr>
      <w:r>
        <w:rPr>
          <w:noProof/>
        </w:rPr>
        <w:t>1.1.1</w:t>
      </w:r>
      <w:r>
        <w:rPr>
          <w:rFonts w:ascii="Aptos" w:hAnsi="Aptos"/>
          <w:noProof/>
          <w:kern w:val="2"/>
          <w:lang w:val="en-US" w:bidi="ar-SA"/>
        </w:rPr>
        <w:tab/>
      </w:r>
      <w:r>
        <w:rPr>
          <w:noProof/>
        </w:rPr>
        <w:t>Obiective</w:t>
      </w:r>
      <w:r>
        <w:rPr>
          <w:noProof/>
        </w:rPr>
        <w:tab/>
      </w:r>
      <w:r w:rsidR="00644E8B">
        <w:rPr>
          <w:noProof/>
        </w:rPr>
        <w:t>5</w:t>
      </w:r>
    </w:p>
    <w:p w14:paraId="2C1201CC" w14:textId="1753E2AE" w:rsidR="00D30D2A" w:rsidRDefault="00D30D2A">
      <w:pPr>
        <w:pStyle w:val="TOC3"/>
        <w:tabs>
          <w:tab w:val="left" w:pos="960"/>
          <w:tab w:val="right" w:leader="dot" w:pos="9628"/>
        </w:tabs>
        <w:rPr>
          <w:rFonts w:ascii="Aptos" w:hAnsi="Aptos"/>
          <w:noProof/>
          <w:kern w:val="2"/>
          <w:lang w:val="en-US" w:bidi="ar-SA"/>
        </w:rPr>
      </w:pPr>
      <w:r>
        <w:rPr>
          <w:noProof/>
        </w:rPr>
        <w:t>1.1.2</w:t>
      </w:r>
      <w:r>
        <w:rPr>
          <w:rFonts w:ascii="Aptos" w:hAnsi="Aptos"/>
          <w:noProof/>
          <w:kern w:val="2"/>
          <w:lang w:val="en-US" w:bidi="ar-SA"/>
        </w:rPr>
        <w:tab/>
      </w:r>
      <w:r>
        <w:rPr>
          <w:noProof/>
        </w:rPr>
        <w:t>Definiții, Acronime și Abrevieri</w:t>
      </w:r>
      <w:r>
        <w:rPr>
          <w:noProof/>
        </w:rPr>
        <w:tab/>
      </w:r>
      <w:r w:rsidR="00644E8B">
        <w:rPr>
          <w:noProof/>
        </w:rPr>
        <w:t>5</w:t>
      </w:r>
    </w:p>
    <w:p w14:paraId="49DBAD00" w14:textId="5A3DF961" w:rsidR="00D30D2A" w:rsidRDefault="00D30D2A">
      <w:pPr>
        <w:pStyle w:val="TOC3"/>
        <w:tabs>
          <w:tab w:val="left" w:pos="960"/>
          <w:tab w:val="right" w:leader="dot" w:pos="9628"/>
        </w:tabs>
        <w:rPr>
          <w:rFonts w:ascii="Aptos" w:hAnsi="Aptos"/>
          <w:noProof/>
          <w:kern w:val="2"/>
          <w:lang w:val="en-US" w:bidi="ar-SA"/>
        </w:rPr>
      </w:pPr>
      <w:r>
        <w:rPr>
          <w:noProof/>
        </w:rPr>
        <w:t>1.1.3</w:t>
      </w:r>
      <w:r>
        <w:rPr>
          <w:rFonts w:ascii="Aptos" w:hAnsi="Aptos"/>
          <w:noProof/>
          <w:kern w:val="2"/>
          <w:lang w:val="en-US" w:bidi="ar-SA"/>
        </w:rPr>
        <w:tab/>
      </w:r>
      <w:r>
        <w:rPr>
          <w:noProof/>
        </w:rPr>
        <w:t>Tehnologiile utilizate</w:t>
      </w:r>
      <w:r>
        <w:rPr>
          <w:noProof/>
        </w:rPr>
        <w:tab/>
      </w:r>
      <w:r w:rsidR="00644E8B">
        <w:rPr>
          <w:noProof/>
        </w:rPr>
        <w:t>6</w:t>
      </w:r>
    </w:p>
    <w:p w14:paraId="0B88B431" w14:textId="4101C962" w:rsidR="00D30D2A" w:rsidRDefault="00D30D2A">
      <w:pPr>
        <w:pStyle w:val="TOC2"/>
        <w:rPr>
          <w:rFonts w:ascii="Aptos" w:hAnsi="Aptos"/>
          <w:b w:val="0"/>
          <w:noProof/>
          <w:kern w:val="2"/>
          <w:lang w:val="en-US" w:bidi="ar-SA"/>
        </w:rPr>
      </w:pPr>
      <w:r>
        <w:rPr>
          <w:noProof/>
        </w:rPr>
        <w:t>1.2</w:t>
      </w:r>
      <w:r>
        <w:rPr>
          <w:rFonts w:ascii="Aptos" w:hAnsi="Aptos"/>
          <w:b w:val="0"/>
          <w:noProof/>
          <w:kern w:val="2"/>
          <w:lang w:val="en-US" w:bidi="ar-SA"/>
        </w:rPr>
        <w:tab/>
      </w:r>
      <w:r w:rsidR="005223D9">
        <w:rPr>
          <w:noProof/>
        </w:rPr>
        <w:t>Partea matematica</w:t>
      </w:r>
      <w:r>
        <w:rPr>
          <w:noProof/>
        </w:rPr>
        <w:tab/>
      </w:r>
      <w:r w:rsidR="00644E8B">
        <w:rPr>
          <w:noProof/>
        </w:rPr>
        <w:t>6</w:t>
      </w:r>
    </w:p>
    <w:p w14:paraId="16757174" w14:textId="37951DA1" w:rsidR="00D30D2A" w:rsidRDefault="00D30D2A">
      <w:pPr>
        <w:pStyle w:val="TOC1"/>
        <w:rPr>
          <w:rFonts w:ascii="Aptos" w:hAnsi="Aptos"/>
          <w:b w:val="0"/>
          <w:caps w:val="0"/>
          <w:noProof/>
          <w:kern w:val="2"/>
          <w:lang w:val="en-US" w:bidi="ar-SA"/>
        </w:rPr>
      </w:pPr>
      <w:r>
        <w:rPr>
          <w:noProof/>
        </w:rPr>
        <w:t>2</w:t>
      </w:r>
      <w:r>
        <w:rPr>
          <w:rFonts w:ascii="Aptos" w:hAnsi="Aptos"/>
          <w:b w:val="0"/>
          <w:caps w:val="0"/>
          <w:noProof/>
          <w:kern w:val="2"/>
          <w:lang w:val="en-US" w:bidi="ar-SA"/>
        </w:rPr>
        <w:tab/>
      </w:r>
      <w:r w:rsidR="00644E8B">
        <w:rPr>
          <w:noProof/>
        </w:rPr>
        <w:t>Implementarea celor 10 tabele si ida *</w:t>
      </w:r>
      <w:r>
        <w:rPr>
          <w:noProof/>
        </w:rPr>
        <w:tab/>
      </w:r>
      <w:r w:rsidR="00644E8B">
        <w:rPr>
          <w:noProof/>
        </w:rPr>
        <w:t>10</w:t>
      </w:r>
    </w:p>
    <w:p w14:paraId="328E24B7" w14:textId="0EDCDAE6" w:rsidR="00D30D2A" w:rsidRDefault="00D30D2A">
      <w:pPr>
        <w:pStyle w:val="TOC2"/>
        <w:rPr>
          <w:rFonts w:ascii="Aptos" w:hAnsi="Aptos"/>
          <w:b w:val="0"/>
          <w:noProof/>
          <w:kern w:val="2"/>
          <w:lang w:val="en-US" w:bidi="ar-SA"/>
        </w:rPr>
      </w:pPr>
      <w:r>
        <w:rPr>
          <w:noProof/>
        </w:rPr>
        <w:t>2.1</w:t>
      </w:r>
      <w:r>
        <w:rPr>
          <w:rFonts w:ascii="Aptos" w:hAnsi="Aptos"/>
          <w:b w:val="0"/>
          <w:noProof/>
          <w:kern w:val="2"/>
          <w:lang w:val="en-US" w:bidi="ar-SA"/>
        </w:rPr>
        <w:tab/>
      </w:r>
      <w:r w:rsidR="00644E8B">
        <w:rPr>
          <w:noProof/>
        </w:rPr>
        <w:t>Clasa Tables</w:t>
      </w:r>
      <w:r>
        <w:rPr>
          <w:noProof/>
        </w:rPr>
        <w:tab/>
      </w:r>
      <w:r w:rsidR="00644E8B">
        <w:rPr>
          <w:noProof/>
        </w:rPr>
        <w:t>10</w:t>
      </w:r>
    </w:p>
    <w:p w14:paraId="12235574" w14:textId="5777A1D6" w:rsidR="00D30D2A" w:rsidRDefault="00D30D2A">
      <w:pPr>
        <w:pStyle w:val="TOC2"/>
        <w:rPr>
          <w:noProof/>
        </w:rPr>
      </w:pPr>
      <w:r>
        <w:rPr>
          <w:noProof/>
        </w:rPr>
        <w:t>2.2</w:t>
      </w:r>
      <w:r>
        <w:rPr>
          <w:rFonts w:ascii="Aptos" w:hAnsi="Aptos"/>
          <w:b w:val="0"/>
          <w:noProof/>
          <w:kern w:val="2"/>
          <w:lang w:val="en-US" w:bidi="ar-SA"/>
        </w:rPr>
        <w:tab/>
      </w:r>
      <w:r w:rsidR="00644E8B">
        <w:rPr>
          <w:noProof/>
        </w:rPr>
        <w:t>searchPhase1</w:t>
      </w:r>
      <w:r>
        <w:rPr>
          <w:noProof/>
        </w:rPr>
        <w:tab/>
      </w:r>
      <w:r w:rsidR="00644E8B">
        <w:rPr>
          <w:noProof/>
        </w:rPr>
        <w:t>12</w:t>
      </w:r>
    </w:p>
    <w:p w14:paraId="799C8592" w14:textId="48684A1D" w:rsidR="00644E8B" w:rsidRPr="00644E8B" w:rsidRDefault="00644E8B" w:rsidP="00644E8B">
      <w:r w:rsidRPr="00644E8B">
        <w:rPr>
          <w:b/>
          <w:bCs/>
        </w:rPr>
        <w:t xml:space="preserve">2.3 </w:t>
      </w:r>
      <w:r>
        <w:t xml:space="preserve">  </w:t>
      </w:r>
      <w:r w:rsidRPr="00644E8B">
        <w:rPr>
          <w:b/>
          <w:bCs/>
        </w:rPr>
        <w:t>searchPhase2</w:t>
      </w:r>
      <w:r>
        <w:rPr>
          <w:b/>
          <w:bCs/>
        </w:rPr>
        <w:t>.............................................................................................................................13</w:t>
      </w:r>
    </w:p>
    <w:p w14:paraId="722FCDFF" w14:textId="52569F42" w:rsidR="00D30D2A" w:rsidRDefault="00D30D2A">
      <w:pPr>
        <w:pStyle w:val="TOC1"/>
        <w:rPr>
          <w:noProof/>
        </w:rPr>
      </w:pPr>
      <w:r>
        <w:rPr>
          <w:noProof/>
        </w:rPr>
        <w:t>3</w:t>
      </w:r>
      <w:r w:rsidR="00644E8B">
        <w:rPr>
          <w:rFonts w:ascii="Aptos" w:hAnsi="Aptos"/>
          <w:b w:val="0"/>
          <w:caps w:val="0"/>
          <w:noProof/>
          <w:kern w:val="2"/>
          <w:lang w:val="en-US" w:bidi="ar-SA"/>
        </w:rPr>
        <w:t xml:space="preserve">.    </w:t>
      </w:r>
      <w:r w:rsidR="00644E8B">
        <w:rPr>
          <w:noProof/>
        </w:rPr>
        <w:t>Optimizare</w:t>
      </w:r>
      <w:r>
        <w:rPr>
          <w:noProof/>
        </w:rPr>
        <w:tab/>
      </w:r>
      <w:r w:rsidR="00644E8B">
        <w:rPr>
          <w:noProof/>
        </w:rPr>
        <w:t>13</w:t>
      </w:r>
    </w:p>
    <w:p w14:paraId="342460B5" w14:textId="5668B83F" w:rsidR="00644E8B" w:rsidRDefault="00644E8B" w:rsidP="00644E8B">
      <w:pPr>
        <w:rPr>
          <w:b/>
          <w:bCs/>
        </w:rPr>
      </w:pPr>
      <w:r w:rsidRPr="00644E8B">
        <w:rPr>
          <w:b/>
          <w:bCs/>
        </w:rPr>
        <w:t xml:space="preserve">  3.1 Optimizari facute de mine............................................................................</w:t>
      </w:r>
      <w:r>
        <w:rPr>
          <w:b/>
          <w:bCs/>
        </w:rPr>
        <w:t>.</w:t>
      </w:r>
      <w:r w:rsidRPr="00644E8B">
        <w:rPr>
          <w:b/>
          <w:bCs/>
        </w:rPr>
        <w:t>.....................</w:t>
      </w:r>
      <w:r>
        <w:rPr>
          <w:b/>
          <w:bCs/>
        </w:rPr>
        <w:t>.....</w:t>
      </w:r>
      <w:r w:rsidRPr="00644E8B">
        <w:rPr>
          <w:b/>
          <w:bCs/>
        </w:rPr>
        <w:t>14</w:t>
      </w:r>
    </w:p>
    <w:p w14:paraId="3D415970" w14:textId="2FFADA81" w:rsidR="00644E8B" w:rsidRPr="00644E8B" w:rsidRDefault="00644E8B" w:rsidP="00644E8B">
      <w:pPr>
        <w:rPr>
          <w:b/>
          <w:bCs/>
        </w:rPr>
      </w:pPr>
      <w:r>
        <w:rPr>
          <w:b/>
          <w:bCs/>
        </w:rPr>
        <w:t>3.2 Ce s-ar mai putea face?..............................................................................................................16</w:t>
      </w:r>
    </w:p>
    <w:p w14:paraId="2EFEB037" w14:textId="090B4997" w:rsidR="00D30D2A" w:rsidRDefault="00D30D2A">
      <w:pPr>
        <w:pStyle w:val="TOC2"/>
        <w:rPr>
          <w:rFonts w:ascii="Aptos" w:hAnsi="Aptos"/>
          <w:b w:val="0"/>
          <w:noProof/>
          <w:kern w:val="2"/>
          <w:lang w:val="en-US" w:bidi="ar-SA"/>
        </w:rPr>
      </w:pPr>
      <w:r>
        <w:rPr>
          <w:noProof/>
        </w:rPr>
        <w:t>3.</w:t>
      </w:r>
      <w:r w:rsidR="00644E8B">
        <w:rPr>
          <w:noProof/>
        </w:rPr>
        <w:t>3</w:t>
      </w:r>
      <w:r>
        <w:rPr>
          <w:rFonts w:ascii="Aptos" w:hAnsi="Aptos"/>
          <w:b w:val="0"/>
          <w:noProof/>
          <w:kern w:val="2"/>
          <w:lang w:val="en-US" w:bidi="ar-SA"/>
        </w:rPr>
        <w:tab/>
      </w:r>
      <w:r>
        <w:rPr>
          <w:noProof/>
        </w:rPr>
        <w:t>Diagrama de clase</w:t>
      </w:r>
      <w:r>
        <w:rPr>
          <w:noProof/>
        </w:rPr>
        <w:tab/>
      </w:r>
      <w:r w:rsidR="00644E8B">
        <w:rPr>
          <w:noProof/>
        </w:rPr>
        <w:t>18</w:t>
      </w:r>
    </w:p>
    <w:p w14:paraId="4F676923" w14:textId="48700ACC" w:rsidR="00D30D2A" w:rsidRDefault="00D30D2A">
      <w:pPr>
        <w:pStyle w:val="TOC1"/>
        <w:rPr>
          <w:rFonts w:ascii="Aptos" w:hAnsi="Aptos"/>
          <w:b w:val="0"/>
          <w:caps w:val="0"/>
          <w:noProof/>
          <w:kern w:val="2"/>
          <w:lang w:val="en-US" w:bidi="ar-SA"/>
        </w:rPr>
      </w:pPr>
      <w:r>
        <w:rPr>
          <w:noProof/>
        </w:rPr>
        <w:t>4</w:t>
      </w:r>
      <w:r w:rsidR="00644E8B">
        <w:rPr>
          <w:noProof/>
        </w:rPr>
        <w:t>.</w:t>
      </w:r>
      <w:r>
        <w:rPr>
          <w:rFonts w:ascii="Aptos" w:hAnsi="Aptos"/>
          <w:b w:val="0"/>
          <w:caps w:val="0"/>
          <w:noProof/>
          <w:kern w:val="2"/>
          <w:lang w:val="en-US" w:bidi="ar-SA"/>
        </w:rPr>
        <w:tab/>
      </w:r>
      <w:r>
        <w:rPr>
          <w:noProof/>
        </w:rPr>
        <w:t>Bibliografie</w:t>
      </w:r>
      <w:r>
        <w:rPr>
          <w:noProof/>
        </w:rPr>
        <w:tab/>
      </w:r>
      <w:r w:rsidR="00644E8B">
        <w:rPr>
          <w:noProof/>
        </w:rPr>
        <w:t>19</w:t>
      </w:r>
    </w:p>
    <w:p w14:paraId="79FA1275" w14:textId="4D3933F6" w:rsidR="001F5D56" w:rsidRPr="00821E92" w:rsidRDefault="001F5D56" w:rsidP="001F5D56">
      <w:pPr>
        <w:sectPr w:rsidR="001F5D56" w:rsidRPr="00821E92" w:rsidSect="00032619">
          <w:headerReference w:type="default" r:id="rId8"/>
          <w:footerReference w:type="default" r:id="rId9"/>
          <w:endnotePr>
            <w:numFmt w:val="decimal"/>
          </w:endnotePr>
          <w:type w:val="continuous"/>
          <w:pgSz w:w="11907" w:h="16840" w:code="9"/>
          <w:pgMar w:top="1134" w:right="851" w:bottom="1134" w:left="1418" w:header="720" w:footer="720" w:gutter="0"/>
          <w:pgNumType w:start="1"/>
          <w:cols w:space="720"/>
          <w:titlePg/>
          <w:docGrid w:linePitch="272"/>
        </w:sectPr>
      </w:pPr>
      <w:r w:rsidRPr="00821E92">
        <w:fldChar w:fldCharType="end"/>
      </w:r>
    </w:p>
    <w:p w14:paraId="09A30200" w14:textId="77777777" w:rsidR="00383317" w:rsidRPr="00821E92" w:rsidRDefault="00E62159" w:rsidP="005C4F2C">
      <w:pPr>
        <w:pStyle w:val="Heading1"/>
      </w:pPr>
      <w:bookmarkStart w:id="2" w:name="_Toc183301933"/>
      <w:r w:rsidRPr="00821E92">
        <w:lastRenderedPageBreak/>
        <w:t>Specificarea cerinț</w:t>
      </w:r>
      <w:r w:rsidR="002F1B67" w:rsidRPr="00821E92">
        <w:t>elor software</w:t>
      </w:r>
      <w:bookmarkEnd w:id="2"/>
    </w:p>
    <w:p w14:paraId="4D907844" w14:textId="77777777" w:rsidR="005C4F2C" w:rsidRDefault="005C4F2C" w:rsidP="00622BEA">
      <w:pPr>
        <w:pStyle w:val="Heading2"/>
      </w:pPr>
      <w:bookmarkStart w:id="3" w:name="_Toc183301934"/>
      <w:r w:rsidRPr="00821E92">
        <w:t>I</w:t>
      </w:r>
      <w:r w:rsidR="002F1B67" w:rsidRPr="00821E92">
        <w:t>ntroducere</w:t>
      </w:r>
      <w:bookmarkEnd w:id="3"/>
    </w:p>
    <w:p w14:paraId="618AE7E6" w14:textId="136E054E" w:rsidR="0094147D" w:rsidRPr="0094147D" w:rsidRDefault="00A075FE" w:rsidP="00622BEA">
      <w:pPr>
        <w:pStyle w:val="Heading3"/>
      </w:pPr>
      <w:bookmarkStart w:id="4" w:name="_Toc183301935"/>
      <w:r>
        <w:rPr>
          <w:rFonts w:ascii="Times New Roman" w:hAnsi="Times New Roman"/>
          <w:b w:val="0"/>
          <w:bCs w:val="0"/>
          <w:sz w:val="24"/>
          <w:szCs w:val="24"/>
        </w:rPr>
        <w:t xml:space="preserve">   </w:t>
      </w:r>
      <w:r w:rsidR="0094147D" w:rsidRPr="0094147D">
        <w:rPr>
          <w:rFonts w:ascii="Times New Roman" w:hAnsi="Times New Roman"/>
          <w:b w:val="0"/>
          <w:bCs w:val="0"/>
          <w:sz w:val="24"/>
          <w:szCs w:val="24"/>
        </w:rPr>
        <w:t>Task-ul 1 din Wenglor Software Challenge: un algoritm care să rezolve cât mai multe cuburi Rubik în cât mai puțin timp și mutări. Acest proiect îi permite utilizatorului să introducă orice secvență de string-uri ca input 2D net (citire de la stânga la dreapta, de sus în jos), ca mai apoi să fie rezolvat.</w:t>
      </w:r>
    </w:p>
    <w:p w14:paraId="74AF23EA" w14:textId="726681B5" w:rsidR="005C4F2C" w:rsidRDefault="002F1B67" w:rsidP="00622BEA">
      <w:pPr>
        <w:pStyle w:val="Heading3"/>
      </w:pPr>
      <w:r w:rsidRPr="00821E92">
        <w:t>Obiective</w:t>
      </w:r>
      <w:bookmarkEnd w:id="4"/>
    </w:p>
    <w:p w14:paraId="43C7CC2E" w14:textId="77C642F3" w:rsidR="0094147D" w:rsidRDefault="0094147D" w:rsidP="009634A1">
      <w:pPr>
        <w:numPr>
          <w:ilvl w:val="0"/>
          <w:numId w:val="21"/>
        </w:numPr>
      </w:pPr>
      <w:r w:rsidRPr="0094147D">
        <w:t xml:space="preserve">Să rezolve toate cele 10.000 de cuburi în mai puțin de o oră, cu o medie de mișcări per </w:t>
      </w:r>
      <w:r>
        <w:t>cub</w:t>
      </w:r>
      <w:r w:rsidR="00A075FE">
        <w:t xml:space="preserve"> de 20-21.</w:t>
      </w:r>
    </w:p>
    <w:p w14:paraId="4935CA69" w14:textId="037BE9DF" w:rsidR="009634A1" w:rsidRDefault="0094147D" w:rsidP="009634A1">
      <w:pPr>
        <w:numPr>
          <w:ilvl w:val="0"/>
          <w:numId w:val="21"/>
        </w:numPr>
      </w:pPr>
      <w:r w:rsidRPr="0094147D">
        <w:t>Codul să fie bine structurat și lizibil.</w:t>
      </w:r>
    </w:p>
    <w:p w14:paraId="017CBEFD" w14:textId="77777777" w:rsidR="0094147D" w:rsidRPr="0094147D" w:rsidRDefault="0094147D" w:rsidP="00622BEA">
      <w:pPr>
        <w:pStyle w:val="Heading3"/>
      </w:pPr>
      <w:bookmarkStart w:id="5" w:name="_Toc183301936"/>
      <w:r w:rsidRPr="0094147D">
        <w:rPr>
          <w:rFonts w:ascii="Times New Roman" w:hAnsi="Times New Roman"/>
          <w:b w:val="0"/>
          <w:bCs w:val="0"/>
          <w:sz w:val="24"/>
          <w:szCs w:val="24"/>
        </w:rPr>
        <w:t>Bine optimizat și să ruleze pe orice configurație Windows 10.</w:t>
      </w:r>
    </w:p>
    <w:p w14:paraId="2602EA70" w14:textId="2B1FE40E" w:rsidR="005C4F2C" w:rsidRDefault="009028C7" w:rsidP="00622BEA">
      <w:pPr>
        <w:pStyle w:val="Heading3"/>
      </w:pPr>
      <w:r w:rsidRPr="00821E92">
        <w:t>Definiții</w:t>
      </w:r>
      <w:r w:rsidR="005C4F2C" w:rsidRPr="00821E92">
        <w:t>, Acron</w:t>
      </w:r>
      <w:r w:rsidR="009B47FD" w:rsidRPr="00821E92">
        <w:t>ime</w:t>
      </w:r>
      <w:r w:rsidR="005C4F2C" w:rsidRPr="00821E92">
        <w:t xml:space="preserve"> </w:t>
      </w:r>
      <w:r w:rsidRPr="00821E92">
        <w:t>și</w:t>
      </w:r>
      <w:r w:rsidR="009B47FD" w:rsidRPr="00821E92">
        <w:t xml:space="preserve"> </w:t>
      </w:r>
      <w:r w:rsidR="005C4F2C" w:rsidRPr="00821E92">
        <w:t>Ab</w:t>
      </w:r>
      <w:r w:rsidR="009B47FD" w:rsidRPr="00821E92">
        <w:t>revieri</w:t>
      </w:r>
      <w:bookmarkEnd w:id="5"/>
    </w:p>
    <w:p w14:paraId="6AFB1F34" w14:textId="1067CCAF" w:rsidR="0094147D" w:rsidRDefault="0094147D" w:rsidP="0094147D">
      <w:pPr>
        <w:jc w:val="left"/>
      </w:pPr>
      <w:r w:rsidRPr="0094147D">
        <w:rPr>
          <w:b/>
          <w:bCs/>
        </w:rPr>
        <w:t>Cub Rubik:</w:t>
      </w:r>
      <w:r w:rsidRPr="0094147D">
        <w:t xml:space="preserve"> Un cub format din 3x3x3 cuburi mai mici, fiecare față având o culoare unică; scopul lui este să fie amestecat și rezolvat ulterior.</w:t>
      </w:r>
    </w:p>
    <w:p w14:paraId="704A2DA2" w14:textId="77777777" w:rsidR="0094147D" w:rsidRPr="0094147D" w:rsidRDefault="0094147D" w:rsidP="0094147D">
      <w:pPr>
        <w:jc w:val="left"/>
      </w:pPr>
    </w:p>
    <w:p w14:paraId="0DB331A9" w14:textId="79240381" w:rsidR="0094147D" w:rsidRDefault="0094147D" w:rsidP="0094147D">
      <w:pPr>
        <w:jc w:val="left"/>
      </w:pPr>
      <w:r w:rsidRPr="0094147D">
        <w:rPr>
          <w:b/>
          <w:bCs/>
        </w:rPr>
        <w:t>Cubie:</w:t>
      </w:r>
      <w:r w:rsidRPr="0094147D">
        <w:t xml:space="preserve"> Un cub Rubik standard (de 3x3) este format din 26 de cubulețe care sunt vizibile; în terminologia cubului Rubik, acestea se numesc „cubies”.</w:t>
      </w:r>
    </w:p>
    <w:p w14:paraId="7CABF818" w14:textId="77777777" w:rsidR="0094147D" w:rsidRPr="0094147D" w:rsidRDefault="0094147D" w:rsidP="0094147D">
      <w:pPr>
        <w:jc w:val="left"/>
      </w:pPr>
    </w:p>
    <w:p w14:paraId="39537D17" w14:textId="75A752F6" w:rsidR="0094147D" w:rsidRDefault="0094147D" w:rsidP="0094147D">
      <w:pPr>
        <w:jc w:val="left"/>
      </w:pPr>
      <w:r w:rsidRPr="0094147D">
        <w:rPr>
          <w:b/>
          <w:bCs/>
        </w:rPr>
        <w:t>Edge sau muchie:</w:t>
      </w:r>
      <w:r w:rsidRPr="0094147D">
        <w:t xml:space="preserve"> Reprezintă cubie-ul cu doar 2 fețe vizibile, mereu amplasate pe liniile din mijloc ale oricărei fețe, dar nu în centru.</w:t>
      </w:r>
    </w:p>
    <w:p w14:paraId="468F0ECC" w14:textId="77777777" w:rsidR="0094147D" w:rsidRPr="0094147D" w:rsidRDefault="0094147D" w:rsidP="0094147D">
      <w:pPr>
        <w:jc w:val="left"/>
      </w:pPr>
    </w:p>
    <w:p w14:paraId="414C914C" w14:textId="2F26A52C" w:rsidR="0094147D" w:rsidRDefault="0094147D" w:rsidP="0094147D">
      <w:pPr>
        <w:jc w:val="left"/>
      </w:pPr>
      <w:r w:rsidRPr="0094147D">
        <w:rPr>
          <w:b/>
          <w:bCs/>
        </w:rPr>
        <w:t>Corner sau colț:</w:t>
      </w:r>
      <w:r w:rsidRPr="0094147D">
        <w:t xml:space="preserve"> Reprezintă cubie-ul cu 3 fețe vizibile, mereu amplasat la intersecția oricăror două linii exterioare ale unei fețe.</w:t>
      </w:r>
    </w:p>
    <w:p w14:paraId="6033A7F3" w14:textId="77777777" w:rsidR="0094147D" w:rsidRPr="0094147D" w:rsidRDefault="0094147D" w:rsidP="0094147D">
      <w:pPr>
        <w:jc w:val="left"/>
      </w:pPr>
    </w:p>
    <w:p w14:paraId="06DD32B0" w14:textId="789B61EC" w:rsidR="0094147D" w:rsidRDefault="0094147D" w:rsidP="0094147D">
      <w:pPr>
        <w:jc w:val="left"/>
      </w:pPr>
      <w:r w:rsidRPr="0094147D">
        <w:rPr>
          <w:b/>
          <w:bCs/>
        </w:rPr>
        <w:t xml:space="preserve">Facelets: </w:t>
      </w:r>
      <w:r w:rsidRPr="0094147D">
        <w:t>Fiecare cubie poate avea 1 (centru), 2 (muchie) sau 3 (colț) facelets vizibile.</w:t>
      </w:r>
    </w:p>
    <w:p w14:paraId="12830592" w14:textId="77777777" w:rsidR="0094147D" w:rsidRPr="0094147D" w:rsidRDefault="0094147D" w:rsidP="0094147D">
      <w:pPr>
        <w:jc w:val="left"/>
      </w:pPr>
    </w:p>
    <w:p w14:paraId="42D6D2C7" w14:textId="7C088BDF" w:rsidR="0094147D" w:rsidRDefault="0094147D" w:rsidP="0094147D">
      <w:pPr>
        <w:jc w:val="left"/>
      </w:pPr>
      <w:r w:rsidRPr="0094147D">
        <w:rPr>
          <w:b/>
          <w:bCs/>
        </w:rPr>
        <w:lastRenderedPageBreak/>
        <w:t>6 mutări fundamentale</w:t>
      </w:r>
      <w:r w:rsidRPr="0094147D">
        <w:t xml:space="preserve"> cu care se construiesc restul de 12 mutări (total 18): U (up), L (left), R (right), B (back), D (down), F (front) – acestea reprezintă o rotație a unei fețe specifice din punctul nostru de referință (adesea centrul verde în față și centrul galben sus); în limbaj matematic sunt echivalente cu o permutare a unui set de facelets, muchii sau colțuri (depinde ce alegi să observi).</w:t>
      </w:r>
    </w:p>
    <w:p w14:paraId="179A063B" w14:textId="77777777" w:rsidR="0094147D" w:rsidRPr="0094147D" w:rsidRDefault="0094147D" w:rsidP="0094147D">
      <w:pPr>
        <w:jc w:val="left"/>
      </w:pPr>
    </w:p>
    <w:p w14:paraId="64516BF7" w14:textId="46C5FF1B" w:rsidR="00BC77B0" w:rsidRPr="0094147D" w:rsidRDefault="0094147D" w:rsidP="0094147D">
      <w:pPr>
        <w:jc w:val="left"/>
      </w:pPr>
      <w:r w:rsidRPr="0094147D">
        <w:rPr>
          <w:b/>
          <w:bCs/>
        </w:rPr>
        <w:t>Clockwise / Anti-clockwise:</w:t>
      </w:r>
      <w:r w:rsidRPr="0094147D">
        <w:t xml:space="preserve"> Rotația poate fi în sens orar (clockwise) sau anti-orar (anti-clockwise); aceste direcții sunt notate la finalul fiecărei mutări fundamentale cu spațiu gol pentru orar și apostrof</w:t>
      </w:r>
      <w:r>
        <w:t xml:space="preserve"> </w:t>
      </w:r>
      <w:r w:rsidRPr="0094147D">
        <w:t>pentru anti-orar.</w:t>
      </w:r>
      <w:r w:rsidR="00BC77B0" w:rsidRPr="0094147D">
        <w:br/>
      </w:r>
    </w:p>
    <w:p w14:paraId="6BF1CF45" w14:textId="77777777" w:rsidR="005C4F2C" w:rsidRPr="00821E92" w:rsidRDefault="005C4F2C" w:rsidP="00622BEA">
      <w:pPr>
        <w:pStyle w:val="Heading3"/>
      </w:pPr>
      <w:bookmarkStart w:id="6" w:name="_Toc183301937"/>
      <w:r w:rsidRPr="00821E92">
        <w:t>Te</w:t>
      </w:r>
      <w:r w:rsidR="009B47FD" w:rsidRPr="00821E92">
        <w:t>hnologiile utilizate</w:t>
      </w:r>
      <w:bookmarkEnd w:id="6"/>
    </w:p>
    <w:p w14:paraId="69536991" w14:textId="77777777" w:rsidR="00ED10F2" w:rsidRDefault="00ED10F2" w:rsidP="00ED10F2">
      <w:pPr>
        <w:numPr>
          <w:ilvl w:val="0"/>
          <w:numId w:val="22"/>
        </w:numPr>
      </w:pPr>
      <w:bookmarkStart w:id="7" w:name="_Toc183301938"/>
      <w:r>
        <w:t>Visual Studio community 2022</w:t>
      </w:r>
    </w:p>
    <w:p w14:paraId="314A3BC2" w14:textId="5F000363" w:rsidR="00ED10F2" w:rsidRDefault="00ED10F2" w:rsidP="00ED10F2">
      <w:pPr>
        <w:numPr>
          <w:ilvl w:val="0"/>
          <w:numId w:val="22"/>
        </w:numPr>
      </w:pPr>
      <w:r>
        <w:t>C++ Console Application</w:t>
      </w:r>
    </w:p>
    <w:bookmarkEnd w:id="7"/>
    <w:p w14:paraId="1F362151" w14:textId="13AF4F0E" w:rsidR="005C4F2C" w:rsidRDefault="005223D9" w:rsidP="00622BEA">
      <w:pPr>
        <w:pStyle w:val="Heading2"/>
      </w:pPr>
      <w:r>
        <w:t>Partea Matematica</w:t>
      </w:r>
    </w:p>
    <w:p w14:paraId="2B7A8B2E" w14:textId="77777777" w:rsidR="00147A29" w:rsidRDefault="00147A29" w:rsidP="005223D9">
      <w:r w:rsidRPr="00147A29">
        <w:t>Înainte de a prezenta structura codului, este absolut necesară înțelegerea algoritmului, cel puțin în linii mari, alături de conceptele matematice.</w:t>
      </w:r>
    </w:p>
    <w:p w14:paraId="2DDF0071" w14:textId="5EB6F24E" w:rsidR="005223D9" w:rsidRPr="005223D9" w:rsidRDefault="005223D9" w:rsidP="005223D9">
      <w:pPr>
        <w:rPr>
          <w:b/>
          <w:bCs/>
          <w:sz w:val="32"/>
          <w:szCs w:val="32"/>
        </w:rPr>
      </w:pPr>
      <w:r w:rsidRPr="005223D9">
        <w:rPr>
          <w:b/>
          <w:bCs/>
          <w:sz w:val="32"/>
          <w:szCs w:val="32"/>
        </w:rPr>
        <w:t>Domeniu</w:t>
      </w:r>
      <w:r>
        <w:rPr>
          <w:b/>
          <w:bCs/>
          <w:sz w:val="32"/>
          <w:szCs w:val="32"/>
        </w:rPr>
        <w:t>:</w:t>
      </w:r>
    </w:p>
    <w:p w14:paraId="6A1010ED" w14:textId="3A79083A" w:rsidR="00147A29" w:rsidRPr="00147A29" w:rsidRDefault="00147A29" w:rsidP="00147A29">
      <w:pPr>
        <w:jc w:val="left"/>
      </w:pPr>
      <w:r>
        <w:rPr>
          <w:noProof/>
        </w:rPr>
        <w:pict w14:anchorId="313AA2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45pt;margin-top:112.75pt;width:227.7pt;height:180.75pt;z-index:-8" wrapcoords="-71 0 -71 21510 21600 21510 21600 0 -71 0">
            <v:imagedata r:id="rId10" o:title=""/>
            <w10:wrap type="through"/>
          </v:shape>
        </w:pict>
      </w:r>
      <w:r>
        <w:rPr>
          <w:noProof/>
        </w:rPr>
        <w:t xml:space="preserve">    </w:t>
      </w:r>
      <w:r w:rsidRPr="00147A29">
        <w:rPr>
          <w:noProof/>
        </w:rPr>
        <w:t>Pentru a putea face o căutare în orice spațiu de stări, indiferent de problemă, este necesar ca inițial să se înțeleagă domeniul în care lucrăm și regulile care sunt impuse în el. Pentru asta, matematicianul Herbert Kociemba a definit spațiul tuturor stărilor posibile și al regulilor incluse ale unui cub Rubik cu notația G. Așa că primul pas este să aflăm cât de multe stări are cubul Rubik.</w:t>
      </w:r>
      <w:r w:rsidR="005223D9">
        <w:br/>
      </w:r>
      <w:r w:rsidRPr="00147A29">
        <w:rPr>
          <w:b/>
          <w:bCs/>
          <w:sz w:val="32"/>
          <w:szCs w:val="32"/>
        </w:rPr>
        <w:t>Reprezentarea cubului:</w:t>
      </w:r>
    </w:p>
    <w:p w14:paraId="3EFC9F54" w14:textId="3025C630" w:rsidR="00147A29" w:rsidRPr="00147A29" w:rsidRDefault="00147A29" w:rsidP="00147A29">
      <w:pPr>
        <w:jc w:val="left"/>
      </w:pPr>
      <w:r>
        <w:t xml:space="preserve">   </w:t>
      </w:r>
      <w:r w:rsidRPr="00147A29">
        <w:t>Fiecare cub conține în totalitate 54 de facelets, iar fiecare față de cub prezintă un set de 9 facelets identice la culoare atunci când cubul se află în starea 0 (rezolvat). Astfel, putem nota fiecare facelet cu un număr alături de o culoare.</w:t>
      </w:r>
    </w:p>
    <w:p w14:paraId="5277476D" w14:textId="01E845FD" w:rsidR="00147A29" w:rsidRPr="00147A29" w:rsidRDefault="00147A29" w:rsidP="00147A29">
      <w:pPr>
        <w:jc w:val="left"/>
      </w:pPr>
      <w:r w:rsidRPr="00147A29">
        <w:t xml:space="preserve">Exemplul acesta este chiar de pe site-ul lui Kociemba: </w:t>
      </w:r>
      <w:r>
        <w:t xml:space="preserve">   </w:t>
      </w:r>
      <w:r w:rsidRPr="00147A29">
        <w:t>https://kociemba.org/cube.htm.</w:t>
      </w:r>
    </w:p>
    <w:p w14:paraId="44FBFF3B" w14:textId="77777777" w:rsidR="00147A29" w:rsidRPr="00147A29" w:rsidRDefault="00147A29" w:rsidP="00147A29">
      <w:pPr>
        <w:jc w:val="left"/>
      </w:pPr>
    </w:p>
    <w:p w14:paraId="7263E159" w14:textId="059542E1" w:rsidR="00B81119" w:rsidRDefault="00147A29" w:rsidP="00147A29">
      <w:pPr>
        <w:jc w:val="left"/>
      </w:pPr>
      <w:r w:rsidRPr="00147A29">
        <w:t>În urma unei rotații F (adică fața galbenă în sens orar), se poate nota această permutare în două feluri: F1 este înlocuit de F7 sau F1 este cărat în F3.</w:t>
      </w:r>
      <w:r w:rsidR="008714A5" w:rsidRPr="00147A29">
        <w:br/>
      </w:r>
      <w:r w:rsidR="008714A5">
        <w:br/>
      </w:r>
      <w:r w:rsidR="00FF6484">
        <w:t xml:space="preserve">ex:   </w:t>
      </w:r>
      <w:r>
        <w:t>C</w:t>
      </w:r>
      <w:r w:rsidRPr="00147A29">
        <w:t>ărat</w:t>
      </w:r>
      <w:r w:rsidR="00FF6484">
        <w:t xml:space="preserve"> : F1 F2 F3 F4 F5 F6 F7 F8 F9           </w:t>
      </w:r>
      <w:r w:rsidRPr="00147A29">
        <w:t>Î</w:t>
      </w:r>
      <w:r w:rsidR="00FF6484">
        <w:t>nlocuit:  F1  F2  F3  F4  F5  F6  F7  F8  F9</w:t>
      </w:r>
      <w:r w:rsidR="00FF6484">
        <w:br/>
        <w:t xml:space="preserve">                  F3 F6 F9 F2 F5 F8 F1 F4 F7                           F7  F4  F1  F8  F5  F2  F9  F6  F3</w:t>
      </w:r>
      <w:r w:rsidR="00FF6484">
        <w:tab/>
      </w:r>
    </w:p>
    <w:p w14:paraId="6125F96E" w14:textId="77777777" w:rsidR="00147A29" w:rsidRPr="00147A29" w:rsidRDefault="00147A29" w:rsidP="00147A29">
      <w:pPr>
        <w:jc w:val="left"/>
        <w:rPr>
          <w:rFonts w:ascii="Cambria" w:hAnsi="Cambria"/>
          <w:lang w:val="en-US"/>
        </w:rPr>
      </w:pPr>
      <w:r w:rsidRPr="00147A29">
        <w:rPr>
          <w:rFonts w:ascii="Cambria" w:hAnsi="Cambria"/>
          <w:lang w:val="en-US"/>
        </w:rPr>
        <w:t>Asta ne va ajuta când vom vorbi de muchii și colțuri.</w:t>
      </w:r>
    </w:p>
    <w:p w14:paraId="08DEDA2A" w14:textId="64D847E4" w:rsidR="00147A29" w:rsidRPr="00147A29" w:rsidRDefault="00A075FE" w:rsidP="00147A29">
      <w:pPr>
        <w:jc w:val="left"/>
        <w:rPr>
          <w:rFonts w:ascii="Cambria" w:hAnsi="Cambria"/>
          <w:lang w:val="en-US"/>
        </w:rPr>
      </w:pPr>
      <w:r>
        <w:rPr>
          <w:rFonts w:ascii="Cambria" w:hAnsi="Cambria"/>
          <w:lang w:val="en-US"/>
        </w:rPr>
        <w:t xml:space="preserve">    </w:t>
      </w:r>
      <w:r w:rsidR="00147A29" w:rsidRPr="00147A29">
        <w:rPr>
          <w:rFonts w:ascii="Cambria" w:hAnsi="Cambria"/>
          <w:lang w:val="en-US"/>
        </w:rPr>
        <w:t xml:space="preserve">Permutările pot fi înlănțuite prin intermediul operației de înmulțire definită pe domeniul G. Adică, dacă după o rotație F am obținut, în notația de înlocuire, F7 F4 F1 F8 F5 F2 F9 F6 F3, de aici mai putem aplica încă o permutare (înmulțire), care va rearanja fețele. Se poate observa că </w:t>
      </w:r>
      <w:r w:rsidR="00147A29" w:rsidRPr="00147A29">
        <w:rPr>
          <w:rFonts w:ascii="Cambria" w:hAnsi="Cambria"/>
          <w:b/>
          <w:bCs/>
          <w:lang w:val="en-US"/>
        </w:rPr>
        <w:t xml:space="preserve">este imposibil </w:t>
      </w:r>
      <w:r w:rsidR="00147A29" w:rsidRPr="00147A29">
        <w:rPr>
          <w:rFonts w:ascii="Cambria" w:hAnsi="Cambria"/>
          <w:lang w:val="en-US"/>
        </w:rPr>
        <w:t>să ne extindem mai mult de fața curentă; adică, dacă ne uităm la F1, F2... F9, nu ne putem uita la poziția lor pe fața B1, B2, B3... B9. Așa că, pentru a putea migra în planul 3D, ne vom folosi de colțuri și muchii. Acestea sunt elemente 3D, doar că au în compoziția lor facelets (componenta 2D), deci formează puntea către aflarea tuturor stărilor posibile.</w:t>
      </w:r>
    </w:p>
    <w:p w14:paraId="09B3587B" w14:textId="77777777" w:rsidR="00147A29" w:rsidRPr="00A075FE" w:rsidRDefault="00147A29" w:rsidP="00147A29">
      <w:pPr>
        <w:jc w:val="left"/>
        <w:rPr>
          <w:rFonts w:ascii="Cambria" w:hAnsi="Cambria"/>
          <w:lang w:val="en-US"/>
        </w:rPr>
      </w:pPr>
      <w:r w:rsidRPr="00147A29">
        <w:rPr>
          <w:rFonts w:ascii="Cambria" w:hAnsi="Cambria"/>
          <w:lang w:val="en-US"/>
        </w:rPr>
        <w:t xml:space="preserve">Acum hai să ne uităm la muchii și colțuri: </w:t>
      </w:r>
    </w:p>
    <w:p w14:paraId="686431A1" w14:textId="46BE32E5" w:rsidR="00147A29" w:rsidRPr="00147A29" w:rsidRDefault="00147A29" w:rsidP="00147A29">
      <w:pPr>
        <w:jc w:val="left"/>
        <w:rPr>
          <w:b/>
          <w:bCs/>
          <w:sz w:val="34"/>
          <w:szCs w:val="34"/>
          <w:lang w:val="en-US"/>
        </w:rPr>
      </w:pPr>
      <w:r w:rsidRPr="00147A29">
        <w:rPr>
          <w:b/>
          <w:bCs/>
          <w:sz w:val="34"/>
          <w:szCs w:val="34"/>
          <w:lang w:val="en-US"/>
        </w:rPr>
        <w:t>Cubies:</w:t>
      </w:r>
    </w:p>
    <w:p w14:paraId="66D0EC6A" w14:textId="04AC505E" w:rsidR="00147A29" w:rsidRPr="00147A29" w:rsidRDefault="00147A29" w:rsidP="00147A29">
      <w:pPr>
        <w:jc w:val="left"/>
        <w:rPr>
          <w:rFonts w:ascii="Cambria" w:hAnsi="Cambria"/>
          <w:lang w:val="en-US"/>
        </w:rPr>
      </w:pPr>
      <w:r>
        <w:rPr>
          <w:noProof/>
        </w:rPr>
        <w:pict w14:anchorId="65B226F8">
          <v:shape id="_x0000_s2053" type="#_x0000_t75" style="position:absolute;margin-left:.15pt;margin-top:106.1pt;width:248.25pt;height:180.75pt;z-index:-7" wrapcoords="-65 0 -65 21510 21600 21510 21600 0 -65 0">
            <v:imagedata r:id="rId11" o:title=""/>
            <w10:wrap type="tight"/>
          </v:shape>
        </w:pict>
      </w:r>
      <w:r w:rsidR="00A075FE">
        <w:rPr>
          <w:lang w:val="en-US"/>
        </w:rPr>
        <w:t xml:space="preserve">   </w:t>
      </w:r>
      <w:r w:rsidRPr="00147A29">
        <w:rPr>
          <w:lang w:val="en-US"/>
        </w:rPr>
        <w:t>C</w:t>
      </w:r>
      <w:r w:rsidRPr="00147A29">
        <w:rPr>
          <w:rFonts w:ascii="Cambria" w:hAnsi="Cambria"/>
          <w:lang w:val="en-US"/>
        </w:rPr>
        <w:t>a să calculăm câte stări există, ar trebui să aflăm în câte stări distincte se află colțurile și muchiile; centrele nu ne interesează, deoarece nu se mișcă niciodată. Pentru a afla numărul stărilor unui corner sau edge, trebuie să ținem cont de două lucruri: cum este orientat un corner sau un edge și cum se modifică acesta în urma unei permutări. Dacă știm asta, știm și stările în care se pot afla. Astfel, Kociemba a impus un mod unic de a ne uita la cub, astfel încât să putem defini când un corner sau edge este orientat corect sau nu:</w:t>
      </w:r>
    </w:p>
    <w:p w14:paraId="1D2231D0" w14:textId="20791BA3" w:rsidR="00B81119" w:rsidRDefault="00D441EE" w:rsidP="005223D9">
      <w:pPr>
        <w:jc w:val="left"/>
      </w:pPr>
      <w:r>
        <w:br/>
      </w:r>
    </w:p>
    <w:p w14:paraId="66C5CDBD" w14:textId="5FDBC77A" w:rsidR="00147A29" w:rsidRDefault="00D441EE" w:rsidP="00147A29">
      <w:pPr>
        <w:jc w:val="left"/>
      </w:pPr>
      <w:r>
        <w:t xml:space="preserve"> </w:t>
      </w:r>
      <w:r w:rsidR="00A075FE">
        <w:t xml:space="preserve">  </w:t>
      </w:r>
      <w:r w:rsidR="00147A29">
        <w:t>Astfel, când ne uităm la un cubie, dacă acel cubie are culoarea hașurată din poză exact în locul din poză și nu este invers sau în dreapta sau în stânga, orientarea este 0 (corectă).</w:t>
      </w:r>
    </w:p>
    <w:p w14:paraId="4D72C651" w14:textId="77777777" w:rsidR="00147A29" w:rsidRDefault="00147A29" w:rsidP="00147A29">
      <w:pPr>
        <w:jc w:val="left"/>
      </w:pPr>
    </w:p>
    <w:p w14:paraId="5C2729BF" w14:textId="07AF9FB2" w:rsidR="00147A29" w:rsidRPr="00D30AC6" w:rsidRDefault="00147A29" w:rsidP="00147A29">
      <w:pPr>
        <w:jc w:val="left"/>
        <w:rPr>
          <w:rFonts w:ascii="Cambria" w:hAnsi="Cambria"/>
          <w:lang w:val="en-US"/>
        </w:rPr>
      </w:pPr>
      <w:r>
        <w:lastRenderedPageBreak/>
        <w:t>Deci un edge poate să fie fie 0, fie 1 (deoarece are doar 2 facelets), în timp ce un corner poate avea 0, 1 sau 2 (deoarece are 3 facelets).</w:t>
      </w:r>
      <w:r w:rsidR="00D441EE">
        <w:br/>
      </w:r>
      <w:r w:rsidR="00D441EE">
        <w:br/>
      </w:r>
      <w:r w:rsidRPr="00D30AC6">
        <w:rPr>
          <w:rFonts w:ascii="Cambria" w:hAnsi="Cambria"/>
          <w:lang w:val="en-US"/>
        </w:rPr>
        <w:t>Avem 8 colțuri cu câte 3 facelets, deci 3^7 stări (este 7 și nu 8 deoarece al 8-lea este diferența dintre suma celorlalte 7 stări de colțuri și numărul următor care, în modulo 3, ar da 0).</w:t>
      </w:r>
    </w:p>
    <w:p w14:paraId="65796F4F" w14:textId="1400EA4E" w:rsidR="00147A29" w:rsidRPr="00147A29" w:rsidRDefault="00147A29" w:rsidP="00147A29">
      <w:pPr>
        <w:jc w:val="left"/>
        <w:rPr>
          <w:rFonts w:ascii="Cambria" w:hAnsi="Cambria"/>
          <w:lang w:val="en-US"/>
        </w:rPr>
      </w:pPr>
      <w:r w:rsidRPr="00147A29">
        <w:rPr>
          <w:rFonts w:ascii="Cambria" w:hAnsi="Cambria"/>
          <w:lang w:val="en-US"/>
        </w:rPr>
        <w:t>Avem 12 muchii cu câte 2 fețe, deci 2^11 (11 în loc de 12 din același motiv ca mai sus).</w:t>
      </w:r>
    </w:p>
    <w:p w14:paraId="661F0C9A" w14:textId="77777777" w:rsidR="00147A29" w:rsidRPr="00D30AC6" w:rsidRDefault="00147A29" w:rsidP="00147A29">
      <w:pPr>
        <w:jc w:val="left"/>
        <w:rPr>
          <w:rFonts w:ascii="Cambria" w:hAnsi="Cambria"/>
          <w:lang w:val="en-US"/>
        </w:rPr>
      </w:pPr>
    </w:p>
    <w:p w14:paraId="7EB00B41" w14:textId="25B88449" w:rsidR="00147A29" w:rsidRPr="00147A29" w:rsidRDefault="00147A29" w:rsidP="00147A29">
      <w:pPr>
        <w:jc w:val="left"/>
        <w:rPr>
          <w:rFonts w:ascii="Cambria" w:hAnsi="Cambria"/>
          <w:lang w:val="en-US"/>
        </w:rPr>
      </w:pPr>
      <w:r w:rsidRPr="00147A29">
        <w:rPr>
          <w:rFonts w:ascii="Cambria" w:hAnsi="Cambria"/>
          <w:lang w:val="en-US"/>
        </w:rPr>
        <w:t>Avem 8! (factorial) moduri diferite în care am putea amplasa cele 8 colțuri în spațiu.</w:t>
      </w:r>
    </w:p>
    <w:p w14:paraId="037A60AD" w14:textId="77777777" w:rsidR="00147A29" w:rsidRPr="00D30AC6" w:rsidRDefault="00147A29" w:rsidP="00147A29">
      <w:pPr>
        <w:jc w:val="left"/>
        <w:rPr>
          <w:rFonts w:ascii="Cambria" w:hAnsi="Cambria"/>
          <w:lang w:val="en-US"/>
        </w:rPr>
      </w:pPr>
    </w:p>
    <w:p w14:paraId="42ACA97C" w14:textId="4A93892F" w:rsidR="00147A29" w:rsidRPr="00147A29" w:rsidRDefault="00147A29" w:rsidP="00147A29">
      <w:pPr>
        <w:jc w:val="left"/>
        <w:rPr>
          <w:rFonts w:ascii="Cambria" w:hAnsi="Cambria"/>
          <w:lang w:val="en-US"/>
        </w:rPr>
      </w:pPr>
      <w:r w:rsidRPr="00147A29">
        <w:rPr>
          <w:rFonts w:ascii="Cambria" w:hAnsi="Cambria"/>
          <w:lang w:val="en-US"/>
        </w:rPr>
        <w:t>Avem 12! (factorial) moduri diferite în care am putea amplasa cele 12 muchii în spațiu.</w:t>
      </w:r>
    </w:p>
    <w:p w14:paraId="73CC647A" w14:textId="77777777" w:rsidR="00147A29" w:rsidRPr="00D30AC6" w:rsidRDefault="00147A29" w:rsidP="00147A29">
      <w:pPr>
        <w:jc w:val="left"/>
        <w:rPr>
          <w:rFonts w:ascii="Cambria" w:hAnsi="Cambria"/>
          <w:lang w:val="en-US"/>
        </w:rPr>
      </w:pPr>
    </w:p>
    <w:p w14:paraId="74EED109" w14:textId="6E14143C" w:rsidR="00147A29" w:rsidRPr="00147A29" w:rsidRDefault="00A075FE" w:rsidP="00147A29">
      <w:pPr>
        <w:jc w:val="left"/>
        <w:rPr>
          <w:rFonts w:ascii="Cambria" w:hAnsi="Cambria"/>
          <w:lang w:val="en-US"/>
        </w:rPr>
      </w:pPr>
      <w:r>
        <w:rPr>
          <w:rFonts w:ascii="Cambria" w:hAnsi="Cambria"/>
          <w:lang w:val="en-US"/>
        </w:rPr>
        <w:t xml:space="preserve">    </w:t>
      </w:r>
      <w:r w:rsidR="00147A29" w:rsidRPr="00147A29">
        <w:rPr>
          <w:rFonts w:ascii="Cambria" w:hAnsi="Cambria"/>
          <w:lang w:val="en-US"/>
        </w:rPr>
        <w:t>Deoarece orice mutare din cele 6 fundamentale face un număr impar de swap-uri (3 swap-uri de muchie și 3 de colțuri), suma lor va da mereu un număr par (3 + 3 = 6), ceea ce înseamnă că mutările sunt mereu pare, deci se împarte totul la 2:</w:t>
      </w:r>
    </w:p>
    <w:p w14:paraId="5101198A" w14:textId="1EB0C943" w:rsidR="00CC43F8" w:rsidRPr="00CC43F8" w:rsidRDefault="00CC43F8" w:rsidP="00147A29">
      <w:pPr>
        <w:jc w:val="left"/>
        <w:rPr>
          <w:rFonts w:ascii="Cambria" w:hAnsi="Cambria"/>
          <w:lang w:val="en-US"/>
        </w:rPr>
      </w:pPr>
      <w:r w:rsidRPr="00CC43F8">
        <w:rPr>
          <w:rFonts w:ascii="Cambria" w:hAnsi="Cambria"/>
          <w:lang w:val="en-US"/>
        </w:rPr>
        <w:t>3^7 * 2^11 * 8! *12! /2 = 43.252.003.274.489.856.000</w:t>
      </w:r>
      <w:r w:rsidRPr="00D30AC6">
        <w:rPr>
          <w:rFonts w:ascii="Cambria" w:hAnsi="Cambria"/>
          <w:lang w:val="en-US"/>
        </w:rPr>
        <w:t xml:space="preserve">   </w:t>
      </w:r>
      <w:r w:rsidRPr="00D30AC6">
        <w:rPr>
          <w:rFonts w:ascii="Cambria" w:hAnsi="Cambria"/>
          <w:b/>
          <w:bCs/>
          <w:lang w:val="en-US"/>
        </w:rPr>
        <w:t>stari posibile intr-un cub rubik!</w:t>
      </w:r>
    </w:p>
    <w:p w14:paraId="583B7B45" w14:textId="77777777" w:rsidR="00CC43F8" w:rsidRPr="00D30AC6" w:rsidRDefault="00CC43F8" w:rsidP="005223D9">
      <w:pPr>
        <w:jc w:val="left"/>
        <w:rPr>
          <w:rFonts w:ascii="Cambria" w:hAnsi="Cambria"/>
          <w:sz w:val="32"/>
          <w:szCs w:val="32"/>
        </w:rPr>
      </w:pPr>
      <w:r w:rsidRPr="00D30AC6">
        <w:rPr>
          <w:rFonts w:ascii="Cambria" w:hAnsi="Cambria"/>
          <w:b/>
          <w:bCs/>
          <w:sz w:val="32"/>
          <w:szCs w:val="32"/>
        </w:rPr>
        <w:t>Vizualizare Problema</w:t>
      </w:r>
      <w:r w:rsidRPr="00D30AC6">
        <w:rPr>
          <w:rFonts w:ascii="Cambria" w:hAnsi="Cambria"/>
          <w:sz w:val="32"/>
          <w:szCs w:val="32"/>
        </w:rPr>
        <w:t>:</w:t>
      </w:r>
    </w:p>
    <w:p w14:paraId="4D15B9DD" w14:textId="32C447A8" w:rsidR="00D30AC6" w:rsidRDefault="00A075FE" w:rsidP="00147A29">
      <w:pPr>
        <w:jc w:val="left"/>
        <w:rPr>
          <w:rFonts w:ascii="Cambria" w:hAnsi="Cambria"/>
        </w:rPr>
      </w:pPr>
      <w:r>
        <w:rPr>
          <w:rFonts w:ascii="Cambria" w:hAnsi="Cambria"/>
        </w:rPr>
        <w:t xml:space="preserve">    </w:t>
      </w:r>
      <w:r w:rsidR="00147A29" w:rsidRPr="00D30AC6">
        <w:rPr>
          <w:rFonts w:ascii="Cambria" w:hAnsi="Cambria"/>
        </w:rPr>
        <w:t xml:space="preserve">Asta înseamnă că putem vedea problema astfel:Se dă o matrice care are </w:t>
      </w:r>
      <w:r w:rsidR="00147A29" w:rsidRPr="00D30AC6">
        <w:rPr>
          <w:rFonts w:ascii="Cambria" w:hAnsi="Cambria"/>
          <w:b/>
          <w:bCs/>
        </w:rPr>
        <w:t xml:space="preserve">i și j </w:t>
      </w:r>
      <w:r w:rsidR="00147A29" w:rsidRPr="00D30AC6">
        <w:rPr>
          <w:rFonts w:ascii="Cambria" w:hAnsi="Cambria"/>
        </w:rPr>
        <w:t xml:space="preserve">egal unul cu altul, astfel încât numărul elementelor din ea să fie numărul total de stări, adică aproximativ 43 </w:t>
      </w:r>
      <w:r w:rsidR="00147A29" w:rsidRPr="00D30AC6">
        <w:rPr>
          <w:rFonts w:ascii="Cambria" w:hAnsi="Cambria"/>
        </w:rPr>
        <w:t>*</w:t>
      </w:r>
      <w:r w:rsidR="00147A29" w:rsidRPr="00D30AC6">
        <w:rPr>
          <w:rFonts w:ascii="Cambria" w:hAnsi="Cambria"/>
        </w:rPr>
        <w:t xml:space="preserve"> 10^</w:t>
      </w:r>
      <w:r w:rsidR="00147A29" w:rsidRPr="00D30AC6">
        <w:rPr>
          <w:rFonts w:ascii="Cambria" w:hAnsi="Cambria"/>
        </w:rPr>
        <w:t>1</w:t>
      </w:r>
      <w:r w:rsidR="00147A29" w:rsidRPr="00D30AC6">
        <w:rPr>
          <w:rFonts w:ascii="Cambria" w:hAnsi="Cambria"/>
        </w:rPr>
        <w:t>8.</w:t>
      </w:r>
    </w:p>
    <w:p w14:paraId="2968A5D1" w14:textId="69C8D7C7" w:rsidR="00147A29" w:rsidRPr="00D30AC6" w:rsidRDefault="00147A29" w:rsidP="00147A29">
      <w:pPr>
        <w:jc w:val="left"/>
        <w:rPr>
          <w:rFonts w:ascii="Cambria" w:hAnsi="Cambria"/>
          <w:lang w:val="en-US"/>
        </w:rPr>
      </w:pPr>
      <w:r w:rsidRPr="00D30AC6">
        <w:rPr>
          <w:rFonts w:ascii="Cambria" w:hAnsi="Cambria"/>
        </w:rPr>
        <w:t>Noi, când amestecăm un cub, suntem amplasați oriunde în matrice, adică ni se dă un i și un j și trebuie să facem un algoritm care se apropie în toată matricea asta de căsuța care conține starea 0 și care să noteze undeva cum ne-am mutat din vecin în vecin până în starea 0.</w:t>
      </w:r>
      <w:r w:rsidR="00CC43F8" w:rsidRPr="00D30AC6">
        <w:rPr>
          <w:rFonts w:ascii="Cambria" w:hAnsi="Cambria"/>
          <w:b/>
          <w:bCs/>
          <w:sz w:val="32"/>
          <w:szCs w:val="32"/>
        </w:rPr>
        <w:br/>
      </w:r>
      <w:r w:rsidR="00097341" w:rsidRPr="00D30AC6">
        <w:rPr>
          <w:rFonts w:ascii="Cambria" w:hAnsi="Cambria"/>
          <w:b/>
          <w:bCs/>
          <w:sz w:val="32"/>
          <w:szCs w:val="32"/>
        </w:rPr>
        <w:t>Starea G</w:t>
      </w:r>
      <w:r w:rsidR="00153061" w:rsidRPr="00D30AC6">
        <w:rPr>
          <w:rFonts w:ascii="Cambria" w:hAnsi="Cambria"/>
          <w:b/>
          <w:bCs/>
          <w:sz w:val="32"/>
          <w:szCs w:val="32"/>
        </w:rPr>
        <w:t>1</w:t>
      </w:r>
      <w:r w:rsidR="00097341" w:rsidRPr="00D30AC6">
        <w:rPr>
          <w:rFonts w:ascii="Cambria" w:hAnsi="Cambria"/>
          <w:b/>
          <w:bCs/>
          <w:sz w:val="32"/>
          <w:szCs w:val="32"/>
        </w:rPr>
        <w:t>:</w:t>
      </w:r>
      <w:r w:rsidR="00097341" w:rsidRPr="00D30AC6">
        <w:rPr>
          <w:rFonts w:ascii="Cambria" w:hAnsi="Cambria"/>
          <w:b/>
          <w:bCs/>
          <w:sz w:val="32"/>
          <w:szCs w:val="32"/>
        </w:rPr>
        <w:br/>
      </w:r>
      <w:r w:rsidR="00A075FE">
        <w:rPr>
          <w:rFonts w:ascii="Cambria" w:hAnsi="Cambria"/>
          <w:lang w:val="en-US"/>
        </w:rPr>
        <w:t xml:space="preserve">     </w:t>
      </w:r>
      <w:r w:rsidRPr="00D30AC6">
        <w:rPr>
          <w:rFonts w:ascii="Cambria" w:hAnsi="Cambria"/>
          <w:lang w:val="en-US"/>
        </w:rPr>
        <w:t>În cadrul celor 43 * 10^18</w:t>
      </w:r>
      <w:r w:rsidRPr="00D30AC6">
        <w:rPr>
          <w:rFonts w:ascii="Cambria" w:hAnsi="Cambria"/>
          <w:lang w:val="en-US"/>
        </w:rPr>
        <w:t xml:space="preserve"> </w:t>
      </w:r>
      <w:r w:rsidRPr="00D30AC6">
        <w:rPr>
          <w:rFonts w:ascii="Cambria" w:hAnsi="Cambria"/>
          <w:lang w:val="en-US"/>
        </w:rPr>
        <w:t>de stări există un număr mare de cuburi (stări) care au o proprietate matematică unică, și anume au toate orientările colțurilor și ale muchiilor egale cu 0, dar totuși sunt amestecate și nerezolvate. Dacă reușim să aducem cubul în starea aceasta, nu va trebui să mai aplicăm 18 mutări la fiecare cub, ci doar 10 mutări (mutări care nu modifică orientarea muchiilor sau a colțurilor, adică: U, D, B2, F2, L2, R2</w:t>
      </w:r>
      <w:r w:rsidR="00A075FE">
        <w:rPr>
          <w:rFonts w:ascii="Cambria" w:hAnsi="Cambria"/>
          <w:lang w:val="en-US"/>
        </w:rPr>
        <w:t>…etc</w:t>
      </w:r>
      <w:r w:rsidRPr="00D30AC6">
        <w:rPr>
          <w:rFonts w:ascii="Cambria" w:hAnsi="Cambria"/>
          <w:lang w:val="en-US"/>
        </w:rPr>
        <w:t>), ceea ce ar ajuta foarte mult.</w:t>
      </w:r>
    </w:p>
    <w:p w14:paraId="2EAE1CB1" w14:textId="5BA6B98B" w:rsidR="00147A29" w:rsidRPr="00147A29" w:rsidRDefault="00147A29" w:rsidP="00147A29">
      <w:pPr>
        <w:jc w:val="left"/>
        <w:rPr>
          <w:rFonts w:ascii="Cambria" w:hAnsi="Cambria"/>
          <w:lang w:val="en-US"/>
        </w:rPr>
      </w:pPr>
      <w:r w:rsidRPr="00147A29">
        <w:rPr>
          <w:rFonts w:ascii="Cambria" w:hAnsi="Cambria"/>
          <w:lang w:val="en-US"/>
        </w:rPr>
        <w:t xml:space="preserve">Această tranziție, de la un cub oarecare la un cub în starea G_1, se numește </w:t>
      </w:r>
      <w:r w:rsidRPr="00147A29">
        <w:rPr>
          <w:rFonts w:ascii="Cambria" w:hAnsi="Cambria"/>
          <w:b/>
          <w:bCs/>
          <w:lang w:val="en-US"/>
        </w:rPr>
        <w:t>Phase 1</w:t>
      </w:r>
      <w:r w:rsidRPr="00147A29">
        <w:rPr>
          <w:rFonts w:ascii="Cambria" w:hAnsi="Cambria"/>
          <w:lang w:val="en-US"/>
        </w:rPr>
        <w:t xml:space="preserve"> și </w:t>
      </w:r>
      <w:r w:rsidRPr="00147A29">
        <w:rPr>
          <w:rFonts w:ascii="Cambria" w:hAnsi="Cambria"/>
          <w:b/>
          <w:bCs/>
          <w:lang w:val="en-US"/>
        </w:rPr>
        <w:t>Phase 2</w:t>
      </w:r>
      <w:r w:rsidRPr="00147A29">
        <w:rPr>
          <w:rFonts w:ascii="Cambria" w:hAnsi="Cambria"/>
          <w:lang w:val="en-US"/>
        </w:rPr>
        <w:t>.</w:t>
      </w:r>
    </w:p>
    <w:p w14:paraId="688F7D01" w14:textId="386FA082" w:rsidR="00147A29" w:rsidRPr="00147A29" w:rsidRDefault="00147A29" w:rsidP="00147A29">
      <w:pPr>
        <w:jc w:val="left"/>
        <w:rPr>
          <w:rFonts w:ascii="Cambria" w:hAnsi="Cambria"/>
          <w:lang w:val="en-US"/>
        </w:rPr>
      </w:pPr>
      <w:r w:rsidRPr="00147A29">
        <w:rPr>
          <w:rFonts w:ascii="Cambria" w:hAnsi="Cambria"/>
          <w:lang w:val="en-US"/>
        </w:rPr>
        <w:lastRenderedPageBreak/>
        <w:t>Matematic, aceste cuburi care sunt în starea G_1</w:t>
      </w:r>
      <w:r w:rsidRPr="00D30AC6">
        <w:rPr>
          <w:rFonts w:ascii="Cambria" w:hAnsi="Cambria"/>
          <w:lang w:val="en-US"/>
        </w:rPr>
        <w:t xml:space="preserve"> </w:t>
      </w:r>
      <w:r w:rsidRPr="00147A29">
        <w:rPr>
          <w:rFonts w:ascii="Cambria" w:hAnsi="Cambria"/>
          <w:lang w:val="en-US"/>
        </w:rPr>
        <w:t>reprezintă un subgrup al lui G. Notăm G_1 ca subgrup H, unde H subset G, iar orice mutare din H este inclusă în orice mutare din G, dar nu și invers.</w:t>
      </w:r>
    </w:p>
    <w:p w14:paraId="7DA3A278" w14:textId="63BB6CDF" w:rsidR="00153061" w:rsidRPr="00D30AC6" w:rsidRDefault="00153061" w:rsidP="005223D9">
      <w:pPr>
        <w:jc w:val="left"/>
        <w:rPr>
          <w:rFonts w:ascii="Cambria" w:hAnsi="Cambria"/>
        </w:rPr>
      </w:pPr>
    </w:p>
    <w:p w14:paraId="0E4E281B" w14:textId="77777777" w:rsidR="00D441EE" w:rsidRPr="00D30AC6" w:rsidRDefault="00D441EE" w:rsidP="005223D9">
      <w:pPr>
        <w:jc w:val="left"/>
        <w:rPr>
          <w:rFonts w:ascii="Cambria" w:hAnsi="Cambria"/>
        </w:rPr>
      </w:pPr>
    </w:p>
    <w:p w14:paraId="0D5E8175" w14:textId="5AD2228C" w:rsidR="00040F17" w:rsidRPr="00D30AC6" w:rsidRDefault="00040F17" w:rsidP="00ED10F2">
      <w:pPr>
        <w:rPr>
          <w:rFonts w:ascii="Cambria" w:hAnsi="Cambria"/>
          <w:b/>
          <w:bCs/>
          <w:sz w:val="32"/>
          <w:szCs w:val="32"/>
        </w:rPr>
      </w:pPr>
      <w:r w:rsidRPr="00D30AC6">
        <w:rPr>
          <w:rFonts w:ascii="Cambria" w:hAnsi="Cambria"/>
          <w:b/>
          <w:bCs/>
          <w:sz w:val="32"/>
          <w:szCs w:val="32"/>
        </w:rPr>
        <w:t>Implementarea Algoritmului Kociemba:</w:t>
      </w:r>
    </w:p>
    <w:p w14:paraId="79644F7A" w14:textId="640E0BA0" w:rsidR="0065741D" w:rsidRPr="00D30AC6" w:rsidRDefault="0065741D" w:rsidP="00ED10F2">
      <w:pPr>
        <w:rPr>
          <w:rFonts w:ascii="Cambria" w:hAnsi="Cambria"/>
          <w:lang w:val="en-US"/>
        </w:rPr>
      </w:pPr>
      <w:r w:rsidRPr="00D30AC6">
        <w:rPr>
          <w:rFonts w:ascii="Cambria" w:hAnsi="Cambria"/>
          <w:b/>
          <w:bCs/>
          <w:lang w:val="en-US"/>
        </w:rPr>
        <w:t>Algoritmul Kociemba</w:t>
      </w:r>
      <w:r w:rsidRPr="00D30AC6">
        <w:rPr>
          <w:rFonts w:ascii="Cambria" w:hAnsi="Cambria"/>
          <w:lang w:val="en-US"/>
        </w:rPr>
        <w:t xml:space="preserve"> se bazează pe o căutare specializată în două faze asupra configurației cubului, utilizând structuri de date optimizate numite pruning tables.În Phase 1, căutarea se desfășoară într-un arbore cu un branching factor de 18, având ca obiectiv atingerea subgrupului G_1, definit prin orientarea corectă a tuturor colțurilor și muchiilor. </w:t>
      </w:r>
    </w:p>
    <w:p w14:paraId="6585E091" w14:textId="77777777" w:rsidR="0065741D" w:rsidRPr="00D30AC6" w:rsidRDefault="0065741D" w:rsidP="00ED10F2">
      <w:pPr>
        <w:rPr>
          <w:rFonts w:ascii="Cambria" w:hAnsi="Cambria"/>
          <w:lang w:val="en-US"/>
        </w:rPr>
      </w:pPr>
    </w:p>
    <w:p w14:paraId="3FACB79E" w14:textId="124EBDEF" w:rsidR="00153061" w:rsidRPr="00D30AC6" w:rsidRDefault="00A075FE" w:rsidP="00ED10F2">
      <w:pPr>
        <w:rPr>
          <w:rFonts w:ascii="Cambria" w:hAnsi="Cambria"/>
        </w:rPr>
      </w:pPr>
      <w:r>
        <w:rPr>
          <w:rFonts w:ascii="Cambria" w:hAnsi="Cambria"/>
          <w:lang w:val="en-US"/>
        </w:rPr>
        <w:t xml:space="preserve">  </w:t>
      </w:r>
      <w:r w:rsidR="0065741D" w:rsidRPr="00D30AC6">
        <w:rPr>
          <w:rFonts w:ascii="Cambria" w:hAnsi="Cambria"/>
          <w:lang w:val="en-US"/>
        </w:rPr>
        <w:t xml:space="preserve">Deoarece spațiul total de stări este de aproximativ </w:t>
      </w:r>
      <w:r w:rsidR="0065741D" w:rsidRPr="00D30AC6">
        <w:rPr>
          <w:rFonts w:ascii="Cambria" w:hAnsi="Cambria"/>
          <w:lang w:val="en-US"/>
        </w:rPr>
        <w:t>4.3*</w:t>
      </w:r>
      <w:r w:rsidR="0065741D" w:rsidRPr="00D30AC6">
        <w:rPr>
          <w:rFonts w:ascii="Cambria" w:hAnsi="Cambria"/>
          <w:lang w:val="en-US"/>
        </w:rPr>
        <w:t>10^1</w:t>
      </w:r>
      <w:r w:rsidR="0065741D" w:rsidRPr="00D30AC6">
        <w:rPr>
          <w:rFonts w:ascii="Cambria" w:hAnsi="Cambria"/>
          <w:lang w:val="en-US"/>
        </w:rPr>
        <w:t>8</w:t>
      </w:r>
      <w:r w:rsidR="0065741D" w:rsidRPr="00D30AC6">
        <w:rPr>
          <w:rFonts w:ascii="Cambria" w:hAnsi="Cambria"/>
          <w:lang w:val="en-US"/>
        </w:rPr>
        <w:t xml:space="preserve">, algoritmul folosește IDA* (o variantă a lui A* optimizată pentru memorie) pentru a ghida explorarea. Această ghidare este realizată prin intermediul unor tabele de căutare care stochează distanțele minime precalculate către starea țintă, permițând algoritmului să ignore ramurile ineficiente.Odată atinsă starea G_1, se intră în Phase 2, </w:t>
      </w:r>
      <w:r w:rsidR="0065741D" w:rsidRPr="00D30AC6">
        <w:rPr>
          <w:rFonts w:ascii="Cambria" w:hAnsi="Cambria"/>
          <w:b/>
          <w:bCs/>
          <w:lang w:val="en-US"/>
        </w:rPr>
        <w:t>unde branching factor-ul scade la 10</w:t>
      </w:r>
      <w:r w:rsidR="0065741D" w:rsidRPr="00D30AC6">
        <w:rPr>
          <w:rFonts w:ascii="Cambria" w:hAnsi="Cambria"/>
          <w:lang w:val="en-US"/>
        </w:rPr>
        <w:t xml:space="preserve">, deoarece sunt permise doar mutări care conservă orientările deja stabilite, facilitând găsirea soluției finale într-un timp extrem de scurt.Astfel, tabelele calculate reprezintă echivalentul unei euristici pentru un algoritm A* (A* poate fi văzut ca un algoritm Dijkstra care folosește o </w:t>
      </w:r>
      <w:r w:rsidR="0065741D" w:rsidRPr="00D30AC6">
        <w:rPr>
          <w:rFonts w:ascii="Cambria" w:hAnsi="Cambria"/>
          <w:b/>
          <w:bCs/>
          <w:lang w:val="en-US"/>
        </w:rPr>
        <w:t>euristică</w:t>
      </w:r>
      <w:r w:rsidR="0065741D" w:rsidRPr="00D30AC6">
        <w:rPr>
          <w:rFonts w:ascii="Cambria" w:hAnsi="Cambria"/>
          <w:lang w:val="en-US"/>
        </w:rPr>
        <w:t xml:space="preserve">), aceasta fiind o variație a problemei cunoscute </w:t>
      </w:r>
      <w:r w:rsidR="0065741D" w:rsidRPr="00D30AC6">
        <w:rPr>
          <w:rFonts w:ascii="Cambria" w:hAnsi="Cambria"/>
          <w:b/>
          <w:bCs/>
          <w:lang w:val="en-US"/>
        </w:rPr>
        <w:t>„distanța Manhattan”,</w:t>
      </w:r>
      <w:r w:rsidR="0065741D" w:rsidRPr="00D30AC6">
        <w:rPr>
          <w:rFonts w:ascii="Cambria" w:hAnsi="Cambria"/>
          <w:lang w:val="en-US"/>
        </w:rPr>
        <w:t xml:space="preserve"> dar în format 3D.</w:t>
      </w:r>
    </w:p>
    <w:p w14:paraId="583EDF0C" w14:textId="397E4D09" w:rsidR="00383317" w:rsidRPr="00821E92" w:rsidRDefault="00861CC6" w:rsidP="005C4F2C">
      <w:pPr>
        <w:pStyle w:val="Heading1"/>
      </w:pPr>
      <w:r>
        <w:lastRenderedPageBreak/>
        <w:t>Implementarea celor 10 tabele si IDA*</w:t>
      </w:r>
    </w:p>
    <w:p w14:paraId="7EFFB316" w14:textId="1E9EC9AF" w:rsidR="000D73FF" w:rsidRDefault="00861CC6" w:rsidP="00383317">
      <w:pPr>
        <w:pStyle w:val="Heading2"/>
      </w:pPr>
      <w:r>
        <w:t>Clasa Tables</w:t>
      </w:r>
    </w:p>
    <w:p w14:paraId="6B3D22D6" w14:textId="5A6C1D4C" w:rsidR="0065741D" w:rsidRDefault="0065741D" w:rsidP="00861CC6">
      <w:r w:rsidRPr="0065741D">
        <w:t xml:space="preserve">Clasa </w:t>
      </w:r>
      <w:r w:rsidRPr="0065741D">
        <w:rPr>
          <w:b/>
          <w:bCs/>
        </w:rPr>
        <w:t>Tables</w:t>
      </w:r>
      <w:r w:rsidRPr="0065741D">
        <w:t xml:space="preserve"> conține inițializarea celor 10 array-uri (tabele) din memorie sau, în cazul în care acestea nu există, construiește cele 10 tabele.</w:t>
      </w:r>
    </w:p>
    <w:p w14:paraId="62742DC4" w14:textId="0B9EF701" w:rsidR="0065741D" w:rsidRPr="00D30AC6" w:rsidRDefault="00861CC6" w:rsidP="0065741D">
      <w:pPr>
        <w:jc w:val="left"/>
        <w:rPr>
          <w:rFonts w:ascii="Cambria" w:hAnsi="Cambria"/>
          <w:lang w:val="en-US"/>
        </w:rPr>
      </w:pPr>
      <w:r>
        <w:rPr>
          <w:noProof/>
        </w:rPr>
        <w:pict w14:anchorId="5B6DF1F6">
          <v:shape id="_x0000_s2054" type="#_x0000_t75" style="position:absolute;margin-left:-.3pt;margin-top:.3pt;width:307.2pt;height:330.6pt;z-index:-6;mso-position-horizontal:absolute;mso-position-horizontal-relative:text;mso-position-vertical:absolute;mso-position-vertical-relative:line;mso-width-relative:page;mso-height-relative:page" wrapcoords="-53 0 -53 21551 21600 21551 21600 0 -53 0">
            <v:imagedata r:id="rId12" o:title="Tables"/>
            <w10:wrap type="tight"/>
          </v:shape>
        </w:pict>
      </w:r>
      <w:r w:rsidR="0065741D" w:rsidRPr="0065741D">
        <w:t xml:space="preserve"> </w:t>
      </w:r>
      <w:r w:rsidR="0065741D" w:rsidRPr="00D30AC6">
        <w:rPr>
          <w:rFonts w:ascii="Cambria" w:hAnsi="Cambria"/>
          <w:noProof/>
        </w:rPr>
        <w:t>Am ales utilizarea bibliotecii std::array în loc de std::vector deoarece ne permite specificarea dimensiunii (size) încă de la început;</w:t>
      </w:r>
      <w:r w:rsidR="0065741D" w:rsidRPr="00D30AC6">
        <w:rPr>
          <w:rFonts w:ascii="Cambria" w:hAnsi="Cambria" w:cs="Arial"/>
          <w:b/>
          <w:bCs/>
          <w:lang w:val="en-US" w:bidi="ar-SA"/>
        </w:rPr>
        <w:t xml:space="preserve"> </w:t>
      </w:r>
      <w:r w:rsidR="0065741D" w:rsidRPr="00D30AC6">
        <w:rPr>
          <w:rFonts w:ascii="Cambria" w:hAnsi="Cambria"/>
          <w:lang w:val="en-US"/>
        </w:rPr>
        <w:t>astfel, nu mai este necesară operația de resize, ceea ce face codul mai concis și execuția mai rapidă (deși diferența este neglijabilă).</w:t>
      </w:r>
    </w:p>
    <w:p w14:paraId="1E0C9D0F" w14:textId="2BE05D5E" w:rsidR="0065741D" w:rsidRDefault="0065741D" w:rsidP="0065741D">
      <w:pPr>
        <w:jc w:val="left"/>
        <w:rPr>
          <w:rFonts w:ascii="Cambria" w:hAnsi="Cambria"/>
          <w:lang w:val="en-US"/>
        </w:rPr>
      </w:pPr>
      <w:r w:rsidRPr="0065741D">
        <w:rPr>
          <w:rFonts w:ascii="Cambria" w:hAnsi="Cambria"/>
          <w:lang w:val="en-US"/>
        </w:rPr>
        <w:t xml:space="preserve">Fiecare dimensiune a fost determinată pe baza stărilor pe care le măsoară. Spre exemplu, </w:t>
      </w:r>
      <w:r w:rsidRPr="0065741D">
        <w:rPr>
          <w:rFonts w:ascii="Cambria" w:hAnsi="Cambria"/>
          <w:b/>
          <w:bCs/>
          <w:lang w:val="en-US"/>
        </w:rPr>
        <w:t>TwistMove</w:t>
      </w:r>
      <w:r w:rsidRPr="0065741D">
        <w:rPr>
          <w:rFonts w:ascii="Cambria" w:hAnsi="Cambria"/>
          <w:lang w:val="en-US"/>
        </w:rPr>
        <w:t xml:space="preserve"> se ocupă de colțuri, prin urmare avem 3^7 </w:t>
      </w:r>
      <w:r w:rsidR="00A075FE">
        <w:rPr>
          <w:rFonts w:ascii="Cambria" w:hAnsi="Cambria"/>
          <w:lang w:val="en-US"/>
        </w:rPr>
        <w:t>*</w:t>
      </w:r>
      <w:r w:rsidRPr="0065741D">
        <w:rPr>
          <w:rFonts w:ascii="Cambria" w:hAnsi="Cambria"/>
          <w:lang w:val="en-US"/>
        </w:rPr>
        <w:t xml:space="preserve"> 18; acesta stochează fiecare orientare posibilă și modul în care se va schimba dacă aplicăm una dintre cele 18 mutări. Modificatorul static are rolul de a limita scopul la nivel de clasă, creând o singură instanță a tabelelor pentru a evita duplicarea datelor. inline permite inițializarea și definirea direct în </w:t>
      </w:r>
      <w:r w:rsidRPr="0065741D">
        <w:rPr>
          <w:rFonts w:ascii="Cambria" w:hAnsi="Cambria"/>
          <w:i/>
          <w:iCs/>
          <w:lang w:val="en-US"/>
        </w:rPr>
        <w:t>header</w:t>
      </w:r>
      <w:r w:rsidRPr="0065741D">
        <w:rPr>
          <w:rFonts w:ascii="Cambria" w:hAnsi="Cambria"/>
          <w:lang w:val="en-US"/>
        </w:rPr>
        <w:t xml:space="preserve">, prevenind erorile de tip </w:t>
      </w:r>
      <w:r w:rsidRPr="0065741D">
        <w:rPr>
          <w:rFonts w:ascii="Cambria" w:hAnsi="Cambria"/>
          <w:i/>
          <w:iCs/>
          <w:lang w:val="en-US"/>
        </w:rPr>
        <w:t>multiple definition</w:t>
      </w:r>
      <w:r w:rsidRPr="0065741D">
        <w:rPr>
          <w:rFonts w:ascii="Cambria" w:hAnsi="Cambria"/>
          <w:lang w:val="en-US"/>
        </w:rPr>
        <w:t>.</w:t>
      </w:r>
    </w:p>
    <w:p w14:paraId="12FADFCF" w14:textId="77777777" w:rsidR="00A075FE" w:rsidRPr="0065741D" w:rsidRDefault="00A075FE" w:rsidP="0065741D">
      <w:pPr>
        <w:jc w:val="left"/>
        <w:rPr>
          <w:rFonts w:ascii="Cambria" w:hAnsi="Cambria"/>
          <w:lang w:val="en-US"/>
        </w:rPr>
      </w:pPr>
    </w:p>
    <w:p w14:paraId="6D5E4877" w14:textId="0D1F7608" w:rsidR="00CA656C" w:rsidRPr="00A075FE" w:rsidRDefault="0065741D" w:rsidP="0065741D">
      <w:pPr>
        <w:jc w:val="left"/>
        <w:rPr>
          <w:rFonts w:ascii="Cambria" w:hAnsi="Cambria"/>
          <w:lang w:val="en-US"/>
        </w:rPr>
      </w:pPr>
      <w:r w:rsidRPr="0065741D">
        <w:rPr>
          <w:rFonts w:ascii="Cambria" w:hAnsi="Cambria"/>
          <w:lang w:val="en-US"/>
        </w:rPr>
        <w:t>Scheletul acesta se repetă la toate cele 5 metode de gestionare a stărilor cubului:</w:t>
      </w:r>
      <w:r w:rsidR="00CA656C" w:rsidRPr="00D30AC6">
        <w:rPr>
          <w:rFonts w:ascii="Cambria" w:hAnsi="Cambria"/>
          <w:noProof/>
        </w:rPr>
        <w:pict w14:anchorId="13F0E363">
          <v:shape id="_x0000_s2055" type="#_x0000_t75" style="position:absolute;margin-left:-.3pt;margin-top:.05pt;width:253.8pt;height:106.2pt;z-index:-5;mso-position-horizontal:absolute;mso-position-horizontal-relative:text;mso-position-vertical:absolute;mso-position-vertical-relative:line;mso-width-relative:page;mso-height-relative:page" wrapcoords="-64 0 -64 21448 21600 21448 21600 0 -64 0">
            <v:imagedata r:id="rId13" o:title="tw"/>
            <w10:wrap type="tight"/>
          </v:shape>
        </w:pict>
      </w:r>
    </w:p>
    <w:p w14:paraId="73A61D94" w14:textId="77777777" w:rsidR="0065741D" w:rsidRPr="0065741D" w:rsidRDefault="0065741D" w:rsidP="0065741D">
      <w:pPr>
        <w:jc w:val="left"/>
        <w:rPr>
          <w:rFonts w:ascii="Cambria" w:hAnsi="Cambria"/>
          <w:lang w:val="en-US"/>
        </w:rPr>
      </w:pPr>
      <w:r w:rsidRPr="0065741D">
        <w:rPr>
          <w:rFonts w:ascii="Cambria" w:hAnsi="Cambria"/>
          <w:lang w:val="en-US"/>
        </w:rPr>
        <w:t>  BuildTwistMove()</w:t>
      </w:r>
    </w:p>
    <w:p w14:paraId="46C9B326" w14:textId="77777777" w:rsidR="0065741D" w:rsidRPr="0065741D" w:rsidRDefault="0065741D" w:rsidP="0065741D">
      <w:pPr>
        <w:jc w:val="left"/>
        <w:rPr>
          <w:rFonts w:ascii="Cambria" w:hAnsi="Cambria"/>
          <w:lang w:val="en-US"/>
        </w:rPr>
      </w:pPr>
      <w:r w:rsidRPr="0065741D">
        <w:rPr>
          <w:rFonts w:ascii="Cambria" w:hAnsi="Cambria"/>
          <w:lang w:val="en-US"/>
        </w:rPr>
        <w:t>  BuildFlipMove()</w:t>
      </w:r>
    </w:p>
    <w:p w14:paraId="42EA805D" w14:textId="77777777" w:rsidR="0065741D" w:rsidRPr="0065741D" w:rsidRDefault="0065741D" w:rsidP="0065741D">
      <w:pPr>
        <w:jc w:val="left"/>
        <w:rPr>
          <w:rFonts w:ascii="Cambria" w:hAnsi="Cambria"/>
          <w:lang w:val="en-US"/>
        </w:rPr>
      </w:pPr>
      <w:r w:rsidRPr="0065741D">
        <w:rPr>
          <w:rFonts w:ascii="Cambria" w:hAnsi="Cambria"/>
          <w:lang w:val="en-US"/>
        </w:rPr>
        <w:t>  BuildUDSliceMove()</w:t>
      </w:r>
    </w:p>
    <w:p w14:paraId="394B352B" w14:textId="77777777" w:rsidR="0065741D" w:rsidRPr="0065741D" w:rsidRDefault="0065741D" w:rsidP="0065741D">
      <w:pPr>
        <w:jc w:val="left"/>
        <w:rPr>
          <w:rFonts w:ascii="Cambria" w:hAnsi="Cambria"/>
          <w:lang w:val="en-US"/>
        </w:rPr>
      </w:pPr>
      <w:r w:rsidRPr="0065741D">
        <w:rPr>
          <w:rFonts w:ascii="Cambria" w:hAnsi="Cambria"/>
          <w:lang w:val="en-US"/>
        </w:rPr>
        <w:lastRenderedPageBreak/>
        <w:t>  BuildCPMove()</w:t>
      </w:r>
    </w:p>
    <w:p w14:paraId="1543941B" w14:textId="77777777" w:rsidR="0065741D" w:rsidRPr="0065741D" w:rsidRDefault="0065741D" w:rsidP="0065741D">
      <w:pPr>
        <w:jc w:val="left"/>
        <w:rPr>
          <w:rFonts w:ascii="Cambria" w:hAnsi="Cambria"/>
          <w:lang w:val="en-US"/>
        </w:rPr>
      </w:pPr>
      <w:r w:rsidRPr="0065741D">
        <w:rPr>
          <w:rFonts w:ascii="Cambria" w:hAnsi="Cambria"/>
          <w:lang w:val="en-US"/>
        </w:rPr>
        <w:t>  BuildEPMove()</w:t>
      </w:r>
    </w:p>
    <w:p w14:paraId="53C3E946" w14:textId="0F2BA8D7" w:rsidR="00A47101" w:rsidRPr="00D30AC6" w:rsidRDefault="0065741D" w:rsidP="00885D35">
      <w:pPr>
        <w:jc w:val="left"/>
        <w:rPr>
          <w:rFonts w:ascii="Cambria" w:hAnsi="Cambria"/>
          <w:lang w:val="en-US"/>
        </w:rPr>
      </w:pPr>
      <w:r w:rsidRPr="00D30AC6">
        <w:rPr>
          <w:rFonts w:ascii="Cambria" w:hAnsi="Cambria"/>
          <w:lang w:val="en-US"/>
        </w:rPr>
        <w:t>Aceste tabele sunt folosite atât în Phase 1, cât și în Phase 2. Celelalte tabele au un schelet diferit, deoarece nu stochează următoarea mișcare, ci distanța până la starea 0 a cubului. Fiecare stare a cubului este memorată ca o combinație de indecși deja calculați.</w:t>
      </w:r>
    </w:p>
    <w:p w14:paraId="526658B3" w14:textId="77777777" w:rsidR="00A47101" w:rsidRPr="00D30AC6" w:rsidRDefault="00A47101" w:rsidP="00885D35">
      <w:pPr>
        <w:jc w:val="left"/>
        <w:rPr>
          <w:rFonts w:ascii="Cambria" w:hAnsi="Cambria"/>
          <w:lang w:val="en-US"/>
        </w:rPr>
      </w:pPr>
    </w:p>
    <w:p w14:paraId="0BE8EC20" w14:textId="7CBE4F53" w:rsidR="0065741D" w:rsidRPr="0065741D" w:rsidRDefault="0065741D" w:rsidP="0065741D">
      <w:pPr>
        <w:jc w:val="left"/>
        <w:rPr>
          <w:noProof/>
        </w:rPr>
      </w:pPr>
      <w:r w:rsidRPr="00D30AC6">
        <w:rPr>
          <w:rFonts w:ascii="Cambria" w:hAnsi="Cambria"/>
          <w:lang w:val="en-US"/>
        </w:rPr>
        <w:t xml:space="preserve">Fiecare tabel pornește cu o instanță a clasei </w:t>
      </w:r>
      <w:r w:rsidRPr="00D30AC6">
        <w:rPr>
          <w:rFonts w:ascii="Cambria" w:hAnsi="Cambria"/>
          <w:b/>
          <w:bCs/>
          <w:lang w:val="en-US"/>
        </w:rPr>
        <w:t>Cubie</w:t>
      </w:r>
      <w:r w:rsidRPr="00D30AC6">
        <w:rPr>
          <w:rFonts w:ascii="Cambria" w:hAnsi="Cambria"/>
          <w:lang w:val="en-US"/>
        </w:rPr>
        <w:t xml:space="preserve"> </w:t>
      </w:r>
      <w:r w:rsidRPr="00D30AC6">
        <w:rPr>
          <w:rFonts w:ascii="Cambria" w:hAnsi="Cambria"/>
          <w:lang w:val="en-US"/>
        </w:rPr>
        <w:t>care are coordonatele (0, 0, 0</w:t>
      </w:r>
      <w:r w:rsidR="00A075FE">
        <w:rPr>
          <w:rFonts w:ascii="Cambria" w:hAnsi="Cambria"/>
          <w:lang w:val="en-US"/>
        </w:rPr>
        <w:t>, 0</w:t>
      </w:r>
      <w:r w:rsidRPr="00D30AC6">
        <w:rPr>
          <w:rFonts w:ascii="Cambria" w:hAnsi="Cambria"/>
          <w:lang w:val="en-US"/>
        </w:rPr>
        <w:t>) și îi efectuează toate cele 18 mutări posibile.</w:t>
      </w:r>
      <w:r w:rsidR="009E5B39">
        <w:rPr>
          <w:lang w:val="en-US"/>
        </w:rPr>
        <w:br/>
      </w:r>
      <w:r w:rsidR="009E5B39" w:rsidRPr="009E5B39">
        <w:rPr>
          <w:b/>
          <w:bCs/>
          <w:noProof/>
        </w:rPr>
        <w:pict w14:anchorId="1BA6475C">
          <v:shape id="_x0000_s2056" type="#_x0000_t75" style="position:absolute;margin-left:-.3pt;margin-top:.35pt;width:261.6pt;height:319.2pt;z-index:-4;mso-position-horizontal:absolute;mso-position-horizontal-relative:text;mso-position-vertical:absolute;mso-position-vertical-relative:line;mso-width-relative:page;mso-height-relative:page" wrapcoords="-62 0 -62 21549 21600 21549 21600 0 -62 0">
            <v:imagedata r:id="rId14" o:title="o poza"/>
            <w10:wrap type="tight"/>
          </v:shape>
        </w:pict>
      </w:r>
      <w:r w:rsidRPr="0065741D">
        <w:t xml:space="preserve"> </w:t>
      </w:r>
      <w:r w:rsidRPr="0065741D">
        <w:rPr>
          <w:b/>
          <w:bCs/>
          <w:noProof/>
        </w:rPr>
        <w:t xml:space="preserve">Cele 4 array-uri reprezintă metoda prin care definim o stare unică a unui cub! </w:t>
      </w:r>
      <w:r w:rsidRPr="0065741D">
        <w:rPr>
          <w:noProof/>
        </w:rPr>
        <w:t>Aceasta este soluția care ne permite să nu mai alocăm 54 de fețe în memorie, ci doar 4 numere pentru fiecare cub posibil.</w:t>
      </w:r>
    </w:p>
    <w:p w14:paraId="01B7315D" w14:textId="77777777" w:rsidR="0065741D" w:rsidRPr="0065741D" w:rsidRDefault="0065741D" w:rsidP="0065741D">
      <w:pPr>
        <w:jc w:val="left"/>
        <w:rPr>
          <w:noProof/>
        </w:rPr>
      </w:pPr>
    </w:p>
    <w:p w14:paraId="6BED76ED" w14:textId="77777777" w:rsidR="0065741D" w:rsidRPr="0065741D" w:rsidRDefault="0065741D" w:rsidP="0065741D">
      <w:pPr>
        <w:jc w:val="left"/>
        <w:rPr>
          <w:noProof/>
        </w:rPr>
      </w:pPr>
      <w:r w:rsidRPr="0065741D">
        <w:rPr>
          <w:noProof/>
        </w:rPr>
        <w:t>Funcțiile scriu în acesta utilizând principiile menționate anterior; adică, în funcție de modul în care sunt orientate colțurile și muchiile, se atribuie un byte special. La permutări, fiindcă sunt mai multe, se folosește codul Lehmer, care este specificat aici, la secțiunea de permutări:</w:t>
      </w:r>
    </w:p>
    <w:p w14:paraId="0FF86082" w14:textId="77777777" w:rsidR="0065741D" w:rsidRPr="0065741D" w:rsidRDefault="0065741D" w:rsidP="0065741D">
      <w:pPr>
        <w:jc w:val="left"/>
        <w:rPr>
          <w:b/>
          <w:bCs/>
          <w:noProof/>
        </w:rPr>
      </w:pPr>
    </w:p>
    <w:p w14:paraId="287CD973" w14:textId="469B0FC0" w:rsidR="00A47101" w:rsidRDefault="0065741D" w:rsidP="0065741D">
      <w:pPr>
        <w:jc w:val="left"/>
        <w:rPr>
          <w:lang w:val="en-US"/>
        </w:rPr>
      </w:pPr>
      <w:r w:rsidRPr="0065741D">
        <w:rPr>
          <w:b/>
          <w:bCs/>
          <w:noProof/>
        </w:rPr>
        <w:t>https://kociemba.org/math/coordlevel.htm</w:t>
      </w:r>
    </w:p>
    <w:p w14:paraId="151277C2" w14:textId="6B509138" w:rsidR="00CA656C" w:rsidRPr="0065741D" w:rsidRDefault="0065741D" w:rsidP="00CA656C">
      <w:pPr>
        <w:jc w:val="left"/>
        <w:rPr>
          <w:lang w:val="en-US"/>
        </w:rPr>
      </w:pPr>
      <w:r w:rsidRPr="00B8379F">
        <w:rPr>
          <w:b/>
          <w:bCs/>
          <w:noProof/>
        </w:rPr>
        <w:pict w14:anchorId="298257BA">
          <v:shape id="Picture 1" o:spid="_x0000_s2057" type="#_x0000_t75" style="position:absolute;margin-left:-13.5pt;margin-top:4.8pt;width:330.6pt;height:184.2pt;z-index:-3;visibility:visible;mso-wrap-style:square;mso-position-horizontal-relative:text;mso-position-vertical-relative:line;mso-width-relative:page;mso-height-relative:page" wrapcoords="-49 0 -49 21512 21600 21512 21600 0 -49 0">
            <v:imagedata r:id="rId15" o:title=""/>
            <w10:wrap type="tight"/>
          </v:shape>
        </w:pict>
      </w:r>
    </w:p>
    <w:p w14:paraId="64D6A6A2" w14:textId="470D6318" w:rsidR="000D73FF" w:rsidRDefault="009E5B39" w:rsidP="00383317">
      <w:pPr>
        <w:pStyle w:val="Heading2"/>
      </w:pPr>
      <w:r>
        <w:t>IDA*</w:t>
      </w:r>
    </w:p>
    <w:p w14:paraId="64290581" w14:textId="20E4158F" w:rsidR="00690855" w:rsidRPr="00B8379F" w:rsidRDefault="0065741D" w:rsidP="00B8379F">
      <w:pPr>
        <w:rPr>
          <w:b/>
          <w:bCs/>
        </w:rPr>
      </w:pPr>
      <w:r w:rsidRPr="0065741D">
        <w:rPr>
          <w:b/>
          <w:bCs/>
        </w:rPr>
        <w:t xml:space="preserve">Iterative Deepening A* (IDA*) </w:t>
      </w:r>
      <w:r w:rsidRPr="0065741D">
        <w:t xml:space="preserve">reprezintă algoritmul folosit pentru determinarea soluției. Clasa </w:t>
      </w:r>
      <w:r w:rsidRPr="0065741D">
        <w:rPr>
          <w:b/>
          <w:bCs/>
          <w:i/>
          <w:iCs/>
        </w:rPr>
        <w:t>Search</w:t>
      </w:r>
      <w:r w:rsidRPr="0065741D">
        <w:t xml:space="preserve"> conține tabele temporare </w:t>
      </w:r>
      <w:r w:rsidRPr="0065741D">
        <w:lastRenderedPageBreak/>
        <w:t>de stări ale anumitor componente din cub.</w:t>
      </w:r>
    </w:p>
    <w:p w14:paraId="2439CED4" w14:textId="5C20A005" w:rsidR="0065741D" w:rsidRDefault="00690855" w:rsidP="0065741D">
      <w:pPr>
        <w:jc w:val="left"/>
        <w:rPr>
          <w:noProof/>
        </w:rPr>
      </w:pPr>
      <w:r>
        <w:rPr>
          <w:noProof/>
        </w:rPr>
        <w:pict w14:anchorId="3B9FAC22">
          <v:shape id="_x0000_s2058" type="#_x0000_t75" style="position:absolute;margin-left:-.3pt;margin-top:.65pt;width:361.8pt;height:352.2pt;z-index:-2;mso-position-horizontal:absolute;mso-position-horizontal-relative:text;mso-position-vertical:absolute;mso-position-vertical-relative:line;mso-width-relative:page;mso-height-relative:page" wrapcoords="-40 0 -40 21554 21600 21554 21600 0 -40 0">
            <v:imagedata r:id="rId16" o:title="solver"/>
            <w10:wrap type="tight"/>
          </v:shape>
        </w:pict>
      </w:r>
      <w:r w:rsidR="0065741D">
        <w:rPr>
          <w:noProof/>
        </w:rPr>
        <w:t xml:space="preserve">Funcția </w:t>
      </w:r>
      <w:r w:rsidR="0065741D" w:rsidRPr="0065741D">
        <w:rPr>
          <w:b/>
          <w:bCs/>
          <w:noProof/>
        </w:rPr>
        <w:t>Solve</w:t>
      </w:r>
      <w:r w:rsidR="0065741D">
        <w:rPr>
          <w:noProof/>
        </w:rPr>
        <w:t xml:space="preserve"> </w:t>
      </w:r>
      <w:r w:rsidR="0065741D">
        <w:rPr>
          <w:noProof/>
        </w:rPr>
        <w:t xml:space="preserve">reprezintă modul în care se stabilesc lungimile de căutare. Se caută starea inițială a cubului și se interoghează tabelele de </w:t>
      </w:r>
      <w:r w:rsidR="0065741D" w:rsidRPr="0065741D">
        <w:rPr>
          <w:b/>
          <w:bCs/>
          <w:noProof/>
        </w:rPr>
        <w:t>pruning</w:t>
      </w:r>
      <w:r w:rsidR="0065741D">
        <w:rPr>
          <w:noProof/>
        </w:rPr>
        <w:t xml:space="preserve"> pentru a vedea numărul minim de mutări, iar căutarea începe direct de acolo pentru a eficientiza timpul.</w:t>
      </w:r>
    </w:p>
    <w:p w14:paraId="58C0566F" w14:textId="77777777" w:rsidR="0065741D" w:rsidRDefault="0065741D" w:rsidP="0065741D">
      <w:pPr>
        <w:jc w:val="left"/>
        <w:rPr>
          <w:noProof/>
        </w:rPr>
      </w:pPr>
    </w:p>
    <w:p w14:paraId="01FEC9AC" w14:textId="361AD10A" w:rsidR="009E5B39" w:rsidRDefault="0065741D" w:rsidP="0065741D">
      <w:pPr>
        <w:jc w:val="left"/>
      </w:pPr>
      <w:r>
        <w:rPr>
          <w:noProof/>
        </w:rPr>
        <w:t xml:space="preserve">După aceea, verifică combinații de </w:t>
      </w:r>
      <w:r w:rsidRPr="0065741D">
        <w:rPr>
          <w:b/>
          <w:bCs/>
          <w:noProof/>
        </w:rPr>
        <w:t>Phase 1</w:t>
      </w:r>
      <w:r>
        <w:rPr>
          <w:noProof/>
        </w:rPr>
        <w:t xml:space="preserve"> și </w:t>
      </w:r>
      <w:r w:rsidRPr="0065741D">
        <w:rPr>
          <w:b/>
          <w:bCs/>
          <w:noProof/>
        </w:rPr>
        <w:t>Phase 2</w:t>
      </w:r>
      <w:r>
        <w:rPr>
          <w:noProof/>
        </w:rPr>
        <w:t>; adică, dacă Phase 1 poate fi rezolvată din 8 mișcări, încearcă Phase 2 cu 7. Dacă nu funcționează, încearcă Phase 1 cu 8 și Phase 2 cu 8 și tot așa, până când găsește soluția optimă.</w:t>
      </w:r>
    </w:p>
    <w:p w14:paraId="7834690A" w14:textId="77777777" w:rsidR="00690855" w:rsidRDefault="00690855" w:rsidP="00690855">
      <w:pPr>
        <w:jc w:val="left"/>
      </w:pPr>
    </w:p>
    <w:p w14:paraId="3290973F" w14:textId="59BF9255" w:rsidR="0065741D" w:rsidRDefault="0065741D" w:rsidP="00D30AC6">
      <w:pPr>
        <w:pStyle w:val="Heading2"/>
        <w:rPr>
          <w:lang w:val="en-US"/>
        </w:rPr>
      </w:pPr>
      <w:r w:rsidRPr="0065741D">
        <w:rPr>
          <w:lang w:val="en-US"/>
        </w:rPr>
        <w:t>searchPhase1</w:t>
      </w:r>
    </w:p>
    <w:p w14:paraId="64A9F204" w14:textId="77777777" w:rsidR="00D30AC6" w:rsidRPr="00D30AC6" w:rsidRDefault="00D30AC6" w:rsidP="00D30AC6">
      <w:pPr>
        <w:rPr>
          <w:lang w:val="en-US"/>
        </w:rPr>
      </w:pPr>
    </w:p>
    <w:p w14:paraId="70071C48" w14:textId="719BA63F" w:rsidR="0065741D" w:rsidRPr="0065741D" w:rsidRDefault="00D30AC6" w:rsidP="0065741D">
      <w:pPr>
        <w:jc w:val="left"/>
        <w:rPr>
          <w:rFonts w:ascii="Cambria" w:hAnsi="Cambria"/>
          <w:lang w:val="en-US"/>
        </w:rPr>
      </w:pPr>
      <w:r w:rsidRPr="00D30AC6">
        <w:rPr>
          <w:rFonts w:ascii="Cambria" w:hAnsi="Cambria"/>
          <w:lang w:val="en-US"/>
        </w:rPr>
        <w:t xml:space="preserve">   </w:t>
      </w:r>
      <w:r w:rsidR="0065741D" w:rsidRPr="0065741D">
        <w:rPr>
          <w:rFonts w:ascii="Cambria" w:hAnsi="Cambria"/>
          <w:lang w:val="en-US"/>
        </w:rPr>
        <w:t xml:space="preserve">Reprezintă cea mai complexă metodă; este, cu adevărat, implementarea algoritmului IDA*. Aceasta verifică continuu dacă mai are rost să continue căutarea pe ramura curentă prin interogarea tabelelor de </w:t>
      </w:r>
      <w:r w:rsidR="0065741D" w:rsidRPr="0065741D">
        <w:rPr>
          <w:rFonts w:ascii="Cambria" w:hAnsi="Cambria"/>
          <w:i/>
          <w:iCs/>
          <w:lang w:val="en-US"/>
        </w:rPr>
        <w:t>pruning</w:t>
      </w:r>
      <w:r w:rsidR="0065741D" w:rsidRPr="0065741D">
        <w:rPr>
          <w:rFonts w:ascii="Cambria" w:hAnsi="Cambria"/>
          <w:lang w:val="en-US"/>
        </w:rPr>
        <w:t>. Dacă cea mai mică combinație de mișcări estimată este mai mare decât limita impusă, căutarea pe acea ramură se oprește.</w:t>
      </w:r>
    </w:p>
    <w:p w14:paraId="5BD4F289" w14:textId="28196CC9" w:rsidR="0065741D" w:rsidRPr="0065741D" w:rsidRDefault="0065741D" w:rsidP="0065741D">
      <w:pPr>
        <w:jc w:val="left"/>
        <w:rPr>
          <w:rFonts w:ascii="Cambria" w:hAnsi="Cambria"/>
          <w:lang w:val="en-US"/>
        </w:rPr>
      </w:pPr>
      <w:r w:rsidRPr="0065741D">
        <w:rPr>
          <w:rFonts w:ascii="Cambria" w:hAnsi="Cambria"/>
          <w:lang w:val="en-US"/>
        </w:rPr>
        <w:t xml:space="preserve">Scopul ei este să aducă cubul în starea G_1 și abia după aceea apelează searchPhase2. Aceasta include metode eficiente de eliminare a mișcărilor redundante prin intermediul mai multor funcții, care vor fi detaliate la capitolul de optimizare. De asemenea, implementează tehnici </w:t>
      </w:r>
      <w:r w:rsidRPr="0065741D">
        <w:rPr>
          <w:rFonts w:ascii="Cambria" w:hAnsi="Cambria"/>
          <w:b/>
          <w:bCs/>
          <w:lang w:val="en-US"/>
        </w:rPr>
        <w:t xml:space="preserve">de </w:t>
      </w:r>
      <w:r w:rsidRPr="0065741D">
        <w:rPr>
          <w:rFonts w:ascii="Cambria" w:hAnsi="Cambria"/>
          <w:b/>
          <w:bCs/>
          <w:i/>
          <w:iCs/>
          <w:lang w:val="en-US"/>
        </w:rPr>
        <w:lastRenderedPageBreak/>
        <w:t>backtracking</w:t>
      </w:r>
      <w:r w:rsidRPr="0065741D">
        <w:rPr>
          <w:rFonts w:ascii="Cambria" w:hAnsi="Cambria"/>
          <w:lang w:val="en-US"/>
        </w:rPr>
        <w:t xml:space="preserve"> și recursivitate: dacă o ramură nu duce la o soluție în limita stabilită, metoda Solve se va întoarce și va încerca o altă limită.</w:t>
      </w:r>
    </w:p>
    <w:p w14:paraId="13695FB1" w14:textId="1F742C3A" w:rsidR="0065741D" w:rsidRPr="0065741D" w:rsidRDefault="00D30AC6" w:rsidP="00D30AC6">
      <w:pPr>
        <w:jc w:val="left"/>
        <w:rPr>
          <w:rFonts w:ascii="Cambria" w:hAnsi="Cambria"/>
          <w:b/>
          <w:bCs/>
          <w:sz w:val="30"/>
          <w:szCs w:val="30"/>
          <w:lang w:val="en-US"/>
        </w:rPr>
      </w:pPr>
      <w:r w:rsidRPr="00D30AC6">
        <w:rPr>
          <w:rFonts w:ascii="Cambria" w:hAnsi="Cambria"/>
          <w:b/>
          <w:bCs/>
          <w:sz w:val="30"/>
          <w:szCs w:val="30"/>
          <w:lang w:val="en-US"/>
        </w:rPr>
        <w:t xml:space="preserve">2.4  </w:t>
      </w:r>
      <w:r w:rsidR="0065741D" w:rsidRPr="0065741D">
        <w:rPr>
          <w:rFonts w:ascii="Cambria" w:hAnsi="Cambria"/>
          <w:b/>
          <w:bCs/>
          <w:sz w:val="30"/>
          <w:szCs w:val="30"/>
          <w:lang w:val="en-US"/>
        </w:rPr>
        <w:t>searchPhase2</w:t>
      </w:r>
    </w:p>
    <w:p w14:paraId="4C88CEAF" w14:textId="1D16A896" w:rsidR="0065741D" w:rsidRPr="0065741D" w:rsidRDefault="00D30AC6" w:rsidP="0065741D">
      <w:pPr>
        <w:jc w:val="left"/>
        <w:rPr>
          <w:rFonts w:ascii="Cambria" w:hAnsi="Cambria"/>
          <w:lang w:val="en-US"/>
        </w:rPr>
      </w:pPr>
      <w:r w:rsidRPr="00D30AC6">
        <w:rPr>
          <w:rFonts w:ascii="Cambria" w:hAnsi="Cambria"/>
          <w:lang w:val="en-US"/>
        </w:rPr>
        <w:t xml:space="preserve">    </w:t>
      </w:r>
      <w:r w:rsidR="0065741D" w:rsidRPr="0065741D">
        <w:rPr>
          <w:rFonts w:ascii="Cambria" w:hAnsi="Cambria"/>
          <w:lang w:val="en-US"/>
        </w:rPr>
        <w:t xml:space="preserve">Diferența majoră dintre Phase 2 și Phase 1 este faptul că acum se folosesc doar 10 mutări din cele 18, deoarece starea cubului este deja în subgrupul G_1. Se știe că acesta se poate rezolva folosind doar acest set restrâns de mișcări, ceea ce reduce enorm </w:t>
      </w:r>
      <w:r w:rsidR="0065741D" w:rsidRPr="0065741D">
        <w:rPr>
          <w:rFonts w:ascii="Cambria" w:hAnsi="Cambria"/>
          <w:i/>
          <w:iCs/>
          <w:lang w:val="en-US"/>
        </w:rPr>
        <w:t>branching factor</w:t>
      </w:r>
      <w:r w:rsidR="0065741D" w:rsidRPr="0065741D">
        <w:rPr>
          <w:rFonts w:ascii="Cambria" w:hAnsi="Cambria"/>
          <w:lang w:val="en-US"/>
        </w:rPr>
        <w:t>-ul. Totuși, chiar și cu acest avantaj, spațiul de căutare rămâne considerabil.</w:t>
      </w:r>
    </w:p>
    <w:p w14:paraId="376DF10F" w14:textId="77777777" w:rsidR="0065741D" w:rsidRPr="0065741D" w:rsidRDefault="0065741D" w:rsidP="0065741D">
      <w:pPr>
        <w:jc w:val="left"/>
        <w:rPr>
          <w:rFonts w:ascii="Cambria" w:hAnsi="Cambria"/>
          <w:lang w:val="en-US"/>
        </w:rPr>
      </w:pPr>
      <w:r w:rsidRPr="0065741D">
        <w:rPr>
          <w:rFonts w:ascii="Cambria" w:hAnsi="Cambria"/>
          <w:lang w:val="en-US"/>
        </w:rPr>
        <w:t xml:space="preserve">În rest, ca structură, este similară cu Phase 1: prima oară verifică dacă mai merită explorată ramura respectivă printr-o comparare cu limita impusă, apoi verifică condiția de oprire. Deși este o funcție recursivă, </w:t>
      </w:r>
      <w:r w:rsidRPr="0065741D">
        <w:rPr>
          <w:rFonts w:ascii="Cambria" w:hAnsi="Cambria"/>
          <w:b/>
          <w:bCs/>
          <w:i/>
          <w:iCs/>
          <w:lang w:val="en-US"/>
        </w:rPr>
        <w:t>backtracking</w:t>
      </w:r>
      <w:r w:rsidRPr="0065741D">
        <w:rPr>
          <w:rFonts w:ascii="Cambria" w:hAnsi="Cambria"/>
          <w:b/>
          <w:bCs/>
          <w:lang w:val="en-US"/>
        </w:rPr>
        <w:t xml:space="preserve">-ul </w:t>
      </w:r>
      <w:r w:rsidRPr="0065741D">
        <w:rPr>
          <w:rFonts w:ascii="Cambria" w:hAnsi="Cambria"/>
          <w:lang w:val="en-US"/>
        </w:rPr>
        <w:t>principal este gestionat în Phase 1, care apelează succesiv Phase 2 până la găsirea soluției finale.</w:t>
      </w:r>
    </w:p>
    <w:p w14:paraId="2BC23242" w14:textId="77777777" w:rsidR="00690855" w:rsidRDefault="00690855" w:rsidP="00690855">
      <w:pPr>
        <w:jc w:val="left"/>
      </w:pPr>
    </w:p>
    <w:p w14:paraId="56AA1F18" w14:textId="77777777" w:rsidR="00690855" w:rsidRDefault="00690855" w:rsidP="00690855">
      <w:pPr>
        <w:jc w:val="left"/>
      </w:pPr>
    </w:p>
    <w:p w14:paraId="280C8EA6" w14:textId="77777777" w:rsidR="00690855" w:rsidRDefault="00690855" w:rsidP="00690855">
      <w:pPr>
        <w:jc w:val="left"/>
      </w:pPr>
    </w:p>
    <w:p w14:paraId="34A80B94" w14:textId="77777777" w:rsidR="00690855" w:rsidRDefault="00690855" w:rsidP="00690855">
      <w:pPr>
        <w:jc w:val="left"/>
      </w:pPr>
    </w:p>
    <w:p w14:paraId="463C6263" w14:textId="77777777" w:rsidR="00690855" w:rsidRDefault="00690855" w:rsidP="00690855">
      <w:pPr>
        <w:jc w:val="left"/>
      </w:pPr>
    </w:p>
    <w:p w14:paraId="67CC1772" w14:textId="77777777" w:rsidR="00690855" w:rsidRDefault="00690855" w:rsidP="00690855">
      <w:pPr>
        <w:jc w:val="left"/>
      </w:pPr>
    </w:p>
    <w:p w14:paraId="3F1BE995" w14:textId="77777777" w:rsidR="00690855" w:rsidRDefault="00690855" w:rsidP="00690855">
      <w:pPr>
        <w:jc w:val="left"/>
      </w:pPr>
    </w:p>
    <w:p w14:paraId="297CD82C" w14:textId="675363A6" w:rsidR="00B8379F" w:rsidRPr="009E5B39" w:rsidRDefault="00B8379F" w:rsidP="009E5B39">
      <w:r>
        <w:t xml:space="preserve">   </w:t>
      </w:r>
    </w:p>
    <w:p w14:paraId="7E06B3BF" w14:textId="622AAB4F" w:rsidR="0060001C" w:rsidRDefault="0060001C" w:rsidP="0060001C">
      <w:pPr>
        <w:pStyle w:val="Heading2"/>
      </w:pPr>
      <w:r>
        <w:t>Optimizari:</w:t>
      </w:r>
    </w:p>
    <w:p w14:paraId="08FFC864" w14:textId="041E3C3D" w:rsidR="00D30AC6" w:rsidRDefault="0060001C" w:rsidP="00D30AC6">
      <w:pPr>
        <w:pStyle w:val="Heading3"/>
        <w:jc w:val="left"/>
        <w:rPr>
          <w:b w:val="0"/>
          <w:bCs w:val="0"/>
          <w:sz w:val="24"/>
          <w:szCs w:val="24"/>
        </w:rPr>
      </w:pPr>
      <w:r>
        <w:t>Din punct de vedere al memoriei:</w:t>
      </w:r>
      <w:r>
        <w:br/>
      </w:r>
      <w:r w:rsidR="002658D8">
        <w:rPr>
          <w:b w:val="0"/>
          <w:bCs w:val="0"/>
          <w:sz w:val="24"/>
          <w:szCs w:val="24"/>
        </w:rPr>
        <w:t xml:space="preserve">     </w:t>
      </w:r>
      <w:r w:rsidR="00D30AC6" w:rsidRPr="00D30AC6">
        <w:rPr>
          <w:b w:val="0"/>
          <w:bCs w:val="0"/>
          <w:sz w:val="24"/>
          <w:szCs w:val="24"/>
        </w:rPr>
        <w:t>Algoritmul se bazează pe euristica oferită de tabelele de mutări și de *pruning*, care sunt calculate în program și stocate într-un fișier bin. Din punct de vedere al memoriei, tot ce putem face este să calculăm tipurile de valori care intră în aceste tabele și să încercăm să le atribuim cât mai puțini biți.</w:t>
      </w:r>
    </w:p>
    <w:p w14:paraId="7F109806" w14:textId="77777777" w:rsidR="00D30AC6" w:rsidRPr="00D30AC6" w:rsidRDefault="00D30AC6" w:rsidP="00D30AC6"/>
    <w:p w14:paraId="62BA8E67" w14:textId="2606CD9D" w:rsidR="002658D8" w:rsidRDefault="002658D8" w:rsidP="002658D8">
      <w:pPr>
        <w:rPr>
          <w:rFonts w:ascii="Cambria" w:hAnsi="Cambria"/>
        </w:rPr>
      </w:pPr>
      <w:r>
        <w:rPr>
          <w:rFonts w:ascii="Cambria" w:hAnsi="Cambria"/>
          <w:b/>
          <w:bCs/>
          <w:sz w:val="26"/>
          <w:szCs w:val="26"/>
        </w:rPr>
        <w:t xml:space="preserve">           </w:t>
      </w:r>
    </w:p>
    <w:p w14:paraId="0CB32839" w14:textId="7AD08964" w:rsidR="00D30AC6" w:rsidRDefault="00D30AC6" w:rsidP="00BA1700">
      <w:pPr>
        <w:rPr>
          <w:lang w:val="en-US"/>
        </w:rPr>
      </w:pPr>
      <w:r w:rsidRPr="00D30AC6">
        <w:rPr>
          <w:lang w:val="en-US"/>
        </w:rPr>
        <w:lastRenderedPageBreak/>
        <w:t>Totuși, tabelele de pruning nu țin starea curentă a cubului în memorie, ci distanța până la o altă stare, fie ea</w:t>
      </w:r>
      <w:r w:rsidR="00644E8B">
        <w:rPr>
          <w:lang w:val="en-US"/>
        </w:rPr>
        <w:t xml:space="preserve"> </w:t>
      </w:r>
      <w:r w:rsidRPr="00D30AC6">
        <w:rPr>
          <w:lang w:val="en-US"/>
        </w:rPr>
        <w:t>G_1 sau rezolvată. Știm că este imposibil ca o distanță de genul acesta să fie mai mare de 32, deci vom folosi `uint8_t`, ceea ce va reduce semnificativ dimensiunea tabelelor.</w:t>
      </w:r>
      <w:r w:rsidR="00BA1700">
        <w:rPr>
          <w:lang w:val="en-US"/>
        </w:rPr>
        <w:t xml:space="preserve"> </w:t>
      </w:r>
    </w:p>
    <w:p w14:paraId="031A1F90" w14:textId="1818DBC1" w:rsidR="00BA1700" w:rsidRPr="00BA1700" w:rsidRDefault="00BA1700" w:rsidP="00BA1700">
      <w:pPr>
        <w:rPr>
          <w:b/>
          <w:bCs/>
          <w:lang w:val="en-US"/>
        </w:rPr>
      </w:pPr>
      <w:r>
        <w:rPr>
          <w:lang w:val="en-US"/>
        </w:rPr>
        <w:t xml:space="preserve">      </w:t>
      </w:r>
      <w:r w:rsidRPr="00BA1700">
        <w:rPr>
          <w:b/>
          <w:bCs/>
          <w:lang w:val="en-US"/>
        </w:rPr>
        <w:t>De ce optimizam dimensiunea tabelelor?</w:t>
      </w:r>
    </w:p>
    <w:p w14:paraId="36AD6B7F" w14:textId="77777777" w:rsidR="00D30AC6" w:rsidRPr="00D30AC6" w:rsidRDefault="00D30AC6" w:rsidP="00D30AC6">
      <w:pPr>
        <w:rPr>
          <w:lang w:val="en-US"/>
        </w:rPr>
      </w:pPr>
      <w:r w:rsidRPr="00D30AC6">
        <w:rPr>
          <w:lang w:val="en-US"/>
        </w:rPr>
        <w:t>Deși calculatoarele moderne dispun de resurse suficiente de memorie RAM, dimensiunea tabelelor rămâne un factor critic pentru performanță. Motivul principal nu este lipsa spațiului de stocare, ci fenomenul de cache miss.</w:t>
      </w:r>
    </w:p>
    <w:p w14:paraId="3601B55D" w14:textId="77777777" w:rsidR="00D30AC6" w:rsidRPr="00D30AC6" w:rsidRDefault="00D30AC6" w:rsidP="00D30AC6">
      <w:pPr>
        <w:rPr>
          <w:lang w:val="en-US"/>
        </w:rPr>
      </w:pPr>
    </w:p>
    <w:p w14:paraId="1AAB4DAF" w14:textId="7A977C89" w:rsidR="002658D8" w:rsidRPr="00BA1700" w:rsidRDefault="00D30AC6" w:rsidP="00D30AC6">
      <w:pPr>
        <w:rPr>
          <w:lang w:val="en-US"/>
        </w:rPr>
      </w:pPr>
      <w:r w:rsidRPr="00D30AC6">
        <w:rPr>
          <w:lang w:val="en-US"/>
        </w:rPr>
        <w:t>Cu cât structurile de date sunt mai compacte, cu atât crește probabilitatea ca acestea să fie păstrate în memoria cache a procesorului (L1, L2 sau L3). Această memorie este cu ordine de mărime mai rapidă decât memoria RAM.</w:t>
      </w:r>
    </w:p>
    <w:p w14:paraId="3168FF1D" w14:textId="1754C629" w:rsidR="002658D8" w:rsidRPr="002658D8" w:rsidRDefault="002658D8" w:rsidP="002658D8">
      <w:pPr>
        <w:rPr>
          <w:lang w:val="en-US"/>
        </w:rPr>
      </w:pPr>
      <w:r>
        <w:rPr>
          <w:rFonts w:ascii="Cambria" w:hAnsi="Cambria"/>
          <w:b/>
          <w:bCs/>
          <w:sz w:val="26"/>
          <w:szCs w:val="26"/>
        </w:rPr>
        <w:t xml:space="preserve">                 </w:t>
      </w:r>
    </w:p>
    <w:p w14:paraId="23B4D70F" w14:textId="67D8E6B8" w:rsidR="00D30AC6" w:rsidRDefault="00D30AC6" w:rsidP="00645EF8">
      <w:pPr>
        <w:jc w:val="left"/>
        <w:rPr>
          <w:rFonts w:ascii="Cambria" w:hAnsi="Cambria"/>
        </w:rPr>
      </w:pPr>
      <w:r w:rsidRPr="00D30AC6">
        <w:rPr>
          <w:rFonts w:ascii="Cambria" w:hAnsi="Cambria"/>
        </w:rPr>
        <w:t xml:space="preserve">Pentru a putea face optimizări, ar trebui în primul rând să vedem care este complexitatea algoritmului și să identificăm unde consumă cel mai mult timp.Din punct de vedere strict matematic și algoritmic, complexitatea problemei cubului Rubik este </w:t>
      </w:r>
      <w:r w:rsidRPr="00D30AC6">
        <w:rPr>
          <w:rFonts w:ascii="Cambria" w:hAnsi="Cambria"/>
          <w:b/>
          <w:bCs/>
        </w:rPr>
        <w:t>O(1) (timp și spațiu constant)</w:t>
      </w:r>
      <w:r w:rsidRPr="00D30AC6">
        <w:rPr>
          <w:rFonts w:ascii="Cambria" w:hAnsi="Cambria"/>
        </w:rPr>
        <w:t xml:space="preserve">, deoarece numărul maxim de stări ale cubului este finit 43 </w:t>
      </w:r>
      <w:r>
        <w:rPr>
          <w:rFonts w:ascii="Cambria" w:hAnsi="Cambria"/>
        </w:rPr>
        <w:t>*</w:t>
      </w:r>
      <w:r w:rsidRPr="00D30AC6">
        <w:rPr>
          <w:rFonts w:ascii="Cambria" w:hAnsi="Cambria"/>
        </w:rPr>
        <w:t xml:space="preserve">10^18 și adâncimea maximă de căutare este fixă </w:t>
      </w:r>
      <w:r>
        <w:rPr>
          <w:rFonts w:ascii="Cambria" w:hAnsi="Cambria"/>
        </w:rPr>
        <w:t>(&lt;</w:t>
      </w:r>
      <w:r w:rsidRPr="00D30AC6">
        <w:rPr>
          <w:rFonts w:ascii="Cambria" w:hAnsi="Cambria"/>
        </w:rPr>
        <w:t>30 mutări</w:t>
      </w:r>
      <w:r>
        <w:rPr>
          <w:rFonts w:ascii="Cambria" w:hAnsi="Cambria"/>
        </w:rPr>
        <w:t>)</w:t>
      </w:r>
      <w:r w:rsidRPr="00D30AC6">
        <w:rPr>
          <w:rFonts w:ascii="Cambria" w:hAnsi="Cambria"/>
        </w:rPr>
        <w:t xml:space="preserve"> </w:t>
      </w:r>
    </w:p>
    <w:p w14:paraId="1D6461B6" w14:textId="77777777" w:rsidR="00D30AC6" w:rsidRDefault="00D30AC6" w:rsidP="00645EF8">
      <w:pPr>
        <w:jc w:val="left"/>
        <w:rPr>
          <w:rFonts w:ascii="Cambria" w:hAnsi="Cambria"/>
        </w:rPr>
      </w:pPr>
      <w:r w:rsidRPr="00D30AC6">
        <w:rPr>
          <w:rFonts w:ascii="Cambria" w:hAnsi="Cambria"/>
        </w:rPr>
        <w:t>Dar noi vrem să aflăm complexitatea efectivă.</w:t>
      </w:r>
    </w:p>
    <w:p w14:paraId="578295CB" w14:textId="77777777" w:rsidR="00D30AC6" w:rsidRDefault="00D30AC6" w:rsidP="00645EF8">
      <w:pPr>
        <w:jc w:val="left"/>
        <w:rPr>
          <w:rFonts w:ascii="Cambria" w:hAnsi="Cambria"/>
        </w:rPr>
      </w:pPr>
      <w:r w:rsidRPr="00D30AC6">
        <w:rPr>
          <w:rFonts w:ascii="Cambria" w:hAnsi="Cambria"/>
        </w:rPr>
        <w:t xml:space="preserve">Algoritmul A* depinde mult de euristica atribuită; cu o euristică perfectă, ajunge pe cel mai scurt drum, deci </w:t>
      </w:r>
      <w:r>
        <w:rPr>
          <w:rFonts w:ascii="Cambria" w:hAnsi="Cambria"/>
        </w:rPr>
        <w:t>O(b*d)</w:t>
      </w:r>
      <w:r w:rsidRPr="00D30AC6">
        <w:rPr>
          <w:rFonts w:ascii="Cambria" w:hAnsi="Cambria"/>
        </w:rPr>
        <w:t xml:space="preserve"> unde b este </w:t>
      </w:r>
      <w:r w:rsidRPr="00D30AC6">
        <w:rPr>
          <w:rFonts w:ascii="Cambria" w:hAnsi="Cambria"/>
          <w:b/>
          <w:bCs/>
        </w:rPr>
        <w:t>branching factor</w:t>
      </w:r>
      <w:r w:rsidRPr="00D30AC6">
        <w:rPr>
          <w:rFonts w:ascii="Cambria" w:hAnsi="Cambria"/>
        </w:rPr>
        <w:t xml:space="preserve"> și d este </w:t>
      </w:r>
      <w:r w:rsidRPr="00D30AC6">
        <w:rPr>
          <w:rFonts w:ascii="Cambria" w:hAnsi="Cambria"/>
          <w:b/>
          <w:bCs/>
        </w:rPr>
        <w:t>adâncimea</w:t>
      </w:r>
      <w:r w:rsidRPr="00D30AC6">
        <w:rPr>
          <w:rFonts w:ascii="Cambria" w:hAnsi="Cambria"/>
        </w:rPr>
        <w:t xml:space="preserve">, iar cu o euristică slabă, acesta devine identic cu algoritmul Dijkstra, adică O(n). Totuși, în medie, acesta va avea </w:t>
      </w:r>
      <w:r w:rsidRPr="00D30AC6">
        <w:rPr>
          <w:rFonts w:ascii="Cambria" w:hAnsi="Cambria"/>
          <w:b/>
          <w:bCs/>
        </w:rPr>
        <w:t>O(b^d).</w:t>
      </w:r>
      <w:r w:rsidRPr="00D30AC6">
        <w:rPr>
          <w:rFonts w:ascii="Cambria" w:hAnsi="Cambria"/>
        </w:rPr>
        <w:t xml:space="preserve"> Astfel, este clar că orice implementare care scade branching-ul sau distance-ul ajută foarte mult. Iar în cadrul programului, metodele cele mai importante sunt solve, searchPhase1 și searchPhase2.</w:t>
      </w:r>
    </w:p>
    <w:p w14:paraId="2DC40420" w14:textId="3019BE94" w:rsidR="00D30AC6" w:rsidRDefault="00D30AC6" w:rsidP="00645EF8">
      <w:pPr>
        <w:jc w:val="left"/>
        <w:rPr>
          <w:rFonts w:ascii="Cambria" w:hAnsi="Cambria"/>
        </w:rPr>
      </w:pPr>
      <w:r w:rsidRPr="00D30AC6">
        <w:rPr>
          <w:rFonts w:ascii="Cambria" w:hAnsi="Cambria"/>
          <w:b/>
          <w:bCs/>
          <w:sz w:val="26"/>
          <w:szCs w:val="26"/>
        </w:rPr>
        <w:t>Optimizări implementate de min</w:t>
      </w:r>
      <w:r>
        <w:rPr>
          <w:rFonts w:ascii="Cambria" w:hAnsi="Cambria"/>
          <w:b/>
          <w:bCs/>
          <w:sz w:val="26"/>
          <w:szCs w:val="26"/>
        </w:rPr>
        <w:t>e:</w:t>
      </w:r>
    </w:p>
    <w:p w14:paraId="13F7939F" w14:textId="326E405D" w:rsidR="00645EF8" w:rsidRPr="00D30AC6" w:rsidRDefault="00D30AC6" w:rsidP="00645EF8">
      <w:pPr>
        <w:jc w:val="left"/>
        <w:rPr>
          <w:lang w:val="en-US"/>
        </w:rPr>
      </w:pPr>
      <w:r w:rsidRPr="00D30AC6">
        <w:rPr>
          <w:rFonts w:ascii="Cambria" w:hAnsi="Cambria"/>
        </w:rPr>
        <w:t xml:space="preserve">Am atribuit </w:t>
      </w:r>
      <w:r w:rsidRPr="00D30AC6">
        <w:rPr>
          <w:rFonts w:ascii="Cambria" w:hAnsi="Cambria"/>
          <w:b/>
          <w:bCs/>
        </w:rPr>
        <w:t>uint_fast8_t</w:t>
      </w:r>
      <w:r w:rsidRPr="00D30AC6">
        <w:rPr>
          <w:rFonts w:ascii="Cambria" w:hAnsi="Cambria"/>
        </w:rPr>
        <w:t xml:space="preserve"> </w:t>
      </w:r>
      <w:r>
        <w:rPr>
          <w:rFonts w:ascii="Cambria" w:hAnsi="Cambria"/>
        </w:rPr>
        <w:t xml:space="preserve"> </w:t>
      </w:r>
      <w:r w:rsidRPr="00D30AC6">
        <w:rPr>
          <w:rFonts w:ascii="Cambria" w:hAnsi="Cambria"/>
        </w:rPr>
        <w:t xml:space="preserve">în Search.h, deoarece acele array-uri sunt accesate și schimbate de milioane de ori, deci viteza contează. Practic, îi spune compilatorului să folosească cel mai rapid unsigned int la îndemână. De ce este util aici? Deoarece IDA* generează milioane de stări, fiecare nanosecundă contează, deci asta </w:t>
      </w:r>
      <w:r w:rsidR="00893161">
        <w:rPr>
          <w:rFonts w:ascii="Cambria" w:hAnsi="Cambria"/>
        </w:rPr>
        <w:t>ii</w:t>
      </w:r>
      <w:r w:rsidRPr="00D30AC6">
        <w:rPr>
          <w:rFonts w:ascii="Cambria" w:hAnsi="Cambria"/>
        </w:rPr>
        <w:t xml:space="preserve"> dă un boost de viteză.</w:t>
      </w:r>
    </w:p>
    <w:p w14:paraId="061A82A7" w14:textId="77777777" w:rsidR="00645EF8" w:rsidRDefault="00645EF8" w:rsidP="00645EF8">
      <w:pPr>
        <w:jc w:val="left"/>
        <w:rPr>
          <w:lang w:val="en-US"/>
        </w:rPr>
      </w:pPr>
    </w:p>
    <w:p w14:paraId="78CC54BA" w14:textId="77777777" w:rsidR="00645EF8" w:rsidRDefault="00645EF8" w:rsidP="00645EF8">
      <w:pPr>
        <w:jc w:val="left"/>
        <w:rPr>
          <w:lang w:val="en-US"/>
        </w:rPr>
      </w:pPr>
      <w:r>
        <w:rPr>
          <w:lang w:val="en-US"/>
        </w:rPr>
        <w:lastRenderedPageBreak/>
        <w:t xml:space="preserve">  </w:t>
      </w:r>
    </w:p>
    <w:p w14:paraId="47EDDDFC" w14:textId="51DB6CD7" w:rsidR="00645EF8" w:rsidRDefault="00645EF8" w:rsidP="00645EF8">
      <w:pPr>
        <w:jc w:val="left"/>
        <w:rPr>
          <w:lang w:val="en-US"/>
        </w:rPr>
      </w:pPr>
      <w:r>
        <w:rPr>
          <w:lang w:val="en-US"/>
        </w:rPr>
        <w:t>Am implementat pruneMoves :</w:t>
      </w:r>
    </w:p>
    <w:p w14:paraId="304E1942" w14:textId="11F43A30" w:rsidR="00645EF8" w:rsidRDefault="00645EF8" w:rsidP="00645EF8">
      <w:pPr>
        <w:jc w:val="left"/>
        <w:rPr>
          <w:lang w:val="en-US"/>
        </w:rPr>
      </w:pPr>
      <w:r>
        <w:rPr>
          <w:lang w:val="en-US"/>
        </w:rPr>
        <w:pict w14:anchorId="52EDE61A">
          <v:shape id="_x0000_i1072" type="#_x0000_t75" style="width:518.75pt;height:221.45pt">
            <v:imagedata r:id="rId17" o:title="prune"/>
          </v:shape>
        </w:pict>
      </w:r>
    </w:p>
    <w:p w14:paraId="61F9FF95" w14:textId="07540C91" w:rsidR="00D30AC6" w:rsidRPr="00D30AC6" w:rsidRDefault="00D30AC6" w:rsidP="00D30AC6">
      <w:pPr>
        <w:jc w:val="left"/>
        <w:rPr>
          <w:lang w:val="en-US"/>
        </w:rPr>
      </w:pPr>
      <w:r w:rsidRPr="00D30AC6">
        <w:rPr>
          <w:lang w:val="en-US"/>
        </w:rPr>
        <w:t xml:space="preserve">Dacă ultima mutare a fost U, atunci nu mai are rost să </w:t>
      </w:r>
      <w:r w:rsidRPr="00D30AC6">
        <w:rPr>
          <w:b/>
          <w:bCs/>
          <w:lang w:val="en-US"/>
        </w:rPr>
        <w:t>fac U1, U2 sau U3 iarăși</w:t>
      </w:r>
      <w:r w:rsidRPr="00D30AC6">
        <w:rPr>
          <w:lang w:val="en-US"/>
        </w:rPr>
        <w:t>. Un alt caz ar fi dacă am făcut U și D, nu ar avea rost să fac iarăși U, așa că `pruneMove1` ține minte și nu execută inutil instrucțiunea.</w:t>
      </w:r>
    </w:p>
    <w:p w14:paraId="4ECEE619" w14:textId="77777777" w:rsidR="00D30AC6" w:rsidRPr="00D30AC6" w:rsidRDefault="00D30AC6" w:rsidP="00D30AC6">
      <w:pPr>
        <w:jc w:val="left"/>
        <w:rPr>
          <w:lang w:val="en-US"/>
        </w:rPr>
      </w:pPr>
    </w:p>
    <w:p w14:paraId="725E274B" w14:textId="55436605" w:rsidR="00D30AC6" w:rsidRPr="00D30AC6" w:rsidRDefault="00D30AC6" w:rsidP="00D30AC6">
      <w:pPr>
        <w:jc w:val="left"/>
        <w:rPr>
          <w:lang w:val="en-US"/>
        </w:rPr>
      </w:pPr>
      <w:r w:rsidRPr="00D30AC6">
        <w:rPr>
          <w:lang w:val="en-US"/>
        </w:rPr>
        <w:t xml:space="preserve">`pruneMove2` aducea un </w:t>
      </w:r>
      <w:r w:rsidRPr="00D30AC6">
        <w:rPr>
          <w:b/>
          <w:bCs/>
          <w:lang w:val="en-US"/>
        </w:rPr>
        <w:t>step-up</w:t>
      </w:r>
      <w:r w:rsidRPr="00D30AC6">
        <w:rPr>
          <w:lang w:val="en-US"/>
        </w:rPr>
        <w:t xml:space="preserve"> prin faptul că verifică cu două mutări în urmă să nu fie cumva degeaba. De asemenea, array-urile </w:t>
      </w:r>
      <w:r w:rsidRPr="00D30AC6">
        <w:rPr>
          <w:b/>
          <w:bCs/>
          <w:lang w:val="en-US"/>
        </w:rPr>
        <w:t>`moveFace`</w:t>
      </w:r>
      <w:r w:rsidRPr="00D30AC6">
        <w:rPr>
          <w:lang w:val="en-US"/>
        </w:rPr>
        <w:t xml:space="preserve"> și `</w:t>
      </w:r>
      <w:r w:rsidRPr="00D30AC6">
        <w:rPr>
          <w:b/>
          <w:bCs/>
          <w:lang w:val="en-US"/>
        </w:rPr>
        <w:t>oppFace`</w:t>
      </w:r>
      <w:r w:rsidRPr="00D30AC6">
        <w:rPr>
          <w:lang w:val="en-US"/>
        </w:rPr>
        <w:t xml:space="preserve"> au și ele un rol în viteză.</w:t>
      </w:r>
    </w:p>
    <w:p w14:paraId="21165CC3" w14:textId="77777777" w:rsidR="00D30AC6" w:rsidRPr="00D30AC6" w:rsidRDefault="00D30AC6" w:rsidP="00D30AC6">
      <w:pPr>
        <w:jc w:val="left"/>
        <w:rPr>
          <w:lang w:val="en-US"/>
        </w:rPr>
      </w:pPr>
    </w:p>
    <w:p w14:paraId="74E2ED1D" w14:textId="71F169B2" w:rsidR="000908C9" w:rsidRDefault="00D30AC6" w:rsidP="00D30AC6">
      <w:pPr>
        <w:jc w:val="left"/>
        <w:rPr>
          <w:lang w:val="en-US"/>
        </w:rPr>
      </w:pPr>
      <w:r w:rsidRPr="00D30AC6">
        <w:rPr>
          <w:lang w:val="en-US"/>
        </w:rPr>
        <w:t xml:space="preserve">Cea mai înceată operație matematică </w:t>
      </w:r>
      <w:r w:rsidRPr="00D30AC6">
        <w:rPr>
          <w:b/>
          <w:bCs/>
          <w:lang w:val="en-US"/>
        </w:rPr>
        <w:t>este împărțirea</w:t>
      </w:r>
      <w:r w:rsidRPr="00D30AC6">
        <w:rPr>
          <w:lang w:val="en-US"/>
        </w:rPr>
        <w:t>; pentru aceasta am făcut tabele care să dea direct rezultatul fără a mai efectua împărțirea, ci doar citirea. La milioane de apeluri, detaliul acesta contează.</w:t>
      </w:r>
    </w:p>
    <w:p w14:paraId="273FCAED" w14:textId="77777777" w:rsidR="000908C9" w:rsidRDefault="000908C9" w:rsidP="00645EF8">
      <w:pPr>
        <w:jc w:val="left"/>
      </w:pPr>
      <w:r w:rsidRPr="000908C9">
        <w:rPr>
          <w:b/>
          <w:bCs/>
          <w:lang w:val="en-US"/>
        </w:rPr>
        <w:t xml:space="preserve">O alta optimizare </w:t>
      </w:r>
      <w:r>
        <w:rPr>
          <w:b/>
          <w:bCs/>
          <w:lang w:val="en-US"/>
        </w:rPr>
        <w:t xml:space="preserve"> </w:t>
      </w:r>
      <w:r>
        <w:rPr>
          <w:lang w:val="en-US"/>
        </w:rPr>
        <w:t xml:space="preserve">ar fi </w:t>
      </w:r>
      <w:r>
        <w:t>a</w:t>
      </w:r>
      <w:r w:rsidRPr="000908C9">
        <w:t>cel </w:t>
      </w:r>
      <w:r w:rsidRPr="000908C9">
        <w:rPr>
          <w:i/>
          <w:iCs/>
        </w:rPr>
        <w:t>Insertion Sort</w:t>
      </w:r>
      <w:r w:rsidRPr="000908C9">
        <w:t> din cod</w:t>
      </w:r>
      <w:r>
        <w:t>:</w:t>
      </w:r>
    </w:p>
    <w:p w14:paraId="16966A2D" w14:textId="2938CB4F" w:rsidR="000908C9" w:rsidRDefault="000908C9" w:rsidP="00645EF8">
      <w:pPr>
        <w:jc w:val="left"/>
        <w:rPr>
          <w:lang w:val="en-US"/>
        </w:rPr>
      </w:pPr>
      <w:r>
        <w:rPr>
          <w:noProof/>
        </w:rPr>
        <w:pict w14:anchorId="065536D9">
          <v:shape id="_x0000_s2059" type="#_x0000_t75" style="position:absolute;margin-left:-.3pt;margin-top:.2pt;width:243.6pt;height:106.2pt;z-index:-1;mso-position-horizontal:absolute;mso-position-horizontal-relative:text;mso-position-vertical:absolute;mso-position-vertical-relative:line;mso-width-relative:page;mso-height-relative:page" wrapcoords="-66 0 -66 21448 21600 21448 21600 0 -66 0">
            <v:imagedata r:id="rId18" o:title="insertion"/>
            <w10:wrap type="through"/>
          </v:shape>
        </w:pict>
      </w:r>
      <w:r w:rsidR="00D30AC6" w:rsidRPr="00D30AC6">
        <w:t xml:space="preserve"> </w:t>
      </w:r>
      <w:r w:rsidR="00D30AC6" w:rsidRPr="00D30AC6">
        <w:rPr>
          <w:noProof/>
        </w:rPr>
        <w:t>Există 18 mutări, ceea ce înseamnă că o să trecem prin multe mutări redundante, în medie chiar 9, deoarece avem un caz simplu de probabilitate clasică, adică mereu 50% (18 : 2 = 9).</w:t>
      </w:r>
      <w:r>
        <w:rPr>
          <w:lang w:val="en-US"/>
        </w:rPr>
        <w:t>;</w:t>
      </w:r>
    </w:p>
    <w:p w14:paraId="22A34E8D" w14:textId="77777777" w:rsidR="00C7123D" w:rsidRDefault="00D30AC6" w:rsidP="00645EF8">
      <w:pPr>
        <w:jc w:val="left"/>
        <w:rPr>
          <w:b/>
          <w:bCs/>
          <w:lang w:val="en-US"/>
        </w:rPr>
      </w:pPr>
      <w:r w:rsidRPr="00D30AC6">
        <w:rPr>
          <w:lang w:val="en-US"/>
        </w:rPr>
        <w:t xml:space="preserve">Pentru asta am implementat </w:t>
      </w:r>
      <w:r w:rsidRPr="00D30AC6">
        <w:rPr>
          <w:b/>
          <w:bCs/>
          <w:lang w:val="en-US"/>
        </w:rPr>
        <w:t>acest insertion sort</w:t>
      </w:r>
      <w:r w:rsidRPr="00D30AC6">
        <w:rPr>
          <w:lang w:val="en-US"/>
        </w:rPr>
        <w:t xml:space="preserve">. Scopul lui este să ordoneze mutările salvate în `movesToTry` crescător, în funcție de valoarea euristicii cea mai bună. Pentru array-uri mici, </w:t>
      </w:r>
      <w:r w:rsidRPr="00D30AC6">
        <w:rPr>
          <w:b/>
          <w:bCs/>
          <w:lang w:val="en-US"/>
        </w:rPr>
        <w:t xml:space="preserve">quicksort </w:t>
      </w:r>
      <w:r w:rsidRPr="00D30AC6">
        <w:rPr>
          <w:lang w:val="en-US"/>
        </w:rPr>
        <w:t xml:space="preserve">este mai lent deoarece are un </w:t>
      </w:r>
      <w:r w:rsidRPr="00D30AC6">
        <w:rPr>
          <w:b/>
          <w:bCs/>
          <w:lang w:val="en-US"/>
        </w:rPr>
        <w:t>overhead</w:t>
      </w:r>
      <w:r w:rsidRPr="00D30AC6">
        <w:rPr>
          <w:lang w:val="en-US"/>
        </w:rPr>
        <w:t xml:space="preserve"> mai </w:t>
      </w:r>
      <w:r w:rsidRPr="00D30AC6">
        <w:rPr>
          <w:b/>
          <w:bCs/>
          <w:lang w:val="en-US"/>
        </w:rPr>
        <w:t>mare.</w:t>
      </w:r>
    </w:p>
    <w:p w14:paraId="5D1747E9" w14:textId="4D83D01A" w:rsidR="00757E21" w:rsidRDefault="00C7123D" w:rsidP="00645EF8">
      <w:pPr>
        <w:jc w:val="left"/>
        <w:rPr>
          <w:lang w:val="en-US"/>
        </w:rPr>
      </w:pPr>
      <w:r>
        <w:rPr>
          <w:b/>
          <w:bCs/>
          <w:lang w:val="en-US"/>
        </w:rPr>
        <w:lastRenderedPageBreak/>
        <w:t>Abordare Paralela:</w:t>
      </w:r>
      <w:r w:rsidR="00757E21" w:rsidRPr="00757E21">
        <w:rPr>
          <w:b/>
          <w:bCs/>
          <w:lang w:val="en-US"/>
        </w:rPr>
        <w:t xml:space="preserve"> </w:t>
      </w:r>
      <w:r>
        <w:rPr>
          <w:b/>
          <w:bCs/>
          <w:lang w:val="en-US"/>
        </w:rPr>
        <w:br/>
      </w:r>
      <w:r w:rsidRPr="00757E21">
        <w:rPr>
          <w:lang w:val="en-US"/>
        </w:rPr>
        <w:t xml:space="preserve">   </w:t>
      </w:r>
    </w:p>
    <w:p w14:paraId="288EF942" w14:textId="77777777" w:rsidR="00757E21" w:rsidRDefault="00C7123D" w:rsidP="00645EF8">
      <w:pPr>
        <w:jc w:val="left"/>
        <w:rPr>
          <w:b/>
          <w:bCs/>
        </w:rPr>
      </w:pPr>
      <w:r w:rsidRPr="00757E21">
        <w:rPr>
          <w:b/>
          <w:bCs/>
          <w:lang w:val="en-US"/>
        </w:rPr>
        <w:t xml:space="preserve"> </w:t>
      </w:r>
      <w:r w:rsidR="00757E21" w:rsidRPr="00757E21">
        <w:rPr>
          <w:b/>
          <w:bCs/>
        </w:rPr>
        <w:t>Proiectul tău </w:t>
      </w:r>
      <w:r w:rsidR="00757E21" w:rsidRPr="00757E21">
        <w:rPr>
          <w:b/>
          <w:bCs/>
          <w:lang w:val="en-US"/>
        </w:rPr>
        <w:t>&gt;&gt;&gt;properties&gt;&gt;&gt;</w:t>
      </w:r>
      <w:r w:rsidR="00757E21" w:rsidRPr="00757E21">
        <w:rPr>
          <w:b/>
          <w:bCs/>
        </w:rPr>
        <w:t xml:space="preserve"> </w:t>
      </w:r>
      <w:r w:rsidR="00757E21" w:rsidRPr="00757E21">
        <w:rPr>
          <w:b/>
          <w:bCs/>
          <w:lang w:val="en-US"/>
        </w:rPr>
        <w:t>Configuration: Release (Sus stânga,CRITIC!)</w:t>
      </w:r>
      <w:r w:rsidR="00757E21" w:rsidRPr="00757E21">
        <w:rPr>
          <w:b/>
          <w:bCs/>
          <w:lang w:val="en-US"/>
        </w:rPr>
        <w:t>&gt;&gt;C++ Language standard &gt;&gt;ISO C++17&gt;&gt;</w:t>
      </w:r>
      <w:r w:rsidR="00757E21" w:rsidRPr="00757E21">
        <w:rPr>
          <w:b/>
          <w:bCs/>
          <w:lang w:val="en-US"/>
        </w:rPr>
        <w:t>&gt;&gt;General&gt;&gt;Language&gt;&gt;&gt;</w:t>
      </w:r>
      <w:r w:rsidR="00757E21" w:rsidRPr="00757E21">
        <w:rPr>
          <w:b/>
          <w:bCs/>
        </w:rPr>
        <w:t>Yes (/openmp) </w:t>
      </w:r>
      <w:r w:rsidR="00757E21" w:rsidRPr="00757E21">
        <w:rPr>
          <w:b/>
          <w:bCs/>
        </w:rPr>
        <w:t>&gt;&gt;Optimization&gt;&gt;</w:t>
      </w:r>
      <w:r w:rsidR="00757E21" w:rsidRPr="00757E21">
        <w:rPr>
          <w:b/>
          <w:bCs/>
        </w:rPr>
        <w:t>Maximum Optimization (Favor Speed) (/O2)</w:t>
      </w:r>
      <w:r w:rsidR="00757E21" w:rsidRPr="00757E21">
        <w:rPr>
          <w:b/>
          <w:bCs/>
        </w:rPr>
        <w:t>&gt;&gt;</w:t>
      </w:r>
      <w:r w:rsidR="00757E21" w:rsidRPr="00757E21">
        <w:rPr>
          <w:rFonts w:ascii="Segoe UI" w:hAnsi="Segoe UI" w:cs="Segoe UI"/>
          <w:b/>
          <w:bCs/>
          <w:color w:val="1F2328"/>
          <w:shd w:val="clear" w:color="auto" w:fill="FFFFFF"/>
        </w:rPr>
        <w:t xml:space="preserve"> </w:t>
      </w:r>
      <w:r w:rsidR="00757E21" w:rsidRPr="00757E21">
        <w:rPr>
          <w:b/>
          <w:bCs/>
        </w:rPr>
        <w:t>Code Generation </w:t>
      </w:r>
      <w:r w:rsidR="00757E21" w:rsidRPr="00757E21">
        <w:rPr>
          <w:b/>
          <w:bCs/>
        </w:rPr>
        <w:t>&gt;&gt;</w:t>
      </w:r>
      <w:r w:rsidR="00757E21" w:rsidRPr="00757E21">
        <w:rPr>
          <w:b/>
          <w:bCs/>
        </w:rPr>
        <w:t xml:space="preserve"> Yes (/GL)</w:t>
      </w:r>
      <w:r w:rsidR="00757E21" w:rsidRPr="00757E21">
        <w:rPr>
          <w:b/>
          <w:bCs/>
        </w:rPr>
        <w:t>&gt;&gt;</w:t>
      </w:r>
      <w:r w:rsidR="00757E21" w:rsidRPr="00757E21">
        <w:rPr>
          <w:rFonts w:ascii="Segoe UI" w:hAnsi="Segoe UI" w:cs="Segoe UI"/>
          <w:b/>
          <w:bCs/>
          <w:color w:val="1F2328"/>
          <w:shd w:val="clear" w:color="auto" w:fill="FFFFFF"/>
        </w:rPr>
        <w:t xml:space="preserve"> </w:t>
      </w:r>
      <w:r w:rsidR="00757E21" w:rsidRPr="00757E21">
        <w:rPr>
          <w:b/>
          <w:bCs/>
        </w:rPr>
        <w:t> Linker </w:t>
      </w:r>
      <w:r w:rsidR="00757E21" w:rsidRPr="00757E21">
        <w:rPr>
          <w:b/>
          <w:bCs/>
        </w:rPr>
        <w:t>&gt;&gt;</w:t>
      </w:r>
      <w:r w:rsidR="00757E21" w:rsidRPr="00757E21">
        <w:rPr>
          <w:b/>
          <w:bCs/>
        </w:rPr>
        <w:t>Use Link Time Code Generation (/LTCG) </w:t>
      </w:r>
    </w:p>
    <w:p w14:paraId="169868CF" w14:textId="4A864175" w:rsidR="00C55324" w:rsidRDefault="00757E21" w:rsidP="00645EF8">
      <w:pPr>
        <w:jc w:val="left"/>
        <w:rPr>
          <w:lang w:val="en-US"/>
        </w:rPr>
      </w:pPr>
      <w:r w:rsidRPr="00757E21">
        <w:t xml:space="preserve">De asemenea am pus </w:t>
      </w:r>
      <w:r w:rsidRPr="00757E21">
        <w:t>#pragma omp parallel for schedule(dynamic)</w:t>
      </w:r>
      <w:r>
        <w:rPr>
          <w:lang w:val="en-US"/>
        </w:rPr>
        <w:t xml:space="preserve"> pe cel mai mare for din main.(ca sa fie cat mai efficient)</w:t>
      </w:r>
    </w:p>
    <w:p w14:paraId="3BD74F5C" w14:textId="77777777" w:rsidR="004F0B51" w:rsidRPr="004F0B51" w:rsidRDefault="00C55324" w:rsidP="004F0B51">
      <w:pPr>
        <w:jc w:val="left"/>
        <w:rPr>
          <w:lang w:val="en-US"/>
        </w:rPr>
      </w:pPr>
      <w:r>
        <w:rPr>
          <w:b/>
          <w:bCs/>
          <w:sz w:val="36"/>
          <w:szCs w:val="36"/>
          <w:lang w:val="en-US"/>
        </w:rPr>
        <w:t>Ce s-ar mai putea face?</w:t>
      </w:r>
      <w:r>
        <w:rPr>
          <w:b/>
          <w:bCs/>
          <w:sz w:val="36"/>
          <w:szCs w:val="36"/>
          <w:lang w:val="en-US"/>
        </w:rPr>
        <w:br/>
      </w:r>
      <w:r w:rsidR="004F0B51" w:rsidRPr="004F0B51">
        <w:rPr>
          <w:lang w:val="en-US"/>
        </w:rPr>
        <w:t>Există două implementări care ar face acest cod și mai eficient, doar că eu nu am avut timp să le implementez. Anume:</w:t>
      </w:r>
    </w:p>
    <w:p w14:paraId="4E0C5BCE" w14:textId="77777777" w:rsidR="004F0B51" w:rsidRPr="004F0B51" w:rsidRDefault="004F0B51" w:rsidP="004F0B51">
      <w:pPr>
        <w:jc w:val="left"/>
        <w:rPr>
          <w:lang w:val="en-US"/>
        </w:rPr>
      </w:pPr>
    </w:p>
    <w:p w14:paraId="4B2AD071" w14:textId="7180B2B9" w:rsidR="004F0B51" w:rsidRPr="004F0B51" w:rsidRDefault="004F0B51" w:rsidP="004F0B51">
      <w:pPr>
        <w:jc w:val="left"/>
        <w:rPr>
          <w:b/>
          <w:bCs/>
          <w:lang w:val="en-US"/>
        </w:rPr>
      </w:pPr>
      <w:r w:rsidRPr="004F0B51">
        <w:rPr>
          <w:b/>
          <w:bCs/>
          <w:lang w:val="en-US"/>
        </w:rPr>
        <w:t>Implementarea simetriilor:</w:t>
      </w:r>
    </w:p>
    <w:p w14:paraId="448B5A63" w14:textId="6794DABA" w:rsidR="004F0B51" w:rsidRPr="004F0B51" w:rsidRDefault="004F0B51" w:rsidP="004F0B51">
      <w:pPr>
        <w:jc w:val="left"/>
        <w:rPr>
          <w:lang w:val="en-US"/>
        </w:rPr>
      </w:pPr>
      <w:r w:rsidRPr="004F0B51">
        <w:rPr>
          <w:lang w:val="en-US"/>
        </w:rPr>
        <w:t xml:space="preserve">Un cub are 48 de simetrii (24 pe fețe și 2 în oglindă, deci 24 </w:t>
      </w:r>
      <w:r w:rsidR="00893161">
        <w:rPr>
          <w:lang w:val="en-US"/>
        </w:rPr>
        <w:t>*</w:t>
      </w:r>
      <w:r w:rsidRPr="004F0B51">
        <w:rPr>
          <w:lang w:val="en-US"/>
        </w:rPr>
        <w:t xml:space="preserve">2 = 48). Aceasta înseamnă că noi am putea reduce grupări de stări la o singură stare reprezentativă. Acest lucru poate face ca memoria tabelelor să scadă de aproximativ 16 ori; totuși, va necesita și câteva operații de citire/scriere în plus, dar </w:t>
      </w:r>
      <w:r w:rsidRPr="00893161">
        <w:rPr>
          <w:b/>
          <w:bCs/>
          <w:lang w:val="en-US"/>
        </w:rPr>
        <w:t>overall</w:t>
      </w:r>
      <w:r w:rsidRPr="004F0B51">
        <w:rPr>
          <w:lang w:val="en-US"/>
        </w:rPr>
        <w:t xml:space="preserve"> ajută foarte mult.</w:t>
      </w:r>
    </w:p>
    <w:p w14:paraId="311771EA" w14:textId="77777777" w:rsidR="004F0B51" w:rsidRPr="004F0B51" w:rsidRDefault="004F0B51" w:rsidP="004F0B51">
      <w:pPr>
        <w:jc w:val="left"/>
        <w:rPr>
          <w:lang w:val="en-US"/>
        </w:rPr>
      </w:pPr>
    </w:p>
    <w:p w14:paraId="6B79F1B3" w14:textId="4D065692" w:rsidR="004F0B51" w:rsidRPr="004F0B51" w:rsidRDefault="004F0B51" w:rsidP="004F0B51">
      <w:pPr>
        <w:jc w:val="left"/>
        <w:rPr>
          <w:b/>
          <w:bCs/>
          <w:lang w:val="en-US"/>
        </w:rPr>
      </w:pPr>
      <w:r w:rsidRPr="004F0B51">
        <w:rPr>
          <w:b/>
          <w:bCs/>
          <w:lang w:val="en-US"/>
        </w:rPr>
        <w:t>Compactarea tabelelor de pruning de la 8 biți la 4 biți:</w:t>
      </w:r>
    </w:p>
    <w:p w14:paraId="2689AB61" w14:textId="65A7505D" w:rsidR="003D2868" w:rsidRPr="00BA1700" w:rsidRDefault="004F0B51" w:rsidP="004F0B51">
      <w:pPr>
        <w:jc w:val="left"/>
      </w:pPr>
      <w:r w:rsidRPr="004F0B51">
        <w:rPr>
          <w:lang w:val="en-US"/>
        </w:rPr>
        <w:t>Adică un singur byte va ține valoarea a două drumuri din tabelele de pruning. Totuși, lucrul acesta necesită operații pe biți care au și ele un dezavantaj la nivelul de execuție, dar avantajele depășesc dezavantajele prin faptul că determină procesorul să folosească registrele cache (L1, L2, L3) în loc de RAM. Se poate face doar la tabelele de pruning care țin valori nu mai mari de 15 (sau 32, dacă se folosește o tehnică de clipping sau modulo, deși 4 biți stochează nativ valori între 0 și 15).</w:t>
      </w:r>
      <w:r w:rsidR="00BA1700">
        <w:br/>
      </w:r>
    </w:p>
    <w:p w14:paraId="19C37C1B" w14:textId="55095900" w:rsidR="000D73FF" w:rsidRPr="00821E92" w:rsidRDefault="00676CBE" w:rsidP="00676CBE">
      <w:pPr>
        <w:pStyle w:val="Heading1"/>
        <w:numPr>
          <w:ilvl w:val="0"/>
          <w:numId w:val="0"/>
        </w:numPr>
      </w:pPr>
      <w:r>
        <w:lastRenderedPageBreak/>
        <w:t>Pre-conditii</w:t>
      </w:r>
      <w:r w:rsidR="0060001C">
        <w:br/>
      </w:r>
      <w:r w:rsidRPr="00676CBE">
        <w:rPr>
          <w:b w:val="0"/>
          <w:bCs w:val="0"/>
          <w:kern w:val="0"/>
          <w:sz w:val="24"/>
          <w:szCs w:val="24"/>
        </w:rPr>
        <w:t xml:space="preserve">Doar se pune un fișier de input în același folder și un `solutions.txt`, după care se dă </w:t>
      </w:r>
      <w:r w:rsidRPr="00676CBE">
        <w:rPr>
          <w:kern w:val="0"/>
          <w:sz w:val="24"/>
          <w:szCs w:val="24"/>
        </w:rPr>
        <w:t>run.</w:t>
      </w:r>
      <w:r w:rsidRPr="00676CBE">
        <w:rPr>
          <w:b w:val="0"/>
          <w:bCs w:val="0"/>
          <w:kern w:val="0"/>
          <w:sz w:val="24"/>
          <w:szCs w:val="24"/>
        </w:rPr>
        <w:t xml:space="preserve"> String-urile nu trebuie să depășească sau să aibă mai puțin de 54 de caractere, iar literele nu trebuie să difere</w:t>
      </w:r>
      <w:r>
        <w:rPr>
          <w:b w:val="0"/>
          <w:bCs w:val="0"/>
          <w:kern w:val="0"/>
          <w:sz w:val="24"/>
          <w:szCs w:val="24"/>
        </w:rPr>
        <w:t>.</w:t>
      </w:r>
    </w:p>
    <w:p w14:paraId="0C05A1C3" w14:textId="77777777" w:rsidR="000D73FF" w:rsidRPr="00821E92" w:rsidRDefault="000D73FF" w:rsidP="00676CBE">
      <w:pPr>
        <w:pStyle w:val="Heading1"/>
        <w:numPr>
          <w:ilvl w:val="0"/>
          <w:numId w:val="0"/>
        </w:numPr>
        <w:ind w:left="431"/>
      </w:pPr>
      <w:bookmarkStart w:id="8" w:name="_Toc183301946"/>
      <w:r w:rsidRPr="00821E92">
        <w:lastRenderedPageBreak/>
        <w:t>Implementa</w:t>
      </w:r>
      <w:r w:rsidR="00D10B51" w:rsidRPr="00821E92">
        <w:t>re</w:t>
      </w:r>
      <w:bookmarkEnd w:id="8"/>
    </w:p>
    <w:p w14:paraId="4F1B6CC3" w14:textId="62E00A7A" w:rsidR="000D73FF" w:rsidRDefault="00644E8B" w:rsidP="00644E8B">
      <w:pPr>
        <w:pStyle w:val="Heading2"/>
        <w:numPr>
          <w:ilvl w:val="0"/>
          <w:numId w:val="0"/>
        </w:numPr>
      </w:pPr>
      <w:bookmarkStart w:id="9" w:name="_Toc183301947"/>
      <w:r>
        <w:t xml:space="preserve">3.3 </w:t>
      </w:r>
      <w:r w:rsidR="00D10B51" w:rsidRPr="00821E92">
        <w:t>Diagrama de clase</w:t>
      </w:r>
      <w:bookmarkEnd w:id="9"/>
    </w:p>
    <w:p w14:paraId="7AB05422" w14:textId="757AF2FA" w:rsidR="00FC618C" w:rsidRPr="00FC618C" w:rsidRDefault="00FC618C" w:rsidP="00FC618C">
      <w:r>
        <w:pict w14:anchorId="0668D671">
          <v:shape id="_x0000_i1081" type="#_x0000_t75" style="width:495.8pt;height:315.8pt">
            <v:imagedata r:id="rId19" o:title="draw"/>
          </v:shape>
        </w:pict>
      </w:r>
    </w:p>
    <w:p w14:paraId="7D76FB82" w14:textId="15C4B6E1" w:rsidR="00E62159" w:rsidRPr="00821E92" w:rsidRDefault="00E62159" w:rsidP="008E2B86">
      <w:pPr>
        <w:pStyle w:val="comentarii"/>
      </w:pPr>
    </w:p>
    <w:p w14:paraId="59474C67" w14:textId="6FF2064C" w:rsidR="00D10B51" w:rsidRDefault="00D10B51" w:rsidP="00CC2B44">
      <w:pPr>
        <w:pStyle w:val="comentarii"/>
      </w:pPr>
    </w:p>
    <w:p w14:paraId="7DA61451" w14:textId="5DDE7540" w:rsidR="00CC2B44" w:rsidRPr="00CC2B44" w:rsidRDefault="00CC2B44" w:rsidP="00AF1FB3"/>
    <w:p w14:paraId="1F4AF345" w14:textId="77777777" w:rsidR="00270339" w:rsidRPr="00821E92" w:rsidRDefault="00F63DD7" w:rsidP="00F63DD7">
      <w:pPr>
        <w:pStyle w:val="Heading1"/>
      </w:pPr>
      <w:bookmarkStart w:id="10" w:name="_Toc183301949"/>
      <w:r w:rsidRPr="00821E92">
        <w:lastRenderedPageBreak/>
        <w:t>Bibliografie</w:t>
      </w:r>
      <w:bookmarkEnd w:id="10"/>
    </w:p>
    <w:p w14:paraId="2C8B22A8" w14:textId="5E798704" w:rsidR="00231197" w:rsidRDefault="00644E8B" w:rsidP="00F63DD7">
      <w:pPr>
        <w:pStyle w:val="comentarii"/>
        <w:rPr>
          <w:sz w:val="28"/>
          <w:szCs w:val="28"/>
        </w:rPr>
      </w:pPr>
      <w:r w:rsidRPr="00644E8B">
        <w:rPr>
          <w:sz w:val="28"/>
          <w:szCs w:val="28"/>
        </w:rPr>
        <w:t xml:space="preserve">  </w:t>
      </w:r>
      <w:hyperlink r:id="rId20" w:history="1">
        <w:r w:rsidRPr="00644E8B">
          <w:rPr>
            <w:rStyle w:val="Hyperlink"/>
            <w:sz w:val="28"/>
            <w:szCs w:val="28"/>
          </w:rPr>
          <w:t>https://kociemba.org/cube.htm</w:t>
        </w:r>
      </w:hyperlink>
      <w:r w:rsidRPr="00644E8B">
        <w:rPr>
          <w:sz w:val="28"/>
          <w:szCs w:val="28"/>
        </w:rPr>
        <w:t xml:space="preserve">   Cel mai utilizat</w:t>
      </w:r>
    </w:p>
    <w:p w14:paraId="40EC755C" w14:textId="77777777" w:rsidR="00C7123D" w:rsidRDefault="00C7123D" w:rsidP="00F63DD7">
      <w:pPr>
        <w:pStyle w:val="comentarii"/>
        <w:rPr>
          <w:sz w:val="28"/>
          <w:szCs w:val="28"/>
        </w:rPr>
      </w:pPr>
    </w:p>
    <w:p w14:paraId="68F5F104" w14:textId="1A634076" w:rsidR="00C7123D" w:rsidRDefault="00C7123D" w:rsidP="00F63DD7">
      <w:pPr>
        <w:pStyle w:val="comentarii"/>
        <w:rPr>
          <w:sz w:val="28"/>
          <w:szCs w:val="28"/>
        </w:rPr>
      </w:pPr>
      <w:hyperlink r:id="rId21" w:history="1">
        <w:r w:rsidRPr="004F3DA0">
          <w:rPr>
            <w:rStyle w:val="Hyperlink"/>
            <w:sz w:val="28"/>
            <w:szCs w:val="28"/>
          </w:rPr>
          <w:t>https://webspace.ulbsibiu.ro/arpad.gellert/html/Algoritmi.pdf</w:t>
        </w:r>
      </w:hyperlink>
    </w:p>
    <w:p w14:paraId="3E3B78CE" w14:textId="33570D9D" w:rsidR="00C7123D" w:rsidRDefault="00C7123D" w:rsidP="00F63DD7">
      <w:pPr>
        <w:pStyle w:val="comentarii"/>
        <w:rPr>
          <w:sz w:val="28"/>
          <w:szCs w:val="28"/>
        </w:rPr>
      </w:pPr>
      <w:r>
        <w:rPr>
          <w:sz w:val="28"/>
          <w:szCs w:val="28"/>
        </w:rPr>
        <w:t>(pagina 120 -140) si de la (203-207)</w:t>
      </w:r>
    </w:p>
    <w:p w14:paraId="1A23A6C3" w14:textId="77777777" w:rsidR="00C7123D" w:rsidRDefault="00C7123D" w:rsidP="00F63DD7">
      <w:pPr>
        <w:pStyle w:val="comentarii"/>
        <w:rPr>
          <w:sz w:val="28"/>
          <w:szCs w:val="28"/>
        </w:rPr>
      </w:pPr>
    </w:p>
    <w:p w14:paraId="6559D66A" w14:textId="0675EF0F" w:rsidR="00C7123D" w:rsidRDefault="00C7123D" w:rsidP="00F63DD7">
      <w:pPr>
        <w:pStyle w:val="comentarii"/>
        <w:rPr>
          <w:sz w:val="28"/>
          <w:szCs w:val="28"/>
        </w:rPr>
      </w:pPr>
      <w:hyperlink r:id="rId22" w:history="1">
        <w:r w:rsidRPr="004F3DA0">
          <w:rPr>
            <w:rStyle w:val="Hyperlink"/>
            <w:sz w:val="28"/>
            <w:szCs w:val="28"/>
          </w:rPr>
          <w:t>https://www.cs.princeton.edu/courses/archive/fall06/cos402/papers/korfrubik.pdf</w:t>
        </w:r>
      </w:hyperlink>
    </w:p>
    <w:p w14:paraId="1E397268" w14:textId="77777777" w:rsidR="00C7123D" w:rsidRDefault="00C7123D" w:rsidP="00F63DD7">
      <w:pPr>
        <w:pStyle w:val="comentarii"/>
        <w:rPr>
          <w:sz w:val="28"/>
          <w:szCs w:val="28"/>
        </w:rPr>
      </w:pPr>
    </w:p>
    <w:p w14:paraId="0B3E14D1" w14:textId="6445D012" w:rsidR="00C7123D" w:rsidRDefault="00C7123D" w:rsidP="00C7123D">
      <w:pPr>
        <w:pStyle w:val="comentarii"/>
        <w:rPr>
          <w:sz w:val="28"/>
          <w:szCs w:val="28"/>
        </w:rPr>
      </w:pPr>
      <w:hyperlink r:id="rId23" w:history="1">
        <w:r w:rsidRPr="004F3DA0">
          <w:rPr>
            <w:rStyle w:val="Hyperlink"/>
            <w:sz w:val="28"/>
            <w:szCs w:val="28"/>
          </w:rPr>
          <w:t>https://cs.stackexchange.com/questions/167182/time-complexity-o-notation-for-kociemba-korf-and-thistlethwaites-algorithms</w:t>
        </w:r>
      </w:hyperlink>
    </w:p>
    <w:p w14:paraId="37F66B42" w14:textId="77777777" w:rsidR="00C7123D" w:rsidRDefault="00C7123D" w:rsidP="00C7123D">
      <w:pPr>
        <w:pStyle w:val="comentarii"/>
        <w:rPr>
          <w:sz w:val="28"/>
          <w:szCs w:val="28"/>
        </w:rPr>
      </w:pPr>
    </w:p>
    <w:p w14:paraId="22A91DCF" w14:textId="77777777" w:rsidR="00C7123D" w:rsidRPr="00644E8B" w:rsidRDefault="00C7123D" w:rsidP="00C7123D">
      <w:pPr>
        <w:pStyle w:val="comentarii"/>
        <w:rPr>
          <w:sz w:val="28"/>
          <w:szCs w:val="28"/>
        </w:rPr>
      </w:pPr>
    </w:p>
    <w:p w14:paraId="59F636F5" w14:textId="77777777" w:rsidR="00C7123D" w:rsidRDefault="00C7123D" w:rsidP="00F63DD7">
      <w:pPr>
        <w:pStyle w:val="comentarii"/>
        <w:rPr>
          <w:sz w:val="28"/>
          <w:szCs w:val="28"/>
        </w:rPr>
      </w:pPr>
    </w:p>
    <w:p w14:paraId="42A655C3" w14:textId="77777777" w:rsidR="00C7123D" w:rsidRDefault="00C7123D" w:rsidP="00F63DD7">
      <w:pPr>
        <w:pStyle w:val="comentarii"/>
        <w:rPr>
          <w:sz w:val="28"/>
          <w:szCs w:val="28"/>
        </w:rPr>
      </w:pPr>
    </w:p>
    <w:p w14:paraId="4615F921" w14:textId="77777777" w:rsidR="00C7123D" w:rsidRPr="00644E8B" w:rsidRDefault="00C7123D" w:rsidP="00F63DD7">
      <w:pPr>
        <w:pStyle w:val="comentarii"/>
        <w:rPr>
          <w:sz w:val="28"/>
          <w:szCs w:val="28"/>
        </w:rPr>
      </w:pPr>
    </w:p>
    <w:sectPr w:rsidR="00C7123D" w:rsidRPr="00644E8B" w:rsidSect="00032619">
      <w:pgSz w:w="11907" w:h="16840" w:code="9"/>
      <w:pgMar w:top="1134" w:right="851"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BEB06" w14:textId="77777777" w:rsidR="00AB67C5" w:rsidRDefault="00AB67C5" w:rsidP="001F5D56">
      <w:r>
        <w:separator/>
      </w:r>
    </w:p>
  </w:endnote>
  <w:endnote w:type="continuationSeparator" w:id="0">
    <w:p w14:paraId="33B22876" w14:textId="77777777" w:rsidR="00AB67C5" w:rsidRDefault="00AB67C5" w:rsidP="001F5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2BF2" w14:textId="77777777" w:rsidR="001F5D56" w:rsidRDefault="001F5D56" w:rsidP="00032619">
    <w:pPr>
      <w:pStyle w:val="Footer"/>
      <w:pBdr>
        <w:top w:val="single" w:sz="4" w:space="1" w:color="auto"/>
      </w:pBdr>
      <w:jc w:val="center"/>
    </w:pPr>
    <w:r>
      <w:fldChar w:fldCharType="begin"/>
    </w:r>
    <w:r>
      <w:instrText xml:space="preserve"> PAGE   \* MERGEFORMAT </w:instrText>
    </w:r>
    <w:r>
      <w:fldChar w:fldCharType="separate"/>
    </w:r>
    <w:r w:rsidR="00F809C2">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0FBF9" w14:textId="77777777" w:rsidR="00AB67C5" w:rsidRDefault="00AB67C5" w:rsidP="001F5D56">
      <w:r>
        <w:separator/>
      </w:r>
    </w:p>
  </w:footnote>
  <w:footnote w:type="continuationSeparator" w:id="0">
    <w:p w14:paraId="33839281" w14:textId="77777777" w:rsidR="00AB67C5" w:rsidRDefault="00AB67C5" w:rsidP="001F5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4428"/>
      <w:gridCol w:w="5319"/>
    </w:tblGrid>
    <w:tr w:rsidR="001F5D56" w:rsidRPr="002F1B67" w14:paraId="2DAB9332" w14:textId="77777777" w:rsidTr="00675309">
      <w:tc>
        <w:tcPr>
          <w:tcW w:w="4428" w:type="dxa"/>
        </w:tcPr>
        <w:p w14:paraId="1A90BD5F" w14:textId="6C0FF492" w:rsidR="001F5D56" w:rsidRPr="002F1B67" w:rsidRDefault="000F1544" w:rsidP="0062032E">
          <w:pPr>
            <w:pStyle w:val="Header"/>
            <w:rPr>
              <w:rFonts w:cs="Arial"/>
            </w:rPr>
          </w:pPr>
          <w:r>
            <w:rPr>
              <w:rFonts w:cs="Arial"/>
            </w:rPr>
            <w:t>Software Challenge</w:t>
          </w:r>
        </w:p>
      </w:tc>
      <w:tc>
        <w:tcPr>
          <w:tcW w:w="5319" w:type="dxa"/>
        </w:tcPr>
        <w:p w14:paraId="3DBD9936" w14:textId="3B266C5E" w:rsidR="001F5D56" w:rsidRPr="002F1B67" w:rsidRDefault="001F5D56" w:rsidP="000F1544">
          <w:pPr>
            <w:pStyle w:val="Header"/>
            <w:jc w:val="center"/>
            <w:rPr>
              <w:rFonts w:cs="Arial"/>
            </w:rPr>
          </w:pPr>
        </w:p>
      </w:tc>
    </w:tr>
  </w:tbl>
  <w:p w14:paraId="28D2D127" w14:textId="77777777" w:rsidR="001F5D56" w:rsidRPr="002F1B67" w:rsidRDefault="001F5D56" w:rsidP="00675309">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64C1"/>
    <w:multiLevelType w:val="multilevel"/>
    <w:tmpl w:val="23642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6E1DCD"/>
    <w:multiLevelType w:val="multilevel"/>
    <w:tmpl w:val="0F9883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4A58A4"/>
    <w:multiLevelType w:val="hybridMultilevel"/>
    <w:tmpl w:val="9FB6B224"/>
    <w:lvl w:ilvl="0" w:tplc="C8702A64">
      <w:numFmt w:val="bullet"/>
      <w:lvlText w:val="-"/>
      <w:lvlJc w:val="left"/>
      <w:pPr>
        <w:ind w:left="791" w:hanging="360"/>
      </w:pPr>
      <w:rPr>
        <w:rFonts w:ascii="Arial" w:eastAsia="Times New Roman" w:hAnsi="Arial" w:cs="Arial" w:hint="default"/>
      </w:rPr>
    </w:lvl>
    <w:lvl w:ilvl="1" w:tplc="04180003" w:tentative="1">
      <w:start w:val="1"/>
      <w:numFmt w:val="bullet"/>
      <w:lvlText w:val="o"/>
      <w:lvlJc w:val="left"/>
      <w:pPr>
        <w:ind w:left="1511" w:hanging="360"/>
      </w:pPr>
      <w:rPr>
        <w:rFonts w:ascii="Courier New" w:hAnsi="Courier New" w:cs="Courier New" w:hint="default"/>
      </w:rPr>
    </w:lvl>
    <w:lvl w:ilvl="2" w:tplc="04180005" w:tentative="1">
      <w:start w:val="1"/>
      <w:numFmt w:val="bullet"/>
      <w:lvlText w:val=""/>
      <w:lvlJc w:val="left"/>
      <w:pPr>
        <w:ind w:left="2231" w:hanging="360"/>
      </w:pPr>
      <w:rPr>
        <w:rFonts w:ascii="Wingdings" w:hAnsi="Wingdings" w:hint="default"/>
      </w:rPr>
    </w:lvl>
    <w:lvl w:ilvl="3" w:tplc="04180001" w:tentative="1">
      <w:start w:val="1"/>
      <w:numFmt w:val="bullet"/>
      <w:lvlText w:val=""/>
      <w:lvlJc w:val="left"/>
      <w:pPr>
        <w:ind w:left="2951" w:hanging="360"/>
      </w:pPr>
      <w:rPr>
        <w:rFonts w:ascii="Symbol" w:hAnsi="Symbol" w:hint="default"/>
      </w:rPr>
    </w:lvl>
    <w:lvl w:ilvl="4" w:tplc="04180003" w:tentative="1">
      <w:start w:val="1"/>
      <w:numFmt w:val="bullet"/>
      <w:lvlText w:val="o"/>
      <w:lvlJc w:val="left"/>
      <w:pPr>
        <w:ind w:left="3671" w:hanging="360"/>
      </w:pPr>
      <w:rPr>
        <w:rFonts w:ascii="Courier New" w:hAnsi="Courier New" w:cs="Courier New" w:hint="default"/>
      </w:rPr>
    </w:lvl>
    <w:lvl w:ilvl="5" w:tplc="04180005" w:tentative="1">
      <w:start w:val="1"/>
      <w:numFmt w:val="bullet"/>
      <w:lvlText w:val=""/>
      <w:lvlJc w:val="left"/>
      <w:pPr>
        <w:ind w:left="4391" w:hanging="360"/>
      </w:pPr>
      <w:rPr>
        <w:rFonts w:ascii="Wingdings" w:hAnsi="Wingdings" w:hint="default"/>
      </w:rPr>
    </w:lvl>
    <w:lvl w:ilvl="6" w:tplc="04180001" w:tentative="1">
      <w:start w:val="1"/>
      <w:numFmt w:val="bullet"/>
      <w:lvlText w:val=""/>
      <w:lvlJc w:val="left"/>
      <w:pPr>
        <w:ind w:left="5111" w:hanging="360"/>
      </w:pPr>
      <w:rPr>
        <w:rFonts w:ascii="Symbol" w:hAnsi="Symbol" w:hint="default"/>
      </w:rPr>
    </w:lvl>
    <w:lvl w:ilvl="7" w:tplc="04180003" w:tentative="1">
      <w:start w:val="1"/>
      <w:numFmt w:val="bullet"/>
      <w:lvlText w:val="o"/>
      <w:lvlJc w:val="left"/>
      <w:pPr>
        <w:ind w:left="5831" w:hanging="360"/>
      </w:pPr>
      <w:rPr>
        <w:rFonts w:ascii="Courier New" w:hAnsi="Courier New" w:cs="Courier New" w:hint="default"/>
      </w:rPr>
    </w:lvl>
    <w:lvl w:ilvl="8" w:tplc="04180005" w:tentative="1">
      <w:start w:val="1"/>
      <w:numFmt w:val="bullet"/>
      <w:lvlText w:val=""/>
      <w:lvlJc w:val="left"/>
      <w:pPr>
        <w:ind w:left="6551" w:hanging="360"/>
      </w:pPr>
      <w:rPr>
        <w:rFonts w:ascii="Wingdings" w:hAnsi="Wingdings" w:hint="default"/>
      </w:rPr>
    </w:lvl>
  </w:abstractNum>
  <w:abstractNum w:abstractNumId="3" w15:restartNumberingAfterBreak="0">
    <w:nsid w:val="0CB11A76"/>
    <w:multiLevelType w:val="multilevel"/>
    <w:tmpl w:val="95E01DC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56A7D"/>
    <w:multiLevelType w:val="multilevel"/>
    <w:tmpl w:val="133054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2"/>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73AE2"/>
    <w:multiLevelType w:val="multilevel"/>
    <w:tmpl w:val="472488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964CE6"/>
    <w:multiLevelType w:val="multilevel"/>
    <w:tmpl w:val="9CB2C5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DB7FF2"/>
    <w:multiLevelType w:val="multilevel"/>
    <w:tmpl w:val="930A585C"/>
    <w:lvl w:ilvl="0">
      <w:start w:val="1"/>
      <w:numFmt w:val="decimal"/>
      <w:lvlText w:val="%1."/>
      <w:lvlJc w:val="left"/>
      <w:pPr>
        <w:tabs>
          <w:tab w:val="num" w:pos="720"/>
        </w:tabs>
        <w:ind w:left="720" w:hanging="360"/>
      </w:pPr>
    </w:lvl>
    <w:lvl w:ilvl="1">
      <w:start w:val="2"/>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4F3452"/>
    <w:multiLevelType w:val="multilevel"/>
    <w:tmpl w:val="E3F27E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371E7"/>
    <w:multiLevelType w:val="multilevel"/>
    <w:tmpl w:val="0D22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DD7FA2"/>
    <w:multiLevelType w:val="hybridMultilevel"/>
    <w:tmpl w:val="6890E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A80F4C"/>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1AB7754"/>
    <w:multiLevelType w:val="multilevel"/>
    <w:tmpl w:val="4DBA6A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EB1D5B"/>
    <w:multiLevelType w:val="multilevel"/>
    <w:tmpl w:val="C4A68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EF38F4"/>
    <w:multiLevelType w:val="hybridMultilevel"/>
    <w:tmpl w:val="3EB65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7E3A3F"/>
    <w:multiLevelType w:val="multilevel"/>
    <w:tmpl w:val="9EE661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7C191D"/>
    <w:multiLevelType w:val="hybridMultilevel"/>
    <w:tmpl w:val="3210D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F46CA4"/>
    <w:multiLevelType w:val="multilevel"/>
    <w:tmpl w:val="5246DE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55631F"/>
    <w:multiLevelType w:val="multilevel"/>
    <w:tmpl w:val="AD5653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4221473"/>
    <w:multiLevelType w:val="multilevel"/>
    <w:tmpl w:val="872E59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6307CD"/>
    <w:multiLevelType w:val="hybridMultilevel"/>
    <w:tmpl w:val="6D2A7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7A95F5A"/>
    <w:multiLevelType w:val="multilevel"/>
    <w:tmpl w:val="713207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84F33D8"/>
    <w:multiLevelType w:val="multilevel"/>
    <w:tmpl w:val="2FB0BB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4864273">
    <w:abstractNumId w:val="13"/>
  </w:num>
  <w:num w:numId="2" w16cid:durableId="274677924">
    <w:abstractNumId w:val="18"/>
  </w:num>
  <w:num w:numId="3" w16cid:durableId="172260185">
    <w:abstractNumId w:val="0"/>
  </w:num>
  <w:num w:numId="4" w16cid:durableId="1562862620">
    <w:abstractNumId w:val="5"/>
  </w:num>
  <w:num w:numId="5" w16cid:durableId="1367751781">
    <w:abstractNumId w:val="7"/>
  </w:num>
  <w:num w:numId="6" w16cid:durableId="891382407">
    <w:abstractNumId w:val="8"/>
  </w:num>
  <w:num w:numId="7" w16cid:durableId="183904613">
    <w:abstractNumId w:val="6"/>
  </w:num>
  <w:num w:numId="8" w16cid:durableId="842206738">
    <w:abstractNumId w:val="4"/>
  </w:num>
  <w:num w:numId="9" w16cid:durableId="1884824305">
    <w:abstractNumId w:val="1"/>
  </w:num>
  <w:num w:numId="10" w16cid:durableId="516114687">
    <w:abstractNumId w:val="19"/>
  </w:num>
  <w:num w:numId="11" w16cid:durableId="801310896">
    <w:abstractNumId w:val="17"/>
  </w:num>
  <w:num w:numId="12" w16cid:durableId="1911114860">
    <w:abstractNumId w:val="15"/>
  </w:num>
  <w:num w:numId="13" w16cid:durableId="27799194">
    <w:abstractNumId w:val="22"/>
  </w:num>
  <w:num w:numId="14" w16cid:durableId="2103257392">
    <w:abstractNumId w:val="21"/>
  </w:num>
  <w:num w:numId="15" w16cid:durableId="1312054554">
    <w:abstractNumId w:val="3"/>
  </w:num>
  <w:num w:numId="16" w16cid:durableId="1766728575">
    <w:abstractNumId w:val="12"/>
  </w:num>
  <w:num w:numId="17" w16cid:durableId="2017265086">
    <w:abstractNumId w:val="20"/>
  </w:num>
  <w:num w:numId="18" w16cid:durableId="1977178019">
    <w:abstractNumId w:val="11"/>
  </w:num>
  <w:num w:numId="19" w16cid:durableId="1380282315">
    <w:abstractNumId w:val="2"/>
  </w:num>
  <w:num w:numId="20" w16cid:durableId="1972663882">
    <w:abstractNumId w:val="14"/>
  </w:num>
  <w:num w:numId="21" w16cid:durableId="1384788942">
    <w:abstractNumId w:val="10"/>
  </w:num>
  <w:num w:numId="22" w16cid:durableId="2079591737">
    <w:abstractNumId w:val="16"/>
  </w:num>
  <w:num w:numId="23" w16cid:durableId="1758674261">
    <w:abstractNumId w:val="9"/>
  </w:num>
  <w:num w:numId="24" w16cid:durableId="653337604">
    <w:abstractNumId w:val="11"/>
    <w:lvlOverride w:ilvl="0">
      <w:startOverride w:val="3"/>
    </w:lvlOverride>
    <w:lvlOverride w:ilvl="1">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drawingGridHorizontalSpacing w:val="100"/>
  <w:displayHorizontalDrawingGridEvery w:val="2"/>
  <w:characterSpacingControl w:val="doNotCompress"/>
  <w:hdrShapeDefaults>
    <o:shapedefaults v:ext="edit" spidmax="2060" style="mso-position-vertical-relative:line" fill="f" fillcolor="white" stroke="f">
      <v:fill color="white" on="f"/>
      <v:stroke on="f"/>
    </o:shapedefaults>
  </w:hdrShapeDefault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F5D56"/>
    <w:rsid w:val="0000146E"/>
    <w:rsid w:val="00032619"/>
    <w:rsid w:val="00037263"/>
    <w:rsid w:val="00040F17"/>
    <w:rsid w:val="000908C9"/>
    <w:rsid w:val="00096A6E"/>
    <w:rsid w:val="00097341"/>
    <w:rsid w:val="000A1E69"/>
    <w:rsid w:val="000B605E"/>
    <w:rsid w:val="000C35DE"/>
    <w:rsid w:val="000D73FF"/>
    <w:rsid w:val="000F1544"/>
    <w:rsid w:val="001021C7"/>
    <w:rsid w:val="00147A29"/>
    <w:rsid w:val="00153061"/>
    <w:rsid w:val="00162DB8"/>
    <w:rsid w:val="001D5997"/>
    <w:rsid w:val="001E1BEB"/>
    <w:rsid w:val="001F5D56"/>
    <w:rsid w:val="00220EE0"/>
    <w:rsid w:val="00231197"/>
    <w:rsid w:val="002658D8"/>
    <w:rsid w:val="00270339"/>
    <w:rsid w:val="002B2D32"/>
    <w:rsid w:val="002D765C"/>
    <w:rsid w:val="002E3E0B"/>
    <w:rsid w:val="002F1B67"/>
    <w:rsid w:val="00326625"/>
    <w:rsid w:val="00383317"/>
    <w:rsid w:val="003D2868"/>
    <w:rsid w:val="003F1A28"/>
    <w:rsid w:val="00422378"/>
    <w:rsid w:val="004A7FB5"/>
    <w:rsid w:val="004D2562"/>
    <w:rsid w:val="004D2AB3"/>
    <w:rsid w:val="004F0B51"/>
    <w:rsid w:val="004F3B01"/>
    <w:rsid w:val="005223D9"/>
    <w:rsid w:val="005471A0"/>
    <w:rsid w:val="005C4F2C"/>
    <w:rsid w:val="005E7E0D"/>
    <w:rsid w:val="005F7A61"/>
    <w:rsid w:val="0060001C"/>
    <w:rsid w:val="00612C10"/>
    <w:rsid w:val="00612CDA"/>
    <w:rsid w:val="0062032E"/>
    <w:rsid w:val="00622BEA"/>
    <w:rsid w:val="00644E8B"/>
    <w:rsid w:val="00645EF8"/>
    <w:rsid w:val="0065741D"/>
    <w:rsid w:val="0066787C"/>
    <w:rsid w:val="0067284D"/>
    <w:rsid w:val="00675309"/>
    <w:rsid w:val="00676CBE"/>
    <w:rsid w:val="00680756"/>
    <w:rsid w:val="00682C67"/>
    <w:rsid w:val="00690855"/>
    <w:rsid w:val="006A3F8F"/>
    <w:rsid w:val="006A4892"/>
    <w:rsid w:val="006B2ED1"/>
    <w:rsid w:val="006E006D"/>
    <w:rsid w:val="00731888"/>
    <w:rsid w:val="00742C21"/>
    <w:rsid w:val="00751B61"/>
    <w:rsid w:val="00757E21"/>
    <w:rsid w:val="0076694E"/>
    <w:rsid w:val="0077633F"/>
    <w:rsid w:val="007E5AA2"/>
    <w:rsid w:val="007F630A"/>
    <w:rsid w:val="00821E92"/>
    <w:rsid w:val="00861CC6"/>
    <w:rsid w:val="008714A5"/>
    <w:rsid w:val="0087548C"/>
    <w:rsid w:val="00885D35"/>
    <w:rsid w:val="0088617D"/>
    <w:rsid w:val="00893161"/>
    <w:rsid w:val="00896B29"/>
    <w:rsid w:val="008E2B86"/>
    <w:rsid w:val="009028C7"/>
    <w:rsid w:val="0094147D"/>
    <w:rsid w:val="009634A1"/>
    <w:rsid w:val="00966F18"/>
    <w:rsid w:val="0099696B"/>
    <w:rsid w:val="009B08EE"/>
    <w:rsid w:val="009B47FD"/>
    <w:rsid w:val="009C7FCC"/>
    <w:rsid w:val="009E5B39"/>
    <w:rsid w:val="00A075FE"/>
    <w:rsid w:val="00A17EC0"/>
    <w:rsid w:val="00A47101"/>
    <w:rsid w:val="00A83866"/>
    <w:rsid w:val="00AB67C5"/>
    <w:rsid w:val="00AE1701"/>
    <w:rsid w:val="00AF1FB3"/>
    <w:rsid w:val="00B23FDA"/>
    <w:rsid w:val="00B81119"/>
    <w:rsid w:val="00B8379F"/>
    <w:rsid w:val="00B83C2A"/>
    <w:rsid w:val="00BA1700"/>
    <w:rsid w:val="00BB23CB"/>
    <w:rsid w:val="00BC77B0"/>
    <w:rsid w:val="00C55324"/>
    <w:rsid w:val="00C7123D"/>
    <w:rsid w:val="00C87394"/>
    <w:rsid w:val="00CA656C"/>
    <w:rsid w:val="00CB2941"/>
    <w:rsid w:val="00CB6E04"/>
    <w:rsid w:val="00CC2B44"/>
    <w:rsid w:val="00CC43F8"/>
    <w:rsid w:val="00CF2B07"/>
    <w:rsid w:val="00CF46AB"/>
    <w:rsid w:val="00D05280"/>
    <w:rsid w:val="00D10B51"/>
    <w:rsid w:val="00D20D30"/>
    <w:rsid w:val="00D30AC6"/>
    <w:rsid w:val="00D30D2A"/>
    <w:rsid w:val="00D441EE"/>
    <w:rsid w:val="00D66804"/>
    <w:rsid w:val="00D96EB7"/>
    <w:rsid w:val="00DA310B"/>
    <w:rsid w:val="00DA3CC6"/>
    <w:rsid w:val="00DA464B"/>
    <w:rsid w:val="00E0195A"/>
    <w:rsid w:val="00E62159"/>
    <w:rsid w:val="00E67972"/>
    <w:rsid w:val="00E76D7B"/>
    <w:rsid w:val="00E91D5D"/>
    <w:rsid w:val="00EA5976"/>
    <w:rsid w:val="00EB592C"/>
    <w:rsid w:val="00ED10F2"/>
    <w:rsid w:val="00EF20DA"/>
    <w:rsid w:val="00F14C91"/>
    <w:rsid w:val="00F63DD7"/>
    <w:rsid w:val="00F8039E"/>
    <w:rsid w:val="00F809C2"/>
    <w:rsid w:val="00F87436"/>
    <w:rsid w:val="00F9423D"/>
    <w:rsid w:val="00FC618C"/>
    <w:rsid w:val="00FD7DB0"/>
    <w:rsid w:val="00FE082B"/>
    <w:rsid w:val="00FF6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style="mso-position-vertical-relative:line" fill="f" fillcolor="white" stroke="f">
      <v:fill color="white" on="f"/>
      <v:stroke on="f"/>
    </o:shapedefaults>
    <o:shapelayout v:ext="edit">
      <o:idmap v:ext="edit" data="2"/>
    </o:shapelayout>
  </w:shapeDefaults>
  <w:decimalSymbol w:val="."/>
  <w:listSeparator w:val=","/>
  <w14:docId w14:val="77BAA5A2"/>
  <w15:chartTrackingRefBased/>
  <w15:docId w15:val="{50E1911F-8A7F-4E4B-8E38-F4BC08FE2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0DA"/>
    <w:pPr>
      <w:spacing w:before="120" w:after="120" w:line="360" w:lineRule="auto"/>
      <w:jc w:val="both"/>
    </w:pPr>
    <w:rPr>
      <w:rFonts w:ascii="Times New Roman" w:hAnsi="Times New Roman"/>
      <w:sz w:val="24"/>
      <w:szCs w:val="24"/>
      <w:lang w:val="ro-RO" w:bidi="en-US"/>
    </w:rPr>
  </w:style>
  <w:style w:type="paragraph" w:styleId="Heading1">
    <w:name w:val="heading 1"/>
    <w:basedOn w:val="Normal"/>
    <w:next w:val="Normal"/>
    <w:link w:val="Heading1Char"/>
    <w:uiPriority w:val="9"/>
    <w:qFormat/>
    <w:rsid w:val="00821E92"/>
    <w:pPr>
      <w:keepNext/>
      <w:pageBreakBefore/>
      <w:numPr>
        <w:numId w:val="18"/>
      </w:numPr>
      <w:spacing w:before="240" w:after="60"/>
      <w:ind w:left="431" w:hanging="431"/>
      <w:outlineLvl w:val="0"/>
    </w:pPr>
    <w:rPr>
      <w:b/>
      <w:bCs/>
      <w:kern w:val="32"/>
      <w:sz w:val="32"/>
      <w:szCs w:val="32"/>
    </w:rPr>
  </w:style>
  <w:style w:type="paragraph" w:styleId="Heading2">
    <w:name w:val="heading 2"/>
    <w:basedOn w:val="Normal"/>
    <w:next w:val="Normal"/>
    <w:link w:val="Heading2Char"/>
    <w:uiPriority w:val="9"/>
    <w:qFormat/>
    <w:rsid w:val="00383317"/>
    <w:pPr>
      <w:keepNext/>
      <w:numPr>
        <w:ilvl w:val="1"/>
        <w:numId w:val="18"/>
      </w:numPr>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qFormat/>
    <w:rsid w:val="00383317"/>
    <w:pPr>
      <w:keepNext/>
      <w:numPr>
        <w:ilvl w:val="2"/>
        <w:numId w:val="18"/>
      </w:numPr>
      <w:spacing w:before="240" w:after="60"/>
      <w:outlineLvl w:val="2"/>
    </w:pPr>
    <w:rPr>
      <w:rFonts w:ascii="Cambria" w:hAnsi="Cambria"/>
      <w:b/>
      <w:bCs/>
      <w:sz w:val="26"/>
      <w:szCs w:val="26"/>
    </w:rPr>
  </w:style>
  <w:style w:type="paragraph" w:styleId="Heading4">
    <w:name w:val="heading 4"/>
    <w:basedOn w:val="Normal"/>
    <w:next w:val="Normal"/>
    <w:link w:val="Heading4Char"/>
    <w:uiPriority w:val="9"/>
    <w:qFormat/>
    <w:rsid w:val="00383317"/>
    <w:pPr>
      <w:keepNext/>
      <w:numPr>
        <w:ilvl w:val="3"/>
        <w:numId w:val="18"/>
      </w:numPr>
      <w:spacing w:before="240" w:after="60"/>
      <w:outlineLvl w:val="3"/>
    </w:pPr>
    <w:rPr>
      <w:b/>
      <w:bCs/>
      <w:sz w:val="28"/>
      <w:szCs w:val="28"/>
    </w:rPr>
  </w:style>
  <w:style w:type="paragraph" w:styleId="Heading5">
    <w:name w:val="heading 5"/>
    <w:basedOn w:val="Normal"/>
    <w:next w:val="Normal"/>
    <w:link w:val="Heading5Char"/>
    <w:uiPriority w:val="9"/>
    <w:qFormat/>
    <w:rsid w:val="00383317"/>
    <w:pPr>
      <w:numPr>
        <w:ilvl w:val="4"/>
        <w:numId w:val="18"/>
      </w:numPr>
      <w:spacing w:before="240" w:after="60"/>
      <w:outlineLvl w:val="4"/>
    </w:pPr>
    <w:rPr>
      <w:b/>
      <w:bCs/>
      <w:i/>
      <w:iCs/>
      <w:sz w:val="26"/>
      <w:szCs w:val="26"/>
    </w:rPr>
  </w:style>
  <w:style w:type="paragraph" w:styleId="Heading6">
    <w:name w:val="heading 6"/>
    <w:basedOn w:val="Normal"/>
    <w:next w:val="Normal"/>
    <w:link w:val="Heading6Char"/>
    <w:uiPriority w:val="9"/>
    <w:qFormat/>
    <w:rsid w:val="00383317"/>
    <w:pPr>
      <w:numPr>
        <w:ilvl w:val="5"/>
        <w:numId w:val="18"/>
      </w:numPr>
      <w:spacing w:before="240" w:after="60"/>
      <w:outlineLvl w:val="5"/>
    </w:pPr>
    <w:rPr>
      <w:b/>
      <w:bCs/>
      <w:sz w:val="22"/>
      <w:szCs w:val="22"/>
    </w:rPr>
  </w:style>
  <w:style w:type="paragraph" w:styleId="Heading7">
    <w:name w:val="heading 7"/>
    <w:basedOn w:val="Normal"/>
    <w:next w:val="Normal"/>
    <w:link w:val="Heading7Char"/>
    <w:uiPriority w:val="9"/>
    <w:qFormat/>
    <w:rsid w:val="00383317"/>
    <w:pPr>
      <w:numPr>
        <w:ilvl w:val="6"/>
        <w:numId w:val="18"/>
      </w:numPr>
      <w:spacing w:before="240" w:after="60"/>
      <w:outlineLvl w:val="6"/>
    </w:pPr>
  </w:style>
  <w:style w:type="paragraph" w:styleId="Heading8">
    <w:name w:val="heading 8"/>
    <w:basedOn w:val="Normal"/>
    <w:next w:val="Normal"/>
    <w:link w:val="Heading8Char"/>
    <w:uiPriority w:val="9"/>
    <w:qFormat/>
    <w:rsid w:val="00383317"/>
    <w:pPr>
      <w:numPr>
        <w:ilvl w:val="7"/>
        <w:numId w:val="18"/>
      </w:numPr>
      <w:spacing w:before="240" w:after="60"/>
      <w:outlineLvl w:val="7"/>
    </w:pPr>
    <w:rPr>
      <w:i/>
      <w:iCs/>
    </w:rPr>
  </w:style>
  <w:style w:type="paragraph" w:styleId="Heading9">
    <w:name w:val="heading 9"/>
    <w:basedOn w:val="Normal"/>
    <w:next w:val="Normal"/>
    <w:link w:val="Heading9Char"/>
    <w:uiPriority w:val="9"/>
    <w:qFormat/>
    <w:rsid w:val="00383317"/>
    <w:pPr>
      <w:numPr>
        <w:ilvl w:val="8"/>
        <w:numId w:val="18"/>
      </w:numPr>
      <w:spacing w:before="240" w:after="60"/>
      <w:outlineLvl w:val="8"/>
    </w:pPr>
    <w:rPr>
      <w:rFonts w:ascii="Cambria" w:hAnsi="Cambria"/>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t"/>
    <w:basedOn w:val="Normal"/>
    <w:next w:val="Normal"/>
    <w:link w:val="TitleChar"/>
    <w:uiPriority w:val="10"/>
    <w:qFormat/>
    <w:rsid w:val="002F1B67"/>
    <w:pPr>
      <w:pageBreakBefore/>
      <w:spacing w:before="240" w:after="60"/>
      <w:jc w:val="center"/>
      <w:outlineLvl w:val="0"/>
    </w:pPr>
    <w:rPr>
      <w:rFonts w:ascii="Cambria" w:hAnsi="Cambria"/>
      <w:b/>
      <w:bCs/>
      <w:kern w:val="28"/>
      <w:sz w:val="32"/>
      <w:szCs w:val="32"/>
    </w:rPr>
  </w:style>
  <w:style w:type="character" w:customStyle="1" w:styleId="TitleChar">
    <w:name w:val="Title Char"/>
    <w:aliases w:val="Tt Char"/>
    <w:link w:val="Title"/>
    <w:uiPriority w:val="10"/>
    <w:rsid w:val="002F1B67"/>
    <w:rPr>
      <w:rFonts w:ascii="Cambria" w:hAnsi="Cambria"/>
      <w:b/>
      <w:bCs/>
      <w:kern w:val="28"/>
      <w:sz w:val="32"/>
      <w:szCs w:val="32"/>
      <w:lang w:val="en-US" w:eastAsia="en-US" w:bidi="en-US"/>
    </w:rPr>
  </w:style>
  <w:style w:type="paragraph" w:styleId="TOC1">
    <w:name w:val="toc 1"/>
    <w:basedOn w:val="Normal"/>
    <w:next w:val="Normal"/>
    <w:autoRedefine/>
    <w:uiPriority w:val="39"/>
    <w:rsid w:val="00EF20DA"/>
    <w:pPr>
      <w:tabs>
        <w:tab w:val="left" w:pos="660"/>
        <w:tab w:val="right" w:leader="dot" w:pos="9628"/>
      </w:tabs>
      <w:spacing w:before="360"/>
    </w:pPr>
    <w:rPr>
      <w:b/>
      <w:caps/>
    </w:rPr>
  </w:style>
  <w:style w:type="paragraph" w:styleId="TOC2">
    <w:name w:val="toc 2"/>
    <w:basedOn w:val="Normal"/>
    <w:next w:val="Normal"/>
    <w:autoRedefine/>
    <w:uiPriority w:val="39"/>
    <w:rsid w:val="00EB592C"/>
    <w:pPr>
      <w:tabs>
        <w:tab w:val="left" w:pos="600"/>
        <w:tab w:val="right" w:leader="dot" w:pos="9638"/>
      </w:tabs>
      <w:spacing w:after="60"/>
    </w:pPr>
    <w:rPr>
      <w:b/>
    </w:rPr>
  </w:style>
  <w:style w:type="paragraph" w:styleId="TOC3">
    <w:name w:val="toc 3"/>
    <w:basedOn w:val="Normal"/>
    <w:next w:val="Normal"/>
    <w:autoRedefine/>
    <w:uiPriority w:val="39"/>
    <w:rsid w:val="001F5D56"/>
    <w:pPr>
      <w:spacing w:before="60" w:after="60"/>
      <w:ind w:left="198"/>
    </w:pPr>
  </w:style>
  <w:style w:type="paragraph" w:styleId="Header">
    <w:name w:val="header"/>
    <w:basedOn w:val="Normal"/>
    <w:link w:val="HeaderChar"/>
    <w:unhideWhenUsed/>
    <w:rsid w:val="001F5D56"/>
    <w:pPr>
      <w:tabs>
        <w:tab w:val="center" w:pos="4680"/>
        <w:tab w:val="right" w:pos="9360"/>
      </w:tabs>
      <w:spacing w:before="0" w:after="0"/>
    </w:pPr>
  </w:style>
  <w:style w:type="character" w:customStyle="1" w:styleId="HeaderChar">
    <w:name w:val="Header Char"/>
    <w:link w:val="Header"/>
    <w:uiPriority w:val="99"/>
    <w:semiHidden/>
    <w:rsid w:val="001F5D56"/>
    <w:rPr>
      <w:rFonts w:ascii="Arial" w:eastAsia="Times New Roman" w:hAnsi="Arial" w:cs="Times New Roman"/>
      <w:sz w:val="20"/>
      <w:szCs w:val="20"/>
      <w:lang w:val="de-DE" w:eastAsia="de-DE"/>
    </w:rPr>
  </w:style>
  <w:style w:type="paragraph" w:styleId="Footer">
    <w:name w:val="footer"/>
    <w:basedOn w:val="Normal"/>
    <w:link w:val="FooterChar"/>
    <w:uiPriority w:val="99"/>
    <w:unhideWhenUsed/>
    <w:rsid w:val="001F5D56"/>
    <w:pPr>
      <w:tabs>
        <w:tab w:val="center" w:pos="4680"/>
        <w:tab w:val="right" w:pos="9360"/>
      </w:tabs>
      <w:spacing w:before="0" w:after="0"/>
    </w:pPr>
  </w:style>
  <w:style w:type="character" w:customStyle="1" w:styleId="FooterChar">
    <w:name w:val="Footer Char"/>
    <w:link w:val="Footer"/>
    <w:uiPriority w:val="99"/>
    <w:rsid w:val="001F5D56"/>
    <w:rPr>
      <w:rFonts w:ascii="Arial" w:eastAsia="Times New Roman" w:hAnsi="Arial" w:cs="Times New Roman"/>
      <w:sz w:val="20"/>
      <w:szCs w:val="20"/>
      <w:lang w:val="de-DE" w:eastAsia="de-DE"/>
    </w:rPr>
  </w:style>
  <w:style w:type="table" w:styleId="TableGrid">
    <w:name w:val="Table Grid"/>
    <w:basedOn w:val="TableNormal"/>
    <w:rsid w:val="001F5D56"/>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821E92"/>
    <w:rPr>
      <w:rFonts w:ascii="Times New Roman" w:hAnsi="Times New Roman"/>
      <w:b/>
      <w:bCs/>
      <w:kern w:val="32"/>
      <w:sz w:val="32"/>
      <w:szCs w:val="32"/>
      <w:lang w:eastAsia="en-US" w:bidi="en-US"/>
    </w:rPr>
  </w:style>
  <w:style w:type="character" w:customStyle="1" w:styleId="Heading2Char">
    <w:name w:val="Heading 2 Char"/>
    <w:link w:val="Heading2"/>
    <w:uiPriority w:val="9"/>
    <w:rsid w:val="00383317"/>
    <w:rPr>
      <w:rFonts w:ascii="Cambria" w:eastAsia="Times New Roman" w:hAnsi="Cambria" w:cs="Times New Roman"/>
      <w:b/>
      <w:bCs/>
      <w:i/>
      <w:iCs/>
      <w:sz w:val="28"/>
      <w:szCs w:val="28"/>
    </w:rPr>
  </w:style>
  <w:style w:type="character" w:customStyle="1" w:styleId="Heading3Char">
    <w:name w:val="Heading 3 Char"/>
    <w:link w:val="Heading3"/>
    <w:uiPriority w:val="9"/>
    <w:rsid w:val="00383317"/>
    <w:rPr>
      <w:rFonts w:ascii="Cambria" w:eastAsia="Times New Roman" w:hAnsi="Cambria" w:cs="Times New Roman"/>
      <w:b/>
      <w:bCs/>
      <w:sz w:val="26"/>
      <w:szCs w:val="26"/>
    </w:rPr>
  </w:style>
  <w:style w:type="paragraph" w:styleId="NormalWeb">
    <w:name w:val="Normal (Web)"/>
    <w:basedOn w:val="Normal"/>
    <w:uiPriority w:val="99"/>
    <w:semiHidden/>
    <w:unhideWhenUsed/>
    <w:rsid w:val="000D73FF"/>
    <w:pPr>
      <w:spacing w:before="100" w:beforeAutospacing="1" w:after="100" w:afterAutospacing="1"/>
    </w:pPr>
    <w:rPr>
      <w:lang w:val="en-US"/>
    </w:rPr>
  </w:style>
  <w:style w:type="character" w:customStyle="1" w:styleId="Heading4Char">
    <w:name w:val="Heading 4 Char"/>
    <w:link w:val="Heading4"/>
    <w:uiPriority w:val="9"/>
    <w:rsid w:val="00383317"/>
    <w:rPr>
      <w:rFonts w:cs="Times New Roman"/>
      <w:b/>
      <w:bCs/>
      <w:sz w:val="28"/>
      <w:szCs w:val="28"/>
    </w:rPr>
  </w:style>
  <w:style w:type="character" w:customStyle="1" w:styleId="Heading5Char">
    <w:name w:val="Heading 5 Char"/>
    <w:link w:val="Heading5"/>
    <w:uiPriority w:val="9"/>
    <w:semiHidden/>
    <w:rsid w:val="00383317"/>
    <w:rPr>
      <w:b/>
      <w:bCs/>
      <w:i/>
      <w:iCs/>
      <w:sz w:val="26"/>
      <w:szCs w:val="26"/>
    </w:rPr>
  </w:style>
  <w:style w:type="character" w:customStyle="1" w:styleId="Heading6Char">
    <w:name w:val="Heading 6 Char"/>
    <w:link w:val="Heading6"/>
    <w:uiPriority w:val="9"/>
    <w:semiHidden/>
    <w:rsid w:val="00383317"/>
    <w:rPr>
      <w:b/>
      <w:bCs/>
    </w:rPr>
  </w:style>
  <w:style w:type="character" w:customStyle="1" w:styleId="Heading7Char">
    <w:name w:val="Heading 7 Char"/>
    <w:link w:val="Heading7"/>
    <w:uiPriority w:val="9"/>
    <w:semiHidden/>
    <w:rsid w:val="00383317"/>
    <w:rPr>
      <w:sz w:val="24"/>
      <w:szCs w:val="24"/>
    </w:rPr>
  </w:style>
  <w:style w:type="character" w:customStyle="1" w:styleId="Heading8Char">
    <w:name w:val="Heading 8 Char"/>
    <w:link w:val="Heading8"/>
    <w:uiPriority w:val="9"/>
    <w:semiHidden/>
    <w:rsid w:val="00383317"/>
    <w:rPr>
      <w:i/>
      <w:iCs/>
      <w:sz w:val="24"/>
      <w:szCs w:val="24"/>
    </w:rPr>
  </w:style>
  <w:style w:type="character" w:customStyle="1" w:styleId="Heading9Char">
    <w:name w:val="Heading 9 Char"/>
    <w:link w:val="Heading9"/>
    <w:uiPriority w:val="9"/>
    <w:semiHidden/>
    <w:rsid w:val="00383317"/>
    <w:rPr>
      <w:rFonts w:ascii="Cambria" w:eastAsia="Times New Roman" w:hAnsi="Cambria"/>
    </w:rPr>
  </w:style>
  <w:style w:type="paragraph" w:styleId="Subtitle">
    <w:name w:val="Subtitle"/>
    <w:basedOn w:val="Normal"/>
    <w:next w:val="Normal"/>
    <w:link w:val="SubtitleChar"/>
    <w:uiPriority w:val="11"/>
    <w:qFormat/>
    <w:rsid w:val="00383317"/>
    <w:pPr>
      <w:spacing w:after="60"/>
      <w:jc w:val="center"/>
      <w:outlineLvl w:val="1"/>
    </w:pPr>
    <w:rPr>
      <w:rFonts w:ascii="Cambria" w:hAnsi="Cambria"/>
    </w:rPr>
  </w:style>
  <w:style w:type="character" w:customStyle="1" w:styleId="SubtitleChar">
    <w:name w:val="Subtitle Char"/>
    <w:link w:val="Subtitle"/>
    <w:uiPriority w:val="11"/>
    <w:rsid w:val="00383317"/>
    <w:rPr>
      <w:rFonts w:ascii="Cambria" w:eastAsia="Times New Roman" w:hAnsi="Cambria"/>
      <w:sz w:val="24"/>
      <w:szCs w:val="24"/>
    </w:rPr>
  </w:style>
  <w:style w:type="character" w:styleId="Strong">
    <w:name w:val="Strong"/>
    <w:uiPriority w:val="22"/>
    <w:qFormat/>
    <w:rsid w:val="00383317"/>
    <w:rPr>
      <w:b/>
      <w:bCs/>
    </w:rPr>
  </w:style>
  <w:style w:type="character" w:styleId="Emphasis">
    <w:name w:val="Emphasis"/>
    <w:uiPriority w:val="20"/>
    <w:qFormat/>
    <w:rsid w:val="00383317"/>
    <w:rPr>
      <w:rFonts w:ascii="Calibri" w:hAnsi="Calibri"/>
      <w:b/>
      <w:i/>
      <w:iCs/>
    </w:rPr>
  </w:style>
  <w:style w:type="paragraph" w:styleId="NoSpacing">
    <w:name w:val="No Spacing"/>
    <w:basedOn w:val="Normal"/>
    <w:uiPriority w:val="1"/>
    <w:qFormat/>
    <w:rsid w:val="00383317"/>
    <w:rPr>
      <w:szCs w:val="32"/>
    </w:rPr>
  </w:style>
  <w:style w:type="paragraph" w:styleId="ListParagraph">
    <w:name w:val="List Paragraph"/>
    <w:basedOn w:val="Normal"/>
    <w:uiPriority w:val="34"/>
    <w:qFormat/>
    <w:rsid w:val="00383317"/>
    <w:pPr>
      <w:ind w:left="720"/>
      <w:contextualSpacing/>
    </w:pPr>
  </w:style>
  <w:style w:type="paragraph" w:styleId="Quote">
    <w:name w:val="Quote"/>
    <w:basedOn w:val="Normal"/>
    <w:next w:val="Normal"/>
    <w:link w:val="QuoteChar"/>
    <w:uiPriority w:val="29"/>
    <w:qFormat/>
    <w:rsid w:val="00383317"/>
    <w:rPr>
      <w:i/>
    </w:rPr>
  </w:style>
  <w:style w:type="character" w:customStyle="1" w:styleId="QuoteChar">
    <w:name w:val="Quote Char"/>
    <w:link w:val="Quote"/>
    <w:uiPriority w:val="29"/>
    <w:rsid w:val="00383317"/>
    <w:rPr>
      <w:i/>
      <w:sz w:val="24"/>
      <w:szCs w:val="24"/>
    </w:rPr>
  </w:style>
  <w:style w:type="paragraph" w:styleId="IntenseQuote">
    <w:name w:val="Intense Quote"/>
    <w:basedOn w:val="Normal"/>
    <w:next w:val="Normal"/>
    <w:link w:val="IntenseQuoteChar"/>
    <w:uiPriority w:val="30"/>
    <w:qFormat/>
    <w:rsid w:val="00383317"/>
    <w:pPr>
      <w:ind w:left="720" w:right="720"/>
    </w:pPr>
    <w:rPr>
      <w:b/>
      <w:i/>
      <w:szCs w:val="22"/>
    </w:rPr>
  </w:style>
  <w:style w:type="character" w:customStyle="1" w:styleId="IntenseQuoteChar">
    <w:name w:val="Intense Quote Char"/>
    <w:link w:val="IntenseQuote"/>
    <w:uiPriority w:val="30"/>
    <w:rsid w:val="00383317"/>
    <w:rPr>
      <w:b/>
      <w:i/>
      <w:sz w:val="24"/>
    </w:rPr>
  </w:style>
  <w:style w:type="character" w:styleId="SubtleEmphasis">
    <w:name w:val="Subtle Emphasis"/>
    <w:uiPriority w:val="19"/>
    <w:qFormat/>
    <w:rsid w:val="00383317"/>
    <w:rPr>
      <w:i/>
      <w:color w:val="5A5A5A"/>
    </w:rPr>
  </w:style>
  <w:style w:type="character" w:styleId="IntenseEmphasis">
    <w:name w:val="Intense Emphasis"/>
    <w:uiPriority w:val="21"/>
    <w:qFormat/>
    <w:rsid w:val="00383317"/>
    <w:rPr>
      <w:b/>
      <w:i/>
      <w:sz w:val="24"/>
      <w:szCs w:val="24"/>
      <w:u w:val="single"/>
    </w:rPr>
  </w:style>
  <w:style w:type="character" w:styleId="SubtleReference">
    <w:name w:val="Subtle Reference"/>
    <w:uiPriority w:val="31"/>
    <w:qFormat/>
    <w:rsid w:val="00383317"/>
    <w:rPr>
      <w:sz w:val="24"/>
      <w:szCs w:val="24"/>
      <w:u w:val="single"/>
    </w:rPr>
  </w:style>
  <w:style w:type="character" w:styleId="IntenseReference">
    <w:name w:val="Intense Reference"/>
    <w:uiPriority w:val="32"/>
    <w:qFormat/>
    <w:rsid w:val="00383317"/>
    <w:rPr>
      <w:b/>
      <w:sz w:val="24"/>
      <w:u w:val="single"/>
    </w:rPr>
  </w:style>
  <w:style w:type="character" w:styleId="BookTitle">
    <w:name w:val="Book Title"/>
    <w:uiPriority w:val="33"/>
    <w:qFormat/>
    <w:rsid w:val="00383317"/>
    <w:rPr>
      <w:rFonts w:ascii="Cambria" w:eastAsia="Times New Roman" w:hAnsi="Cambria"/>
      <w:b/>
      <w:i/>
      <w:sz w:val="24"/>
      <w:szCs w:val="24"/>
    </w:rPr>
  </w:style>
  <w:style w:type="paragraph" w:styleId="TOCHeading">
    <w:name w:val="TOC Heading"/>
    <w:basedOn w:val="Heading1"/>
    <w:next w:val="Normal"/>
    <w:uiPriority w:val="39"/>
    <w:qFormat/>
    <w:rsid w:val="00383317"/>
    <w:pPr>
      <w:outlineLvl w:val="9"/>
    </w:pPr>
  </w:style>
  <w:style w:type="character" w:styleId="Hyperlink">
    <w:name w:val="Hyperlink"/>
    <w:uiPriority w:val="99"/>
    <w:unhideWhenUsed/>
    <w:rsid w:val="00D10B51"/>
    <w:rPr>
      <w:color w:val="0000FF"/>
      <w:u w:val="single"/>
    </w:rPr>
  </w:style>
  <w:style w:type="character" w:styleId="FollowedHyperlink">
    <w:name w:val="FollowedHyperlink"/>
    <w:uiPriority w:val="99"/>
    <w:semiHidden/>
    <w:unhideWhenUsed/>
    <w:rsid w:val="00D10B51"/>
    <w:rPr>
      <w:color w:val="800080"/>
      <w:u w:val="single"/>
    </w:rPr>
  </w:style>
  <w:style w:type="paragraph" w:customStyle="1" w:styleId="comentarii">
    <w:name w:val="comentarii"/>
    <w:basedOn w:val="Normal"/>
    <w:qFormat/>
    <w:rsid w:val="00675309"/>
    <w:pPr>
      <w:spacing w:line="240" w:lineRule="auto"/>
    </w:pPr>
    <w:rPr>
      <w:rFonts w:ascii="Arial" w:hAnsi="Arial" w:cs="Arial"/>
      <w:bCs/>
      <w:color w:val="0000FF"/>
      <w:sz w:val="18"/>
      <w:szCs w:val="26"/>
    </w:rPr>
  </w:style>
  <w:style w:type="character" w:styleId="UnresolvedMention">
    <w:name w:val="Unresolved Mention"/>
    <w:uiPriority w:val="99"/>
    <w:semiHidden/>
    <w:unhideWhenUsed/>
    <w:rsid w:val="00821E92"/>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6515470">
      <w:bodyDiv w:val="1"/>
      <w:marLeft w:val="0"/>
      <w:marRight w:val="0"/>
      <w:marTop w:val="0"/>
      <w:marBottom w:val="0"/>
      <w:divBdr>
        <w:top w:val="none" w:sz="0" w:space="0" w:color="auto"/>
        <w:left w:val="none" w:sz="0" w:space="0" w:color="auto"/>
        <w:bottom w:val="none" w:sz="0" w:space="0" w:color="auto"/>
        <w:right w:val="none" w:sz="0" w:space="0" w:color="auto"/>
      </w:divBdr>
      <w:divsChild>
        <w:div w:id="1482578309">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0"/>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webspace.ulbsibiu.ro/arpad.gellert/html/Algoritmi.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kociemba.org/cube.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cs.stackexchange.com/questions/167182/time-complexity-o-notation-for-kociemba-korf-and-thistlethwaites-algorithms" TargetMode="Externa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www.cs.princeton.edu/courses/archive/fall06/cos402/papers/korfrubi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2646E-719A-405C-A875-3C7A8D3EC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19</Pages>
  <Words>3088</Words>
  <Characters>17606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Paradine</Company>
  <LinksUpToDate>false</LinksUpToDate>
  <CharactersWithSpaces>20653</CharactersWithSpaces>
  <SharedDoc>false</SharedDoc>
  <HLinks>
    <vt:vector size="18" baseType="variant">
      <vt:variant>
        <vt:i4>786499</vt:i4>
      </vt:variant>
      <vt:variant>
        <vt:i4>69</vt:i4>
      </vt:variant>
      <vt:variant>
        <vt:i4>0</vt:i4>
      </vt:variant>
      <vt:variant>
        <vt:i4>5</vt:i4>
      </vt:variant>
      <vt:variant>
        <vt:lpwstr>http://docwiki.embarcadero.com/RADStudio/Tokyo/en/VCL</vt:lpwstr>
      </vt:variant>
      <vt:variant>
        <vt:lpwstr/>
      </vt:variant>
      <vt:variant>
        <vt:i4>917570</vt:i4>
      </vt:variant>
      <vt:variant>
        <vt:i4>66</vt:i4>
      </vt:variant>
      <vt:variant>
        <vt:i4>0</vt:i4>
      </vt:variant>
      <vt:variant>
        <vt:i4>5</vt:i4>
      </vt:variant>
      <vt:variant>
        <vt:lpwstr>http://www.functionx.com/cppbuilder/</vt:lpwstr>
      </vt:variant>
      <vt:variant>
        <vt:lpwstr/>
      </vt:variant>
      <vt:variant>
        <vt:i4>8192037</vt:i4>
      </vt:variant>
      <vt:variant>
        <vt:i4>60</vt:i4>
      </vt:variant>
      <vt:variant>
        <vt:i4>0</vt:i4>
      </vt:variant>
      <vt:variant>
        <vt:i4>5</vt:i4>
      </vt:variant>
      <vt:variant>
        <vt:lpwstr>https://www.visual-paradigm.com/guide/uml-unified-modeling-language/uml-class-diagram-tutorial/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dc:creator>
  <cp:keywords/>
  <dc:description/>
  <cp:lastModifiedBy>STEFAN-ADRIAN DEAC</cp:lastModifiedBy>
  <cp:revision>23</cp:revision>
  <dcterms:created xsi:type="dcterms:W3CDTF">2024-11-23T22:19:00Z</dcterms:created>
  <dcterms:modified xsi:type="dcterms:W3CDTF">2026-04-17T18:55:00Z</dcterms:modified>
</cp:coreProperties>
</file>