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1E8202" w14:textId="5645C1FA" w:rsidR="00483D92" w:rsidRDefault="0065428E" w:rsidP="00FC6F28">
      <w:pPr>
        <w:spacing w:line="360" w:lineRule="auto"/>
        <w:rPr>
          <w:rFonts w:ascii="Times New Roman" w:hAnsi="Times New Roman" w:cs="Times New Roman"/>
          <w:sz w:val="24"/>
          <w:szCs w:val="24"/>
          <w:u w:val="single"/>
        </w:rPr>
      </w:pPr>
      <w:r w:rsidRPr="0065428E">
        <w:rPr>
          <w:rFonts w:ascii="Times New Roman" w:hAnsi="Times New Roman" w:cs="Times New Roman"/>
          <w:sz w:val="24"/>
          <w:szCs w:val="24"/>
          <w:u w:val="single"/>
        </w:rPr>
        <w:t>Results</w:t>
      </w:r>
    </w:p>
    <w:p w14:paraId="6AEAC572" w14:textId="45DE0627" w:rsidR="009D2B82" w:rsidRDefault="009D2B82" w:rsidP="00FC6F28">
      <w:pPr>
        <w:spacing w:line="360" w:lineRule="auto"/>
        <w:rPr>
          <w:rFonts w:ascii="Times New Roman" w:hAnsi="Times New Roman" w:cs="Times New Roman"/>
          <w:sz w:val="24"/>
          <w:szCs w:val="24"/>
          <w:lang w:val="en-IE"/>
        </w:rPr>
      </w:pPr>
      <w:r w:rsidRPr="009D2B82">
        <w:rPr>
          <w:rFonts w:ascii="Times New Roman" w:hAnsi="Times New Roman" w:cs="Times New Roman"/>
          <w:sz w:val="24"/>
          <w:szCs w:val="24"/>
          <w:lang w:val="en-IE"/>
        </w:rPr>
        <w:t xml:space="preserve">Considering </w:t>
      </w:r>
      <w:r w:rsidRPr="009D2B82">
        <w:rPr>
          <w:rFonts w:ascii="Times New Roman" w:hAnsi="Times New Roman" w:cs="Times New Roman"/>
          <w:sz w:val="24"/>
          <w:szCs w:val="24"/>
          <w:lang w:val="en-IE"/>
        </w:rPr>
        <w:t>E</w:t>
      </w:r>
      <w:r w:rsidRPr="009D2B82">
        <w:rPr>
          <w:rFonts w:ascii="Times New Roman" w:hAnsi="Times New Roman" w:cs="Times New Roman"/>
          <w:sz w:val="24"/>
          <w:szCs w:val="24"/>
          <w:lang w:val="en-IE"/>
        </w:rPr>
        <w:t>urope as a whole</w:t>
      </w:r>
      <w:r w:rsidR="00FD4B2B">
        <w:rPr>
          <w:rFonts w:ascii="Times New Roman" w:hAnsi="Times New Roman" w:cs="Times New Roman"/>
          <w:sz w:val="24"/>
          <w:szCs w:val="24"/>
          <w:lang w:val="en-IE"/>
        </w:rPr>
        <w:t xml:space="preserve"> by averaging across all countries</w:t>
      </w:r>
      <w:r w:rsidRPr="009D2B82">
        <w:rPr>
          <w:rFonts w:ascii="Times New Roman" w:hAnsi="Times New Roman" w:cs="Times New Roman"/>
          <w:sz w:val="24"/>
          <w:szCs w:val="24"/>
          <w:lang w:val="en-IE"/>
        </w:rPr>
        <w:t>,</w:t>
      </w:r>
      <w:r w:rsidRPr="009D2B82">
        <w:rPr>
          <w:rFonts w:ascii="Times New Roman" w:hAnsi="Times New Roman" w:cs="Times New Roman"/>
          <w:sz w:val="24"/>
          <w:szCs w:val="24"/>
          <w:lang w:val="en-IE"/>
        </w:rPr>
        <w:t xml:space="preserve"> we found</w:t>
      </w:r>
      <w:r w:rsidR="0098247C">
        <w:rPr>
          <w:rFonts w:ascii="Times New Roman" w:hAnsi="Times New Roman" w:cs="Times New Roman"/>
          <w:sz w:val="24"/>
          <w:szCs w:val="24"/>
          <w:lang w:val="en-IE"/>
        </w:rPr>
        <w:t xml:space="preserve"> trends in the form of </w:t>
      </w:r>
      <w:r w:rsidRPr="009D2B82">
        <w:rPr>
          <w:rFonts w:ascii="Times New Roman" w:hAnsi="Times New Roman" w:cs="Times New Roman"/>
          <w:sz w:val="24"/>
          <w:szCs w:val="24"/>
          <w:lang w:val="en-IE"/>
        </w:rPr>
        <w:t xml:space="preserve">increases in polarization for </w:t>
      </w:r>
      <w:r w:rsidR="00FD4B2B">
        <w:rPr>
          <w:rFonts w:ascii="Times New Roman" w:hAnsi="Times New Roman" w:cs="Times New Roman"/>
          <w:sz w:val="24"/>
          <w:szCs w:val="24"/>
          <w:lang w:val="en-IE"/>
        </w:rPr>
        <w:t xml:space="preserve">almost </w:t>
      </w:r>
      <w:r w:rsidRPr="009D2B82">
        <w:rPr>
          <w:rFonts w:ascii="Times New Roman" w:hAnsi="Times New Roman" w:cs="Times New Roman"/>
          <w:sz w:val="24"/>
          <w:szCs w:val="24"/>
          <w:lang w:val="en-IE"/>
        </w:rPr>
        <w:t>all metrics</w:t>
      </w:r>
      <w:r w:rsidR="0098247C">
        <w:rPr>
          <w:rFonts w:ascii="Times New Roman" w:hAnsi="Times New Roman" w:cs="Times New Roman"/>
          <w:sz w:val="24"/>
          <w:szCs w:val="24"/>
          <w:lang w:val="en-IE"/>
        </w:rPr>
        <w:t xml:space="preserve"> and variables</w:t>
      </w:r>
      <w:r w:rsidRPr="009D2B82">
        <w:rPr>
          <w:rFonts w:ascii="Times New Roman" w:hAnsi="Times New Roman" w:cs="Times New Roman"/>
          <w:sz w:val="24"/>
          <w:szCs w:val="24"/>
          <w:lang w:val="en-IE"/>
        </w:rPr>
        <w:t>.</w:t>
      </w:r>
      <w:r w:rsidR="0098247C">
        <w:rPr>
          <w:rFonts w:ascii="Times New Roman" w:hAnsi="Times New Roman" w:cs="Times New Roman"/>
          <w:sz w:val="24"/>
          <w:szCs w:val="24"/>
          <w:lang w:val="en-IE"/>
        </w:rPr>
        <w:t xml:space="preserve"> </w:t>
      </w:r>
      <w:r>
        <w:rPr>
          <w:rFonts w:ascii="Times New Roman" w:hAnsi="Times New Roman" w:cs="Times New Roman"/>
          <w:sz w:val="24"/>
          <w:szCs w:val="24"/>
          <w:lang w:val="en-IE"/>
        </w:rPr>
        <w:t xml:space="preserve">We found </w:t>
      </w:r>
      <w:r w:rsidRPr="009D2B82">
        <w:rPr>
          <w:rFonts w:ascii="Times New Roman" w:hAnsi="Times New Roman" w:cs="Times New Roman"/>
          <w:sz w:val="24"/>
          <w:szCs w:val="24"/>
          <w:lang w:val="en-IE"/>
        </w:rPr>
        <w:t>increase in deviation from neutrality</w:t>
      </w:r>
      <w:r>
        <w:rPr>
          <w:rFonts w:ascii="Times New Roman" w:hAnsi="Times New Roman" w:cs="Times New Roman"/>
          <w:sz w:val="24"/>
          <w:szCs w:val="24"/>
          <w:lang w:val="en-IE"/>
        </w:rPr>
        <w:t xml:space="preserve">, </w:t>
      </w:r>
      <w:r w:rsidRPr="009D2B82">
        <w:rPr>
          <w:rFonts w:ascii="Times New Roman" w:hAnsi="Times New Roman" w:cs="Times New Roman"/>
          <w:sz w:val="24"/>
          <w:szCs w:val="24"/>
          <w:lang w:val="en-IE"/>
        </w:rPr>
        <w:t>increase in dispersion</w:t>
      </w:r>
      <w:r>
        <w:rPr>
          <w:rFonts w:ascii="Times New Roman" w:hAnsi="Times New Roman" w:cs="Times New Roman"/>
          <w:sz w:val="24"/>
          <w:szCs w:val="24"/>
          <w:lang w:val="en-IE"/>
        </w:rPr>
        <w:t xml:space="preserve">, </w:t>
      </w:r>
      <w:r w:rsidRPr="009D2B82">
        <w:rPr>
          <w:rFonts w:ascii="Times New Roman" w:hAnsi="Times New Roman" w:cs="Times New Roman"/>
          <w:sz w:val="24"/>
          <w:szCs w:val="24"/>
          <w:lang w:val="en-IE"/>
        </w:rPr>
        <w:t xml:space="preserve">increase </w:t>
      </w:r>
      <w:r>
        <w:rPr>
          <w:rFonts w:ascii="Times New Roman" w:hAnsi="Times New Roman" w:cs="Times New Roman"/>
          <w:sz w:val="24"/>
          <w:szCs w:val="24"/>
          <w:lang w:val="en-IE"/>
        </w:rPr>
        <w:t>in the explained variance of the first principal component,</w:t>
      </w:r>
      <w:r w:rsidR="0098247C">
        <w:rPr>
          <w:rFonts w:ascii="Times New Roman" w:hAnsi="Times New Roman" w:cs="Times New Roman"/>
          <w:sz w:val="24"/>
          <w:szCs w:val="24"/>
          <w:lang w:val="en-IE"/>
        </w:rPr>
        <w:t xml:space="preserve"> </w:t>
      </w:r>
      <w:r w:rsidRPr="009D2B82">
        <w:rPr>
          <w:rFonts w:ascii="Times New Roman" w:hAnsi="Times New Roman" w:cs="Times New Roman"/>
          <w:sz w:val="24"/>
          <w:szCs w:val="24"/>
          <w:lang w:val="en-IE"/>
        </w:rPr>
        <w:t>increase in moderate divergence</w:t>
      </w:r>
      <w:r>
        <w:rPr>
          <w:rFonts w:ascii="Times New Roman" w:hAnsi="Times New Roman" w:cs="Times New Roman"/>
          <w:sz w:val="24"/>
          <w:szCs w:val="24"/>
          <w:lang w:val="en-IE"/>
        </w:rPr>
        <w:t xml:space="preserve"> and thus a decrease </w:t>
      </w:r>
      <w:r w:rsidRPr="009D2B82">
        <w:rPr>
          <w:rFonts w:ascii="Times New Roman" w:hAnsi="Times New Roman" w:cs="Times New Roman"/>
          <w:sz w:val="24"/>
          <w:szCs w:val="24"/>
          <w:lang w:val="en-IE"/>
        </w:rPr>
        <w:t>in moderate group consensus</w:t>
      </w:r>
      <w:r>
        <w:rPr>
          <w:rFonts w:ascii="Times New Roman" w:hAnsi="Times New Roman" w:cs="Times New Roman"/>
          <w:sz w:val="24"/>
          <w:szCs w:val="24"/>
          <w:lang w:val="en-IE"/>
        </w:rPr>
        <w:t>, a strongly fluctuating</w:t>
      </w:r>
      <w:r w:rsidR="00FD4B2B">
        <w:rPr>
          <w:rFonts w:ascii="Times New Roman" w:hAnsi="Times New Roman" w:cs="Times New Roman"/>
          <w:sz w:val="24"/>
          <w:szCs w:val="24"/>
          <w:lang w:val="en-IE"/>
        </w:rPr>
        <w:t xml:space="preserve"> </w:t>
      </w:r>
      <w:r w:rsidRPr="009D2B82">
        <w:rPr>
          <w:rFonts w:ascii="Times New Roman" w:hAnsi="Times New Roman" w:cs="Times New Roman"/>
          <w:sz w:val="24"/>
          <w:szCs w:val="24"/>
          <w:lang w:val="en-IE"/>
        </w:rPr>
        <w:t>moderate size parity</w:t>
      </w:r>
      <w:r>
        <w:rPr>
          <w:rFonts w:ascii="Times New Roman" w:hAnsi="Times New Roman" w:cs="Times New Roman"/>
          <w:sz w:val="24"/>
          <w:szCs w:val="24"/>
          <w:lang w:val="en-IE"/>
        </w:rPr>
        <w:t>, and a very clear upward trend in non-neutrality. Paired with those findings, we found</w:t>
      </w:r>
      <w:r w:rsidR="0098247C">
        <w:rPr>
          <w:rFonts w:ascii="Times New Roman" w:hAnsi="Times New Roman" w:cs="Times New Roman"/>
          <w:sz w:val="24"/>
          <w:szCs w:val="24"/>
          <w:lang w:val="en-IE"/>
        </w:rPr>
        <w:t xml:space="preserve"> a tendency for an increase of the mean opinions towards a more approving sentiment. It is especially noteworthy that the year 2015 often seemed to mark a turning point in opinion dynamics </w:t>
      </w:r>
      <w:r w:rsidR="0098247C">
        <w:rPr>
          <w:rFonts w:ascii="Times New Roman" w:hAnsi="Times New Roman" w:cs="Times New Roman"/>
          <w:sz w:val="24"/>
          <w:szCs w:val="24"/>
          <w:lang w:val="en-IE"/>
        </w:rPr>
        <w:t>(Fig 3.xx)</w:t>
      </w:r>
      <w:r w:rsidR="0098247C">
        <w:rPr>
          <w:rFonts w:ascii="Times New Roman" w:hAnsi="Times New Roman" w:cs="Times New Roman"/>
          <w:sz w:val="24"/>
          <w:szCs w:val="24"/>
          <w:lang w:val="en-IE"/>
        </w:rPr>
        <w:t>.</w:t>
      </w:r>
    </w:p>
    <w:p w14:paraId="719ED7FD" w14:textId="75D0EC3C" w:rsidR="00FC6F28" w:rsidRDefault="00FC6F28" w:rsidP="00FC6F28">
      <w:pPr>
        <w:spacing w:line="360" w:lineRule="auto"/>
        <w:rPr>
          <w:rFonts w:ascii="Times New Roman" w:hAnsi="Times New Roman" w:cs="Times New Roman"/>
          <w:sz w:val="24"/>
          <w:szCs w:val="24"/>
          <w:lang w:val="en-IE"/>
        </w:rPr>
      </w:pPr>
    </w:p>
    <w:p w14:paraId="6B03A637" w14:textId="060C85E5" w:rsidR="00FC6F28" w:rsidRDefault="00FC6F28" w:rsidP="00FC6F28">
      <w:pPr>
        <w:spacing w:line="360" w:lineRule="auto"/>
        <w:rPr>
          <w:rFonts w:ascii="Times New Roman" w:hAnsi="Times New Roman" w:cs="Times New Roman"/>
          <w:sz w:val="24"/>
          <w:szCs w:val="24"/>
          <w:lang w:val="en-IE"/>
        </w:rPr>
      </w:pPr>
    </w:p>
    <w:p w14:paraId="297943B0" w14:textId="2C2671D5" w:rsidR="00FC6F28" w:rsidRDefault="00FC6F28" w:rsidP="00FC6F28">
      <w:pPr>
        <w:spacing w:line="360" w:lineRule="auto"/>
        <w:rPr>
          <w:rFonts w:ascii="Times New Roman" w:hAnsi="Times New Roman" w:cs="Times New Roman"/>
          <w:sz w:val="24"/>
          <w:szCs w:val="24"/>
          <w:lang w:val="en-IE"/>
        </w:rPr>
      </w:pPr>
    </w:p>
    <w:p w14:paraId="59E9C960" w14:textId="78DF4F46" w:rsidR="00FC6F28" w:rsidRDefault="00FC6F28" w:rsidP="00FC6F28">
      <w:pPr>
        <w:spacing w:line="360" w:lineRule="auto"/>
        <w:rPr>
          <w:rFonts w:ascii="Times New Roman" w:hAnsi="Times New Roman" w:cs="Times New Roman"/>
          <w:sz w:val="24"/>
          <w:szCs w:val="24"/>
          <w:lang w:val="en-IE"/>
        </w:rPr>
      </w:pPr>
    </w:p>
    <w:p w14:paraId="29F123BF" w14:textId="22F51ED8" w:rsidR="00FC6F28" w:rsidRDefault="00FC6F28" w:rsidP="00FC6F28">
      <w:pPr>
        <w:spacing w:line="360" w:lineRule="auto"/>
        <w:rPr>
          <w:rFonts w:ascii="Times New Roman" w:hAnsi="Times New Roman" w:cs="Times New Roman"/>
          <w:sz w:val="24"/>
          <w:szCs w:val="24"/>
          <w:lang w:val="en-IE"/>
        </w:rPr>
      </w:pPr>
    </w:p>
    <w:p w14:paraId="30AD10BF" w14:textId="7A6845C7" w:rsidR="00FC6F28" w:rsidRDefault="00FC6F28" w:rsidP="00FC6F28">
      <w:pPr>
        <w:spacing w:line="360" w:lineRule="auto"/>
        <w:rPr>
          <w:rFonts w:ascii="Times New Roman" w:hAnsi="Times New Roman" w:cs="Times New Roman"/>
          <w:sz w:val="24"/>
          <w:szCs w:val="24"/>
          <w:lang w:val="en-IE"/>
        </w:rPr>
      </w:pPr>
    </w:p>
    <w:p w14:paraId="0D49CDB2" w14:textId="6364D671" w:rsidR="00FC6F28" w:rsidRDefault="00FC6F28" w:rsidP="00FC6F28">
      <w:pPr>
        <w:spacing w:line="360" w:lineRule="auto"/>
        <w:rPr>
          <w:rFonts w:ascii="Times New Roman" w:hAnsi="Times New Roman" w:cs="Times New Roman"/>
          <w:sz w:val="24"/>
          <w:szCs w:val="24"/>
          <w:lang w:val="en-IE"/>
        </w:rPr>
      </w:pPr>
    </w:p>
    <w:p w14:paraId="2E839068" w14:textId="0847BA14" w:rsidR="00FC6F28" w:rsidRDefault="00FC6F28" w:rsidP="00FC6F28">
      <w:pPr>
        <w:spacing w:line="360" w:lineRule="auto"/>
        <w:rPr>
          <w:rFonts w:ascii="Times New Roman" w:hAnsi="Times New Roman" w:cs="Times New Roman"/>
          <w:sz w:val="24"/>
          <w:szCs w:val="24"/>
          <w:lang w:val="en-IE"/>
        </w:rPr>
      </w:pPr>
    </w:p>
    <w:p w14:paraId="42BA5201" w14:textId="00E8C7CF" w:rsidR="00FC6F28" w:rsidRDefault="00FC6F28" w:rsidP="00FC6F28">
      <w:pPr>
        <w:spacing w:line="360" w:lineRule="auto"/>
        <w:rPr>
          <w:rFonts w:ascii="Times New Roman" w:hAnsi="Times New Roman" w:cs="Times New Roman"/>
          <w:sz w:val="24"/>
          <w:szCs w:val="24"/>
          <w:lang w:val="en-IE"/>
        </w:rPr>
      </w:pPr>
    </w:p>
    <w:p w14:paraId="7D4602B3" w14:textId="01E27735" w:rsidR="00FC6F28" w:rsidRDefault="00FC6F28" w:rsidP="00FC6F28">
      <w:pPr>
        <w:spacing w:line="360" w:lineRule="auto"/>
        <w:rPr>
          <w:rFonts w:ascii="Times New Roman" w:hAnsi="Times New Roman" w:cs="Times New Roman"/>
          <w:sz w:val="24"/>
          <w:szCs w:val="24"/>
          <w:lang w:val="en-IE"/>
        </w:rPr>
      </w:pPr>
    </w:p>
    <w:p w14:paraId="6803D3BD" w14:textId="77777777" w:rsidR="00FC6F28" w:rsidRPr="009D2B82" w:rsidRDefault="00FC6F28" w:rsidP="00FC6F28">
      <w:pPr>
        <w:spacing w:line="360" w:lineRule="auto"/>
        <w:rPr>
          <w:rFonts w:ascii="Times New Roman" w:hAnsi="Times New Roman" w:cs="Times New Roman"/>
          <w:sz w:val="24"/>
          <w:szCs w:val="24"/>
          <w:lang w:val="en-IE"/>
        </w:rPr>
      </w:pPr>
    </w:p>
    <w:p w14:paraId="797A0ABE" w14:textId="626D7EE5" w:rsidR="005D425B" w:rsidRPr="008B6B15" w:rsidRDefault="00227EB8" w:rsidP="005D425B">
      <w:pPr>
        <w:rPr>
          <w:rFonts w:ascii="Times New Roman" w:hAnsi="Times New Roman" w:cs="Times New Roman"/>
          <w:sz w:val="24"/>
          <w:szCs w:val="24"/>
        </w:rPr>
      </w:pPr>
      <w:r>
        <w:rPr>
          <w:noProof/>
        </w:rPr>
        <w:lastRenderedPageBreak/>
        <w:drawing>
          <wp:inline distT="0" distB="0" distL="0" distR="0" wp14:anchorId="3BA62532" wp14:editId="50F606BD">
            <wp:extent cx="5760720" cy="2543810"/>
            <wp:effectExtent l="0" t="0" r="0" b="889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60720" cy="2543810"/>
                    </a:xfrm>
                    <a:prstGeom prst="rect">
                      <a:avLst/>
                    </a:prstGeom>
                    <a:noFill/>
                    <a:ln>
                      <a:noFill/>
                    </a:ln>
                  </pic:spPr>
                </pic:pic>
              </a:graphicData>
            </a:graphic>
          </wp:inline>
        </w:drawing>
      </w:r>
    </w:p>
    <w:p w14:paraId="5076A75B" w14:textId="75E8CE27" w:rsidR="00867EEF" w:rsidRDefault="006A2206" w:rsidP="0050595A">
      <w:pPr>
        <w:spacing w:line="240" w:lineRule="auto"/>
        <w:rPr>
          <w:rFonts w:ascii="Times New Roman" w:hAnsi="Times New Roman" w:cs="Times New Roman"/>
          <w:sz w:val="20"/>
          <w:szCs w:val="20"/>
          <w:lang w:val="en-IE"/>
        </w:rPr>
      </w:pPr>
      <w:r w:rsidRPr="006A2206">
        <w:rPr>
          <w:rFonts w:ascii="Times New Roman" w:hAnsi="Times New Roman" w:cs="Times New Roman"/>
          <w:b/>
          <w:bCs/>
          <w:sz w:val="20"/>
          <w:szCs w:val="20"/>
          <w:lang w:val="en-IE"/>
        </w:rPr>
        <w:t>Fig 3.xxx</w:t>
      </w:r>
      <w:r w:rsidR="00867EEF">
        <w:rPr>
          <w:rFonts w:ascii="Times New Roman" w:hAnsi="Times New Roman" w:cs="Times New Roman"/>
          <w:b/>
          <w:bCs/>
          <w:sz w:val="20"/>
          <w:szCs w:val="20"/>
          <w:lang w:val="en-IE"/>
        </w:rPr>
        <w:t xml:space="preserve"> </w:t>
      </w:r>
      <w:r w:rsidR="00867EEF" w:rsidRPr="00867EEF">
        <w:rPr>
          <w:rFonts w:ascii="Times New Roman" w:hAnsi="Times New Roman" w:cs="Times New Roman"/>
          <w:sz w:val="20"/>
          <w:szCs w:val="20"/>
          <w:lang w:val="en-IE"/>
        </w:rPr>
        <w:t>The</w:t>
      </w:r>
      <w:r w:rsidR="00303C70">
        <w:rPr>
          <w:rFonts w:ascii="Times New Roman" w:hAnsi="Times New Roman" w:cs="Times New Roman"/>
          <w:sz w:val="20"/>
          <w:szCs w:val="20"/>
          <w:lang w:val="en-IE"/>
        </w:rPr>
        <w:t xml:space="preserve"> seven</w:t>
      </w:r>
      <w:r w:rsidR="00867EEF" w:rsidRPr="00867EEF">
        <w:rPr>
          <w:rFonts w:ascii="Times New Roman" w:hAnsi="Times New Roman" w:cs="Times New Roman"/>
          <w:sz w:val="20"/>
          <w:szCs w:val="20"/>
          <w:lang w:val="en-IE"/>
        </w:rPr>
        <w:t xml:space="preserve"> aspects of polarization</w:t>
      </w:r>
      <w:r w:rsidR="00303C70">
        <w:rPr>
          <w:rFonts w:ascii="Times New Roman" w:hAnsi="Times New Roman" w:cs="Times New Roman"/>
          <w:sz w:val="20"/>
          <w:szCs w:val="20"/>
          <w:lang w:val="en-IE"/>
        </w:rPr>
        <w:t xml:space="preserve"> and the average opinion over time</w:t>
      </w:r>
      <w:r w:rsidR="00867EEF" w:rsidRPr="00867EEF">
        <w:rPr>
          <w:rFonts w:ascii="Times New Roman" w:hAnsi="Times New Roman" w:cs="Times New Roman"/>
          <w:sz w:val="20"/>
          <w:szCs w:val="20"/>
          <w:lang w:val="en-IE"/>
        </w:rPr>
        <w:t xml:space="preserve"> on the</w:t>
      </w:r>
      <w:r w:rsidR="003333D2">
        <w:rPr>
          <w:rFonts w:ascii="Times New Roman" w:hAnsi="Times New Roman" w:cs="Times New Roman"/>
          <w:sz w:val="20"/>
          <w:szCs w:val="20"/>
          <w:lang w:val="en-IE"/>
        </w:rPr>
        <w:t xml:space="preserve"> European </w:t>
      </w:r>
      <w:r w:rsidR="00867EEF" w:rsidRPr="00867EEF">
        <w:rPr>
          <w:rFonts w:ascii="Times New Roman" w:hAnsi="Times New Roman" w:cs="Times New Roman"/>
          <w:sz w:val="20"/>
          <w:szCs w:val="20"/>
          <w:lang w:val="en-IE"/>
        </w:rPr>
        <w:t>continental level averaged across all available countries</w:t>
      </w:r>
      <w:r w:rsidR="003333D2">
        <w:rPr>
          <w:rFonts w:ascii="Times New Roman" w:hAnsi="Times New Roman" w:cs="Times New Roman"/>
          <w:sz w:val="20"/>
          <w:szCs w:val="20"/>
          <w:lang w:val="en-IE"/>
        </w:rPr>
        <w:t xml:space="preserve"> between 2002 and 2022</w:t>
      </w:r>
      <w:r w:rsidR="00867EEF" w:rsidRPr="00867EEF">
        <w:rPr>
          <w:rFonts w:ascii="Times New Roman" w:hAnsi="Times New Roman" w:cs="Times New Roman"/>
          <w:sz w:val="20"/>
          <w:szCs w:val="20"/>
          <w:lang w:val="en-IE"/>
        </w:rPr>
        <w:t>.</w:t>
      </w:r>
      <w:r w:rsidR="00867EEF">
        <w:rPr>
          <w:rFonts w:ascii="Times New Roman" w:hAnsi="Times New Roman" w:cs="Times New Roman"/>
          <w:b/>
          <w:bCs/>
          <w:sz w:val="20"/>
          <w:szCs w:val="20"/>
          <w:lang w:val="en-IE"/>
        </w:rPr>
        <w:t xml:space="preserve"> </w:t>
      </w:r>
      <w:r w:rsidRPr="006A2206">
        <w:rPr>
          <w:rFonts w:ascii="Times New Roman" w:hAnsi="Times New Roman" w:cs="Times New Roman"/>
          <w:sz w:val="20"/>
          <w:szCs w:val="20"/>
          <w:u w:val="single"/>
          <w:lang w:val="en-IE"/>
        </w:rPr>
        <w:t>Avg. deviation from neutrality:</w:t>
      </w:r>
      <w:r w:rsidRPr="006A2206">
        <w:rPr>
          <w:rFonts w:ascii="Times New Roman" w:hAnsi="Times New Roman" w:cs="Times New Roman"/>
          <w:sz w:val="20"/>
          <w:szCs w:val="20"/>
          <w:lang w:val="en-IE"/>
        </w:rPr>
        <w:t xml:space="preserve"> </w:t>
      </w:r>
      <w:r w:rsidR="00A779C8">
        <w:rPr>
          <w:rFonts w:ascii="Times New Roman" w:hAnsi="Times New Roman" w:cs="Times New Roman"/>
          <w:sz w:val="20"/>
          <w:szCs w:val="20"/>
          <w:lang w:val="en-IE"/>
        </w:rPr>
        <w:t>S</w:t>
      </w:r>
      <w:r w:rsidRPr="006A2206">
        <w:rPr>
          <w:rFonts w:ascii="Times New Roman" w:hAnsi="Times New Roman" w:cs="Times New Roman"/>
          <w:sz w:val="20"/>
          <w:szCs w:val="20"/>
          <w:lang w:val="en-IE"/>
        </w:rPr>
        <w:t>hows the average extent to which opinions deviate from a neutral stance</w:t>
      </w:r>
      <w:r w:rsidR="00A779C8">
        <w:rPr>
          <w:rFonts w:ascii="Times New Roman" w:hAnsi="Times New Roman" w:cs="Times New Roman"/>
          <w:sz w:val="20"/>
          <w:szCs w:val="20"/>
          <w:lang w:val="en-IE"/>
        </w:rPr>
        <w:t xml:space="preserve">, i.e., an </w:t>
      </w:r>
      <w:r w:rsidR="00A779C8" w:rsidRPr="00A779C8">
        <w:rPr>
          <w:rFonts w:ascii="Times New Roman" w:hAnsi="Times New Roman" w:cs="Times New Roman"/>
          <w:sz w:val="20"/>
          <w:szCs w:val="20"/>
          <w:lang w:val="en-IE"/>
        </w:rPr>
        <w:t>increas</w:t>
      </w:r>
      <w:r w:rsidR="00A779C8">
        <w:rPr>
          <w:rFonts w:ascii="Times New Roman" w:hAnsi="Times New Roman" w:cs="Times New Roman"/>
          <w:sz w:val="20"/>
          <w:szCs w:val="20"/>
          <w:lang w:val="en-IE"/>
        </w:rPr>
        <w:t>e of</w:t>
      </w:r>
      <w:r w:rsidR="00A779C8" w:rsidRPr="00A779C8">
        <w:rPr>
          <w:rFonts w:ascii="Times New Roman" w:hAnsi="Times New Roman" w:cs="Times New Roman"/>
          <w:sz w:val="20"/>
          <w:szCs w:val="20"/>
          <w:lang w:val="en-IE"/>
        </w:rPr>
        <w:t xml:space="preserve"> accep</w:t>
      </w:r>
      <w:r w:rsidR="00A779C8">
        <w:rPr>
          <w:rFonts w:ascii="Times New Roman" w:hAnsi="Times New Roman" w:cs="Times New Roman"/>
          <w:sz w:val="20"/>
          <w:szCs w:val="20"/>
          <w:lang w:val="en-IE"/>
        </w:rPr>
        <w:t>tance</w:t>
      </w:r>
      <w:r w:rsidR="00A779C8" w:rsidRPr="00A779C8">
        <w:rPr>
          <w:rFonts w:ascii="Times New Roman" w:hAnsi="Times New Roman" w:cs="Times New Roman"/>
          <w:sz w:val="20"/>
          <w:szCs w:val="20"/>
          <w:lang w:val="en-IE"/>
        </w:rPr>
        <w:t xml:space="preserve"> </w:t>
      </w:r>
      <w:r w:rsidR="00A779C8" w:rsidRPr="00A779C8">
        <w:rPr>
          <w:rFonts w:ascii="Times New Roman" w:hAnsi="Times New Roman" w:cs="Times New Roman"/>
          <w:b/>
          <w:bCs/>
          <w:sz w:val="20"/>
          <w:szCs w:val="20"/>
          <w:lang w:val="en-IE"/>
        </w:rPr>
        <w:t>or</w:t>
      </w:r>
      <w:r w:rsidR="00A779C8" w:rsidRPr="00A779C8">
        <w:rPr>
          <w:rFonts w:ascii="Times New Roman" w:hAnsi="Times New Roman" w:cs="Times New Roman"/>
          <w:sz w:val="20"/>
          <w:szCs w:val="20"/>
          <w:lang w:val="en-IE"/>
        </w:rPr>
        <w:t xml:space="preserve"> reject</w:t>
      </w:r>
      <w:r w:rsidR="00A779C8">
        <w:rPr>
          <w:rFonts w:ascii="Times New Roman" w:hAnsi="Times New Roman" w:cs="Times New Roman"/>
          <w:sz w:val="20"/>
          <w:szCs w:val="20"/>
          <w:lang w:val="en-IE"/>
        </w:rPr>
        <w:t>ion.</w:t>
      </w:r>
      <w:r w:rsidRPr="006A2206">
        <w:rPr>
          <w:rFonts w:ascii="Times New Roman" w:hAnsi="Times New Roman" w:cs="Times New Roman"/>
          <w:sz w:val="20"/>
          <w:szCs w:val="20"/>
          <w:lang w:val="en-IE"/>
        </w:rPr>
        <w:t xml:space="preserve"> Higher values suggest</w:t>
      </w:r>
      <w:r w:rsidR="00A779C8">
        <w:rPr>
          <w:rFonts w:ascii="Times New Roman" w:hAnsi="Times New Roman" w:cs="Times New Roman"/>
          <w:sz w:val="20"/>
          <w:szCs w:val="20"/>
          <w:lang w:val="en-IE"/>
        </w:rPr>
        <w:t xml:space="preserve"> </w:t>
      </w:r>
      <w:r w:rsidRPr="006A2206">
        <w:rPr>
          <w:rFonts w:ascii="Times New Roman" w:hAnsi="Times New Roman" w:cs="Times New Roman"/>
          <w:sz w:val="20"/>
          <w:szCs w:val="20"/>
          <w:lang w:val="en-IE"/>
        </w:rPr>
        <w:t xml:space="preserve">stronger opinions, whether positive or negative, indicating increasing polarization. The trends for all three </w:t>
      </w:r>
      <w:r w:rsidR="00867EEF">
        <w:rPr>
          <w:rFonts w:ascii="Times New Roman" w:hAnsi="Times New Roman" w:cs="Times New Roman"/>
          <w:sz w:val="20"/>
          <w:szCs w:val="20"/>
          <w:lang w:val="en-IE"/>
        </w:rPr>
        <w:t>variables</w:t>
      </w:r>
      <w:r w:rsidRPr="006A2206">
        <w:rPr>
          <w:rFonts w:ascii="Times New Roman" w:hAnsi="Times New Roman" w:cs="Times New Roman"/>
          <w:sz w:val="20"/>
          <w:szCs w:val="20"/>
          <w:lang w:val="en-IE"/>
        </w:rPr>
        <w:t xml:space="preserve"> seem to show a general increase in deviation from neutrality, particularly noticeable after around 2015. This suggests that opinions on immigration have become less neutral and more pronounced over time.</w:t>
      </w:r>
      <w:r w:rsidR="00867EEF">
        <w:rPr>
          <w:rFonts w:ascii="Times New Roman" w:hAnsi="Times New Roman" w:cs="Times New Roman"/>
          <w:sz w:val="20"/>
          <w:szCs w:val="20"/>
          <w:lang w:val="en-IE"/>
        </w:rPr>
        <w:t xml:space="preserve"> </w:t>
      </w:r>
      <w:r w:rsidR="00867EEF" w:rsidRPr="006A2206">
        <w:rPr>
          <w:rStyle w:val="Fett"/>
          <w:rFonts w:ascii="Times New Roman" w:hAnsi="Times New Roman" w:cs="Times New Roman"/>
          <w:b w:val="0"/>
          <w:bCs w:val="0"/>
          <w:sz w:val="20"/>
          <w:szCs w:val="20"/>
          <w:u w:val="single"/>
          <w:lang w:val="en-IE"/>
        </w:rPr>
        <w:t>Dispersion</w:t>
      </w:r>
      <w:r w:rsidR="00867EEF" w:rsidRPr="006A2206">
        <w:rPr>
          <w:rStyle w:val="Fett"/>
          <w:rFonts w:ascii="Times New Roman" w:hAnsi="Times New Roman" w:cs="Times New Roman"/>
          <w:sz w:val="20"/>
          <w:szCs w:val="20"/>
          <w:lang w:val="en-IE"/>
        </w:rPr>
        <w:t>:</w:t>
      </w:r>
      <w:r w:rsidR="00867EEF" w:rsidRPr="006A2206">
        <w:rPr>
          <w:rFonts w:ascii="Times New Roman" w:hAnsi="Times New Roman" w:cs="Times New Roman"/>
          <w:sz w:val="20"/>
          <w:szCs w:val="20"/>
          <w:lang w:val="en-IE"/>
        </w:rPr>
        <w:t xml:space="preserve"> </w:t>
      </w:r>
      <w:r w:rsidR="00FD4B2B">
        <w:rPr>
          <w:rFonts w:ascii="Times New Roman" w:hAnsi="Times New Roman" w:cs="Times New Roman"/>
          <w:sz w:val="20"/>
          <w:szCs w:val="20"/>
          <w:lang w:val="en-IE"/>
        </w:rPr>
        <w:t>M</w:t>
      </w:r>
      <w:r w:rsidR="00867EEF" w:rsidRPr="006A2206">
        <w:rPr>
          <w:rFonts w:ascii="Times New Roman" w:hAnsi="Times New Roman" w:cs="Times New Roman"/>
          <w:sz w:val="20"/>
          <w:szCs w:val="20"/>
          <w:lang w:val="en-IE"/>
        </w:rPr>
        <w:t>easures the spread of opinions</w:t>
      </w:r>
      <w:r w:rsidR="0098247C">
        <w:rPr>
          <w:rFonts w:ascii="Times New Roman" w:hAnsi="Times New Roman" w:cs="Times New Roman"/>
          <w:sz w:val="20"/>
          <w:szCs w:val="20"/>
          <w:lang w:val="en-IE"/>
        </w:rPr>
        <w:t>.</w:t>
      </w:r>
      <w:r w:rsidR="00867EEF" w:rsidRPr="006A2206">
        <w:rPr>
          <w:rFonts w:ascii="Times New Roman" w:hAnsi="Times New Roman" w:cs="Times New Roman"/>
          <w:sz w:val="20"/>
          <w:szCs w:val="20"/>
          <w:lang w:val="en-IE"/>
        </w:rPr>
        <w:t xml:space="preserve"> Higher dispersion indicates a wider range of opinions, which can be a sign of polarization. The trends here are somewhat varied across the </w:t>
      </w:r>
      <w:r w:rsidR="00817F9D">
        <w:rPr>
          <w:rFonts w:ascii="Times New Roman" w:hAnsi="Times New Roman" w:cs="Times New Roman"/>
          <w:sz w:val="20"/>
          <w:szCs w:val="20"/>
          <w:lang w:val="en-IE"/>
        </w:rPr>
        <w:t>variables</w:t>
      </w:r>
      <w:r w:rsidR="00867EEF" w:rsidRPr="006A2206">
        <w:rPr>
          <w:rFonts w:ascii="Times New Roman" w:hAnsi="Times New Roman" w:cs="Times New Roman"/>
          <w:sz w:val="20"/>
          <w:szCs w:val="20"/>
          <w:lang w:val="en-IE"/>
        </w:rPr>
        <w:t>, but generally show an upward tendency, especially in the later years</w:t>
      </w:r>
      <w:r w:rsidR="00FD4B2B">
        <w:rPr>
          <w:rFonts w:ascii="Times New Roman" w:hAnsi="Times New Roman" w:cs="Times New Roman"/>
          <w:sz w:val="20"/>
          <w:szCs w:val="20"/>
          <w:lang w:val="en-IE"/>
        </w:rPr>
        <w:t xml:space="preserve">, </w:t>
      </w:r>
      <w:r w:rsidR="00867EEF" w:rsidRPr="006A2206">
        <w:rPr>
          <w:rFonts w:ascii="Times New Roman" w:hAnsi="Times New Roman" w:cs="Times New Roman"/>
          <w:sz w:val="20"/>
          <w:szCs w:val="20"/>
          <w:lang w:val="en-IE"/>
        </w:rPr>
        <w:t>impl</w:t>
      </w:r>
      <w:r w:rsidR="00FD4B2B">
        <w:rPr>
          <w:rFonts w:ascii="Times New Roman" w:hAnsi="Times New Roman" w:cs="Times New Roman"/>
          <w:sz w:val="20"/>
          <w:szCs w:val="20"/>
          <w:lang w:val="en-IE"/>
        </w:rPr>
        <w:t>ying</w:t>
      </w:r>
      <w:r w:rsidR="00867EEF" w:rsidRPr="006A2206">
        <w:rPr>
          <w:rFonts w:ascii="Times New Roman" w:hAnsi="Times New Roman" w:cs="Times New Roman"/>
          <w:sz w:val="20"/>
          <w:szCs w:val="20"/>
          <w:lang w:val="en-IE"/>
        </w:rPr>
        <w:t xml:space="preserve"> that the range of opinions on immigration has broadened.</w:t>
      </w:r>
      <w:r w:rsidR="00867EEF">
        <w:rPr>
          <w:rFonts w:ascii="Times New Roman" w:hAnsi="Times New Roman" w:cs="Times New Roman"/>
          <w:sz w:val="20"/>
          <w:szCs w:val="20"/>
          <w:lang w:val="en-IE"/>
        </w:rPr>
        <w:t xml:space="preserve"> </w:t>
      </w:r>
      <w:r w:rsidRPr="006A2206">
        <w:rPr>
          <w:rStyle w:val="Fett"/>
          <w:rFonts w:ascii="Times New Roman" w:hAnsi="Times New Roman" w:cs="Times New Roman"/>
          <w:b w:val="0"/>
          <w:bCs w:val="0"/>
          <w:sz w:val="20"/>
          <w:szCs w:val="20"/>
          <w:u w:val="single"/>
          <w:lang w:val="en-IE"/>
        </w:rPr>
        <w:t>Expl. variance (PC1):</w:t>
      </w:r>
      <w:r w:rsidRPr="006A2206">
        <w:rPr>
          <w:rFonts w:ascii="Times New Roman" w:hAnsi="Times New Roman" w:cs="Times New Roman"/>
          <w:sz w:val="20"/>
          <w:szCs w:val="20"/>
          <w:lang w:val="en-IE"/>
        </w:rPr>
        <w:t xml:space="preserve"> </w:t>
      </w:r>
      <w:r>
        <w:rPr>
          <w:rFonts w:ascii="Times New Roman" w:hAnsi="Times New Roman" w:cs="Times New Roman"/>
          <w:sz w:val="20"/>
          <w:szCs w:val="20"/>
          <w:lang w:val="en-IE"/>
        </w:rPr>
        <w:t>R</w:t>
      </w:r>
      <w:r w:rsidRPr="006A2206">
        <w:rPr>
          <w:rFonts w:ascii="Times New Roman" w:hAnsi="Times New Roman" w:cs="Times New Roman"/>
          <w:sz w:val="20"/>
          <w:szCs w:val="20"/>
          <w:lang w:val="en-IE"/>
        </w:rPr>
        <w:t>efers to the explained variance of the first principal</w:t>
      </w:r>
      <w:r w:rsidR="00867EEF">
        <w:rPr>
          <w:rFonts w:ascii="Times New Roman" w:hAnsi="Times New Roman" w:cs="Times New Roman"/>
          <w:sz w:val="20"/>
          <w:szCs w:val="20"/>
          <w:lang w:val="en-IE"/>
        </w:rPr>
        <w:t xml:space="preserve"> component of the PCA based on the three migration variables</w:t>
      </w:r>
      <w:r w:rsidRPr="006A2206">
        <w:rPr>
          <w:rFonts w:ascii="Times New Roman" w:hAnsi="Times New Roman" w:cs="Times New Roman"/>
          <w:sz w:val="20"/>
          <w:szCs w:val="20"/>
          <w:lang w:val="en-IE"/>
        </w:rPr>
        <w:t>. A higher value suggests that a single underlying dimension (</w:t>
      </w:r>
      <w:r>
        <w:rPr>
          <w:rFonts w:ascii="Times New Roman" w:hAnsi="Times New Roman" w:cs="Times New Roman"/>
          <w:sz w:val="20"/>
          <w:szCs w:val="20"/>
          <w:lang w:val="en-IE"/>
        </w:rPr>
        <w:t>the general sentiment towards immigration</w:t>
      </w:r>
      <w:r w:rsidRPr="006A2206">
        <w:rPr>
          <w:rFonts w:ascii="Times New Roman" w:hAnsi="Times New Roman" w:cs="Times New Roman"/>
          <w:sz w:val="20"/>
          <w:szCs w:val="20"/>
          <w:lang w:val="en-IE"/>
        </w:rPr>
        <w:t xml:space="preserve">) explains a larger proportion of the variance in opinions. </w:t>
      </w:r>
      <w:r w:rsidRPr="00817F9D">
        <w:rPr>
          <w:rFonts w:ascii="Times New Roman" w:hAnsi="Times New Roman" w:cs="Times New Roman"/>
          <w:sz w:val="20"/>
          <w:szCs w:val="20"/>
          <w:lang w:val="en-IE"/>
        </w:rPr>
        <w:t>The upward trend in this graph</w:t>
      </w:r>
      <w:r w:rsidR="00817F9D" w:rsidRPr="00817F9D">
        <w:rPr>
          <w:rFonts w:ascii="Times New Roman" w:hAnsi="Times New Roman" w:cs="Times New Roman"/>
          <w:sz w:val="20"/>
          <w:szCs w:val="20"/>
          <w:lang w:val="en-IE"/>
        </w:rPr>
        <w:t xml:space="preserve"> </w:t>
      </w:r>
      <w:r w:rsidRPr="00817F9D">
        <w:rPr>
          <w:rFonts w:ascii="Times New Roman" w:hAnsi="Times New Roman" w:cs="Times New Roman"/>
          <w:sz w:val="20"/>
          <w:szCs w:val="20"/>
          <w:lang w:val="en-IE"/>
        </w:rPr>
        <w:t>suggests that opinions on immigration have become increasingly structured</w:t>
      </w:r>
      <w:r w:rsidR="00817F9D" w:rsidRPr="00817F9D">
        <w:rPr>
          <w:rFonts w:ascii="Times New Roman" w:hAnsi="Times New Roman" w:cs="Times New Roman"/>
          <w:sz w:val="20"/>
          <w:szCs w:val="20"/>
          <w:lang w:val="en-IE"/>
        </w:rPr>
        <w:t xml:space="preserve">, </w:t>
      </w:r>
      <w:r w:rsidR="00817F9D">
        <w:rPr>
          <w:rFonts w:ascii="Times New Roman" w:hAnsi="Times New Roman" w:cs="Times New Roman"/>
          <w:sz w:val="20"/>
          <w:szCs w:val="20"/>
          <w:lang w:val="en-IE"/>
        </w:rPr>
        <w:t>indicating an</w:t>
      </w:r>
      <w:r w:rsidR="00817F9D" w:rsidRPr="00817F9D">
        <w:rPr>
          <w:rFonts w:ascii="Times New Roman" w:hAnsi="Times New Roman" w:cs="Times New Roman"/>
          <w:sz w:val="20"/>
          <w:szCs w:val="20"/>
          <w:lang w:val="en-IE"/>
        </w:rPr>
        <w:t xml:space="preserve"> increase in polarization</w:t>
      </w:r>
      <w:r w:rsidR="0098247C">
        <w:rPr>
          <w:rFonts w:ascii="Times New Roman" w:hAnsi="Times New Roman" w:cs="Times New Roman"/>
          <w:sz w:val="20"/>
          <w:szCs w:val="20"/>
          <w:lang w:val="en-IE"/>
        </w:rPr>
        <w:t xml:space="preserve"> in the form of issue alignment</w:t>
      </w:r>
      <w:r w:rsidR="00817F9D" w:rsidRPr="00817F9D">
        <w:rPr>
          <w:rFonts w:ascii="Times New Roman" w:hAnsi="Times New Roman" w:cs="Times New Roman"/>
          <w:sz w:val="20"/>
          <w:szCs w:val="20"/>
          <w:lang w:val="en-IE"/>
        </w:rPr>
        <w:t>.</w:t>
      </w:r>
      <w:r w:rsidR="008B6B15">
        <w:rPr>
          <w:rFonts w:ascii="Times New Roman" w:hAnsi="Times New Roman" w:cs="Times New Roman"/>
          <w:sz w:val="20"/>
          <w:szCs w:val="20"/>
          <w:lang w:val="en-IE"/>
        </w:rPr>
        <w:t xml:space="preserve"> </w:t>
      </w:r>
      <w:r w:rsidR="008B6B15" w:rsidRPr="008B6B15">
        <w:rPr>
          <w:rFonts w:ascii="Times New Roman" w:hAnsi="Times New Roman" w:cs="Times New Roman"/>
          <w:sz w:val="20"/>
          <w:szCs w:val="20"/>
          <w:u w:val="single"/>
          <w:lang w:val="en-IE"/>
        </w:rPr>
        <w:t>Mean opinion</w:t>
      </w:r>
      <w:r w:rsidR="008B6B15">
        <w:rPr>
          <w:rFonts w:ascii="Times New Roman" w:hAnsi="Times New Roman" w:cs="Times New Roman"/>
          <w:sz w:val="20"/>
          <w:szCs w:val="20"/>
          <w:lang w:val="en-IE"/>
        </w:rPr>
        <w:t>:</w:t>
      </w:r>
      <w:r w:rsidR="00903D9C">
        <w:rPr>
          <w:rFonts w:ascii="Times New Roman" w:hAnsi="Times New Roman" w:cs="Times New Roman"/>
          <w:sz w:val="20"/>
          <w:szCs w:val="20"/>
          <w:lang w:val="en-IE"/>
        </w:rPr>
        <w:t xml:space="preserve"> This is not a polarization metric per se, but s</w:t>
      </w:r>
      <w:r w:rsidR="008B6B15">
        <w:rPr>
          <w:rFonts w:ascii="Times New Roman" w:hAnsi="Times New Roman" w:cs="Times New Roman"/>
          <w:sz w:val="20"/>
          <w:szCs w:val="20"/>
          <w:lang w:val="en-IE"/>
        </w:rPr>
        <w:t xml:space="preserve">hows the average opinion for each variable on the Likert-scale. Small values indicate resentment, five indicates a neutral stance, and large values indicate approval. </w:t>
      </w:r>
      <w:r w:rsidR="000C4635" w:rsidRPr="000C4635">
        <w:rPr>
          <w:rFonts w:ascii="Times New Roman" w:hAnsi="Times New Roman" w:cs="Times New Roman"/>
          <w:sz w:val="20"/>
          <w:szCs w:val="20"/>
          <w:lang w:val="en-IE"/>
        </w:rPr>
        <w:t>While "imueclt" generally maintains a higher mean opinion, all three categories show some level of fluctuation and a tendency to increase in mean opinion towards the later part of the observed period. The period around 2010 seems to be a turning point for all three, with opinions generally starting increase after that year.</w:t>
      </w:r>
      <w:r w:rsidR="00867EEF">
        <w:rPr>
          <w:rFonts w:ascii="Times New Roman" w:hAnsi="Times New Roman" w:cs="Times New Roman"/>
          <w:color w:val="FF0000"/>
          <w:sz w:val="20"/>
          <w:szCs w:val="20"/>
          <w:lang w:val="en-IE"/>
        </w:rPr>
        <w:t xml:space="preserve"> </w:t>
      </w:r>
      <w:r w:rsidR="00867EEF" w:rsidRPr="00867EEF">
        <w:rPr>
          <w:rFonts w:ascii="Times New Roman" w:hAnsi="Times New Roman" w:cs="Times New Roman"/>
          <w:sz w:val="20"/>
          <w:szCs w:val="20"/>
          <w:u w:val="single"/>
          <w:lang w:val="en-IE"/>
        </w:rPr>
        <w:t>M</w:t>
      </w:r>
      <w:r w:rsidR="00867EEF" w:rsidRPr="006A2206">
        <w:rPr>
          <w:rStyle w:val="Fett"/>
          <w:rFonts w:ascii="Times New Roman" w:hAnsi="Times New Roman" w:cs="Times New Roman"/>
          <w:b w:val="0"/>
          <w:bCs w:val="0"/>
          <w:sz w:val="20"/>
          <w:szCs w:val="20"/>
          <w:u w:val="single"/>
          <w:lang w:val="en-IE"/>
        </w:rPr>
        <w:t>oderate divergence:</w:t>
      </w:r>
      <w:r w:rsidR="00867EEF" w:rsidRPr="006A2206">
        <w:rPr>
          <w:rFonts w:ascii="Times New Roman" w:hAnsi="Times New Roman" w:cs="Times New Roman"/>
          <w:sz w:val="20"/>
          <w:szCs w:val="20"/>
          <w:lang w:val="en-IE"/>
        </w:rPr>
        <w:t xml:space="preserve"> </w:t>
      </w:r>
      <w:r w:rsidR="00867EEF">
        <w:rPr>
          <w:rFonts w:ascii="Times New Roman" w:hAnsi="Times New Roman" w:cs="Times New Roman"/>
          <w:sz w:val="20"/>
          <w:szCs w:val="20"/>
          <w:lang w:val="en-IE"/>
        </w:rPr>
        <w:t>C</w:t>
      </w:r>
      <w:r w:rsidR="00867EEF" w:rsidRPr="006A2206">
        <w:rPr>
          <w:rFonts w:ascii="Times New Roman" w:hAnsi="Times New Roman" w:cs="Times New Roman"/>
          <w:sz w:val="20"/>
          <w:szCs w:val="20"/>
          <w:lang w:val="en-IE"/>
        </w:rPr>
        <w:t>aptures the extent to</w:t>
      </w:r>
      <w:r w:rsidR="00867EEF">
        <w:rPr>
          <w:rFonts w:ascii="Times New Roman" w:hAnsi="Times New Roman" w:cs="Times New Roman"/>
          <w:sz w:val="20"/>
          <w:szCs w:val="20"/>
          <w:lang w:val="en-IE"/>
        </w:rPr>
        <w:t xml:space="preserve"> which the average views of the </w:t>
      </w:r>
      <w:r w:rsidR="00867EEF" w:rsidRPr="00867EEF">
        <w:rPr>
          <w:rFonts w:ascii="Times New Roman" w:hAnsi="Times New Roman" w:cs="Times New Roman"/>
          <w:sz w:val="20"/>
          <w:szCs w:val="20"/>
          <w:lang w:val="en-IE"/>
        </w:rPr>
        <w:t>moderately accepting and moderately opposing individuals</w:t>
      </w:r>
      <w:r w:rsidR="00867EEF">
        <w:rPr>
          <w:rFonts w:ascii="Times New Roman" w:hAnsi="Times New Roman" w:cs="Times New Roman"/>
          <w:sz w:val="20"/>
          <w:szCs w:val="20"/>
          <w:lang w:val="en-IE"/>
        </w:rPr>
        <w:t xml:space="preserve"> diverge.</w:t>
      </w:r>
      <w:r w:rsidR="00867EEF" w:rsidRPr="006A2206">
        <w:rPr>
          <w:rFonts w:ascii="Times New Roman" w:hAnsi="Times New Roman" w:cs="Times New Roman"/>
          <w:sz w:val="20"/>
          <w:szCs w:val="20"/>
          <w:lang w:val="en-IE"/>
        </w:rPr>
        <w:t xml:space="preserve"> The trends are somewhat fluctuating, but there appears to be an overall increase in moderate divergence</w:t>
      </w:r>
      <w:r w:rsidR="00867EEF">
        <w:rPr>
          <w:rFonts w:ascii="Times New Roman" w:hAnsi="Times New Roman" w:cs="Times New Roman"/>
          <w:sz w:val="20"/>
          <w:szCs w:val="20"/>
          <w:lang w:val="en-IE"/>
        </w:rPr>
        <w:t xml:space="preserve">, indicating an increase in polarization </w:t>
      </w:r>
      <w:r w:rsidR="009D2B82">
        <w:rPr>
          <w:rFonts w:ascii="Times New Roman" w:hAnsi="Times New Roman" w:cs="Times New Roman"/>
          <w:sz w:val="20"/>
          <w:szCs w:val="20"/>
          <w:lang w:val="en-IE"/>
        </w:rPr>
        <w:t>between</w:t>
      </w:r>
      <w:r w:rsidR="00867EEF">
        <w:rPr>
          <w:rFonts w:ascii="Times New Roman" w:hAnsi="Times New Roman" w:cs="Times New Roman"/>
          <w:sz w:val="20"/>
          <w:szCs w:val="20"/>
          <w:lang w:val="en-IE"/>
        </w:rPr>
        <w:t xml:space="preserve"> the two moderate groups.</w:t>
      </w:r>
      <w:r w:rsidR="00A779C8">
        <w:rPr>
          <w:rFonts w:ascii="Times New Roman" w:hAnsi="Times New Roman" w:cs="Times New Roman"/>
          <w:sz w:val="20"/>
          <w:szCs w:val="20"/>
          <w:lang w:val="en-IE"/>
        </w:rPr>
        <w:t xml:space="preserve"> </w:t>
      </w:r>
      <w:r w:rsidRPr="006A2206">
        <w:rPr>
          <w:rStyle w:val="Fett"/>
          <w:rFonts w:ascii="Times New Roman" w:hAnsi="Times New Roman" w:cs="Times New Roman"/>
          <w:b w:val="0"/>
          <w:bCs w:val="0"/>
          <w:sz w:val="20"/>
          <w:szCs w:val="20"/>
          <w:u w:val="single"/>
          <w:lang w:val="en-IE"/>
        </w:rPr>
        <w:t>Moderate group consensus:</w:t>
      </w:r>
      <w:r w:rsidRPr="006A2206">
        <w:rPr>
          <w:rFonts w:ascii="Times New Roman" w:hAnsi="Times New Roman" w:cs="Times New Roman"/>
          <w:sz w:val="20"/>
          <w:szCs w:val="20"/>
          <w:lang w:val="en-IE"/>
        </w:rPr>
        <w:t xml:space="preserve"> </w:t>
      </w:r>
      <w:r w:rsidR="0098247C">
        <w:rPr>
          <w:rFonts w:ascii="Times New Roman" w:hAnsi="Times New Roman" w:cs="Times New Roman"/>
          <w:sz w:val="20"/>
          <w:szCs w:val="20"/>
          <w:lang w:val="en-IE"/>
        </w:rPr>
        <w:t xml:space="preserve">Assesses </w:t>
      </w:r>
      <w:r w:rsidRPr="006A2206">
        <w:rPr>
          <w:rFonts w:ascii="Times New Roman" w:hAnsi="Times New Roman" w:cs="Times New Roman"/>
          <w:sz w:val="20"/>
          <w:szCs w:val="20"/>
          <w:lang w:val="en-IE"/>
        </w:rPr>
        <w:t xml:space="preserve">the level of agreement </w:t>
      </w:r>
      <w:r w:rsidR="00867EEF">
        <w:rPr>
          <w:rFonts w:ascii="Times New Roman" w:hAnsi="Times New Roman" w:cs="Times New Roman"/>
          <w:sz w:val="20"/>
          <w:szCs w:val="20"/>
          <w:lang w:val="en-IE"/>
        </w:rPr>
        <w:t>within the two moderate groups</w:t>
      </w:r>
      <w:r w:rsidRPr="006A2206">
        <w:rPr>
          <w:rFonts w:ascii="Times New Roman" w:hAnsi="Times New Roman" w:cs="Times New Roman"/>
          <w:sz w:val="20"/>
          <w:szCs w:val="20"/>
          <w:lang w:val="en-IE"/>
        </w:rPr>
        <w:t>.</w:t>
      </w:r>
      <w:r w:rsidR="00A779C8">
        <w:rPr>
          <w:rFonts w:ascii="Times New Roman" w:hAnsi="Times New Roman" w:cs="Times New Roman"/>
          <w:sz w:val="20"/>
          <w:szCs w:val="20"/>
          <w:lang w:val="en-IE"/>
        </w:rPr>
        <w:t xml:space="preserve"> </w:t>
      </w:r>
      <w:r w:rsidRPr="006A2206">
        <w:rPr>
          <w:rFonts w:ascii="Times New Roman" w:hAnsi="Times New Roman" w:cs="Times New Roman"/>
          <w:sz w:val="20"/>
          <w:szCs w:val="20"/>
          <w:lang w:val="en-IE"/>
        </w:rPr>
        <w:t xml:space="preserve">The trends show a general decrease, implying that even among those with moderate views, there might be </w:t>
      </w:r>
      <w:r w:rsidR="00FD4B2B">
        <w:rPr>
          <w:rFonts w:ascii="Times New Roman" w:hAnsi="Times New Roman" w:cs="Times New Roman"/>
          <w:sz w:val="20"/>
          <w:szCs w:val="20"/>
          <w:lang w:val="en-IE"/>
        </w:rPr>
        <w:t>a decrease in</w:t>
      </w:r>
      <w:r w:rsidRPr="006A2206">
        <w:rPr>
          <w:rFonts w:ascii="Times New Roman" w:hAnsi="Times New Roman" w:cs="Times New Roman"/>
          <w:sz w:val="20"/>
          <w:szCs w:val="20"/>
          <w:lang w:val="en-IE"/>
        </w:rPr>
        <w:t xml:space="preserve"> internal </w:t>
      </w:r>
      <w:r w:rsidR="00A779C8">
        <w:rPr>
          <w:rFonts w:ascii="Times New Roman" w:hAnsi="Times New Roman" w:cs="Times New Roman"/>
          <w:sz w:val="20"/>
          <w:szCs w:val="20"/>
          <w:lang w:val="en-IE"/>
        </w:rPr>
        <w:t>consensus</w:t>
      </w:r>
      <w:r w:rsidRPr="006A2206">
        <w:rPr>
          <w:rFonts w:ascii="Times New Roman" w:hAnsi="Times New Roman" w:cs="Times New Roman"/>
          <w:sz w:val="20"/>
          <w:szCs w:val="20"/>
          <w:lang w:val="en-IE"/>
        </w:rPr>
        <w:t>.</w:t>
      </w:r>
      <w:r w:rsidR="00A779C8">
        <w:rPr>
          <w:rFonts w:ascii="Times New Roman" w:hAnsi="Times New Roman" w:cs="Times New Roman"/>
          <w:sz w:val="20"/>
          <w:szCs w:val="20"/>
          <w:lang w:val="en-IE"/>
        </w:rPr>
        <w:t xml:space="preserve"> </w:t>
      </w:r>
      <w:r w:rsidR="00A779C8" w:rsidRPr="00A779C8">
        <w:rPr>
          <w:rFonts w:ascii="Times New Roman" w:hAnsi="Times New Roman" w:cs="Times New Roman"/>
          <w:sz w:val="20"/>
          <w:szCs w:val="20"/>
          <w:u w:val="single"/>
          <w:lang w:val="en-IE"/>
        </w:rPr>
        <w:t>Moderate size parity</w:t>
      </w:r>
      <w:r w:rsidR="00A779C8">
        <w:rPr>
          <w:rFonts w:ascii="Times New Roman" w:hAnsi="Times New Roman" w:cs="Times New Roman"/>
          <w:sz w:val="20"/>
          <w:szCs w:val="20"/>
          <w:u w:val="single"/>
          <w:lang w:val="en-IE"/>
        </w:rPr>
        <w:t>:</w:t>
      </w:r>
      <w:r w:rsidR="00A779C8" w:rsidRPr="00A779C8">
        <w:rPr>
          <w:rFonts w:ascii="Times New Roman" w:hAnsi="Times New Roman" w:cs="Times New Roman"/>
          <w:sz w:val="20"/>
          <w:szCs w:val="20"/>
          <w:lang w:val="en-IE"/>
        </w:rPr>
        <w:t xml:space="preserve"> </w:t>
      </w:r>
      <w:r w:rsidR="00A779C8">
        <w:rPr>
          <w:rFonts w:ascii="Times New Roman" w:hAnsi="Times New Roman" w:cs="Times New Roman"/>
          <w:sz w:val="20"/>
          <w:szCs w:val="20"/>
          <w:lang w:val="en-IE"/>
        </w:rPr>
        <w:t>Captures</w:t>
      </w:r>
      <w:r w:rsidR="00A779C8" w:rsidRPr="00A779C8">
        <w:rPr>
          <w:rFonts w:ascii="Times New Roman" w:hAnsi="Times New Roman" w:cs="Times New Roman"/>
          <w:sz w:val="20"/>
          <w:szCs w:val="20"/>
          <w:lang w:val="en-IE"/>
        </w:rPr>
        <w:t xml:space="preserve"> the ratio of the smaller to the larger group holding moderate opinions</w:t>
      </w:r>
      <w:r w:rsidR="00A779C8">
        <w:rPr>
          <w:rFonts w:ascii="Times New Roman" w:hAnsi="Times New Roman" w:cs="Times New Roman"/>
          <w:sz w:val="20"/>
          <w:szCs w:val="20"/>
          <w:lang w:val="en-IE"/>
        </w:rPr>
        <w:t>.</w:t>
      </w:r>
      <w:r w:rsidR="00FD4B2B">
        <w:rPr>
          <w:rFonts w:ascii="Times New Roman" w:hAnsi="Times New Roman" w:cs="Times New Roman"/>
          <w:sz w:val="20"/>
          <w:szCs w:val="20"/>
          <w:lang w:val="en-IE"/>
        </w:rPr>
        <w:t xml:space="preserve"> Here, results are fluctuating heavily, making the result hard to interpret.</w:t>
      </w:r>
      <w:r w:rsidR="00A779C8">
        <w:rPr>
          <w:rFonts w:ascii="Times New Roman" w:hAnsi="Times New Roman" w:cs="Times New Roman"/>
          <w:sz w:val="20"/>
          <w:szCs w:val="20"/>
          <w:lang w:val="en-IE"/>
        </w:rPr>
        <w:t xml:space="preserve"> </w:t>
      </w:r>
      <w:r w:rsidRPr="006A2206">
        <w:rPr>
          <w:rStyle w:val="Fett"/>
          <w:rFonts w:ascii="Times New Roman" w:hAnsi="Times New Roman" w:cs="Times New Roman"/>
          <w:b w:val="0"/>
          <w:bCs w:val="0"/>
          <w:sz w:val="20"/>
          <w:szCs w:val="20"/>
          <w:u w:val="single"/>
          <w:lang w:val="en-IE"/>
        </w:rPr>
        <w:t>Non-neutrality:</w:t>
      </w:r>
      <w:r w:rsidR="00FD4B2B" w:rsidRPr="00FD4B2B">
        <w:rPr>
          <w:rStyle w:val="Fett"/>
          <w:rFonts w:ascii="Times New Roman" w:hAnsi="Times New Roman" w:cs="Times New Roman"/>
          <w:b w:val="0"/>
          <w:bCs w:val="0"/>
          <w:sz w:val="20"/>
          <w:szCs w:val="20"/>
          <w:lang w:val="en-IE"/>
        </w:rPr>
        <w:t xml:space="preserve"> D</w:t>
      </w:r>
      <w:r w:rsidRPr="006A2206">
        <w:rPr>
          <w:rFonts w:ascii="Times New Roman" w:hAnsi="Times New Roman" w:cs="Times New Roman"/>
          <w:sz w:val="20"/>
          <w:szCs w:val="20"/>
          <w:lang w:val="en-IE"/>
        </w:rPr>
        <w:t xml:space="preserve">irectly measures the prevalence of non-neutral opinions. Higher values indicate a larger proportion of the population holding either positive or negative views on immigration. All three </w:t>
      </w:r>
      <w:r w:rsidR="00014C0B">
        <w:rPr>
          <w:rFonts w:ascii="Times New Roman" w:hAnsi="Times New Roman" w:cs="Times New Roman"/>
          <w:sz w:val="20"/>
          <w:szCs w:val="20"/>
          <w:lang w:val="en-IE"/>
        </w:rPr>
        <w:t>variable</w:t>
      </w:r>
      <w:r w:rsidRPr="006A2206">
        <w:rPr>
          <w:rFonts w:ascii="Times New Roman" w:hAnsi="Times New Roman" w:cs="Times New Roman"/>
          <w:sz w:val="20"/>
          <w:szCs w:val="20"/>
          <w:lang w:val="en-IE"/>
        </w:rPr>
        <w:t>s show a clear upward trend, especially after 2015, strongly suggesting a significant increase in the proportion of Europeans holding non-neutral opinions on immigration.</w:t>
      </w:r>
    </w:p>
    <w:p w14:paraId="597169D4" w14:textId="77777777" w:rsidR="00E26D4D" w:rsidRDefault="00E26D4D" w:rsidP="004B2F81">
      <w:pPr>
        <w:spacing w:line="360" w:lineRule="auto"/>
        <w:rPr>
          <w:rFonts w:ascii="Times New Roman" w:hAnsi="Times New Roman" w:cs="Times New Roman"/>
          <w:sz w:val="24"/>
          <w:szCs w:val="24"/>
          <w:lang w:val="en-IE"/>
        </w:rPr>
      </w:pPr>
    </w:p>
    <w:p w14:paraId="67392547" w14:textId="77777777" w:rsidR="00E26D4D" w:rsidRDefault="00E26D4D" w:rsidP="004B2F81">
      <w:pPr>
        <w:spacing w:line="360" w:lineRule="auto"/>
        <w:rPr>
          <w:rFonts w:ascii="Times New Roman" w:hAnsi="Times New Roman" w:cs="Times New Roman"/>
          <w:sz w:val="24"/>
          <w:szCs w:val="24"/>
          <w:lang w:val="en-IE"/>
        </w:rPr>
      </w:pPr>
    </w:p>
    <w:p w14:paraId="49C8E7BA" w14:textId="77777777" w:rsidR="00E26D4D" w:rsidRDefault="00E26D4D" w:rsidP="004B2F81">
      <w:pPr>
        <w:spacing w:line="360" w:lineRule="auto"/>
        <w:rPr>
          <w:rFonts w:ascii="Times New Roman" w:hAnsi="Times New Roman" w:cs="Times New Roman"/>
          <w:sz w:val="24"/>
          <w:szCs w:val="24"/>
          <w:lang w:val="en-IE"/>
        </w:rPr>
      </w:pPr>
    </w:p>
    <w:p w14:paraId="1D477199" w14:textId="77777777" w:rsidR="00E26D4D" w:rsidRDefault="00E26D4D" w:rsidP="004B2F81">
      <w:pPr>
        <w:spacing w:line="360" w:lineRule="auto"/>
        <w:rPr>
          <w:rFonts w:ascii="Times New Roman" w:hAnsi="Times New Roman" w:cs="Times New Roman"/>
          <w:sz w:val="24"/>
          <w:szCs w:val="24"/>
          <w:lang w:val="en-IE"/>
        </w:rPr>
      </w:pPr>
    </w:p>
    <w:p w14:paraId="4BF540EA" w14:textId="77777777" w:rsidR="00E26D4D" w:rsidRDefault="00E26D4D" w:rsidP="004B2F81">
      <w:pPr>
        <w:spacing w:line="360" w:lineRule="auto"/>
        <w:rPr>
          <w:rFonts w:ascii="Times New Roman" w:hAnsi="Times New Roman" w:cs="Times New Roman"/>
          <w:sz w:val="24"/>
          <w:szCs w:val="24"/>
          <w:lang w:val="en-IE"/>
        </w:rPr>
      </w:pPr>
    </w:p>
    <w:p w14:paraId="23235D59" w14:textId="58DDB1A7" w:rsidR="004B2F81" w:rsidRPr="004B2F81" w:rsidRDefault="004B2F81" w:rsidP="004B2F81">
      <w:pPr>
        <w:spacing w:line="360" w:lineRule="auto"/>
        <w:rPr>
          <w:rFonts w:ascii="Times New Roman" w:hAnsi="Times New Roman" w:cs="Times New Roman"/>
          <w:sz w:val="24"/>
          <w:szCs w:val="24"/>
          <w:lang w:val="en-IE"/>
        </w:rPr>
      </w:pPr>
      <w:r w:rsidRPr="004B2F81">
        <w:rPr>
          <w:rFonts w:ascii="Times New Roman" w:hAnsi="Times New Roman" w:cs="Times New Roman"/>
          <w:sz w:val="24"/>
          <w:szCs w:val="24"/>
          <w:lang w:val="en-IE"/>
        </w:rPr>
        <w:lastRenderedPageBreak/>
        <w:t>While the aggregated European data provide</w:t>
      </w:r>
      <w:r>
        <w:rPr>
          <w:rFonts w:ascii="Times New Roman" w:hAnsi="Times New Roman" w:cs="Times New Roman"/>
          <w:sz w:val="24"/>
          <w:szCs w:val="24"/>
          <w:lang w:val="en-IE"/>
        </w:rPr>
        <w:t>d</w:t>
      </w:r>
      <w:r w:rsidRPr="004B2F81">
        <w:rPr>
          <w:rFonts w:ascii="Times New Roman" w:hAnsi="Times New Roman" w:cs="Times New Roman"/>
          <w:sz w:val="24"/>
          <w:szCs w:val="24"/>
          <w:lang w:val="en-IE"/>
        </w:rPr>
        <w:t xml:space="preserve"> a valuable initial assessment, significant intra-European variation necessitate</w:t>
      </w:r>
      <w:r>
        <w:rPr>
          <w:rFonts w:ascii="Times New Roman" w:hAnsi="Times New Roman" w:cs="Times New Roman"/>
          <w:sz w:val="24"/>
          <w:szCs w:val="24"/>
          <w:lang w:val="en-IE"/>
        </w:rPr>
        <w:t>d</w:t>
      </w:r>
      <w:r w:rsidRPr="004B2F81">
        <w:rPr>
          <w:rFonts w:ascii="Times New Roman" w:hAnsi="Times New Roman" w:cs="Times New Roman"/>
          <w:sz w:val="24"/>
          <w:szCs w:val="24"/>
          <w:lang w:val="en-IE"/>
        </w:rPr>
        <w:t xml:space="preserve"> a more focused analysis. This section addresse</w:t>
      </w:r>
      <w:r>
        <w:rPr>
          <w:rFonts w:ascii="Times New Roman" w:hAnsi="Times New Roman" w:cs="Times New Roman"/>
          <w:sz w:val="24"/>
          <w:szCs w:val="24"/>
          <w:lang w:val="en-IE"/>
        </w:rPr>
        <w:t>d</w:t>
      </w:r>
      <w:r w:rsidRPr="004B2F81">
        <w:rPr>
          <w:rFonts w:ascii="Times New Roman" w:hAnsi="Times New Roman" w:cs="Times New Roman"/>
          <w:sz w:val="24"/>
          <w:szCs w:val="24"/>
          <w:lang w:val="en-IE"/>
        </w:rPr>
        <w:t xml:space="preserve"> this by examining immigration opinions in Hungary and Germany, two countries that may represent contrasting positions along the spectrum of public sentiment. This focused comparison allow</w:t>
      </w:r>
      <w:r>
        <w:rPr>
          <w:rFonts w:ascii="Times New Roman" w:hAnsi="Times New Roman" w:cs="Times New Roman"/>
          <w:sz w:val="24"/>
          <w:szCs w:val="24"/>
          <w:lang w:val="en-IE"/>
        </w:rPr>
        <w:t>ed</w:t>
      </w:r>
      <w:r w:rsidRPr="004B2F81">
        <w:rPr>
          <w:rFonts w:ascii="Times New Roman" w:hAnsi="Times New Roman" w:cs="Times New Roman"/>
          <w:sz w:val="24"/>
          <w:szCs w:val="24"/>
          <w:lang w:val="en-IE"/>
        </w:rPr>
        <w:t xml:space="preserve"> for the exploration of distinct socio-political contexts that potentially contribute to more polarized or differentiated viewpoints, revealing critical insights obscured by broader averages</w:t>
      </w:r>
      <w:r>
        <w:rPr>
          <w:rFonts w:ascii="Times New Roman" w:hAnsi="Times New Roman" w:cs="Times New Roman"/>
          <w:sz w:val="24"/>
          <w:szCs w:val="24"/>
          <w:lang w:val="en-IE"/>
        </w:rPr>
        <w:t>.</w:t>
      </w:r>
    </w:p>
    <w:p w14:paraId="5B2C481D" w14:textId="1C95351D" w:rsidR="00765DFD" w:rsidRPr="00735ACD" w:rsidRDefault="00735ACD" w:rsidP="00A05286">
      <w:pPr>
        <w:rPr>
          <w:rFonts w:ascii="Times New Roman" w:hAnsi="Times New Roman" w:cs="Times New Roman"/>
          <w:sz w:val="24"/>
          <w:szCs w:val="24"/>
          <w:u w:val="single"/>
          <w:lang w:val="en-IE"/>
        </w:rPr>
      </w:pPr>
      <w:r w:rsidRPr="00735ACD">
        <w:rPr>
          <w:rFonts w:ascii="Times New Roman" w:hAnsi="Times New Roman" w:cs="Times New Roman"/>
          <w:sz w:val="24"/>
          <w:szCs w:val="24"/>
          <w:u w:val="single"/>
          <w:lang w:val="en-IE"/>
        </w:rPr>
        <w:t>Hungary</w:t>
      </w:r>
    </w:p>
    <w:p w14:paraId="53D5579C" w14:textId="1AC82468" w:rsidR="003772BA" w:rsidRDefault="00735ACD" w:rsidP="003772BA">
      <w:pPr>
        <w:spacing w:line="360" w:lineRule="auto"/>
        <w:rPr>
          <w:rFonts w:ascii="Times New Roman" w:hAnsi="Times New Roman" w:cs="Times New Roman"/>
          <w:sz w:val="24"/>
          <w:szCs w:val="24"/>
          <w:lang w:val="en-IE"/>
        </w:rPr>
      </w:pPr>
      <w:r w:rsidRPr="00735ACD">
        <w:rPr>
          <w:rFonts w:ascii="Times New Roman" w:hAnsi="Times New Roman" w:cs="Times New Roman"/>
          <w:sz w:val="24"/>
          <w:szCs w:val="24"/>
          <w:lang w:val="en-IE"/>
        </w:rPr>
        <w:t>Considering Hungary, results strongly suggest that the period around 2015 was a critical turning point for public opinion on immigration. Before this time, average opinions tended to be slightly positive to neutral, with moderate levels of deviation and dispersion. The events around 2015 - the peak of the European migration crisis - appear to have triggered a significant shift: Average opinions turned sharply negative across all three dimensions (economic, cultural, and general impact). Opinions became more polarized, with individuals holding stronger views, both positive and negative, leading to higher average deviation from neutrality and increased dispersion within groups.</w:t>
      </w:r>
      <w:r w:rsidR="00FB2D5E">
        <w:rPr>
          <w:rFonts w:ascii="Times New Roman" w:hAnsi="Times New Roman" w:cs="Times New Roman"/>
          <w:sz w:val="24"/>
          <w:szCs w:val="24"/>
          <w:lang w:val="en-IE"/>
        </w:rPr>
        <w:t xml:space="preserve"> </w:t>
      </w:r>
      <w:r w:rsidRPr="00735ACD">
        <w:rPr>
          <w:rFonts w:ascii="Times New Roman" w:hAnsi="Times New Roman" w:cs="Times New Roman"/>
          <w:sz w:val="24"/>
          <w:szCs w:val="24"/>
          <w:lang w:val="en-IE"/>
        </w:rPr>
        <w:t>Views on the different aspects of immigration became more aligned, as indicated by the increasing explained variance of the first principal component.</w:t>
      </w:r>
      <w:r w:rsidR="00FB2D5E">
        <w:rPr>
          <w:rFonts w:ascii="Times New Roman" w:hAnsi="Times New Roman" w:cs="Times New Roman"/>
          <w:sz w:val="24"/>
          <w:szCs w:val="24"/>
          <w:lang w:val="en-IE"/>
        </w:rPr>
        <w:t xml:space="preserve"> </w:t>
      </w:r>
      <w:r w:rsidRPr="00735ACD">
        <w:rPr>
          <w:rFonts w:ascii="Times New Roman" w:hAnsi="Times New Roman" w:cs="Times New Roman"/>
          <w:sz w:val="24"/>
          <w:szCs w:val="24"/>
          <w:lang w:val="en-IE"/>
        </w:rPr>
        <w:t>While there were some fluctuations in the divergence between groups and the consensus within groups, the overall picture is one of a significant and sustained negative shift in public sentiment towards immigration in Hungary following the 2015 period.</w:t>
      </w:r>
      <w:r w:rsidR="00FB2D5E">
        <w:rPr>
          <w:rFonts w:ascii="Times New Roman" w:hAnsi="Times New Roman" w:cs="Times New Roman"/>
          <w:sz w:val="24"/>
          <w:szCs w:val="24"/>
          <w:lang w:val="en-IE"/>
        </w:rPr>
        <w:t xml:space="preserve"> </w:t>
      </w:r>
      <w:r w:rsidR="003772BA" w:rsidRPr="003772BA">
        <w:rPr>
          <w:rFonts w:ascii="Times New Roman" w:hAnsi="Times New Roman" w:cs="Times New Roman"/>
          <w:sz w:val="24"/>
          <w:szCs w:val="24"/>
          <w:lang w:val="en-IE"/>
        </w:rPr>
        <w:t>Opinions became more extreme, with a larger proportion of the population holding non-neutral views and a greater average deviation from neutrality</w:t>
      </w:r>
      <w:r w:rsidR="00FB2D5E">
        <w:rPr>
          <w:rFonts w:ascii="Times New Roman" w:hAnsi="Times New Roman" w:cs="Times New Roman"/>
          <w:sz w:val="24"/>
          <w:szCs w:val="24"/>
          <w:lang w:val="en-IE"/>
        </w:rPr>
        <w:t>, indicating polarization. Parallel to that, we found a s</w:t>
      </w:r>
      <w:r w:rsidR="003772BA" w:rsidRPr="003772BA">
        <w:rPr>
          <w:rFonts w:ascii="Times New Roman" w:hAnsi="Times New Roman" w:cs="Times New Roman"/>
          <w:sz w:val="24"/>
          <w:szCs w:val="24"/>
          <w:lang w:val="en-IE"/>
        </w:rPr>
        <w:t>hift towards negative sentiment</w:t>
      </w:r>
      <w:r w:rsidR="00FB2D5E">
        <w:rPr>
          <w:rFonts w:ascii="Times New Roman" w:hAnsi="Times New Roman" w:cs="Times New Roman"/>
          <w:sz w:val="24"/>
          <w:szCs w:val="24"/>
          <w:lang w:val="en-IE"/>
        </w:rPr>
        <w:t>, as</w:t>
      </w:r>
      <w:r w:rsidR="003772BA" w:rsidRPr="003772BA">
        <w:rPr>
          <w:rFonts w:ascii="Times New Roman" w:hAnsi="Times New Roman" w:cs="Times New Roman"/>
          <w:sz w:val="24"/>
          <w:szCs w:val="24"/>
          <w:lang w:val="en-IE"/>
        </w:rPr>
        <w:t xml:space="preserve"> </w:t>
      </w:r>
      <w:r w:rsidR="00FB2D5E">
        <w:rPr>
          <w:rFonts w:ascii="Times New Roman" w:hAnsi="Times New Roman" w:cs="Times New Roman"/>
          <w:sz w:val="24"/>
          <w:szCs w:val="24"/>
          <w:lang w:val="en-IE"/>
        </w:rPr>
        <w:t>t</w:t>
      </w:r>
      <w:r w:rsidR="003772BA" w:rsidRPr="003772BA">
        <w:rPr>
          <w:rFonts w:ascii="Times New Roman" w:hAnsi="Times New Roman" w:cs="Times New Roman"/>
          <w:sz w:val="24"/>
          <w:szCs w:val="24"/>
          <w:lang w:val="en-IE"/>
        </w:rPr>
        <w:t>he average opinion on all three measured aspects of immigration became more negative.</w:t>
      </w:r>
      <w:r w:rsidR="00FB2D5E">
        <w:rPr>
          <w:rFonts w:ascii="Times New Roman" w:hAnsi="Times New Roman" w:cs="Times New Roman"/>
          <w:sz w:val="24"/>
          <w:szCs w:val="24"/>
          <w:lang w:val="en-IE"/>
        </w:rPr>
        <w:t xml:space="preserve"> Additionally, we found a g</w:t>
      </w:r>
      <w:r w:rsidR="003772BA" w:rsidRPr="003772BA">
        <w:rPr>
          <w:rFonts w:ascii="Times New Roman" w:hAnsi="Times New Roman" w:cs="Times New Roman"/>
          <w:sz w:val="24"/>
          <w:szCs w:val="24"/>
          <w:lang w:val="en-IE"/>
        </w:rPr>
        <w:t>rowing divergence between moderate groups: The gap between those with moderately accepting and moderately opposing views widened.</w:t>
      </w:r>
      <w:r w:rsidR="00FB2D5E">
        <w:rPr>
          <w:rFonts w:ascii="Times New Roman" w:hAnsi="Times New Roman" w:cs="Times New Roman"/>
          <w:sz w:val="24"/>
          <w:szCs w:val="24"/>
          <w:lang w:val="en-IE"/>
        </w:rPr>
        <w:t xml:space="preserve"> Also,</w:t>
      </w:r>
      <w:r w:rsidR="003772BA" w:rsidRPr="003772BA">
        <w:rPr>
          <w:rFonts w:ascii="Times New Roman" w:hAnsi="Times New Roman" w:cs="Times New Roman"/>
          <w:sz w:val="24"/>
          <w:szCs w:val="24"/>
          <w:lang w:val="en-IE"/>
        </w:rPr>
        <w:t xml:space="preserve"> The relative size of the moderately opposing group appears to have increased.</w:t>
      </w:r>
      <w:r w:rsidR="00FB2D5E">
        <w:rPr>
          <w:rFonts w:ascii="Times New Roman" w:hAnsi="Times New Roman" w:cs="Times New Roman"/>
          <w:sz w:val="24"/>
          <w:szCs w:val="24"/>
          <w:lang w:val="en-IE"/>
        </w:rPr>
        <w:t xml:space="preserve"> Also, i</w:t>
      </w:r>
      <w:r w:rsidR="003772BA" w:rsidRPr="003772BA">
        <w:rPr>
          <w:rFonts w:ascii="Times New Roman" w:hAnsi="Times New Roman" w:cs="Times New Roman"/>
          <w:sz w:val="24"/>
          <w:szCs w:val="24"/>
          <w:lang w:val="en-IE"/>
        </w:rPr>
        <w:t>ncreased alignment of opinions</w:t>
      </w:r>
      <w:r w:rsidR="00FB2D5E">
        <w:rPr>
          <w:rFonts w:ascii="Times New Roman" w:hAnsi="Times New Roman" w:cs="Times New Roman"/>
          <w:sz w:val="24"/>
          <w:szCs w:val="24"/>
          <w:lang w:val="en-IE"/>
        </w:rPr>
        <w:t xml:space="preserve"> was found as v</w:t>
      </w:r>
      <w:r w:rsidR="003772BA" w:rsidRPr="003772BA">
        <w:rPr>
          <w:rFonts w:ascii="Times New Roman" w:hAnsi="Times New Roman" w:cs="Times New Roman"/>
          <w:sz w:val="24"/>
          <w:szCs w:val="24"/>
          <w:lang w:val="en-IE"/>
        </w:rPr>
        <w:t xml:space="preserve">iews on the economic, cultural, and societal impacts of immigration became more </w:t>
      </w:r>
      <w:r w:rsidR="00FB2D5E">
        <w:rPr>
          <w:rFonts w:ascii="Times New Roman" w:hAnsi="Times New Roman" w:cs="Times New Roman"/>
          <w:sz w:val="24"/>
          <w:szCs w:val="24"/>
          <w:lang w:val="en-IE"/>
        </w:rPr>
        <w:t xml:space="preserve">congruent. </w:t>
      </w:r>
      <w:r w:rsidR="003772BA" w:rsidRPr="003772BA">
        <w:rPr>
          <w:rFonts w:ascii="Times New Roman" w:hAnsi="Times New Roman" w:cs="Times New Roman"/>
          <w:sz w:val="24"/>
          <w:szCs w:val="24"/>
          <w:lang w:val="en-IE"/>
        </w:rPr>
        <w:t>In summary, the refugee crisis seems to have acted as a polarizing event in Hungary, leading to more negative, less neutral, and more divergent opinions on the various facets of immigration. The increased explained variance in the first principal component suggests that attitudes towards immigration became more unidimensional and potentially more strongly linked to a general stance for or against it.</w:t>
      </w:r>
    </w:p>
    <w:p w14:paraId="52F0CBD3" w14:textId="3D4871E4" w:rsidR="005C4EAA" w:rsidRDefault="005C4EAA" w:rsidP="00735ACD">
      <w:pPr>
        <w:spacing w:line="360" w:lineRule="auto"/>
        <w:rPr>
          <w:rFonts w:ascii="Times New Roman" w:hAnsi="Times New Roman" w:cs="Times New Roman"/>
          <w:sz w:val="24"/>
          <w:szCs w:val="24"/>
          <w:lang w:val="en-IE"/>
        </w:rPr>
      </w:pPr>
      <w:r>
        <w:rPr>
          <w:noProof/>
        </w:rPr>
        <w:lastRenderedPageBreak/>
        <w:drawing>
          <wp:inline distT="0" distB="0" distL="0" distR="0" wp14:anchorId="6E555480" wp14:editId="78913424">
            <wp:extent cx="5491686" cy="2423194"/>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506104" cy="2429556"/>
                    </a:xfrm>
                    <a:prstGeom prst="rect">
                      <a:avLst/>
                    </a:prstGeom>
                    <a:noFill/>
                    <a:ln>
                      <a:noFill/>
                    </a:ln>
                  </pic:spPr>
                </pic:pic>
              </a:graphicData>
            </a:graphic>
          </wp:inline>
        </w:drawing>
      </w:r>
    </w:p>
    <w:p w14:paraId="7BFEDF63" w14:textId="5F8ED23F" w:rsidR="003772BA" w:rsidRDefault="00303C70" w:rsidP="0050595A">
      <w:pPr>
        <w:spacing w:line="240" w:lineRule="auto"/>
        <w:rPr>
          <w:rFonts w:ascii="Times New Roman" w:hAnsi="Times New Roman" w:cs="Times New Roman"/>
          <w:sz w:val="20"/>
          <w:szCs w:val="20"/>
          <w:lang w:val="en-IE"/>
        </w:rPr>
      </w:pPr>
      <w:r w:rsidRPr="006A2206">
        <w:rPr>
          <w:rFonts w:ascii="Times New Roman" w:hAnsi="Times New Roman" w:cs="Times New Roman"/>
          <w:b/>
          <w:bCs/>
          <w:sz w:val="20"/>
          <w:szCs w:val="20"/>
          <w:lang w:val="en-IE"/>
        </w:rPr>
        <w:t>Fig 3.xxx</w:t>
      </w:r>
      <w:r>
        <w:rPr>
          <w:rFonts w:ascii="Times New Roman" w:hAnsi="Times New Roman" w:cs="Times New Roman"/>
          <w:b/>
          <w:bCs/>
          <w:sz w:val="20"/>
          <w:szCs w:val="20"/>
          <w:lang w:val="en-IE"/>
        </w:rPr>
        <w:t xml:space="preserve"> </w:t>
      </w:r>
      <w:r w:rsidRPr="00867EEF">
        <w:rPr>
          <w:rFonts w:ascii="Times New Roman" w:hAnsi="Times New Roman" w:cs="Times New Roman"/>
          <w:sz w:val="20"/>
          <w:szCs w:val="20"/>
          <w:lang w:val="en-IE"/>
        </w:rPr>
        <w:t>The</w:t>
      </w:r>
      <w:r>
        <w:rPr>
          <w:rFonts w:ascii="Times New Roman" w:hAnsi="Times New Roman" w:cs="Times New Roman"/>
          <w:sz w:val="20"/>
          <w:szCs w:val="20"/>
          <w:lang w:val="en-IE"/>
        </w:rPr>
        <w:t xml:space="preserve"> seven</w:t>
      </w:r>
      <w:r w:rsidRPr="00867EEF">
        <w:rPr>
          <w:rFonts w:ascii="Times New Roman" w:hAnsi="Times New Roman" w:cs="Times New Roman"/>
          <w:sz w:val="20"/>
          <w:szCs w:val="20"/>
          <w:lang w:val="en-IE"/>
        </w:rPr>
        <w:t xml:space="preserve"> aspects of polarization</w:t>
      </w:r>
      <w:r>
        <w:rPr>
          <w:rFonts w:ascii="Times New Roman" w:hAnsi="Times New Roman" w:cs="Times New Roman"/>
          <w:sz w:val="20"/>
          <w:szCs w:val="20"/>
          <w:lang w:val="en-IE"/>
        </w:rPr>
        <w:t xml:space="preserve"> and the average opinion over time for Hungary. </w:t>
      </w:r>
      <w:r w:rsidR="003772BA" w:rsidRPr="003772BA">
        <w:rPr>
          <w:rFonts w:ascii="Times New Roman" w:hAnsi="Times New Roman" w:cs="Times New Roman"/>
          <w:sz w:val="20"/>
          <w:szCs w:val="20"/>
          <w:u w:val="single"/>
          <w:lang w:val="en-IE"/>
        </w:rPr>
        <w:t>Avg. deviation from neutrality</w:t>
      </w:r>
      <w:r w:rsidR="003772BA" w:rsidRPr="003772BA">
        <w:rPr>
          <w:rFonts w:ascii="Times New Roman" w:hAnsi="Times New Roman" w:cs="Times New Roman"/>
          <w:sz w:val="20"/>
          <w:szCs w:val="20"/>
          <w:lang w:val="en-IE"/>
        </w:rPr>
        <w:t xml:space="preserve">: </w:t>
      </w:r>
      <w:r w:rsidR="003772BA">
        <w:rPr>
          <w:rFonts w:ascii="Times New Roman" w:hAnsi="Times New Roman" w:cs="Times New Roman"/>
          <w:sz w:val="20"/>
          <w:szCs w:val="20"/>
          <w:lang w:val="en-IE"/>
        </w:rPr>
        <w:t>S</w:t>
      </w:r>
      <w:r w:rsidR="003772BA" w:rsidRPr="003772BA">
        <w:rPr>
          <w:rFonts w:ascii="Times New Roman" w:hAnsi="Times New Roman" w:cs="Times New Roman"/>
          <w:sz w:val="20"/>
          <w:szCs w:val="20"/>
          <w:lang w:val="en-IE"/>
        </w:rPr>
        <w:t xml:space="preserve">hows how far, on average, opinions are from the neutral midpoint. </w:t>
      </w:r>
      <w:r w:rsidR="003772BA">
        <w:rPr>
          <w:rFonts w:ascii="Times New Roman" w:hAnsi="Times New Roman" w:cs="Times New Roman"/>
          <w:sz w:val="20"/>
          <w:szCs w:val="20"/>
          <w:lang w:val="en-IE"/>
        </w:rPr>
        <w:t>Results indicate</w:t>
      </w:r>
      <w:r w:rsidR="003772BA" w:rsidRPr="003772BA">
        <w:rPr>
          <w:rFonts w:ascii="Times New Roman" w:hAnsi="Times New Roman" w:cs="Times New Roman"/>
          <w:sz w:val="20"/>
          <w:szCs w:val="20"/>
          <w:lang w:val="en-IE"/>
        </w:rPr>
        <w:t xml:space="preserve"> a general trend of increasing deviation from neutrality across all three aspects of immigration, particularly after 2015. This suggests that opinions became less neutral and more strongly held in either the positive or negative direction following the refugee crisis. The economic impact (red line) shows a notable spike in deviation around 2015 and remains relatively high.</w:t>
      </w:r>
      <w:r w:rsidR="003772BA">
        <w:rPr>
          <w:rFonts w:ascii="Times New Roman" w:hAnsi="Times New Roman" w:cs="Times New Roman"/>
          <w:sz w:val="20"/>
          <w:szCs w:val="20"/>
          <w:lang w:val="en-IE"/>
        </w:rPr>
        <w:t xml:space="preserve"> </w:t>
      </w:r>
      <w:r w:rsidR="003772BA" w:rsidRPr="003772BA">
        <w:rPr>
          <w:rFonts w:ascii="Times New Roman" w:hAnsi="Times New Roman" w:cs="Times New Roman"/>
          <w:sz w:val="20"/>
          <w:szCs w:val="20"/>
          <w:u w:val="single"/>
          <w:lang w:val="en-IE"/>
        </w:rPr>
        <w:t>Dispersion</w:t>
      </w:r>
      <w:r w:rsidR="003772BA" w:rsidRPr="003772BA">
        <w:rPr>
          <w:rFonts w:ascii="Times New Roman" w:hAnsi="Times New Roman" w:cs="Times New Roman"/>
          <w:sz w:val="20"/>
          <w:szCs w:val="20"/>
          <w:lang w:val="en-IE"/>
        </w:rPr>
        <w:t>: This indicates the spread of opinions within the population. Higher dispersion means a wider range of views. The plot shows a fluctuating pattern, but generally, dispersion seems to increase or remain at a higher level after 2015, suggesting that the refugee crisis might have led to a broader spectrum of opinions on immigration.</w:t>
      </w:r>
      <w:r w:rsidR="003772BA">
        <w:rPr>
          <w:rFonts w:ascii="Times New Roman" w:hAnsi="Times New Roman" w:cs="Times New Roman"/>
          <w:sz w:val="20"/>
          <w:szCs w:val="20"/>
          <w:lang w:val="en-IE"/>
        </w:rPr>
        <w:t xml:space="preserve"> </w:t>
      </w:r>
      <w:r w:rsidR="003772BA" w:rsidRPr="003772BA">
        <w:rPr>
          <w:rFonts w:ascii="Times New Roman" w:hAnsi="Times New Roman" w:cs="Times New Roman"/>
          <w:sz w:val="20"/>
          <w:szCs w:val="20"/>
          <w:u w:val="single"/>
          <w:lang w:val="en-IE"/>
        </w:rPr>
        <w:t>Expl. variance (PC1):</w:t>
      </w:r>
      <w:r w:rsidR="003772BA" w:rsidRPr="003772BA">
        <w:rPr>
          <w:rFonts w:ascii="Times New Roman" w:hAnsi="Times New Roman" w:cs="Times New Roman"/>
          <w:sz w:val="20"/>
          <w:szCs w:val="20"/>
          <w:lang w:val="en-IE"/>
        </w:rPr>
        <w:t xml:space="preserve"> The explained variance of the first principal component from a PCA combining the three immigration aspects shows a clear upward trend, especially after 2015. This suggests that a single underlying dimension (</w:t>
      </w:r>
      <w:r w:rsidR="003772BA">
        <w:rPr>
          <w:rFonts w:ascii="Times New Roman" w:hAnsi="Times New Roman" w:cs="Times New Roman"/>
          <w:sz w:val="20"/>
          <w:szCs w:val="20"/>
          <w:lang w:val="en-IE"/>
        </w:rPr>
        <w:t xml:space="preserve">the </w:t>
      </w:r>
      <w:r w:rsidR="003772BA" w:rsidRPr="003772BA">
        <w:rPr>
          <w:rFonts w:ascii="Times New Roman" w:hAnsi="Times New Roman" w:cs="Times New Roman"/>
          <w:sz w:val="20"/>
          <w:szCs w:val="20"/>
          <w:lang w:val="en-IE"/>
        </w:rPr>
        <w:t>general attitude towards immigration) became increasingly dominant in explaining the variation in opinions across the three measured aspects. In simpler terms, opinions on the economic, cultural, and societal impacts of immigration became more aligned.</w:t>
      </w:r>
      <w:r w:rsidR="003772BA">
        <w:rPr>
          <w:rFonts w:ascii="Times New Roman" w:hAnsi="Times New Roman" w:cs="Times New Roman"/>
          <w:sz w:val="20"/>
          <w:szCs w:val="20"/>
          <w:lang w:val="en-IE"/>
        </w:rPr>
        <w:t xml:space="preserve"> </w:t>
      </w:r>
      <w:r w:rsidR="003772BA" w:rsidRPr="003772BA">
        <w:rPr>
          <w:rFonts w:ascii="Times New Roman" w:hAnsi="Times New Roman" w:cs="Times New Roman"/>
          <w:sz w:val="20"/>
          <w:szCs w:val="20"/>
          <w:u w:val="single"/>
          <w:lang w:val="en-IE"/>
        </w:rPr>
        <w:t>Mean opinion</w:t>
      </w:r>
      <w:r w:rsidR="003772BA" w:rsidRPr="003772BA">
        <w:rPr>
          <w:rFonts w:ascii="Times New Roman" w:hAnsi="Times New Roman" w:cs="Times New Roman"/>
          <w:sz w:val="20"/>
          <w:szCs w:val="20"/>
          <w:lang w:val="en-IE"/>
        </w:rPr>
        <w:t>: This displays the average opinion</w:t>
      </w:r>
      <w:r w:rsidR="003772BA">
        <w:rPr>
          <w:rFonts w:ascii="Times New Roman" w:hAnsi="Times New Roman" w:cs="Times New Roman"/>
          <w:sz w:val="20"/>
          <w:szCs w:val="20"/>
          <w:lang w:val="en-IE"/>
        </w:rPr>
        <w:t>.</w:t>
      </w:r>
      <w:r w:rsidR="003772BA" w:rsidRPr="003772BA">
        <w:rPr>
          <w:rFonts w:ascii="Times New Roman" w:hAnsi="Times New Roman" w:cs="Times New Roman"/>
          <w:sz w:val="20"/>
          <w:szCs w:val="20"/>
          <w:lang w:val="en-IE"/>
        </w:rPr>
        <w:t xml:space="preserve">  For all three aspects, the mean opinion generally decreases after 2015, indicating a shift towards more negative average perceptions of immigration following the refugee crisis. The most pronounced negative shift appears in the perception of immigrants making the country a worse place to live (</w:t>
      </w:r>
      <w:r w:rsidR="003772BA">
        <w:rPr>
          <w:rFonts w:ascii="Times New Roman" w:hAnsi="Times New Roman" w:cs="Times New Roman"/>
          <w:sz w:val="20"/>
          <w:szCs w:val="20"/>
          <w:lang w:val="en-IE"/>
        </w:rPr>
        <w:t>green</w:t>
      </w:r>
      <w:r w:rsidR="003772BA" w:rsidRPr="003772BA">
        <w:rPr>
          <w:rFonts w:ascii="Times New Roman" w:hAnsi="Times New Roman" w:cs="Times New Roman"/>
          <w:sz w:val="20"/>
          <w:szCs w:val="20"/>
          <w:lang w:val="en-IE"/>
        </w:rPr>
        <w:t xml:space="preserve"> line).</w:t>
      </w:r>
      <w:r w:rsidR="003772BA">
        <w:rPr>
          <w:rFonts w:ascii="Times New Roman" w:hAnsi="Times New Roman" w:cs="Times New Roman"/>
          <w:sz w:val="20"/>
          <w:szCs w:val="20"/>
          <w:lang w:val="en-IE"/>
        </w:rPr>
        <w:t xml:space="preserve"> </w:t>
      </w:r>
      <w:r w:rsidR="003772BA" w:rsidRPr="003772BA">
        <w:rPr>
          <w:rFonts w:ascii="Times New Roman" w:hAnsi="Times New Roman" w:cs="Times New Roman"/>
          <w:sz w:val="20"/>
          <w:szCs w:val="20"/>
          <w:u w:val="single"/>
          <w:lang w:val="en-IE"/>
        </w:rPr>
        <w:t>Moderate divergence</w:t>
      </w:r>
      <w:r w:rsidR="003772BA" w:rsidRPr="003772BA">
        <w:rPr>
          <w:rFonts w:ascii="Times New Roman" w:hAnsi="Times New Roman" w:cs="Times New Roman"/>
          <w:sz w:val="20"/>
          <w:szCs w:val="20"/>
          <w:lang w:val="en-IE"/>
        </w:rPr>
        <w:t>: This measures the gap between the average opinions of moderately accepting and moderately opposing groups. We observe an increase in moderate divergence after 2015 for all three aspects, suggesting that the views of those with somewhat positive and somewhat negative initial stances on immigration drifted further apart following the refugee crisis.</w:t>
      </w:r>
      <w:r w:rsidR="003772BA">
        <w:rPr>
          <w:rFonts w:ascii="Times New Roman" w:hAnsi="Times New Roman" w:cs="Times New Roman"/>
          <w:sz w:val="20"/>
          <w:szCs w:val="20"/>
          <w:lang w:val="en-IE"/>
        </w:rPr>
        <w:t xml:space="preserve"> </w:t>
      </w:r>
      <w:r w:rsidR="003772BA" w:rsidRPr="003772BA">
        <w:rPr>
          <w:rFonts w:ascii="Times New Roman" w:hAnsi="Times New Roman" w:cs="Times New Roman"/>
          <w:sz w:val="20"/>
          <w:szCs w:val="20"/>
          <w:u w:val="single"/>
          <w:lang w:val="en-IE"/>
        </w:rPr>
        <w:t>Moderate group consensus</w:t>
      </w:r>
      <w:r w:rsidR="003772BA" w:rsidRPr="003772BA">
        <w:rPr>
          <w:rFonts w:ascii="Times New Roman" w:hAnsi="Times New Roman" w:cs="Times New Roman"/>
          <w:sz w:val="20"/>
          <w:szCs w:val="20"/>
          <w:lang w:val="en-IE"/>
        </w:rPr>
        <w:t>: This shows the internal agreement within the moderately accepting and moderately opposing groups. Lower values indicate higher consensus. The plot shows varying trends, but there isn't a clear consistent pattern of increasing or decreasing consensus within these moderate groups across all three aspects after 2015. There are fluctuations, suggesting that the impact of the refugee crisis on internal group agreement was complex and varied depending on the specific aspect of immigration.</w:t>
      </w:r>
      <w:r w:rsidR="003772BA">
        <w:rPr>
          <w:rFonts w:ascii="Times New Roman" w:hAnsi="Times New Roman" w:cs="Times New Roman"/>
          <w:sz w:val="20"/>
          <w:szCs w:val="20"/>
          <w:lang w:val="en-IE"/>
        </w:rPr>
        <w:t xml:space="preserve"> </w:t>
      </w:r>
      <w:r w:rsidR="003772BA" w:rsidRPr="003772BA">
        <w:rPr>
          <w:rFonts w:ascii="Times New Roman" w:hAnsi="Times New Roman" w:cs="Times New Roman"/>
          <w:sz w:val="20"/>
          <w:szCs w:val="20"/>
          <w:u w:val="single"/>
          <w:lang w:val="en-IE"/>
        </w:rPr>
        <w:t>Moderate size parity</w:t>
      </w:r>
      <w:r w:rsidR="003772BA" w:rsidRPr="003772BA">
        <w:rPr>
          <w:rFonts w:ascii="Times New Roman" w:hAnsi="Times New Roman" w:cs="Times New Roman"/>
          <w:sz w:val="20"/>
          <w:szCs w:val="20"/>
          <w:lang w:val="en-IE"/>
        </w:rPr>
        <w:t>: This is the ratio of the smaller to the larger moderate group. A value closer to 1 indicates similar sizes. The plot shows a decrease in moderate size parity around and after 2015, particularly for the economic and societal impact aspects. This suggests that one of the moderate groups (likely the moderately opposing group, given the shift in mean opinion) grew in relative size compared to the other following the refugee crisis.</w:t>
      </w:r>
      <w:r w:rsidR="003772BA">
        <w:rPr>
          <w:rFonts w:ascii="Times New Roman" w:hAnsi="Times New Roman" w:cs="Times New Roman"/>
          <w:sz w:val="20"/>
          <w:szCs w:val="20"/>
          <w:lang w:val="en-IE"/>
        </w:rPr>
        <w:t xml:space="preserve"> </w:t>
      </w:r>
      <w:r w:rsidR="003772BA" w:rsidRPr="003772BA">
        <w:rPr>
          <w:rFonts w:ascii="Times New Roman" w:hAnsi="Times New Roman" w:cs="Times New Roman"/>
          <w:sz w:val="20"/>
          <w:szCs w:val="20"/>
          <w:u w:val="single"/>
          <w:lang w:val="en-IE"/>
        </w:rPr>
        <w:t>Non-neutrality</w:t>
      </w:r>
      <w:r w:rsidR="003772BA" w:rsidRPr="003772BA">
        <w:rPr>
          <w:rFonts w:ascii="Times New Roman" w:hAnsi="Times New Roman" w:cs="Times New Roman"/>
          <w:sz w:val="20"/>
          <w:szCs w:val="20"/>
          <w:lang w:val="en-IE"/>
        </w:rPr>
        <w:t>: This represents the proportion of individuals holding non-neutral views. There's a clear increase in non-neutrality across all three aspects after 2015. This reinforces the finding from the "Avg. deviation from neutrality" plot, indicating that more people moved away from a neutral stance and adopted a more definite positive or negative opinion on immigration after the refugee crisis.</w:t>
      </w:r>
      <w:r w:rsidR="003772BA">
        <w:rPr>
          <w:rFonts w:ascii="Times New Roman" w:hAnsi="Times New Roman" w:cs="Times New Roman"/>
          <w:sz w:val="20"/>
          <w:szCs w:val="20"/>
          <w:lang w:val="en-IE"/>
        </w:rPr>
        <w:t xml:space="preserve"> </w:t>
      </w:r>
      <w:r w:rsidR="003772BA" w:rsidRPr="003772BA">
        <w:rPr>
          <w:rFonts w:ascii="Times New Roman" w:hAnsi="Times New Roman" w:cs="Times New Roman"/>
          <w:sz w:val="20"/>
          <w:szCs w:val="20"/>
          <w:lang w:val="en-IE"/>
        </w:rPr>
        <w:t>The data strongly suggests that the European refugee crisis of 2015 had a significant impact on the polarization of opinions about immigration in Hungary</w:t>
      </w:r>
    </w:p>
    <w:p w14:paraId="0524B327" w14:textId="6BF980BC" w:rsidR="00303C70" w:rsidRDefault="00303C70" w:rsidP="003772BA">
      <w:pPr>
        <w:spacing w:line="240" w:lineRule="auto"/>
        <w:rPr>
          <w:rFonts w:ascii="Times New Roman" w:hAnsi="Times New Roman" w:cs="Times New Roman"/>
          <w:sz w:val="20"/>
          <w:szCs w:val="20"/>
          <w:lang w:val="en-IE"/>
        </w:rPr>
      </w:pPr>
    </w:p>
    <w:p w14:paraId="5DCC9485" w14:textId="0C6AA5A2" w:rsidR="00303C70" w:rsidRDefault="00303C70" w:rsidP="003772BA">
      <w:pPr>
        <w:spacing w:line="240" w:lineRule="auto"/>
        <w:rPr>
          <w:rFonts w:ascii="Times New Roman" w:hAnsi="Times New Roman" w:cs="Times New Roman"/>
          <w:sz w:val="20"/>
          <w:szCs w:val="20"/>
          <w:lang w:val="en-IE"/>
        </w:rPr>
      </w:pPr>
    </w:p>
    <w:p w14:paraId="7261003B" w14:textId="1AECC7CD" w:rsidR="00303C70" w:rsidRDefault="00303C70" w:rsidP="003772BA">
      <w:pPr>
        <w:spacing w:line="240" w:lineRule="auto"/>
        <w:rPr>
          <w:rFonts w:ascii="Times New Roman" w:hAnsi="Times New Roman" w:cs="Times New Roman"/>
          <w:sz w:val="20"/>
          <w:szCs w:val="20"/>
          <w:lang w:val="en-IE"/>
        </w:rPr>
      </w:pPr>
    </w:p>
    <w:p w14:paraId="08B9C1E4" w14:textId="59500711" w:rsidR="00FC6F28" w:rsidRDefault="00FC6F28" w:rsidP="003772BA">
      <w:pPr>
        <w:spacing w:line="240" w:lineRule="auto"/>
        <w:rPr>
          <w:rFonts w:ascii="Times New Roman" w:hAnsi="Times New Roman" w:cs="Times New Roman"/>
          <w:sz w:val="20"/>
          <w:szCs w:val="20"/>
          <w:lang w:val="en-IE"/>
        </w:rPr>
      </w:pPr>
    </w:p>
    <w:p w14:paraId="6E2BFCB3" w14:textId="288A63F4" w:rsidR="00FC6F28" w:rsidRDefault="00FC6F28" w:rsidP="003772BA">
      <w:pPr>
        <w:spacing w:line="240" w:lineRule="auto"/>
        <w:rPr>
          <w:rFonts w:ascii="Times New Roman" w:hAnsi="Times New Roman" w:cs="Times New Roman"/>
          <w:sz w:val="20"/>
          <w:szCs w:val="20"/>
          <w:lang w:val="en-IE"/>
        </w:rPr>
      </w:pPr>
    </w:p>
    <w:p w14:paraId="6029441B" w14:textId="2A26B00E" w:rsidR="00FC6F28" w:rsidRDefault="00FC6F28" w:rsidP="003772BA">
      <w:pPr>
        <w:spacing w:line="240" w:lineRule="auto"/>
        <w:rPr>
          <w:rFonts w:ascii="Times New Roman" w:hAnsi="Times New Roman" w:cs="Times New Roman"/>
          <w:sz w:val="20"/>
          <w:szCs w:val="20"/>
          <w:lang w:val="en-IE"/>
        </w:rPr>
      </w:pPr>
    </w:p>
    <w:p w14:paraId="6184A31F" w14:textId="0D40216D" w:rsidR="00A51C24" w:rsidRDefault="00A51C24" w:rsidP="000F60B7">
      <w:pPr>
        <w:spacing w:line="360" w:lineRule="auto"/>
        <w:rPr>
          <w:rFonts w:ascii="Times New Roman" w:hAnsi="Times New Roman" w:cs="Times New Roman"/>
          <w:sz w:val="24"/>
          <w:szCs w:val="24"/>
          <w:u w:val="single"/>
          <w:lang w:val="en-IE"/>
        </w:rPr>
      </w:pPr>
      <w:r w:rsidRPr="00A51C24">
        <w:rPr>
          <w:rFonts w:ascii="Times New Roman" w:hAnsi="Times New Roman" w:cs="Times New Roman"/>
          <w:sz w:val="24"/>
          <w:szCs w:val="24"/>
          <w:u w:val="single"/>
          <w:lang w:val="en-IE"/>
        </w:rPr>
        <w:lastRenderedPageBreak/>
        <w:t>Germany</w:t>
      </w:r>
    </w:p>
    <w:p w14:paraId="0D2C5D1E" w14:textId="1DD515CF" w:rsidR="00E26D4D" w:rsidRPr="00E26D4D" w:rsidRDefault="00E26D4D" w:rsidP="000F60B7">
      <w:pPr>
        <w:spacing w:before="100" w:beforeAutospacing="1" w:after="100" w:afterAutospacing="1" w:line="360" w:lineRule="auto"/>
        <w:rPr>
          <w:rFonts w:ascii="Times New Roman" w:eastAsia="Times New Roman" w:hAnsi="Times New Roman" w:cs="Times New Roman"/>
          <w:sz w:val="24"/>
          <w:szCs w:val="24"/>
          <w:lang w:val="en-IE" w:eastAsia="de-DE"/>
        </w:rPr>
      </w:pPr>
      <w:r w:rsidRPr="00E26D4D">
        <w:rPr>
          <w:rFonts w:ascii="Times New Roman" w:eastAsia="Times New Roman" w:hAnsi="Times New Roman" w:cs="Times New Roman"/>
          <w:sz w:val="24"/>
          <w:szCs w:val="24"/>
          <w:lang w:val="en-IE" w:eastAsia="de-DE"/>
        </w:rPr>
        <w:t>The plots strongly suggest that the European refugee crisis of 2015 had a significant impact on the polarization of opinions about immigration in Germany across various dimensions. Following 2015</w:t>
      </w:r>
      <w:r w:rsidR="00645638">
        <w:rPr>
          <w:rFonts w:ascii="Times New Roman" w:eastAsia="Times New Roman" w:hAnsi="Times New Roman" w:cs="Times New Roman"/>
          <w:sz w:val="24"/>
          <w:szCs w:val="24"/>
          <w:lang w:val="en-IE" w:eastAsia="de-DE"/>
        </w:rPr>
        <w:t>.</w:t>
      </w:r>
      <w:r w:rsidRPr="00E26D4D">
        <w:rPr>
          <w:rFonts w:ascii="Times New Roman" w:eastAsia="Times New Roman" w:hAnsi="Times New Roman" w:cs="Times New Roman"/>
          <w:sz w:val="24"/>
          <w:szCs w:val="24"/>
          <w:lang w:val="en-IE" w:eastAsia="de-DE"/>
        </w:rPr>
        <w:t xml:space="preserve"> The average deviation from neutrality and the proportion of non-neutral individuals increased</w:t>
      </w:r>
      <w:r w:rsidR="00645638">
        <w:rPr>
          <w:rFonts w:ascii="Times New Roman" w:eastAsia="Times New Roman" w:hAnsi="Times New Roman" w:cs="Times New Roman"/>
          <w:sz w:val="24"/>
          <w:szCs w:val="24"/>
          <w:lang w:val="en-IE" w:eastAsia="de-DE"/>
        </w:rPr>
        <w:t xml:space="preserve">, suggesting that opinions became less neutral and thus more extreme. </w:t>
      </w:r>
      <w:r w:rsidRPr="00E26D4D">
        <w:rPr>
          <w:rFonts w:ascii="Times New Roman" w:eastAsia="Times New Roman" w:hAnsi="Times New Roman" w:cs="Times New Roman"/>
          <w:sz w:val="24"/>
          <w:szCs w:val="24"/>
          <w:lang w:val="en-IE" w:eastAsia="de-DE"/>
        </w:rPr>
        <w:t>Dispersion increased, indicating a greater diversity of views.</w:t>
      </w:r>
      <w:r w:rsidR="00645638">
        <w:rPr>
          <w:rFonts w:ascii="Times New Roman" w:eastAsia="Times New Roman" w:hAnsi="Times New Roman" w:cs="Times New Roman"/>
          <w:sz w:val="24"/>
          <w:szCs w:val="24"/>
          <w:lang w:val="en-IE" w:eastAsia="de-DE"/>
        </w:rPr>
        <w:t xml:space="preserve"> </w:t>
      </w:r>
      <w:r w:rsidRPr="00E26D4D">
        <w:rPr>
          <w:rFonts w:ascii="Times New Roman" w:eastAsia="Times New Roman" w:hAnsi="Times New Roman" w:cs="Times New Roman"/>
          <w:sz w:val="24"/>
          <w:szCs w:val="24"/>
          <w:lang w:val="en-IE" w:eastAsia="de-DE"/>
        </w:rPr>
        <w:t>The mean opinion decreased across all three aspects of immigration.</w:t>
      </w:r>
      <w:r w:rsidR="00645638">
        <w:rPr>
          <w:rFonts w:ascii="Times New Roman" w:eastAsia="Times New Roman" w:hAnsi="Times New Roman" w:cs="Times New Roman"/>
          <w:sz w:val="24"/>
          <w:szCs w:val="24"/>
          <w:lang w:val="en-IE" w:eastAsia="de-DE"/>
        </w:rPr>
        <w:t xml:space="preserve"> </w:t>
      </w:r>
      <w:r w:rsidRPr="00E26D4D">
        <w:rPr>
          <w:rFonts w:ascii="Times New Roman" w:eastAsia="Times New Roman" w:hAnsi="Times New Roman" w:cs="Times New Roman"/>
          <w:sz w:val="24"/>
          <w:szCs w:val="24"/>
          <w:lang w:val="en-IE" w:eastAsia="de-DE"/>
        </w:rPr>
        <w:t>Moderate divergence increased, indicating greater polarization even among those not holding extreme views.</w:t>
      </w:r>
      <w:r w:rsidR="00645638">
        <w:rPr>
          <w:rFonts w:ascii="Times New Roman" w:eastAsia="Times New Roman" w:hAnsi="Times New Roman" w:cs="Times New Roman"/>
          <w:sz w:val="24"/>
          <w:szCs w:val="24"/>
          <w:lang w:val="en-IE" w:eastAsia="de-DE"/>
        </w:rPr>
        <w:t xml:space="preserve"> </w:t>
      </w:r>
      <w:r w:rsidRPr="00E26D4D">
        <w:rPr>
          <w:rFonts w:ascii="Times New Roman" w:eastAsia="Times New Roman" w:hAnsi="Times New Roman" w:cs="Times New Roman"/>
          <w:sz w:val="24"/>
          <w:szCs w:val="24"/>
          <w:lang w:val="en-IE" w:eastAsia="de-DE"/>
        </w:rPr>
        <w:t>Opinions within both moderately accepting and opposing groups became more varied.</w:t>
      </w:r>
      <w:r w:rsidR="00645638">
        <w:rPr>
          <w:rFonts w:ascii="Times New Roman" w:eastAsia="Times New Roman" w:hAnsi="Times New Roman" w:cs="Times New Roman"/>
          <w:sz w:val="24"/>
          <w:szCs w:val="24"/>
          <w:lang w:val="en-IE" w:eastAsia="de-DE"/>
        </w:rPr>
        <w:t xml:space="preserve"> </w:t>
      </w:r>
      <w:r w:rsidRPr="00E26D4D">
        <w:rPr>
          <w:rFonts w:ascii="Times New Roman" w:eastAsia="Times New Roman" w:hAnsi="Times New Roman" w:cs="Times New Roman"/>
          <w:sz w:val="24"/>
          <w:szCs w:val="24"/>
          <w:lang w:val="en-IE" w:eastAsia="de-DE"/>
        </w:rPr>
        <w:t>Moderate size parity decreased, suggesting a potential growth in the moderately opposing group.</w:t>
      </w:r>
      <w:r w:rsidR="000F60B7" w:rsidRPr="000F60B7">
        <w:rPr>
          <w:rFonts w:ascii="Times New Roman" w:eastAsia="Times New Roman" w:hAnsi="Times New Roman" w:cs="Times New Roman"/>
          <w:sz w:val="24"/>
          <w:szCs w:val="24"/>
          <w:lang w:val="en-IE" w:eastAsia="de-DE"/>
        </w:rPr>
        <w:t xml:space="preserve"> </w:t>
      </w:r>
      <w:r w:rsidRPr="00E26D4D">
        <w:rPr>
          <w:rFonts w:ascii="Times New Roman" w:eastAsia="Times New Roman" w:hAnsi="Times New Roman" w:cs="Times New Roman"/>
          <w:sz w:val="24"/>
          <w:szCs w:val="24"/>
          <w:lang w:val="en-IE" w:eastAsia="de-DE"/>
        </w:rPr>
        <w:t>The explained variance of the first principal component increased</w:t>
      </w:r>
      <w:r w:rsidR="00645638" w:rsidRPr="000F60B7">
        <w:rPr>
          <w:rFonts w:ascii="Times New Roman" w:eastAsia="Times New Roman" w:hAnsi="Times New Roman" w:cs="Times New Roman"/>
          <w:sz w:val="24"/>
          <w:szCs w:val="24"/>
          <w:lang w:val="en-IE" w:eastAsia="de-DE"/>
        </w:rPr>
        <w:t>, indicating th</w:t>
      </w:r>
      <w:r w:rsidR="000F60B7" w:rsidRPr="000F60B7">
        <w:rPr>
          <w:rFonts w:ascii="Times New Roman" w:eastAsia="Times New Roman" w:hAnsi="Times New Roman" w:cs="Times New Roman"/>
          <w:sz w:val="24"/>
          <w:szCs w:val="24"/>
          <w:lang w:val="en-IE" w:eastAsia="de-DE"/>
        </w:rPr>
        <w:t xml:space="preserve">at </w:t>
      </w:r>
      <w:r w:rsidR="000F60B7" w:rsidRPr="00E26D4D">
        <w:rPr>
          <w:rFonts w:ascii="Times New Roman" w:eastAsia="Times New Roman" w:hAnsi="Times New Roman" w:cs="Times New Roman"/>
          <w:sz w:val="24"/>
          <w:szCs w:val="24"/>
          <w:lang w:val="en-IE" w:eastAsia="de-DE"/>
        </w:rPr>
        <w:t>Opinions on different aspects of immigration became more aligned</w:t>
      </w:r>
      <w:r w:rsidR="000F60B7" w:rsidRPr="000F60B7">
        <w:rPr>
          <w:rFonts w:ascii="Times New Roman" w:eastAsia="Times New Roman" w:hAnsi="Times New Roman" w:cs="Times New Roman"/>
          <w:sz w:val="24"/>
          <w:szCs w:val="24"/>
          <w:lang w:val="en-IE" w:eastAsia="de-DE"/>
        </w:rPr>
        <w:t xml:space="preserve"> in a process otherwise known as issue alignment.</w:t>
      </w:r>
      <w:r w:rsidR="000F60B7">
        <w:rPr>
          <w:rFonts w:ascii="Times New Roman" w:eastAsia="Times New Roman" w:hAnsi="Times New Roman" w:cs="Times New Roman"/>
          <w:sz w:val="24"/>
          <w:szCs w:val="24"/>
          <w:lang w:val="en-IE" w:eastAsia="de-DE"/>
        </w:rPr>
        <w:t xml:space="preserve"> </w:t>
      </w:r>
      <w:r w:rsidRPr="00E26D4D">
        <w:rPr>
          <w:rFonts w:ascii="Times New Roman" w:eastAsia="Times New Roman" w:hAnsi="Times New Roman" w:cs="Times New Roman"/>
          <w:sz w:val="24"/>
          <w:szCs w:val="24"/>
          <w:lang w:val="en-IE" w:eastAsia="de-DE"/>
        </w:rPr>
        <w:t>In summary, the 2015 refugee crisis appears to have acted as a polarizing event in Germany regarding opinions on the economic, cultural, and overall impact of immigration, leading to more extreme views, a wider spread of opinions, a negative shift in average sentiment, and greater division even among moderate individuals.</w:t>
      </w:r>
    </w:p>
    <w:p w14:paraId="704EF92F" w14:textId="12B26D3C" w:rsidR="00E26D4D" w:rsidRDefault="00E26D4D" w:rsidP="0022518F">
      <w:pPr>
        <w:spacing w:line="240" w:lineRule="auto"/>
        <w:rPr>
          <w:rFonts w:ascii="Times New Roman" w:hAnsi="Times New Roman" w:cs="Times New Roman"/>
          <w:sz w:val="24"/>
          <w:szCs w:val="24"/>
          <w:u w:val="single"/>
          <w:lang w:val="en-IE"/>
        </w:rPr>
      </w:pPr>
    </w:p>
    <w:p w14:paraId="621551C4" w14:textId="77777777" w:rsidR="0043211A" w:rsidRDefault="0043211A" w:rsidP="0022518F">
      <w:pPr>
        <w:spacing w:line="240" w:lineRule="auto"/>
        <w:rPr>
          <w:rFonts w:ascii="Times New Roman" w:hAnsi="Times New Roman" w:cs="Times New Roman"/>
          <w:sz w:val="24"/>
          <w:szCs w:val="24"/>
          <w:u w:val="single"/>
          <w:lang w:val="en-IE"/>
        </w:rPr>
      </w:pPr>
    </w:p>
    <w:p w14:paraId="49B66DE6" w14:textId="76A2F9D3" w:rsidR="00E26D4D" w:rsidRDefault="00E26D4D" w:rsidP="0022518F">
      <w:pPr>
        <w:spacing w:line="240" w:lineRule="auto"/>
        <w:rPr>
          <w:rFonts w:ascii="Times New Roman" w:hAnsi="Times New Roman" w:cs="Times New Roman"/>
          <w:sz w:val="24"/>
          <w:szCs w:val="24"/>
          <w:u w:val="single"/>
          <w:lang w:val="en-IE"/>
        </w:rPr>
      </w:pPr>
    </w:p>
    <w:p w14:paraId="65571BB8" w14:textId="59CF5CA6" w:rsidR="00E26D4D" w:rsidRDefault="00E26D4D" w:rsidP="0022518F">
      <w:pPr>
        <w:spacing w:line="240" w:lineRule="auto"/>
        <w:rPr>
          <w:rFonts w:ascii="Times New Roman" w:hAnsi="Times New Roman" w:cs="Times New Roman"/>
          <w:sz w:val="24"/>
          <w:szCs w:val="24"/>
          <w:u w:val="single"/>
          <w:lang w:val="en-IE"/>
        </w:rPr>
      </w:pPr>
    </w:p>
    <w:p w14:paraId="03224159" w14:textId="54319C2B" w:rsidR="00E26D4D" w:rsidRDefault="00E26D4D" w:rsidP="0022518F">
      <w:pPr>
        <w:spacing w:line="240" w:lineRule="auto"/>
        <w:rPr>
          <w:rFonts w:ascii="Times New Roman" w:hAnsi="Times New Roman" w:cs="Times New Roman"/>
          <w:sz w:val="24"/>
          <w:szCs w:val="24"/>
          <w:u w:val="single"/>
          <w:lang w:val="en-IE"/>
        </w:rPr>
      </w:pPr>
    </w:p>
    <w:p w14:paraId="0E40F73E" w14:textId="77777777" w:rsidR="00E26D4D" w:rsidRPr="00A51C24" w:rsidRDefault="00E26D4D" w:rsidP="0022518F">
      <w:pPr>
        <w:spacing w:line="240" w:lineRule="auto"/>
        <w:rPr>
          <w:rFonts w:ascii="Times New Roman" w:hAnsi="Times New Roman" w:cs="Times New Roman"/>
          <w:sz w:val="24"/>
          <w:szCs w:val="24"/>
          <w:u w:val="single"/>
          <w:lang w:val="en-IE"/>
        </w:rPr>
      </w:pPr>
    </w:p>
    <w:p w14:paraId="73406065" w14:textId="36C1F324" w:rsidR="004B2F81" w:rsidRDefault="009C4329" w:rsidP="004B2F81">
      <w:pPr>
        <w:spacing w:line="240" w:lineRule="auto"/>
        <w:rPr>
          <w:rFonts w:ascii="Times New Roman" w:hAnsi="Times New Roman" w:cs="Times New Roman"/>
          <w:sz w:val="20"/>
          <w:szCs w:val="20"/>
          <w:lang w:val="en-IE"/>
        </w:rPr>
      </w:pPr>
      <w:r w:rsidRPr="009C4329">
        <w:rPr>
          <w:rFonts w:ascii="Times New Roman" w:hAnsi="Times New Roman" w:cs="Times New Roman"/>
          <w:noProof/>
          <w:sz w:val="20"/>
          <w:szCs w:val="20"/>
          <w:lang w:val="en-IE"/>
        </w:rPr>
        <w:lastRenderedPageBreak/>
        <w:drawing>
          <wp:inline distT="0" distB="0" distL="0" distR="0" wp14:anchorId="49EF1944" wp14:editId="434651F3">
            <wp:extent cx="5760720" cy="2877185"/>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720" cy="2877185"/>
                    </a:xfrm>
                    <a:prstGeom prst="rect">
                      <a:avLst/>
                    </a:prstGeom>
                    <a:noFill/>
                    <a:ln>
                      <a:noFill/>
                    </a:ln>
                  </pic:spPr>
                </pic:pic>
              </a:graphicData>
            </a:graphic>
          </wp:inline>
        </w:drawing>
      </w:r>
    </w:p>
    <w:p w14:paraId="22890CFB" w14:textId="2D3F1D11" w:rsidR="004B2F81" w:rsidRDefault="00A51C24" w:rsidP="0050595A">
      <w:pPr>
        <w:spacing w:line="240" w:lineRule="auto"/>
        <w:rPr>
          <w:rFonts w:ascii="Times New Roman" w:hAnsi="Times New Roman" w:cs="Times New Roman"/>
          <w:sz w:val="20"/>
          <w:szCs w:val="20"/>
          <w:lang w:val="en-IE"/>
        </w:rPr>
      </w:pPr>
      <w:r w:rsidRPr="00A51C24">
        <w:rPr>
          <w:rFonts w:ascii="Times New Roman" w:hAnsi="Times New Roman" w:cs="Times New Roman"/>
          <w:b/>
          <w:bCs/>
          <w:sz w:val="20"/>
          <w:szCs w:val="20"/>
          <w:lang w:val="en-IE"/>
        </w:rPr>
        <w:t>Fig 3.xx</w:t>
      </w:r>
      <w:r>
        <w:rPr>
          <w:rFonts w:ascii="Times New Roman" w:hAnsi="Times New Roman" w:cs="Times New Roman"/>
          <w:sz w:val="20"/>
          <w:szCs w:val="20"/>
          <w:lang w:val="en-IE"/>
        </w:rPr>
        <w:t xml:space="preserve"> </w:t>
      </w:r>
      <w:r w:rsidR="00367F40" w:rsidRPr="00867EEF">
        <w:rPr>
          <w:rFonts w:ascii="Times New Roman" w:hAnsi="Times New Roman" w:cs="Times New Roman"/>
          <w:sz w:val="20"/>
          <w:szCs w:val="20"/>
          <w:lang w:val="en-IE"/>
        </w:rPr>
        <w:t>The</w:t>
      </w:r>
      <w:r w:rsidR="00367F40">
        <w:rPr>
          <w:rFonts w:ascii="Times New Roman" w:hAnsi="Times New Roman" w:cs="Times New Roman"/>
          <w:sz w:val="20"/>
          <w:szCs w:val="20"/>
          <w:lang w:val="en-IE"/>
        </w:rPr>
        <w:t xml:space="preserve"> seven</w:t>
      </w:r>
      <w:r w:rsidR="00367F40" w:rsidRPr="00867EEF">
        <w:rPr>
          <w:rFonts w:ascii="Times New Roman" w:hAnsi="Times New Roman" w:cs="Times New Roman"/>
          <w:sz w:val="20"/>
          <w:szCs w:val="20"/>
          <w:lang w:val="en-IE"/>
        </w:rPr>
        <w:t xml:space="preserve"> aspects of polarization</w:t>
      </w:r>
      <w:r w:rsidR="00367F40">
        <w:rPr>
          <w:rFonts w:ascii="Times New Roman" w:hAnsi="Times New Roman" w:cs="Times New Roman"/>
          <w:sz w:val="20"/>
          <w:szCs w:val="20"/>
          <w:lang w:val="en-IE"/>
        </w:rPr>
        <w:t xml:space="preserve"> and the average opinion over time for </w:t>
      </w:r>
      <w:r w:rsidR="00367F40">
        <w:rPr>
          <w:rFonts w:ascii="Times New Roman" w:hAnsi="Times New Roman" w:cs="Times New Roman"/>
          <w:sz w:val="20"/>
          <w:szCs w:val="20"/>
          <w:lang w:val="en-IE"/>
        </w:rPr>
        <w:t>Germany.</w:t>
      </w:r>
      <w:r w:rsidR="00367F40" w:rsidRPr="00996C16">
        <w:rPr>
          <w:rFonts w:ascii="Times New Roman" w:hAnsi="Times New Roman" w:cs="Times New Roman"/>
          <w:sz w:val="20"/>
          <w:szCs w:val="20"/>
          <w:lang w:val="en-IE"/>
        </w:rPr>
        <w:t xml:space="preserve"> </w:t>
      </w:r>
      <w:r w:rsidR="00996C16" w:rsidRPr="00367F40">
        <w:rPr>
          <w:rFonts w:ascii="Times New Roman" w:hAnsi="Times New Roman" w:cs="Times New Roman"/>
          <w:sz w:val="20"/>
          <w:szCs w:val="20"/>
          <w:u w:val="single"/>
          <w:lang w:val="en-IE"/>
        </w:rPr>
        <w:t>Avg. deviation from neutrality</w:t>
      </w:r>
      <w:r w:rsidR="00996C16" w:rsidRPr="00996C16">
        <w:rPr>
          <w:rFonts w:ascii="Times New Roman" w:hAnsi="Times New Roman" w:cs="Times New Roman"/>
          <w:sz w:val="20"/>
          <w:szCs w:val="20"/>
          <w:lang w:val="en-IE"/>
        </w:rPr>
        <w:t xml:space="preserve">: </w:t>
      </w:r>
      <w:r w:rsidR="00367F40">
        <w:rPr>
          <w:rFonts w:ascii="Times New Roman" w:hAnsi="Times New Roman" w:cs="Times New Roman"/>
          <w:sz w:val="20"/>
          <w:szCs w:val="20"/>
          <w:lang w:val="en-IE"/>
        </w:rPr>
        <w:t>S</w:t>
      </w:r>
      <w:r w:rsidR="00996C16" w:rsidRPr="00996C16">
        <w:rPr>
          <w:rFonts w:ascii="Times New Roman" w:hAnsi="Times New Roman" w:cs="Times New Roman"/>
          <w:sz w:val="20"/>
          <w:szCs w:val="20"/>
          <w:lang w:val="en-IE"/>
        </w:rPr>
        <w:t>hows how far, on average, opinions deviate from the neutral point.</w:t>
      </w:r>
      <w:r w:rsidR="00367F40">
        <w:rPr>
          <w:rFonts w:ascii="Times New Roman" w:hAnsi="Times New Roman" w:cs="Times New Roman"/>
          <w:sz w:val="20"/>
          <w:szCs w:val="20"/>
          <w:lang w:val="en-IE"/>
        </w:rPr>
        <w:t xml:space="preserve"> For </w:t>
      </w:r>
      <w:r w:rsidR="00996C16" w:rsidRPr="00996C16">
        <w:rPr>
          <w:rFonts w:ascii="Times New Roman" w:hAnsi="Times New Roman" w:cs="Times New Roman"/>
          <w:sz w:val="20"/>
          <w:szCs w:val="20"/>
          <w:lang w:val="en-IE"/>
        </w:rPr>
        <w:t xml:space="preserve">all three </w:t>
      </w:r>
      <w:r w:rsidR="00367F40">
        <w:rPr>
          <w:rFonts w:ascii="Times New Roman" w:hAnsi="Times New Roman" w:cs="Times New Roman"/>
          <w:sz w:val="20"/>
          <w:szCs w:val="20"/>
          <w:lang w:val="en-IE"/>
        </w:rPr>
        <w:t>variables</w:t>
      </w:r>
      <w:r w:rsidR="00996C16" w:rsidRPr="00996C16">
        <w:rPr>
          <w:rFonts w:ascii="Times New Roman" w:hAnsi="Times New Roman" w:cs="Times New Roman"/>
          <w:sz w:val="20"/>
          <w:szCs w:val="20"/>
          <w:lang w:val="en-IE"/>
        </w:rPr>
        <w:t>, the average deviation from neutrality generally increase</w:t>
      </w:r>
      <w:r w:rsidR="00367F40">
        <w:rPr>
          <w:rFonts w:ascii="Times New Roman" w:hAnsi="Times New Roman" w:cs="Times New Roman"/>
          <w:sz w:val="20"/>
          <w:szCs w:val="20"/>
          <w:lang w:val="en-IE"/>
        </w:rPr>
        <w:t>d</w:t>
      </w:r>
      <w:r w:rsidR="00996C16" w:rsidRPr="00996C16">
        <w:rPr>
          <w:rFonts w:ascii="Times New Roman" w:hAnsi="Times New Roman" w:cs="Times New Roman"/>
          <w:sz w:val="20"/>
          <w:szCs w:val="20"/>
          <w:lang w:val="en-IE"/>
        </w:rPr>
        <w:t xml:space="preserve"> after 2015, suggesting that opinions became less neutral and more polarized following the refugee crisis. Before 2015, opinions on the economic impact (red line) showed a period of increasing deviation, while cultural impact (blue line) and overall well-being (green line) showed more fluctuation but generally lower deviation.</w:t>
      </w:r>
      <w:r w:rsidR="00BD3812">
        <w:rPr>
          <w:rFonts w:ascii="Times New Roman" w:hAnsi="Times New Roman" w:cs="Times New Roman"/>
          <w:sz w:val="20"/>
          <w:szCs w:val="20"/>
          <w:lang w:val="en-IE"/>
        </w:rPr>
        <w:t xml:space="preserve"> </w:t>
      </w:r>
      <w:r w:rsidR="00996C16" w:rsidRPr="00367F40">
        <w:rPr>
          <w:rFonts w:ascii="Times New Roman" w:hAnsi="Times New Roman" w:cs="Times New Roman"/>
          <w:sz w:val="20"/>
          <w:szCs w:val="20"/>
          <w:u w:val="single"/>
          <w:lang w:val="en-IE"/>
        </w:rPr>
        <w:t>Dispersion</w:t>
      </w:r>
      <w:r w:rsidR="00996C16" w:rsidRPr="00996C16">
        <w:rPr>
          <w:rFonts w:ascii="Times New Roman" w:hAnsi="Times New Roman" w:cs="Times New Roman"/>
          <w:sz w:val="20"/>
          <w:szCs w:val="20"/>
          <w:lang w:val="en-IE"/>
        </w:rPr>
        <w:t xml:space="preserve">: This measures the spread of opinions. Higher dispersion indicates a wider range of views. For all three </w:t>
      </w:r>
      <w:r w:rsidR="00BD3812">
        <w:rPr>
          <w:rFonts w:ascii="Times New Roman" w:hAnsi="Times New Roman" w:cs="Times New Roman"/>
          <w:sz w:val="20"/>
          <w:szCs w:val="20"/>
          <w:lang w:val="en-IE"/>
        </w:rPr>
        <w:t>variables</w:t>
      </w:r>
      <w:r w:rsidR="00996C16" w:rsidRPr="00996C16">
        <w:rPr>
          <w:rFonts w:ascii="Times New Roman" w:hAnsi="Times New Roman" w:cs="Times New Roman"/>
          <w:sz w:val="20"/>
          <w:szCs w:val="20"/>
          <w:lang w:val="en-IE"/>
        </w:rPr>
        <w:t>, the dispersion generally increases after 2015, indicating that the refugee crisis was associated with a greater diversity of opinions on immigration. Before 2015, the dispersion for economic impact was consistently higher than for cultural impact and overall well-being.</w:t>
      </w:r>
      <w:r w:rsidR="00BD3812">
        <w:rPr>
          <w:rFonts w:ascii="Times New Roman" w:hAnsi="Times New Roman" w:cs="Times New Roman"/>
          <w:sz w:val="20"/>
          <w:szCs w:val="20"/>
          <w:lang w:val="en-IE"/>
        </w:rPr>
        <w:t xml:space="preserve"> </w:t>
      </w:r>
      <w:r w:rsidR="00996C16" w:rsidRPr="00367F40">
        <w:rPr>
          <w:rFonts w:ascii="Times New Roman" w:hAnsi="Times New Roman" w:cs="Times New Roman"/>
          <w:sz w:val="20"/>
          <w:szCs w:val="20"/>
          <w:u w:val="single"/>
          <w:lang w:val="en-IE"/>
        </w:rPr>
        <w:t>Expl. variance (PC1)</w:t>
      </w:r>
      <w:r w:rsidR="00996C16" w:rsidRPr="00996C16">
        <w:rPr>
          <w:rFonts w:ascii="Times New Roman" w:hAnsi="Times New Roman" w:cs="Times New Roman"/>
          <w:sz w:val="20"/>
          <w:szCs w:val="20"/>
          <w:lang w:val="en-IE"/>
        </w:rPr>
        <w:t>: This represents the amount of variance in the combined data of the three immigration aspects that is explained by the first principal component. A higher explained variance suggests that the opinions on these three aspects tend to move together. The plot shows a general increase in explained variance after 2015, particularly for the economic and cultural aspects. This suggests that after the refugee crisis, opinions on whether immigration is good for the economy, enriches culture, or makes the country a better place became more aligned.</w:t>
      </w:r>
      <w:r w:rsidR="00BD3812">
        <w:rPr>
          <w:rFonts w:ascii="Times New Roman" w:hAnsi="Times New Roman" w:cs="Times New Roman"/>
          <w:sz w:val="20"/>
          <w:szCs w:val="20"/>
          <w:lang w:val="en-IE"/>
        </w:rPr>
        <w:t xml:space="preserve"> </w:t>
      </w:r>
      <w:r w:rsidR="00996C16" w:rsidRPr="00367F40">
        <w:rPr>
          <w:rFonts w:ascii="Times New Roman" w:hAnsi="Times New Roman" w:cs="Times New Roman"/>
          <w:sz w:val="20"/>
          <w:szCs w:val="20"/>
          <w:u w:val="single"/>
          <w:lang w:val="en-IE"/>
        </w:rPr>
        <w:t>Mean opinion</w:t>
      </w:r>
      <w:r w:rsidR="00996C16" w:rsidRPr="00996C16">
        <w:rPr>
          <w:rFonts w:ascii="Times New Roman" w:hAnsi="Times New Roman" w:cs="Times New Roman"/>
          <w:sz w:val="20"/>
          <w:szCs w:val="20"/>
          <w:lang w:val="en-IE"/>
        </w:rPr>
        <w:t>: This shows the average opinion on the original Likert scale. For all three aspects, the mean opinion decreases after 2015, indicating a shift towards more negative views on the economic, cultural, and overall impact of immigration following the refugee crisis. Before 2015, the average opinion on cultural impact was consistently more positive compared to the economic and overall well-being aspects.</w:t>
      </w:r>
      <w:r w:rsidR="00BD3812">
        <w:rPr>
          <w:rFonts w:ascii="Times New Roman" w:hAnsi="Times New Roman" w:cs="Times New Roman"/>
          <w:sz w:val="20"/>
          <w:szCs w:val="20"/>
          <w:lang w:val="en-IE"/>
        </w:rPr>
        <w:t xml:space="preserve"> </w:t>
      </w:r>
      <w:r w:rsidR="00996C16" w:rsidRPr="00367F40">
        <w:rPr>
          <w:rFonts w:ascii="Times New Roman" w:hAnsi="Times New Roman" w:cs="Times New Roman"/>
          <w:sz w:val="20"/>
          <w:szCs w:val="20"/>
          <w:u w:val="single"/>
          <w:lang w:val="en-IE"/>
        </w:rPr>
        <w:t>Moderate divergence</w:t>
      </w:r>
      <w:r w:rsidR="00996C16" w:rsidRPr="00996C16">
        <w:rPr>
          <w:rFonts w:ascii="Times New Roman" w:hAnsi="Times New Roman" w:cs="Times New Roman"/>
          <w:sz w:val="20"/>
          <w:szCs w:val="20"/>
          <w:lang w:val="en-IE"/>
        </w:rPr>
        <w:t>: This measures the difference in average opinion between those moderately accepting and those moderately opposing immigration. An increase indicates greater polarization between these moderate groups. The plot shows a clear increase in moderate divergence for all three aspects after 2015, signifying that the gap between moderately accepting and moderately opposing individuals widened considerably following the refugee crisis.</w:t>
      </w:r>
      <w:r w:rsidR="00BD3812">
        <w:rPr>
          <w:rFonts w:ascii="Times New Roman" w:hAnsi="Times New Roman" w:cs="Times New Roman"/>
          <w:sz w:val="20"/>
          <w:szCs w:val="20"/>
          <w:lang w:val="en-IE"/>
        </w:rPr>
        <w:t xml:space="preserve"> </w:t>
      </w:r>
      <w:r w:rsidR="00996C16" w:rsidRPr="00367F40">
        <w:rPr>
          <w:rFonts w:ascii="Times New Roman" w:hAnsi="Times New Roman" w:cs="Times New Roman"/>
          <w:sz w:val="20"/>
          <w:szCs w:val="20"/>
          <w:u w:val="single"/>
          <w:lang w:val="en-IE"/>
        </w:rPr>
        <w:t>Moderate group consensus</w:t>
      </w:r>
      <w:r w:rsidR="00996C16" w:rsidRPr="00996C16">
        <w:rPr>
          <w:rFonts w:ascii="Times New Roman" w:hAnsi="Times New Roman" w:cs="Times New Roman"/>
          <w:sz w:val="20"/>
          <w:szCs w:val="20"/>
          <w:lang w:val="en-IE"/>
        </w:rPr>
        <w:t>: This measures the agreement within the moderately accepting and moderately opposing groups. Lower values indicate higher consensus. For all three aspects, there's a general decrease in moderate group consensus after 2015, particularly for the economic and overall well-being aspects. This suggests that within both the moderately accepting and moderately opposing groups, opinions became more varied after the refugee crisis.</w:t>
      </w:r>
      <w:r w:rsidR="00BD3812">
        <w:rPr>
          <w:rFonts w:ascii="Times New Roman" w:hAnsi="Times New Roman" w:cs="Times New Roman"/>
          <w:sz w:val="20"/>
          <w:szCs w:val="20"/>
          <w:lang w:val="en-IE"/>
        </w:rPr>
        <w:t xml:space="preserve"> </w:t>
      </w:r>
      <w:r w:rsidR="00996C16" w:rsidRPr="00367F40">
        <w:rPr>
          <w:rFonts w:ascii="Times New Roman" w:hAnsi="Times New Roman" w:cs="Times New Roman"/>
          <w:sz w:val="20"/>
          <w:szCs w:val="20"/>
          <w:u w:val="single"/>
          <w:lang w:val="en-IE"/>
        </w:rPr>
        <w:t>Moderate size parity</w:t>
      </w:r>
      <w:r w:rsidR="00996C16" w:rsidRPr="00996C16">
        <w:rPr>
          <w:rFonts w:ascii="Times New Roman" w:hAnsi="Times New Roman" w:cs="Times New Roman"/>
          <w:sz w:val="20"/>
          <w:szCs w:val="20"/>
          <w:lang w:val="en-IE"/>
        </w:rPr>
        <w:t>: This is the ratio of the smaller to the larger moderate group. A value closer to 1 indicates similar sizes. The plot shows fluctuations, but generally, the parity decreases after 2015, particularly for the economic and overall well-being aspects. This suggests that one of the moderate groups (likely the moderately opposing group, given the shift in mean opinion) became relatively larger after the refugee crisis.</w:t>
      </w:r>
      <w:r w:rsidR="00BD3812">
        <w:rPr>
          <w:rFonts w:ascii="Times New Roman" w:hAnsi="Times New Roman" w:cs="Times New Roman"/>
          <w:sz w:val="20"/>
          <w:szCs w:val="20"/>
          <w:lang w:val="en-IE"/>
        </w:rPr>
        <w:t xml:space="preserve"> </w:t>
      </w:r>
      <w:r w:rsidR="00996C16" w:rsidRPr="00367F40">
        <w:rPr>
          <w:rFonts w:ascii="Times New Roman" w:hAnsi="Times New Roman" w:cs="Times New Roman"/>
          <w:sz w:val="20"/>
          <w:szCs w:val="20"/>
          <w:u w:val="single"/>
          <w:lang w:val="en-IE"/>
        </w:rPr>
        <w:t>Non-neutrality</w:t>
      </w:r>
      <w:r w:rsidR="00996C16" w:rsidRPr="00996C16">
        <w:rPr>
          <w:rFonts w:ascii="Times New Roman" w:hAnsi="Times New Roman" w:cs="Times New Roman"/>
          <w:sz w:val="20"/>
          <w:szCs w:val="20"/>
          <w:lang w:val="en-IE"/>
        </w:rPr>
        <w:t>: This shows the proportion of individuals holding non-neutral views. For all three aspects, there is a clear increase in non-neutrality after 2015. This reinforces the idea that the refugee crisis led to a significant rise in the proportion of people holding either positive or negative views on immigration, with fewer people remaining neutral.</w:t>
      </w:r>
    </w:p>
    <w:p w14:paraId="4E0E182E" w14:textId="0DC28A56" w:rsidR="0073462C" w:rsidRDefault="0073462C" w:rsidP="00996C16">
      <w:pPr>
        <w:spacing w:line="240" w:lineRule="auto"/>
        <w:rPr>
          <w:rFonts w:ascii="Times New Roman" w:hAnsi="Times New Roman" w:cs="Times New Roman"/>
          <w:sz w:val="20"/>
          <w:szCs w:val="20"/>
          <w:lang w:val="en-IE"/>
        </w:rPr>
      </w:pPr>
    </w:p>
    <w:p w14:paraId="346372A2" w14:textId="6D59B2ED" w:rsidR="0050595A" w:rsidRDefault="0050595A" w:rsidP="00BD3812">
      <w:pPr>
        <w:spacing w:line="360" w:lineRule="auto"/>
        <w:rPr>
          <w:rFonts w:ascii="Times New Roman" w:hAnsi="Times New Roman" w:cs="Times New Roman"/>
          <w:sz w:val="24"/>
          <w:szCs w:val="24"/>
          <w:u w:val="single"/>
          <w:lang w:val="en-IE"/>
        </w:rPr>
      </w:pPr>
    </w:p>
    <w:p w14:paraId="25323126" w14:textId="77777777" w:rsidR="00E26D4D" w:rsidRDefault="00E26D4D" w:rsidP="00BD3812">
      <w:pPr>
        <w:spacing w:line="360" w:lineRule="auto"/>
        <w:rPr>
          <w:rFonts w:ascii="Times New Roman" w:hAnsi="Times New Roman" w:cs="Times New Roman"/>
          <w:sz w:val="24"/>
          <w:szCs w:val="24"/>
          <w:u w:val="single"/>
          <w:lang w:val="en-IE"/>
        </w:rPr>
      </w:pPr>
    </w:p>
    <w:p w14:paraId="408169F6" w14:textId="66318A3D" w:rsidR="0073462C" w:rsidRDefault="0073462C" w:rsidP="00BD3812">
      <w:pPr>
        <w:spacing w:line="360" w:lineRule="auto"/>
        <w:rPr>
          <w:rFonts w:ascii="Times New Roman" w:hAnsi="Times New Roman" w:cs="Times New Roman"/>
          <w:sz w:val="24"/>
          <w:szCs w:val="24"/>
          <w:u w:val="single"/>
          <w:lang w:val="en-IE"/>
        </w:rPr>
      </w:pPr>
      <w:r w:rsidRPr="0073462C">
        <w:rPr>
          <w:rFonts w:ascii="Times New Roman" w:hAnsi="Times New Roman" w:cs="Times New Roman"/>
          <w:sz w:val="24"/>
          <w:szCs w:val="24"/>
          <w:u w:val="single"/>
          <w:lang w:val="en-IE"/>
        </w:rPr>
        <w:lastRenderedPageBreak/>
        <w:t>Hungary vs. Germany</w:t>
      </w:r>
    </w:p>
    <w:p w14:paraId="5B50EA15" w14:textId="4666997C" w:rsidR="00BD3812" w:rsidRDefault="00BD3812" w:rsidP="00BD3812">
      <w:pPr>
        <w:spacing w:line="360" w:lineRule="auto"/>
        <w:rPr>
          <w:rFonts w:ascii="Times New Roman" w:hAnsi="Times New Roman" w:cs="Times New Roman"/>
          <w:sz w:val="24"/>
          <w:szCs w:val="24"/>
          <w:u w:val="single"/>
          <w:lang w:val="en-IE"/>
        </w:rPr>
      </w:pPr>
      <w:r>
        <w:rPr>
          <w:rFonts w:ascii="Times New Roman" w:hAnsi="Times New Roman" w:cs="Times New Roman"/>
          <w:sz w:val="24"/>
          <w:szCs w:val="24"/>
          <w:u w:val="single"/>
          <w:lang w:val="en-IE"/>
        </w:rPr>
        <w:t>Similarities</w:t>
      </w:r>
    </w:p>
    <w:p w14:paraId="4521D9A5" w14:textId="3B414457" w:rsidR="00BD3812" w:rsidRDefault="0073462C" w:rsidP="00BD3812">
      <w:pPr>
        <w:spacing w:before="100" w:beforeAutospacing="1" w:after="100" w:afterAutospacing="1" w:line="360" w:lineRule="auto"/>
        <w:rPr>
          <w:rFonts w:ascii="Times New Roman" w:eastAsia="Times New Roman" w:hAnsi="Times New Roman" w:cs="Times New Roman"/>
          <w:sz w:val="24"/>
          <w:szCs w:val="24"/>
          <w:lang w:val="en-IE" w:eastAsia="de-DE"/>
        </w:rPr>
      </w:pPr>
      <w:r w:rsidRPr="00426F66">
        <w:rPr>
          <w:rFonts w:ascii="Times New Roman" w:eastAsia="Times New Roman" w:hAnsi="Times New Roman" w:cs="Times New Roman"/>
          <w:sz w:val="24"/>
          <w:szCs w:val="24"/>
          <w:lang w:val="en-IE" w:eastAsia="de-DE"/>
        </w:rPr>
        <w:t>Comparing the plots for Hungary and Germany reveals several interesting similarities and differences</w:t>
      </w:r>
      <w:r w:rsidR="00BD3812">
        <w:rPr>
          <w:rFonts w:ascii="Times New Roman" w:eastAsia="Times New Roman" w:hAnsi="Times New Roman" w:cs="Times New Roman"/>
          <w:sz w:val="24"/>
          <w:szCs w:val="24"/>
          <w:lang w:val="en-IE" w:eastAsia="de-DE"/>
        </w:rPr>
        <w:t xml:space="preserve">. </w:t>
      </w:r>
      <w:r w:rsidRPr="00426F66">
        <w:rPr>
          <w:rFonts w:ascii="Times New Roman" w:eastAsia="Times New Roman" w:hAnsi="Times New Roman" w:cs="Times New Roman"/>
          <w:sz w:val="24"/>
          <w:szCs w:val="24"/>
          <w:lang w:val="en-IE" w:eastAsia="de-DE"/>
        </w:rPr>
        <w:t>In both countries, the 2015 peak of the refugee crisis appears to be a pivotal moment that generally led to increased polarization across several indicators. Following 2015, both Germany and Hungary show a clear increase in the proportion of individuals holding non-neutral views on immigration</w:t>
      </w:r>
      <w:r w:rsidR="00BD3812">
        <w:rPr>
          <w:rFonts w:ascii="Times New Roman" w:eastAsia="Times New Roman" w:hAnsi="Times New Roman" w:cs="Times New Roman"/>
          <w:sz w:val="24"/>
          <w:szCs w:val="24"/>
          <w:lang w:val="en-IE" w:eastAsia="de-DE"/>
        </w:rPr>
        <w:t xml:space="preserve">. </w:t>
      </w:r>
      <w:r w:rsidRPr="00426F66">
        <w:rPr>
          <w:rFonts w:ascii="Times New Roman" w:eastAsia="Times New Roman" w:hAnsi="Times New Roman" w:cs="Times New Roman"/>
          <w:sz w:val="24"/>
          <w:szCs w:val="24"/>
          <w:lang w:val="en-IE" w:eastAsia="de-DE"/>
        </w:rPr>
        <w:t>This suggests that the crisis prompted more people to take a stance, either positive or negative, rather than remaining indifferent.</w:t>
      </w:r>
      <w:r w:rsidR="00BD3812">
        <w:rPr>
          <w:rFonts w:ascii="Times New Roman" w:eastAsia="Times New Roman" w:hAnsi="Times New Roman" w:cs="Times New Roman"/>
          <w:sz w:val="24"/>
          <w:szCs w:val="24"/>
          <w:lang w:val="en-IE" w:eastAsia="de-DE"/>
        </w:rPr>
        <w:t xml:space="preserve"> </w:t>
      </w:r>
      <w:r w:rsidRPr="00426F66">
        <w:rPr>
          <w:rFonts w:ascii="Times New Roman" w:eastAsia="Times New Roman" w:hAnsi="Times New Roman" w:cs="Times New Roman"/>
          <w:sz w:val="24"/>
          <w:szCs w:val="24"/>
          <w:lang w:val="en-IE" w:eastAsia="de-DE"/>
        </w:rPr>
        <w:t>The "Moderate divergence" plots for both countries indicate a widening gap in average opinions between moderately accepting and moderately opposing groups after 2015. This suggests that the crisis not only pushed people towards more extreme views but also created greater division among those with less strong initial opinions.</w:t>
      </w:r>
    </w:p>
    <w:p w14:paraId="4A93C29B" w14:textId="727C784F" w:rsidR="00BD3812" w:rsidRDefault="00BD3812" w:rsidP="00BD3812">
      <w:pPr>
        <w:spacing w:before="100" w:beforeAutospacing="1" w:after="100" w:afterAutospacing="1" w:line="360" w:lineRule="auto"/>
        <w:rPr>
          <w:rFonts w:ascii="Times New Roman" w:eastAsia="Times New Roman" w:hAnsi="Times New Roman" w:cs="Times New Roman"/>
          <w:sz w:val="24"/>
          <w:szCs w:val="24"/>
          <w:u w:val="single"/>
          <w:lang w:val="en-IE" w:eastAsia="de-DE"/>
        </w:rPr>
      </w:pPr>
      <w:r w:rsidRPr="00BD3812">
        <w:rPr>
          <w:rFonts w:ascii="Times New Roman" w:eastAsia="Times New Roman" w:hAnsi="Times New Roman" w:cs="Times New Roman"/>
          <w:sz w:val="24"/>
          <w:szCs w:val="24"/>
          <w:u w:val="single"/>
          <w:lang w:val="en-IE" w:eastAsia="de-DE"/>
        </w:rPr>
        <w:t>Difference</w:t>
      </w:r>
      <w:r>
        <w:rPr>
          <w:rFonts w:ascii="Times New Roman" w:eastAsia="Times New Roman" w:hAnsi="Times New Roman" w:cs="Times New Roman"/>
          <w:sz w:val="24"/>
          <w:szCs w:val="24"/>
          <w:u w:val="single"/>
          <w:lang w:val="en-IE" w:eastAsia="de-DE"/>
        </w:rPr>
        <w:t>s</w:t>
      </w:r>
    </w:p>
    <w:p w14:paraId="00F5AA09" w14:textId="20E38ABD" w:rsidR="0073462C" w:rsidRPr="00E26D4D" w:rsidRDefault="0073462C" w:rsidP="009C4329">
      <w:pPr>
        <w:spacing w:before="100" w:beforeAutospacing="1" w:after="100" w:afterAutospacing="1" w:line="360" w:lineRule="auto"/>
        <w:rPr>
          <w:rFonts w:ascii="Times New Roman" w:eastAsia="Times New Roman" w:hAnsi="Times New Roman" w:cs="Times New Roman"/>
          <w:sz w:val="24"/>
          <w:szCs w:val="24"/>
          <w:lang w:val="en-IE" w:eastAsia="de-DE"/>
        </w:rPr>
      </w:pPr>
      <w:r w:rsidRPr="00426F66">
        <w:rPr>
          <w:rFonts w:ascii="Times New Roman" w:eastAsia="Times New Roman" w:hAnsi="Times New Roman" w:cs="Times New Roman"/>
          <w:sz w:val="24"/>
          <w:szCs w:val="24"/>
          <w:lang w:val="en-IE" w:eastAsia="de-DE"/>
        </w:rPr>
        <w:t>Before 2015, the levels and trends of the polarization indicators often differed between the two countries. For instance, Germany generally showed a higher average deviation from neutrality and dispersion for the economic impact of immigration compared to Hungary in the years leading up to the crisis.</w:t>
      </w:r>
      <w:r w:rsidR="00BD3812">
        <w:rPr>
          <w:rFonts w:ascii="Times New Roman" w:eastAsia="Times New Roman" w:hAnsi="Times New Roman" w:cs="Times New Roman"/>
          <w:sz w:val="24"/>
          <w:szCs w:val="24"/>
          <w:lang w:val="en-IE" w:eastAsia="de-DE"/>
        </w:rPr>
        <w:t xml:space="preserve"> </w:t>
      </w:r>
      <w:r w:rsidRPr="00426F66">
        <w:rPr>
          <w:rFonts w:ascii="Times New Roman" w:eastAsia="Times New Roman" w:hAnsi="Times New Roman" w:cs="Times New Roman"/>
          <w:sz w:val="24"/>
          <w:szCs w:val="24"/>
          <w:lang w:val="en-IE" w:eastAsia="de-DE"/>
        </w:rPr>
        <w:t>While the mean opinion on the impact of immigration generally decreased in Germany after 2015 (indicating a shift towards more negative views), the trend in Hungary is less consistently negative across all three aspects (economic, cultural, and overall well-being). For some aspects in Hungary, the mean opinion shows a more fluctuating pattern after 2015.</w:t>
      </w:r>
      <w:r w:rsidR="00BD3812">
        <w:rPr>
          <w:rFonts w:ascii="Times New Roman" w:eastAsia="Times New Roman" w:hAnsi="Times New Roman" w:cs="Times New Roman"/>
          <w:sz w:val="24"/>
          <w:szCs w:val="24"/>
          <w:lang w:val="en-IE" w:eastAsia="de-DE"/>
        </w:rPr>
        <w:t xml:space="preserve"> </w:t>
      </w:r>
      <w:r w:rsidRPr="00426F66">
        <w:rPr>
          <w:rFonts w:ascii="Times New Roman" w:eastAsia="Times New Roman" w:hAnsi="Times New Roman" w:cs="Times New Roman"/>
          <w:sz w:val="24"/>
          <w:szCs w:val="24"/>
          <w:lang w:val="en-IE" w:eastAsia="de-DE"/>
        </w:rPr>
        <w:t>The trend in "Moderate group consensus" after 2015 also differs. In Germany, there was a general decrease in consensus within moderate groups, suggesting more varied opinions within these groups after the crisis. In Hungary, the pattern is less consistent, with some aspects showing decreased consensus while others fluctuate or show a slight increase in certain periods.</w:t>
      </w:r>
      <w:r w:rsidR="00BD3812">
        <w:rPr>
          <w:rFonts w:ascii="Times New Roman" w:eastAsia="Times New Roman" w:hAnsi="Times New Roman" w:cs="Times New Roman"/>
          <w:sz w:val="24"/>
          <w:szCs w:val="24"/>
          <w:lang w:val="en-IE" w:eastAsia="de-DE"/>
        </w:rPr>
        <w:t xml:space="preserve"> </w:t>
      </w:r>
      <w:r w:rsidRPr="00426F66">
        <w:rPr>
          <w:rFonts w:ascii="Times New Roman" w:eastAsia="Times New Roman" w:hAnsi="Times New Roman" w:cs="Times New Roman"/>
          <w:sz w:val="24"/>
          <w:szCs w:val="24"/>
          <w:lang w:val="en-IE" w:eastAsia="de-DE"/>
        </w:rPr>
        <w:t>The changes in the relative sizes of the moderate groups ("Moderate size parity") after 2015 also seem to vary. Germany showed a general decrease in parity, suggesting one moderate group became relatively larger. Hungary's plot shows more fluctuation without a clear consistent trend across all aspects.</w:t>
      </w:r>
      <w:r w:rsidR="00BD3812">
        <w:rPr>
          <w:rFonts w:ascii="Times New Roman" w:eastAsia="Times New Roman" w:hAnsi="Times New Roman" w:cs="Times New Roman"/>
          <w:sz w:val="24"/>
          <w:szCs w:val="24"/>
          <w:lang w:val="en-IE" w:eastAsia="de-DE"/>
        </w:rPr>
        <w:t xml:space="preserve"> </w:t>
      </w:r>
      <w:r w:rsidRPr="00426F66">
        <w:rPr>
          <w:rFonts w:ascii="Times New Roman" w:eastAsia="Times New Roman" w:hAnsi="Times New Roman" w:cs="Times New Roman"/>
          <w:sz w:val="24"/>
          <w:szCs w:val="24"/>
          <w:lang w:val="en-IE" w:eastAsia="de-DE"/>
        </w:rPr>
        <w:t>While both countries show an increase in explained variance after 2015 (suggesting opinions on different aspects became more aligned), the magnitude and specific trends differ. Germany shows a more pronounced and consistent increase in explained variance for the economic and cultural aspects compared to Hungary</w:t>
      </w:r>
      <w:r w:rsidR="00E26D4D">
        <w:rPr>
          <w:rFonts w:ascii="Times New Roman" w:eastAsia="Times New Roman" w:hAnsi="Times New Roman" w:cs="Times New Roman"/>
          <w:sz w:val="24"/>
          <w:szCs w:val="24"/>
          <w:lang w:val="en-IE" w:eastAsia="de-DE"/>
        </w:rPr>
        <w:t>.</w:t>
      </w:r>
    </w:p>
    <w:sectPr w:rsidR="0073462C" w:rsidRPr="00E26D4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F387F"/>
    <w:multiLevelType w:val="multilevel"/>
    <w:tmpl w:val="5148A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B56D1F"/>
    <w:multiLevelType w:val="hybridMultilevel"/>
    <w:tmpl w:val="B20AA9B8"/>
    <w:lvl w:ilvl="0" w:tplc="ACACCB60">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6AF4341"/>
    <w:multiLevelType w:val="hybridMultilevel"/>
    <w:tmpl w:val="C9D8D9AC"/>
    <w:lvl w:ilvl="0" w:tplc="062E6756">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6D005607"/>
    <w:multiLevelType w:val="multilevel"/>
    <w:tmpl w:val="4B183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E77DBA"/>
    <w:multiLevelType w:val="multilevel"/>
    <w:tmpl w:val="2B189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DF18A5"/>
    <w:multiLevelType w:val="multilevel"/>
    <w:tmpl w:val="698EF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28E"/>
    <w:rsid w:val="00014C0B"/>
    <w:rsid w:val="00020A25"/>
    <w:rsid w:val="000C4635"/>
    <w:rsid w:val="000F60B7"/>
    <w:rsid w:val="001F572B"/>
    <w:rsid w:val="002062B6"/>
    <w:rsid w:val="0022518F"/>
    <w:rsid w:val="00227EB8"/>
    <w:rsid w:val="0027167C"/>
    <w:rsid w:val="00303C70"/>
    <w:rsid w:val="003333D2"/>
    <w:rsid w:val="00367F40"/>
    <w:rsid w:val="003772BA"/>
    <w:rsid w:val="003865C2"/>
    <w:rsid w:val="0043211A"/>
    <w:rsid w:val="004B2F81"/>
    <w:rsid w:val="004F3716"/>
    <w:rsid w:val="0050595A"/>
    <w:rsid w:val="005122C4"/>
    <w:rsid w:val="005C4EAA"/>
    <w:rsid w:val="005D425B"/>
    <w:rsid w:val="0060533F"/>
    <w:rsid w:val="00615BE8"/>
    <w:rsid w:val="00645638"/>
    <w:rsid w:val="0065428E"/>
    <w:rsid w:val="006959B8"/>
    <w:rsid w:val="006A2206"/>
    <w:rsid w:val="007130CB"/>
    <w:rsid w:val="0073462C"/>
    <w:rsid w:val="00735ACD"/>
    <w:rsid w:val="007408D7"/>
    <w:rsid w:val="00765DFD"/>
    <w:rsid w:val="00817F9D"/>
    <w:rsid w:val="00867EEF"/>
    <w:rsid w:val="008866B4"/>
    <w:rsid w:val="008B6B15"/>
    <w:rsid w:val="00903D9C"/>
    <w:rsid w:val="0098247C"/>
    <w:rsid w:val="00996C16"/>
    <w:rsid w:val="009C4329"/>
    <w:rsid w:val="009D2B82"/>
    <w:rsid w:val="00A05286"/>
    <w:rsid w:val="00A51C24"/>
    <w:rsid w:val="00A779C8"/>
    <w:rsid w:val="00BD2615"/>
    <w:rsid w:val="00BD3812"/>
    <w:rsid w:val="00C47362"/>
    <w:rsid w:val="00D40467"/>
    <w:rsid w:val="00D545CB"/>
    <w:rsid w:val="00E1011F"/>
    <w:rsid w:val="00E26D4D"/>
    <w:rsid w:val="00E74640"/>
    <w:rsid w:val="00E96C3C"/>
    <w:rsid w:val="00F522FC"/>
    <w:rsid w:val="00FB2D5E"/>
    <w:rsid w:val="00FC6F28"/>
    <w:rsid w:val="00FD4B2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B5BCB"/>
  <w15:chartTrackingRefBased/>
  <w15:docId w15:val="{D5B4135B-BB14-433F-87C8-3456FC268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5428E"/>
    <w:pPr>
      <w:ind w:left="720"/>
      <w:contextualSpacing/>
    </w:pPr>
  </w:style>
  <w:style w:type="character" w:styleId="Fett">
    <w:name w:val="Strong"/>
    <w:basedOn w:val="Absatz-Standardschriftart"/>
    <w:uiPriority w:val="22"/>
    <w:qFormat/>
    <w:rsid w:val="006A2206"/>
    <w:rPr>
      <w:b/>
      <w:bCs/>
    </w:rPr>
  </w:style>
  <w:style w:type="paragraph" w:styleId="StandardWeb">
    <w:name w:val="Normal (Web)"/>
    <w:basedOn w:val="Standard"/>
    <w:uiPriority w:val="99"/>
    <w:semiHidden/>
    <w:unhideWhenUsed/>
    <w:rsid w:val="00E26D4D"/>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8306052">
      <w:bodyDiv w:val="1"/>
      <w:marLeft w:val="0"/>
      <w:marRight w:val="0"/>
      <w:marTop w:val="0"/>
      <w:marBottom w:val="0"/>
      <w:divBdr>
        <w:top w:val="none" w:sz="0" w:space="0" w:color="auto"/>
        <w:left w:val="none" w:sz="0" w:space="0" w:color="auto"/>
        <w:bottom w:val="none" w:sz="0" w:space="0" w:color="auto"/>
        <w:right w:val="none" w:sz="0" w:space="0" w:color="auto"/>
      </w:divBdr>
    </w:div>
    <w:div w:id="1665890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2447</Words>
  <Characters>15422</Characters>
  <Application>Microsoft Office Word</Application>
  <DocSecurity>0</DocSecurity>
  <Lines>128</Lines>
  <Paragraphs>35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 Pinto</dc:creator>
  <cp:keywords/>
  <dc:description/>
  <cp:lastModifiedBy>Stefano Pinto</cp:lastModifiedBy>
  <cp:revision>31</cp:revision>
  <dcterms:created xsi:type="dcterms:W3CDTF">2025-04-26T21:15:00Z</dcterms:created>
  <dcterms:modified xsi:type="dcterms:W3CDTF">2025-04-30T00:51:00Z</dcterms:modified>
</cp:coreProperties>
</file>