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 do app : O &lt;nome-app&gt; é um aplicativo de gerenciamento de micro empresas. O objetivo do app é auxiliar pequenos empreendedores a gerir suas empresas.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Funcionalidades de gerenciamento para CEO: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Finanças.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Caixa: 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Despesas.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Histórico de ações.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Funcionários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CRUD.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Anotações.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Produtos: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CRUD.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Gráficos.</w:t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     Estoque: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</w:t>
        <w:tab/>
        <w:tab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Percentual/Valor Bruto.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Vendas: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CRUD.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Projeção de valores: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temporada.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Login de funcionários: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Rotas diferentes..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Exibir informações (vendas, metas, rankings, tempo na empresa, estatísticas...)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Navegação Offline(visualização para clientes):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 de produtos.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Funcionalidades de configuração do App: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Perfil Pessoal.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Perfil da empresa.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Público Alvo: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pequenas empresas &amp; grandes negócios.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Fluxo de telas(primitivo):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43025" cy="216927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169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291790" cy="214788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1790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7800" cy="216927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69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28738" cy="21240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28738" cy="20859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204913" cy="2038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281113" cy="2047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281113" cy="2114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Backlog do produto: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Login/Cadastro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Configurações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CRUD genérico.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Funcionários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Produtos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Vendas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Finanças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Gráficos (visualização de vendas por período)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ricy5yl01sl" w:id="0"/>
      <w:bookmarkEnd w:id="0"/>
      <w:r w:rsidDel="00000000" w:rsidR="00000000" w:rsidRPr="00000000">
        <w:rPr>
          <w:i w:val="1"/>
          <w:rtl w:val="0"/>
        </w:rPr>
        <w:t xml:space="preserve">Planejamento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1ª entrega</w:t>
            </w:r>
          </w:p>
        </w:tc>
      </w:tr>
      <w:tr>
        <w:trPr>
          <w:trHeight w:val="6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Telas:  login (CEO, funcionário, cliente), home (geral - CEO, funcionário e cliente ), recuperar a senha, registrar usuário, configurações (usuário e geral), finanças (Caixa, Despesa, histórico de ações), funcionários (CRUD, Anotações), produtos (CRUD, Gráficos e Estoque), vendas (CRUD) e tela de projeção.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Pessoa: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Tarefas: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Stefany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login (CEO, funcionário, cliente), home (geral - CEO, funcionário e cliente ), recuperar a senha, registrar usuário, configurações (usuário e geral).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Rodrigo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finanças (Caixa, Despesa, histórico de ações), funcionários (CRUD, Anotações), produtos (CRUD, Gráficos e Estoque), vendas (CRUD) e tela de projeção.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2ª entrega</w:t>
            </w:r>
          </w:p>
        </w:tc>
      </w:tr>
      <w:tr>
        <w:trPr>
          <w:trHeight w:val="1073.9355468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 dos CRUDs, Adição das funcionalidades, criação de classes (funcionário, produto, histórico de ações e usuário) e adição do Banco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Pessoa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Tarefas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Stefany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 dos CRUDs,  Adição das funcionalidades e adição do Banco de dados.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Rodrigo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de classes (funcionário, produto, histórico de ações e usuário),  adição das funcionalidades e adição do Banco de dados.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3ª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Configuração do Banco de dados, Adição de autenticação e Ajustes (Onde necessário).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Pessoa: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Tarefas: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Stefany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Adição de autenticação e Ajustes (Onde necessário).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Rodrigo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Configuração do Banco de dados e Ajustes (Onde necessário).</w:t>
            </w:r>
          </w:p>
        </w:tc>
      </w:tr>
    </w:tbl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jc w:val="center"/>
      <w:rPr/>
    </w:pPr>
    <w:r w:rsidDel="00000000" w:rsidR="00000000" w:rsidRPr="00000000">
      <w:rPr>
        <w:rtl w:val="0"/>
      </w:rPr>
      <w:t xml:space="preserve">&lt;NOME DO APP&gt;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