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76" w:rsidRDefault="00DE5F01">
      <w:r>
        <w:rPr>
          <w:rFonts w:hint="eastAsia"/>
        </w:rPr>
        <w:t>1</w:t>
      </w:r>
      <w:r>
        <w:t>、</w:t>
      </w:r>
    </w:p>
    <w:p w:rsidR="00DE5F01" w:rsidRDefault="00DE5F01" w:rsidP="00DE5F01">
      <w:pPr>
        <w:jc w:val="center"/>
      </w:pPr>
      <w:r>
        <w:rPr>
          <w:noProof/>
        </w:rPr>
        <w:drawing>
          <wp:inline distT="0" distB="0" distL="0" distR="0" wp14:anchorId="1E63D4C6" wp14:editId="03F7FC61">
            <wp:extent cx="4435522" cy="289916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205" cy="29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01" w:rsidRDefault="00DE5F01" w:rsidP="00DE5F01">
      <w:pPr>
        <w:jc w:val="center"/>
      </w:pPr>
    </w:p>
    <w:p w:rsidR="00DE5F01" w:rsidRDefault="00DE5F01" w:rsidP="00DE5F01">
      <w:pPr>
        <w:jc w:val="center"/>
      </w:pPr>
      <w:r>
        <w:rPr>
          <w:noProof/>
        </w:rPr>
        <w:drawing>
          <wp:inline distT="0" distB="0" distL="0" distR="0" wp14:anchorId="53E8B7BF" wp14:editId="7A70A915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01" w:rsidRDefault="00DE5F01" w:rsidP="00DE5F01">
      <w:pPr>
        <w:jc w:val="center"/>
      </w:pPr>
    </w:p>
    <w:p w:rsidR="00DE5F01" w:rsidRDefault="00DE5F01" w:rsidP="00DE5F01">
      <w:pPr>
        <w:jc w:val="center"/>
      </w:pPr>
      <w:r>
        <w:rPr>
          <w:noProof/>
        </w:rPr>
        <w:lastRenderedPageBreak/>
        <w:drawing>
          <wp:inline distT="0" distB="0" distL="0" distR="0" wp14:anchorId="3C3F5BA5" wp14:editId="1125442F">
            <wp:extent cx="5274310" cy="305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01" w:rsidRDefault="00DE5F01" w:rsidP="00DE5F01">
      <w:pPr>
        <w:jc w:val="center"/>
      </w:pPr>
    </w:p>
    <w:p w:rsidR="00DE5F01" w:rsidRDefault="00DE5F01" w:rsidP="00DE5F01">
      <w:pPr>
        <w:jc w:val="center"/>
      </w:pPr>
      <w:r>
        <w:rPr>
          <w:noProof/>
        </w:rPr>
        <w:drawing>
          <wp:inline distT="0" distB="0" distL="0" distR="0" wp14:anchorId="765A2876" wp14:editId="0C6864A9">
            <wp:extent cx="5274310" cy="3064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CF" w:rsidRDefault="00EA0ACF" w:rsidP="00EA0ACF">
      <w:r>
        <w:rPr>
          <w:rFonts w:hint="eastAsia"/>
        </w:rPr>
        <w:t>点击</w:t>
      </w:r>
      <w:r>
        <w:t>OK</w:t>
      </w:r>
      <w:r>
        <w:t>，</w:t>
      </w:r>
      <w:r>
        <w:rPr>
          <w:rFonts w:hint="eastAsia"/>
        </w:rPr>
        <w:t>完成嵌入式</w:t>
      </w:r>
      <w:proofErr w:type="spellStart"/>
      <w:r>
        <w:t>Qt</w:t>
      </w:r>
      <w:proofErr w:type="spellEnd"/>
      <w:r>
        <w:t>版本的添加。</w:t>
      </w:r>
    </w:p>
    <w:p w:rsidR="00EA0ACF" w:rsidRDefault="00EA0ACF" w:rsidP="00EA0ACF"/>
    <w:p w:rsidR="00EA0ACF" w:rsidRDefault="00EA0ACF" w:rsidP="00EA0ACF">
      <w:r>
        <w:rPr>
          <w:rFonts w:hint="eastAsia"/>
        </w:rPr>
        <w:t>需要编译</w:t>
      </w:r>
      <w:r>
        <w:t>动态链接的注意事项：</w:t>
      </w:r>
    </w:p>
    <w:p w:rsidR="00EA0ACF" w:rsidRDefault="00EA0ACF" w:rsidP="00EA0ACF">
      <w:pPr>
        <w:ind w:firstLineChars="200" w:firstLine="420"/>
      </w:pPr>
      <w:r>
        <w:t>由于</w:t>
      </w:r>
      <w:r>
        <w:rPr>
          <w:rFonts w:hint="eastAsia"/>
        </w:rPr>
        <w:t>生产</w:t>
      </w:r>
      <w:r>
        <w:t>动态链接库时，</w:t>
      </w:r>
      <w:r>
        <w:rPr>
          <w:rFonts w:hint="eastAsia"/>
        </w:rPr>
        <w:t>编译器</w:t>
      </w:r>
      <w:r>
        <w:t>需要创建一些软链接，而</w:t>
      </w:r>
      <w:r>
        <w:rPr>
          <w:rFonts w:hint="eastAsia"/>
        </w:rPr>
        <w:t>使用</w:t>
      </w:r>
      <w:r>
        <w:t>Windows</w:t>
      </w:r>
      <w:r>
        <w:t>与虚拟机共享的方式</w:t>
      </w:r>
      <w:r>
        <w:rPr>
          <w:rFonts w:hint="eastAsia"/>
        </w:rPr>
        <w:t>时</w:t>
      </w:r>
      <w:r>
        <w:t>，</w:t>
      </w:r>
      <w:r>
        <w:t>Windows</w:t>
      </w:r>
      <w:r>
        <w:t>下的文件夹不支持在</w:t>
      </w:r>
      <w:proofErr w:type="spellStart"/>
      <w:r>
        <w:t>linux</w:t>
      </w:r>
      <w:proofErr w:type="spellEnd"/>
      <w:r>
        <w:t>下</w:t>
      </w:r>
      <w:r>
        <w:rPr>
          <w:rFonts w:hint="eastAsia"/>
        </w:rPr>
        <w:t>创建</w:t>
      </w:r>
      <w:r>
        <w:t>软链接，会导致编译器生产动态链接库时报错。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如下</w:t>
      </w:r>
      <w:r>
        <w:t>：</w:t>
      </w:r>
    </w:p>
    <w:p w:rsidR="00EA0ACF" w:rsidRDefault="00EA0ACF" w:rsidP="00EA0ACF">
      <w:pPr>
        <w:pStyle w:val="a3"/>
        <w:numPr>
          <w:ilvl w:val="0"/>
          <w:numId w:val="1"/>
        </w:numPr>
        <w:ind w:firstLineChars="0"/>
      </w:pPr>
      <w:r>
        <w:t>确定虚拟机是否能够连接外网</w:t>
      </w:r>
    </w:p>
    <w:p w:rsidR="00EA0ACF" w:rsidRDefault="00EA0ACF" w:rsidP="00EA0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Ubuntu</w:t>
      </w:r>
      <w:r>
        <w:t>下添加</w:t>
      </w:r>
      <w:r>
        <w:t>samba</w:t>
      </w:r>
      <w:r>
        <w:rPr>
          <w:rFonts w:hint="eastAsia"/>
        </w:rPr>
        <w:t>服务</w:t>
      </w:r>
      <w:r>
        <w:t>。</w:t>
      </w:r>
    </w:p>
    <w:p w:rsidR="00EA0ACF" w:rsidRDefault="00EA0ACF" w:rsidP="00EA0ACF">
      <w:pPr>
        <w:pStyle w:val="a4"/>
        <w:numPr>
          <w:ilvl w:val="0"/>
          <w:numId w:val="1"/>
        </w:numPr>
        <w:shd w:val="clear" w:color="auto" w:fill="000000"/>
        <w:spacing w:before="150" w:beforeAutospacing="0" w:after="150" w:afterAutospacing="0" w:line="315" w:lineRule="atLeast"/>
        <w:rPr>
          <w:rFonts w:ascii="black verdana" w:hAnsi="black verdana" w:hint="eastAsi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7"/>
          <w:szCs w:val="27"/>
        </w:rPr>
        <w:t>安装</w:t>
      </w:r>
      <w:r>
        <w:rPr>
          <w:rFonts w:ascii="black verdana" w:hAnsi="black verdana"/>
          <w:color w:val="B6B6B6"/>
          <w:sz w:val="27"/>
          <w:szCs w:val="27"/>
        </w:rPr>
        <w:t>Ubuntu samba</w:t>
      </w:r>
      <w:r>
        <w:rPr>
          <w:rFonts w:ascii="black verdana" w:hAnsi="black verdana"/>
          <w:color w:val="B6B6B6"/>
          <w:sz w:val="27"/>
          <w:szCs w:val="27"/>
        </w:rPr>
        <w:t>图形管理界面</w:t>
      </w:r>
      <w:r>
        <w:rPr>
          <w:rFonts w:ascii="black verdana" w:hAnsi="black verdana"/>
          <w:color w:val="B6B6B6"/>
          <w:sz w:val="27"/>
          <w:szCs w:val="27"/>
        </w:rPr>
        <w:br/>
      </w:r>
      <w:r>
        <w:rPr>
          <w:rFonts w:ascii="black verdana" w:hAnsi="black verdana"/>
          <w:color w:val="FF0000"/>
          <w:sz w:val="27"/>
          <w:szCs w:val="27"/>
        </w:rPr>
        <w:t>#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sudo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 xml:space="preserve"> apt-get install system-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config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>-samba</w:t>
      </w:r>
    </w:p>
    <w:p w:rsidR="00EA0ACF" w:rsidRDefault="00EA0ACF" w:rsidP="00EA0ACF">
      <w:pPr>
        <w:pStyle w:val="a4"/>
        <w:numPr>
          <w:ilvl w:val="0"/>
          <w:numId w:val="1"/>
        </w:numPr>
        <w:shd w:val="clear" w:color="auto" w:fill="000000"/>
        <w:spacing w:before="150" w:beforeAutospacing="0" w:after="150" w:afterAutospacing="0" w:line="315" w:lineRule="atLeast"/>
        <w:rPr>
          <w:rFonts w:ascii="black verdana" w:hAnsi="black verdana" w:hint="eastAsi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7"/>
          <w:szCs w:val="27"/>
        </w:rPr>
        <w:lastRenderedPageBreak/>
        <w:t>启动</w:t>
      </w:r>
      <w:r>
        <w:rPr>
          <w:rFonts w:ascii="black verdana" w:hAnsi="black verdana"/>
          <w:color w:val="B6B6B6"/>
          <w:sz w:val="27"/>
          <w:szCs w:val="27"/>
        </w:rPr>
        <w:t>samba</w:t>
      </w:r>
      <w:r>
        <w:rPr>
          <w:rFonts w:ascii="black verdana" w:hAnsi="black verdana"/>
          <w:color w:val="B6B6B6"/>
          <w:sz w:val="27"/>
          <w:szCs w:val="27"/>
        </w:rPr>
        <w:t>图形管理界面</w:t>
      </w:r>
      <w:r>
        <w:rPr>
          <w:rFonts w:ascii="black verdana" w:hAnsi="black verdana"/>
          <w:color w:val="B6B6B6"/>
          <w:sz w:val="27"/>
          <w:szCs w:val="27"/>
        </w:rPr>
        <w:br/>
      </w:r>
      <w:r>
        <w:rPr>
          <w:rFonts w:ascii="black verdana" w:hAnsi="black verdana"/>
          <w:color w:val="FF0000"/>
          <w:sz w:val="27"/>
          <w:szCs w:val="27"/>
        </w:rPr>
        <w:t>#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sudo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 xml:space="preserve"> system-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config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>-samba</w:t>
      </w:r>
    </w:p>
    <w:p w:rsidR="00EA0ACF" w:rsidRDefault="00EA0ACF" w:rsidP="00EA0ACF">
      <w:pPr>
        <w:pStyle w:val="a4"/>
        <w:numPr>
          <w:ilvl w:val="0"/>
          <w:numId w:val="1"/>
        </w:numPr>
        <w:shd w:val="clear" w:color="auto" w:fill="000000"/>
        <w:spacing w:before="150" w:beforeAutospacing="0" w:after="150" w:afterAutospacing="0" w:line="315" w:lineRule="atLeast"/>
        <w:rPr>
          <w:rFonts w:ascii="black verdana" w:hAnsi="black verdana" w:hint="eastAsi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7"/>
          <w:szCs w:val="27"/>
        </w:rPr>
        <w:t>也可以选择菜单：</w:t>
      </w:r>
      <w:r>
        <w:rPr>
          <w:rFonts w:ascii="black verdana" w:hAnsi="black verdana"/>
          <w:color w:val="B6B6B6"/>
          <w:sz w:val="27"/>
          <w:szCs w:val="27"/>
        </w:rPr>
        <w:t xml:space="preserve"> system</w:t>
      </w:r>
      <w:r>
        <w:rPr>
          <w:rFonts w:ascii="black verdana" w:hAnsi="black verdana"/>
          <w:color w:val="B6B6B6"/>
          <w:sz w:val="27"/>
          <w:szCs w:val="27"/>
        </w:rPr>
        <w:t>－</w:t>
      </w:r>
      <w:r>
        <w:rPr>
          <w:rFonts w:ascii="black verdana" w:hAnsi="black verdana"/>
          <w:color w:val="B6B6B6"/>
          <w:sz w:val="27"/>
          <w:szCs w:val="27"/>
        </w:rPr>
        <w:t>&gt;Administration</w:t>
      </w:r>
      <w:r>
        <w:rPr>
          <w:rFonts w:ascii="black verdana" w:hAnsi="black verdana"/>
          <w:color w:val="B6B6B6"/>
          <w:sz w:val="27"/>
          <w:szCs w:val="27"/>
        </w:rPr>
        <w:t>－</w:t>
      </w:r>
      <w:r>
        <w:rPr>
          <w:rFonts w:ascii="black verdana" w:hAnsi="black verdana"/>
          <w:color w:val="B6B6B6"/>
          <w:sz w:val="27"/>
          <w:szCs w:val="27"/>
        </w:rPr>
        <w:t>&gt;Samba</w:t>
      </w:r>
    </w:p>
    <w:p w:rsidR="00EA0ACF" w:rsidRDefault="00EA0ACF" w:rsidP="00EA0ACF">
      <w:pPr>
        <w:pStyle w:val="a4"/>
        <w:numPr>
          <w:ilvl w:val="0"/>
          <w:numId w:val="1"/>
        </w:numPr>
        <w:shd w:val="clear" w:color="auto" w:fill="000000"/>
        <w:spacing w:before="150" w:beforeAutospacing="0" w:after="150" w:afterAutospacing="0" w:line="315" w:lineRule="atLeast"/>
        <w:rPr>
          <w:rFonts w:ascii="black verdana" w:hAnsi="black verdana" w:hint="eastAsi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7"/>
          <w:szCs w:val="27"/>
        </w:rPr>
        <w:t>配置方法和</w:t>
      </w:r>
      <w:r>
        <w:rPr>
          <w:rFonts w:ascii="black verdana" w:hAnsi="black verdana"/>
          <w:color w:val="B6B6B6"/>
          <w:sz w:val="27"/>
          <w:szCs w:val="27"/>
        </w:rPr>
        <w:t>RedHat9</w:t>
      </w:r>
      <w:r>
        <w:rPr>
          <w:rFonts w:ascii="black verdana" w:hAnsi="black verdana"/>
          <w:color w:val="B6B6B6"/>
          <w:sz w:val="27"/>
          <w:szCs w:val="27"/>
        </w:rPr>
        <w:t>中一样</w:t>
      </w:r>
      <w:r>
        <w:rPr>
          <w:rFonts w:ascii="black verdana" w:hAnsi="black verdana"/>
          <w:color w:val="B6B6B6"/>
          <w:sz w:val="27"/>
          <w:szCs w:val="27"/>
        </w:rPr>
        <w:br/>
      </w:r>
      <w:r>
        <w:rPr>
          <w:rFonts w:ascii="black verdana" w:hAnsi="black verdana"/>
          <w:color w:val="B6B6B6"/>
          <w:sz w:val="27"/>
          <w:szCs w:val="27"/>
        </w:rPr>
        <w:t>选择要共享的目录</w:t>
      </w:r>
      <w:r>
        <w:rPr>
          <w:rFonts w:ascii="black verdana" w:hAnsi="black verdana"/>
          <w:color w:val="B6B6B6"/>
          <w:sz w:val="27"/>
          <w:szCs w:val="27"/>
        </w:rPr>
        <w:t xml:space="preserve"> </w:t>
      </w:r>
      <w:r>
        <w:rPr>
          <w:rFonts w:ascii="black verdana" w:hAnsi="black verdana"/>
          <w:color w:val="B6B6B6"/>
          <w:sz w:val="27"/>
          <w:szCs w:val="27"/>
        </w:rPr>
        <w:t>设置读写权限</w:t>
      </w:r>
      <w:r>
        <w:rPr>
          <w:rFonts w:ascii="black verdana" w:hAnsi="black verdana"/>
          <w:color w:val="B6B6B6"/>
          <w:sz w:val="27"/>
          <w:szCs w:val="27"/>
        </w:rPr>
        <w:t xml:space="preserve"> </w:t>
      </w:r>
      <w:r>
        <w:rPr>
          <w:rFonts w:ascii="black verdana" w:hAnsi="black verdana"/>
          <w:color w:val="B6B6B6"/>
          <w:sz w:val="27"/>
          <w:szCs w:val="27"/>
        </w:rPr>
        <w:t>设置访问权限</w:t>
      </w:r>
      <w:r>
        <w:rPr>
          <w:rFonts w:ascii="black verdana" w:hAnsi="black verdana"/>
          <w:color w:val="B6B6B6"/>
          <w:sz w:val="27"/>
          <w:szCs w:val="27"/>
        </w:rPr>
        <w:t xml:space="preserve"> </w:t>
      </w:r>
      <w:r>
        <w:rPr>
          <w:rFonts w:ascii="black verdana" w:hAnsi="black verdana"/>
          <w:color w:val="B6B6B6"/>
          <w:sz w:val="27"/>
          <w:szCs w:val="27"/>
        </w:rPr>
        <w:t>添加</w:t>
      </w:r>
      <w:r>
        <w:rPr>
          <w:rFonts w:ascii="black verdana" w:hAnsi="black verdana"/>
          <w:color w:val="B6B6B6"/>
          <w:sz w:val="27"/>
          <w:szCs w:val="27"/>
        </w:rPr>
        <w:t>samba</w:t>
      </w:r>
      <w:r>
        <w:rPr>
          <w:rFonts w:ascii="black verdana" w:hAnsi="black verdana"/>
          <w:color w:val="B6B6B6"/>
          <w:sz w:val="27"/>
          <w:szCs w:val="27"/>
        </w:rPr>
        <w:t>用户</w:t>
      </w:r>
    </w:p>
    <w:p w:rsidR="00EA0ACF" w:rsidRPr="00EA0ACF" w:rsidRDefault="00EA0ACF" w:rsidP="00EA0ACF">
      <w:pPr>
        <w:pStyle w:val="a4"/>
        <w:numPr>
          <w:ilvl w:val="0"/>
          <w:numId w:val="1"/>
        </w:numPr>
        <w:shd w:val="clear" w:color="auto" w:fill="000000"/>
        <w:spacing w:before="150" w:beforeAutospacing="0" w:after="150" w:afterAutospacing="0" w:line="315" w:lineRule="atLeast"/>
        <w:rPr>
          <w:rFonts w:ascii="black verdana" w:hAnsi="black verdana" w:hint="eastAsia"/>
          <w:color w:val="B6B6B6"/>
          <w:sz w:val="21"/>
          <w:szCs w:val="21"/>
        </w:rPr>
      </w:pPr>
      <w:r>
        <w:rPr>
          <w:rFonts w:ascii="black verdana" w:hAnsi="black verdana"/>
          <w:color w:val="B6B6B6"/>
          <w:sz w:val="27"/>
          <w:szCs w:val="27"/>
        </w:rPr>
        <w:t>配置完成后要重启</w:t>
      </w:r>
      <w:r>
        <w:rPr>
          <w:rFonts w:ascii="black verdana" w:hAnsi="black verdana"/>
          <w:color w:val="B6B6B6"/>
          <w:sz w:val="27"/>
          <w:szCs w:val="27"/>
        </w:rPr>
        <w:t>samba</w:t>
      </w:r>
      <w:r>
        <w:rPr>
          <w:rFonts w:ascii="black verdana" w:hAnsi="black verdana"/>
          <w:color w:val="B6B6B6"/>
          <w:sz w:val="27"/>
          <w:szCs w:val="27"/>
        </w:rPr>
        <w:br/>
      </w:r>
      <w:r>
        <w:rPr>
          <w:rFonts w:ascii="black verdana" w:hAnsi="black verdana"/>
          <w:color w:val="FF0000"/>
          <w:sz w:val="27"/>
          <w:szCs w:val="27"/>
        </w:rPr>
        <w:t>#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sudo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 xml:space="preserve"> /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etc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>/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init.d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>/</w:t>
      </w:r>
      <w:proofErr w:type="spellStart"/>
      <w:r>
        <w:rPr>
          <w:rFonts w:ascii="black verdana" w:hAnsi="black verdana"/>
          <w:color w:val="FF0000"/>
          <w:sz w:val="27"/>
          <w:szCs w:val="27"/>
        </w:rPr>
        <w:t>smbd</w:t>
      </w:r>
      <w:proofErr w:type="spellEnd"/>
      <w:r>
        <w:rPr>
          <w:rFonts w:ascii="black verdana" w:hAnsi="black verdana"/>
          <w:color w:val="FF0000"/>
          <w:sz w:val="27"/>
          <w:szCs w:val="27"/>
        </w:rPr>
        <w:t xml:space="preserve"> restart</w:t>
      </w:r>
    </w:p>
    <w:p w:rsidR="00EA0ACF" w:rsidRDefault="00EA0ACF" w:rsidP="00EA0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PC</w:t>
      </w:r>
      <w:r>
        <w:t>上的</w:t>
      </w:r>
      <w:r>
        <w:rPr>
          <w:rFonts w:hint="eastAsia"/>
        </w:rPr>
        <w:t>windows</w:t>
      </w:r>
      <w:r>
        <w:t>资源管理器上输入：</w:t>
      </w:r>
      <w:r w:rsidR="007E6476">
        <w:fldChar w:fldCharType="begin"/>
      </w:r>
      <w:r w:rsidR="007E6476">
        <w:instrText xml:space="preserve"> HYPERLINK "file:///\\\\</w:instrText>
      </w:r>
      <w:r w:rsidR="007E6476">
        <w:instrText>虚拟机的</w:instrText>
      </w:r>
      <w:r w:rsidR="007E6476">
        <w:instrText>ip</w:instrText>
      </w:r>
      <w:r w:rsidR="007E6476">
        <w:instrText>地址</w:instrText>
      </w:r>
      <w:r w:rsidR="007E6476">
        <w:instrText xml:space="preserve">" </w:instrText>
      </w:r>
      <w:r w:rsidR="007E6476">
        <w:fldChar w:fldCharType="separate"/>
      </w:r>
      <w:r w:rsidRPr="005F51D7">
        <w:rPr>
          <w:rStyle w:val="a5"/>
          <w:rFonts w:hint="eastAsia"/>
        </w:rPr>
        <w:t>\\</w:t>
      </w:r>
      <w:r w:rsidRPr="005F51D7">
        <w:rPr>
          <w:rStyle w:val="a5"/>
          <w:rFonts w:hint="eastAsia"/>
        </w:rPr>
        <w:t>虚拟机</w:t>
      </w:r>
      <w:r w:rsidRPr="005F51D7">
        <w:rPr>
          <w:rStyle w:val="a5"/>
        </w:rPr>
        <w:t>的</w:t>
      </w:r>
      <w:r w:rsidRPr="005F51D7">
        <w:rPr>
          <w:rStyle w:val="a5"/>
        </w:rPr>
        <w:t>ip</w:t>
      </w:r>
      <w:r w:rsidRPr="005F51D7">
        <w:rPr>
          <w:rStyle w:val="a5"/>
        </w:rPr>
        <w:t>地址</w:t>
      </w:r>
      <w:r w:rsidR="007E6476">
        <w:rPr>
          <w:rStyle w:val="a5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查看</w:t>
      </w:r>
      <w:r>
        <w:t>Ubuntu</w:t>
      </w:r>
      <w:r>
        <w:t>共享的文件夹了。（</w:t>
      </w:r>
      <w:r>
        <w:rPr>
          <w:rFonts w:hint="eastAsia"/>
        </w:rPr>
        <w:t>可以</w:t>
      </w:r>
      <w:r>
        <w:t>使用网络映射为本地磁盘的方式，便于后续经常使用）</w:t>
      </w:r>
    </w:p>
    <w:p w:rsidR="00EE5F0F" w:rsidRDefault="00EE5F0F" w:rsidP="00EE5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虚拟机的</w:t>
      </w:r>
      <w:r>
        <w:rPr>
          <w:rFonts w:hint="eastAsia"/>
        </w:rPr>
        <w:t>文件</w:t>
      </w:r>
      <w:r>
        <w:t>权限比较麻烦，</w:t>
      </w:r>
      <w:r>
        <w:rPr>
          <w:rFonts w:hint="eastAsia"/>
        </w:rPr>
        <w:t>需要</w:t>
      </w:r>
      <w:r>
        <w:t>将</w:t>
      </w:r>
      <w:r>
        <w:t>Ubuntu</w:t>
      </w:r>
      <w:r>
        <w:t>共享出去的</w:t>
      </w:r>
      <w:r>
        <w:rPr>
          <w:rFonts w:hint="eastAsia"/>
        </w:rPr>
        <w:t>目录</w:t>
      </w:r>
      <w:r>
        <w:t>设置为其他用户可读写。</w:t>
      </w:r>
      <w:proofErr w:type="spellStart"/>
      <w:r>
        <w:t>chmod</w:t>
      </w:r>
      <w:proofErr w:type="spellEnd"/>
      <w:r>
        <w:t xml:space="preserve"> 777 –R </w:t>
      </w:r>
      <w:r>
        <w:rPr>
          <w:rFonts w:hint="eastAsia"/>
        </w:rPr>
        <w:t>共享</w:t>
      </w:r>
      <w:r>
        <w:t>的目录</w:t>
      </w:r>
    </w:p>
    <w:p w:rsidR="00EE5F0F" w:rsidRDefault="00EE5F0F" w:rsidP="00EE5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依然</w:t>
      </w:r>
      <w:r>
        <w:t>是由于文件权限引入的问题。不能</w:t>
      </w:r>
      <w:r>
        <w:rPr>
          <w:rFonts w:hint="eastAsia"/>
        </w:rPr>
        <w:t>直接</w:t>
      </w:r>
      <w:r>
        <w:t>将</w:t>
      </w:r>
      <w:r>
        <w:t>PC</w:t>
      </w:r>
      <w:r>
        <w:t>上的文件拷贝到</w:t>
      </w:r>
      <w:r>
        <w:t>samba</w:t>
      </w:r>
      <w:r>
        <w:t>的共享目录下</w:t>
      </w:r>
      <w:r>
        <w:rPr>
          <w:rFonts w:hint="eastAsia"/>
        </w:rPr>
        <w:t>，</w:t>
      </w:r>
      <w:r>
        <w:t>否则依然存在创建链接失败的问题，</w:t>
      </w:r>
    </w:p>
    <w:p w:rsidR="00EE5F0F" w:rsidRDefault="00EE5F0F" w:rsidP="00EE5F0F">
      <w:pPr>
        <w:pStyle w:val="a3"/>
        <w:ind w:left="780" w:firstLineChars="0" w:firstLine="0"/>
      </w:pPr>
      <w:r>
        <w:t>解决</w:t>
      </w:r>
      <w:r>
        <w:rPr>
          <w:rFonts w:hint="eastAsia"/>
        </w:rPr>
        <w:t>方法：</w:t>
      </w:r>
    </w:p>
    <w:p w:rsidR="00EE5F0F" w:rsidRDefault="00EE5F0F" w:rsidP="00EE5F0F">
      <w:pPr>
        <w:pStyle w:val="a3"/>
        <w:ind w:left="780" w:firstLineChars="0"/>
      </w:pPr>
      <w:r>
        <w:rPr>
          <w:rFonts w:hint="eastAsia"/>
        </w:rPr>
        <w:t>在</w:t>
      </w:r>
      <w:r>
        <w:t>Ubuntu</w:t>
      </w:r>
      <w:r>
        <w:t>下安装</w:t>
      </w:r>
      <w:proofErr w:type="spellStart"/>
      <w:r>
        <w:t>rapidsvn</w:t>
      </w:r>
      <w:proofErr w:type="spellEnd"/>
      <w:r>
        <w:t>：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rapidsvn</w:t>
      </w:r>
      <w:proofErr w:type="spellEnd"/>
      <w:r>
        <w:t>。安装好后，</w:t>
      </w:r>
      <w:r>
        <w:rPr>
          <w:rFonts w:hint="eastAsia"/>
        </w:rPr>
        <w:t>运行</w:t>
      </w:r>
      <w:proofErr w:type="spellStart"/>
      <w:r>
        <w:t>rapidsvn</w:t>
      </w:r>
      <w:proofErr w:type="spellEnd"/>
      <w:r>
        <w:t>。</w:t>
      </w:r>
    </w:p>
    <w:p w:rsidR="00EE5F0F" w:rsidRDefault="00EE5F0F" w:rsidP="00EE5F0F">
      <w:r>
        <w:rPr>
          <w:noProof/>
        </w:rPr>
        <w:drawing>
          <wp:inline distT="0" distB="0" distL="0" distR="0" wp14:anchorId="552898E9" wp14:editId="2F17C6DF">
            <wp:extent cx="5274310" cy="3714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0F" w:rsidRDefault="00EE5F0F" w:rsidP="00EE5F0F">
      <w:pPr>
        <w:ind w:firstLine="420"/>
      </w:pPr>
      <w:r>
        <w:rPr>
          <w:rFonts w:hint="eastAsia"/>
        </w:rPr>
        <w:t>在</w:t>
      </w:r>
      <w:r>
        <w:t>书签上右击，添加已</w:t>
      </w:r>
      <w:r>
        <w:rPr>
          <w:rFonts w:hint="eastAsia"/>
        </w:rPr>
        <w:t>有文档</w:t>
      </w:r>
      <w:r>
        <w:t>库</w:t>
      </w:r>
      <w:r>
        <w:rPr>
          <w:rFonts w:hint="eastAsia"/>
        </w:rPr>
        <w:t>，</w:t>
      </w:r>
      <w:r>
        <w:t>将</w:t>
      </w:r>
      <w:r>
        <w:t>SVN</w:t>
      </w:r>
      <w:r>
        <w:t>仓库的地址贴上</w:t>
      </w:r>
      <w:r>
        <w:rPr>
          <w:rFonts w:hint="eastAsia"/>
        </w:rPr>
        <w:t>，</w:t>
      </w:r>
      <w:r>
        <w:t>并确定。这样</w:t>
      </w:r>
      <w:r>
        <w:rPr>
          <w:rFonts w:hint="eastAsia"/>
        </w:rPr>
        <w:t>远程</w:t>
      </w:r>
      <w:r>
        <w:t>的</w:t>
      </w:r>
      <w:r>
        <w:t>SVN</w:t>
      </w:r>
      <w:r>
        <w:t>仓</w:t>
      </w:r>
      <w:r>
        <w:lastRenderedPageBreak/>
        <w:t>库就可以在</w:t>
      </w:r>
      <w:proofErr w:type="spellStart"/>
      <w:r>
        <w:t>rapidsvn</w:t>
      </w:r>
      <w:proofErr w:type="spellEnd"/>
      <w:r>
        <w:t>客户端上显示了</w:t>
      </w:r>
      <w:r>
        <w:rPr>
          <w:rFonts w:hint="eastAsia"/>
        </w:rPr>
        <w:t>。</w:t>
      </w:r>
    </w:p>
    <w:p w:rsidR="00EE5F0F" w:rsidRDefault="00EE5F0F" w:rsidP="00EE5F0F">
      <w:pPr>
        <w:ind w:firstLine="420"/>
      </w:pPr>
      <w:r>
        <w:rPr>
          <w:rFonts w:hint="eastAsia"/>
        </w:rPr>
        <w:t>将</w:t>
      </w:r>
      <w:proofErr w:type="spellStart"/>
      <w:r>
        <w:t>rapidsvn</w:t>
      </w:r>
      <w:proofErr w:type="spellEnd"/>
      <w:r>
        <w:t>的仓库</w:t>
      </w:r>
      <w:r>
        <w:t>check</w:t>
      </w:r>
      <w:r>
        <w:t>到本地，</w:t>
      </w:r>
      <w:proofErr w:type="gramStart"/>
      <w:r>
        <w:t>右击新添加</w:t>
      </w:r>
      <w:proofErr w:type="gramEnd"/>
      <w:r>
        <w:t>的</w:t>
      </w:r>
      <w:proofErr w:type="spellStart"/>
      <w:r>
        <w:t>svn</w:t>
      </w:r>
      <w:proofErr w:type="spellEnd"/>
      <w:r>
        <w:t>仓库，</w:t>
      </w:r>
      <w:r w:rsidR="000A3D12">
        <w:rPr>
          <w:rFonts w:hint="eastAsia"/>
        </w:rPr>
        <w:t>签出新</w:t>
      </w:r>
      <w:r w:rsidR="000A3D12">
        <w:t>的工作副本</w:t>
      </w:r>
      <w:r w:rsidR="000A3D12">
        <w:rPr>
          <w:rFonts w:hint="eastAsia"/>
        </w:rPr>
        <w:t>（指定</w:t>
      </w:r>
      <w:r w:rsidR="000A3D12">
        <w:t>目录到</w:t>
      </w:r>
      <w:r w:rsidR="000A3D12">
        <w:t>samba</w:t>
      </w:r>
      <w:r w:rsidR="000A3D12">
        <w:t>的共享目录下</w:t>
      </w:r>
      <w:r w:rsidR="000A3D12">
        <w:rPr>
          <w:rFonts w:hint="eastAsia"/>
        </w:rPr>
        <w:t>）。</w:t>
      </w:r>
    </w:p>
    <w:p w:rsidR="000A3D12" w:rsidRPr="000A3D12" w:rsidRDefault="000A3D12" w:rsidP="000A3D12">
      <w:pPr>
        <w:ind w:firstLine="420"/>
      </w:pPr>
      <w:r>
        <w:rPr>
          <w:rFonts w:hint="eastAsia"/>
        </w:rPr>
        <w:t>这</w:t>
      </w:r>
      <w:r>
        <w:t>样就通过</w:t>
      </w:r>
      <w:proofErr w:type="spellStart"/>
      <w:r>
        <w:t>svn</w:t>
      </w:r>
      <w:proofErr w:type="spellEnd"/>
      <w:r>
        <w:t>将</w:t>
      </w:r>
      <w:r>
        <w:t>Ubuntu</w:t>
      </w:r>
      <w:r>
        <w:t>下的代码同步起来了。</w:t>
      </w:r>
      <w:r>
        <w:rPr>
          <w:rFonts w:hint="eastAsia"/>
        </w:rPr>
        <w:t>并且</w:t>
      </w:r>
      <w:r>
        <w:t>，可以在</w:t>
      </w:r>
      <w:r>
        <w:t>PC</w:t>
      </w:r>
      <w:r>
        <w:t>上编辑代码（</w:t>
      </w:r>
      <w:r>
        <w:rPr>
          <w:rFonts w:hint="eastAsia"/>
        </w:rPr>
        <w:t>最好</w:t>
      </w:r>
      <w:r>
        <w:t>不要创建目录和文件</w:t>
      </w:r>
      <w:r>
        <w:rPr>
          <w:rFonts w:hint="eastAsia"/>
        </w:rPr>
        <w:t>，</w:t>
      </w:r>
      <w:r>
        <w:t>目录和文件的创建都在</w:t>
      </w:r>
      <w:r>
        <w:t>Ubuntu</w:t>
      </w:r>
      <w:r>
        <w:t>下进行）</w:t>
      </w:r>
    </w:p>
    <w:p w:rsidR="00EA0ACF" w:rsidRDefault="00EA0ACF" w:rsidP="00EA0ACF"/>
    <w:p w:rsidR="007E6476" w:rsidRDefault="007E6476" w:rsidP="007E6476">
      <w:pPr>
        <w:pStyle w:val="a3"/>
        <w:numPr>
          <w:ilvl w:val="0"/>
          <w:numId w:val="1"/>
        </w:numPr>
        <w:ind w:firstLineChars="0"/>
      </w:pPr>
      <w:r>
        <w:t>SVN diff</w:t>
      </w:r>
      <w:r>
        <w:t>工具配置</w:t>
      </w:r>
    </w:p>
    <w:p w:rsidR="007E6476" w:rsidRDefault="007E6476" w:rsidP="007E6476">
      <w:pPr>
        <w:pStyle w:val="a3"/>
        <w:ind w:left="780" w:firstLineChars="0" w:firstLine="0"/>
      </w:pPr>
      <w:r>
        <w:rPr>
          <w:rFonts w:hint="eastAsia"/>
        </w:rPr>
        <w:t>安装</w:t>
      </w:r>
      <w:r>
        <w:t>meld</w:t>
      </w:r>
      <w:r>
        <w:t>工具，</w:t>
      </w:r>
      <w:proofErr w:type="spellStart"/>
      <w:r>
        <w:t>sudo</w:t>
      </w:r>
      <w:proofErr w:type="spellEnd"/>
      <w:r>
        <w:t xml:space="preserve"> apt-get install meld</w:t>
      </w:r>
      <w:r>
        <w:t>。</w:t>
      </w:r>
    </w:p>
    <w:p w:rsidR="007E6476" w:rsidRDefault="007E6476" w:rsidP="007E6476">
      <w:pPr>
        <w:pStyle w:val="a3"/>
        <w:ind w:left="780" w:firstLineChars="0" w:firstLine="0"/>
      </w:pPr>
      <w:r>
        <w:rPr>
          <w:rFonts w:hint="eastAsia"/>
        </w:rPr>
        <w:t>打开</w:t>
      </w:r>
      <w:proofErr w:type="spellStart"/>
      <w:r>
        <w:t>rapidsvn</w:t>
      </w:r>
      <w:proofErr w:type="spellEnd"/>
      <w:r>
        <w:t>，选择</w:t>
      </w:r>
      <w:r>
        <w:t>“</w:t>
      </w:r>
      <w:r>
        <w:rPr>
          <w:rFonts w:hint="eastAsia"/>
        </w:rPr>
        <w:t>查看</w:t>
      </w:r>
      <w:r>
        <w:t>”-&gt;</w:t>
      </w:r>
      <w:r>
        <w:rPr>
          <w:rFonts w:hint="eastAsia"/>
        </w:rPr>
        <w:t>“首选项”，配置</w:t>
      </w:r>
      <w:r>
        <w:t>如下图</w:t>
      </w:r>
      <w:r>
        <w:rPr>
          <w:rFonts w:hint="eastAsia"/>
        </w:rPr>
        <w:t>所示：</w:t>
      </w:r>
    </w:p>
    <w:p w:rsidR="007E6476" w:rsidRPr="007E6476" w:rsidRDefault="007E6476" w:rsidP="007E647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C9F81F" wp14:editId="6EBBFAE6">
            <wp:extent cx="4533333" cy="32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ACF" w:rsidRPr="00DE5F01" w:rsidRDefault="00EA0ACF" w:rsidP="00DE5F01">
      <w:pPr>
        <w:jc w:val="center"/>
      </w:pPr>
    </w:p>
    <w:sectPr w:rsidR="00EA0ACF" w:rsidRPr="00DE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536BD"/>
    <w:multiLevelType w:val="hybridMultilevel"/>
    <w:tmpl w:val="C7780190"/>
    <w:lvl w:ilvl="0" w:tplc="A1888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65"/>
    <w:rsid w:val="000A3D12"/>
    <w:rsid w:val="007E6476"/>
    <w:rsid w:val="00D83576"/>
    <w:rsid w:val="00DE5665"/>
    <w:rsid w:val="00DE5F01"/>
    <w:rsid w:val="00EA0ACF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1EFE-B70A-405D-8A97-4DBEFA51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C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0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A0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4</cp:revision>
  <dcterms:created xsi:type="dcterms:W3CDTF">2016-10-20T07:33:00Z</dcterms:created>
  <dcterms:modified xsi:type="dcterms:W3CDTF">2016-10-20T10:54:00Z</dcterms:modified>
</cp:coreProperties>
</file>