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96BDD" w14:textId="77777777" w:rsidR="003D1ADE" w:rsidRPr="002D39A1" w:rsidRDefault="003D1ADE" w:rsidP="003D1ADE">
      <w:pPr>
        <w:spacing w:line="360" w:lineRule="auto"/>
        <w:jc w:val="center"/>
        <w:rPr>
          <w:rFonts w:ascii="Times New Roman" w:hAnsi="Times New Roman" w:cs="Times New Roman"/>
          <w:sz w:val="32"/>
          <w:szCs w:val="32"/>
        </w:rPr>
      </w:pPr>
      <w:r w:rsidRPr="002D39A1">
        <w:rPr>
          <w:rFonts w:ascii="Times New Roman" w:hAnsi="Times New Roman" w:cs="Times New Roman"/>
          <w:noProof/>
        </w:rPr>
        <w:drawing>
          <wp:anchor distT="0" distB="0" distL="114300" distR="114300" simplePos="0" relativeHeight="251659264" behindDoc="0" locked="0" layoutInCell="1" allowOverlap="1" wp14:anchorId="062B77EF" wp14:editId="4CA4BE2D">
            <wp:simplePos x="0" y="0"/>
            <wp:positionH relativeFrom="column">
              <wp:posOffset>485140</wp:posOffset>
            </wp:positionH>
            <wp:positionV relativeFrom="paragraph">
              <wp:posOffset>-68580</wp:posOffset>
            </wp:positionV>
            <wp:extent cx="353695" cy="370205"/>
            <wp:effectExtent l="0" t="0" r="8255" b="0"/>
            <wp:wrapNone/>
            <wp:docPr id="104904328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a black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370205"/>
                    </a:xfrm>
                    <a:prstGeom prst="rect">
                      <a:avLst/>
                    </a:prstGeom>
                    <a:noFill/>
                  </pic:spPr>
                </pic:pic>
              </a:graphicData>
            </a:graphic>
            <wp14:sizeRelH relativeFrom="margin">
              <wp14:pctWidth>0</wp14:pctWidth>
            </wp14:sizeRelH>
            <wp14:sizeRelV relativeFrom="page">
              <wp14:pctHeight>0</wp14:pctHeight>
            </wp14:sizeRelV>
          </wp:anchor>
        </w:drawing>
      </w:r>
      <w:r w:rsidRPr="002D39A1">
        <w:rPr>
          <w:rFonts w:ascii="Times New Roman" w:hAnsi="Times New Roman" w:cs="Times New Roman"/>
          <w:b/>
          <w:smallCaps/>
          <w:spacing w:val="-4"/>
          <w:sz w:val="32"/>
          <w:szCs w:val="32"/>
        </w:rPr>
        <w:t xml:space="preserve"> ТЕХНИЧЕСКИ  УНИВЕРСИТЕТ – СОФИЯ</w:t>
      </w:r>
    </w:p>
    <w:p w14:paraId="1E2BB615" w14:textId="77777777" w:rsidR="003D1ADE" w:rsidRPr="002D39A1" w:rsidRDefault="003D1ADE" w:rsidP="003D1ADE">
      <w:pPr>
        <w:spacing w:line="360" w:lineRule="auto"/>
        <w:jc w:val="center"/>
        <w:rPr>
          <w:rFonts w:ascii="Times New Roman" w:hAnsi="Times New Roman" w:cs="Times New Roman"/>
        </w:rPr>
      </w:pPr>
    </w:p>
    <w:p w14:paraId="0DF51155" w14:textId="77777777" w:rsidR="003D1ADE" w:rsidRPr="002D39A1" w:rsidRDefault="003D1ADE" w:rsidP="003D1ADE">
      <w:pPr>
        <w:spacing w:line="360" w:lineRule="auto"/>
        <w:jc w:val="center"/>
        <w:rPr>
          <w:rFonts w:ascii="Times New Roman" w:hAnsi="Times New Roman" w:cs="Times New Roman"/>
        </w:rPr>
      </w:pPr>
      <w:r w:rsidRPr="002D39A1">
        <w:rPr>
          <w:rFonts w:ascii="Times New Roman" w:hAnsi="Times New Roman" w:cs="Times New Roman"/>
        </w:rPr>
        <w:t>ФАКУЛТЕТ ПО КОМПЮТЪРНИ СИСТЕМИ И ТЕХНОЛОГИИ</w:t>
      </w:r>
    </w:p>
    <w:p w14:paraId="0DA6AB38" w14:textId="77777777" w:rsidR="003D1ADE" w:rsidRPr="002D39A1" w:rsidRDefault="003D1ADE" w:rsidP="003D1ADE">
      <w:pPr>
        <w:spacing w:line="360" w:lineRule="auto"/>
        <w:jc w:val="center"/>
        <w:rPr>
          <w:rFonts w:ascii="Times New Roman" w:hAnsi="Times New Roman" w:cs="Times New Roman"/>
        </w:rPr>
      </w:pPr>
      <w:r w:rsidRPr="002D39A1">
        <w:rPr>
          <w:rFonts w:ascii="Times New Roman" w:hAnsi="Times New Roman" w:cs="Times New Roman"/>
        </w:rPr>
        <w:t>КОМПЮТЪРНО И СОФТУЕРНО ИНЖЕНЕРСТВО</w:t>
      </w:r>
    </w:p>
    <w:p w14:paraId="4E0345CE" w14:textId="77777777" w:rsidR="003D1ADE" w:rsidRPr="002D39A1" w:rsidRDefault="003D1ADE" w:rsidP="003D1ADE">
      <w:pPr>
        <w:spacing w:line="360" w:lineRule="auto"/>
        <w:rPr>
          <w:rFonts w:ascii="Times New Roman" w:hAnsi="Times New Roman" w:cs="Times New Roman"/>
        </w:rPr>
      </w:pPr>
    </w:p>
    <w:p w14:paraId="6E99CE18" w14:textId="77777777" w:rsidR="003D1ADE" w:rsidRPr="002D39A1" w:rsidRDefault="003D1ADE" w:rsidP="003D1ADE">
      <w:pPr>
        <w:spacing w:line="360" w:lineRule="auto"/>
        <w:rPr>
          <w:rFonts w:ascii="Times New Roman" w:hAnsi="Times New Roman" w:cs="Times New Roman"/>
        </w:rPr>
      </w:pPr>
    </w:p>
    <w:p w14:paraId="1D845BE4" w14:textId="77777777" w:rsidR="003D1ADE" w:rsidRPr="002D39A1" w:rsidRDefault="003D1ADE" w:rsidP="003D1ADE">
      <w:pPr>
        <w:spacing w:line="360" w:lineRule="auto"/>
        <w:rPr>
          <w:rFonts w:ascii="Times New Roman" w:hAnsi="Times New Roman" w:cs="Times New Roman"/>
        </w:rPr>
      </w:pPr>
    </w:p>
    <w:p w14:paraId="79C60654" w14:textId="77777777" w:rsidR="003D1ADE" w:rsidRPr="002D39A1" w:rsidRDefault="003D1ADE" w:rsidP="003D1ADE">
      <w:pPr>
        <w:spacing w:line="360" w:lineRule="auto"/>
        <w:rPr>
          <w:rFonts w:ascii="Times New Roman" w:hAnsi="Times New Roman" w:cs="Times New Roman"/>
        </w:rPr>
      </w:pPr>
    </w:p>
    <w:p w14:paraId="3CEDAFD0" w14:textId="77777777" w:rsidR="003D1ADE" w:rsidRPr="002D39A1" w:rsidRDefault="003D1ADE" w:rsidP="003D1ADE">
      <w:pPr>
        <w:spacing w:line="360" w:lineRule="auto"/>
        <w:rPr>
          <w:rFonts w:ascii="Times New Roman" w:hAnsi="Times New Roman" w:cs="Times New Roman"/>
          <w:sz w:val="28"/>
          <w:szCs w:val="28"/>
        </w:rPr>
      </w:pPr>
    </w:p>
    <w:p w14:paraId="057E9C9A" w14:textId="77777777" w:rsidR="003D1ADE" w:rsidRPr="002D39A1" w:rsidRDefault="003D1ADE" w:rsidP="003D1ADE">
      <w:pPr>
        <w:spacing w:line="360" w:lineRule="auto"/>
        <w:rPr>
          <w:rFonts w:ascii="Times New Roman" w:hAnsi="Times New Roman" w:cs="Times New Roman"/>
          <w:sz w:val="28"/>
          <w:szCs w:val="28"/>
        </w:rPr>
      </w:pPr>
    </w:p>
    <w:p w14:paraId="654A71D8" w14:textId="77777777" w:rsidR="003D1ADE" w:rsidRPr="002D39A1" w:rsidRDefault="003D1ADE" w:rsidP="003D1ADE">
      <w:pPr>
        <w:spacing w:line="360" w:lineRule="auto"/>
        <w:jc w:val="center"/>
        <w:rPr>
          <w:rFonts w:ascii="Times New Roman" w:hAnsi="Times New Roman" w:cs="Times New Roman"/>
          <w:b/>
          <w:bCs/>
          <w:sz w:val="52"/>
          <w:szCs w:val="52"/>
          <w:lang w:val="en-US"/>
        </w:rPr>
      </w:pPr>
      <w:r>
        <w:rPr>
          <w:rFonts w:ascii="Times New Roman" w:hAnsi="Times New Roman" w:cs="Times New Roman"/>
          <w:b/>
          <w:bCs/>
          <w:sz w:val="52"/>
          <w:szCs w:val="52"/>
        </w:rPr>
        <w:t>Програмни Среди</w:t>
      </w:r>
      <w:r w:rsidRPr="002D39A1">
        <w:rPr>
          <w:rFonts w:ascii="Times New Roman" w:hAnsi="Times New Roman" w:cs="Times New Roman"/>
          <w:b/>
          <w:bCs/>
          <w:sz w:val="52"/>
          <w:szCs w:val="52"/>
          <w:lang w:val="en-US"/>
        </w:rPr>
        <w:t>:</w:t>
      </w:r>
    </w:p>
    <w:p w14:paraId="73FE6A9F" w14:textId="77777777" w:rsidR="003D1ADE" w:rsidRPr="00AF75EA" w:rsidRDefault="003D1ADE" w:rsidP="003D1ADE">
      <w:pPr>
        <w:spacing w:line="360" w:lineRule="auto"/>
        <w:jc w:val="center"/>
        <w:rPr>
          <w:rFonts w:ascii="Times New Roman" w:hAnsi="Times New Roman" w:cs="Times New Roman"/>
          <w:sz w:val="52"/>
          <w:szCs w:val="52"/>
          <w:lang w:val="en-US"/>
        </w:rPr>
      </w:pPr>
      <w:r>
        <w:rPr>
          <w:rFonts w:ascii="Times New Roman" w:hAnsi="Times New Roman" w:cs="Times New Roman"/>
          <w:sz w:val="52"/>
          <w:szCs w:val="52"/>
        </w:rPr>
        <w:t>Курсова работа</w:t>
      </w:r>
      <w:r w:rsidRPr="002D39A1">
        <w:rPr>
          <w:rFonts w:ascii="Times New Roman" w:hAnsi="Times New Roman" w:cs="Times New Roman"/>
          <w:sz w:val="52"/>
          <w:szCs w:val="52"/>
        </w:rPr>
        <w:t>:</w:t>
      </w:r>
    </w:p>
    <w:p w14:paraId="024D38F9" w14:textId="77777777" w:rsidR="003D1ADE" w:rsidRDefault="003D1ADE" w:rsidP="003D1ADE">
      <w:pPr>
        <w:spacing w:line="360" w:lineRule="auto"/>
        <w:jc w:val="center"/>
        <w:rPr>
          <w:rFonts w:ascii="Times New Roman" w:hAnsi="Times New Roman" w:cs="Times New Roman"/>
          <w:sz w:val="40"/>
          <w:szCs w:val="40"/>
          <w:lang w:val="en-US"/>
        </w:rPr>
      </w:pPr>
      <w:r w:rsidRPr="00056D68">
        <w:rPr>
          <w:rFonts w:ascii="Times New Roman" w:hAnsi="Times New Roman" w:cs="Times New Roman"/>
          <w:sz w:val="40"/>
          <w:szCs w:val="40"/>
        </w:rPr>
        <w:t>„Дигитализация на структура на въпрос“</w:t>
      </w:r>
    </w:p>
    <w:p w14:paraId="678F4873" w14:textId="01072792" w:rsidR="003D1ADE" w:rsidRPr="00DA5866" w:rsidRDefault="003D1ADE" w:rsidP="003D1ADE">
      <w:pPr>
        <w:spacing w:line="360" w:lineRule="auto"/>
        <w:jc w:val="center"/>
        <w:rPr>
          <w:rFonts w:ascii="Times New Roman" w:hAnsi="Times New Roman" w:cs="Times New Roman"/>
          <w:b/>
          <w:bCs/>
          <w:sz w:val="56"/>
          <w:szCs w:val="56"/>
          <w:u w:val="single"/>
          <w:lang w:val="en-US"/>
        </w:rPr>
      </w:pPr>
      <w:r>
        <w:rPr>
          <w:rFonts w:ascii="Times New Roman" w:hAnsi="Times New Roman" w:cs="Times New Roman"/>
          <w:b/>
          <w:bCs/>
          <w:color w:val="000000"/>
          <w:sz w:val="36"/>
          <w:szCs w:val="36"/>
          <w:u w:val="single"/>
        </w:rPr>
        <w:t>Реализация</w:t>
      </w:r>
    </w:p>
    <w:p w14:paraId="7EDB531F" w14:textId="77777777" w:rsidR="003D1ADE" w:rsidRPr="00DA5866" w:rsidRDefault="003D1ADE" w:rsidP="003D1ADE">
      <w:pPr>
        <w:spacing w:line="360" w:lineRule="auto"/>
        <w:jc w:val="center"/>
        <w:rPr>
          <w:rFonts w:ascii="Times New Roman" w:hAnsi="Times New Roman" w:cs="Times New Roman"/>
          <w:sz w:val="40"/>
          <w:szCs w:val="40"/>
          <w:lang w:val="en-US"/>
        </w:rPr>
      </w:pPr>
    </w:p>
    <w:p w14:paraId="3F10B9F5" w14:textId="77777777" w:rsidR="003D1ADE" w:rsidRPr="002D39A1" w:rsidRDefault="003D1ADE" w:rsidP="003D1ADE">
      <w:pPr>
        <w:spacing w:line="360" w:lineRule="auto"/>
        <w:rPr>
          <w:rFonts w:ascii="Times New Roman" w:hAnsi="Times New Roman" w:cs="Times New Roman"/>
        </w:rPr>
      </w:pPr>
    </w:p>
    <w:p w14:paraId="7FBAC2D8" w14:textId="77777777" w:rsidR="003D1ADE" w:rsidRPr="002D39A1" w:rsidRDefault="003D1ADE" w:rsidP="003D1ADE">
      <w:pPr>
        <w:spacing w:line="360" w:lineRule="auto"/>
        <w:rPr>
          <w:rFonts w:ascii="Times New Roman" w:hAnsi="Times New Roman" w:cs="Times New Roman"/>
        </w:rPr>
      </w:pPr>
    </w:p>
    <w:p w14:paraId="3AD1C650" w14:textId="77777777" w:rsidR="003D1ADE" w:rsidRPr="002D39A1" w:rsidRDefault="003D1ADE" w:rsidP="003D1ADE">
      <w:pPr>
        <w:spacing w:line="360" w:lineRule="auto"/>
        <w:rPr>
          <w:rFonts w:ascii="Times New Roman" w:hAnsi="Times New Roman" w:cs="Times New Roman"/>
        </w:rPr>
      </w:pPr>
    </w:p>
    <w:p w14:paraId="1CB1CFFE" w14:textId="77777777" w:rsidR="003D1ADE" w:rsidRPr="00DA5866" w:rsidRDefault="003D1ADE" w:rsidP="003D1ADE">
      <w:pPr>
        <w:spacing w:line="360" w:lineRule="auto"/>
        <w:rPr>
          <w:rFonts w:ascii="Times New Roman" w:hAnsi="Times New Roman" w:cs="Times New Roman"/>
          <w:lang w:val="en-US"/>
        </w:rPr>
      </w:pPr>
    </w:p>
    <w:tbl>
      <w:tblPr>
        <w:tblStyle w:val="GridTable1Light"/>
        <w:tblW w:w="10314" w:type="dxa"/>
        <w:tblInd w:w="-572" w:type="dxa"/>
        <w:tblLayout w:type="fixed"/>
        <w:tblLook w:val="00A0" w:firstRow="1" w:lastRow="0" w:firstColumn="1" w:lastColumn="0" w:noHBand="0" w:noVBand="0"/>
      </w:tblPr>
      <w:tblGrid>
        <w:gridCol w:w="3267"/>
        <w:gridCol w:w="4955"/>
        <w:gridCol w:w="2092"/>
      </w:tblGrid>
      <w:tr w:rsidR="003D1ADE" w:rsidRPr="002D39A1" w14:paraId="210E62C6" w14:textId="77777777" w:rsidTr="00954831">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267" w:type="dxa"/>
            <w:vAlign w:val="center"/>
          </w:tcPr>
          <w:p w14:paraId="6C851072" w14:textId="77777777" w:rsidR="003D1ADE" w:rsidRPr="002D39A1" w:rsidRDefault="003D1ADE" w:rsidP="00954831">
            <w:pPr>
              <w:spacing w:line="360" w:lineRule="auto"/>
              <w:jc w:val="center"/>
              <w:rPr>
                <w:rFonts w:ascii="Times New Roman" w:hAnsi="Times New Roman" w:cs="Times New Roman"/>
                <w:lang w:val="en-US"/>
              </w:rPr>
            </w:pPr>
            <w:r w:rsidRPr="002D39A1">
              <w:rPr>
                <w:rFonts w:ascii="Times New Roman" w:hAnsi="Times New Roman" w:cs="Times New Roman"/>
              </w:rPr>
              <w:t>Съставил:</w:t>
            </w:r>
          </w:p>
        </w:tc>
        <w:tc>
          <w:tcPr>
            <w:tcW w:w="4955" w:type="dxa"/>
            <w:vAlign w:val="center"/>
          </w:tcPr>
          <w:p w14:paraId="47D4E910" w14:textId="77777777" w:rsidR="003D1ADE" w:rsidRPr="002D39A1" w:rsidRDefault="003D1ADE" w:rsidP="0095483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9A1">
              <w:rPr>
                <w:rFonts w:ascii="Times New Roman" w:hAnsi="Times New Roman" w:cs="Times New Roman"/>
              </w:rPr>
              <w:t>Факултетен</w:t>
            </w:r>
            <w:r w:rsidRPr="002D39A1">
              <w:rPr>
                <w:rFonts w:ascii="Times New Roman" w:hAnsi="Times New Roman" w:cs="Times New Roman"/>
                <w:snapToGrid w:val="0"/>
                <w:lang w:val="en-US"/>
              </w:rPr>
              <w:t xml:space="preserve"> номер</w:t>
            </w:r>
            <w:r w:rsidRPr="002D39A1">
              <w:rPr>
                <w:rFonts w:ascii="Times New Roman" w:hAnsi="Times New Roman" w:cs="Times New Roman"/>
              </w:rPr>
              <w:t>:</w:t>
            </w:r>
          </w:p>
        </w:tc>
        <w:tc>
          <w:tcPr>
            <w:tcW w:w="2092" w:type="dxa"/>
            <w:vAlign w:val="center"/>
          </w:tcPr>
          <w:p w14:paraId="4DFDEA32" w14:textId="77777777" w:rsidR="003D1ADE" w:rsidRPr="002D39A1" w:rsidRDefault="003D1ADE" w:rsidP="0095483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9A1">
              <w:rPr>
                <w:rFonts w:ascii="Times New Roman" w:hAnsi="Times New Roman" w:cs="Times New Roman"/>
              </w:rPr>
              <w:t>Група:</w:t>
            </w:r>
          </w:p>
        </w:tc>
      </w:tr>
      <w:tr w:rsidR="003D1ADE" w:rsidRPr="002D39A1" w14:paraId="43649EC3" w14:textId="77777777" w:rsidTr="00954831">
        <w:trPr>
          <w:trHeight w:val="412"/>
        </w:trPr>
        <w:tc>
          <w:tcPr>
            <w:cnfStyle w:val="001000000000" w:firstRow="0" w:lastRow="0" w:firstColumn="1" w:lastColumn="0" w:oddVBand="0" w:evenVBand="0" w:oddHBand="0" w:evenHBand="0" w:firstRowFirstColumn="0" w:firstRowLastColumn="0" w:lastRowFirstColumn="0" w:lastRowLastColumn="0"/>
            <w:tcW w:w="3267" w:type="dxa"/>
            <w:vAlign w:val="center"/>
          </w:tcPr>
          <w:p w14:paraId="3FEFFAE8" w14:textId="77777777" w:rsidR="003D1ADE" w:rsidRPr="002D39A1" w:rsidRDefault="003D1ADE" w:rsidP="00954831">
            <w:pPr>
              <w:spacing w:line="360" w:lineRule="auto"/>
              <w:jc w:val="center"/>
              <w:rPr>
                <w:rFonts w:ascii="Times New Roman" w:hAnsi="Times New Roman" w:cs="Times New Roman"/>
              </w:rPr>
            </w:pPr>
            <w:r w:rsidRPr="002D39A1">
              <w:rPr>
                <w:rFonts w:ascii="Times New Roman" w:hAnsi="Times New Roman" w:cs="Times New Roman"/>
              </w:rPr>
              <w:t>Ангел Любомиров Стойнов</w:t>
            </w:r>
          </w:p>
        </w:tc>
        <w:tc>
          <w:tcPr>
            <w:tcW w:w="4955" w:type="dxa"/>
            <w:vAlign w:val="center"/>
          </w:tcPr>
          <w:p w14:paraId="747959DD" w14:textId="77777777" w:rsidR="003D1ADE" w:rsidRPr="002D39A1" w:rsidRDefault="003D1ADE" w:rsidP="00954831">
            <w:pPr>
              <w:pStyle w:val="Header"/>
              <w:tabs>
                <w:tab w:val="clear" w:pos="4320"/>
                <w:tab w:val="clear" w:pos="8640"/>
              </w:tabs>
              <w:spacing w:line="360" w:lineRule="auto"/>
              <w:jc w:val="center"/>
              <w:cnfStyle w:val="000000000000" w:firstRow="0" w:lastRow="0" w:firstColumn="0" w:lastColumn="0" w:oddVBand="0" w:evenVBand="0" w:oddHBand="0" w:evenHBand="0" w:firstRowFirstColumn="0" w:firstRowLastColumn="0" w:lastRowFirstColumn="0" w:lastRowLastColumn="0"/>
              <w:rPr>
                <w:b/>
                <w:bCs/>
                <w:lang w:val="bg-BG"/>
              </w:rPr>
            </w:pPr>
            <w:r w:rsidRPr="002D39A1">
              <w:t>121222150</w:t>
            </w:r>
          </w:p>
        </w:tc>
        <w:tc>
          <w:tcPr>
            <w:tcW w:w="2092" w:type="dxa"/>
            <w:vAlign w:val="center"/>
          </w:tcPr>
          <w:p w14:paraId="6E796D57" w14:textId="77777777" w:rsidR="003D1ADE" w:rsidRPr="00433CD9" w:rsidRDefault="003D1ADE" w:rsidP="00954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40</w:t>
            </w:r>
          </w:p>
        </w:tc>
      </w:tr>
    </w:tbl>
    <w:p w14:paraId="4B0F0511" w14:textId="53B6D381" w:rsidR="00DC040E" w:rsidRDefault="00F3285C" w:rsidP="00F3285C">
      <w:pPr>
        <w:pStyle w:val="ListParagraph"/>
        <w:numPr>
          <w:ilvl w:val="0"/>
          <w:numId w:val="1"/>
        </w:numPr>
      </w:pPr>
      <w:r>
        <w:lastRenderedPageBreak/>
        <w:t>Интерфейсни типове в програмирането</w:t>
      </w:r>
    </w:p>
    <w:p w14:paraId="2D33305D" w14:textId="22965148" w:rsidR="00F3285C" w:rsidRDefault="00F3285C" w:rsidP="00F3285C">
      <w:pPr>
        <w:jc w:val="both"/>
      </w:pPr>
      <w:r>
        <w:t xml:space="preserve">Интерфейсите в програмирането са абстрактни типове, които определят набор от методи, свойства, </w:t>
      </w:r>
      <w:proofErr w:type="spellStart"/>
      <w:r>
        <w:t>индексатори</w:t>
      </w:r>
      <w:proofErr w:type="spellEnd"/>
      <w:r>
        <w:t xml:space="preserve"> и събития, които клас или структура трябва да имплементира. Те са ключов елемент в концепцията за полиморфизъм и абстракция, което позволява на програмистите да пишат по-модулни и адаптивни програми. Интерфейсите не съдържат реализация на дефинираните членове – те само задават формата. Реализацията на тези методи и свойства се осъществява от конкретните типове, които имплементират интерфейса.</w:t>
      </w:r>
    </w:p>
    <w:p w14:paraId="021C22DC" w14:textId="32988543" w:rsidR="00F3285C" w:rsidRDefault="00F3285C" w:rsidP="00F3285C">
      <w:pPr>
        <w:pStyle w:val="ListParagraph"/>
        <w:numPr>
          <w:ilvl w:val="0"/>
          <w:numId w:val="1"/>
        </w:numPr>
        <w:jc w:val="both"/>
      </w:pPr>
      <w:r>
        <w:t xml:space="preserve">Интерфейс в </w:t>
      </w:r>
      <w:r w:rsidRPr="00F3285C">
        <w:rPr>
          <w:lang w:val="en-US"/>
        </w:rPr>
        <w:t>.Net</w:t>
      </w:r>
    </w:p>
    <w:p w14:paraId="6E40853D" w14:textId="77777777" w:rsidR="00F3285C" w:rsidRDefault="00F3285C" w:rsidP="00F3285C">
      <w:pPr>
        <w:ind w:firstLine="360"/>
        <w:jc w:val="both"/>
      </w:pPr>
      <w:r>
        <w:t>2.1Използване на интерфейси със стойностни типове</w:t>
      </w:r>
    </w:p>
    <w:p w14:paraId="5B36FF0D" w14:textId="26499048" w:rsidR="00F3285C" w:rsidRDefault="00F3285C" w:rsidP="00F3285C">
      <w:pPr>
        <w:ind w:firstLine="360"/>
        <w:jc w:val="both"/>
      </w:pPr>
      <w:r>
        <w:t xml:space="preserve">В езици като </w:t>
      </w:r>
      <w:r>
        <w:rPr>
          <w:lang w:val="en-US"/>
        </w:rPr>
        <w:t>C#</w:t>
      </w:r>
      <w:r>
        <w:t>, стойностните типове</w:t>
      </w:r>
      <w:r w:rsidR="003379F4">
        <w:t xml:space="preserve"> </w:t>
      </w:r>
      <w:r>
        <w:t>(пр. структури) се обработват малко по-различно от референтните типове</w:t>
      </w:r>
      <w:r w:rsidR="003379F4">
        <w:t xml:space="preserve"> </w:t>
      </w:r>
      <w:r>
        <w:t>(като класове). Структурите се предават по стойност, което означава, че всяко предаване или присвояване на структура води до създаването на ново копие от данните. Това може да намали натоварването върху управлението на паметта, тъй като обекти на стойностни типове н</w:t>
      </w:r>
      <w:r w:rsidR="003379F4">
        <w:t>е</w:t>
      </w:r>
      <w:r>
        <w:t xml:space="preserve"> изискват събиране на боклука(</w:t>
      </w:r>
      <w:r>
        <w:rPr>
          <w:lang w:val="en-US"/>
        </w:rPr>
        <w:t>garbage collection)</w:t>
      </w:r>
      <w:r>
        <w:t xml:space="preserve"> и се изтриват, когато излязат извън обсега.</w:t>
      </w:r>
    </w:p>
    <w:p w14:paraId="2E39D9A0" w14:textId="77777777" w:rsidR="0069572E" w:rsidRDefault="00F3285C" w:rsidP="0069572E">
      <w:pPr>
        <w:ind w:firstLine="360"/>
        <w:jc w:val="both"/>
      </w:pPr>
      <w:r>
        <w:t>Използването на интерфейси със стойностни типове позволяват на програмистите да използват полиморфизъм със структура. Това означава, че могат да се създават функции или методи, които работят с интерфейси и следователно могат да приемат всякакви стойностни типове, които имплементират този интерфейс, увеличавайки повторната употреба на кода</w:t>
      </w:r>
      <w:r w:rsidR="0069572E">
        <w:t>.</w:t>
      </w:r>
    </w:p>
    <w:p w14:paraId="0B739EF0" w14:textId="040F4E1A" w:rsidR="0069572E" w:rsidRDefault="0069572E" w:rsidP="0069572E">
      <w:pPr>
        <w:jc w:val="both"/>
        <w:rPr>
          <w:b/>
          <w:bCs/>
        </w:rPr>
      </w:pPr>
      <w:r w:rsidRPr="003379F4">
        <w:rPr>
          <w:b/>
          <w:bCs/>
        </w:rPr>
        <w:t>Предизвикателства при използване на интерфейси със стойностни типове:</w:t>
      </w:r>
      <w:r w:rsidRPr="003379F4">
        <w:rPr>
          <w:b/>
          <w:bCs/>
        </w:rPr>
        <w:br/>
      </w:r>
      <w:r>
        <w:t xml:space="preserve">1. </w:t>
      </w:r>
      <w:r w:rsidRPr="003379F4">
        <w:rPr>
          <w:b/>
          <w:bCs/>
          <w:lang w:val="en-US"/>
        </w:rPr>
        <w:t>Boxing and Unboxing:</w:t>
      </w:r>
      <w:r>
        <w:rPr>
          <w:lang w:val="en-US"/>
        </w:rPr>
        <w:t xml:space="preserve"> </w:t>
      </w:r>
      <w:r>
        <w:t>Когато стойностни типове се използват като интерфейси, той трябва да бъде „</w:t>
      </w:r>
      <w:proofErr w:type="gramStart"/>
      <w:r w:rsidR="003379F4">
        <w:t>опакован“ в</w:t>
      </w:r>
      <w:proofErr w:type="gramEnd"/>
      <w:r>
        <w:t xml:space="preserve"> референтния тип, което може да води до ненужни разходи на памет и време </w:t>
      </w:r>
      <w:r w:rsidR="003379F4">
        <w:t>з</w:t>
      </w:r>
      <w:r>
        <w:t>а изпълнение. Това е така, защото структурите, които обикновено се съхраняват на стека трябва да бъдат преместени в управляема купчина, за да бъдат обработени като обекти.</w:t>
      </w:r>
      <w:r>
        <w:br/>
        <w:t xml:space="preserve">2. </w:t>
      </w:r>
      <w:r w:rsidRPr="003379F4">
        <w:rPr>
          <w:b/>
          <w:bCs/>
        </w:rPr>
        <w:t>Производителност:</w:t>
      </w:r>
      <w:r>
        <w:t xml:space="preserve"> Преместването между стека и купчината и необходимостта от събиране на боклука </w:t>
      </w:r>
      <w:r>
        <w:rPr>
          <w:lang w:val="en-US"/>
        </w:rPr>
        <w:t>(garbage collection)</w:t>
      </w:r>
      <w:r>
        <w:t xml:space="preserve"> за</w:t>
      </w:r>
      <w:r w:rsidR="003379F4">
        <w:rPr>
          <w:b/>
          <w:bCs/>
        </w:rPr>
        <w:t xml:space="preserve"> </w:t>
      </w:r>
      <w:r w:rsidR="003379F4">
        <w:t>опакованите</w:t>
      </w:r>
      <w:r>
        <w:t xml:space="preserve"> обекти могат да доведат до снижаване на производителността особено в приложения, които изискват висока производително</w:t>
      </w:r>
      <w:r w:rsidR="003379F4">
        <w:t>ст и ефективност.</w:t>
      </w:r>
    </w:p>
    <w:p w14:paraId="1114A43B" w14:textId="23BC11E3" w:rsidR="00F3285C" w:rsidRDefault="0069572E" w:rsidP="0069572E">
      <w:pPr>
        <w:pStyle w:val="ListParagraph"/>
        <w:numPr>
          <w:ilvl w:val="0"/>
          <w:numId w:val="1"/>
        </w:numPr>
        <w:jc w:val="both"/>
      </w:pPr>
      <w:r w:rsidRPr="003379F4">
        <w:rPr>
          <w:b/>
          <w:bCs/>
        </w:rPr>
        <w:t>Мутационни ефекти:</w:t>
      </w:r>
      <w:r>
        <w:t xml:space="preserve"> Когато стойностния тип е опакован, всяка модификация за него върху интерфейса не се отразява на</w:t>
      </w:r>
      <w:r w:rsidR="003379F4">
        <w:t xml:space="preserve"> оригиналния обект, защото операциите се извършват върху копие. Това може да </w:t>
      </w:r>
      <w:r w:rsidR="003379F4">
        <w:lastRenderedPageBreak/>
        <w:t>доведе до бъгове и неконсистентност в данните, ако програмистите</w:t>
      </w:r>
      <w:r w:rsidR="00D112E0">
        <w:t xml:space="preserve"> не</w:t>
      </w:r>
      <w:r w:rsidR="003379F4">
        <w:t xml:space="preserve"> са наясно с тези поведения</w:t>
      </w:r>
      <w:r w:rsidR="00D112E0">
        <w:t>.</w:t>
      </w:r>
    </w:p>
    <w:p w14:paraId="33F0FEAE" w14:textId="77777777" w:rsidR="00DE0382" w:rsidRDefault="00DE0382" w:rsidP="00DE0382">
      <w:pPr>
        <w:jc w:val="both"/>
      </w:pPr>
    </w:p>
    <w:p w14:paraId="4DBC536F" w14:textId="77777777" w:rsidR="00DE0382" w:rsidRPr="00DE0382" w:rsidRDefault="00DE0382" w:rsidP="00DE0382">
      <w:pPr>
        <w:numPr>
          <w:ilvl w:val="0"/>
          <w:numId w:val="2"/>
        </w:numPr>
        <w:jc w:val="both"/>
      </w:pPr>
      <w:r w:rsidRPr="00DE0382">
        <w:t>Интерфейсни типове в програмирането</w:t>
      </w:r>
    </w:p>
    <w:p w14:paraId="4CD9B6CB" w14:textId="18813346" w:rsidR="00DE0382" w:rsidRPr="00DE0382" w:rsidRDefault="00DE0382" w:rsidP="00DE0382">
      <w:pPr>
        <w:jc w:val="both"/>
      </w:pPr>
      <w:r w:rsidRPr="00DE0382">
        <w:t xml:space="preserve">1.1 </w:t>
      </w:r>
      <w:r w:rsidRPr="00DE0382">
        <w:rPr>
          <w:b/>
          <w:bCs/>
        </w:rPr>
        <w:t>Дефиниция и предназначение</w:t>
      </w:r>
      <w:r w:rsidR="00C02326" w:rsidRPr="00C02326">
        <w:rPr>
          <w:b/>
          <w:bCs/>
        </w:rPr>
        <w:t>:</w:t>
      </w:r>
      <w:r w:rsidRPr="00DE0382">
        <w:t xml:space="preserve"> Интерфейсите в програмирането са абстрактни типове, които дефинират набор от методи, свойства, </w:t>
      </w:r>
      <w:proofErr w:type="spellStart"/>
      <w:r w:rsidRPr="00DE0382">
        <w:t>индексатори</w:t>
      </w:r>
      <w:proofErr w:type="spellEnd"/>
      <w:r w:rsidRPr="00DE0382">
        <w:t xml:space="preserve"> и събития, които трябва да бъдат имплементирани от класове или структури.</w:t>
      </w:r>
    </w:p>
    <w:p w14:paraId="5746720C" w14:textId="2F98C7F1" w:rsidR="00DE0382" w:rsidRPr="00DE0382" w:rsidRDefault="00DE0382" w:rsidP="00DE0382">
      <w:pPr>
        <w:jc w:val="both"/>
      </w:pPr>
      <w:r w:rsidRPr="00DE0382">
        <w:t xml:space="preserve">1.2 </w:t>
      </w:r>
      <w:r w:rsidRPr="00DE0382">
        <w:rPr>
          <w:b/>
          <w:bCs/>
        </w:rPr>
        <w:t>Значение и ползи от интерфейсите</w:t>
      </w:r>
      <w:r w:rsidR="00C02326" w:rsidRPr="00C02326">
        <w:rPr>
          <w:b/>
          <w:bCs/>
        </w:rPr>
        <w:t>:</w:t>
      </w:r>
    </w:p>
    <w:p w14:paraId="44920A34" w14:textId="77777777" w:rsidR="00DE0382" w:rsidRPr="00DE0382" w:rsidRDefault="00DE0382" w:rsidP="00DE0382">
      <w:pPr>
        <w:numPr>
          <w:ilvl w:val="0"/>
          <w:numId w:val="3"/>
        </w:numPr>
        <w:jc w:val="both"/>
      </w:pPr>
      <w:r w:rsidRPr="00DE0382">
        <w:t>Поддържат абстракция и полиморфизъм, позволявайки по-лесно поддържане и адаптиране на кода.</w:t>
      </w:r>
    </w:p>
    <w:p w14:paraId="319E508C" w14:textId="77777777" w:rsidR="00DE0382" w:rsidRPr="00DE0382" w:rsidRDefault="00DE0382" w:rsidP="00DE0382">
      <w:pPr>
        <w:numPr>
          <w:ilvl w:val="0"/>
          <w:numId w:val="3"/>
        </w:numPr>
        <w:jc w:val="both"/>
      </w:pPr>
      <w:r w:rsidRPr="00DE0382">
        <w:t>Улесняват създаването на модулни и гъвкави приложения.</w:t>
      </w:r>
    </w:p>
    <w:p w14:paraId="2184D4AA" w14:textId="77777777" w:rsidR="00DE0382" w:rsidRPr="00DE0382" w:rsidRDefault="00DE0382" w:rsidP="00DE0382">
      <w:pPr>
        <w:numPr>
          <w:ilvl w:val="0"/>
          <w:numId w:val="3"/>
        </w:numPr>
        <w:jc w:val="both"/>
      </w:pPr>
      <w:r w:rsidRPr="00DE0382">
        <w:t>Подобряват преизползваемостта и поддържат по-добра организация на кода.</w:t>
      </w:r>
    </w:p>
    <w:p w14:paraId="7FDF545F" w14:textId="133B3548" w:rsidR="00DE0382" w:rsidRPr="00DE0382" w:rsidRDefault="00DE0382" w:rsidP="00DE0382">
      <w:pPr>
        <w:jc w:val="both"/>
        <w:rPr>
          <w:b/>
          <w:bCs/>
        </w:rPr>
      </w:pPr>
      <w:r w:rsidRPr="00DE0382">
        <w:t xml:space="preserve">1.3 </w:t>
      </w:r>
      <w:r w:rsidRPr="00DE0382">
        <w:rPr>
          <w:b/>
          <w:bCs/>
        </w:rPr>
        <w:t>Характеристики</w:t>
      </w:r>
      <w:r w:rsidR="00C02326">
        <w:rPr>
          <w:b/>
          <w:bCs/>
        </w:rPr>
        <w:t>:</w:t>
      </w:r>
    </w:p>
    <w:p w14:paraId="35B4BFD1" w14:textId="77777777" w:rsidR="00DE0382" w:rsidRPr="00DE0382" w:rsidRDefault="00DE0382" w:rsidP="00DE0382">
      <w:pPr>
        <w:numPr>
          <w:ilvl w:val="0"/>
          <w:numId w:val="4"/>
        </w:numPr>
        <w:jc w:val="both"/>
      </w:pPr>
      <w:r w:rsidRPr="00DE0382">
        <w:t>Интерфейсите не съдържат реализация на дефинираните членове.</w:t>
      </w:r>
    </w:p>
    <w:p w14:paraId="722F7FC7" w14:textId="77777777" w:rsidR="00DE0382" w:rsidRPr="00DE0382" w:rsidRDefault="00DE0382" w:rsidP="00DE0382">
      <w:pPr>
        <w:numPr>
          <w:ilvl w:val="0"/>
          <w:numId w:val="4"/>
        </w:numPr>
        <w:jc w:val="both"/>
      </w:pPr>
      <w:r w:rsidRPr="00DE0382">
        <w:t>Реализацията се осигурява от конкретните типове (класове или структури).</w:t>
      </w:r>
    </w:p>
    <w:p w14:paraId="2345E0BE" w14:textId="77777777" w:rsidR="00DE0382" w:rsidRPr="00DE0382" w:rsidRDefault="00DE0382" w:rsidP="00DE0382">
      <w:pPr>
        <w:numPr>
          <w:ilvl w:val="0"/>
          <w:numId w:val="4"/>
        </w:numPr>
        <w:jc w:val="both"/>
      </w:pPr>
      <w:r w:rsidRPr="00DE0382">
        <w:t>Един тип може да имплементира множество интерфейси, което позволява голяма гъвкавост.</w:t>
      </w:r>
    </w:p>
    <w:p w14:paraId="4ACB9EC8" w14:textId="77777777" w:rsidR="00DE0382" w:rsidRPr="00DE0382" w:rsidRDefault="00DE0382" w:rsidP="00DE0382">
      <w:pPr>
        <w:numPr>
          <w:ilvl w:val="0"/>
          <w:numId w:val="5"/>
        </w:numPr>
        <w:tabs>
          <w:tab w:val="clear" w:pos="360"/>
          <w:tab w:val="num" w:pos="720"/>
        </w:tabs>
        <w:jc w:val="both"/>
        <w:rPr>
          <w:b/>
          <w:bCs/>
        </w:rPr>
      </w:pPr>
      <w:r w:rsidRPr="00DE0382">
        <w:rPr>
          <w:b/>
          <w:bCs/>
        </w:rPr>
        <w:t>Интерфейс в .NET</w:t>
      </w:r>
    </w:p>
    <w:p w14:paraId="00973C9F" w14:textId="7A21C541" w:rsidR="00DE0382" w:rsidRPr="00DE0382" w:rsidRDefault="00DE0382" w:rsidP="00DE0382">
      <w:pPr>
        <w:jc w:val="both"/>
        <w:rPr>
          <w:b/>
          <w:bCs/>
          <w:lang w:val="en-US"/>
        </w:rPr>
      </w:pPr>
      <w:r w:rsidRPr="00DE0382">
        <w:t xml:space="preserve">2.1 </w:t>
      </w:r>
      <w:r w:rsidRPr="00DE0382">
        <w:rPr>
          <w:b/>
          <w:bCs/>
        </w:rPr>
        <w:t>Общи характеристики в .NET</w:t>
      </w:r>
      <w:r w:rsidR="002414CD">
        <w:rPr>
          <w:b/>
          <w:bCs/>
          <w:lang w:val="en-US"/>
        </w:rPr>
        <w:t>:</w:t>
      </w:r>
    </w:p>
    <w:p w14:paraId="44FD4AB2" w14:textId="77777777" w:rsidR="00DE0382" w:rsidRPr="00DE0382" w:rsidRDefault="00DE0382" w:rsidP="00DE0382">
      <w:pPr>
        <w:numPr>
          <w:ilvl w:val="0"/>
          <w:numId w:val="6"/>
        </w:numPr>
        <w:jc w:val="both"/>
      </w:pPr>
      <w:r w:rsidRPr="00DE0382">
        <w:t>Интерфейсите могат да бъдат имплементирани както от референтни (класове), така и от стойностни типове (структури).</w:t>
      </w:r>
    </w:p>
    <w:p w14:paraId="44276B94" w14:textId="2A253333" w:rsidR="00DE0382" w:rsidRDefault="00DE0382" w:rsidP="00DE0382">
      <w:pPr>
        <w:numPr>
          <w:ilvl w:val="0"/>
          <w:numId w:val="6"/>
        </w:numPr>
        <w:jc w:val="both"/>
      </w:pPr>
      <w:r w:rsidRPr="00DE0382">
        <w:t>Дефинират</w:t>
      </w:r>
      <w:r w:rsidR="003273E4">
        <w:t xml:space="preserve"> начина</w:t>
      </w:r>
      <w:r w:rsidRPr="00DE0382">
        <w:t>,</w:t>
      </w:r>
      <w:r w:rsidR="003273E4">
        <w:t xml:space="preserve"> </w:t>
      </w:r>
      <w:r w:rsidRPr="00DE0382">
        <w:t>който трябва да се спази от имплементиращите го типове.</w:t>
      </w:r>
    </w:p>
    <w:p w14:paraId="3756D4B3" w14:textId="77777777" w:rsidR="00DE0382" w:rsidRPr="00DE0382" w:rsidRDefault="00DE0382" w:rsidP="00DE0382">
      <w:pPr>
        <w:jc w:val="both"/>
        <w:rPr>
          <w:b/>
          <w:bCs/>
        </w:rPr>
      </w:pPr>
      <w:r w:rsidRPr="00DE0382">
        <w:t xml:space="preserve">2.2 </w:t>
      </w:r>
      <w:r w:rsidRPr="00DE0382">
        <w:rPr>
          <w:b/>
          <w:bCs/>
        </w:rPr>
        <w:t>Използване на интерфейси със стойностни типове (структури)</w:t>
      </w:r>
    </w:p>
    <w:p w14:paraId="192A98E4" w14:textId="77777777" w:rsidR="00DE0382" w:rsidRPr="00DE0382" w:rsidRDefault="00DE0382" w:rsidP="00DE0382">
      <w:pPr>
        <w:jc w:val="both"/>
      </w:pPr>
      <w:r w:rsidRPr="00DE0382">
        <w:t xml:space="preserve">2.2.1 </w:t>
      </w:r>
      <w:r w:rsidRPr="00DE0382">
        <w:rPr>
          <w:b/>
          <w:bCs/>
        </w:rPr>
        <w:t>Предимства</w:t>
      </w:r>
    </w:p>
    <w:p w14:paraId="12382FB5" w14:textId="77777777" w:rsidR="00DE0382" w:rsidRPr="00DE0382" w:rsidRDefault="00DE0382" w:rsidP="00DE0382">
      <w:pPr>
        <w:numPr>
          <w:ilvl w:val="0"/>
          <w:numId w:val="7"/>
        </w:numPr>
        <w:jc w:val="both"/>
      </w:pPr>
      <w:r w:rsidRPr="00DE0382">
        <w:t>Позволяват използване на полиморфизъм със структури.</w:t>
      </w:r>
    </w:p>
    <w:p w14:paraId="108AF42B" w14:textId="6B85E5EF" w:rsidR="00DE0382" w:rsidRPr="00DE0382" w:rsidRDefault="00DE0382" w:rsidP="00DE0382">
      <w:pPr>
        <w:numPr>
          <w:ilvl w:val="0"/>
          <w:numId w:val="7"/>
        </w:numPr>
        <w:jc w:val="both"/>
        <w:rPr>
          <w:highlight w:val="yellow"/>
        </w:rPr>
      </w:pPr>
      <w:r w:rsidRPr="00DE0382">
        <w:rPr>
          <w:highlight w:val="yellow"/>
        </w:rPr>
        <w:t xml:space="preserve">Увеличават </w:t>
      </w:r>
      <w:r w:rsidR="003273E4" w:rsidRPr="003273E4">
        <w:rPr>
          <w:highlight w:val="yellow"/>
        </w:rPr>
        <w:t xml:space="preserve">възможността за преизползване </w:t>
      </w:r>
      <w:r w:rsidRPr="00DE0382">
        <w:rPr>
          <w:highlight w:val="yellow"/>
        </w:rPr>
        <w:t>на кода, тъй като методите могат да работят с различни структури, имплементиращи общ интерфейс.</w:t>
      </w:r>
    </w:p>
    <w:p w14:paraId="3DC5DF0D" w14:textId="77777777" w:rsidR="00DE0382" w:rsidRPr="00DE0382" w:rsidRDefault="00DE0382" w:rsidP="00DE0382">
      <w:pPr>
        <w:numPr>
          <w:ilvl w:val="0"/>
          <w:numId w:val="7"/>
        </w:numPr>
        <w:jc w:val="both"/>
      </w:pPr>
      <w:r w:rsidRPr="00DE0382">
        <w:lastRenderedPageBreak/>
        <w:t xml:space="preserve">По-малко натоварване на паметта при стандартно използване, тъй като не изискват </w:t>
      </w:r>
      <w:proofErr w:type="spellStart"/>
      <w:r w:rsidRPr="00DE0382">
        <w:t>garbage</w:t>
      </w:r>
      <w:proofErr w:type="spellEnd"/>
      <w:r w:rsidRPr="00DE0382">
        <w:t xml:space="preserve"> </w:t>
      </w:r>
      <w:proofErr w:type="spellStart"/>
      <w:r w:rsidRPr="00DE0382">
        <w:t>collection</w:t>
      </w:r>
      <w:proofErr w:type="spellEnd"/>
      <w:r w:rsidRPr="00DE0382">
        <w:t xml:space="preserve"> и се освобождават веднага след излизане извън обсег.</w:t>
      </w:r>
    </w:p>
    <w:p w14:paraId="6B0ACFDC" w14:textId="77777777" w:rsidR="00DE0382" w:rsidRPr="00DE0382" w:rsidRDefault="00DE0382" w:rsidP="00DE0382">
      <w:pPr>
        <w:jc w:val="both"/>
        <w:rPr>
          <w:b/>
          <w:bCs/>
        </w:rPr>
      </w:pPr>
      <w:r w:rsidRPr="00DE0382">
        <w:rPr>
          <w:b/>
          <w:bCs/>
        </w:rPr>
        <w:t>2.2.2 Предизвикателства и недостатъци</w:t>
      </w:r>
    </w:p>
    <w:p w14:paraId="18D51878" w14:textId="77777777" w:rsidR="00DE0382" w:rsidRPr="00DE0382" w:rsidRDefault="00DE0382" w:rsidP="00DE0382">
      <w:pPr>
        <w:jc w:val="both"/>
        <w:rPr>
          <w:b/>
          <w:bCs/>
        </w:rPr>
      </w:pPr>
      <w:r w:rsidRPr="00DE0382">
        <w:rPr>
          <w:b/>
          <w:bCs/>
        </w:rPr>
        <w:t xml:space="preserve">А. </w:t>
      </w:r>
      <w:proofErr w:type="spellStart"/>
      <w:r w:rsidRPr="00DE0382">
        <w:rPr>
          <w:b/>
          <w:bCs/>
        </w:rPr>
        <w:t>Boxing</w:t>
      </w:r>
      <w:proofErr w:type="spellEnd"/>
      <w:r w:rsidRPr="00DE0382">
        <w:rPr>
          <w:b/>
          <w:bCs/>
        </w:rPr>
        <w:t xml:space="preserve"> и </w:t>
      </w:r>
      <w:proofErr w:type="spellStart"/>
      <w:r w:rsidRPr="00DE0382">
        <w:rPr>
          <w:b/>
          <w:bCs/>
        </w:rPr>
        <w:t>Unboxing</w:t>
      </w:r>
      <w:proofErr w:type="spellEnd"/>
    </w:p>
    <w:p w14:paraId="42187CA6" w14:textId="77777777" w:rsidR="00DE0382" w:rsidRPr="00DE0382" w:rsidRDefault="00DE0382" w:rsidP="00DE0382">
      <w:pPr>
        <w:numPr>
          <w:ilvl w:val="0"/>
          <w:numId w:val="8"/>
        </w:numPr>
        <w:jc w:val="both"/>
      </w:pPr>
      <w:r w:rsidRPr="00DE0382">
        <w:t>При използване на структури като интерфейси, стойностните типове трябва да бъдат „опаковани“ (</w:t>
      </w:r>
      <w:proofErr w:type="spellStart"/>
      <w:r w:rsidRPr="00DE0382">
        <w:t>boxing</w:t>
      </w:r>
      <w:proofErr w:type="spellEnd"/>
      <w:r w:rsidRPr="00DE0382">
        <w:t>) в референтни типове, което води до допълнителна консумация на памет и процесорно време.</w:t>
      </w:r>
    </w:p>
    <w:p w14:paraId="4072C9F7" w14:textId="2DFE8977" w:rsidR="00DE0382" w:rsidRPr="00DE0382" w:rsidRDefault="00DE0382" w:rsidP="00DE0382">
      <w:pPr>
        <w:numPr>
          <w:ilvl w:val="0"/>
          <w:numId w:val="8"/>
        </w:numPr>
        <w:jc w:val="both"/>
      </w:pPr>
      <w:r w:rsidRPr="00DE0382">
        <w:t>Това се случва, защото структурите, които обикновено са на стека, се преместват в</w:t>
      </w:r>
      <w:r w:rsidR="003273E4">
        <w:rPr>
          <w:lang w:val="en-US"/>
        </w:rPr>
        <w:t xml:space="preserve"> heap</w:t>
      </w:r>
      <w:r w:rsidRPr="00DE0382">
        <w:t>, когато са използвани чрез интерфейс.</w:t>
      </w:r>
    </w:p>
    <w:p w14:paraId="0EBAE485" w14:textId="77777777" w:rsidR="00DE0382" w:rsidRPr="00DE0382" w:rsidRDefault="00DE0382" w:rsidP="00DE0382">
      <w:pPr>
        <w:jc w:val="both"/>
        <w:rPr>
          <w:b/>
          <w:bCs/>
        </w:rPr>
      </w:pPr>
      <w:r w:rsidRPr="00DE0382">
        <w:rPr>
          <w:b/>
          <w:bCs/>
        </w:rPr>
        <w:t>Б. Производителност</w:t>
      </w:r>
    </w:p>
    <w:p w14:paraId="32DD8959" w14:textId="1EC02BE8" w:rsidR="00DE0382" w:rsidRPr="00DE0382" w:rsidRDefault="00DE0382" w:rsidP="00DE0382">
      <w:pPr>
        <w:numPr>
          <w:ilvl w:val="0"/>
          <w:numId w:val="9"/>
        </w:numPr>
        <w:jc w:val="both"/>
      </w:pPr>
      <w:r w:rsidRPr="00DE0382">
        <w:t xml:space="preserve">Преместването между стека </w:t>
      </w:r>
      <w:r w:rsidR="000C4837">
        <w:t xml:space="preserve">и </w:t>
      </w:r>
      <w:r w:rsidRPr="00DE0382">
        <w:t>heap води до допълнителни разходи.</w:t>
      </w:r>
    </w:p>
    <w:p w14:paraId="77EAFCA9" w14:textId="77777777" w:rsidR="00DE0382" w:rsidRPr="00DE0382" w:rsidRDefault="00DE0382" w:rsidP="00DE0382">
      <w:pPr>
        <w:numPr>
          <w:ilvl w:val="0"/>
          <w:numId w:val="9"/>
        </w:numPr>
        <w:jc w:val="both"/>
      </w:pPr>
      <w:r w:rsidRPr="00DE0382">
        <w:t xml:space="preserve">Необходимостта от </w:t>
      </w:r>
      <w:proofErr w:type="spellStart"/>
      <w:r w:rsidRPr="00DE0382">
        <w:t>garbage</w:t>
      </w:r>
      <w:proofErr w:type="spellEnd"/>
      <w:r w:rsidRPr="00DE0382">
        <w:t xml:space="preserve"> </w:t>
      </w:r>
      <w:proofErr w:type="spellStart"/>
      <w:r w:rsidRPr="00DE0382">
        <w:t>collection</w:t>
      </w:r>
      <w:proofErr w:type="spellEnd"/>
      <w:r w:rsidRPr="00DE0382">
        <w:t xml:space="preserve"> за опакованите обекти може да понижи производителността, особено в системи, изискващи висока ефективност.</w:t>
      </w:r>
    </w:p>
    <w:p w14:paraId="0CEBDDBA" w14:textId="77777777" w:rsidR="00DE0382" w:rsidRPr="00DE0382" w:rsidRDefault="00DE0382" w:rsidP="00DE0382">
      <w:pPr>
        <w:jc w:val="both"/>
        <w:rPr>
          <w:b/>
          <w:bCs/>
        </w:rPr>
      </w:pPr>
      <w:r w:rsidRPr="00DE0382">
        <w:rPr>
          <w:b/>
          <w:bCs/>
        </w:rPr>
        <w:t>В. Мутационни ефекти</w:t>
      </w:r>
    </w:p>
    <w:p w14:paraId="4FA5E5A3" w14:textId="77777777" w:rsidR="00DE0382" w:rsidRPr="00DE0382" w:rsidRDefault="00DE0382" w:rsidP="00DE0382">
      <w:pPr>
        <w:numPr>
          <w:ilvl w:val="0"/>
          <w:numId w:val="10"/>
        </w:numPr>
        <w:jc w:val="both"/>
      </w:pPr>
      <w:r w:rsidRPr="00DE0382">
        <w:t>Модификации върху опакован стойностен тип чрез интерфейс не засягат оригиналния обект, а само неговото копие.</w:t>
      </w:r>
    </w:p>
    <w:p w14:paraId="2A67797B" w14:textId="77777777" w:rsidR="00DE0382" w:rsidRPr="00DE0382" w:rsidRDefault="00DE0382" w:rsidP="00DE0382">
      <w:pPr>
        <w:numPr>
          <w:ilvl w:val="0"/>
          <w:numId w:val="10"/>
        </w:numPr>
        <w:jc w:val="both"/>
      </w:pPr>
      <w:r w:rsidRPr="00DE0382">
        <w:t>Това може да доведе до бъгове и неконсистентност, ако не е правилно разбрано и предвидено от разработчиците.</w:t>
      </w:r>
    </w:p>
    <w:p w14:paraId="5EAC204D" w14:textId="4AE7D7B1" w:rsidR="00DE0382" w:rsidRPr="00DE0382" w:rsidRDefault="00DE0382" w:rsidP="00DE0382">
      <w:pPr>
        <w:jc w:val="both"/>
      </w:pPr>
      <w:r w:rsidRPr="00DE0382">
        <w:t xml:space="preserve">2.3 </w:t>
      </w:r>
      <w:r w:rsidR="000C4837">
        <w:t xml:space="preserve">Добавени от мен подточки </w:t>
      </w:r>
      <w:r w:rsidRPr="00DE0382">
        <w:t>за интерфейсни типове в .NET</w:t>
      </w:r>
    </w:p>
    <w:p w14:paraId="0C6001CB" w14:textId="77777777" w:rsidR="00DE0382" w:rsidRPr="00DE0382" w:rsidRDefault="00DE0382" w:rsidP="00DE0382">
      <w:pPr>
        <w:numPr>
          <w:ilvl w:val="0"/>
          <w:numId w:val="11"/>
        </w:numPr>
        <w:jc w:val="both"/>
      </w:pPr>
      <w:r w:rsidRPr="00DE0382">
        <w:t>Интерфейсите поддържат множествено наследяване на типове (за разлика от класовете в .NET).</w:t>
      </w:r>
    </w:p>
    <w:p w14:paraId="5A3177BA" w14:textId="77777777" w:rsidR="00DE0382" w:rsidRPr="00DE0382" w:rsidRDefault="00DE0382" w:rsidP="00DE0382">
      <w:pPr>
        <w:numPr>
          <w:ilvl w:val="0"/>
          <w:numId w:val="11"/>
        </w:numPr>
        <w:jc w:val="both"/>
      </w:pPr>
      <w:r w:rsidRPr="00DE0382">
        <w:t xml:space="preserve">От C# 8.0 интерфейсите могат да имат </w:t>
      </w:r>
      <w:proofErr w:type="spellStart"/>
      <w:r w:rsidRPr="00DE0382">
        <w:t>default</w:t>
      </w:r>
      <w:proofErr w:type="spellEnd"/>
      <w:r w:rsidRPr="00DE0382">
        <w:t xml:space="preserve"> методи с реализации, което подобрява възможностите за еволюция на интерфейсите без нарушаване на съществуващи имплементации.</w:t>
      </w:r>
    </w:p>
    <w:p w14:paraId="36CAF024" w14:textId="77777777" w:rsidR="00DE0382" w:rsidRPr="00DE0382" w:rsidRDefault="00DE0382" w:rsidP="00DE0382">
      <w:pPr>
        <w:numPr>
          <w:ilvl w:val="0"/>
          <w:numId w:val="11"/>
        </w:numPr>
        <w:jc w:val="both"/>
      </w:pPr>
      <w:r w:rsidRPr="00DE0382">
        <w:t xml:space="preserve">Интерфейсите са важен инструмент в </w:t>
      </w:r>
      <w:proofErr w:type="spellStart"/>
      <w:r w:rsidRPr="00DE0382">
        <w:t>Dependency</w:t>
      </w:r>
      <w:proofErr w:type="spellEnd"/>
      <w:r w:rsidRPr="00DE0382">
        <w:t xml:space="preserve"> </w:t>
      </w:r>
      <w:proofErr w:type="spellStart"/>
      <w:r w:rsidRPr="00DE0382">
        <w:t>Injection</w:t>
      </w:r>
      <w:proofErr w:type="spellEnd"/>
      <w:r w:rsidRPr="00DE0382">
        <w:t xml:space="preserve"> (DI), което подобрява </w:t>
      </w:r>
      <w:proofErr w:type="spellStart"/>
      <w:r w:rsidRPr="00DE0382">
        <w:t>тестируемостта</w:t>
      </w:r>
      <w:proofErr w:type="spellEnd"/>
      <w:r w:rsidRPr="00DE0382">
        <w:t xml:space="preserve"> и поддръжката на кода.</w:t>
      </w:r>
    </w:p>
    <w:p w14:paraId="5119B2E9" w14:textId="77777777" w:rsidR="00DE0382" w:rsidRDefault="00DE0382" w:rsidP="00DE0382">
      <w:pPr>
        <w:jc w:val="both"/>
        <w:rPr>
          <w:lang w:val="en-US"/>
        </w:rPr>
      </w:pPr>
    </w:p>
    <w:p w14:paraId="01922BD9" w14:textId="77777777" w:rsidR="008D3CF9" w:rsidRDefault="008D3CF9" w:rsidP="00DE0382">
      <w:pPr>
        <w:jc w:val="both"/>
        <w:rPr>
          <w:lang w:val="en-US"/>
        </w:rPr>
      </w:pPr>
    </w:p>
    <w:p w14:paraId="6895A32F" w14:textId="77777777" w:rsidR="008D3CF9" w:rsidRDefault="008D3CF9" w:rsidP="00DE0382">
      <w:pPr>
        <w:jc w:val="both"/>
        <w:rPr>
          <w:lang w:val="en-US"/>
        </w:rPr>
      </w:pPr>
    </w:p>
    <w:p w14:paraId="1D2EE27A" w14:textId="77777777" w:rsidR="008D3CF9" w:rsidRDefault="008D3CF9" w:rsidP="00DE0382">
      <w:pPr>
        <w:jc w:val="both"/>
        <w:rPr>
          <w:lang w:val="en-US"/>
        </w:rPr>
      </w:pPr>
    </w:p>
    <w:p w14:paraId="34ADB812" w14:textId="7FF0AB36" w:rsidR="008D3CF9" w:rsidRPr="000A579F" w:rsidRDefault="008D3CF9" w:rsidP="008D3CF9">
      <w:pPr>
        <w:jc w:val="both"/>
      </w:pPr>
      <w:r w:rsidRPr="000A579F">
        <w:lastRenderedPageBreak/>
        <w:t>Какво е интерфейсен тип? - Интерфейсите са референтен тип данни, ко</w:t>
      </w:r>
      <w:r w:rsidR="0019220F">
        <w:t>и</w:t>
      </w:r>
      <w:r w:rsidRPr="000A579F">
        <w:t xml:space="preserve">то не </w:t>
      </w:r>
      <w:r w:rsidR="00412478">
        <w:t>могат</w:t>
      </w:r>
      <w:r w:rsidRPr="000A579F">
        <w:t xml:space="preserve"> да бъд</w:t>
      </w:r>
      <w:r w:rsidR="00412478">
        <w:t xml:space="preserve">ат </w:t>
      </w:r>
      <w:proofErr w:type="spellStart"/>
      <w:r w:rsidRPr="000A579F">
        <w:t>инстанциран</w:t>
      </w:r>
      <w:r w:rsidR="00412478">
        <w:t>и</w:t>
      </w:r>
      <w:proofErr w:type="spellEnd"/>
      <w:r w:rsidRPr="000A579F">
        <w:t xml:space="preserve"> директно и да съдържа</w:t>
      </w:r>
      <w:r w:rsidR="00412478">
        <w:t>т</w:t>
      </w:r>
      <w:r w:rsidRPr="000A579F">
        <w:t xml:space="preserve"> имплементиращ код; Интерфейсите са средство за</w:t>
      </w:r>
      <w:r w:rsidR="00412478">
        <w:t xml:space="preserve"> </w:t>
      </w:r>
      <w:r w:rsidRPr="000A579F">
        <w:t>постигане на множествено наследяване.</w:t>
      </w:r>
    </w:p>
    <w:p w14:paraId="077B4B81" w14:textId="4A917ABE" w:rsidR="000A579F" w:rsidRPr="000A579F" w:rsidRDefault="008D3CF9" w:rsidP="000A579F">
      <w:pPr>
        <w:jc w:val="both"/>
      </w:pPr>
      <w:r w:rsidRPr="000A579F">
        <w:t xml:space="preserve">· Създаване на интерфейс </w:t>
      </w:r>
    </w:p>
    <w:p w14:paraId="200C59D9" w14:textId="0F1219A1" w:rsidR="008D3CF9" w:rsidRPr="000A579F" w:rsidRDefault="008D3CF9" w:rsidP="008D3CF9">
      <w:pPr>
        <w:jc w:val="both"/>
      </w:pPr>
      <w:r w:rsidRPr="000A579F">
        <w:t xml:space="preserve">- Интерфейс в С# се създава с помощта на ключовата дума </w:t>
      </w:r>
      <w:proofErr w:type="spellStart"/>
      <w:r w:rsidRPr="000A579F">
        <w:t>interface</w:t>
      </w:r>
      <w:proofErr w:type="spellEnd"/>
      <w:r w:rsidRPr="000A579F">
        <w:t xml:space="preserve">.; </w:t>
      </w:r>
      <w:r w:rsidRPr="00412478">
        <w:rPr>
          <w:b/>
          <w:bCs/>
        </w:rPr>
        <w:t>Счита се за добра практика името на интерфейса да започва с буквата "I"</w:t>
      </w:r>
      <w:r w:rsidRPr="000A579F">
        <w:t xml:space="preserve">; Членовете на интерфейса по подразбиране са абстрактни и публични; Интерфейсите могат да съдържат свойства и методи, но не и полета/променливи; Интерфейсът не може да съдържа конструктор и </w:t>
      </w:r>
      <w:proofErr w:type="spellStart"/>
      <w:r w:rsidRPr="000A579F">
        <w:t>деструктор</w:t>
      </w:r>
      <w:proofErr w:type="spellEnd"/>
      <w:r w:rsidRPr="000A579F">
        <w:t>, тъй като не може да се използва за създаване на обекти; В интерфейсите не може да има константи.</w:t>
      </w:r>
    </w:p>
    <w:p w14:paraId="14DFA656" w14:textId="71596F5C" w:rsidR="000A579F" w:rsidRPr="000A579F" w:rsidRDefault="008D3CF9" w:rsidP="000A579F">
      <w:pPr>
        <w:jc w:val="both"/>
      </w:pPr>
      <w:r w:rsidRPr="000A579F">
        <w:t xml:space="preserve">Имплементация на интерфейс </w:t>
      </w:r>
    </w:p>
    <w:p w14:paraId="37D2F12E" w14:textId="2304D533" w:rsidR="008D3CF9" w:rsidRPr="000A579F" w:rsidRDefault="008D3CF9" w:rsidP="008D3CF9">
      <w:pPr>
        <w:jc w:val="both"/>
      </w:pPr>
      <w:r w:rsidRPr="000A579F">
        <w:t xml:space="preserve">За имплементация на интерфейс в С# се използва символа ":", последван от името на интерфейса.; Интерфейсите се реализират от класове или структури, които имплементират всички дефинирани в тях членове.; Един клас може да имплементира множество интерфейси.; Не е необходимо да използвате ключовата дума </w:t>
      </w:r>
      <w:proofErr w:type="spellStart"/>
      <w:r w:rsidRPr="000A579F">
        <w:t>override</w:t>
      </w:r>
      <w:proofErr w:type="spellEnd"/>
      <w:r w:rsidRPr="000A579F">
        <w:t xml:space="preserve"> при внедряване на интерфейс.;</w:t>
      </w:r>
    </w:p>
    <w:p w14:paraId="63ECA048" w14:textId="2034C20B" w:rsidR="000A579F" w:rsidRPr="000A579F" w:rsidRDefault="000A579F" w:rsidP="000A579F">
      <w:pPr>
        <w:jc w:val="both"/>
        <w:rPr>
          <w:lang w:val="en-US"/>
        </w:rPr>
      </w:pPr>
      <w:r w:rsidRPr="000A579F">
        <w:t>• Предимства и недостатъци</w:t>
      </w:r>
    </w:p>
    <w:p w14:paraId="07CDDD2D" w14:textId="77777777" w:rsidR="000A579F" w:rsidRPr="000A579F" w:rsidRDefault="000A579F" w:rsidP="000A579F">
      <w:pPr>
        <w:jc w:val="both"/>
      </w:pPr>
      <w:r w:rsidRPr="000A579F">
        <w:t>Предимства</w:t>
      </w:r>
    </w:p>
    <w:p w14:paraId="7FAAB3DA" w14:textId="77777777" w:rsidR="000A579F" w:rsidRPr="000A579F" w:rsidRDefault="000A579F" w:rsidP="000A579F">
      <w:pPr>
        <w:jc w:val="both"/>
      </w:pPr>
      <w:r w:rsidRPr="000A579F">
        <w:t>Множествено наследяване - С# не поддържа множествено</w:t>
      </w:r>
    </w:p>
    <w:p w14:paraId="52C2AE5A" w14:textId="77777777" w:rsidR="000A579F" w:rsidRPr="000A579F" w:rsidRDefault="000A579F" w:rsidP="000A579F">
      <w:pPr>
        <w:jc w:val="both"/>
      </w:pPr>
      <w:r w:rsidRPr="000A579F">
        <w:t>наследяване за класове, но един клас може да реализира множество интерфейси.</w:t>
      </w:r>
    </w:p>
    <w:p w14:paraId="63AA76BC" w14:textId="17033CB8" w:rsidR="000A579F" w:rsidRPr="000A579F" w:rsidRDefault="000A579F" w:rsidP="000A579F">
      <w:pPr>
        <w:jc w:val="both"/>
      </w:pPr>
      <w:r w:rsidRPr="000A579F">
        <w:rPr>
          <w:rFonts w:ascii="Arial" w:hAnsi="Arial" w:cs="Arial"/>
        </w:rPr>
        <w:t>■</w:t>
      </w:r>
      <w:r w:rsidRPr="000A579F">
        <w:t xml:space="preserve"> </w:t>
      </w:r>
      <w:r w:rsidRPr="000A579F">
        <w:rPr>
          <w:rFonts w:ascii="Aptos" w:hAnsi="Aptos" w:cs="Aptos"/>
        </w:rPr>
        <w:t>Разширяемост</w:t>
      </w:r>
      <w:r w:rsidRPr="000A579F">
        <w:t xml:space="preserve"> </w:t>
      </w:r>
      <w:r w:rsidRPr="000A579F">
        <w:rPr>
          <w:rFonts w:ascii="Aptos" w:hAnsi="Aptos" w:cs="Aptos"/>
        </w:rPr>
        <w:t>на</w:t>
      </w:r>
      <w:r w:rsidRPr="000A579F">
        <w:t xml:space="preserve"> </w:t>
      </w:r>
      <w:r w:rsidRPr="000A579F">
        <w:rPr>
          <w:rFonts w:ascii="Aptos" w:hAnsi="Aptos" w:cs="Aptos"/>
        </w:rPr>
        <w:t>кода</w:t>
      </w:r>
      <w:r w:rsidRPr="000A579F">
        <w:t xml:space="preserve"> </w:t>
      </w:r>
      <w:r w:rsidRPr="000A579F">
        <w:rPr>
          <w:rFonts w:ascii="Aptos" w:hAnsi="Aptos" w:cs="Aptos"/>
        </w:rPr>
        <w:t>Интерфейсите</w:t>
      </w:r>
      <w:r w:rsidRPr="000A579F">
        <w:t xml:space="preserve"> </w:t>
      </w:r>
      <w:r w:rsidRPr="000A579F">
        <w:rPr>
          <w:rFonts w:ascii="Aptos" w:hAnsi="Aptos" w:cs="Aptos"/>
        </w:rPr>
        <w:t>позволяват</w:t>
      </w:r>
      <w:r w:rsidRPr="000A579F">
        <w:t xml:space="preserve"> </w:t>
      </w:r>
      <w:r w:rsidRPr="000A579F">
        <w:rPr>
          <w:rFonts w:ascii="Aptos" w:hAnsi="Aptos" w:cs="Aptos"/>
        </w:rPr>
        <w:t>да</w:t>
      </w:r>
      <w:r w:rsidRPr="000A579F">
        <w:t xml:space="preserve"> </w:t>
      </w:r>
      <w:r w:rsidRPr="000A579F">
        <w:rPr>
          <w:rFonts w:ascii="Aptos" w:hAnsi="Aptos" w:cs="Aptos"/>
        </w:rPr>
        <w:t>се</w:t>
      </w:r>
      <w:r w:rsidRPr="000A579F">
        <w:t xml:space="preserve"> </w:t>
      </w:r>
      <w:r w:rsidRPr="000A579F">
        <w:rPr>
          <w:rFonts w:ascii="Aptos" w:hAnsi="Aptos" w:cs="Aptos"/>
        </w:rPr>
        <w:t>добавя</w:t>
      </w:r>
      <w:r w:rsidRPr="000A579F">
        <w:t xml:space="preserve"> </w:t>
      </w:r>
      <w:r w:rsidRPr="000A579F">
        <w:rPr>
          <w:rFonts w:ascii="Aptos" w:hAnsi="Aptos" w:cs="Aptos"/>
        </w:rPr>
        <w:t>нова</w:t>
      </w:r>
      <w:r w:rsidRPr="000A579F">
        <w:t xml:space="preserve"> </w:t>
      </w:r>
      <w:r w:rsidRPr="000A579F">
        <w:rPr>
          <w:rFonts w:ascii="Aptos" w:hAnsi="Aptos" w:cs="Aptos"/>
        </w:rPr>
        <w:t>функционалност</w:t>
      </w:r>
      <w:r w:rsidRPr="000A579F">
        <w:t xml:space="preserve"> </w:t>
      </w:r>
      <w:r w:rsidRPr="000A579F">
        <w:rPr>
          <w:rFonts w:ascii="Aptos" w:hAnsi="Aptos" w:cs="Aptos"/>
        </w:rPr>
        <w:t>към</w:t>
      </w:r>
      <w:r w:rsidRPr="000A579F">
        <w:t xml:space="preserve"> </w:t>
      </w:r>
      <w:r w:rsidRPr="000A579F">
        <w:rPr>
          <w:rFonts w:ascii="Aptos" w:hAnsi="Aptos" w:cs="Aptos"/>
        </w:rPr>
        <w:t>съществуващи</w:t>
      </w:r>
      <w:r w:rsidRPr="000A579F">
        <w:t xml:space="preserve"> </w:t>
      </w:r>
      <w:r w:rsidRPr="000A579F">
        <w:rPr>
          <w:rFonts w:ascii="Aptos" w:hAnsi="Aptos" w:cs="Aptos"/>
        </w:rPr>
        <w:t>класове</w:t>
      </w:r>
      <w:r w:rsidRPr="000A579F">
        <w:t xml:space="preserve">, </w:t>
      </w:r>
      <w:r w:rsidRPr="000A579F">
        <w:rPr>
          <w:rFonts w:ascii="Aptos" w:hAnsi="Aptos" w:cs="Aptos"/>
        </w:rPr>
        <w:t>без</w:t>
      </w:r>
      <w:r w:rsidRPr="000A579F">
        <w:t xml:space="preserve"> </w:t>
      </w:r>
      <w:r w:rsidRPr="000A579F">
        <w:rPr>
          <w:rFonts w:ascii="Aptos" w:hAnsi="Aptos" w:cs="Aptos"/>
        </w:rPr>
        <w:t>да</w:t>
      </w:r>
      <w:r w:rsidRPr="000A579F">
        <w:t xml:space="preserve"> </w:t>
      </w:r>
      <w:r w:rsidRPr="000A579F">
        <w:rPr>
          <w:rFonts w:ascii="Aptos" w:hAnsi="Aptos" w:cs="Aptos"/>
        </w:rPr>
        <w:t>се</w:t>
      </w:r>
      <w:r w:rsidRPr="000A579F">
        <w:t xml:space="preserve"> </w:t>
      </w:r>
      <w:r w:rsidRPr="000A579F">
        <w:rPr>
          <w:rFonts w:ascii="Aptos" w:hAnsi="Aptos" w:cs="Aptos"/>
        </w:rPr>
        <w:t>променя</w:t>
      </w:r>
      <w:r w:rsidRPr="000A579F">
        <w:t xml:space="preserve"> </w:t>
      </w:r>
      <w:r w:rsidRPr="000A579F">
        <w:rPr>
          <w:rFonts w:ascii="Aptos" w:hAnsi="Aptos" w:cs="Aptos"/>
        </w:rPr>
        <w:t>изходния</w:t>
      </w:r>
      <w:r w:rsidRPr="000A579F">
        <w:t xml:space="preserve"> </w:t>
      </w:r>
      <w:r w:rsidRPr="000A579F">
        <w:rPr>
          <w:rFonts w:ascii="Aptos" w:hAnsi="Aptos" w:cs="Aptos"/>
        </w:rPr>
        <w:t>код</w:t>
      </w:r>
      <w:r w:rsidRPr="000A579F">
        <w:t xml:space="preserve">. </w:t>
      </w:r>
      <w:r w:rsidRPr="000A579F">
        <w:rPr>
          <w:rFonts w:ascii="Aptos" w:hAnsi="Aptos" w:cs="Aptos"/>
        </w:rPr>
        <w:t>Може</w:t>
      </w:r>
      <w:r w:rsidRPr="000A579F">
        <w:t xml:space="preserve"> </w:t>
      </w:r>
      <w:r w:rsidRPr="000A579F">
        <w:rPr>
          <w:rFonts w:ascii="Aptos" w:hAnsi="Aptos" w:cs="Aptos"/>
        </w:rPr>
        <w:t>да</w:t>
      </w:r>
      <w:r w:rsidRPr="000A579F">
        <w:t xml:space="preserve"> </w:t>
      </w:r>
      <w:r w:rsidRPr="000A579F">
        <w:rPr>
          <w:rFonts w:ascii="Aptos" w:hAnsi="Aptos" w:cs="Aptos"/>
        </w:rPr>
        <w:t>се</w:t>
      </w:r>
      <w:r w:rsidRPr="000A579F">
        <w:t xml:space="preserve"> </w:t>
      </w:r>
      <w:r w:rsidRPr="000A579F">
        <w:rPr>
          <w:rFonts w:ascii="Aptos" w:hAnsi="Aptos" w:cs="Aptos"/>
        </w:rPr>
        <w:t>създават</w:t>
      </w:r>
      <w:r w:rsidRPr="000A579F">
        <w:t xml:space="preserve"> </w:t>
      </w:r>
      <w:r w:rsidRPr="000A579F">
        <w:rPr>
          <w:rFonts w:ascii="Aptos" w:hAnsi="Aptos" w:cs="Aptos"/>
        </w:rPr>
        <w:t>нови</w:t>
      </w:r>
      <w:r w:rsidRPr="000A579F">
        <w:t xml:space="preserve"> </w:t>
      </w:r>
      <w:r w:rsidRPr="000A579F">
        <w:rPr>
          <w:rFonts w:ascii="Aptos" w:hAnsi="Aptos" w:cs="Aptos"/>
        </w:rPr>
        <w:t>интерфейси</w:t>
      </w:r>
      <w:r w:rsidRPr="000A579F">
        <w:t xml:space="preserve"> </w:t>
      </w:r>
      <w:r w:rsidRPr="000A579F">
        <w:rPr>
          <w:rFonts w:ascii="Aptos" w:hAnsi="Aptos" w:cs="Aptos"/>
        </w:rPr>
        <w:t>и</w:t>
      </w:r>
      <w:r w:rsidRPr="000A579F">
        <w:t xml:space="preserve"> </w:t>
      </w:r>
      <w:r w:rsidRPr="000A579F">
        <w:rPr>
          <w:rFonts w:ascii="Aptos" w:hAnsi="Aptos" w:cs="Aptos"/>
        </w:rPr>
        <w:t>да</w:t>
      </w:r>
      <w:r w:rsidRPr="000A579F">
        <w:t xml:space="preserve"> </w:t>
      </w:r>
      <w:r w:rsidRPr="000A579F">
        <w:rPr>
          <w:rFonts w:ascii="Aptos" w:hAnsi="Aptos" w:cs="Aptos"/>
        </w:rPr>
        <w:t>се</w:t>
      </w:r>
      <w:r w:rsidRPr="000A579F">
        <w:t xml:space="preserve"> </w:t>
      </w:r>
      <w:r w:rsidRPr="000A579F">
        <w:rPr>
          <w:rFonts w:ascii="Aptos" w:hAnsi="Aptos" w:cs="Aptos"/>
        </w:rPr>
        <w:t>внедряват</w:t>
      </w:r>
      <w:r w:rsidRPr="000A579F">
        <w:t xml:space="preserve"> </w:t>
      </w:r>
      <w:r w:rsidRPr="000A579F">
        <w:rPr>
          <w:rFonts w:ascii="Aptos" w:hAnsi="Aptos" w:cs="Aptos"/>
        </w:rPr>
        <w:t>в</w:t>
      </w:r>
      <w:r w:rsidRPr="000A579F">
        <w:t xml:space="preserve"> </w:t>
      </w:r>
      <w:r w:rsidRPr="000A579F">
        <w:rPr>
          <w:rFonts w:ascii="Aptos" w:hAnsi="Aptos" w:cs="Aptos"/>
        </w:rPr>
        <w:t>съществуващите</w:t>
      </w:r>
      <w:r w:rsidRPr="000A579F">
        <w:t xml:space="preserve"> </w:t>
      </w:r>
      <w:r w:rsidRPr="000A579F">
        <w:rPr>
          <w:rFonts w:ascii="Aptos" w:hAnsi="Aptos" w:cs="Aptos"/>
        </w:rPr>
        <w:t>класове</w:t>
      </w:r>
      <w:r w:rsidRPr="000A579F">
        <w:t xml:space="preserve">, </w:t>
      </w:r>
      <w:r w:rsidRPr="000A579F">
        <w:rPr>
          <w:rFonts w:ascii="Aptos" w:hAnsi="Aptos" w:cs="Aptos"/>
        </w:rPr>
        <w:t>като</w:t>
      </w:r>
      <w:r w:rsidRPr="000A579F">
        <w:t xml:space="preserve"> </w:t>
      </w:r>
      <w:r w:rsidRPr="000A579F">
        <w:rPr>
          <w:rFonts w:ascii="Aptos" w:hAnsi="Aptos" w:cs="Aptos"/>
        </w:rPr>
        <w:t>подобряват</w:t>
      </w:r>
      <w:r w:rsidR="00B057FF">
        <w:t xml:space="preserve"> </w:t>
      </w:r>
      <w:r w:rsidRPr="000A579F">
        <w:t>възможностите на тези класове.</w:t>
      </w:r>
    </w:p>
    <w:p w14:paraId="1D99E689" w14:textId="77777777" w:rsidR="000A579F" w:rsidRPr="000A579F" w:rsidRDefault="000A579F" w:rsidP="000A579F">
      <w:pPr>
        <w:jc w:val="both"/>
      </w:pPr>
      <w:r w:rsidRPr="000A579F">
        <w:t>Недостатъци</w:t>
      </w:r>
    </w:p>
    <w:p w14:paraId="342DE040" w14:textId="2D0B78EB" w:rsidR="000A579F" w:rsidRPr="000A579F" w:rsidRDefault="000A579F" w:rsidP="000A579F">
      <w:pPr>
        <w:jc w:val="both"/>
      </w:pPr>
      <w:r w:rsidRPr="000A579F">
        <w:t>Без имплементация</w:t>
      </w:r>
      <w:r w:rsidR="00B057FF">
        <w:t xml:space="preserve"> -</w:t>
      </w:r>
      <w:r w:rsidRPr="000A579F">
        <w:t xml:space="preserve"> Имплементацията на интерфейс изисква предоставяне на конкретни реализации за всички членове, което може да доведе до излишен код в класове, които прилагат множество интерфейси.</w:t>
      </w:r>
    </w:p>
    <w:p w14:paraId="572EF716" w14:textId="5F00BFDB" w:rsidR="000A579F" w:rsidRPr="000A579F" w:rsidRDefault="000A579F" w:rsidP="000A579F">
      <w:pPr>
        <w:jc w:val="both"/>
      </w:pPr>
      <w:proofErr w:type="spellStart"/>
      <w:r w:rsidRPr="000A579F">
        <w:t>Interface</w:t>
      </w:r>
      <w:proofErr w:type="spellEnd"/>
      <w:r w:rsidRPr="000A579F">
        <w:t xml:space="preserve"> </w:t>
      </w:r>
      <w:proofErr w:type="spellStart"/>
      <w:r w:rsidRPr="000A579F">
        <w:t>Pollution</w:t>
      </w:r>
      <w:proofErr w:type="spellEnd"/>
      <w:r w:rsidRPr="000A579F">
        <w:t xml:space="preserve"> - Когато един клас имплементира множество интерфейси, може да се наложи да имплементира много членове от различни интерфейси. Това може да доведе до ситуация, известна като "</w:t>
      </w:r>
      <w:proofErr w:type="spellStart"/>
      <w:r w:rsidRPr="000A579F">
        <w:t>Interface</w:t>
      </w:r>
      <w:proofErr w:type="spellEnd"/>
      <w:r w:rsidRPr="000A579F">
        <w:t xml:space="preserve"> </w:t>
      </w:r>
      <w:proofErr w:type="spellStart"/>
      <w:r w:rsidRPr="000A579F">
        <w:t>Pollution</w:t>
      </w:r>
      <w:proofErr w:type="spellEnd"/>
      <w:r w:rsidRPr="000A579F">
        <w:t>“, при която интерфейсът на класа става претрупан с несвързани членове.</w:t>
      </w:r>
    </w:p>
    <w:p w14:paraId="7931EABD" w14:textId="77777777" w:rsidR="00B057FF" w:rsidRDefault="00B057FF" w:rsidP="000A579F">
      <w:pPr>
        <w:jc w:val="both"/>
      </w:pPr>
    </w:p>
    <w:p w14:paraId="78C6F879" w14:textId="7240CB32" w:rsidR="00B057FF" w:rsidRDefault="00B057FF" w:rsidP="000A579F">
      <w:pPr>
        <w:jc w:val="both"/>
      </w:pPr>
      <w:r>
        <w:lastRenderedPageBreak/>
        <w:t>Основни интерфейсни типове:</w:t>
      </w:r>
    </w:p>
    <w:p w14:paraId="59012AD6" w14:textId="2C2A98BA" w:rsidR="000A579F" w:rsidRPr="000A579F" w:rsidRDefault="000A579F" w:rsidP="000A579F">
      <w:pPr>
        <w:jc w:val="both"/>
      </w:pPr>
      <w:proofErr w:type="spellStart"/>
      <w:r w:rsidRPr="000A579F">
        <w:t>IComparable</w:t>
      </w:r>
      <w:proofErr w:type="spellEnd"/>
    </w:p>
    <w:p w14:paraId="1CD54BA1" w14:textId="0B074654" w:rsidR="000A579F" w:rsidRPr="000A579F" w:rsidRDefault="000A579F" w:rsidP="000A579F">
      <w:pPr>
        <w:jc w:val="both"/>
      </w:pPr>
      <w:r w:rsidRPr="000A579F">
        <w:t xml:space="preserve">Често пъти освен за равенство е необходимо обектите да се сравняват спрямо някаква подредба (например лексикографска за низове или по големина за числови типове). В .NET Framework типовете, които могат да бъдат сравнявани един с друг, трябва да имплементират интерфейса System. </w:t>
      </w:r>
      <w:proofErr w:type="spellStart"/>
      <w:r w:rsidRPr="000A579F">
        <w:t>IComparable</w:t>
      </w:r>
      <w:proofErr w:type="spellEnd"/>
      <w:r w:rsidRPr="000A579F">
        <w:t xml:space="preserve">. Интерфейсът дефинира един-единствен метод - </w:t>
      </w:r>
      <w:proofErr w:type="spellStart"/>
      <w:r w:rsidRPr="000A579F">
        <w:t>Compare</w:t>
      </w:r>
      <w:proofErr w:type="spellEnd"/>
      <w:r w:rsidRPr="000A579F">
        <w:t xml:space="preserve"> </w:t>
      </w:r>
      <w:proofErr w:type="spellStart"/>
      <w:r w:rsidRPr="000A579F">
        <w:t>To</w:t>
      </w:r>
      <w:proofErr w:type="spellEnd"/>
      <w:r w:rsidRPr="000A579F">
        <w:t>(</w:t>
      </w:r>
      <w:proofErr w:type="spellStart"/>
      <w:r w:rsidRPr="000A579F">
        <w:t>object</w:t>
      </w:r>
      <w:proofErr w:type="spellEnd"/>
      <w:r w:rsidRPr="000A579F">
        <w:t xml:space="preserve">). </w:t>
      </w:r>
      <w:proofErr w:type="spellStart"/>
      <w:r w:rsidRPr="000A579F">
        <w:t>IComparable</w:t>
      </w:r>
      <w:proofErr w:type="spellEnd"/>
      <w:r w:rsidRPr="000A579F">
        <w:t xml:space="preserve"> се използва от .NET Framework при сортиране на масиви и колекции и при някои други операции, изискващи сравнение по големина.</w:t>
      </w:r>
    </w:p>
    <w:p w14:paraId="3DC32AF1" w14:textId="77777777" w:rsidR="000A579F" w:rsidRPr="000A579F" w:rsidRDefault="000A579F" w:rsidP="000A579F">
      <w:pPr>
        <w:jc w:val="both"/>
      </w:pPr>
      <w:proofErr w:type="spellStart"/>
      <w:r w:rsidRPr="000A579F">
        <w:t>IComparable</w:t>
      </w:r>
      <w:proofErr w:type="spellEnd"/>
      <w:r w:rsidRPr="000A579F">
        <w:t xml:space="preserve"> е имплементиран от много системни .NET типове, като например от примитивните стойностни типове </w:t>
      </w:r>
      <w:proofErr w:type="spellStart"/>
      <w:r w:rsidRPr="000A579F">
        <w:t>System.Char</w:t>
      </w:r>
      <w:proofErr w:type="spellEnd"/>
      <w:r w:rsidRPr="000A579F">
        <w:t xml:space="preserve">, System.Int32, </w:t>
      </w:r>
      <w:proofErr w:type="spellStart"/>
      <w:r w:rsidRPr="000A579F">
        <w:t>System.Single</w:t>
      </w:r>
      <w:proofErr w:type="spellEnd"/>
      <w:r w:rsidRPr="000A579F">
        <w:t xml:space="preserve">, </w:t>
      </w:r>
      <w:proofErr w:type="spellStart"/>
      <w:r w:rsidRPr="000A579F">
        <w:t>System.Double</w:t>
      </w:r>
      <w:proofErr w:type="spellEnd"/>
      <w:r w:rsidRPr="000A579F">
        <w:t>, от символните низове (</w:t>
      </w:r>
      <w:proofErr w:type="spellStart"/>
      <w:r w:rsidRPr="000A579F">
        <w:t>System.String</w:t>
      </w:r>
      <w:proofErr w:type="spellEnd"/>
      <w:r w:rsidRPr="000A579F">
        <w:t xml:space="preserve">) и от изброените типове (System. </w:t>
      </w:r>
      <w:proofErr w:type="spellStart"/>
      <w:r w:rsidRPr="000A579F">
        <w:t>Enum</w:t>
      </w:r>
      <w:proofErr w:type="spellEnd"/>
      <w:r w:rsidRPr="000A579F">
        <w:t>).</w:t>
      </w:r>
    </w:p>
    <w:p w14:paraId="28D8D575" w14:textId="77777777" w:rsidR="00DA766B" w:rsidRDefault="000A579F" w:rsidP="000A579F">
      <w:pPr>
        <w:jc w:val="both"/>
      </w:pPr>
      <w:r w:rsidRPr="000A579F">
        <w:t xml:space="preserve">о </w:t>
      </w:r>
      <w:proofErr w:type="spellStart"/>
      <w:r w:rsidRPr="000A579F">
        <w:t>IEnumerable</w:t>
      </w:r>
      <w:proofErr w:type="spellEnd"/>
      <w:r w:rsidR="00DA766B">
        <w:t xml:space="preserve"> </w:t>
      </w:r>
    </w:p>
    <w:p w14:paraId="54A5786E" w14:textId="1AAFF4EB" w:rsidR="000A579F" w:rsidRPr="000A579F" w:rsidRDefault="000A579F" w:rsidP="000A579F">
      <w:pPr>
        <w:jc w:val="both"/>
      </w:pPr>
      <w:r w:rsidRPr="000A579F">
        <w:t xml:space="preserve">Интерфейсът </w:t>
      </w:r>
      <w:proofErr w:type="spellStart"/>
      <w:r w:rsidRPr="000A579F">
        <w:t>System.IEnumerable</w:t>
      </w:r>
      <w:proofErr w:type="spellEnd"/>
      <w:r w:rsidRPr="000A579F">
        <w:t xml:space="preserve"> се имплементира от колекции и други типове, които поддържат операцията "обхождане на елементите им в някакъв ред". Този интерфейс дефинира само един метод - методът </w:t>
      </w:r>
      <w:proofErr w:type="spellStart"/>
      <w:r w:rsidRPr="000A579F">
        <w:t>GetEnumerator</w:t>
      </w:r>
      <w:proofErr w:type="spellEnd"/>
      <w:r w:rsidRPr="000A579F">
        <w:t xml:space="preserve">(). Той връща </w:t>
      </w:r>
      <w:proofErr w:type="spellStart"/>
      <w:r w:rsidRPr="000A579F">
        <w:t>итератор</w:t>
      </w:r>
      <w:proofErr w:type="spellEnd"/>
      <w:r w:rsidRPr="000A579F">
        <w:t xml:space="preserve"> (инстанция на </w:t>
      </w:r>
      <w:proofErr w:type="spellStart"/>
      <w:r w:rsidRPr="000A579F">
        <w:t>IEnumerator</w:t>
      </w:r>
      <w:proofErr w:type="spellEnd"/>
      <w:r w:rsidRPr="000A579F">
        <w:t xml:space="preserve">) за обхождане на елементите на дадения обект. Обектите, поддържащи </w:t>
      </w:r>
      <w:proofErr w:type="spellStart"/>
      <w:r w:rsidRPr="000A579F">
        <w:t>IEnumerable</w:t>
      </w:r>
      <w:proofErr w:type="spellEnd"/>
      <w:r w:rsidRPr="000A579F">
        <w:t xml:space="preserve"> интерфейса, могат да се използват от конструкцията </w:t>
      </w:r>
      <w:proofErr w:type="spellStart"/>
      <w:r w:rsidRPr="000A579F">
        <w:t>foreach</w:t>
      </w:r>
      <w:proofErr w:type="spellEnd"/>
      <w:r w:rsidRPr="000A579F">
        <w:t xml:space="preserve"> в С# за обхождане на всичките им елементи. Интерфейсът </w:t>
      </w:r>
      <w:proofErr w:type="spellStart"/>
      <w:r w:rsidRPr="000A579F">
        <w:t>IEnumerable</w:t>
      </w:r>
      <w:proofErr w:type="spellEnd"/>
      <w:r w:rsidRPr="000A579F">
        <w:t xml:space="preserve"> e реализиран от много системни .NET типове, като </w:t>
      </w:r>
      <w:proofErr w:type="spellStart"/>
      <w:r w:rsidRPr="000A579F">
        <w:t>System.Array</w:t>
      </w:r>
      <w:proofErr w:type="spellEnd"/>
      <w:r w:rsidRPr="000A579F">
        <w:t>,</w:t>
      </w:r>
      <w:r w:rsidR="002D4258">
        <w:t xml:space="preserve"> </w:t>
      </w:r>
      <w:r w:rsidRPr="000A579F">
        <w:t xml:space="preserve">System. </w:t>
      </w:r>
      <w:proofErr w:type="spellStart"/>
      <w:r w:rsidRPr="000A579F">
        <w:t>String</w:t>
      </w:r>
      <w:proofErr w:type="spellEnd"/>
      <w:r w:rsidRPr="000A579F">
        <w:t xml:space="preserve">, </w:t>
      </w:r>
      <w:proofErr w:type="spellStart"/>
      <w:r w:rsidRPr="000A579F">
        <w:t>ArrayList</w:t>
      </w:r>
      <w:proofErr w:type="spellEnd"/>
      <w:r w:rsidRPr="000A579F">
        <w:t xml:space="preserve">, </w:t>
      </w:r>
      <w:proofErr w:type="spellStart"/>
      <w:r w:rsidRPr="000A579F">
        <w:t>Hashtable</w:t>
      </w:r>
      <w:proofErr w:type="spellEnd"/>
      <w:r w:rsidRPr="000A579F">
        <w:t xml:space="preserve">, </w:t>
      </w:r>
      <w:proofErr w:type="spellStart"/>
      <w:r w:rsidRPr="000A579F">
        <w:t>Stack</w:t>
      </w:r>
      <w:proofErr w:type="spellEnd"/>
      <w:r w:rsidRPr="000A579F">
        <w:t xml:space="preserve">, </w:t>
      </w:r>
      <w:proofErr w:type="spellStart"/>
      <w:r w:rsidRPr="000A579F">
        <w:t>Queue</w:t>
      </w:r>
      <w:proofErr w:type="spellEnd"/>
      <w:r w:rsidRPr="000A579F">
        <w:t xml:space="preserve">, </w:t>
      </w:r>
      <w:proofErr w:type="spellStart"/>
      <w:r w:rsidRPr="000A579F">
        <w:t>SortedList</w:t>
      </w:r>
      <w:proofErr w:type="spellEnd"/>
      <w:r w:rsidRPr="000A579F">
        <w:t xml:space="preserve"> и др. с цел да се улесни работата с тях.</w:t>
      </w:r>
    </w:p>
    <w:p w14:paraId="6B0A0207" w14:textId="77777777" w:rsidR="000A579F" w:rsidRPr="000A579F" w:rsidRDefault="000A579F" w:rsidP="000A579F">
      <w:pPr>
        <w:jc w:val="both"/>
      </w:pPr>
      <w:proofErr w:type="spellStart"/>
      <w:r w:rsidRPr="000A579F">
        <w:t>IEnumerator</w:t>
      </w:r>
      <w:proofErr w:type="spellEnd"/>
    </w:p>
    <w:p w14:paraId="79FCC039" w14:textId="4EB13698" w:rsidR="000A579F" w:rsidRPr="000A579F" w:rsidRDefault="000A579F" w:rsidP="000A579F">
      <w:pPr>
        <w:jc w:val="both"/>
      </w:pPr>
      <w:r w:rsidRPr="000A579F">
        <w:t xml:space="preserve">Интерфейсът </w:t>
      </w:r>
      <w:proofErr w:type="spellStart"/>
      <w:r w:rsidRPr="000A579F">
        <w:t>System.IEnumerator</w:t>
      </w:r>
      <w:proofErr w:type="spellEnd"/>
      <w:r w:rsidRPr="000A579F">
        <w:t xml:space="preserve"> имплементира обхождане на всички елементи на колекции и други типове. Той реализира прост </w:t>
      </w:r>
      <w:proofErr w:type="spellStart"/>
      <w:r w:rsidRPr="000A579F">
        <w:t>итератор</w:t>
      </w:r>
      <w:proofErr w:type="spellEnd"/>
      <w:r w:rsidRPr="000A579F">
        <w:t xml:space="preserve"> чрез следните методи и свойства:</w:t>
      </w:r>
    </w:p>
    <w:p w14:paraId="70674A4F" w14:textId="77777777" w:rsidR="000A579F" w:rsidRPr="000A579F" w:rsidRDefault="000A579F" w:rsidP="000A579F">
      <w:pPr>
        <w:jc w:val="both"/>
      </w:pPr>
      <w:r w:rsidRPr="000A579F">
        <w:t xml:space="preserve">- Свойство </w:t>
      </w:r>
      <w:proofErr w:type="spellStart"/>
      <w:r w:rsidRPr="000A579F">
        <w:t>Current</w:t>
      </w:r>
      <w:proofErr w:type="spellEnd"/>
      <w:r w:rsidRPr="000A579F">
        <w:t xml:space="preserve"> - връща текущия елемент.</w:t>
      </w:r>
    </w:p>
    <w:p w14:paraId="459A9F6D" w14:textId="77777777" w:rsidR="000A579F" w:rsidRPr="000A579F" w:rsidRDefault="000A579F" w:rsidP="000A579F">
      <w:pPr>
        <w:jc w:val="both"/>
      </w:pPr>
      <w:r w:rsidRPr="000A579F">
        <w:t xml:space="preserve">Метод </w:t>
      </w:r>
      <w:proofErr w:type="spellStart"/>
      <w:r w:rsidRPr="000A579F">
        <w:t>bool</w:t>
      </w:r>
      <w:proofErr w:type="spellEnd"/>
      <w:r w:rsidRPr="000A579F">
        <w:t xml:space="preserve"> </w:t>
      </w:r>
      <w:proofErr w:type="spellStart"/>
      <w:r w:rsidRPr="000A579F">
        <w:t>MoveNext</w:t>
      </w:r>
      <w:proofErr w:type="spellEnd"/>
      <w:r w:rsidRPr="000A579F">
        <w:t xml:space="preserve">() - преминава към следващия елемент и връща </w:t>
      </w:r>
      <w:proofErr w:type="spellStart"/>
      <w:r w:rsidRPr="000A579F">
        <w:t>true</w:t>
      </w:r>
      <w:proofErr w:type="spellEnd"/>
      <w:r w:rsidRPr="000A579F">
        <w:t>, ако той е валиден.</w:t>
      </w:r>
    </w:p>
    <w:p w14:paraId="67BC9014" w14:textId="57E2F3A2" w:rsidR="000A579F" w:rsidRDefault="000A579F" w:rsidP="000A579F">
      <w:pPr>
        <w:jc w:val="both"/>
      </w:pPr>
      <w:r w:rsidRPr="000A579F">
        <w:t xml:space="preserve">- Метод </w:t>
      </w:r>
      <w:proofErr w:type="spellStart"/>
      <w:r w:rsidRPr="000A579F">
        <w:t>Reset</w:t>
      </w:r>
      <w:proofErr w:type="spellEnd"/>
      <w:r w:rsidRPr="000A579F">
        <w:t xml:space="preserve">() - премества </w:t>
      </w:r>
      <w:proofErr w:type="spellStart"/>
      <w:r w:rsidRPr="000A579F">
        <w:t>итератора</w:t>
      </w:r>
      <w:proofErr w:type="spellEnd"/>
      <w:r w:rsidRPr="000A579F">
        <w:t xml:space="preserve"> непосредствено преди първия елемент (установява го в начално състояние</w:t>
      </w:r>
      <w:r w:rsidRPr="000A579F">
        <w:rPr>
          <w:lang w:val="en-US"/>
        </w:rPr>
        <w:t>).</w:t>
      </w:r>
    </w:p>
    <w:p w14:paraId="2CE74BD1" w14:textId="77777777" w:rsidR="007E04EE" w:rsidRDefault="007E04EE" w:rsidP="000A579F">
      <w:pPr>
        <w:jc w:val="both"/>
      </w:pPr>
    </w:p>
    <w:p w14:paraId="0026832D" w14:textId="77777777" w:rsidR="007E04EE" w:rsidRDefault="007E04EE" w:rsidP="000A579F">
      <w:pPr>
        <w:jc w:val="both"/>
      </w:pPr>
    </w:p>
    <w:p w14:paraId="1B38F7E2" w14:textId="77777777" w:rsidR="007E04EE" w:rsidRDefault="007E04EE" w:rsidP="000A579F">
      <w:pPr>
        <w:jc w:val="both"/>
      </w:pPr>
    </w:p>
    <w:p w14:paraId="48EB7A63" w14:textId="77777777" w:rsidR="007E04EE" w:rsidRPr="007E04EE" w:rsidRDefault="007E04EE" w:rsidP="007E04EE">
      <w:pPr>
        <w:numPr>
          <w:ilvl w:val="0"/>
          <w:numId w:val="12"/>
        </w:numPr>
        <w:jc w:val="both"/>
      </w:pPr>
      <w:r w:rsidRPr="007E04EE">
        <w:lastRenderedPageBreak/>
        <w:t>Интерфейсни типове в програмирането</w:t>
      </w:r>
    </w:p>
    <w:p w14:paraId="0CC31570" w14:textId="77777777" w:rsidR="007E04EE" w:rsidRPr="007E04EE" w:rsidRDefault="007E04EE" w:rsidP="007E04EE">
      <w:pPr>
        <w:jc w:val="both"/>
      </w:pPr>
      <w:r w:rsidRPr="007E04EE">
        <w:t>1.1 Какво е интерфейсен тип?</w:t>
      </w:r>
    </w:p>
    <w:p w14:paraId="331A2BA0" w14:textId="77777777" w:rsidR="007E04EE" w:rsidRPr="007E04EE" w:rsidRDefault="007E04EE" w:rsidP="007E04EE">
      <w:pPr>
        <w:numPr>
          <w:ilvl w:val="0"/>
          <w:numId w:val="13"/>
        </w:numPr>
        <w:jc w:val="both"/>
      </w:pPr>
      <w:r w:rsidRPr="007E04EE">
        <w:t xml:space="preserve">Интерфейсите са референтни типове данни, които не могат да бъдат </w:t>
      </w:r>
      <w:proofErr w:type="spellStart"/>
      <w:r w:rsidRPr="007E04EE">
        <w:t>инстанцирани</w:t>
      </w:r>
      <w:proofErr w:type="spellEnd"/>
      <w:r w:rsidRPr="007E04EE">
        <w:t xml:space="preserve"> директно.</w:t>
      </w:r>
    </w:p>
    <w:p w14:paraId="0E086CF9" w14:textId="77777777" w:rsidR="007E04EE" w:rsidRPr="007E04EE" w:rsidRDefault="007E04EE" w:rsidP="007E04EE">
      <w:pPr>
        <w:numPr>
          <w:ilvl w:val="0"/>
          <w:numId w:val="13"/>
        </w:numPr>
        <w:jc w:val="both"/>
      </w:pPr>
      <w:r w:rsidRPr="007E04EE">
        <w:t>Те не съдържат реализация на методи, свойства и събития.</w:t>
      </w:r>
    </w:p>
    <w:p w14:paraId="744949BF" w14:textId="77777777" w:rsidR="007E04EE" w:rsidRPr="007E04EE" w:rsidRDefault="007E04EE" w:rsidP="007E04EE">
      <w:pPr>
        <w:numPr>
          <w:ilvl w:val="0"/>
          <w:numId w:val="13"/>
        </w:numPr>
        <w:jc w:val="both"/>
      </w:pPr>
      <w:r w:rsidRPr="007E04EE">
        <w:t>Интерфейсите предоставят средство за постигане на множествено наследяване.</w:t>
      </w:r>
    </w:p>
    <w:p w14:paraId="3A9F148E" w14:textId="77777777" w:rsidR="007E04EE" w:rsidRPr="007E04EE" w:rsidRDefault="007E04EE" w:rsidP="007E04EE">
      <w:pPr>
        <w:jc w:val="both"/>
      </w:pPr>
      <w:r w:rsidRPr="007E04EE">
        <w:t>1.2 Създаване на интерфейс в C#</w:t>
      </w:r>
    </w:p>
    <w:p w14:paraId="03E46248" w14:textId="77777777" w:rsidR="007E04EE" w:rsidRPr="007E04EE" w:rsidRDefault="007E04EE" w:rsidP="007E04EE">
      <w:pPr>
        <w:numPr>
          <w:ilvl w:val="0"/>
          <w:numId w:val="14"/>
        </w:numPr>
        <w:jc w:val="both"/>
      </w:pPr>
      <w:r w:rsidRPr="007E04EE">
        <w:t xml:space="preserve">Интерфейс се създава чрез ключовата дума </w:t>
      </w:r>
      <w:proofErr w:type="spellStart"/>
      <w:r w:rsidRPr="007E04EE">
        <w:t>interface</w:t>
      </w:r>
      <w:proofErr w:type="spellEnd"/>
      <w:r w:rsidRPr="007E04EE">
        <w:t>.</w:t>
      </w:r>
    </w:p>
    <w:p w14:paraId="6B9B1DB3" w14:textId="77777777" w:rsidR="007E04EE" w:rsidRPr="007E04EE" w:rsidRDefault="007E04EE" w:rsidP="007E04EE">
      <w:pPr>
        <w:numPr>
          <w:ilvl w:val="0"/>
          <w:numId w:val="14"/>
        </w:numPr>
        <w:jc w:val="both"/>
      </w:pPr>
      <w:r w:rsidRPr="007E04EE">
        <w:t>Добра практика е името на интерфейса да започва с "I".</w:t>
      </w:r>
    </w:p>
    <w:p w14:paraId="38CF490C" w14:textId="77777777" w:rsidR="007E04EE" w:rsidRPr="007E04EE" w:rsidRDefault="007E04EE" w:rsidP="007E04EE">
      <w:pPr>
        <w:numPr>
          <w:ilvl w:val="0"/>
          <w:numId w:val="14"/>
        </w:numPr>
        <w:jc w:val="both"/>
      </w:pPr>
      <w:r w:rsidRPr="007E04EE">
        <w:t>Членовете на интерфейса са по подразбиране абстрактни и публични.</w:t>
      </w:r>
    </w:p>
    <w:p w14:paraId="0332364B" w14:textId="77777777" w:rsidR="007E04EE" w:rsidRPr="007E04EE" w:rsidRDefault="007E04EE" w:rsidP="007E04EE">
      <w:pPr>
        <w:numPr>
          <w:ilvl w:val="0"/>
          <w:numId w:val="14"/>
        </w:numPr>
        <w:jc w:val="both"/>
      </w:pPr>
      <w:r w:rsidRPr="007E04EE">
        <w:t xml:space="preserve">Интерфейсите могат да съдържат методи и свойства, но не могат да съдържат полета (променливи), константи, конструктори или </w:t>
      </w:r>
      <w:proofErr w:type="spellStart"/>
      <w:r w:rsidRPr="007E04EE">
        <w:t>деструктори</w:t>
      </w:r>
      <w:proofErr w:type="spellEnd"/>
      <w:r w:rsidRPr="007E04EE">
        <w:t>.</w:t>
      </w:r>
    </w:p>
    <w:p w14:paraId="3859820F" w14:textId="77777777" w:rsidR="007E04EE" w:rsidRPr="007E04EE" w:rsidRDefault="007E04EE" w:rsidP="007E04EE">
      <w:pPr>
        <w:jc w:val="both"/>
      </w:pPr>
      <w:r w:rsidRPr="007E04EE">
        <w:t>1.3 Имплементация на интерфейс</w:t>
      </w:r>
    </w:p>
    <w:p w14:paraId="5CDF56BC" w14:textId="77777777" w:rsidR="007E04EE" w:rsidRPr="007E04EE" w:rsidRDefault="007E04EE" w:rsidP="007E04EE">
      <w:pPr>
        <w:numPr>
          <w:ilvl w:val="0"/>
          <w:numId w:val="15"/>
        </w:numPr>
        <w:jc w:val="both"/>
      </w:pPr>
      <w:r w:rsidRPr="007E04EE">
        <w:t>В C# интерфейс се имплементира с помощта на символа :, последван от името на интерфейса.</w:t>
      </w:r>
    </w:p>
    <w:p w14:paraId="7F0F609B" w14:textId="77777777" w:rsidR="007E04EE" w:rsidRPr="007E04EE" w:rsidRDefault="007E04EE" w:rsidP="007E04EE">
      <w:pPr>
        <w:numPr>
          <w:ilvl w:val="0"/>
          <w:numId w:val="15"/>
        </w:numPr>
        <w:jc w:val="both"/>
      </w:pPr>
      <w:r w:rsidRPr="007E04EE">
        <w:t>Интерфейсите могат да бъдат имплементирани както от класове, така и от структури.</w:t>
      </w:r>
    </w:p>
    <w:p w14:paraId="0BFA133F" w14:textId="77777777" w:rsidR="007E04EE" w:rsidRPr="007E04EE" w:rsidRDefault="007E04EE" w:rsidP="007E04EE">
      <w:pPr>
        <w:numPr>
          <w:ilvl w:val="0"/>
          <w:numId w:val="15"/>
        </w:numPr>
        <w:jc w:val="both"/>
      </w:pPr>
      <w:r w:rsidRPr="007E04EE">
        <w:t>Един клас може да имплементира множество интерфейси.</w:t>
      </w:r>
    </w:p>
    <w:p w14:paraId="13C111F6" w14:textId="77777777" w:rsidR="007E04EE" w:rsidRPr="007E04EE" w:rsidRDefault="007E04EE" w:rsidP="007E04EE">
      <w:pPr>
        <w:numPr>
          <w:ilvl w:val="0"/>
          <w:numId w:val="15"/>
        </w:numPr>
        <w:jc w:val="both"/>
      </w:pPr>
      <w:r w:rsidRPr="007E04EE">
        <w:t xml:space="preserve">Не е необходима ключовата дума </w:t>
      </w:r>
      <w:proofErr w:type="spellStart"/>
      <w:r w:rsidRPr="007E04EE">
        <w:t>override</w:t>
      </w:r>
      <w:proofErr w:type="spellEnd"/>
      <w:r w:rsidRPr="007E04EE">
        <w:t xml:space="preserve"> при внедряване на интерфейс.</w:t>
      </w:r>
    </w:p>
    <w:p w14:paraId="70DAB513" w14:textId="77777777" w:rsidR="007E04EE" w:rsidRPr="007E04EE" w:rsidRDefault="007E04EE" w:rsidP="007E04EE">
      <w:pPr>
        <w:jc w:val="both"/>
      </w:pPr>
      <w:r w:rsidRPr="007E04EE">
        <w:t>1.4 Предимства и недостатъци на интерфейсите</w:t>
      </w:r>
    </w:p>
    <w:p w14:paraId="11618846" w14:textId="77777777" w:rsidR="007E04EE" w:rsidRPr="007E04EE" w:rsidRDefault="007E04EE" w:rsidP="007E04EE">
      <w:pPr>
        <w:jc w:val="both"/>
      </w:pPr>
      <w:r w:rsidRPr="007E04EE">
        <w:t>Предимства:</w:t>
      </w:r>
    </w:p>
    <w:p w14:paraId="65B5AE55" w14:textId="77777777" w:rsidR="007E04EE" w:rsidRPr="007E04EE" w:rsidRDefault="007E04EE" w:rsidP="007E04EE">
      <w:pPr>
        <w:numPr>
          <w:ilvl w:val="0"/>
          <w:numId w:val="16"/>
        </w:numPr>
        <w:jc w:val="both"/>
      </w:pPr>
      <w:r w:rsidRPr="007E04EE">
        <w:t>Позволяват множествено наследяване, което не е възможно при класовете.</w:t>
      </w:r>
    </w:p>
    <w:p w14:paraId="05EDE8F8" w14:textId="77777777" w:rsidR="007E04EE" w:rsidRPr="007E04EE" w:rsidRDefault="007E04EE" w:rsidP="007E04EE">
      <w:pPr>
        <w:numPr>
          <w:ilvl w:val="0"/>
          <w:numId w:val="16"/>
        </w:numPr>
        <w:jc w:val="both"/>
      </w:pPr>
      <w:r w:rsidRPr="007E04EE">
        <w:t>Осигуряват разширяемост на кода, като позволяват добавяне на нова функционалност към съществуващи класове без промяна на оригиналния код.</w:t>
      </w:r>
    </w:p>
    <w:p w14:paraId="130F2FC3" w14:textId="77777777" w:rsidR="007E04EE" w:rsidRPr="007E04EE" w:rsidRDefault="007E04EE" w:rsidP="007E04EE">
      <w:pPr>
        <w:jc w:val="both"/>
      </w:pPr>
      <w:r w:rsidRPr="007E04EE">
        <w:t>Недостатъци:</w:t>
      </w:r>
    </w:p>
    <w:p w14:paraId="48A8121F" w14:textId="77777777" w:rsidR="007E04EE" w:rsidRPr="007E04EE" w:rsidRDefault="007E04EE" w:rsidP="007E04EE">
      <w:pPr>
        <w:numPr>
          <w:ilvl w:val="0"/>
          <w:numId w:val="17"/>
        </w:numPr>
        <w:jc w:val="both"/>
      </w:pPr>
      <w:r w:rsidRPr="007E04EE">
        <w:t>Изискват имплементация на всички членове, което може да доведе до излишен код при класове, имплементиращи множество интерфейси.</w:t>
      </w:r>
    </w:p>
    <w:p w14:paraId="72CC17A2" w14:textId="77777777" w:rsidR="007E04EE" w:rsidRPr="007E04EE" w:rsidRDefault="007E04EE" w:rsidP="007E04EE">
      <w:pPr>
        <w:numPr>
          <w:ilvl w:val="0"/>
          <w:numId w:val="17"/>
        </w:numPr>
        <w:jc w:val="both"/>
      </w:pPr>
      <w:r w:rsidRPr="007E04EE">
        <w:lastRenderedPageBreak/>
        <w:t>Риск от „</w:t>
      </w:r>
      <w:proofErr w:type="spellStart"/>
      <w:r w:rsidRPr="007E04EE">
        <w:t>Interface</w:t>
      </w:r>
      <w:proofErr w:type="spellEnd"/>
      <w:r w:rsidRPr="007E04EE">
        <w:t xml:space="preserve"> </w:t>
      </w:r>
      <w:proofErr w:type="spellStart"/>
      <w:r w:rsidRPr="007E04EE">
        <w:t>Pollution</w:t>
      </w:r>
      <w:proofErr w:type="spellEnd"/>
      <w:r w:rsidRPr="007E04EE">
        <w:t>“ – претоварване на интерфейса на класа с несвързани членове от множество интерфейси.</w:t>
      </w:r>
    </w:p>
    <w:p w14:paraId="1AB3A308" w14:textId="77777777" w:rsidR="007E04EE" w:rsidRPr="007E04EE" w:rsidRDefault="007E04EE" w:rsidP="007E04EE">
      <w:pPr>
        <w:numPr>
          <w:ilvl w:val="0"/>
          <w:numId w:val="18"/>
        </w:numPr>
        <w:jc w:val="both"/>
      </w:pPr>
      <w:r w:rsidRPr="007E04EE">
        <w:t>Основни интерфейсни типове в .NET</w:t>
      </w:r>
    </w:p>
    <w:p w14:paraId="78822313" w14:textId="77777777" w:rsidR="007E04EE" w:rsidRPr="007E04EE" w:rsidRDefault="007E04EE" w:rsidP="007E04EE">
      <w:pPr>
        <w:jc w:val="both"/>
      </w:pPr>
      <w:r w:rsidRPr="007E04EE">
        <w:t xml:space="preserve">2.1 </w:t>
      </w:r>
      <w:proofErr w:type="spellStart"/>
      <w:r w:rsidRPr="007E04EE">
        <w:t>IComparable</w:t>
      </w:r>
      <w:proofErr w:type="spellEnd"/>
    </w:p>
    <w:p w14:paraId="33888072" w14:textId="77777777" w:rsidR="007E04EE" w:rsidRPr="007E04EE" w:rsidRDefault="007E04EE" w:rsidP="007E04EE">
      <w:pPr>
        <w:numPr>
          <w:ilvl w:val="0"/>
          <w:numId w:val="19"/>
        </w:numPr>
        <w:jc w:val="both"/>
      </w:pPr>
      <w:r w:rsidRPr="007E04EE">
        <w:t xml:space="preserve">Интерфейс за сравнение на обекти, дефиниращ метода </w:t>
      </w:r>
      <w:proofErr w:type="spellStart"/>
      <w:r w:rsidRPr="007E04EE">
        <w:t>CompareTo</w:t>
      </w:r>
      <w:proofErr w:type="spellEnd"/>
      <w:r w:rsidRPr="007E04EE">
        <w:t>(</w:t>
      </w:r>
      <w:proofErr w:type="spellStart"/>
      <w:r w:rsidRPr="007E04EE">
        <w:t>object</w:t>
      </w:r>
      <w:proofErr w:type="spellEnd"/>
      <w:r w:rsidRPr="007E04EE">
        <w:t>).</w:t>
      </w:r>
    </w:p>
    <w:p w14:paraId="16B468AA" w14:textId="77777777" w:rsidR="007E04EE" w:rsidRPr="007E04EE" w:rsidRDefault="007E04EE" w:rsidP="007E04EE">
      <w:pPr>
        <w:numPr>
          <w:ilvl w:val="0"/>
          <w:numId w:val="19"/>
        </w:numPr>
        <w:jc w:val="both"/>
      </w:pPr>
      <w:r w:rsidRPr="007E04EE">
        <w:t>Използва се при сортиране на масиви, колекции и операции, изискващи сравнение.</w:t>
      </w:r>
    </w:p>
    <w:p w14:paraId="221FEDAB" w14:textId="77777777" w:rsidR="007E04EE" w:rsidRPr="007E04EE" w:rsidRDefault="007E04EE" w:rsidP="007E04EE">
      <w:pPr>
        <w:numPr>
          <w:ilvl w:val="0"/>
          <w:numId w:val="19"/>
        </w:numPr>
        <w:jc w:val="both"/>
      </w:pPr>
      <w:r w:rsidRPr="007E04EE">
        <w:t xml:space="preserve">Имплементиран от типове като </w:t>
      </w:r>
      <w:proofErr w:type="spellStart"/>
      <w:r w:rsidRPr="007E04EE">
        <w:t>System.Char</w:t>
      </w:r>
      <w:proofErr w:type="spellEnd"/>
      <w:r w:rsidRPr="007E04EE">
        <w:t xml:space="preserve">, System.Int32, </w:t>
      </w:r>
      <w:proofErr w:type="spellStart"/>
      <w:r w:rsidRPr="007E04EE">
        <w:t>System.Double</w:t>
      </w:r>
      <w:proofErr w:type="spellEnd"/>
      <w:r w:rsidRPr="007E04EE">
        <w:t xml:space="preserve">, </w:t>
      </w:r>
      <w:proofErr w:type="spellStart"/>
      <w:r w:rsidRPr="007E04EE">
        <w:t>System.String</w:t>
      </w:r>
      <w:proofErr w:type="spellEnd"/>
      <w:r w:rsidRPr="007E04EE">
        <w:t xml:space="preserve">, и </w:t>
      </w:r>
      <w:proofErr w:type="spellStart"/>
      <w:r w:rsidRPr="007E04EE">
        <w:t>System.Enum</w:t>
      </w:r>
      <w:proofErr w:type="spellEnd"/>
      <w:r w:rsidRPr="007E04EE">
        <w:t>.</w:t>
      </w:r>
    </w:p>
    <w:p w14:paraId="3DED7D88" w14:textId="77777777" w:rsidR="007E04EE" w:rsidRPr="007E04EE" w:rsidRDefault="007E04EE" w:rsidP="007E04EE">
      <w:pPr>
        <w:jc w:val="both"/>
      </w:pPr>
      <w:r w:rsidRPr="007E04EE">
        <w:t xml:space="preserve">2.2 </w:t>
      </w:r>
      <w:proofErr w:type="spellStart"/>
      <w:r w:rsidRPr="007E04EE">
        <w:t>IEnumerable</w:t>
      </w:r>
      <w:proofErr w:type="spellEnd"/>
    </w:p>
    <w:p w14:paraId="5AF59E06" w14:textId="77777777" w:rsidR="007E04EE" w:rsidRPr="007E04EE" w:rsidRDefault="007E04EE" w:rsidP="007E04EE">
      <w:pPr>
        <w:numPr>
          <w:ilvl w:val="0"/>
          <w:numId w:val="20"/>
        </w:numPr>
        <w:jc w:val="both"/>
      </w:pPr>
      <w:r w:rsidRPr="007E04EE">
        <w:t xml:space="preserve">Интерфейс, който дефинира метод </w:t>
      </w:r>
      <w:proofErr w:type="spellStart"/>
      <w:r w:rsidRPr="007E04EE">
        <w:t>GetEnumerator</w:t>
      </w:r>
      <w:proofErr w:type="spellEnd"/>
      <w:r w:rsidRPr="007E04EE">
        <w:t xml:space="preserve">(), връщащ </w:t>
      </w:r>
      <w:proofErr w:type="spellStart"/>
      <w:r w:rsidRPr="007E04EE">
        <w:t>итератор</w:t>
      </w:r>
      <w:proofErr w:type="spellEnd"/>
      <w:r w:rsidRPr="007E04EE">
        <w:t xml:space="preserve"> за обхождане.</w:t>
      </w:r>
    </w:p>
    <w:p w14:paraId="1BBC414C" w14:textId="77777777" w:rsidR="007E04EE" w:rsidRPr="007E04EE" w:rsidRDefault="007E04EE" w:rsidP="007E04EE">
      <w:pPr>
        <w:numPr>
          <w:ilvl w:val="0"/>
          <w:numId w:val="20"/>
        </w:numPr>
        <w:jc w:val="both"/>
      </w:pPr>
      <w:r w:rsidRPr="007E04EE">
        <w:t xml:space="preserve">Позволява използването на конструкцията </w:t>
      </w:r>
      <w:proofErr w:type="spellStart"/>
      <w:r w:rsidRPr="007E04EE">
        <w:t>foreach</w:t>
      </w:r>
      <w:proofErr w:type="spellEnd"/>
      <w:r w:rsidRPr="007E04EE">
        <w:t>.</w:t>
      </w:r>
    </w:p>
    <w:p w14:paraId="2021B06A" w14:textId="77777777" w:rsidR="007E04EE" w:rsidRPr="007E04EE" w:rsidRDefault="007E04EE" w:rsidP="007E04EE">
      <w:pPr>
        <w:numPr>
          <w:ilvl w:val="0"/>
          <w:numId w:val="20"/>
        </w:numPr>
        <w:jc w:val="both"/>
      </w:pPr>
      <w:r w:rsidRPr="007E04EE">
        <w:t xml:space="preserve">Имплементиран от типове като </w:t>
      </w:r>
      <w:proofErr w:type="spellStart"/>
      <w:r w:rsidRPr="007E04EE">
        <w:t>System.Array</w:t>
      </w:r>
      <w:proofErr w:type="spellEnd"/>
      <w:r w:rsidRPr="007E04EE">
        <w:t xml:space="preserve">, </w:t>
      </w:r>
      <w:proofErr w:type="spellStart"/>
      <w:r w:rsidRPr="007E04EE">
        <w:t>System.String</w:t>
      </w:r>
      <w:proofErr w:type="spellEnd"/>
      <w:r w:rsidRPr="007E04EE">
        <w:t xml:space="preserve">, </w:t>
      </w:r>
      <w:proofErr w:type="spellStart"/>
      <w:r w:rsidRPr="007E04EE">
        <w:t>ArrayList</w:t>
      </w:r>
      <w:proofErr w:type="spellEnd"/>
      <w:r w:rsidRPr="007E04EE">
        <w:t xml:space="preserve">, </w:t>
      </w:r>
      <w:proofErr w:type="spellStart"/>
      <w:r w:rsidRPr="007E04EE">
        <w:t>Hashtable</w:t>
      </w:r>
      <w:proofErr w:type="spellEnd"/>
      <w:r w:rsidRPr="007E04EE">
        <w:t xml:space="preserve">, </w:t>
      </w:r>
      <w:proofErr w:type="spellStart"/>
      <w:r w:rsidRPr="007E04EE">
        <w:t>Stack</w:t>
      </w:r>
      <w:proofErr w:type="spellEnd"/>
      <w:r w:rsidRPr="007E04EE">
        <w:t xml:space="preserve">, </w:t>
      </w:r>
      <w:proofErr w:type="spellStart"/>
      <w:r w:rsidRPr="007E04EE">
        <w:t>Queue</w:t>
      </w:r>
      <w:proofErr w:type="spellEnd"/>
      <w:r w:rsidRPr="007E04EE">
        <w:t xml:space="preserve">, и </w:t>
      </w:r>
      <w:proofErr w:type="spellStart"/>
      <w:r w:rsidRPr="007E04EE">
        <w:t>SortedList</w:t>
      </w:r>
      <w:proofErr w:type="spellEnd"/>
      <w:r w:rsidRPr="007E04EE">
        <w:t>.</w:t>
      </w:r>
    </w:p>
    <w:p w14:paraId="4779A800" w14:textId="77777777" w:rsidR="007E04EE" w:rsidRPr="007E04EE" w:rsidRDefault="007E04EE" w:rsidP="007E04EE">
      <w:pPr>
        <w:jc w:val="both"/>
      </w:pPr>
      <w:r w:rsidRPr="007E04EE">
        <w:t xml:space="preserve">2.3 </w:t>
      </w:r>
      <w:proofErr w:type="spellStart"/>
      <w:r w:rsidRPr="007E04EE">
        <w:t>IEnumerator</w:t>
      </w:r>
      <w:proofErr w:type="spellEnd"/>
    </w:p>
    <w:p w14:paraId="212EEB82" w14:textId="77777777" w:rsidR="007E04EE" w:rsidRPr="007E04EE" w:rsidRDefault="007E04EE" w:rsidP="007E04EE">
      <w:pPr>
        <w:numPr>
          <w:ilvl w:val="0"/>
          <w:numId w:val="21"/>
        </w:numPr>
        <w:jc w:val="both"/>
      </w:pPr>
      <w:r w:rsidRPr="007E04EE">
        <w:t xml:space="preserve">Интерфейс, който дефинира </w:t>
      </w:r>
      <w:proofErr w:type="spellStart"/>
      <w:r w:rsidRPr="007E04EE">
        <w:t>итератор</w:t>
      </w:r>
      <w:proofErr w:type="spellEnd"/>
      <w:r w:rsidRPr="007E04EE">
        <w:t xml:space="preserve"> за обхождане на колекции с:</w:t>
      </w:r>
    </w:p>
    <w:p w14:paraId="200D9619" w14:textId="77777777" w:rsidR="007E04EE" w:rsidRPr="007E04EE" w:rsidRDefault="007E04EE" w:rsidP="007E04EE">
      <w:pPr>
        <w:numPr>
          <w:ilvl w:val="1"/>
          <w:numId w:val="21"/>
        </w:numPr>
        <w:jc w:val="both"/>
      </w:pPr>
      <w:r w:rsidRPr="007E04EE">
        <w:t xml:space="preserve">Свойство </w:t>
      </w:r>
      <w:proofErr w:type="spellStart"/>
      <w:r w:rsidRPr="007E04EE">
        <w:t>Current</w:t>
      </w:r>
      <w:proofErr w:type="spellEnd"/>
      <w:r w:rsidRPr="007E04EE">
        <w:t xml:space="preserve"> – връща текущия елемент.</w:t>
      </w:r>
    </w:p>
    <w:p w14:paraId="4443F594" w14:textId="77777777" w:rsidR="007E04EE" w:rsidRPr="007E04EE" w:rsidRDefault="007E04EE" w:rsidP="007E04EE">
      <w:pPr>
        <w:numPr>
          <w:ilvl w:val="1"/>
          <w:numId w:val="21"/>
        </w:numPr>
        <w:jc w:val="both"/>
      </w:pPr>
      <w:r w:rsidRPr="007E04EE">
        <w:t xml:space="preserve">Метод </w:t>
      </w:r>
      <w:proofErr w:type="spellStart"/>
      <w:r w:rsidRPr="007E04EE">
        <w:t>MoveNext</w:t>
      </w:r>
      <w:proofErr w:type="spellEnd"/>
      <w:r w:rsidRPr="007E04EE">
        <w:t>() – преминава към следващия елемент.</w:t>
      </w:r>
    </w:p>
    <w:p w14:paraId="7E3106F4" w14:textId="77777777" w:rsidR="007E04EE" w:rsidRPr="007E04EE" w:rsidRDefault="007E04EE" w:rsidP="007E04EE">
      <w:pPr>
        <w:numPr>
          <w:ilvl w:val="1"/>
          <w:numId w:val="21"/>
        </w:numPr>
        <w:jc w:val="both"/>
      </w:pPr>
      <w:r w:rsidRPr="007E04EE">
        <w:t xml:space="preserve">Метод </w:t>
      </w:r>
      <w:proofErr w:type="spellStart"/>
      <w:r w:rsidRPr="007E04EE">
        <w:t>Reset</w:t>
      </w:r>
      <w:proofErr w:type="spellEnd"/>
      <w:r w:rsidRPr="007E04EE">
        <w:t xml:space="preserve">() – връща </w:t>
      </w:r>
      <w:proofErr w:type="spellStart"/>
      <w:r w:rsidRPr="007E04EE">
        <w:t>итератора</w:t>
      </w:r>
      <w:proofErr w:type="spellEnd"/>
      <w:r w:rsidRPr="007E04EE">
        <w:t xml:space="preserve"> в начално състояние.</w:t>
      </w:r>
    </w:p>
    <w:p w14:paraId="39E4B6D4" w14:textId="77777777" w:rsidR="007E04EE" w:rsidRPr="007E04EE" w:rsidRDefault="007E04EE" w:rsidP="007E04EE">
      <w:pPr>
        <w:numPr>
          <w:ilvl w:val="0"/>
          <w:numId w:val="22"/>
        </w:numPr>
        <w:jc w:val="both"/>
      </w:pPr>
      <w:r w:rsidRPr="007E04EE">
        <w:t>Използване на интерфейси със стойностни типове (структури)</w:t>
      </w:r>
    </w:p>
    <w:p w14:paraId="1646A3FB" w14:textId="77777777" w:rsidR="007E04EE" w:rsidRPr="007E04EE" w:rsidRDefault="007E04EE" w:rsidP="007E04EE">
      <w:pPr>
        <w:jc w:val="both"/>
      </w:pPr>
      <w:r w:rsidRPr="007E04EE">
        <w:t>3.1 Предимства</w:t>
      </w:r>
    </w:p>
    <w:p w14:paraId="2F0D9A2B" w14:textId="77777777" w:rsidR="007E04EE" w:rsidRPr="007E04EE" w:rsidRDefault="007E04EE" w:rsidP="007E04EE">
      <w:pPr>
        <w:numPr>
          <w:ilvl w:val="0"/>
          <w:numId w:val="23"/>
        </w:numPr>
        <w:jc w:val="both"/>
      </w:pPr>
      <w:r w:rsidRPr="007E04EE">
        <w:t>Позволяват полиморфизъм и гъвкавост при структури.</w:t>
      </w:r>
    </w:p>
    <w:p w14:paraId="37E03020" w14:textId="77777777" w:rsidR="007E04EE" w:rsidRPr="007E04EE" w:rsidRDefault="007E04EE" w:rsidP="007E04EE">
      <w:pPr>
        <w:numPr>
          <w:ilvl w:val="0"/>
          <w:numId w:val="23"/>
        </w:numPr>
        <w:jc w:val="both"/>
      </w:pPr>
      <w:r w:rsidRPr="007E04EE">
        <w:t xml:space="preserve">Намалено натоварване на паметта, защото не изискват </w:t>
      </w:r>
      <w:proofErr w:type="spellStart"/>
      <w:r w:rsidRPr="007E04EE">
        <w:t>garbage</w:t>
      </w:r>
      <w:proofErr w:type="spellEnd"/>
      <w:r w:rsidRPr="007E04EE">
        <w:t xml:space="preserve"> </w:t>
      </w:r>
      <w:proofErr w:type="spellStart"/>
      <w:r w:rsidRPr="007E04EE">
        <w:t>collection</w:t>
      </w:r>
      <w:proofErr w:type="spellEnd"/>
      <w:r w:rsidRPr="007E04EE">
        <w:t>.</w:t>
      </w:r>
    </w:p>
    <w:p w14:paraId="2EA3008F" w14:textId="77777777" w:rsidR="007E04EE" w:rsidRPr="007E04EE" w:rsidRDefault="007E04EE" w:rsidP="007E04EE">
      <w:pPr>
        <w:jc w:val="both"/>
      </w:pPr>
      <w:r w:rsidRPr="007E04EE">
        <w:t>3.2 Предизвикателства и недостатъци</w:t>
      </w:r>
    </w:p>
    <w:p w14:paraId="3E594BFC" w14:textId="77777777" w:rsidR="007E04EE" w:rsidRPr="007E04EE" w:rsidRDefault="007E04EE" w:rsidP="007E04EE">
      <w:pPr>
        <w:numPr>
          <w:ilvl w:val="0"/>
          <w:numId w:val="24"/>
        </w:numPr>
        <w:jc w:val="both"/>
      </w:pPr>
      <w:proofErr w:type="spellStart"/>
      <w:r w:rsidRPr="007E04EE">
        <w:rPr>
          <w:b/>
          <w:bCs/>
        </w:rPr>
        <w:t>Boxing</w:t>
      </w:r>
      <w:proofErr w:type="spellEnd"/>
      <w:r w:rsidRPr="007E04EE">
        <w:rPr>
          <w:b/>
          <w:bCs/>
        </w:rPr>
        <w:t xml:space="preserve"> и </w:t>
      </w:r>
      <w:proofErr w:type="spellStart"/>
      <w:r w:rsidRPr="007E04EE">
        <w:rPr>
          <w:b/>
          <w:bCs/>
        </w:rPr>
        <w:t>Unboxing</w:t>
      </w:r>
      <w:proofErr w:type="spellEnd"/>
      <w:r w:rsidRPr="007E04EE">
        <w:rPr>
          <w:b/>
          <w:bCs/>
        </w:rPr>
        <w:t>:</w:t>
      </w:r>
      <w:r w:rsidRPr="007E04EE">
        <w:t xml:space="preserve"> Преобразуването на стойностен тип към интерфейс (референтен тип) изисква "опаковане", водещо до повишени разходи за памет и производителност.</w:t>
      </w:r>
    </w:p>
    <w:p w14:paraId="02C4DAD1" w14:textId="77777777" w:rsidR="007E04EE" w:rsidRPr="007E04EE" w:rsidRDefault="007E04EE" w:rsidP="007E04EE">
      <w:pPr>
        <w:numPr>
          <w:ilvl w:val="0"/>
          <w:numId w:val="24"/>
        </w:numPr>
        <w:jc w:val="both"/>
      </w:pPr>
      <w:r w:rsidRPr="007E04EE">
        <w:rPr>
          <w:b/>
          <w:bCs/>
        </w:rPr>
        <w:lastRenderedPageBreak/>
        <w:t>Производителност:</w:t>
      </w:r>
      <w:r w:rsidRPr="007E04EE">
        <w:t xml:space="preserve"> Допълнителни разходи при преместване между стека и купчината.</w:t>
      </w:r>
    </w:p>
    <w:p w14:paraId="550B365A" w14:textId="77777777" w:rsidR="007E04EE" w:rsidRPr="007E04EE" w:rsidRDefault="007E04EE" w:rsidP="007E04EE">
      <w:pPr>
        <w:numPr>
          <w:ilvl w:val="0"/>
          <w:numId w:val="24"/>
        </w:numPr>
        <w:jc w:val="both"/>
      </w:pPr>
      <w:r w:rsidRPr="007E04EE">
        <w:rPr>
          <w:b/>
          <w:bCs/>
        </w:rPr>
        <w:t>Мутационни ефекти:</w:t>
      </w:r>
      <w:r w:rsidRPr="007E04EE">
        <w:t xml:space="preserve"> Промени върху опаковани стойностни типове чрез интерфейс не влияят върху оригиналните обекти, което може да предизвика неочаквано поведение и бъгове.</w:t>
      </w:r>
    </w:p>
    <w:p w14:paraId="1EF5B56B" w14:textId="77777777" w:rsidR="007E04EE" w:rsidRPr="007E04EE" w:rsidRDefault="007E04EE" w:rsidP="000A579F">
      <w:pPr>
        <w:jc w:val="both"/>
      </w:pPr>
    </w:p>
    <w:sectPr w:rsidR="007E04EE" w:rsidRPr="007E0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14BA"/>
    <w:multiLevelType w:val="multilevel"/>
    <w:tmpl w:val="9E1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42FC"/>
    <w:multiLevelType w:val="multilevel"/>
    <w:tmpl w:val="DC60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C2234"/>
    <w:multiLevelType w:val="multilevel"/>
    <w:tmpl w:val="CBD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911B3"/>
    <w:multiLevelType w:val="multilevel"/>
    <w:tmpl w:val="60F4CEE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2AD74B8"/>
    <w:multiLevelType w:val="multilevel"/>
    <w:tmpl w:val="EDFA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C1708"/>
    <w:multiLevelType w:val="multilevel"/>
    <w:tmpl w:val="A42A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C5D57"/>
    <w:multiLevelType w:val="hybridMultilevel"/>
    <w:tmpl w:val="23B2BF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8E06202"/>
    <w:multiLevelType w:val="multilevel"/>
    <w:tmpl w:val="4ABE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C0A92"/>
    <w:multiLevelType w:val="multilevel"/>
    <w:tmpl w:val="4D4C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F7BD0"/>
    <w:multiLevelType w:val="multilevel"/>
    <w:tmpl w:val="7714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A0670"/>
    <w:multiLevelType w:val="multilevel"/>
    <w:tmpl w:val="6F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7700E"/>
    <w:multiLevelType w:val="multilevel"/>
    <w:tmpl w:val="4A84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D7773"/>
    <w:multiLevelType w:val="multilevel"/>
    <w:tmpl w:val="74E01D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21F88"/>
    <w:multiLevelType w:val="multilevel"/>
    <w:tmpl w:val="B78C05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D41B76"/>
    <w:multiLevelType w:val="multilevel"/>
    <w:tmpl w:val="608A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B498E"/>
    <w:multiLevelType w:val="multilevel"/>
    <w:tmpl w:val="46A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B0D55"/>
    <w:multiLevelType w:val="multilevel"/>
    <w:tmpl w:val="723E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123F5"/>
    <w:multiLevelType w:val="multilevel"/>
    <w:tmpl w:val="6CDE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DE7A99"/>
    <w:multiLevelType w:val="multilevel"/>
    <w:tmpl w:val="05DC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5A74FE"/>
    <w:multiLevelType w:val="multilevel"/>
    <w:tmpl w:val="2A0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27626"/>
    <w:multiLevelType w:val="multilevel"/>
    <w:tmpl w:val="A0F0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D40E6"/>
    <w:multiLevelType w:val="multilevel"/>
    <w:tmpl w:val="0276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11EC5"/>
    <w:multiLevelType w:val="multilevel"/>
    <w:tmpl w:val="42C0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C2849"/>
    <w:multiLevelType w:val="multilevel"/>
    <w:tmpl w:val="7D1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976809">
    <w:abstractNumId w:val="6"/>
  </w:num>
  <w:num w:numId="2" w16cid:durableId="1735271128">
    <w:abstractNumId w:val="8"/>
  </w:num>
  <w:num w:numId="3" w16cid:durableId="123279769">
    <w:abstractNumId w:val="17"/>
  </w:num>
  <w:num w:numId="4" w16cid:durableId="1405108738">
    <w:abstractNumId w:val="9"/>
  </w:num>
  <w:num w:numId="5" w16cid:durableId="457723881">
    <w:abstractNumId w:val="3"/>
  </w:num>
  <w:num w:numId="6" w16cid:durableId="754013645">
    <w:abstractNumId w:val="20"/>
  </w:num>
  <w:num w:numId="7" w16cid:durableId="586042232">
    <w:abstractNumId w:val="19"/>
  </w:num>
  <w:num w:numId="8" w16cid:durableId="271015919">
    <w:abstractNumId w:val="21"/>
  </w:num>
  <w:num w:numId="9" w16cid:durableId="989215661">
    <w:abstractNumId w:val="4"/>
  </w:num>
  <w:num w:numId="10" w16cid:durableId="1168594038">
    <w:abstractNumId w:val="7"/>
  </w:num>
  <w:num w:numId="11" w16cid:durableId="791438004">
    <w:abstractNumId w:val="0"/>
  </w:num>
  <w:num w:numId="12" w16cid:durableId="1453748373">
    <w:abstractNumId w:val="18"/>
  </w:num>
  <w:num w:numId="13" w16cid:durableId="83888318">
    <w:abstractNumId w:val="16"/>
  </w:num>
  <w:num w:numId="14" w16cid:durableId="417798243">
    <w:abstractNumId w:val="2"/>
  </w:num>
  <w:num w:numId="15" w16cid:durableId="1787045944">
    <w:abstractNumId w:val="10"/>
  </w:num>
  <w:num w:numId="16" w16cid:durableId="293945290">
    <w:abstractNumId w:val="5"/>
  </w:num>
  <w:num w:numId="17" w16cid:durableId="928542042">
    <w:abstractNumId w:val="14"/>
  </w:num>
  <w:num w:numId="18" w16cid:durableId="1433475343">
    <w:abstractNumId w:val="13"/>
  </w:num>
  <w:num w:numId="19" w16cid:durableId="1309825658">
    <w:abstractNumId w:val="22"/>
  </w:num>
  <w:num w:numId="20" w16cid:durableId="885407594">
    <w:abstractNumId w:val="11"/>
  </w:num>
  <w:num w:numId="21" w16cid:durableId="1103644992">
    <w:abstractNumId w:val="1"/>
  </w:num>
  <w:num w:numId="22" w16cid:durableId="371656950">
    <w:abstractNumId w:val="12"/>
  </w:num>
  <w:num w:numId="23" w16cid:durableId="295991142">
    <w:abstractNumId w:val="23"/>
  </w:num>
  <w:num w:numId="24" w16cid:durableId="20911546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0E"/>
    <w:rsid w:val="000A579F"/>
    <w:rsid w:val="000C4837"/>
    <w:rsid w:val="0019220F"/>
    <w:rsid w:val="002414CD"/>
    <w:rsid w:val="002D4258"/>
    <w:rsid w:val="003273E4"/>
    <w:rsid w:val="003379F4"/>
    <w:rsid w:val="003D1ADE"/>
    <w:rsid w:val="00412478"/>
    <w:rsid w:val="0069572E"/>
    <w:rsid w:val="007E04EE"/>
    <w:rsid w:val="008D3CF9"/>
    <w:rsid w:val="00A06D96"/>
    <w:rsid w:val="00B057FF"/>
    <w:rsid w:val="00B90072"/>
    <w:rsid w:val="00BC658F"/>
    <w:rsid w:val="00C02326"/>
    <w:rsid w:val="00D112E0"/>
    <w:rsid w:val="00DA766B"/>
    <w:rsid w:val="00DC040E"/>
    <w:rsid w:val="00DE0382"/>
    <w:rsid w:val="00DF4073"/>
    <w:rsid w:val="00F328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6D11"/>
  <w15:chartTrackingRefBased/>
  <w15:docId w15:val="{7684E825-2E2C-4A36-9187-636A2A13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ADE"/>
  </w:style>
  <w:style w:type="paragraph" w:styleId="Heading1">
    <w:name w:val="heading 1"/>
    <w:basedOn w:val="Normal"/>
    <w:next w:val="Normal"/>
    <w:link w:val="Heading1Char"/>
    <w:uiPriority w:val="9"/>
    <w:qFormat/>
    <w:rsid w:val="00DC0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40E"/>
    <w:rPr>
      <w:rFonts w:eastAsiaTheme="majorEastAsia" w:cstheme="majorBidi"/>
      <w:color w:val="272727" w:themeColor="text1" w:themeTint="D8"/>
    </w:rPr>
  </w:style>
  <w:style w:type="paragraph" w:styleId="Title">
    <w:name w:val="Title"/>
    <w:basedOn w:val="Normal"/>
    <w:next w:val="Normal"/>
    <w:link w:val="TitleChar"/>
    <w:uiPriority w:val="10"/>
    <w:qFormat/>
    <w:rsid w:val="00DC0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40E"/>
    <w:pPr>
      <w:spacing w:before="160"/>
      <w:jc w:val="center"/>
    </w:pPr>
    <w:rPr>
      <w:i/>
      <w:iCs/>
      <w:color w:val="404040" w:themeColor="text1" w:themeTint="BF"/>
    </w:rPr>
  </w:style>
  <w:style w:type="character" w:customStyle="1" w:styleId="QuoteChar">
    <w:name w:val="Quote Char"/>
    <w:basedOn w:val="DefaultParagraphFont"/>
    <w:link w:val="Quote"/>
    <w:uiPriority w:val="29"/>
    <w:rsid w:val="00DC040E"/>
    <w:rPr>
      <w:i/>
      <w:iCs/>
      <w:color w:val="404040" w:themeColor="text1" w:themeTint="BF"/>
    </w:rPr>
  </w:style>
  <w:style w:type="paragraph" w:styleId="ListParagraph">
    <w:name w:val="List Paragraph"/>
    <w:basedOn w:val="Normal"/>
    <w:uiPriority w:val="34"/>
    <w:qFormat/>
    <w:rsid w:val="00DC040E"/>
    <w:pPr>
      <w:ind w:left="720"/>
      <w:contextualSpacing/>
    </w:pPr>
  </w:style>
  <w:style w:type="character" w:styleId="IntenseEmphasis">
    <w:name w:val="Intense Emphasis"/>
    <w:basedOn w:val="DefaultParagraphFont"/>
    <w:uiPriority w:val="21"/>
    <w:qFormat/>
    <w:rsid w:val="00DC040E"/>
    <w:rPr>
      <w:i/>
      <w:iCs/>
      <w:color w:val="0F4761" w:themeColor="accent1" w:themeShade="BF"/>
    </w:rPr>
  </w:style>
  <w:style w:type="paragraph" w:styleId="IntenseQuote">
    <w:name w:val="Intense Quote"/>
    <w:basedOn w:val="Normal"/>
    <w:next w:val="Normal"/>
    <w:link w:val="IntenseQuoteChar"/>
    <w:uiPriority w:val="30"/>
    <w:qFormat/>
    <w:rsid w:val="00DC0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40E"/>
    <w:rPr>
      <w:i/>
      <w:iCs/>
      <w:color w:val="0F4761" w:themeColor="accent1" w:themeShade="BF"/>
    </w:rPr>
  </w:style>
  <w:style w:type="character" w:styleId="IntenseReference">
    <w:name w:val="Intense Reference"/>
    <w:basedOn w:val="DefaultParagraphFont"/>
    <w:uiPriority w:val="32"/>
    <w:qFormat/>
    <w:rsid w:val="00DC040E"/>
    <w:rPr>
      <w:b/>
      <w:bCs/>
      <w:smallCaps/>
      <w:color w:val="0F4761" w:themeColor="accent1" w:themeShade="BF"/>
      <w:spacing w:val="5"/>
    </w:rPr>
  </w:style>
  <w:style w:type="paragraph" w:styleId="Header">
    <w:name w:val="header"/>
    <w:basedOn w:val="Normal"/>
    <w:link w:val="HeaderChar"/>
    <w:semiHidden/>
    <w:rsid w:val="003D1ADE"/>
    <w:pPr>
      <w:tabs>
        <w:tab w:val="center" w:pos="4320"/>
        <w:tab w:val="right" w:pos="8640"/>
      </w:tabs>
      <w:spacing w:after="0" w:line="240" w:lineRule="auto"/>
    </w:pPr>
    <w:rPr>
      <w:rFonts w:ascii="Times New Roman" w:eastAsia="Times New Roman" w:hAnsi="Times New Roman" w:cs="Times New Roman"/>
      <w:kern w:val="0"/>
      <w:szCs w:val="20"/>
      <w:lang w:val="en-US" w:eastAsia="bg-BG"/>
      <w14:ligatures w14:val="none"/>
    </w:rPr>
  </w:style>
  <w:style w:type="character" w:customStyle="1" w:styleId="HeaderChar">
    <w:name w:val="Header Char"/>
    <w:basedOn w:val="DefaultParagraphFont"/>
    <w:link w:val="Header"/>
    <w:semiHidden/>
    <w:rsid w:val="003D1ADE"/>
    <w:rPr>
      <w:rFonts w:ascii="Times New Roman" w:eastAsia="Times New Roman" w:hAnsi="Times New Roman" w:cs="Times New Roman"/>
      <w:kern w:val="0"/>
      <w:szCs w:val="20"/>
      <w:lang w:val="en-US" w:eastAsia="bg-BG"/>
      <w14:ligatures w14:val="none"/>
    </w:rPr>
  </w:style>
  <w:style w:type="table" w:styleId="GridTable1Light">
    <w:name w:val="Grid Table 1 Light"/>
    <w:basedOn w:val="TableNormal"/>
    <w:uiPriority w:val="46"/>
    <w:rsid w:val="003D1ADE"/>
    <w:pPr>
      <w:spacing w:after="0" w:line="240" w:lineRule="auto"/>
    </w:pPr>
    <w:rPr>
      <w:rFonts w:eastAsiaTheme="minorEastAsia"/>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028342">
      <w:bodyDiv w:val="1"/>
      <w:marLeft w:val="0"/>
      <w:marRight w:val="0"/>
      <w:marTop w:val="0"/>
      <w:marBottom w:val="0"/>
      <w:divBdr>
        <w:top w:val="none" w:sz="0" w:space="0" w:color="auto"/>
        <w:left w:val="none" w:sz="0" w:space="0" w:color="auto"/>
        <w:bottom w:val="none" w:sz="0" w:space="0" w:color="auto"/>
        <w:right w:val="none" w:sz="0" w:space="0" w:color="auto"/>
      </w:divBdr>
    </w:div>
    <w:div w:id="1639383263">
      <w:bodyDiv w:val="1"/>
      <w:marLeft w:val="0"/>
      <w:marRight w:val="0"/>
      <w:marTop w:val="0"/>
      <w:marBottom w:val="0"/>
      <w:divBdr>
        <w:top w:val="none" w:sz="0" w:space="0" w:color="auto"/>
        <w:left w:val="none" w:sz="0" w:space="0" w:color="auto"/>
        <w:bottom w:val="none" w:sz="0" w:space="0" w:color="auto"/>
        <w:right w:val="none" w:sz="0" w:space="0" w:color="auto"/>
      </w:divBdr>
    </w:div>
    <w:div w:id="1720202747">
      <w:bodyDiv w:val="1"/>
      <w:marLeft w:val="0"/>
      <w:marRight w:val="0"/>
      <w:marTop w:val="0"/>
      <w:marBottom w:val="0"/>
      <w:divBdr>
        <w:top w:val="none" w:sz="0" w:space="0" w:color="auto"/>
        <w:left w:val="none" w:sz="0" w:space="0" w:color="auto"/>
        <w:bottom w:val="none" w:sz="0" w:space="0" w:color="auto"/>
        <w:right w:val="none" w:sz="0" w:space="0" w:color="auto"/>
      </w:divBdr>
    </w:div>
    <w:div w:id="19393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26320-BE3E-4E9D-A399-F870A577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Stoynov</dc:creator>
  <cp:keywords/>
  <dc:description/>
  <cp:lastModifiedBy>Angel Stoynov</cp:lastModifiedBy>
  <cp:revision>20</cp:revision>
  <dcterms:created xsi:type="dcterms:W3CDTF">2025-04-12T17:52:00Z</dcterms:created>
  <dcterms:modified xsi:type="dcterms:W3CDTF">2025-04-12T18:54:00Z</dcterms:modified>
</cp:coreProperties>
</file>