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D574D" w14:textId="7D9976DC" w:rsidR="00A01810" w:rsidRDefault="006213C9" w:rsidP="006213C9">
      <w:pPr>
        <w:pStyle w:val="1"/>
        <w:jc w:val="left"/>
      </w:pPr>
      <w:r>
        <w:rPr>
          <w:rFonts w:hint="eastAsia"/>
        </w:rPr>
        <w:t>Java并发编程实战学习笔记</w:t>
      </w:r>
    </w:p>
    <w:p w14:paraId="0371BEFA" w14:textId="29CB055F" w:rsidR="006213C9" w:rsidRDefault="007F17DF" w:rsidP="003A6557">
      <w:pPr>
        <w:pStyle w:val="2"/>
        <w:numPr>
          <w:ilvl w:val="0"/>
          <w:numId w:val="1"/>
        </w:numPr>
      </w:pPr>
      <w:r>
        <w:t>M</w:t>
      </w:r>
      <w:r>
        <w:rPr>
          <w:rFonts w:hint="eastAsia"/>
        </w:rPr>
        <w:t>aven</w:t>
      </w:r>
      <w:r w:rsidR="00B91F62">
        <w:t xml:space="preserve"> </w:t>
      </w:r>
      <w:r>
        <w:rPr>
          <w:rFonts w:hint="eastAsia"/>
        </w:rPr>
        <w:t>jar包管理小知识：</w:t>
      </w:r>
    </w:p>
    <w:p w14:paraId="468CF936" w14:textId="651B4FF3" w:rsidR="00B91F62" w:rsidRPr="00B91F62" w:rsidRDefault="003A6557" w:rsidP="003A6557">
      <w:pPr>
        <w:pStyle w:val="3"/>
      </w:pPr>
      <w:r>
        <w:rPr>
          <w:rFonts w:hint="eastAsia"/>
        </w:rPr>
        <w:t>1.1</w:t>
      </w:r>
      <w:r>
        <w:t xml:space="preserve"> </w:t>
      </w:r>
      <w:r w:rsidR="00B91F62">
        <w:t>Jar</w:t>
      </w:r>
      <w:r w:rsidR="00B91F62">
        <w:rPr>
          <w:rFonts w:hint="eastAsia"/>
        </w:rPr>
        <w:t>包的作用域</w:t>
      </w:r>
    </w:p>
    <w:p w14:paraId="07614006" w14:textId="77777777" w:rsidR="007F17DF" w:rsidRPr="007F17DF" w:rsidRDefault="007F17DF" w:rsidP="007F17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7F17DF">
        <w:rPr>
          <w:rFonts w:ascii="宋体" w:eastAsia="宋体" w:hAnsi="宋体" w:cs="宋体" w:hint="eastAsia"/>
          <w:i/>
          <w:iCs/>
          <w:color w:val="808080"/>
          <w:kern w:val="0"/>
          <w:sz w:val="19"/>
          <w:szCs w:val="19"/>
        </w:rPr>
        <w:t>&lt;!--日志相关jar包--&gt;</w:t>
      </w:r>
      <w:r w:rsidRPr="007F17DF">
        <w:rPr>
          <w:rFonts w:ascii="宋体" w:eastAsia="宋体" w:hAnsi="宋体" w:cs="宋体" w:hint="eastAsia"/>
          <w:i/>
          <w:iCs/>
          <w:color w:val="808080"/>
          <w:kern w:val="0"/>
          <w:sz w:val="19"/>
          <w:szCs w:val="19"/>
        </w:rPr>
        <w:br/>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dependency</w:t>
      </w:r>
      <w:r w:rsidRPr="007F17DF">
        <w:rPr>
          <w:rFonts w:ascii="宋体" w:eastAsia="宋体" w:hAnsi="宋体" w:cs="宋体" w:hint="eastAsia"/>
          <w:color w:val="000000"/>
          <w:kern w:val="0"/>
          <w:sz w:val="19"/>
          <w:szCs w:val="19"/>
          <w:shd w:val="clear" w:color="auto" w:fill="EFEFEF"/>
        </w:rPr>
        <w:t>&gt;</w:t>
      </w:r>
      <w:r w:rsidRPr="007F17DF">
        <w:rPr>
          <w:rFonts w:ascii="宋体" w:eastAsia="宋体" w:hAnsi="宋体" w:cs="宋体" w:hint="eastAsia"/>
          <w:color w:val="000000"/>
          <w:kern w:val="0"/>
          <w:sz w:val="19"/>
          <w:szCs w:val="19"/>
        </w:rPr>
        <w:br/>
        <w:t xml:space="preserve">  </w:t>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groupId</w:t>
      </w:r>
      <w:r w:rsidRPr="007F17DF">
        <w:rPr>
          <w:rFonts w:ascii="宋体" w:eastAsia="宋体" w:hAnsi="宋体" w:cs="宋体" w:hint="eastAsia"/>
          <w:color w:val="000000"/>
          <w:kern w:val="0"/>
          <w:sz w:val="19"/>
          <w:szCs w:val="19"/>
          <w:shd w:val="clear" w:color="auto" w:fill="EFEFEF"/>
        </w:rPr>
        <w:t>&gt;</w:t>
      </w:r>
      <w:r w:rsidRPr="007F17DF">
        <w:rPr>
          <w:rFonts w:ascii="宋体" w:eastAsia="宋体" w:hAnsi="宋体" w:cs="宋体" w:hint="eastAsia"/>
          <w:color w:val="000000"/>
          <w:kern w:val="0"/>
          <w:sz w:val="19"/>
          <w:szCs w:val="19"/>
        </w:rPr>
        <w:t>org.slf4j</w:t>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groupId</w:t>
      </w:r>
      <w:r w:rsidRPr="007F17DF">
        <w:rPr>
          <w:rFonts w:ascii="宋体" w:eastAsia="宋体" w:hAnsi="宋体" w:cs="宋体" w:hint="eastAsia"/>
          <w:color w:val="000000"/>
          <w:kern w:val="0"/>
          <w:sz w:val="19"/>
          <w:szCs w:val="19"/>
          <w:shd w:val="clear" w:color="auto" w:fill="EFEFEF"/>
        </w:rPr>
        <w:t>&gt;</w:t>
      </w:r>
      <w:r w:rsidRPr="007F17DF">
        <w:rPr>
          <w:rFonts w:ascii="宋体" w:eastAsia="宋体" w:hAnsi="宋体" w:cs="宋体" w:hint="eastAsia"/>
          <w:color w:val="000000"/>
          <w:kern w:val="0"/>
          <w:sz w:val="19"/>
          <w:szCs w:val="19"/>
        </w:rPr>
        <w:br/>
        <w:t xml:space="preserve">  </w:t>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artifactId</w:t>
      </w:r>
      <w:r w:rsidRPr="007F17DF">
        <w:rPr>
          <w:rFonts w:ascii="宋体" w:eastAsia="宋体" w:hAnsi="宋体" w:cs="宋体" w:hint="eastAsia"/>
          <w:color w:val="000000"/>
          <w:kern w:val="0"/>
          <w:sz w:val="19"/>
          <w:szCs w:val="19"/>
          <w:shd w:val="clear" w:color="auto" w:fill="EFEFEF"/>
        </w:rPr>
        <w:t>&gt;</w:t>
      </w:r>
      <w:r w:rsidRPr="007F17DF">
        <w:rPr>
          <w:rFonts w:ascii="宋体" w:eastAsia="宋体" w:hAnsi="宋体" w:cs="宋体" w:hint="eastAsia"/>
          <w:color w:val="000000"/>
          <w:kern w:val="0"/>
          <w:sz w:val="19"/>
          <w:szCs w:val="19"/>
        </w:rPr>
        <w:t>slf4j-log4j12</w:t>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artifactId</w:t>
      </w:r>
      <w:r w:rsidRPr="007F17DF">
        <w:rPr>
          <w:rFonts w:ascii="宋体" w:eastAsia="宋体" w:hAnsi="宋体" w:cs="宋体" w:hint="eastAsia"/>
          <w:color w:val="000000"/>
          <w:kern w:val="0"/>
          <w:sz w:val="19"/>
          <w:szCs w:val="19"/>
          <w:shd w:val="clear" w:color="auto" w:fill="EFEFEF"/>
        </w:rPr>
        <w:t>&gt;</w:t>
      </w:r>
      <w:r w:rsidRPr="007F17DF">
        <w:rPr>
          <w:rFonts w:ascii="宋体" w:eastAsia="宋体" w:hAnsi="宋体" w:cs="宋体" w:hint="eastAsia"/>
          <w:color w:val="000000"/>
          <w:kern w:val="0"/>
          <w:sz w:val="19"/>
          <w:szCs w:val="19"/>
        </w:rPr>
        <w:br/>
        <w:t xml:space="preserve">  </w:t>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version</w:t>
      </w:r>
      <w:r w:rsidRPr="007F17DF">
        <w:rPr>
          <w:rFonts w:ascii="宋体" w:eastAsia="宋体" w:hAnsi="宋体" w:cs="宋体" w:hint="eastAsia"/>
          <w:color w:val="000000"/>
          <w:kern w:val="0"/>
          <w:sz w:val="19"/>
          <w:szCs w:val="19"/>
          <w:shd w:val="clear" w:color="auto" w:fill="EFEFEF"/>
        </w:rPr>
        <w:t>&gt;</w:t>
      </w:r>
      <w:r w:rsidRPr="007F17DF">
        <w:rPr>
          <w:rFonts w:ascii="宋体" w:eastAsia="宋体" w:hAnsi="宋体" w:cs="宋体" w:hint="eastAsia"/>
          <w:color w:val="000000"/>
          <w:kern w:val="0"/>
          <w:sz w:val="19"/>
          <w:szCs w:val="19"/>
        </w:rPr>
        <w:t>1.7.7</w:t>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version</w:t>
      </w:r>
      <w:r w:rsidRPr="007F17DF">
        <w:rPr>
          <w:rFonts w:ascii="宋体" w:eastAsia="宋体" w:hAnsi="宋体" w:cs="宋体" w:hint="eastAsia"/>
          <w:color w:val="000000"/>
          <w:kern w:val="0"/>
          <w:sz w:val="19"/>
          <w:szCs w:val="19"/>
          <w:shd w:val="clear" w:color="auto" w:fill="EFEFEF"/>
        </w:rPr>
        <w:t>&gt;</w:t>
      </w:r>
      <w:r w:rsidRPr="007F17DF">
        <w:rPr>
          <w:rFonts w:ascii="宋体" w:eastAsia="宋体" w:hAnsi="宋体" w:cs="宋体" w:hint="eastAsia"/>
          <w:color w:val="000000"/>
          <w:kern w:val="0"/>
          <w:sz w:val="19"/>
          <w:szCs w:val="19"/>
        </w:rPr>
        <w:br/>
        <w:t xml:space="preserve">  </w:t>
      </w:r>
      <w:r w:rsidRPr="007F17DF">
        <w:rPr>
          <w:rFonts w:ascii="宋体" w:eastAsia="宋体" w:hAnsi="宋体" w:cs="宋体" w:hint="eastAsia"/>
          <w:i/>
          <w:iCs/>
          <w:color w:val="808080"/>
          <w:kern w:val="0"/>
          <w:sz w:val="19"/>
          <w:szCs w:val="19"/>
        </w:rPr>
        <w:t>&lt;!--maven项目的jar包管理，这作用域对于jar包的使用是有影响的</w:t>
      </w:r>
      <w:r w:rsidRPr="007F17DF">
        <w:rPr>
          <w:rFonts w:ascii="宋体" w:eastAsia="宋体" w:hAnsi="宋体" w:cs="宋体" w:hint="eastAsia"/>
          <w:i/>
          <w:iCs/>
          <w:color w:val="808080"/>
          <w:kern w:val="0"/>
          <w:sz w:val="19"/>
          <w:szCs w:val="19"/>
        </w:rPr>
        <w:br/>
        <w:t xml:space="preserve">    &lt;比如这里，写着&lt;scope&gt;test&lt;/scope&gt;,表示改jar包只在测试运行时期生效，这也一来，咱们写的代码编译器就无法使用到、</w:t>
      </w:r>
      <w:r w:rsidRPr="007F17DF">
        <w:rPr>
          <w:rFonts w:ascii="宋体" w:eastAsia="宋体" w:hAnsi="宋体" w:cs="宋体" w:hint="eastAsia"/>
          <w:i/>
          <w:iCs/>
          <w:color w:val="808080"/>
          <w:kern w:val="0"/>
          <w:sz w:val="19"/>
          <w:szCs w:val="19"/>
        </w:rPr>
        <w:br/>
        <w:t xml:space="preserve">    jar包中的资源了，这样是会有问题的，编译都过不去，程序就会报错,这时可以改变作用域，可以直接不写，去掉&lt;scope&gt;标签</w:t>
      </w:r>
      <w:r w:rsidRPr="007F17DF">
        <w:rPr>
          <w:rFonts w:ascii="宋体" w:eastAsia="宋体" w:hAnsi="宋体" w:cs="宋体" w:hint="eastAsia"/>
          <w:i/>
          <w:iCs/>
          <w:color w:val="808080"/>
          <w:kern w:val="0"/>
          <w:sz w:val="19"/>
          <w:szCs w:val="19"/>
        </w:rPr>
        <w:br/>
        <w:t xml:space="preserve">    这样会使用默认的作用域，而默认的作用域就是编译compile</w:t>
      </w:r>
      <w:r w:rsidRPr="007F17DF">
        <w:rPr>
          <w:rFonts w:ascii="宋体" w:eastAsia="宋体" w:hAnsi="宋体" w:cs="宋体" w:hint="eastAsia"/>
          <w:i/>
          <w:iCs/>
          <w:color w:val="808080"/>
          <w:kern w:val="0"/>
          <w:sz w:val="19"/>
          <w:szCs w:val="19"/>
        </w:rPr>
        <w:br/>
        <w:t xml:space="preserve">  --&gt;</w:t>
      </w:r>
      <w:r w:rsidRPr="007F17DF">
        <w:rPr>
          <w:rFonts w:ascii="宋体" w:eastAsia="宋体" w:hAnsi="宋体" w:cs="宋体" w:hint="eastAsia"/>
          <w:i/>
          <w:iCs/>
          <w:color w:val="808080"/>
          <w:kern w:val="0"/>
          <w:sz w:val="19"/>
          <w:szCs w:val="19"/>
        </w:rPr>
        <w:br/>
        <w:t xml:space="preserve">  </w:t>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scope</w:t>
      </w:r>
      <w:r w:rsidRPr="007F17DF">
        <w:rPr>
          <w:rFonts w:ascii="宋体" w:eastAsia="宋体" w:hAnsi="宋体" w:cs="宋体" w:hint="eastAsia"/>
          <w:color w:val="000000"/>
          <w:kern w:val="0"/>
          <w:sz w:val="19"/>
          <w:szCs w:val="19"/>
          <w:shd w:val="clear" w:color="auto" w:fill="EFEFEF"/>
        </w:rPr>
        <w:t>&gt;</w:t>
      </w:r>
      <w:r w:rsidRPr="007F17DF">
        <w:rPr>
          <w:rFonts w:ascii="宋体" w:eastAsia="宋体" w:hAnsi="宋体" w:cs="宋体" w:hint="eastAsia"/>
          <w:color w:val="000000"/>
          <w:kern w:val="0"/>
          <w:sz w:val="19"/>
          <w:szCs w:val="19"/>
        </w:rPr>
        <w:t>compile</w:t>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scope</w:t>
      </w:r>
      <w:r w:rsidRPr="007F17DF">
        <w:rPr>
          <w:rFonts w:ascii="宋体" w:eastAsia="宋体" w:hAnsi="宋体" w:cs="宋体" w:hint="eastAsia"/>
          <w:color w:val="000000"/>
          <w:kern w:val="0"/>
          <w:sz w:val="19"/>
          <w:szCs w:val="19"/>
          <w:shd w:val="clear" w:color="auto" w:fill="EFEFEF"/>
        </w:rPr>
        <w:t>&gt;</w:t>
      </w:r>
      <w:r w:rsidRPr="007F17DF">
        <w:rPr>
          <w:rFonts w:ascii="宋体" w:eastAsia="宋体" w:hAnsi="宋体" w:cs="宋体" w:hint="eastAsia"/>
          <w:color w:val="000000"/>
          <w:kern w:val="0"/>
          <w:sz w:val="19"/>
          <w:szCs w:val="19"/>
        </w:rPr>
        <w:br/>
      </w:r>
      <w:r w:rsidRPr="007F17DF">
        <w:rPr>
          <w:rFonts w:ascii="宋体" w:eastAsia="宋体" w:hAnsi="宋体" w:cs="宋体" w:hint="eastAsia"/>
          <w:color w:val="000000"/>
          <w:kern w:val="0"/>
          <w:sz w:val="19"/>
          <w:szCs w:val="19"/>
          <w:shd w:val="clear" w:color="auto" w:fill="EFEFEF"/>
        </w:rPr>
        <w:t>&lt;/</w:t>
      </w:r>
      <w:r w:rsidRPr="007F17DF">
        <w:rPr>
          <w:rFonts w:ascii="宋体" w:eastAsia="宋体" w:hAnsi="宋体" w:cs="宋体" w:hint="eastAsia"/>
          <w:b/>
          <w:bCs/>
          <w:color w:val="000080"/>
          <w:kern w:val="0"/>
          <w:sz w:val="19"/>
          <w:szCs w:val="19"/>
          <w:shd w:val="clear" w:color="auto" w:fill="EFEFEF"/>
        </w:rPr>
        <w:t>dependency</w:t>
      </w:r>
      <w:r w:rsidRPr="007F17DF">
        <w:rPr>
          <w:rFonts w:ascii="宋体" w:eastAsia="宋体" w:hAnsi="宋体" w:cs="宋体" w:hint="eastAsia"/>
          <w:color w:val="000000"/>
          <w:kern w:val="0"/>
          <w:sz w:val="19"/>
          <w:szCs w:val="19"/>
          <w:shd w:val="clear" w:color="auto" w:fill="EFEFEF"/>
        </w:rPr>
        <w:t>&gt;</w:t>
      </w:r>
    </w:p>
    <w:p w14:paraId="19F109EB" w14:textId="7F127A3D" w:rsidR="007F17DF" w:rsidRDefault="003A6557" w:rsidP="003A6557">
      <w:pPr>
        <w:pStyle w:val="3"/>
      </w:pPr>
      <w:r>
        <w:rPr>
          <w:rFonts w:hint="eastAsia"/>
        </w:rPr>
        <w:t>1.2</w:t>
      </w:r>
      <w:r>
        <w:t xml:space="preserve"> </w:t>
      </w:r>
      <w:r w:rsidR="00B91F62">
        <w:t>J</w:t>
      </w:r>
      <w:r w:rsidR="00B91F62">
        <w:rPr>
          <w:rFonts w:hint="eastAsia"/>
        </w:rPr>
        <w:t>ar包版本锁定</w:t>
      </w:r>
    </w:p>
    <w:p w14:paraId="0D7CE4EB" w14:textId="77777777" w:rsidR="00B91F62" w:rsidRDefault="00B91F62" w:rsidP="00B91F62">
      <w:pPr>
        <w:pStyle w:val="HTML"/>
        <w:shd w:val="clear" w:color="auto" w:fill="FFFFFF"/>
        <w:rPr>
          <w:color w:val="000000"/>
          <w:sz w:val="19"/>
          <w:szCs w:val="19"/>
        </w:rPr>
      </w:pPr>
      <w:r>
        <w:rPr>
          <w:rFonts w:hint="eastAsia"/>
          <w:color w:val="000000"/>
          <w:sz w:val="19"/>
          <w:szCs w:val="19"/>
          <w:shd w:val="clear" w:color="auto" w:fill="EFEFEF"/>
        </w:rPr>
        <w:t>&lt;</w:t>
      </w:r>
      <w:r>
        <w:rPr>
          <w:rFonts w:hint="eastAsia"/>
          <w:b/>
          <w:bCs/>
          <w:color w:val="000080"/>
          <w:sz w:val="19"/>
          <w:szCs w:val="19"/>
          <w:shd w:val="clear" w:color="auto" w:fill="EFEFEF"/>
        </w:rPr>
        <w:t>properties</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project.build.sourceEncoding</w:t>
      </w:r>
      <w:r>
        <w:rPr>
          <w:rFonts w:hint="eastAsia"/>
          <w:color w:val="000000"/>
          <w:sz w:val="19"/>
          <w:szCs w:val="19"/>
          <w:shd w:val="clear" w:color="auto" w:fill="EFEFEF"/>
        </w:rPr>
        <w:t>&gt;</w:t>
      </w:r>
      <w:r>
        <w:rPr>
          <w:rFonts w:hint="eastAsia"/>
          <w:color w:val="000000"/>
          <w:sz w:val="19"/>
          <w:szCs w:val="19"/>
        </w:rPr>
        <w:t>UTF-8</w:t>
      </w:r>
      <w:r>
        <w:rPr>
          <w:rFonts w:hint="eastAsia"/>
          <w:color w:val="000000"/>
          <w:sz w:val="19"/>
          <w:szCs w:val="19"/>
          <w:shd w:val="clear" w:color="auto" w:fill="EFEFEF"/>
        </w:rPr>
        <w:t>&lt;/</w:t>
      </w:r>
      <w:r>
        <w:rPr>
          <w:rFonts w:hint="eastAsia"/>
          <w:b/>
          <w:bCs/>
          <w:color w:val="000080"/>
          <w:sz w:val="19"/>
          <w:szCs w:val="19"/>
          <w:shd w:val="clear" w:color="auto" w:fill="EFEFEF"/>
        </w:rPr>
        <w:t>project.build.sourceEncoding</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maven.compiler.source</w:t>
      </w:r>
      <w:r>
        <w:rPr>
          <w:rFonts w:hint="eastAsia"/>
          <w:color w:val="000000"/>
          <w:sz w:val="19"/>
          <w:szCs w:val="19"/>
          <w:shd w:val="clear" w:color="auto" w:fill="EFEFEF"/>
        </w:rPr>
        <w:t>&gt;</w:t>
      </w:r>
      <w:r>
        <w:rPr>
          <w:rFonts w:hint="eastAsia"/>
          <w:color w:val="000000"/>
          <w:sz w:val="19"/>
          <w:szCs w:val="19"/>
        </w:rPr>
        <w:t>1.8</w:t>
      </w:r>
      <w:r>
        <w:rPr>
          <w:rFonts w:hint="eastAsia"/>
          <w:color w:val="000000"/>
          <w:sz w:val="19"/>
          <w:szCs w:val="19"/>
          <w:shd w:val="clear" w:color="auto" w:fill="EFEFEF"/>
        </w:rPr>
        <w:t>&lt;/</w:t>
      </w:r>
      <w:r>
        <w:rPr>
          <w:rFonts w:hint="eastAsia"/>
          <w:b/>
          <w:bCs/>
          <w:color w:val="000080"/>
          <w:sz w:val="19"/>
          <w:szCs w:val="19"/>
          <w:shd w:val="clear" w:color="auto" w:fill="EFEFEF"/>
        </w:rPr>
        <w:t>maven.compiler.source</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maven.compiler.target</w:t>
      </w:r>
      <w:r>
        <w:rPr>
          <w:rFonts w:hint="eastAsia"/>
          <w:color w:val="000000"/>
          <w:sz w:val="19"/>
          <w:szCs w:val="19"/>
          <w:shd w:val="clear" w:color="auto" w:fill="EFEFEF"/>
        </w:rPr>
        <w:t>&gt;</w:t>
      </w:r>
      <w:r>
        <w:rPr>
          <w:rFonts w:hint="eastAsia"/>
          <w:color w:val="000000"/>
          <w:sz w:val="19"/>
          <w:szCs w:val="19"/>
        </w:rPr>
        <w:t>1.8</w:t>
      </w:r>
      <w:r>
        <w:rPr>
          <w:rFonts w:hint="eastAsia"/>
          <w:color w:val="000000"/>
          <w:sz w:val="19"/>
          <w:szCs w:val="19"/>
          <w:shd w:val="clear" w:color="auto" w:fill="EFEFEF"/>
        </w:rPr>
        <w:t>&lt;/</w:t>
      </w:r>
      <w:r>
        <w:rPr>
          <w:rFonts w:hint="eastAsia"/>
          <w:b/>
          <w:bCs/>
          <w:color w:val="000080"/>
          <w:sz w:val="19"/>
          <w:szCs w:val="19"/>
          <w:shd w:val="clear" w:color="auto" w:fill="EFEFEF"/>
        </w:rPr>
        <w:t>maven.compiler.target</w:t>
      </w:r>
      <w:r>
        <w:rPr>
          <w:rFonts w:hint="eastAsia"/>
          <w:color w:val="000000"/>
          <w:sz w:val="19"/>
          <w:szCs w:val="19"/>
          <w:shd w:val="clear" w:color="auto" w:fill="EFEFEF"/>
        </w:rPr>
        <w:t>&gt;</w:t>
      </w:r>
      <w:r>
        <w:rPr>
          <w:rFonts w:hint="eastAsia"/>
          <w:color w:val="000000"/>
          <w:sz w:val="19"/>
          <w:szCs w:val="19"/>
        </w:rPr>
        <w:br/>
        <w:t xml:space="preserve">  </w:t>
      </w:r>
      <w:r w:rsidRPr="00B91F62">
        <w:rPr>
          <w:rFonts w:hint="eastAsia"/>
          <w:color w:val="000000"/>
          <w:sz w:val="19"/>
          <w:szCs w:val="19"/>
          <w:highlight w:val="green"/>
          <w:shd w:val="clear" w:color="auto" w:fill="EFEFEF"/>
        </w:rPr>
        <w:t>&lt;</w:t>
      </w:r>
      <w:r w:rsidRPr="00B91F62">
        <w:rPr>
          <w:rFonts w:hint="eastAsia"/>
          <w:b/>
          <w:bCs/>
          <w:color w:val="000080"/>
          <w:sz w:val="19"/>
          <w:szCs w:val="19"/>
          <w:highlight w:val="green"/>
          <w:shd w:val="clear" w:color="auto" w:fill="EFEFEF"/>
        </w:rPr>
        <w:t>spring.version</w:t>
      </w:r>
      <w:r w:rsidRPr="00B91F62">
        <w:rPr>
          <w:rFonts w:hint="eastAsia"/>
          <w:color w:val="000000"/>
          <w:sz w:val="19"/>
          <w:szCs w:val="19"/>
          <w:highlight w:val="green"/>
          <w:shd w:val="clear" w:color="auto" w:fill="EFEFEF"/>
        </w:rPr>
        <w:t>&gt;</w:t>
      </w:r>
      <w:r w:rsidRPr="00B91F62">
        <w:rPr>
          <w:rFonts w:hint="eastAsia"/>
          <w:color w:val="000000"/>
          <w:sz w:val="19"/>
          <w:szCs w:val="19"/>
          <w:highlight w:val="green"/>
        </w:rPr>
        <w:t>5.0.2.RELEASE</w:t>
      </w:r>
      <w:r w:rsidRPr="00B91F62">
        <w:rPr>
          <w:rFonts w:hint="eastAsia"/>
          <w:color w:val="000000"/>
          <w:sz w:val="19"/>
          <w:szCs w:val="19"/>
          <w:highlight w:val="green"/>
          <w:shd w:val="clear" w:color="auto" w:fill="EFEFEF"/>
        </w:rPr>
        <w:t>&lt;/</w:t>
      </w:r>
      <w:r w:rsidRPr="00B91F62">
        <w:rPr>
          <w:rFonts w:hint="eastAsia"/>
          <w:b/>
          <w:bCs/>
          <w:color w:val="000080"/>
          <w:sz w:val="19"/>
          <w:szCs w:val="19"/>
          <w:highlight w:val="green"/>
          <w:shd w:val="clear" w:color="auto" w:fill="EFEFEF"/>
        </w:rPr>
        <w:t>spring.version</w:t>
      </w:r>
      <w:r w:rsidRPr="00B91F62">
        <w:rPr>
          <w:rFonts w:hint="eastAsia"/>
          <w:color w:val="000000"/>
          <w:sz w:val="19"/>
          <w:szCs w:val="19"/>
          <w:highlight w:val="green"/>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properties</w:t>
      </w:r>
      <w:r>
        <w:rPr>
          <w:rFonts w:hint="eastAsia"/>
          <w:color w:val="000000"/>
          <w:sz w:val="19"/>
          <w:szCs w:val="19"/>
          <w:shd w:val="clear" w:color="auto" w:fill="EFEFEF"/>
        </w:rPr>
        <w:t>&gt;</w:t>
      </w:r>
    </w:p>
    <w:p w14:paraId="42AFEAFE" w14:textId="01D4BF92" w:rsidR="00B91F62" w:rsidRDefault="00B91F62" w:rsidP="00B91F62">
      <w:r>
        <w:rPr>
          <w:rFonts w:hint="eastAsia"/>
        </w:rPr>
        <w:t>如上：如果需要锁定spring相关jar包的版本，可以在&lt;</w:t>
      </w:r>
      <w:r>
        <w:t>properties</w:t>
      </w:r>
      <w:r>
        <w:rPr>
          <w:rFonts w:hint="eastAsia"/>
        </w:rPr>
        <w:t>标签中使用</w:t>
      </w:r>
    </w:p>
    <w:p w14:paraId="59C5F929" w14:textId="320F9147" w:rsidR="00B91F62" w:rsidRDefault="00B91F62" w:rsidP="00B91F62">
      <w:r>
        <w:rPr>
          <w:rFonts w:hint="eastAsia"/>
        </w:rPr>
        <w:t>&lt;</w:t>
      </w:r>
      <w:r>
        <w:t>spring.version</w:t>
      </w:r>
      <w:r>
        <w:rPr>
          <w:rFonts w:hint="eastAsia"/>
        </w:rPr>
        <w:t>标签来锁定spring</w:t>
      </w:r>
      <w:r>
        <w:t xml:space="preserve"> </w:t>
      </w:r>
      <w:r>
        <w:rPr>
          <w:rFonts w:hint="eastAsia"/>
        </w:rPr>
        <w:t>jar包的版本</w:t>
      </w:r>
    </w:p>
    <w:p w14:paraId="1A451355" w14:textId="7762D315" w:rsidR="00B91F62" w:rsidRDefault="00B91F62" w:rsidP="00B91F62">
      <w:r>
        <w:rPr>
          <w:rFonts w:hint="eastAsia"/>
        </w:rPr>
        <w:t>然后再导入s</w:t>
      </w:r>
      <w:r>
        <w:t>pring</w:t>
      </w:r>
      <w:r>
        <w:rPr>
          <w:rFonts w:hint="eastAsia"/>
        </w:rPr>
        <w:t>相关j</w:t>
      </w:r>
      <w:r>
        <w:t>ar</w:t>
      </w:r>
      <w:r>
        <w:rPr>
          <w:rFonts w:hint="eastAsia"/>
        </w:rPr>
        <w:t>包的时候，通过e</w:t>
      </w:r>
      <w:r>
        <w:t>l</w:t>
      </w:r>
      <w:r>
        <w:rPr>
          <w:rFonts w:hint="eastAsia"/>
        </w:rPr>
        <w:t>表达式，来指定s</w:t>
      </w:r>
      <w:r>
        <w:t>pring</w:t>
      </w:r>
      <w:r>
        <w:rPr>
          <w:rFonts w:hint="eastAsia"/>
        </w:rPr>
        <w:t>相关j</w:t>
      </w:r>
      <w:r>
        <w:t>ar</w:t>
      </w:r>
      <w:r>
        <w:rPr>
          <w:rFonts w:hint="eastAsia"/>
        </w:rPr>
        <w:t>包的版本</w:t>
      </w:r>
    </w:p>
    <w:p w14:paraId="2548B1EF" w14:textId="231D9252" w:rsidR="00B91F62" w:rsidRDefault="00B91F62" w:rsidP="00B91F62">
      <w:r>
        <w:rPr>
          <w:rFonts w:hint="eastAsia"/>
        </w:rPr>
        <w:t>如下：</w:t>
      </w:r>
    </w:p>
    <w:p w14:paraId="48E85B6F" w14:textId="77777777" w:rsidR="00B91F62" w:rsidRDefault="00B91F62" w:rsidP="00B91F62">
      <w:pPr>
        <w:pStyle w:val="HTML"/>
        <w:shd w:val="clear" w:color="auto" w:fill="FFFFFF"/>
        <w:rPr>
          <w:color w:val="000000"/>
          <w:sz w:val="19"/>
          <w:szCs w:val="19"/>
        </w:rPr>
      </w:pP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t>org.springframework</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t>spring-webmvc</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br/>
        <w:t xml:space="preserve">  </w:t>
      </w:r>
      <w:r w:rsidRPr="00B91F62">
        <w:rPr>
          <w:rFonts w:hint="eastAsia"/>
          <w:color w:val="000000"/>
          <w:sz w:val="19"/>
          <w:szCs w:val="19"/>
          <w:highlight w:val="green"/>
          <w:shd w:val="clear" w:color="auto" w:fill="EFEFEF"/>
        </w:rPr>
        <w:t>&lt;</w:t>
      </w:r>
      <w:r w:rsidRPr="00B91F62">
        <w:rPr>
          <w:rFonts w:hint="eastAsia"/>
          <w:b/>
          <w:bCs/>
          <w:color w:val="000080"/>
          <w:sz w:val="19"/>
          <w:szCs w:val="19"/>
          <w:highlight w:val="green"/>
          <w:shd w:val="clear" w:color="auto" w:fill="EFEFEF"/>
        </w:rPr>
        <w:t>version</w:t>
      </w:r>
      <w:r w:rsidRPr="00B91F62">
        <w:rPr>
          <w:rFonts w:hint="eastAsia"/>
          <w:color w:val="000000"/>
          <w:sz w:val="19"/>
          <w:szCs w:val="19"/>
          <w:highlight w:val="green"/>
          <w:shd w:val="clear" w:color="auto" w:fill="EFEFEF"/>
        </w:rPr>
        <w:t>&gt;</w:t>
      </w:r>
      <w:r w:rsidRPr="00B91F62">
        <w:rPr>
          <w:rFonts w:hint="eastAsia"/>
          <w:color w:val="000000"/>
          <w:sz w:val="19"/>
          <w:szCs w:val="19"/>
          <w:highlight w:val="green"/>
        </w:rPr>
        <w:t>${spring.version}</w:t>
      </w:r>
      <w:r w:rsidRPr="00B91F62">
        <w:rPr>
          <w:rFonts w:hint="eastAsia"/>
          <w:color w:val="000000"/>
          <w:sz w:val="19"/>
          <w:szCs w:val="19"/>
          <w:highlight w:val="green"/>
          <w:shd w:val="clear" w:color="auto" w:fill="EFEFEF"/>
        </w:rPr>
        <w:t>&lt;/</w:t>
      </w:r>
      <w:r w:rsidRPr="00B91F62">
        <w:rPr>
          <w:rFonts w:hint="eastAsia"/>
          <w:b/>
          <w:bCs/>
          <w:color w:val="000080"/>
          <w:sz w:val="19"/>
          <w:szCs w:val="19"/>
          <w:highlight w:val="green"/>
          <w:shd w:val="clear" w:color="auto" w:fill="EFEFEF"/>
        </w:rPr>
        <w:t>version</w:t>
      </w:r>
      <w:r w:rsidRPr="00B91F62">
        <w:rPr>
          <w:rFonts w:hint="eastAsia"/>
          <w:color w:val="000000"/>
          <w:sz w:val="19"/>
          <w:szCs w:val="19"/>
          <w:highlight w:val="green"/>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p>
    <w:p w14:paraId="408305D7" w14:textId="3F77B4A0" w:rsidR="00B91F62" w:rsidRDefault="00B91F62" w:rsidP="003A6557">
      <w:pPr>
        <w:pStyle w:val="2"/>
        <w:numPr>
          <w:ilvl w:val="0"/>
          <w:numId w:val="1"/>
        </w:numPr>
      </w:pPr>
      <w:r>
        <w:rPr>
          <w:rFonts w:hint="eastAsia"/>
        </w:rPr>
        <w:lastRenderedPageBreak/>
        <w:t>进程/线程</w:t>
      </w:r>
    </w:p>
    <w:p w14:paraId="41E54E5C" w14:textId="2AB62EEE" w:rsidR="00B91F62" w:rsidRDefault="003A6557" w:rsidP="003A6557">
      <w:pPr>
        <w:pStyle w:val="3"/>
      </w:pPr>
      <w:r>
        <w:rPr>
          <w:rFonts w:hint="eastAsia"/>
        </w:rPr>
        <w:t>2.1</w:t>
      </w:r>
      <w:r>
        <w:t xml:space="preserve"> </w:t>
      </w:r>
      <w:r w:rsidR="00B91F62">
        <w:rPr>
          <w:rFonts w:hint="eastAsia"/>
        </w:rPr>
        <w:t>进程</w:t>
      </w:r>
    </w:p>
    <w:p w14:paraId="7F5EE228" w14:textId="3958B916" w:rsidR="00B91F62" w:rsidRDefault="00B91F62" w:rsidP="00B91F62">
      <w:r>
        <w:rPr>
          <w:rFonts w:hint="eastAsia"/>
        </w:rPr>
        <w:t>程序由指令和数据组成，但这些指令要运行，数据要读写，就必须将指令加载至CPU，数据加载至内存。在指令加载过程中还需要用到磁盘，网络等设备。进程就是用来加载指令、管理内存、管理IO的</w:t>
      </w:r>
    </w:p>
    <w:p w14:paraId="1BC148ED" w14:textId="59DDC8F1" w:rsidR="00B91F62" w:rsidRDefault="00B91F62" w:rsidP="00B91F62">
      <w:r>
        <w:rPr>
          <w:rFonts w:hint="eastAsia"/>
        </w:rPr>
        <w:t>当一个程序被运行，从磁盘加载这个程序的代码至内存，这时就开启了一个进程</w:t>
      </w:r>
    </w:p>
    <w:p w14:paraId="2C72A2B0" w14:textId="2416367B" w:rsidR="00B91F62" w:rsidRDefault="00792A2E" w:rsidP="00B91F62">
      <w:r>
        <w:rPr>
          <w:rFonts w:hint="eastAsia"/>
        </w:rPr>
        <w:t>进程就可以视为程序的一个实例，大部分程序同时可以运行多个实例进程（例如记事本，画图，浏览器等。）也有的程序只能启动一个实例进程（例如网易云音乐，360安全卫士）</w:t>
      </w:r>
    </w:p>
    <w:p w14:paraId="0334DE0F" w14:textId="2116FDF5" w:rsidR="00792A2E" w:rsidRDefault="003A6557" w:rsidP="003A6557">
      <w:pPr>
        <w:pStyle w:val="3"/>
      </w:pPr>
      <w:r>
        <w:rPr>
          <w:rFonts w:hint="eastAsia"/>
        </w:rPr>
        <w:t>2.2</w:t>
      </w:r>
      <w:r>
        <w:t xml:space="preserve"> </w:t>
      </w:r>
      <w:r w:rsidR="00792A2E">
        <w:rPr>
          <w:rFonts w:hint="eastAsia"/>
        </w:rPr>
        <w:t>线程</w:t>
      </w:r>
    </w:p>
    <w:p w14:paraId="6B558B54" w14:textId="12B7B43E" w:rsidR="00792A2E" w:rsidRDefault="00792A2E" w:rsidP="00B91F62">
      <w:r>
        <w:rPr>
          <w:rFonts w:hint="eastAsia"/>
        </w:rPr>
        <w:t>一个进程之内可以分为一到多个线程</w:t>
      </w:r>
    </w:p>
    <w:p w14:paraId="2C8A74E2" w14:textId="1C0777CF" w:rsidR="00792A2E" w:rsidRDefault="00792A2E" w:rsidP="00B91F62">
      <w:r>
        <w:rPr>
          <w:rFonts w:hint="eastAsia"/>
        </w:rPr>
        <w:t>一个线程就是一个指令流，将指令流中的一条条指令以一定的顺序交给CPU执行</w:t>
      </w:r>
    </w:p>
    <w:p w14:paraId="658BF279" w14:textId="6A3F17CB" w:rsidR="00792A2E" w:rsidRDefault="00792A2E" w:rsidP="00B91F62">
      <w:r>
        <w:rPr>
          <w:rFonts w:hint="eastAsia"/>
        </w:rPr>
        <w:t>Java中，线程作为最小调度单位，进程作为资源分配的最小单位，在windows中进程是不活动的，只是作为线程的容器</w:t>
      </w:r>
    </w:p>
    <w:p w14:paraId="1180A89B" w14:textId="2B6830FC" w:rsidR="00792A2E" w:rsidRDefault="003A6557" w:rsidP="003A6557">
      <w:pPr>
        <w:pStyle w:val="3"/>
      </w:pPr>
      <w:r>
        <w:rPr>
          <w:rFonts w:hint="eastAsia"/>
        </w:rPr>
        <w:t>2.3</w:t>
      </w:r>
      <w:r>
        <w:t xml:space="preserve"> </w:t>
      </w:r>
      <w:r w:rsidR="00792A2E">
        <w:rPr>
          <w:rFonts w:hint="eastAsia"/>
        </w:rPr>
        <w:t>二者对比</w:t>
      </w:r>
    </w:p>
    <w:p w14:paraId="5E0D8258" w14:textId="0F1FC510" w:rsidR="00792A2E" w:rsidRDefault="00792A2E" w:rsidP="00B91F62">
      <w:r>
        <w:rPr>
          <w:rFonts w:hint="eastAsia"/>
        </w:rPr>
        <w:t>进程基本上独立的，而线程存在进程内，是进程的一个子集</w:t>
      </w:r>
    </w:p>
    <w:p w14:paraId="50D79D1A" w14:textId="0B6132DE" w:rsidR="00792A2E" w:rsidRDefault="00F33598" w:rsidP="00B91F62">
      <w:r>
        <w:rPr>
          <w:rFonts w:hint="eastAsia"/>
        </w:rPr>
        <w:t>进程拥有共享的资源，如内存空间等，供其内部的线程共享，</w:t>
      </w:r>
    </w:p>
    <w:p w14:paraId="2AE91B62" w14:textId="2348DE4C" w:rsidR="00F33598" w:rsidRDefault="00F33598" w:rsidP="00B91F62">
      <w:r>
        <w:rPr>
          <w:rFonts w:hint="eastAsia"/>
        </w:rPr>
        <w:t>进程间通信较为复杂：</w:t>
      </w:r>
    </w:p>
    <w:p w14:paraId="68D85A04" w14:textId="07D64EEE" w:rsidR="00F33598" w:rsidRDefault="00F33598" w:rsidP="00B91F62">
      <w:r>
        <w:tab/>
      </w:r>
      <w:r>
        <w:rPr>
          <w:rFonts w:hint="eastAsia"/>
        </w:rPr>
        <w:t>同一台计算机的进程通信称为IPC</w:t>
      </w:r>
    </w:p>
    <w:p w14:paraId="439EC0AD" w14:textId="695B4B8B" w:rsidR="00F33598" w:rsidRDefault="00F33598" w:rsidP="00B91F62">
      <w:r>
        <w:tab/>
      </w:r>
      <w:r>
        <w:rPr>
          <w:rFonts w:hint="eastAsia"/>
        </w:rPr>
        <w:t>不同计算机之间的进程通信，需要通过网路，并遵守共同的协议，例如HTTP协议</w:t>
      </w:r>
    </w:p>
    <w:p w14:paraId="6E6DFAE5" w14:textId="6AD90092" w:rsidR="00F33598" w:rsidRDefault="00F33598" w:rsidP="00B91F62">
      <w:r>
        <w:rPr>
          <w:rFonts w:hint="eastAsia"/>
        </w:rPr>
        <w:t>线程通信相对简单，因为它们共享进程的内存，一个例子是多个线程可以反问同一个共享的的变量</w:t>
      </w:r>
    </w:p>
    <w:p w14:paraId="21F7D4A8" w14:textId="0FC4FC7C" w:rsidR="00F33598" w:rsidRPr="00792A2E" w:rsidRDefault="00F33598" w:rsidP="00B91F62">
      <w:r>
        <w:rPr>
          <w:rFonts w:hint="eastAsia"/>
        </w:rPr>
        <w:t>线程更轻量，线程上下文切换成本一般要比进程上下文切换低</w:t>
      </w:r>
    </w:p>
    <w:p w14:paraId="07EFFC14" w14:textId="1A6CCB46" w:rsidR="00B91F62" w:rsidRDefault="00F33598" w:rsidP="003E1017">
      <w:pPr>
        <w:pStyle w:val="2"/>
        <w:numPr>
          <w:ilvl w:val="0"/>
          <w:numId w:val="1"/>
        </w:numPr>
      </w:pPr>
      <w:r>
        <w:rPr>
          <w:rFonts w:hint="eastAsia"/>
        </w:rPr>
        <w:t>上下文切换：</w:t>
      </w:r>
    </w:p>
    <w:p w14:paraId="59C2DB10" w14:textId="1826F5CA" w:rsidR="00F33598" w:rsidRPr="00F33598" w:rsidRDefault="003E1017" w:rsidP="00F33598">
      <w:pPr>
        <w:pStyle w:val="3"/>
      </w:pPr>
      <w:r>
        <w:rPr>
          <w:rFonts w:hint="eastAsia"/>
        </w:rPr>
        <w:t>3.1</w:t>
      </w:r>
      <w:r>
        <w:t xml:space="preserve"> </w:t>
      </w:r>
      <w:r w:rsidR="00F33598">
        <w:rPr>
          <w:rFonts w:hint="eastAsia"/>
        </w:rPr>
        <w:t>概述</w:t>
      </w:r>
    </w:p>
    <w:p w14:paraId="33D521C7" w14:textId="6556770D" w:rsidR="00F33598" w:rsidRDefault="00F33598" w:rsidP="00F33598">
      <w:pPr>
        <w:ind w:firstLine="420"/>
      </w:pPr>
      <w:r>
        <w:t>上下文切换指的是</w:t>
      </w:r>
      <w:hyperlink r:id="rId7" w:tgtFrame="_blank" w:history="1">
        <w:r>
          <w:rPr>
            <w:rStyle w:val="a3"/>
          </w:rPr>
          <w:t>内核</w:t>
        </w:r>
      </w:hyperlink>
      <w:r>
        <w:t>（操作系统的核心）在</w:t>
      </w:r>
      <w:hyperlink r:id="rId8" w:tgtFrame="_blank" w:history="1">
        <w:r>
          <w:rPr>
            <w:rStyle w:val="a3"/>
          </w:rPr>
          <w:t>CPU</w:t>
        </w:r>
      </w:hyperlink>
      <w:r>
        <w:t>上对进程或者线程进行切换。上下文切换过程中的信息被保存在进程控制块（PCB-Process Control Block）中。PCB又被称作切换桢（SwitchFrame）。上下文切换的信息会一直被保存在CPU的内存中，直到被再次使用。</w:t>
      </w:r>
    </w:p>
    <w:p w14:paraId="41221B31" w14:textId="1CB3C0FA" w:rsidR="00F33598" w:rsidRDefault="00F33598" w:rsidP="00F33598">
      <w:pPr>
        <w:ind w:firstLine="420"/>
      </w:pPr>
      <w:r>
        <w:t>上下文切换 (context switch) , 其实际含义是任务切换, 或者CPU寄存器切换。当多任务内核决定运行另外的任务时, 它保存正在运行任务的当前状态, 也就是CPU寄存器中的全部内容。这些内容被保存在任务自己的堆栈中, 入栈工作完成后就把下一个将要运行的任</w:t>
      </w:r>
      <w:r>
        <w:lastRenderedPageBreak/>
        <w:t>务的当前状况从该任务的栈中重新装入CPU寄存器, 并开始下一个任务的运行, 这一过程就是context switch。</w:t>
      </w:r>
    </w:p>
    <w:p w14:paraId="36FEE799" w14:textId="543DCAA7" w:rsidR="00F33598" w:rsidRDefault="00F33598" w:rsidP="00F33598">
      <w:pPr>
        <w:ind w:firstLine="420"/>
      </w:pPr>
      <w:r>
        <w:t>每个任务都是整个应用的一部分, 都被赋予一定的优先级, 有自己的一套CPU寄存器和栈空间, 如图所示</w:t>
      </w:r>
    </w:p>
    <w:p w14:paraId="6194534A" w14:textId="2625B519" w:rsidR="00F33598" w:rsidRDefault="003E1017" w:rsidP="00F33598">
      <w:pPr>
        <w:pStyle w:val="3"/>
      </w:pPr>
      <w:r>
        <w:rPr>
          <w:rFonts w:hint="eastAsia"/>
        </w:rPr>
        <w:t>3.2</w:t>
      </w:r>
      <w:r>
        <w:t xml:space="preserve"> </w:t>
      </w:r>
      <w:r w:rsidR="00F33598">
        <w:rPr>
          <w:rFonts w:hint="eastAsia"/>
        </w:rPr>
        <w:t>原理</w:t>
      </w:r>
    </w:p>
    <w:p w14:paraId="528A1DBB" w14:textId="03200E25" w:rsidR="00F33598" w:rsidRDefault="00F33598" w:rsidP="00F33598">
      <w:pPr>
        <w:ind w:firstLine="420"/>
      </w:pPr>
      <w:r>
        <w:t>上下文切换的基本原理就是当发生任务切换时, 保存当前任务的寄存器到内存中, 将下一个即将要切换过来的任务的寄存器状态恢复到当前CPU寄存器中, 使其继续执行, 同一时刻只允许一个任务独享寄存器。在任务切换的过程中是涉及任务上下文的保存和恢复操作, 而任务上下文切换操作的性能是衡量操作系统性能的一个重要指标。任务上下文切换指标可以反映出操作系统在多任务环境下的处理能力。</w:t>
      </w:r>
    </w:p>
    <w:p w14:paraId="7FCB6027" w14:textId="30FC1EB5" w:rsidR="00F33598" w:rsidRDefault="003E1017" w:rsidP="00F33598">
      <w:pPr>
        <w:pStyle w:val="3"/>
      </w:pPr>
      <w:r>
        <w:rPr>
          <w:rFonts w:hint="eastAsia"/>
        </w:rPr>
        <w:t>3.3</w:t>
      </w:r>
      <w:r>
        <w:t xml:space="preserve"> </w:t>
      </w:r>
      <w:r w:rsidR="00F33598">
        <w:rPr>
          <w:rFonts w:hint="eastAsia"/>
        </w:rPr>
        <w:t>流程</w:t>
      </w:r>
    </w:p>
    <w:p w14:paraId="1CC7A39B" w14:textId="77777777" w:rsidR="00F33598" w:rsidRPr="00F33598" w:rsidRDefault="00F33598" w:rsidP="00F33598">
      <w:pPr>
        <w:widowControl/>
        <w:jc w:val="left"/>
        <w:rPr>
          <w:rFonts w:ascii="宋体" w:eastAsia="宋体" w:hAnsi="宋体" w:cs="宋体"/>
          <w:kern w:val="0"/>
          <w:sz w:val="24"/>
          <w:szCs w:val="24"/>
        </w:rPr>
      </w:pPr>
      <w:r w:rsidRPr="00F33598">
        <w:rPr>
          <w:rFonts w:ascii="宋体" w:eastAsia="宋体" w:hAnsi="宋体" w:cs="宋体"/>
          <w:kern w:val="0"/>
          <w:sz w:val="24"/>
          <w:szCs w:val="24"/>
        </w:rPr>
        <w:t>上下文的切换流程如下</w:t>
      </w:r>
      <w:r w:rsidRPr="00F33598">
        <w:rPr>
          <w:rFonts w:ascii="宋体" w:eastAsia="宋体" w:hAnsi="宋体" w:cs="宋体"/>
          <w:kern w:val="0"/>
          <w:sz w:val="24"/>
          <w:szCs w:val="24"/>
          <w:vertAlign w:val="superscript"/>
        </w:rPr>
        <w:t xml:space="preserve"> [1]</w:t>
      </w:r>
      <w:r w:rsidRPr="00F33598">
        <w:rPr>
          <w:rFonts w:ascii="宋体" w:eastAsia="宋体" w:hAnsi="宋体" w:cs="宋体"/>
          <w:kern w:val="0"/>
          <w:sz w:val="24"/>
          <w:szCs w:val="24"/>
        </w:rPr>
        <w:t xml:space="preserve">  </w:t>
      </w:r>
      <w:bookmarkStart w:id="0" w:name="ref_1"/>
    </w:p>
    <w:p w14:paraId="31DC2A7B" w14:textId="77777777" w:rsidR="00F33598" w:rsidRPr="00F33598" w:rsidRDefault="00F33598" w:rsidP="00F33598">
      <w:pPr>
        <w:widowControl/>
        <w:jc w:val="left"/>
        <w:rPr>
          <w:rFonts w:ascii="宋体" w:eastAsia="宋体" w:hAnsi="宋体" w:cs="宋体"/>
          <w:kern w:val="0"/>
          <w:sz w:val="24"/>
          <w:szCs w:val="24"/>
        </w:rPr>
      </w:pPr>
      <w:r w:rsidRPr="00F33598">
        <w:rPr>
          <w:rFonts w:ascii="宋体" w:eastAsia="宋体" w:hAnsi="宋体" w:cs="宋体"/>
          <w:kern w:val="0"/>
          <w:sz w:val="24"/>
          <w:szCs w:val="24"/>
        </w:rPr>
        <w:t>（1）挂起一个进程，将这个进程在CPU中的状态（上下文信息）存储于内存的PCB中。</w:t>
      </w:r>
      <w:r w:rsidRPr="00F33598">
        <w:rPr>
          <w:rFonts w:ascii="宋体" w:eastAsia="宋体" w:hAnsi="宋体" w:cs="宋体"/>
          <w:kern w:val="0"/>
          <w:sz w:val="24"/>
          <w:szCs w:val="24"/>
          <w:vertAlign w:val="superscript"/>
        </w:rPr>
        <w:t xml:space="preserve"> [1]</w:t>
      </w:r>
      <w:r w:rsidRPr="00F33598">
        <w:rPr>
          <w:rFonts w:ascii="宋体" w:eastAsia="宋体" w:hAnsi="宋体" w:cs="宋体"/>
          <w:kern w:val="0"/>
          <w:sz w:val="24"/>
          <w:szCs w:val="24"/>
        </w:rPr>
        <w:t xml:space="preserve">  </w:t>
      </w:r>
    </w:p>
    <w:p w14:paraId="66567ADC" w14:textId="77777777" w:rsidR="00F33598" w:rsidRPr="00F33598" w:rsidRDefault="00F33598" w:rsidP="00F33598">
      <w:pPr>
        <w:widowControl/>
        <w:jc w:val="left"/>
        <w:rPr>
          <w:rFonts w:ascii="宋体" w:eastAsia="宋体" w:hAnsi="宋体" w:cs="宋体"/>
          <w:kern w:val="0"/>
          <w:sz w:val="24"/>
          <w:szCs w:val="24"/>
        </w:rPr>
      </w:pPr>
      <w:r w:rsidRPr="00F33598">
        <w:rPr>
          <w:rFonts w:ascii="宋体" w:eastAsia="宋体" w:hAnsi="宋体" w:cs="宋体"/>
          <w:kern w:val="0"/>
          <w:sz w:val="24"/>
          <w:szCs w:val="24"/>
        </w:rPr>
        <w:t>（2）在PCB中检索下一个进程的上下文并将其在CPU的寄存器中恢复。</w:t>
      </w:r>
      <w:r w:rsidRPr="00F33598">
        <w:rPr>
          <w:rFonts w:ascii="宋体" w:eastAsia="宋体" w:hAnsi="宋体" w:cs="宋体"/>
          <w:kern w:val="0"/>
          <w:sz w:val="24"/>
          <w:szCs w:val="24"/>
          <w:vertAlign w:val="superscript"/>
        </w:rPr>
        <w:t xml:space="preserve"> [1]</w:t>
      </w:r>
      <w:r w:rsidRPr="00F33598">
        <w:rPr>
          <w:rFonts w:ascii="宋体" w:eastAsia="宋体" w:hAnsi="宋体" w:cs="宋体"/>
          <w:kern w:val="0"/>
          <w:sz w:val="24"/>
          <w:szCs w:val="24"/>
        </w:rPr>
        <w:t xml:space="preserve">  </w:t>
      </w:r>
    </w:p>
    <w:p w14:paraId="1EB44362" w14:textId="77777777" w:rsidR="00F33598" w:rsidRPr="00F33598" w:rsidRDefault="00F33598" w:rsidP="00F33598">
      <w:pPr>
        <w:widowControl/>
        <w:jc w:val="left"/>
        <w:rPr>
          <w:rFonts w:ascii="宋体" w:eastAsia="宋体" w:hAnsi="宋体" w:cs="宋体"/>
          <w:kern w:val="0"/>
          <w:sz w:val="24"/>
          <w:szCs w:val="24"/>
        </w:rPr>
      </w:pPr>
      <w:r w:rsidRPr="00F33598">
        <w:rPr>
          <w:rFonts w:ascii="宋体" w:eastAsia="宋体" w:hAnsi="宋体" w:cs="宋体"/>
          <w:kern w:val="0"/>
          <w:sz w:val="24"/>
          <w:szCs w:val="24"/>
        </w:rPr>
        <w:t>（3）跳转到程序计数器所指向的位置（即跳转到进程被中断时的代码行）并恢复该进程。</w:t>
      </w:r>
      <w:r w:rsidRPr="00F33598">
        <w:rPr>
          <w:rFonts w:ascii="宋体" w:eastAsia="宋体" w:hAnsi="宋体" w:cs="宋体"/>
          <w:kern w:val="0"/>
          <w:sz w:val="24"/>
          <w:szCs w:val="24"/>
          <w:vertAlign w:val="superscript"/>
        </w:rPr>
        <w:t xml:space="preserve"> [1]</w:t>
      </w:r>
      <w:bookmarkStart w:id="1" w:name="ref_[1]_7994211"/>
      <w:r w:rsidRPr="00F33598">
        <w:rPr>
          <w:rFonts w:ascii="宋体" w:eastAsia="宋体" w:hAnsi="宋体" w:cs="宋体"/>
          <w:kern w:val="0"/>
          <w:sz w:val="24"/>
          <w:szCs w:val="24"/>
        </w:rPr>
        <w:t> </w:t>
      </w:r>
      <w:bookmarkEnd w:id="1"/>
      <w:r w:rsidRPr="00F33598">
        <w:rPr>
          <w:rFonts w:ascii="宋体" w:eastAsia="宋体" w:hAnsi="宋体" w:cs="宋体"/>
          <w:kern w:val="0"/>
          <w:sz w:val="24"/>
          <w:szCs w:val="24"/>
        </w:rPr>
        <w:t xml:space="preserve"> </w:t>
      </w:r>
      <w:bookmarkEnd w:id="0"/>
    </w:p>
    <w:p w14:paraId="0489CAF1" w14:textId="77777777" w:rsidR="00F33598" w:rsidRPr="00F33598" w:rsidRDefault="00F33598" w:rsidP="00F33598">
      <w:pPr>
        <w:widowControl/>
        <w:jc w:val="left"/>
        <w:rPr>
          <w:rFonts w:ascii="宋体" w:eastAsia="宋体" w:hAnsi="宋体" w:cs="宋体"/>
          <w:kern w:val="0"/>
          <w:sz w:val="24"/>
          <w:szCs w:val="24"/>
        </w:rPr>
      </w:pPr>
      <w:r w:rsidRPr="00F33598">
        <w:rPr>
          <w:rFonts w:ascii="宋体" w:eastAsia="宋体" w:hAnsi="宋体" w:cs="宋体"/>
          <w:kern w:val="0"/>
          <w:sz w:val="24"/>
          <w:szCs w:val="24"/>
        </w:rPr>
        <w:t>时间片轮转方式使多个任务在同一CPU上的执行有了可能，具体过程如图所示。</w:t>
      </w:r>
      <w:r w:rsidRPr="00F33598">
        <w:rPr>
          <w:rFonts w:ascii="宋体" w:eastAsia="宋体" w:hAnsi="宋体" w:cs="宋体"/>
          <w:kern w:val="0"/>
          <w:sz w:val="24"/>
          <w:szCs w:val="24"/>
          <w:vertAlign w:val="superscript"/>
        </w:rPr>
        <w:t xml:space="preserve"> [1]</w:t>
      </w:r>
    </w:p>
    <w:p w14:paraId="2BC1B9A9" w14:textId="63F249AD" w:rsidR="00F33598" w:rsidRDefault="00EC21D1" w:rsidP="00F33598">
      <w:r>
        <w:rPr>
          <w:noProof/>
        </w:rPr>
        <w:drawing>
          <wp:inline distT="0" distB="0" distL="0" distR="0" wp14:anchorId="0EF509FC" wp14:editId="53A7B5B2">
            <wp:extent cx="5274310" cy="1410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410335"/>
                    </a:xfrm>
                    <a:prstGeom prst="rect">
                      <a:avLst/>
                    </a:prstGeom>
                    <a:noFill/>
                    <a:ln>
                      <a:noFill/>
                    </a:ln>
                  </pic:spPr>
                </pic:pic>
              </a:graphicData>
            </a:graphic>
          </wp:inline>
        </w:drawing>
      </w:r>
    </w:p>
    <w:p w14:paraId="61014DC8" w14:textId="2545FABB" w:rsidR="00EC21D1" w:rsidRDefault="003E1017" w:rsidP="00EC21D1">
      <w:pPr>
        <w:pStyle w:val="3"/>
      </w:pPr>
      <w:r>
        <w:rPr>
          <w:rFonts w:hint="eastAsia"/>
        </w:rPr>
        <w:t>3.4</w:t>
      </w:r>
      <w:r>
        <w:t xml:space="preserve"> </w:t>
      </w:r>
      <w:r w:rsidR="00EC21D1">
        <w:rPr>
          <w:rFonts w:hint="eastAsia"/>
        </w:rPr>
        <w:t>引起上下文切换的原因</w:t>
      </w:r>
    </w:p>
    <w:p w14:paraId="7501E406" w14:textId="77777777" w:rsidR="00EC21D1" w:rsidRPr="00EC21D1" w:rsidRDefault="00EC21D1" w:rsidP="00EC21D1">
      <w:pPr>
        <w:widowControl/>
        <w:jc w:val="left"/>
        <w:rPr>
          <w:rFonts w:ascii="宋体" w:eastAsia="宋体" w:hAnsi="宋体" w:cs="宋体"/>
          <w:kern w:val="0"/>
          <w:sz w:val="24"/>
          <w:szCs w:val="24"/>
        </w:rPr>
      </w:pPr>
      <w:r w:rsidRPr="00EC21D1">
        <w:rPr>
          <w:rFonts w:ascii="宋体" w:eastAsia="宋体" w:hAnsi="宋体" w:cs="宋体"/>
          <w:kern w:val="0"/>
          <w:sz w:val="24"/>
          <w:szCs w:val="24"/>
        </w:rPr>
        <w:t>引起线程上下文切换的原因如下</w:t>
      </w:r>
      <w:r w:rsidRPr="00EC21D1">
        <w:rPr>
          <w:rFonts w:ascii="宋体" w:eastAsia="宋体" w:hAnsi="宋体" w:cs="宋体"/>
          <w:kern w:val="0"/>
          <w:sz w:val="24"/>
          <w:szCs w:val="24"/>
          <w:vertAlign w:val="superscript"/>
        </w:rPr>
        <w:t xml:space="preserve"> [1]</w:t>
      </w:r>
      <w:r w:rsidRPr="00EC21D1">
        <w:rPr>
          <w:rFonts w:ascii="宋体" w:eastAsia="宋体" w:hAnsi="宋体" w:cs="宋体"/>
          <w:kern w:val="0"/>
          <w:sz w:val="24"/>
          <w:szCs w:val="24"/>
        </w:rPr>
        <w:t xml:space="preserve">  </w:t>
      </w:r>
    </w:p>
    <w:p w14:paraId="6495A10E" w14:textId="77777777" w:rsidR="00EC21D1" w:rsidRPr="00EC21D1" w:rsidRDefault="00EC21D1" w:rsidP="00EC21D1">
      <w:pPr>
        <w:widowControl/>
        <w:jc w:val="left"/>
        <w:rPr>
          <w:rFonts w:ascii="宋体" w:eastAsia="宋体" w:hAnsi="宋体" w:cs="宋体"/>
          <w:kern w:val="0"/>
          <w:sz w:val="24"/>
          <w:szCs w:val="24"/>
        </w:rPr>
      </w:pPr>
      <w:r w:rsidRPr="00EC21D1">
        <w:rPr>
          <w:rFonts w:ascii="宋体" w:eastAsia="宋体" w:hAnsi="宋体" w:cs="宋体"/>
          <w:kern w:val="0"/>
          <w:sz w:val="24"/>
          <w:szCs w:val="24"/>
        </w:rPr>
        <w:t>（1）当前正在执行的任务完成，系统的CPU正常调度下一个任务。</w:t>
      </w:r>
    </w:p>
    <w:p w14:paraId="5B507F0F" w14:textId="77777777" w:rsidR="00EC21D1" w:rsidRPr="00EC21D1" w:rsidRDefault="00EC21D1" w:rsidP="00EC21D1">
      <w:pPr>
        <w:widowControl/>
        <w:jc w:val="left"/>
        <w:rPr>
          <w:rFonts w:ascii="宋体" w:eastAsia="宋体" w:hAnsi="宋体" w:cs="宋体"/>
          <w:kern w:val="0"/>
          <w:sz w:val="24"/>
          <w:szCs w:val="24"/>
        </w:rPr>
      </w:pPr>
      <w:r w:rsidRPr="00EC21D1">
        <w:rPr>
          <w:rFonts w:ascii="宋体" w:eastAsia="宋体" w:hAnsi="宋体" w:cs="宋体"/>
          <w:kern w:val="0"/>
          <w:sz w:val="24"/>
          <w:szCs w:val="24"/>
        </w:rPr>
        <w:t>（2）当前正在执行的任务遇到I/O等阻塞操作，调度器挂起此任务，继续调度下一个任务。</w:t>
      </w:r>
    </w:p>
    <w:p w14:paraId="3A274EA5" w14:textId="77777777" w:rsidR="00EC21D1" w:rsidRPr="00EC21D1" w:rsidRDefault="00EC21D1" w:rsidP="00EC21D1">
      <w:pPr>
        <w:widowControl/>
        <w:jc w:val="left"/>
        <w:rPr>
          <w:rFonts w:ascii="宋体" w:eastAsia="宋体" w:hAnsi="宋体" w:cs="宋体"/>
          <w:kern w:val="0"/>
          <w:sz w:val="24"/>
          <w:szCs w:val="24"/>
        </w:rPr>
      </w:pPr>
      <w:r w:rsidRPr="00EC21D1">
        <w:rPr>
          <w:rFonts w:ascii="宋体" w:eastAsia="宋体" w:hAnsi="宋体" w:cs="宋体"/>
          <w:kern w:val="0"/>
          <w:sz w:val="24"/>
          <w:szCs w:val="24"/>
        </w:rPr>
        <w:t>（3）多个任务并发抢占锁资源，当前任务没有抢到锁资源，被调度器挂起，继续调度下一个任务。</w:t>
      </w:r>
    </w:p>
    <w:p w14:paraId="1100F4DF" w14:textId="77777777" w:rsidR="00EC21D1" w:rsidRPr="00EC21D1" w:rsidRDefault="00EC21D1" w:rsidP="00EC21D1">
      <w:pPr>
        <w:widowControl/>
        <w:jc w:val="left"/>
        <w:rPr>
          <w:rFonts w:ascii="宋体" w:eastAsia="宋体" w:hAnsi="宋体" w:cs="宋体"/>
          <w:kern w:val="0"/>
          <w:sz w:val="24"/>
          <w:szCs w:val="24"/>
        </w:rPr>
      </w:pPr>
      <w:r w:rsidRPr="00EC21D1">
        <w:rPr>
          <w:rFonts w:ascii="宋体" w:eastAsia="宋体" w:hAnsi="宋体" w:cs="宋体"/>
          <w:kern w:val="0"/>
          <w:sz w:val="24"/>
          <w:szCs w:val="24"/>
        </w:rPr>
        <w:t>（4）用户的代码挂起当前任务，比如线程执行sleep方法，让出CPU。</w:t>
      </w:r>
    </w:p>
    <w:p w14:paraId="6CBEDC2F" w14:textId="77777777" w:rsidR="00EC21D1" w:rsidRPr="00EC21D1" w:rsidRDefault="00EC21D1" w:rsidP="00EC21D1">
      <w:pPr>
        <w:widowControl/>
        <w:jc w:val="left"/>
        <w:rPr>
          <w:rFonts w:ascii="宋体" w:eastAsia="宋体" w:hAnsi="宋体" w:cs="宋体"/>
          <w:kern w:val="0"/>
          <w:sz w:val="24"/>
          <w:szCs w:val="24"/>
        </w:rPr>
      </w:pPr>
      <w:r w:rsidRPr="00EC21D1">
        <w:rPr>
          <w:rFonts w:ascii="宋体" w:eastAsia="宋体" w:hAnsi="宋体" w:cs="宋体"/>
          <w:kern w:val="0"/>
          <w:sz w:val="24"/>
          <w:szCs w:val="24"/>
        </w:rPr>
        <w:t>（5）硬件中断。</w:t>
      </w:r>
      <w:r w:rsidRPr="00EC21D1">
        <w:rPr>
          <w:rFonts w:ascii="宋体" w:eastAsia="宋体" w:hAnsi="宋体" w:cs="宋体"/>
          <w:kern w:val="0"/>
          <w:sz w:val="24"/>
          <w:szCs w:val="24"/>
          <w:vertAlign w:val="superscript"/>
        </w:rPr>
        <w:t xml:space="preserve"> </w:t>
      </w:r>
    </w:p>
    <w:p w14:paraId="576877E8" w14:textId="1CF270D0" w:rsidR="00EC21D1" w:rsidRDefault="003E1017" w:rsidP="00EC21D1">
      <w:pPr>
        <w:pStyle w:val="3"/>
      </w:pPr>
      <w:r>
        <w:rPr>
          <w:rFonts w:hint="eastAsia"/>
        </w:rPr>
        <w:lastRenderedPageBreak/>
        <w:t>3.5</w:t>
      </w:r>
      <w:r>
        <w:t xml:space="preserve"> </w:t>
      </w:r>
      <w:r w:rsidR="00EC21D1">
        <w:rPr>
          <w:rFonts w:hint="eastAsia"/>
        </w:rPr>
        <w:t>上下文切换开销</w:t>
      </w:r>
    </w:p>
    <w:p w14:paraId="5D8F12AB" w14:textId="77777777" w:rsidR="00EC21D1" w:rsidRPr="00EC21D1" w:rsidRDefault="00EC21D1" w:rsidP="00EC21D1">
      <w:pPr>
        <w:widowControl/>
        <w:jc w:val="left"/>
        <w:rPr>
          <w:rFonts w:ascii="宋体" w:eastAsia="宋体" w:hAnsi="宋体" w:cs="宋体"/>
          <w:kern w:val="0"/>
          <w:sz w:val="24"/>
          <w:szCs w:val="24"/>
        </w:rPr>
      </w:pPr>
      <w:r w:rsidRPr="00EC21D1">
        <w:rPr>
          <w:rFonts w:ascii="宋体" w:eastAsia="宋体" w:hAnsi="宋体" w:cs="宋体"/>
          <w:kern w:val="0"/>
          <w:sz w:val="24"/>
          <w:szCs w:val="24"/>
        </w:rPr>
        <w:t>上下文切换是</w:t>
      </w:r>
      <w:hyperlink r:id="rId10" w:tgtFrame="_blank" w:history="1">
        <w:r w:rsidRPr="00EC21D1">
          <w:rPr>
            <w:rFonts w:ascii="宋体" w:eastAsia="宋体" w:hAnsi="宋体" w:cs="宋体"/>
            <w:color w:val="0000FF"/>
            <w:kern w:val="0"/>
            <w:sz w:val="24"/>
            <w:szCs w:val="24"/>
            <w:u w:val="single"/>
          </w:rPr>
          <w:t>操作系统</w:t>
        </w:r>
      </w:hyperlink>
      <w:r w:rsidRPr="00EC21D1">
        <w:rPr>
          <w:rFonts w:ascii="宋体" w:eastAsia="宋体" w:hAnsi="宋体" w:cs="宋体"/>
          <w:kern w:val="0"/>
          <w:sz w:val="24"/>
          <w:szCs w:val="24"/>
        </w:rPr>
        <w:t>内核优化的一个关键参数指标。在任务间发生切换需要花费大量的时间用于处理诸如:保存和恢复</w:t>
      </w:r>
      <w:hyperlink r:id="rId11" w:tgtFrame="_blank" w:history="1">
        <w:r w:rsidRPr="00EC21D1">
          <w:rPr>
            <w:rFonts w:ascii="宋体" w:eastAsia="宋体" w:hAnsi="宋体" w:cs="宋体"/>
            <w:color w:val="0000FF"/>
            <w:kern w:val="0"/>
            <w:sz w:val="24"/>
            <w:szCs w:val="24"/>
            <w:u w:val="single"/>
          </w:rPr>
          <w:t>寄存器</w:t>
        </w:r>
      </w:hyperlink>
      <w:r w:rsidRPr="00EC21D1">
        <w:rPr>
          <w:rFonts w:ascii="宋体" w:eastAsia="宋体" w:hAnsi="宋体" w:cs="宋体"/>
          <w:kern w:val="0"/>
          <w:sz w:val="24"/>
          <w:szCs w:val="24"/>
        </w:rPr>
        <w:t>和内存页表、更新内核相关数据结构等操作。上下文切换通常是计算密集型的。也就是说, 它需要相当可观的处理器时间, 在每秒几十上百次的切换中, 每次切换都需要纳秒量级的时间。所以, 上下文切换对系统来说意味着消耗大量的CPU时间。</w:t>
      </w:r>
      <w:r w:rsidRPr="00EC21D1">
        <w:rPr>
          <w:rFonts w:ascii="宋体" w:eastAsia="宋体" w:hAnsi="宋体" w:cs="宋体"/>
          <w:kern w:val="0"/>
          <w:sz w:val="24"/>
          <w:szCs w:val="24"/>
          <w:vertAlign w:val="superscript"/>
        </w:rPr>
        <w:t xml:space="preserve"> [4]</w:t>
      </w:r>
      <w:bookmarkStart w:id="2" w:name="ref_[4]_7994211"/>
      <w:r w:rsidRPr="00EC21D1">
        <w:rPr>
          <w:rFonts w:ascii="宋体" w:eastAsia="宋体" w:hAnsi="宋体" w:cs="宋体"/>
          <w:kern w:val="0"/>
          <w:sz w:val="24"/>
          <w:szCs w:val="24"/>
        </w:rPr>
        <w:t> </w:t>
      </w:r>
      <w:bookmarkEnd w:id="2"/>
      <w:r w:rsidRPr="00EC21D1">
        <w:rPr>
          <w:rFonts w:ascii="宋体" w:eastAsia="宋体" w:hAnsi="宋体" w:cs="宋体"/>
          <w:kern w:val="0"/>
          <w:sz w:val="24"/>
          <w:szCs w:val="24"/>
        </w:rPr>
        <w:t xml:space="preserve"> </w:t>
      </w:r>
    </w:p>
    <w:p w14:paraId="54CC18CA" w14:textId="77777777" w:rsidR="00EC21D1" w:rsidRPr="00EC21D1" w:rsidRDefault="00EC21D1" w:rsidP="00EC21D1">
      <w:pPr>
        <w:widowControl/>
        <w:jc w:val="left"/>
        <w:rPr>
          <w:rFonts w:ascii="宋体" w:eastAsia="宋体" w:hAnsi="宋体" w:cs="宋体"/>
          <w:kern w:val="0"/>
          <w:sz w:val="24"/>
          <w:szCs w:val="24"/>
        </w:rPr>
      </w:pPr>
      <w:r w:rsidRPr="00EC21D1">
        <w:rPr>
          <w:rFonts w:ascii="宋体" w:eastAsia="宋体" w:hAnsi="宋体" w:cs="宋体"/>
          <w:kern w:val="0"/>
          <w:sz w:val="24"/>
          <w:szCs w:val="24"/>
        </w:rPr>
        <w:t>从Linux内核内部实现来看, 如图所示, 上下文切换所花费的延迟时间是从调度器选好要调度的任务 (任务1) 后到把任务上下文切换到另一个任务 (任务2) 所花费的时间。即context_switch () 函数的开销</w:t>
      </w:r>
    </w:p>
    <w:p w14:paraId="15717D82" w14:textId="6B93C6E9" w:rsidR="00EC21D1" w:rsidRDefault="00EC21D1" w:rsidP="00EC21D1">
      <w:r>
        <w:rPr>
          <w:noProof/>
        </w:rPr>
        <w:drawing>
          <wp:inline distT="0" distB="0" distL="0" distR="0" wp14:anchorId="23BE42EC" wp14:editId="2C12E2CE">
            <wp:extent cx="5274310" cy="25806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noFill/>
                    </a:ln>
                  </pic:spPr>
                </pic:pic>
              </a:graphicData>
            </a:graphic>
          </wp:inline>
        </w:drawing>
      </w:r>
    </w:p>
    <w:p w14:paraId="1F42BCD3" w14:textId="374F7747" w:rsidR="00EC21D1" w:rsidRDefault="003E1017" w:rsidP="00EC21D1">
      <w:pPr>
        <w:pStyle w:val="3"/>
      </w:pPr>
      <w:r>
        <w:rPr>
          <w:rFonts w:hint="eastAsia"/>
        </w:rPr>
        <w:t>3.6</w:t>
      </w:r>
      <w:r>
        <w:t xml:space="preserve"> </w:t>
      </w:r>
      <w:r w:rsidR="00EC21D1">
        <w:rPr>
          <w:rFonts w:hint="eastAsia"/>
        </w:rPr>
        <w:t>性能影响</w:t>
      </w:r>
    </w:p>
    <w:p w14:paraId="0EF1DFF7" w14:textId="23B98FD3" w:rsidR="00EC21D1" w:rsidRDefault="00EC21D1" w:rsidP="00EC21D1">
      <w:r>
        <w:t>上下文切换会对性能造成负面影响。一些上下文切换相对其他切换而言更加昂贵；其中一个更昂贵的上下文切换是跨核上下文切换（Cross-Core Context Switch）。一个线程可以运行在一个专用处理器上，也可以跨处理器。由单个处理器服务的线程都有处理器关联（Processor Affinity），这样会更加有效。在另一个处理器内核抢占和调度线程会引起缓存丢失，作为缓存丢失和过度上下文切换的结果要访问本地内存。总之，这称为“跨核上下文切换”</w:t>
      </w:r>
    </w:p>
    <w:p w14:paraId="20CF4462" w14:textId="4D4A9540" w:rsidR="00EC21D1" w:rsidRDefault="003E1017" w:rsidP="00EC21D1">
      <w:pPr>
        <w:pStyle w:val="2"/>
      </w:pPr>
      <w:r>
        <w:rPr>
          <w:rFonts w:hint="eastAsia"/>
        </w:rPr>
        <w:t>4</w:t>
      </w:r>
      <w:r>
        <w:t xml:space="preserve"> </w:t>
      </w:r>
      <w:r w:rsidR="00EC21D1">
        <w:rPr>
          <w:rFonts w:hint="eastAsia"/>
        </w:rPr>
        <w:t>并行并发概念</w:t>
      </w:r>
    </w:p>
    <w:p w14:paraId="7D10822C" w14:textId="7F3FD7D6" w:rsidR="00EC21D1" w:rsidRDefault="00EC21D1" w:rsidP="00EC21D1">
      <w:pPr>
        <w:ind w:firstLine="420"/>
      </w:pPr>
      <w:r>
        <w:t>并行是指两个或者多个事件在</w:t>
      </w:r>
      <w:r>
        <w:rPr>
          <w:rStyle w:val="a4"/>
          <w:color w:val="FF0000"/>
        </w:rPr>
        <w:t>同一时刻</w:t>
      </w:r>
      <w:r>
        <w:t>发生；而并发是指两个或多个事件在</w:t>
      </w:r>
      <w:r>
        <w:rPr>
          <w:color w:val="000000"/>
        </w:rPr>
        <w:t>同一时间间隔</w:t>
      </w:r>
      <w:r>
        <w:t>发生</w:t>
      </w:r>
    </w:p>
    <w:p w14:paraId="4F481F9B" w14:textId="7F98D4C4" w:rsidR="00EC21D1" w:rsidRDefault="00EC21D1" w:rsidP="00EC21D1">
      <w:pPr>
        <w:ind w:firstLine="420"/>
      </w:pPr>
      <w:r>
        <w:t>并行是在不同实体上的多个事件，并发是在同一实体上的多个事件</w:t>
      </w:r>
    </w:p>
    <w:p w14:paraId="25275CD0" w14:textId="74B9297B" w:rsidR="00EC21D1" w:rsidRDefault="00EC21D1" w:rsidP="00EC21D1">
      <w:pPr>
        <w:ind w:firstLine="420"/>
      </w:pPr>
      <w:r>
        <w:t>在一台处理器上“同时”（这个同时实际上市交替“”）处理多个任务，在多台处理器上同时处理多个任务。如hadoop分布式集群</w:t>
      </w:r>
    </w:p>
    <w:p w14:paraId="226CCB1F" w14:textId="381341F5" w:rsidR="00EC21D1" w:rsidRDefault="003E1017" w:rsidP="00EC21D1">
      <w:pPr>
        <w:pStyle w:val="3"/>
      </w:pPr>
      <w:r>
        <w:rPr>
          <w:rFonts w:hint="eastAsia"/>
        </w:rPr>
        <w:lastRenderedPageBreak/>
        <w:t>4.1</w:t>
      </w:r>
      <w:r>
        <w:t xml:space="preserve"> </w:t>
      </w:r>
      <w:r w:rsidR="00EC21D1">
        <w:t>普通解释：</w:t>
      </w:r>
    </w:p>
    <w:p w14:paraId="30D50A50" w14:textId="0A5AD923" w:rsidR="003A6557" w:rsidRDefault="003E1017" w:rsidP="003A6557">
      <w:pPr>
        <w:pStyle w:val="4"/>
      </w:pPr>
      <w:r>
        <w:rPr>
          <w:rFonts w:hint="eastAsia"/>
        </w:rPr>
        <w:t>4.1.1</w:t>
      </w:r>
      <w:r w:rsidR="00EC21D1">
        <w:t>并发：</w:t>
      </w:r>
      <w:r w:rsidR="003A6557" w:rsidRPr="003A6557">
        <w:t>Concurrent</w:t>
      </w:r>
    </w:p>
    <w:p w14:paraId="42B91B56" w14:textId="53861E8E" w:rsidR="00EC21D1" w:rsidRDefault="00EC21D1" w:rsidP="003A6557">
      <w:r>
        <w:t>交替做不同事情的能力</w:t>
      </w:r>
      <w:r w:rsidR="003A6557">
        <w:rPr>
          <w:rFonts w:hint="eastAsia"/>
        </w:rPr>
        <w:t>（同一时间应对（dealing</w:t>
      </w:r>
      <w:r w:rsidR="003A6557">
        <w:t xml:space="preserve"> </w:t>
      </w:r>
      <w:r w:rsidR="003A6557">
        <w:rPr>
          <w:rFonts w:hint="eastAsia"/>
        </w:rPr>
        <w:t>with）多件事情的能力）</w:t>
      </w:r>
    </w:p>
    <w:p w14:paraId="4A5FA669" w14:textId="453E0EB9" w:rsidR="003A6557" w:rsidRDefault="003E1017" w:rsidP="003A6557">
      <w:pPr>
        <w:pStyle w:val="4"/>
      </w:pPr>
      <w:r>
        <w:rPr>
          <w:rFonts w:hint="eastAsia"/>
        </w:rPr>
        <w:t>4.</w:t>
      </w:r>
      <w:r>
        <w:t xml:space="preserve">1.2 </w:t>
      </w:r>
      <w:r w:rsidR="00EC21D1">
        <w:t>并行：</w:t>
      </w:r>
      <w:r w:rsidR="003A6557" w:rsidRPr="003A6557">
        <w:t>parallel</w:t>
      </w:r>
    </w:p>
    <w:p w14:paraId="525A7920" w14:textId="1CADA70C" w:rsidR="00EC21D1" w:rsidRDefault="00EC21D1" w:rsidP="003A6557">
      <w:r>
        <w:t>同时做不同事情的能力</w:t>
      </w:r>
      <w:r w:rsidR="003A6557">
        <w:rPr>
          <w:rFonts w:hint="eastAsia"/>
        </w:rPr>
        <w:t>（同一时间动手做（doing）多件事情的能力）</w:t>
      </w:r>
    </w:p>
    <w:p w14:paraId="1307610D" w14:textId="487103DB" w:rsidR="00EC21D1" w:rsidRDefault="003E1017" w:rsidP="00EC21D1">
      <w:pPr>
        <w:pStyle w:val="3"/>
      </w:pPr>
      <w:r>
        <w:rPr>
          <w:rFonts w:hint="eastAsia"/>
        </w:rPr>
        <w:t>4</w:t>
      </w:r>
      <w:r>
        <w:t xml:space="preserve">.2 </w:t>
      </w:r>
      <w:r w:rsidR="00EC21D1">
        <w:t>专业术语：</w:t>
      </w:r>
    </w:p>
    <w:p w14:paraId="51C4F52C" w14:textId="349A76E0" w:rsidR="003E1017" w:rsidRDefault="003E1017" w:rsidP="003E1017">
      <w:pPr>
        <w:pStyle w:val="4"/>
      </w:pPr>
      <w:r>
        <w:rPr>
          <w:rFonts w:hint="eastAsia"/>
        </w:rPr>
        <w:t>4</w:t>
      </w:r>
      <w:r>
        <w:t xml:space="preserve">.2.1 </w:t>
      </w:r>
      <w:r w:rsidR="00EC21D1">
        <w:t>并发：</w:t>
      </w:r>
    </w:p>
    <w:p w14:paraId="1D22E8BF" w14:textId="32ADD4AE" w:rsidR="00EC21D1" w:rsidRDefault="00EC21D1" w:rsidP="003E1017">
      <w:pPr>
        <w:ind w:firstLine="420"/>
      </w:pPr>
      <w:r>
        <w:t>不同的代码块交替执行</w:t>
      </w:r>
    </w:p>
    <w:p w14:paraId="4A745402" w14:textId="74F274A0" w:rsidR="003E1017" w:rsidRDefault="003E1017" w:rsidP="003E1017">
      <w:pPr>
        <w:pStyle w:val="4"/>
      </w:pPr>
      <w:r>
        <w:rPr>
          <w:rFonts w:hint="eastAsia"/>
        </w:rPr>
        <w:t>4</w:t>
      </w:r>
      <w:r>
        <w:t xml:space="preserve">.2.2 </w:t>
      </w:r>
      <w:r w:rsidR="00EC21D1">
        <w:t>并行：</w:t>
      </w:r>
    </w:p>
    <w:p w14:paraId="5F47A3A1" w14:textId="3A402911" w:rsidR="00EC21D1" w:rsidRDefault="00EC21D1" w:rsidP="003E1017">
      <w:pPr>
        <w:ind w:firstLine="420"/>
      </w:pPr>
      <w:r>
        <w:t>不同的代码块同时执行</w:t>
      </w:r>
    </w:p>
    <w:p w14:paraId="0EC8BA45" w14:textId="312EC69D" w:rsidR="00EC21D1" w:rsidRDefault="003E1017" w:rsidP="00EC21D1">
      <w:pPr>
        <w:pStyle w:val="3"/>
      </w:pPr>
      <w:r>
        <w:rPr>
          <w:rFonts w:hint="eastAsia"/>
        </w:rPr>
        <w:t>4</w:t>
      </w:r>
      <w:r>
        <w:t xml:space="preserve">.3 </w:t>
      </w:r>
      <w:r w:rsidR="00EC21D1">
        <w:rPr>
          <w:rFonts w:hint="eastAsia"/>
        </w:rPr>
        <w:t>总结</w:t>
      </w:r>
    </w:p>
    <w:p w14:paraId="7428EFC2" w14:textId="6C090E3C" w:rsidR="00EC21D1" w:rsidRDefault="00EC21D1" w:rsidP="00EC21D1">
      <w:pPr>
        <w:ind w:firstLine="420"/>
      </w:pPr>
      <w:r>
        <w:t>如果某个系统支持两个或者多个动作（Action）同时存在，那么这个系统就是一个并发系统。如果某个系统支持两个或者多个动作同时执行，那么这个系统就是一个并行系统。</w:t>
      </w:r>
    </w:p>
    <w:p w14:paraId="6182CB3A" w14:textId="77777777" w:rsidR="00EC21D1" w:rsidRDefault="00EC21D1" w:rsidP="00EC21D1">
      <w:r>
        <w:t xml:space="preserve">　　并发系统与并行系统这两个定义之间的关键差异在于“存在”这个词。</w:t>
      </w:r>
    </w:p>
    <w:p w14:paraId="71BB63AF" w14:textId="77777777" w:rsidR="00EC21D1" w:rsidRDefault="00EC21D1" w:rsidP="00EC21D1">
      <w:r>
        <w:t xml:space="preserve">　　在并发程序中可以同时拥有两个或者多个线程。这意味着，如果程序在单核处理器上运行，那么这两个线程将交替地换入或者换出内存。这些线程是同时“存在”的——每个线程都处于执行过程中的某个状态。</w:t>
      </w:r>
    </w:p>
    <w:p w14:paraId="3CEC14D4" w14:textId="77777777" w:rsidR="00EC21D1" w:rsidRDefault="00EC21D1" w:rsidP="00EC21D1">
      <w:r>
        <w:t xml:space="preserve">　　如果程序能够并行执行，那么就一定是运行在多核处理器上。此时，程序中的每个线程都将分配到一个独立的处理器核上，因此可以同时运行。</w:t>
      </w:r>
    </w:p>
    <w:p w14:paraId="47E7E45A" w14:textId="77777777" w:rsidR="00EC21D1" w:rsidRDefault="00EC21D1" w:rsidP="00EC21D1">
      <w:r>
        <w:t xml:space="preserve">　　我相信你已经能够得出结论——“并行”概念是“并发”概念的一个子集。也就是说，你可以编写一个拥有多个线程或者进程的并发程序，但如果没有多核处理器来执行这个程序，那么就不能以并行方式来运行代码。因此，凡是在求解单个问题时涉及多个执行流程的编程模式或者执行行为，都属于并发编程的范畴。</w:t>
      </w:r>
    </w:p>
    <w:p w14:paraId="26303AA5" w14:textId="77777777" w:rsidR="00EC21D1" w:rsidRDefault="00EC21D1" w:rsidP="00EC21D1">
      <w:r>
        <w:t xml:space="preserve">　　</w:t>
      </w:r>
      <w:r>
        <w:rPr>
          <w:rStyle w:val="a4"/>
          <w:color w:val="FF0000"/>
        </w:rPr>
        <w:t>并发就是指代码逻辑上可以并行，有并行的潜力，但是不一定当前是真的以物理并行的方式运行。并发指的是代码的性质，并行指的是物理运行状态。</w:t>
      </w:r>
    </w:p>
    <w:p w14:paraId="23469FA3" w14:textId="77777777" w:rsidR="00EC21D1" w:rsidRDefault="00EC21D1" w:rsidP="00EC21D1">
      <w:r>
        <w:rPr>
          <w:rStyle w:val="a4"/>
          <w:color w:val="FF0000"/>
        </w:rPr>
        <w:t xml:space="preserve">　　</w:t>
      </w:r>
      <w:r>
        <w:t>顾名思义，并发强调的是一起出发，并行强调的是一起执行。</w:t>
      </w:r>
      <w:r>
        <w:rPr>
          <w:rStyle w:val="a4"/>
          <w:color w:val="FF0000"/>
        </w:rPr>
        <w:t>并发的反义是顺序，并行的反义是串行。并发并行并不是互斥概念，只不过并发强调任务的抽象调度，并行强调任务</w:t>
      </w:r>
      <w:r>
        <w:rPr>
          <w:rStyle w:val="a4"/>
          <w:color w:val="FF0000"/>
        </w:rPr>
        <w:lastRenderedPageBreak/>
        <w:t>的实际执行。</w:t>
      </w:r>
    </w:p>
    <w:p w14:paraId="67D943AB" w14:textId="717B7923" w:rsidR="00EC21D1" w:rsidRDefault="00AA563C" w:rsidP="00EC21D1">
      <w:r>
        <w:rPr>
          <w:noProof/>
        </w:rPr>
        <w:drawing>
          <wp:inline distT="0" distB="0" distL="0" distR="0" wp14:anchorId="1FAC1EAD" wp14:editId="75663129">
            <wp:extent cx="1866900" cy="21939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7022" cy="2229304"/>
                    </a:xfrm>
                    <a:prstGeom prst="rect">
                      <a:avLst/>
                    </a:prstGeom>
                  </pic:spPr>
                </pic:pic>
              </a:graphicData>
            </a:graphic>
          </wp:inline>
        </w:drawing>
      </w:r>
    </w:p>
    <w:p w14:paraId="28E31BDE" w14:textId="3E96C093" w:rsidR="002A69C9" w:rsidRDefault="002A69C9" w:rsidP="00EC21D1">
      <w:r>
        <w:tab/>
      </w:r>
      <w:r>
        <w:tab/>
      </w:r>
      <w:r>
        <w:rPr>
          <w:rFonts w:hint="eastAsia"/>
        </w:rPr>
        <w:t>图.</w:t>
      </w:r>
      <w:r>
        <w:t xml:space="preserve"> </w:t>
      </w:r>
      <w:r>
        <w:rPr>
          <w:rFonts w:hint="eastAsia"/>
        </w:rPr>
        <w:t>并发</w:t>
      </w:r>
      <w:r w:rsidR="003A6557" w:rsidRPr="003A6557">
        <w:t>Concurrent</w:t>
      </w:r>
      <w:r w:rsidR="003A6557" w:rsidRPr="003A6557">
        <w:rPr>
          <w:rFonts w:hint="eastAsia"/>
        </w:rPr>
        <w:t xml:space="preserve"> </w:t>
      </w:r>
      <w:r w:rsidR="003A6557">
        <w:rPr>
          <w:rFonts w:hint="eastAsia"/>
        </w:rPr>
        <w:t>（</w:t>
      </w:r>
      <w:r>
        <w:rPr>
          <w:rFonts w:hint="eastAsia"/>
        </w:rPr>
        <w:t>单核CPU</w:t>
      </w:r>
      <w:r w:rsidR="003A6557">
        <w:rPr>
          <w:rFonts w:hint="eastAsia"/>
        </w:rPr>
        <w:t>）</w:t>
      </w:r>
    </w:p>
    <w:p w14:paraId="0B68B6B8" w14:textId="7B9020AB" w:rsidR="00AA563C" w:rsidRPr="00EC21D1" w:rsidRDefault="00AA563C" w:rsidP="002A69C9">
      <w:pPr>
        <w:ind w:firstLine="420"/>
      </w:pPr>
      <w:r>
        <w:rPr>
          <w:rFonts w:hint="eastAsia"/>
        </w:rPr>
        <w:t>单核cpu下，线程实际上还是串行执行的，操作系统中有一个组件叫做任务调度器，将cpu的时间片（w</w:t>
      </w:r>
      <w:r>
        <w:t>indows</w:t>
      </w:r>
      <w:r>
        <w:rPr>
          <w:rFonts w:hint="eastAsia"/>
        </w:rPr>
        <w:t>下时间片最小约为15毫秒）分给不同的线程使用，只是由于c</w:t>
      </w:r>
      <w:r>
        <w:t>pu</w:t>
      </w:r>
      <w:r>
        <w:rPr>
          <w:rFonts w:hint="eastAsia"/>
        </w:rPr>
        <w:t>在线程间（时间片很短）的切换非常快，人类感觉是同时运行的，总结一句话就是：微光串行，宏观并行，一般会将这种线程轮流使用c</w:t>
      </w:r>
      <w:r>
        <w:t>pu</w:t>
      </w:r>
      <w:r>
        <w:rPr>
          <w:rFonts w:hint="eastAsia"/>
        </w:rPr>
        <w:t>的做法成为并发</w:t>
      </w:r>
    </w:p>
    <w:p w14:paraId="7E795887" w14:textId="3866A61D" w:rsidR="00EC21D1" w:rsidRDefault="002A69C9" w:rsidP="00EC21D1">
      <w:r>
        <w:rPr>
          <w:noProof/>
        </w:rPr>
        <w:drawing>
          <wp:inline distT="0" distB="0" distL="0" distR="0" wp14:anchorId="15994CFB" wp14:editId="13CAEE39">
            <wp:extent cx="5274310" cy="6711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71195"/>
                    </a:xfrm>
                    <a:prstGeom prst="rect">
                      <a:avLst/>
                    </a:prstGeom>
                  </pic:spPr>
                </pic:pic>
              </a:graphicData>
            </a:graphic>
          </wp:inline>
        </w:drawing>
      </w:r>
    </w:p>
    <w:p w14:paraId="54FF70CA" w14:textId="5AE94A8E" w:rsidR="003A6557" w:rsidRDefault="003A6557" w:rsidP="00EC21D1">
      <w:r>
        <w:rPr>
          <w:noProof/>
        </w:rPr>
        <w:drawing>
          <wp:inline distT="0" distB="0" distL="0" distR="0" wp14:anchorId="42DE1136" wp14:editId="2AB0C195">
            <wp:extent cx="5274310" cy="10407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40765"/>
                    </a:xfrm>
                    <a:prstGeom prst="rect">
                      <a:avLst/>
                    </a:prstGeom>
                  </pic:spPr>
                </pic:pic>
              </a:graphicData>
            </a:graphic>
          </wp:inline>
        </w:drawing>
      </w:r>
    </w:p>
    <w:p w14:paraId="07048102" w14:textId="4F9603C9" w:rsidR="002A69C9" w:rsidRDefault="002A69C9" w:rsidP="00EC21D1">
      <w:r>
        <w:rPr>
          <w:noProof/>
        </w:rPr>
        <w:drawing>
          <wp:inline distT="0" distB="0" distL="0" distR="0" wp14:anchorId="2635D4E1" wp14:editId="125567CA">
            <wp:extent cx="2529840" cy="25298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9840" cy="2529840"/>
                    </a:xfrm>
                    <a:prstGeom prst="rect">
                      <a:avLst/>
                    </a:prstGeom>
                  </pic:spPr>
                </pic:pic>
              </a:graphicData>
            </a:graphic>
          </wp:inline>
        </w:drawing>
      </w:r>
    </w:p>
    <w:p w14:paraId="491C12DB" w14:textId="6A8651F2" w:rsidR="002A69C9" w:rsidRDefault="002A69C9" w:rsidP="00EC21D1">
      <w:r>
        <w:tab/>
      </w:r>
      <w:r>
        <w:tab/>
      </w:r>
      <w:r>
        <w:rPr>
          <w:rFonts w:hint="eastAsia"/>
        </w:rPr>
        <w:t>图.</w:t>
      </w:r>
      <w:r>
        <w:t xml:space="preserve"> </w:t>
      </w:r>
      <w:r>
        <w:rPr>
          <w:rFonts w:hint="eastAsia"/>
        </w:rPr>
        <w:t>并行</w:t>
      </w:r>
      <w:r w:rsidR="003A6557" w:rsidRPr="003A6557">
        <w:t>parallel</w:t>
      </w:r>
      <w:r>
        <w:rPr>
          <w:rFonts w:hint="eastAsia"/>
        </w:rPr>
        <w:t>（多核心CPU）</w:t>
      </w:r>
    </w:p>
    <w:p w14:paraId="3E0293BF" w14:textId="5C3DC2AE" w:rsidR="003E1017" w:rsidRDefault="003E1017" w:rsidP="003E1017">
      <w:pPr>
        <w:pStyle w:val="2"/>
      </w:pPr>
      <w:r>
        <w:rPr>
          <w:rFonts w:hint="eastAsia"/>
        </w:rPr>
        <w:lastRenderedPageBreak/>
        <w:t>5</w:t>
      </w:r>
      <w:r>
        <w:t xml:space="preserve"> </w:t>
      </w:r>
      <w:r>
        <w:rPr>
          <w:rFonts w:hint="eastAsia"/>
        </w:rPr>
        <w:t>应用</w:t>
      </w:r>
    </w:p>
    <w:p w14:paraId="48627489" w14:textId="7B468BC9" w:rsidR="003E1017" w:rsidRPr="003E1017" w:rsidRDefault="003E1017" w:rsidP="003E1017">
      <w:pPr>
        <w:pStyle w:val="3"/>
      </w:pPr>
      <w:r>
        <w:rPr>
          <w:rFonts w:hint="eastAsia"/>
        </w:rPr>
        <w:t>5.1应用之异步调用</w:t>
      </w:r>
    </w:p>
    <w:p w14:paraId="4251EC7C" w14:textId="0CD842E8" w:rsidR="003E1017" w:rsidRDefault="003E1017" w:rsidP="003E1017">
      <w:r>
        <w:rPr>
          <w:noProof/>
        </w:rPr>
        <w:drawing>
          <wp:inline distT="0" distB="0" distL="0" distR="0" wp14:anchorId="2A737E4E" wp14:editId="396C5A7D">
            <wp:extent cx="5274310" cy="30797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79750"/>
                    </a:xfrm>
                    <a:prstGeom prst="rect">
                      <a:avLst/>
                    </a:prstGeom>
                  </pic:spPr>
                </pic:pic>
              </a:graphicData>
            </a:graphic>
          </wp:inline>
        </w:drawing>
      </w:r>
    </w:p>
    <w:p w14:paraId="5F8B7B6C" w14:textId="68FF9BE4" w:rsidR="003E1017" w:rsidRDefault="003E1017" w:rsidP="003E1017">
      <w:pPr>
        <w:pStyle w:val="3"/>
      </w:pPr>
      <w:r>
        <w:rPr>
          <w:rFonts w:hint="eastAsia"/>
        </w:rPr>
        <w:t>5.2应用之提高效率</w:t>
      </w:r>
    </w:p>
    <w:p w14:paraId="310C6520" w14:textId="09EB3F6C" w:rsidR="003E1017" w:rsidRDefault="003E1017" w:rsidP="003E1017">
      <w:r>
        <w:rPr>
          <w:noProof/>
        </w:rPr>
        <w:drawing>
          <wp:inline distT="0" distB="0" distL="0" distR="0" wp14:anchorId="3517100C" wp14:editId="25F26903">
            <wp:extent cx="5274310" cy="34766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76625"/>
                    </a:xfrm>
                    <a:prstGeom prst="rect">
                      <a:avLst/>
                    </a:prstGeom>
                  </pic:spPr>
                </pic:pic>
              </a:graphicData>
            </a:graphic>
          </wp:inline>
        </w:drawing>
      </w:r>
    </w:p>
    <w:p w14:paraId="20ECB8D3" w14:textId="77762784" w:rsidR="00987F89" w:rsidRDefault="00056B12" w:rsidP="003E1017">
      <w:r>
        <w:rPr>
          <w:noProof/>
        </w:rPr>
        <w:lastRenderedPageBreak/>
        <w:drawing>
          <wp:inline distT="0" distB="0" distL="0" distR="0" wp14:anchorId="01478EF6" wp14:editId="0546E817">
            <wp:extent cx="5274310" cy="18567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56740"/>
                    </a:xfrm>
                    <a:prstGeom prst="rect">
                      <a:avLst/>
                    </a:prstGeom>
                  </pic:spPr>
                </pic:pic>
              </a:graphicData>
            </a:graphic>
          </wp:inline>
        </w:drawing>
      </w:r>
    </w:p>
    <w:p w14:paraId="0AD6DDBB" w14:textId="59A4A660" w:rsidR="00C238C4" w:rsidRDefault="00C238C4" w:rsidP="00C238C4">
      <w:pPr>
        <w:pStyle w:val="3"/>
      </w:pPr>
      <w:r>
        <w:rPr>
          <w:rFonts w:hint="eastAsia"/>
        </w:rPr>
        <w:t>5.3</w:t>
      </w:r>
      <w:r>
        <w:t xml:space="preserve"> Lam</w:t>
      </w:r>
      <w:r w:rsidR="00CC2E2A">
        <w:t>b</w:t>
      </w:r>
      <w:r>
        <w:t>da</w:t>
      </w:r>
      <w:r>
        <w:rPr>
          <w:rFonts w:hint="eastAsia"/>
        </w:rPr>
        <w:t>表达式</w:t>
      </w:r>
    </w:p>
    <w:p w14:paraId="0B714251" w14:textId="006AAAD6" w:rsidR="00C238C4" w:rsidRDefault="00C238C4" w:rsidP="00CC2E2A">
      <w:pPr>
        <w:ind w:firstLine="420"/>
      </w:pPr>
      <w:r>
        <w:rPr>
          <w:rFonts w:hint="eastAsia"/>
        </w:rPr>
        <w:t>Java中有一些接口，只有一个抽象方法，通常这样的接口会用@FunctionInterface注解标识，这样的接口比如Runnable接口，里面只有一个r</w:t>
      </w:r>
      <w:r>
        <w:t>un</w:t>
      </w:r>
      <w:r>
        <w:rPr>
          <w:rFonts w:hint="eastAsia"/>
        </w:rPr>
        <w:t>方法，这时当我们需要常见接口类型的对象时，就可以使用Lamuda表达式来简化，说白了Lamuda表达式，就是一个匿名函数</w:t>
      </w:r>
      <w:r w:rsidR="00CC2E2A">
        <w:rPr>
          <w:rFonts w:hint="eastAsia"/>
        </w:rPr>
        <w:t>，既没有函数名的函数，Lamuda表达式可以使用闭包</w:t>
      </w:r>
    </w:p>
    <w:p w14:paraId="17287E9B" w14:textId="2C07622B" w:rsidR="00CC2E2A" w:rsidRDefault="00CC2E2A" w:rsidP="00C238C4">
      <w:r>
        <w:tab/>
        <w:t>当开发者在编写Lambda表达式时，也会随之被编译成一个函数式接口</w:t>
      </w:r>
      <w:r>
        <w:rPr>
          <w:rFonts w:hint="eastAsia"/>
        </w:rPr>
        <w:t>,如果接口中有多个抽象方法，是无法使用Lambda表达式简化的</w:t>
      </w:r>
    </w:p>
    <w:p w14:paraId="11A47E8F" w14:textId="2F575339" w:rsidR="00CC2E2A" w:rsidRPr="00CC2E2A" w:rsidRDefault="00CC2E2A" w:rsidP="00CC2E2A">
      <w:pPr>
        <w:pStyle w:val="4"/>
      </w:pPr>
      <w:r>
        <w:rPr>
          <w:rFonts w:hint="eastAsia"/>
        </w:rPr>
        <w:t>5.3.1</w:t>
      </w:r>
      <w:r w:rsidRPr="00CC2E2A">
        <w:t>不采用Lambda的老方法：</w:t>
      </w:r>
    </w:p>
    <w:p w14:paraId="13A12C96" w14:textId="77777777" w:rsidR="00CC2E2A" w:rsidRPr="00CC2E2A" w:rsidRDefault="00CC2E2A" w:rsidP="00CC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CC2E2A">
        <w:rPr>
          <w:rFonts w:ascii="宋体" w:eastAsia="宋体" w:hAnsi="宋体" w:cs="宋体" w:hint="eastAsia"/>
          <w:color w:val="000000"/>
          <w:kern w:val="0"/>
          <w:sz w:val="19"/>
          <w:szCs w:val="19"/>
        </w:rPr>
        <w:t>Runnable runnable1=</w:t>
      </w:r>
      <w:r w:rsidRPr="00CC2E2A">
        <w:rPr>
          <w:rFonts w:ascii="宋体" w:eastAsia="宋体" w:hAnsi="宋体" w:cs="宋体" w:hint="eastAsia"/>
          <w:b/>
          <w:bCs/>
          <w:color w:val="000080"/>
          <w:kern w:val="0"/>
          <w:sz w:val="19"/>
          <w:szCs w:val="19"/>
        </w:rPr>
        <w:t xml:space="preserve">new </w:t>
      </w:r>
      <w:r w:rsidRPr="00CC2E2A">
        <w:rPr>
          <w:rFonts w:ascii="宋体" w:eastAsia="宋体" w:hAnsi="宋体" w:cs="宋体" w:hint="eastAsia"/>
          <w:color w:val="000000"/>
          <w:kern w:val="0"/>
          <w:sz w:val="19"/>
          <w:szCs w:val="19"/>
        </w:rPr>
        <w:t>Runnable(){</w:t>
      </w:r>
      <w:r w:rsidRPr="00CC2E2A">
        <w:rPr>
          <w:rFonts w:ascii="宋体" w:eastAsia="宋体" w:hAnsi="宋体" w:cs="宋体" w:hint="eastAsia"/>
          <w:color w:val="000000"/>
          <w:kern w:val="0"/>
          <w:sz w:val="19"/>
          <w:szCs w:val="19"/>
        </w:rPr>
        <w:br/>
        <w:t xml:space="preserve">    </w:t>
      </w:r>
      <w:r w:rsidRPr="00CC2E2A">
        <w:rPr>
          <w:rFonts w:ascii="宋体" w:eastAsia="宋体" w:hAnsi="宋体" w:cs="宋体" w:hint="eastAsia"/>
          <w:color w:val="808000"/>
          <w:kern w:val="0"/>
          <w:sz w:val="19"/>
          <w:szCs w:val="19"/>
        </w:rPr>
        <w:t>@Override</w:t>
      </w:r>
      <w:r w:rsidRPr="00CC2E2A">
        <w:rPr>
          <w:rFonts w:ascii="宋体" w:eastAsia="宋体" w:hAnsi="宋体" w:cs="宋体" w:hint="eastAsia"/>
          <w:color w:val="808000"/>
          <w:kern w:val="0"/>
          <w:sz w:val="19"/>
          <w:szCs w:val="19"/>
        </w:rPr>
        <w:br/>
        <w:t xml:space="preserve">    </w:t>
      </w:r>
      <w:r w:rsidRPr="00CC2E2A">
        <w:rPr>
          <w:rFonts w:ascii="宋体" w:eastAsia="宋体" w:hAnsi="宋体" w:cs="宋体" w:hint="eastAsia"/>
          <w:b/>
          <w:bCs/>
          <w:color w:val="000080"/>
          <w:kern w:val="0"/>
          <w:sz w:val="19"/>
          <w:szCs w:val="19"/>
        </w:rPr>
        <w:t xml:space="preserve">public void </w:t>
      </w:r>
      <w:r w:rsidRPr="00CC2E2A">
        <w:rPr>
          <w:rFonts w:ascii="宋体" w:eastAsia="宋体" w:hAnsi="宋体" w:cs="宋体" w:hint="eastAsia"/>
          <w:color w:val="000000"/>
          <w:kern w:val="0"/>
          <w:sz w:val="19"/>
          <w:szCs w:val="19"/>
        </w:rPr>
        <w:t>run(){</w:t>
      </w:r>
      <w:r w:rsidRPr="00CC2E2A">
        <w:rPr>
          <w:rFonts w:ascii="宋体" w:eastAsia="宋体" w:hAnsi="宋体" w:cs="宋体" w:hint="eastAsia"/>
          <w:color w:val="000000"/>
          <w:kern w:val="0"/>
          <w:sz w:val="19"/>
          <w:szCs w:val="19"/>
        </w:rPr>
        <w:br/>
        <w:t xml:space="preserve">        System.</w:t>
      </w:r>
      <w:r w:rsidRPr="00CC2E2A">
        <w:rPr>
          <w:rFonts w:ascii="宋体" w:eastAsia="宋体" w:hAnsi="宋体" w:cs="宋体" w:hint="eastAsia"/>
          <w:b/>
          <w:bCs/>
          <w:i/>
          <w:iCs/>
          <w:color w:val="660E7A"/>
          <w:kern w:val="0"/>
          <w:sz w:val="19"/>
          <w:szCs w:val="19"/>
        </w:rPr>
        <w:t>out</w:t>
      </w:r>
      <w:r w:rsidRPr="00CC2E2A">
        <w:rPr>
          <w:rFonts w:ascii="宋体" w:eastAsia="宋体" w:hAnsi="宋体" w:cs="宋体" w:hint="eastAsia"/>
          <w:color w:val="000000"/>
          <w:kern w:val="0"/>
          <w:sz w:val="19"/>
          <w:szCs w:val="19"/>
        </w:rPr>
        <w:t>.println(</w:t>
      </w:r>
      <w:r w:rsidRPr="00CC2E2A">
        <w:rPr>
          <w:rFonts w:ascii="宋体" w:eastAsia="宋体" w:hAnsi="宋体" w:cs="宋体" w:hint="eastAsia"/>
          <w:b/>
          <w:bCs/>
          <w:color w:val="008000"/>
          <w:kern w:val="0"/>
          <w:sz w:val="19"/>
          <w:szCs w:val="19"/>
        </w:rPr>
        <w:t>"Running without Lambda"</w:t>
      </w:r>
      <w:r w:rsidRPr="00CC2E2A">
        <w:rPr>
          <w:rFonts w:ascii="宋体" w:eastAsia="宋体" w:hAnsi="宋体" w:cs="宋体" w:hint="eastAsia"/>
          <w:color w:val="000000"/>
          <w:kern w:val="0"/>
          <w:sz w:val="19"/>
          <w:szCs w:val="19"/>
        </w:rPr>
        <w:t>);</w:t>
      </w:r>
      <w:r w:rsidRPr="00CC2E2A">
        <w:rPr>
          <w:rFonts w:ascii="宋体" w:eastAsia="宋体" w:hAnsi="宋体" w:cs="宋体" w:hint="eastAsia"/>
          <w:color w:val="000000"/>
          <w:kern w:val="0"/>
          <w:sz w:val="19"/>
          <w:szCs w:val="19"/>
        </w:rPr>
        <w:br/>
        <w:t xml:space="preserve">    }</w:t>
      </w:r>
      <w:r w:rsidRPr="00CC2E2A">
        <w:rPr>
          <w:rFonts w:ascii="宋体" w:eastAsia="宋体" w:hAnsi="宋体" w:cs="宋体" w:hint="eastAsia"/>
          <w:color w:val="000000"/>
          <w:kern w:val="0"/>
          <w:sz w:val="19"/>
          <w:szCs w:val="19"/>
        </w:rPr>
        <w:br/>
        <w:t>};</w:t>
      </w:r>
    </w:p>
    <w:p w14:paraId="6374D8FF" w14:textId="7A9B1921" w:rsidR="00CC2E2A" w:rsidRDefault="00CC2E2A" w:rsidP="00CC2E2A">
      <w:pPr>
        <w:pStyle w:val="4"/>
      </w:pPr>
      <w:r>
        <w:rPr>
          <w:rFonts w:hint="eastAsia"/>
        </w:rPr>
        <w:t>5.3.2</w:t>
      </w:r>
      <w:r w:rsidRPr="00CC2E2A">
        <w:t>使用Lambda：</w:t>
      </w:r>
    </w:p>
    <w:p w14:paraId="2B2005EB" w14:textId="7115268D" w:rsidR="005854C3" w:rsidRDefault="005854C3" w:rsidP="005854C3">
      <w:r>
        <w:rPr>
          <w:rFonts w:hint="eastAsia"/>
        </w:rPr>
        <w:t>只有一行语句的时候，大括号也是可以省略的，也可以使用IDEA中的快捷键alt</w:t>
      </w:r>
      <w:r>
        <w:t xml:space="preserve"> + Enter</w:t>
      </w:r>
      <w:r>
        <w:rPr>
          <w:rFonts w:hint="eastAsia"/>
        </w:rPr>
        <w:t>将代码简化为Lambda表达式的写法：</w:t>
      </w:r>
    </w:p>
    <w:p w14:paraId="0CB1A4C6" w14:textId="0D8A7384" w:rsidR="005854C3" w:rsidRPr="005854C3" w:rsidRDefault="005854C3" w:rsidP="005854C3">
      <w:r>
        <w:rPr>
          <w:noProof/>
        </w:rPr>
        <w:drawing>
          <wp:inline distT="0" distB="0" distL="0" distR="0" wp14:anchorId="137E3B50" wp14:editId="3638A031">
            <wp:extent cx="5274310" cy="17773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77365"/>
                    </a:xfrm>
                    <a:prstGeom prst="rect">
                      <a:avLst/>
                    </a:prstGeom>
                  </pic:spPr>
                </pic:pic>
              </a:graphicData>
            </a:graphic>
          </wp:inline>
        </w:drawing>
      </w:r>
    </w:p>
    <w:p w14:paraId="041BC392" w14:textId="0194A744" w:rsidR="00CC2E2A" w:rsidRDefault="00CC2E2A" w:rsidP="00CC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CC2E2A">
        <w:rPr>
          <w:rFonts w:ascii="宋体" w:eastAsia="宋体" w:hAnsi="宋体" w:cs="宋体" w:hint="eastAsia"/>
          <w:color w:val="000000"/>
          <w:kern w:val="0"/>
          <w:sz w:val="19"/>
          <w:szCs w:val="19"/>
        </w:rPr>
        <w:lastRenderedPageBreak/>
        <w:t>Runnable runnable2=()-&gt;System.</w:t>
      </w:r>
      <w:r w:rsidRPr="00CC2E2A">
        <w:rPr>
          <w:rFonts w:ascii="宋体" w:eastAsia="宋体" w:hAnsi="宋体" w:cs="宋体" w:hint="eastAsia"/>
          <w:b/>
          <w:bCs/>
          <w:i/>
          <w:iCs/>
          <w:color w:val="660E7A"/>
          <w:kern w:val="0"/>
          <w:sz w:val="19"/>
          <w:szCs w:val="19"/>
        </w:rPr>
        <w:t>out</w:t>
      </w:r>
      <w:r w:rsidRPr="00CC2E2A">
        <w:rPr>
          <w:rFonts w:ascii="宋体" w:eastAsia="宋体" w:hAnsi="宋体" w:cs="宋体" w:hint="eastAsia"/>
          <w:color w:val="000000"/>
          <w:kern w:val="0"/>
          <w:sz w:val="19"/>
          <w:szCs w:val="19"/>
        </w:rPr>
        <w:t>.println(</w:t>
      </w:r>
      <w:r w:rsidRPr="00CC2E2A">
        <w:rPr>
          <w:rFonts w:ascii="宋体" w:eastAsia="宋体" w:hAnsi="宋体" w:cs="宋体" w:hint="eastAsia"/>
          <w:b/>
          <w:bCs/>
          <w:color w:val="008000"/>
          <w:kern w:val="0"/>
          <w:sz w:val="19"/>
          <w:szCs w:val="19"/>
        </w:rPr>
        <w:t>"Running from Lambda"</w:t>
      </w:r>
      <w:r w:rsidRPr="00CC2E2A">
        <w:rPr>
          <w:rFonts w:ascii="宋体" w:eastAsia="宋体" w:hAnsi="宋体" w:cs="宋体" w:hint="eastAsia"/>
          <w:color w:val="000000"/>
          <w:kern w:val="0"/>
          <w:sz w:val="19"/>
          <w:szCs w:val="19"/>
        </w:rPr>
        <w:t>);</w:t>
      </w:r>
      <w:r w:rsidRPr="00CC2E2A">
        <w:rPr>
          <w:rFonts w:ascii="宋体" w:eastAsia="宋体" w:hAnsi="宋体" w:cs="宋体" w:hint="eastAsia"/>
          <w:color w:val="000000"/>
          <w:kern w:val="0"/>
          <w:sz w:val="19"/>
          <w:szCs w:val="19"/>
        </w:rPr>
        <w:br/>
      </w:r>
      <w:r w:rsidRPr="00CC2E2A">
        <w:rPr>
          <w:rFonts w:ascii="宋体" w:eastAsia="宋体" w:hAnsi="宋体" w:cs="宋体" w:hint="eastAsia"/>
          <w:color w:val="000000"/>
          <w:kern w:val="0"/>
          <w:sz w:val="19"/>
          <w:szCs w:val="19"/>
        </w:rPr>
        <w:br/>
        <w:t xml:space="preserve">Thread t = </w:t>
      </w:r>
      <w:r w:rsidRPr="00CC2E2A">
        <w:rPr>
          <w:rFonts w:ascii="宋体" w:eastAsia="宋体" w:hAnsi="宋体" w:cs="宋体" w:hint="eastAsia"/>
          <w:b/>
          <w:bCs/>
          <w:color w:val="000080"/>
          <w:kern w:val="0"/>
          <w:sz w:val="19"/>
          <w:szCs w:val="19"/>
        </w:rPr>
        <w:t xml:space="preserve">new </w:t>
      </w:r>
      <w:r w:rsidRPr="00CC2E2A">
        <w:rPr>
          <w:rFonts w:ascii="宋体" w:eastAsia="宋体" w:hAnsi="宋体" w:cs="宋体" w:hint="eastAsia"/>
          <w:color w:val="000000"/>
          <w:kern w:val="0"/>
          <w:sz w:val="19"/>
          <w:szCs w:val="19"/>
        </w:rPr>
        <w:t>Thread(runnable2);</w:t>
      </w:r>
      <w:r w:rsidRPr="00CC2E2A">
        <w:rPr>
          <w:rFonts w:ascii="宋体" w:eastAsia="宋体" w:hAnsi="宋体" w:cs="宋体" w:hint="eastAsia"/>
          <w:color w:val="000000"/>
          <w:kern w:val="0"/>
          <w:sz w:val="19"/>
          <w:szCs w:val="19"/>
        </w:rPr>
        <w:br/>
      </w:r>
      <w:r w:rsidRPr="00CC2E2A">
        <w:rPr>
          <w:rFonts w:ascii="宋体" w:eastAsia="宋体" w:hAnsi="宋体" w:cs="宋体" w:hint="eastAsia"/>
          <w:color w:val="000000"/>
          <w:kern w:val="0"/>
          <w:sz w:val="19"/>
          <w:szCs w:val="19"/>
        </w:rPr>
        <w:br/>
        <w:t>t.setName(</w:t>
      </w:r>
      <w:r w:rsidRPr="00CC2E2A">
        <w:rPr>
          <w:rFonts w:ascii="宋体" w:eastAsia="宋体" w:hAnsi="宋体" w:cs="宋体" w:hint="eastAsia"/>
          <w:b/>
          <w:bCs/>
          <w:color w:val="008000"/>
          <w:kern w:val="0"/>
          <w:sz w:val="19"/>
          <w:szCs w:val="19"/>
        </w:rPr>
        <w:t>"test_Lambda"</w:t>
      </w:r>
      <w:r w:rsidRPr="00CC2E2A">
        <w:rPr>
          <w:rFonts w:ascii="宋体" w:eastAsia="宋体" w:hAnsi="宋体" w:cs="宋体" w:hint="eastAsia"/>
          <w:color w:val="000000"/>
          <w:kern w:val="0"/>
          <w:sz w:val="19"/>
          <w:szCs w:val="19"/>
        </w:rPr>
        <w:t>);</w:t>
      </w:r>
      <w:r w:rsidRPr="00CC2E2A">
        <w:rPr>
          <w:rFonts w:ascii="宋体" w:eastAsia="宋体" w:hAnsi="宋体" w:cs="宋体" w:hint="eastAsia"/>
          <w:color w:val="000000"/>
          <w:kern w:val="0"/>
          <w:sz w:val="19"/>
          <w:szCs w:val="19"/>
        </w:rPr>
        <w:br/>
        <w:t>t.start();</w:t>
      </w:r>
    </w:p>
    <w:p w14:paraId="3EE18237" w14:textId="0F3C797D" w:rsidR="005854C3" w:rsidRPr="00CC2E2A" w:rsidRDefault="005854C3" w:rsidP="00CC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Pr>
          <w:rFonts w:ascii="宋体" w:eastAsia="宋体" w:hAnsi="宋体" w:cs="宋体" w:hint="eastAsia"/>
          <w:color w:val="000000"/>
          <w:kern w:val="0"/>
          <w:sz w:val="19"/>
          <w:szCs w:val="19"/>
        </w:rPr>
        <w:t>更简洁的代码如下：</w:t>
      </w:r>
    </w:p>
    <w:p w14:paraId="630A1724" w14:textId="7EDC5925" w:rsidR="00CC2E2A" w:rsidRDefault="005854C3" w:rsidP="00C238C4">
      <w:r>
        <w:rPr>
          <w:noProof/>
        </w:rPr>
        <w:drawing>
          <wp:inline distT="0" distB="0" distL="0" distR="0" wp14:anchorId="322DCA7B" wp14:editId="21BD989E">
            <wp:extent cx="5114925" cy="3524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925" cy="352425"/>
                    </a:xfrm>
                    <a:prstGeom prst="rect">
                      <a:avLst/>
                    </a:prstGeom>
                  </pic:spPr>
                </pic:pic>
              </a:graphicData>
            </a:graphic>
          </wp:inline>
        </w:drawing>
      </w:r>
    </w:p>
    <w:p w14:paraId="5E60E53E" w14:textId="73F9A1C9" w:rsidR="00D576D4" w:rsidRDefault="00D576D4" w:rsidP="00D576D4">
      <w:pPr>
        <w:pStyle w:val="4"/>
      </w:pPr>
      <w:r>
        <w:rPr>
          <w:rFonts w:hint="eastAsia"/>
        </w:rPr>
        <w:t>5.3.3原理之</w:t>
      </w:r>
      <w:r>
        <w:t xml:space="preserve"> Thread 与 Runnable 的关系</w:t>
      </w:r>
    </w:p>
    <w:p w14:paraId="46476FD0" w14:textId="77777777" w:rsidR="00D576D4" w:rsidRDefault="00D576D4" w:rsidP="00D576D4">
      <w:r>
        <w:rPr>
          <w:rFonts w:hint="eastAsia"/>
        </w:rPr>
        <w:t>分析</w:t>
      </w:r>
      <w:r>
        <w:t xml:space="preserve"> Thread 的源码，理清它与 Runnable 的关系</w:t>
      </w:r>
    </w:p>
    <w:p w14:paraId="3D9954CE" w14:textId="77777777" w:rsidR="00D576D4" w:rsidRDefault="00D576D4" w:rsidP="00D576D4">
      <w:r>
        <w:rPr>
          <w:rFonts w:hint="eastAsia"/>
        </w:rPr>
        <w:t>小结</w:t>
      </w:r>
    </w:p>
    <w:p w14:paraId="3E573F4C" w14:textId="77777777" w:rsidR="00D576D4" w:rsidRDefault="00D576D4" w:rsidP="00D576D4">
      <w:pPr>
        <w:ind w:firstLine="420"/>
      </w:pPr>
      <w:r>
        <w:rPr>
          <w:rFonts w:hint="eastAsia"/>
        </w:rPr>
        <w:t>方法</w:t>
      </w:r>
      <w:r>
        <w:t>1 是把线程和任务合并在了一起，方法2 是把线程和任务分开了</w:t>
      </w:r>
    </w:p>
    <w:p w14:paraId="342425FE" w14:textId="77777777" w:rsidR="00D576D4" w:rsidRDefault="00D576D4" w:rsidP="00D576D4">
      <w:pPr>
        <w:ind w:firstLine="420"/>
      </w:pPr>
      <w:r>
        <w:rPr>
          <w:rFonts w:hint="eastAsia"/>
        </w:rPr>
        <w:t>用</w:t>
      </w:r>
      <w:r>
        <w:t xml:space="preserve"> Runnable 更容易与线程池等高级 API 配合</w:t>
      </w:r>
    </w:p>
    <w:p w14:paraId="6654CD76" w14:textId="4AC09002" w:rsidR="00D576D4" w:rsidRDefault="00D576D4" w:rsidP="00D576D4">
      <w:pPr>
        <w:ind w:firstLine="420"/>
      </w:pPr>
      <w:r>
        <w:rPr>
          <w:rFonts w:hint="eastAsia"/>
        </w:rPr>
        <w:t>用</w:t>
      </w:r>
      <w:r>
        <w:t xml:space="preserve"> Runnable 让任务类脱离了 Thread 继承体系，更灵活</w:t>
      </w:r>
    </w:p>
    <w:p w14:paraId="58617D75" w14:textId="03AE43A3" w:rsidR="00D576D4" w:rsidRDefault="00D576D4" w:rsidP="00D576D4">
      <w:pPr>
        <w:ind w:firstLine="420"/>
      </w:pPr>
      <w:r>
        <w:rPr>
          <w:rFonts w:hint="eastAsia"/>
        </w:rPr>
        <w:t>就是说在我们的Java里，关于继承和组合的选择，我们优先更偏向于选择组合，而Thread和Runnable就是属于组合这种形式，使得我们的任务和线程分开，编码和架构都将更加灵活</w:t>
      </w:r>
    </w:p>
    <w:p w14:paraId="4F6584E1" w14:textId="09C58936" w:rsidR="00CD6CE9" w:rsidRDefault="00CD6CE9" w:rsidP="00CD6CE9">
      <w:pPr>
        <w:pStyle w:val="2"/>
      </w:pPr>
      <w:r>
        <w:rPr>
          <w:rFonts w:hint="eastAsia"/>
        </w:rPr>
        <w:t>6.</w:t>
      </w:r>
      <w:r>
        <w:t xml:space="preserve"> </w:t>
      </w:r>
      <w:r>
        <w:rPr>
          <w:rFonts w:hint="eastAsia"/>
        </w:rPr>
        <w:t>线程运行原理</w:t>
      </w:r>
    </w:p>
    <w:p w14:paraId="686D928C" w14:textId="77777777" w:rsidR="00CD6CE9" w:rsidRDefault="00CD6CE9" w:rsidP="00CD6CE9">
      <w:pPr>
        <w:ind w:firstLine="420"/>
      </w:pPr>
      <w:r>
        <w:t>Java Virtual Machine Stacks （Java 虚拟机栈）</w:t>
      </w:r>
    </w:p>
    <w:p w14:paraId="526129A6" w14:textId="1E87868A" w:rsidR="00CD6CE9" w:rsidRDefault="00CD6CE9" w:rsidP="00CD6CE9">
      <w:pPr>
        <w:ind w:firstLine="420"/>
      </w:pPr>
      <w:r>
        <w:rPr>
          <w:rFonts w:hint="eastAsia"/>
        </w:rPr>
        <w:t>我们都知道</w:t>
      </w:r>
      <w:r>
        <w:t xml:space="preserve"> JVM 中由堆、栈、方法区所组成，其中栈内存是给谁用的呢？其实就是线程，每个线程启动后，虚拟</w:t>
      </w:r>
      <w:r>
        <w:rPr>
          <w:rFonts w:hint="eastAsia"/>
        </w:rPr>
        <w:t>机就会为其分配一块栈内存。</w:t>
      </w:r>
    </w:p>
    <w:p w14:paraId="74879D6B" w14:textId="77777777" w:rsidR="00CD6CE9" w:rsidRDefault="00CD6CE9" w:rsidP="00CD6CE9">
      <w:pPr>
        <w:pStyle w:val="a6"/>
        <w:numPr>
          <w:ilvl w:val="0"/>
          <w:numId w:val="2"/>
        </w:numPr>
        <w:ind w:firstLineChars="0"/>
      </w:pPr>
      <w:r>
        <w:rPr>
          <w:rFonts w:hint="eastAsia"/>
        </w:rPr>
        <w:t>每个栈由多个栈帧（</w:t>
      </w:r>
      <w:r>
        <w:t>Frame）组成，对应着每次方法调用时所占用的内存</w:t>
      </w:r>
    </w:p>
    <w:p w14:paraId="7A2D84C7" w14:textId="11AF0317" w:rsidR="00CD6CE9" w:rsidRPr="00CD6CE9" w:rsidRDefault="00CD6CE9" w:rsidP="00CD6CE9">
      <w:pPr>
        <w:pStyle w:val="a6"/>
        <w:numPr>
          <w:ilvl w:val="0"/>
          <w:numId w:val="2"/>
        </w:numPr>
        <w:ind w:firstLineChars="0"/>
      </w:pPr>
      <w:r>
        <w:rPr>
          <w:rFonts w:hint="eastAsia"/>
        </w:rPr>
        <w:t>每个线程只能有一个活动栈帧，对应着当前正在执行的那个方法</w:t>
      </w:r>
    </w:p>
    <w:p w14:paraId="2855009B" w14:textId="50412184" w:rsidR="00CD6CE9" w:rsidRDefault="00CD6CE9" w:rsidP="00D576D4">
      <w:pPr>
        <w:ind w:firstLine="420"/>
      </w:pPr>
      <w:r>
        <w:rPr>
          <w:noProof/>
        </w:rPr>
        <w:drawing>
          <wp:inline distT="0" distB="0" distL="0" distR="0" wp14:anchorId="6B602BFD" wp14:editId="13352B93">
            <wp:extent cx="5274310" cy="29171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17190"/>
                    </a:xfrm>
                    <a:prstGeom prst="rect">
                      <a:avLst/>
                    </a:prstGeom>
                  </pic:spPr>
                </pic:pic>
              </a:graphicData>
            </a:graphic>
          </wp:inline>
        </w:drawing>
      </w:r>
    </w:p>
    <w:p w14:paraId="3E8B24B5" w14:textId="7F2C7BE0" w:rsidR="003C6C76" w:rsidRDefault="003C6C76" w:rsidP="003C6C76">
      <w:r>
        <w:rPr>
          <w:rFonts w:hint="eastAsia"/>
        </w:rPr>
        <w:lastRenderedPageBreak/>
        <w:t>线程的栈内存是相互独立的，每个线程都有自己的栈内存，栈内存里面有多个栈帧，它们互不干扰</w:t>
      </w:r>
    </w:p>
    <w:p w14:paraId="6DAFA66F" w14:textId="459D4C76" w:rsidR="00CD6CE9" w:rsidRDefault="00CD6CE9" w:rsidP="00CD6CE9">
      <w:pPr>
        <w:pStyle w:val="4"/>
      </w:pPr>
      <w:r>
        <w:rPr>
          <w:rFonts w:hint="eastAsia"/>
        </w:rPr>
        <w:t>6.2</w:t>
      </w:r>
      <w:r w:rsidRPr="00CD6CE9">
        <w:rPr>
          <w:rFonts w:hint="eastAsia"/>
        </w:rPr>
        <w:t>线程上下文切换（</w:t>
      </w:r>
      <w:r w:rsidRPr="00CD6CE9">
        <w:t>Thread Context Switch）</w:t>
      </w:r>
    </w:p>
    <w:p w14:paraId="43DA9B7B" w14:textId="08346DBC" w:rsidR="00CD6CE9" w:rsidRDefault="00CD6CE9" w:rsidP="00CD6CE9">
      <w:r w:rsidRPr="00CD6CE9">
        <w:rPr>
          <w:rFonts w:hint="eastAsia"/>
        </w:rPr>
        <w:t>因为以下一些原因导致</w:t>
      </w:r>
      <w:r w:rsidRPr="00CD6CE9">
        <w:t xml:space="preserve"> cpu 不再执行当前的线程，转而执行另一个线程的代码</w:t>
      </w:r>
      <w:r w:rsidR="006C1567">
        <w:rPr>
          <w:rFonts w:hint="eastAsia"/>
        </w:rPr>
        <w:t>，</w:t>
      </w:r>
    </w:p>
    <w:p w14:paraId="5E627028" w14:textId="3581C81F" w:rsidR="006C1567" w:rsidRDefault="006C1567" w:rsidP="00CD6CE9">
      <w:r>
        <w:rPr>
          <w:rFonts w:hint="eastAsia"/>
        </w:rPr>
        <w:t>线程的上下文切换，就是从使用CPU到不适用CPU，比如：一个线程执行一定时间片后，CPU中的任务调度器，将CPU的使用权，分给了另外一个线程（或者说，另一个线程竞争，获取到了CPU的使用权）</w:t>
      </w:r>
    </w:p>
    <w:p w14:paraId="321DF2F7" w14:textId="77777777" w:rsidR="00CD6CE9" w:rsidRDefault="00CD6CE9" w:rsidP="00CD6CE9">
      <w:pPr>
        <w:pStyle w:val="a6"/>
        <w:numPr>
          <w:ilvl w:val="0"/>
          <w:numId w:val="4"/>
        </w:numPr>
        <w:ind w:firstLineChars="0"/>
      </w:pPr>
      <w:r>
        <w:rPr>
          <w:rFonts w:hint="eastAsia"/>
        </w:rPr>
        <w:t>线程的</w:t>
      </w:r>
      <w:r>
        <w:t xml:space="preserve"> cpu 时间片用完</w:t>
      </w:r>
    </w:p>
    <w:p w14:paraId="41FEC060" w14:textId="1698AA33" w:rsidR="00CD6CE9" w:rsidRDefault="00CD6CE9" w:rsidP="00CD6CE9">
      <w:pPr>
        <w:pStyle w:val="a6"/>
        <w:numPr>
          <w:ilvl w:val="0"/>
          <w:numId w:val="4"/>
        </w:numPr>
        <w:ind w:firstLineChars="0"/>
      </w:pPr>
      <w:r>
        <w:rPr>
          <w:rFonts w:hint="eastAsia"/>
        </w:rPr>
        <w:t>垃圾回收</w:t>
      </w:r>
      <w:r w:rsidR="006C1567">
        <w:t>:</w:t>
      </w:r>
      <w:r w:rsidR="006C1567">
        <w:rPr>
          <w:rFonts w:hint="eastAsia"/>
        </w:rPr>
        <w:t>垃圾回收了，会暂停所有的工作线程，让垃圾回收的线程回收垃圾，线程的暂停就会导致线程上下文的切换，</w:t>
      </w:r>
    </w:p>
    <w:p w14:paraId="65270A20" w14:textId="77777777" w:rsidR="00CD6CE9" w:rsidRDefault="00CD6CE9" w:rsidP="00CD6CE9">
      <w:pPr>
        <w:pStyle w:val="a6"/>
        <w:numPr>
          <w:ilvl w:val="0"/>
          <w:numId w:val="4"/>
        </w:numPr>
        <w:ind w:firstLineChars="0"/>
      </w:pPr>
      <w:r>
        <w:rPr>
          <w:rFonts w:hint="eastAsia"/>
        </w:rPr>
        <w:t>有更高优先级的线程需要运行</w:t>
      </w:r>
    </w:p>
    <w:p w14:paraId="40439ED4" w14:textId="6A3ED32D" w:rsidR="00CD6CE9" w:rsidRDefault="00CD6CE9" w:rsidP="00CD6CE9">
      <w:pPr>
        <w:pStyle w:val="a6"/>
        <w:numPr>
          <w:ilvl w:val="0"/>
          <w:numId w:val="4"/>
        </w:numPr>
        <w:ind w:firstLineChars="0"/>
      </w:pPr>
      <w:r>
        <w:rPr>
          <w:rFonts w:hint="eastAsia"/>
        </w:rPr>
        <w:t>线程自己调用了</w:t>
      </w:r>
      <w:r>
        <w:t xml:space="preserve"> sleep、yield、wait、join、park、synchronized、lock 等方法</w:t>
      </w:r>
      <w:r>
        <w:rPr>
          <w:rFonts w:hint="eastAsia"/>
        </w:rPr>
        <w:t>，</w:t>
      </w:r>
    </w:p>
    <w:p w14:paraId="07384F86" w14:textId="4B5A4986" w:rsidR="00CD6CE9" w:rsidRDefault="00CD6CE9" w:rsidP="00CD6CE9">
      <w:pPr>
        <w:pStyle w:val="a6"/>
        <w:numPr>
          <w:ilvl w:val="0"/>
          <w:numId w:val="4"/>
        </w:numPr>
        <w:ind w:firstLineChars="0"/>
      </w:pPr>
      <w:r>
        <w:rPr>
          <w:rFonts w:hint="eastAsia"/>
        </w:rPr>
        <w:t>当</w:t>
      </w:r>
      <w:r>
        <w:t xml:space="preserve"> Context Switch 发生时，需要由操作系统保存当前线程的状态，并恢复另一个线程的状态，Java 中对应的概念</w:t>
      </w:r>
      <w:r>
        <w:rPr>
          <w:rFonts w:hint="eastAsia"/>
        </w:rPr>
        <w:t>就是程序计数器（</w:t>
      </w:r>
      <w:r>
        <w:t>Program Counter Register），它的作用是记住下一条 jvm 指令的执行地址，是线程私有的</w:t>
      </w:r>
    </w:p>
    <w:p w14:paraId="6566E9BE" w14:textId="77777777" w:rsidR="00CD6CE9" w:rsidRDefault="00CD6CE9" w:rsidP="00CD6CE9">
      <w:pPr>
        <w:pStyle w:val="a6"/>
        <w:numPr>
          <w:ilvl w:val="0"/>
          <w:numId w:val="4"/>
        </w:numPr>
        <w:ind w:firstLineChars="0"/>
      </w:pPr>
      <w:r>
        <w:rPr>
          <w:rFonts w:hint="eastAsia"/>
        </w:rPr>
        <w:t>状态包括程序计数器、虚拟机栈中每个栈帧的信息，如局部变量、操作数栈、返回地址等</w:t>
      </w:r>
    </w:p>
    <w:p w14:paraId="61C38640" w14:textId="0C6D9118" w:rsidR="00CD6CE9" w:rsidRDefault="00CD6CE9" w:rsidP="00CD6CE9">
      <w:pPr>
        <w:pStyle w:val="a6"/>
        <w:numPr>
          <w:ilvl w:val="0"/>
          <w:numId w:val="4"/>
        </w:numPr>
        <w:ind w:firstLineChars="0"/>
      </w:pPr>
      <w:r>
        <w:t>Context Switch 频繁发生会影响性能</w:t>
      </w:r>
    </w:p>
    <w:p w14:paraId="62640C86" w14:textId="74D76B86" w:rsidR="00CD6CE9" w:rsidRDefault="00CD6CE9" w:rsidP="00CD6CE9">
      <w:pPr>
        <w:pStyle w:val="4"/>
      </w:pPr>
      <w:r>
        <w:rPr>
          <w:rFonts w:hint="eastAsia"/>
        </w:rPr>
        <w:t>6.3多线程调试debug技巧</w:t>
      </w:r>
    </w:p>
    <w:p w14:paraId="0744F6E2" w14:textId="7E44856F" w:rsidR="00CD6CE9" w:rsidRDefault="00867772" w:rsidP="00CD6CE9">
      <w:r>
        <w:rPr>
          <w:rFonts w:hint="eastAsia"/>
        </w:rPr>
        <w:t>要选择debug模式为Thread，不要选All选了a</w:t>
      </w:r>
      <w:r>
        <w:t>ll</w:t>
      </w:r>
      <w:r>
        <w:rPr>
          <w:rFonts w:hint="eastAsia"/>
        </w:rPr>
        <w:t>就看不到并发运行的效果</w:t>
      </w:r>
    </w:p>
    <w:p w14:paraId="5E826432" w14:textId="25BFF687" w:rsidR="00867772" w:rsidRDefault="00867772" w:rsidP="00CD6CE9">
      <w:r>
        <w:rPr>
          <w:noProof/>
        </w:rPr>
        <w:drawing>
          <wp:inline distT="0" distB="0" distL="0" distR="0" wp14:anchorId="1CE02FC0" wp14:editId="5F9490B8">
            <wp:extent cx="4562475" cy="2390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2390775"/>
                    </a:xfrm>
                    <a:prstGeom prst="rect">
                      <a:avLst/>
                    </a:prstGeom>
                  </pic:spPr>
                </pic:pic>
              </a:graphicData>
            </a:graphic>
          </wp:inline>
        </w:drawing>
      </w:r>
    </w:p>
    <w:p w14:paraId="50614E9E" w14:textId="48F42581" w:rsidR="00867772" w:rsidRDefault="00867772" w:rsidP="00CD6CE9">
      <w:r>
        <w:rPr>
          <w:noProof/>
        </w:rPr>
        <w:lastRenderedPageBreak/>
        <w:drawing>
          <wp:inline distT="0" distB="0" distL="0" distR="0" wp14:anchorId="22CA0DB3" wp14:editId="3C7C4B7E">
            <wp:extent cx="5162550" cy="213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133600"/>
                    </a:xfrm>
                    <a:prstGeom prst="rect">
                      <a:avLst/>
                    </a:prstGeom>
                  </pic:spPr>
                </pic:pic>
              </a:graphicData>
            </a:graphic>
          </wp:inline>
        </w:drawing>
      </w:r>
    </w:p>
    <w:p w14:paraId="594FA000" w14:textId="698B6368" w:rsidR="003870A4" w:rsidRDefault="003870A4" w:rsidP="003870A4">
      <w:pPr>
        <w:pStyle w:val="2"/>
      </w:pPr>
      <w:r>
        <w:rPr>
          <w:rFonts w:hint="eastAsia"/>
        </w:rPr>
        <w:t>7.设计模式-两阶段终止</w:t>
      </w:r>
    </w:p>
    <w:p w14:paraId="23716ECA" w14:textId="216F5AF8" w:rsidR="003870A4" w:rsidRDefault="003870A4" w:rsidP="003870A4">
      <w:r>
        <w:rPr>
          <w:rFonts w:hint="eastAsia"/>
        </w:rPr>
        <w:t>Two</w:t>
      </w:r>
      <w:r>
        <w:t xml:space="preserve"> </w:t>
      </w:r>
      <w:r>
        <w:rPr>
          <w:rFonts w:hint="eastAsia"/>
        </w:rPr>
        <w:t>Phase</w:t>
      </w:r>
      <w:r>
        <w:t xml:space="preserve"> </w:t>
      </w:r>
      <w:r>
        <w:rPr>
          <w:rFonts w:hint="eastAsia"/>
        </w:rPr>
        <w:t>Termination：在一个线程T1如何“优雅终止线程T</w:t>
      </w:r>
      <w:r>
        <w:t>2</w:t>
      </w:r>
      <w:r>
        <w:rPr>
          <w:rFonts w:hint="eastAsia"/>
        </w:rPr>
        <w:t>”，这里的优雅指的是给T</w:t>
      </w:r>
      <w:r>
        <w:t>2</w:t>
      </w:r>
      <w:r>
        <w:rPr>
          <w:rFonts w:hint="eastAsia"/>
        </w:rPr>
        <w:t>一个料理后事的机会</w:t>
      </w:r>
    </w:p>
    <w:p w14:paraId="48018E85" w14:textId="009AE557" w:rsidR="003870A4" w:rsidRDefault="003870A4" w:rsidP="003870A4">
      <w:pPr>
        <w:pStyle w:val="3"/>
      </w:pPr>
      <w:r>
        <w:rPr>
          <w:rFonts w:hint="eastAsia"/>
        </w:rPr>
        <w:t>7.1错误思路</w:t>
      </w:r>
    </w:p>
    <w:p w14:paraId="28625DB0" w14:textId="1C885507" w:rsidR="003870A4" w:rsidRDefault="003870A4" w:rsidP="003870A4">
      <w:pPr>
        <w:pStyle w:val="4"/>
      </w:pPr>
      <w:r>
        <w:rPr>
          <w:rFonts w:hint="eastAsia"/>
        </w:rPr>
        <w:t>7.1.1使用线程对象的stop方法停止线程</w:t>
      </w:r>
    </w:p>
    <w:p w14:paraId="3B094DE5" w14:textId="5B0B12AD" w:rsidR="003870A4" w:rsidRDefault="003870A4" w:rsidP="003870A4">
      <w:r>
        <w:t>S</w:t>
      </w:r>
      <w:r>
        <w:rPr>
          <w:rFonts w:hint="eastAsia"/>
        </w:rPr>
        <w:t>top方法会真正杀死线程，如果这时线程锁住了共享资源，那么当它被杀死后就再也没有机会释放锁，其它线程将永远无法获取锁</w:t>
      </w:r>
    </w:p>
    <w:p w14:paraId="52D84B5E" w14:textId="443B76A7" w:rsidR="003870A4" w:rsidRDefault="003870A4" w:rsidP="003870A4">
      <w:pPr>
        <w:pStyle w:val="4"/>
      </w:pPr>
      <w:r>
        <w:rPr>
          <w:rFonts w:hint="eastAsia"/>
        </w:rPr>
        <w:t>7.1.2使用System</w:t>
      </w:r>
      <w:r>
        <w:t>.exit(int)</w:t>
      </w:r>
      <w:r>
        <w:rPr>
          <w:rFonts w:hint="eastAsia"/>
        </w:rPr>
        <w:t>方法停止线程</w:t>
      </w:r>
    </w:p>
    <w:p w14:paraId="747A4291" w14:textId="1DD96511" w:rsidR="00AB069D" w:rsidRDefault="003870A4" w:rsidP="003870A4">
      <w:r>
        <w:rPr>
          <w:rFonts w:hint="eastAsia"/>
        </w:rPr>
        <w:t>目的仅是停止一个线程，但这种做法会让整个程序都停止，整个进程都停下来了</w:t>
      </w:r>
    </w:p>
    <w:p w14:paraId="55315D5C" w14:textId="55AC278A" w:rsidR="00AB069D" w:rsidRDefault="00AB069D" w:rsidP="00AB069D">
      <w:pPr>
        <w:pStyle w:val="3"/>
      </w:pPr>
      <w:r>
        <w:rPr>
          <w:rFonts w:hint="eastAsia"/>
        </w:rPr>
        <w:lastRenderedPageBreak/>
        <w:t>7.2正确的做法</w:t>
      </w:r>
    </w:p>
    <w:p w14:paraId="0E07ED72" w14:textId="3D4A439D" w:rsidR="003870A4" w:rsidRDefault="003870A4" w:rsidP="003870A4">
      <w:r>
        <w:rPr>
          <w:noProof/>
        </w:rPr>
        <w:drawing>
          <wp:inline distT="0" distB="0" distL="0" distR="0" wp14:anchorId="113D0D37" wp14:editId="4AE138BB">
            <wp:extent cx="5274310" cy="4627880"/>
            <wp:effectExtent l="0" t="0" r="381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627880"/>
                    </a:xfrm>
                    <a:prstGeom prst="rect">
                      <a:avLst/>
                    </a:prstGeom>
                  </pic:spPr>
                </pic:pic>
              </a:graphicData>
            </a:graphic>
          </wp:inline>
        </w:drawing>
      </w:r>
    </w:p>
    <w:p w14:paraId="6510A42B" w14:textId="549905FD" w:rsidR="00AB069D" w:rsidRDefault="00AB069D" w:rsidP="00AB069D">
      <w:pPr>
        <w:pStyle w:val="4"/>
      </w:pPr>
      <w:r>
        <w:rPr>
          <w:rFonts w:hint="eastAsia"/>
        </w:rPr>
        <w:t>7.2.1使用interrupt打断线程的方法来终止线程</w:t>
      </w:r>
    </w:p>
    <w:p w14:paraId="62AA39FE" w14:textId="6C70C49B" w:rsidR="00AB069D" w:rsidRDefault="00AB069D" w:rsidP="00AB069D">
      <w:pPr>
        <w:pStyle w:val="4"/>
      </w:pPr>
      <w:r>
        <w:rPr>
          <w:rFonts w:hint="eastAsia"/>
        </w:rPr>
        <w:t>7.2.2代码示例</w:t>
      </w:r>
    </w:p>
    <w:p w14:paraId="4EF4206F" w14:textId="77777777" w:rsidR="00AB069D" w:rsidRPr="00AB069D" w:rsidRDefault="00AB069D" w:rsidP="00AB0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AB069D">
        <w:rPr>
          <w:rFonts w:ascii="宋体" w:eastAsia="宋体" w:hAnsi="宋体" w:cs="宋体" w:hint="eastAsia"/>
          <w:i/>
          <w:iCs/>
          <w:color w:val="808080"/>
          <w:kern w:val="0"/>
          <w:sz w:val="19"/>
          <w:szCs w:val="19"/>
        </w:rPr>
        <w:t>/**</w:t>
      </w:r>
      <w:r w:rsidRPr="00AB069D">
        <w:rPr>
          <w:rFonts w:ascii="宋体" w:eastAsia="宋体" w:hAnsi="宋体" w:cs="宋体" w:hint="eastAsia"/>
          <w:i/>
          <w:iCs/>
          <w:color w:val="808080"/>
          <w:kern w:val="0"/>
          <w:sz w:val="19"/>
          <w:szCs w:val="19"/>
        </w:rPr>
        <w:br/>
        <w:t xml:space="preserve"> * author: ZhaoBO</w:t>
      </w:r>
      <w:r w:rsidRPr="00AB069D">
        <w:rPr>
          <w:rFonts w:ascii="宋体" w:eastAsia="宋体" w:hAnsi="宋体" w:cs="宋体" w:hint="eastAsia"/>
          <w:i/>
          <w:iCs/>
          <w:color w:val="808080"/>
          <w:kern w:val="0"/>
          <w:sz w:val="19"/>
          <w:szCs w:val="19"/>
        </w:rPr>
        <w:br/>
        <w:t xml:space="preserve"> * description：两阶段终止模式练习</w:t>
      </w:r>
      <w:r w:rsidRPr="00AB069D">
        <w:rPr>
          <w:rFonts w:ascii="宋体" w:eastAsia="宋体" w:hAnsi="宋体" w:cs="宋体" w:hint="eastAsia"/>
          <w:i/>
          <w:iCs/>
          <w:color w:val="808080"/>
          <w:kern w:val="0"/>
          <w:sz w:val="19"/>
          <w:szCs w:val="19"/>
        </w:rPr>
        <w:br/>
        <w:t xml:space="preserve"> * Date：2020/6/7 - 15:34</w:t>
      </w:r>
      <w:r w:rsidRPr="00AB069D">
        <w:rPr>
          <w:rFonts w:ascii="宋体" w:eastAsia="宋体" w:hAnsi="宋体" w:cs="宋体" w:hint="eastAsia"/>
          <w:i/>
          <w:iCs/>
          <w:color w:val="808080"/>
          <w:kern w:val="0"/>
          <w:sz w:val="19"/>
          <w:szCs w:val="19"/>
        </w:rPr>
        <w:br/>
        <w:t xml:space="preserve"> */</w:t>
      </w:r>
      <w:r w:rsidRPr="00AB069D">
        <w:rPr>
          <w:rFonts w:ascii="宋体" w:eastAsia="宋体" w:hAnsi="宋体" w:cs="宋体" w:hint="eastAsia"/>
          <w:i/>
          <w:iCs/>
          <w:color w:val="808080"/>
          <w:kern w:val="0"/>
          <w:sz w:val="19"/>
          <w:szCs w:val="19"/>
        </w:rPr>
        <w:br/>
      </w:r>
      <w:r w:rsidRPr="00AB069D">
        <w:rPr>
          <w:rFonts w:ascii="宋体" w:eastAsia="宋体" w:hAnsi="宋体" w:cs="宋体" w:hint="eastAsia"/>
          <w:color w:val="808000"/>
          <w:kern w:val="0"/>
          <w:sz w:val="19"/>
          <w:szCs w:val="19"/>
        </w:rPr>
        <w:t>@Slf4j</w:t>
      </w:r>
      <w:r w:rsidRPr="00AB069D">
        <w:rPr>
          <w:rFonts w:ascii="宋体" w:eastAsia="宋体" w:hAnsi="宋体" w:cs="宋体" w:hint="eastAsia"/>
          <w:color w:val="000000"/>
          <w:kern w:val="0"/>
          <w:sz w:val="19"/>
          <w:szCs w:val="19"/>
        </w:rPr>
        <w:t xml:space="preserve">(topic = </w:t>
      </w:r>
      <w:r w:rsidRPr="00AB069D">
        <w:rPr>
          <w:rFonts w:ascii="宋体" w:eastAsia="宋体" w:hAnsi="宋体" w:cs="宋体" w:hint="eastAsia"/>
          <w:b/>
          <w:bCs/>
          <w:color w:val="008000"/>
          <w:kern w:val="0"/>
          <w:sz w:val="19"/>
          <w:szCs w:val="19"/>
        </w:rPr>
        <w:t>"TwoPhaseTerminationTest"</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r>
      <w:r w:rsidRPr="00AB069D">
        <w:rPr>
          <w:rFonts w:ascii="宋体" w:eastAsia="宋体" w:hAnsi="宋体" w:cs="宋体" w:hint="eastAsia"/>
          <w:b/>
          <w:bCs/>
          <w:color w:val="000080"/>
          <w:kern w:val="0"/>
          <w:sz w:val="19"/>
          <w:szCs w:val="19"/>
        </w:rPr>
        <w:t xml:space="preserve">public class </w:t>
      </w:r>
      <w:r w:rsidRPr="00AB069D">
        <w:rPr>
          <w:rFonts w:ascii="宋体" w:eastAsia="宋体" w:hAnsi="宋体" w:cs="宋体" w:hint="eastAsia"/>
          <w:color w:val="000000"/>
          <w:kern w:val="0"/>
          <w:sz w:val="19"/>
          <w:szCs w:val="19"/>
        </w:rPr>
        <w:t>TwoPhaseTerminationTest {</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i/>
          <w:iCs/>
          <w:color w:val="808080"/>
          <w:kern w:val="0"/>
          <w:sz w:val="19"/>
          <w:szCs w:val="19"/>
        </w:rPr>
        <w:t>//下面这种问题，出现不止一次了，出现这种方法不能够调用的问题，就是你调用方法的代码本身没有写在一个方法里，我去奥，fuck</w:t>
      </w:r>
      <w:r w:rsidRPr="00AB069D">
        <w:rPr>
          <w:rFonts w:ascii="宋体" w:eastAsia="宋体" w:hAnsi="宋体" w:cs="宋体" w:hint="eastAsia"/>
          <w:i/>
          <w:iCs/>
          <w:color w:val="808080"/>
          <w:kern w:val="0"/>
          <w:sz w:val="19"/>
          <w:szCs w:val="19"/>
        </w:rPr>
        <w:br/>
        <w:t xml:space="preserve">   /* TwoPhaseTermination twoPhaseTermination = new TwoPhaseTermination();</w:t>
      </w:r>
      <w:r w:rsidRPr="00AB069D">
        <w:rPr>
          <w:rFonts w:ascii="宋体" w:eastAsia="宋体" w:hAnsi="宋体" w:cs="宋体" w:hint="eastAsia"/>
          <w:i/>
          <w:iCs/>
          <w:color w:val="808080"/>
          <w:kern w:val="0"/>
          <w:sz w:val="19"/>
          <w:szCs w:val="19"/>
        </w:rPr>
        <w:br/>
      </w:r>
      <w:r w:rsidRPr="00AB069D">
        <w:rPr>
          <w:rFonts w:ascii="宋体" w:eastAsia="宋体" w:hAnsi="宋体" w:cs="宋体" w:hint="eastAsia"/>
          <w:i/>
          <w:iCs/>
          <w:color w:val="808080"/>
          <w:kern w:val="0"/>
          <w:sz w:val="19"/>
          <w:szCs w:val="19"/>
        </w:rPr>
        <w:lastRenderedPageBreak/>
        <w:t xml:space="preserve">    TwoPhaseTermination.start();*/</w:t>
      </w:r>
      <w:r w:rsidRPr="00AB069D">
        <w:rPr>
          <w:rFonts w:ascii="宋体" w:eastAsia="宋体" w:hAnsi="宋体" w:cs="宋体" w:hint="eastAsia"/>
          <w:i/>
          <w:iCs/>
          <w:color w:val="808080"/>
          <w:kern w:val="0"/>
          <w:sz w:val="19"/>
          <w:szCs w:val="19"/>
        </w:rPr>
        <w:br/>
        <w:t xml:space="preserve">    </w:t>
      </w:r>
      <w:r w:rsidRPr="00AB069D">
        <w:rPr>
          <w:rFonts w:ascii="宋体" w:eastAsia="宋体" w:hAnsi="宋体" w:cs="宋体" w:hint="eastAsia"/>
          <w:b/>
          <w:bCs/>
          <w:color w:val="000080"/>
          <w:kern w:val="0"/>
          <w:sz w:val="19"/>
          <w:szCs w:val="19"/>
        </w:rPr>
        <w:t xml:space="preserve">public static void </w:t>
      </w:r>
      <w:r w:rsidRPr="00AB069D">
        <w:rPr>
          <w:rFonts w:ascii="宋体" w:eastAsia="宋体" w:hAnsi="宋体" w:cs="宋体" w:hint="eastAsia"/>
          <w:color w:val="000000"/>
          <w:kern w:val="0"/>
          <w:sz w:val="19"/>
          <w:szCs w:val="19"/>
        </w:rPr>
        <w:t xml:space="preserve">main(String[] args) </w:t>
      </w:r>
      <w:r w:rsidRPr="00AB069D">
        <w:rPr>
          <w:rFonts w:ascii="宋体" w:eastAsia="宋体" w:hAnsi="宋体" w:cs="宋体" w:hint="eastAsia"/>
          <w:b/>
          <w:bCs/>
          <w:color w:val="000080"/>
          <w:kern w:val="0"/>
          <w:sz w:val="19"/>
          <w:szCs w:val="19"/>
        </w:rPr>
        <w:t xml:space="preserve">throws </w:t>
      </w:r>
      <w:r w:rsidRPr="00AB069D">
        <w:rPr>
          <w:rFonts w:ascii="宋体" w:eastAsia="宋体" w:hAnsi="宋体" w:cs="宋体" w:hint="eastAsia"/>
          <w:color w:val="000000"/>
          <w:kern w:val="0"/>
          <w:sz w:val="19"/>
          <w:szCs w:val="19"/>
        </w:rPr>
        <w:t>InterruptedException {</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 xml:space="preserve">        TwoPhaseTermination monitorTask = </w:t>
      </w:r>
      <w:r w:rsidRPr="00AB069D">
        <w:rPr>
          <w:rFonts w:ascii="宋体" w:eastAsia="宋体" w:hAnsi="宋体" w:cs="宋体" w:hint="eastAsia"/>
          <w:b/>
          <w:bCs/>
          <w:color w:val="000080"/>
          <w:kern w:val="0"/>
          <w:sz w:val="19"/>
          <w:szCs w:val="19"/>
        </w:rPr>
        <w:t xml:space="preserve">new </w:t>
      </w:r>
      <w:r w:rsidRPr="00AB069D">
        <w:rPr>
          <w:rFonts w:ascii="宋体" w:eastAsia="宋体" w:hAnsi="宋体" w:cs="宋体" w:hint="eastAsia"/>
          <w:color w:val="000000"/>
          <w:kern w:val="0"/>
          <w:sz w:val="19"/>
          <w:szCs w:val="19"/>
        </w:rPr>
        <w:t>TwoPhaseTermination();</w:t>
      </w:r>
      <w:r w:rsidRPr="00AB069D">
        <w:rPr>
          <w:rFonts w:ascii="宋体" w:eastAsia="宋体" w:hAnsi="宋体" w:cs="宋体" w:hint="eastAsia"/>
          <w:color w:val="000000"/>
          <w:kern w:val="0"/>
          <w:sz w:val="19"/>
          <w:szCs w:val="19"/>
        </w:rPr>
        <w:br/>
        <w:t xml:space="preserve">        monitorTask.start();</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i/>
          <w:iCs/>
          <w:color w:val="808080"/>
          <w:kern w:val="0"/>
          <w:sz w:val="19"/>
          <w:szCs w:val="19"/>
        </w:rPr>
        <w:t>//主线程6秒后打断监控线程</w:t>
      </w:r>
      <w:r w:rsidRPr="00AB069D">
        <w:rPr>
          <w:rFonts w:ascii="宋体" w:eastAsia="宋体" w:hAnsi="宋体" w:cs="宋体" w:hint="eastAsia"/>
          <w:i/>
          <w:iCs/>
          <w:color w:val="808080"/>
          <w:kern w:val="0"/>
          <w:sz w:val="19"/>
          <w:szCs w:val="19"/>
        </w:rPr>
        <w:br/>
        <w:t xml:space="preserve">        </w:t>
      </w:r>
      <w:r w:rsidRPr="00AB069D">
        <w:rPr>
          <w:rFonts w:ascii="宋体" w:eastAsia="宋体" w:hAnsi="宋体" w:cs="宋体" w:hint="eastAsia"/>
          <w:color w:val="000000"/>
          <w:kern w:val="0"/>
          <w:sz w:val="19"/>
          <w:szCs w:val="19"/>
        </w:rPr>
        <w:t>Thread.</w:t>
      </w:r>
      <w:r w:rsidRPr="00AB069D">
        <w:rPr>
          <w:rFonts w:ascii="宋体" w:eastAsia="宋体" w:hAnsi="宋体" w:cs="宋体" w:hint="eastAsia"/>
          <w:i/>
          <w:iCs/>
          <w:color w:val="000000"/>
          <w:kern w:val="0"/>
          <w:sz w:val="19"/>
          <w:szCs w:val="19"/>
        </w:rPr>
        <w:t>sleep</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FF"/>
          <w:kern w:val="0"/>
          <w:sz w:val="19"/>
          <w:szCs w:val="19"/>
        </w:rPr>
        <w:t>6000</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t xml:space="preserve">        monitorTask.stop();</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r>
      <w:r w:rsidRPr="00AB069D">
        <w:rPr>
          <w:rFonts w:ascii="宋体" w:eastAsia="宋体" w:hAnsi="宋体" w:cs="宋体" w:hint="eastAsia"/>
          <w:color w:val="808000"/>
          <w:kern w:val="0"/>
          <w:sz w:val="19"/>
          <w:szCs w:val="19"/>
        </w:rPr>
        <w:t>@Slf4j</w:t>
      </w:r>
      <w:r w:rsidRPr="00AB069D">
        <w:rPr>
          <w:rFonts w:ascii="宋体" w:eastAsia="宋体" w:hAnsi="宋体" w:cs="宋体" w:hint="eastAsia"/>
          <w:color w:val="000000"/>
          <w:kern w:val="0"/>
          <w:sz w:val="19"/>
          <w:szCs w:val="19"/>
        </w:rPr>
        <w:t xml:space="preserve">(topic = </w:t>
      </w:r>
      <w:r w:rsidRPr="00AB069D">
        <w:rPr>
          <w:rFonts w:ascii="宋体" w:eastAsia="宋体" w:hAnsi="宋体" w:cs="宋体" w:hint="eastAsia"/>
          <w:b/>
          <w:bCs/>
          <w:color w:val="008000"/>
          <w:kern w:val="0"/>
          <w:sz w:val="19"/>
          <w:szCs w:val="19"/>
        </w:rPr>
        <w:t>"TwoPhaseTermination"</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r>
      <w:r w:rsidRPr="00AB069D">
        <w:rPr>
          <w:rFonts w:ascii="宋体" w:eastAsia="宋体" w:hAnsi="宋体" w:cs="宋体" w:hint="eastAsia"/>
          <w:b/>
          <w:bCs/>
          <w:color w:val="000080"/>
          <w:kern w:val="0"/>
          <w:sz w:val="19"/>
          <w:szCs w:val="19"/>
        </w:rPr>
        <w:t xml:space="preserve">class </w:t>
      </w:r>
      <w:r w:rsidRPr="00AB069D">
        <w:rPr>
          <w:rFonts w:ascii="宋体" w:eastAsia="宋体" w:hAnsi="宋体" w:cs="宋体" w:hint="eastAsia"/>
          <w:color w:val="000000"/>
          <w:kern w:val="0"/>
          <w:sz w:val="19"/>
          <w:szCs w:val="19"/>
        </w:rPr>
        <w:t>TwoPhaseTermination {</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000080"/>
          <w:kern w:val="0"/>
          <w:sz w:val="19"/>
          <w:szCs w:val="19"/>
        </w:rPr>
        <w:t xml:space="preserve">private </w:t>
      </w:r>
      <w:r w:rsidRPr="00AB069D">
        <w:rPr>
          <w:rFonts w:ascii="宋体" w:eastAsia="宋体" w:hAnsi="宋体" w:cs="宋体" w:hint="eastAsia"/>
          <w:color w:val="000000"/>
          <w:kern w:val="0"/>
          <w:sz w:val="19"/>
          <w:szCs w:val="19"/>
        </w:rPr>
        <w:t xml:space="preserve">Thread </w:t>
      </w:r>
      <w:r w:rsidRPr="00AB069D">
        <w:rPr>
          <w:rFonts w:ascii="宋体" w:eastAsia="宋体" w:hAnsi="宋体" w:cs="宋体" w:hint="eastAsia"/>
          <w:b/>
          <w:bCs/>
          <w:color w:val="660E7A"/>
          <w:kern w:val="0"/>
          <w:sz w:val="19"/>
          <w:szCs w:val="19"/>
        </w:rPr>
        <w:t>monitor</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000080"/>
          <w:kern w:val="0"/>
          <w:sz w:val="19"/>
          <w:szCs w:val="19"/>
        </w:rPr>
        <w:t xml:space="preserve">public void </w:t>
      </w:r>
      <w:r w:rsidRPr="00AB069D">
        <w:rPr>
          <w:rFonts w:ascii="宋体" w:eastAsia="宋体" w:hAnsi="宋体" w:cs="宋体" w:hint="eastAsia"/>
          <w:color w:val="000000"/>
          <w:kern w:val="0"/>
          <w:sz w:val="19"/>
          <w:szCs w:val="19"/>
        </w:rPr>
        <w:t>start() {</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660E7A"/>
          <w:kern w:val="0"/>
          <w:sz w:val="19"/>
          <w:szCs w:val="19"/>
        </w:rPr>
        <w:t xml:space="preserve">monitor </w:t>
      </w:r>
      <w:r w:rsidRPr="00AB069D">
        <w:rPr>
          <w:rFonts w:ascii="宋体" w:eastAsia="宋体" w:hAnsi="宋体" w:cs="宋体" w:hint="eastAsia"/>
          <w:color w:val="000000"/>
          <w:kern w:val="0"/>
          <w:sz w:val="19"/>
          <w:szCs w:val="19"/>
        </w:rPr>
        <w:t xml:space="preserve">= </w:t>
      </w:r>
      <w:r w:rsidRPr="00AB069D">
        <w:rPr>
          <w:rFonts w:ascii="宋体" w:eastAsia="宋体" w:hAnsi="宋体" w:cs="宋体" w:hint="eastAsia"/>
          <w:b/>
          <w:bCs/>
          <w:color w:val="000080"/>
          <w:kern w:val="0"/>
          <w:sz w:val="19"/>
          <w:szCs w:val="19"/>
        </w:rPr>
        <w:t xml:space="preserve">new </w:t>
      </w:r>
      <w:r w:rsidRPr="00AB069D">
        <w:rPr>
          <w:rFonts w:ascii="宋体" w:eastAsia="宋体" w:hAnsi="宋体" w:cs="宋体" w:hint="eastAsia"/>
          <w:color w:val="000000"/>
          <w:kern w:val="0"/>
          <w:sz w:val="19"/>
          <w:szCs w:val="19"/>
        </w:rPr>
        <w:t>Thread(() -&gt; {</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000080"/>
          <w:kern w:val="0"/>
          <w:sz w:val="19"/>
          <w:szCs w:val="19"/>
        </w:rPr>
        <w:t xml:space="preserve">while </w:t>
      </w:r>
      <w:r w:rsidRPr="00AB069D">
        <w:rPr>
          <w:rFonts w:ascii="宋体" w:eastAsia="宋体" w:hAnsi="宋体" w:cs="宋体" w:hint="eastAsia"/>
          <w:color w:val="000000"/>
          <w:kern w:val="0"/>
          <w:sz w:val="19"/>
          <w:szCs w:val="19"/>
        </w:rPr>
        <w:t>(</w:t>
      </w:r>
      <w:r w:rsidRPr="00AB069D">
        <w:rPr>
          <w:rFonts w:ascii="宋体" w:eastAsia="宋体" w:hAnsi="宋体" w:cs="宋体" w:hint="eastAsia"/>
          <w:b/>
          <w:bCs/>
          <w:color w:val="000080"/>
          <w:kern w:val="0"/>
          <w:sz w:val="19"/>
          <w:szCs w:val="19"/>
        </w:rPr>
        <w:t>true</w:t>
      </w:r>
      <w:r w:rsidRPr="00AB069D">
        <w:rPr>
          <w:rFonts w:ascii="宋体" w:eastAsia="宋体" w:hAnsi="宋体" w:cs="宋体" w:hint="eastAsia"/>
          <w:color w:val="000000"/>
          <w:kern w:val="0"/>
          <w:sz w:val="19"/>
          <w:szCs w:val="19"/>
        </w:rPr>
        <w:t>) {</w:t>
      </w:r>
      <w:r w:rsidRPr="00AB069D">
        <w:rPr>
          <w:rFonts w:ascii="宋体" w:eastAsia="宋体" w:hAnsi="宋体" w:cs="宋体" w:hint="eastAsia"/>
          <w:color w:val="000000"/>
          <w:kern w:val="0"/>
          <w:sz w:val="19"/>
          <w:szCs w:val="19"/>
        </w:rPr>
        <w:br/>
        <w:t xml:space="preserve">                Thread currentThread = Thread.</w:t>
      </w:r>
      <w:r w:rsidRPr="00AB069D">
        <w:rPr>
          <w:rFonts w:ascii="宋体" w:eastAsia="宋体" w:hAnsi="宋体" w:cs="宋体" w:hint="eastAsia"/>
          <w:i/>
          <w:iCs/>
          <w:color w:val="000000"/>
          <w:kern w:val="0"/>
          <w:sz w:val="19"/>
          <w:szCs w:val="19"/>
        </w:rPr>
        <w:t>currentThread</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000080"/>
          <w:kern w:val="0"/>
          <w:sz w:val="19"/>
          <w:szCs w:val="19"/>
        </w:rPr>
        <w:t xml:space="preserve">if </w:t>
      </w:r>
      <w:r w:rsidRPr="00AB069D">
        <w:rPr>
          <w:rFonts w:ascii="宋体" w:eastAsia="宋体" w:hAnsi="宋体" w:cs="宋体" w:hint="eastAsia"/>
          <w:color w:val="000000"/>
          <w:kern w:val="0"/>
          <w:sz w:val="19"/>
          <w:szCs w:val="19"/>
        </w:rPr>
        <w:t>(currentThread.isInterrupted()) {</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i/>
          <w:iCs/>
          <w:color w:val="660E7A"/>
          <w:kern w:val="0"/>
          <w:sz w:val="19"/>
          <w:szCs w:val="19"/>
        </w:rPr>
        <w:t>log</w:t>
      </w:r>
      <w:r w:rsidRPr="00AB069D">
        <w:rPr>
          <w:rFonts w:ascii="宋体" w:eastAsia="宋体" w:hAnsi="宋体" w:cs="宋体" w:hint="eastAsia"/>
          <w:color w:val="000000"/>
          <w:kern w:val="0"/>
          <w:sz w:val="19"/>
          <w:szCs w:val="19"/>
        </w:rPr>
        <w:t>.info(</w:t>
      </w:r>
      <w:r w:rsidRPr="00AB069D">
        <w:rPr>
          <w:rFonts w:ascii="宋体" w:eastAsia="宋体" w:hAnsi="宋体" w:cs="宋体" w:hint="eastAsia"/>
          <w:b/>
          <w:bCs/>
          <w:color w:val="008000"/>
          <w:kern w:val="0"/>
          <w:sz w:val="19"/>
          <w:szCs w:val="19"/>
        </w:rPr>
        <w:t>"料理后事，退出循环，终止线程"</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000080"/>
          <w:kern w:val="0"/>
          <w:sz w:val="19"/>
          <w:szCs w:val="19"/>
        </w:rPr>
        <w:t>break</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000080"/>
          <w:kern w:val="0"/>
          <w:sz w:val="19"/>
          <w:szCs w:val="19"/>
        </w:rPr>
        <w:t xml:space="preserve">else </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000080"/>
          <w:kern w:val="0"/>
          <w:sz w:val="19"/>
          <w:szCs w:val="19"/>
        </w:rPr>
        <w:t xml:space="preserve">try </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t xml:space="preserve">                        Thread.</w:t>
      </w:r>
      <w:r w:rsidRPr="00AB069D">
        <w:rPr>
          <w:rFonts w:ascii="宋体" w:eastAsia="宋体" w:hAnsi="宋体" w:cs="宋体" w:hint="eastAsia"/>
          <w:i/>
          <w:iCs/>
          <w:color w:val="000000"/>
          <w:kern w:val="0"/>
          <w:sz w:val="19"/>
          <w:szCs w:val="19"/>
        </w:rPr>
        <w:t>sleep</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FF"/>
          <w:kern w:val="0"/>
          <w:sz w:val="19"/>
          <w:szCs w:val="19"/>
        </w:rPr>
        <w:t>2000</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i/>
          <w:iCs/>
          <w:color w:val="660E7A"/>
          <w:kern w:val="0"/>
          <w:sz w:val="19"/>
          <w:szCs w:val="19"/>
        </w:rPr>
        <w:t>log</w:t>
      </w:r>
      <w:r w:rsidRPr="00AB069D">
        <w:rPr>
          <w:rFonts w:ascii="宋体" w:eastAsia="宋体" w:hAnsi="宋体" w:cs="宋体" w:hint="eastAsia"/>
          <w:color w:val="000000"/>
          <w:kern w:val="0"/>
          <w:sz w:val="19"/>
          <w:szCs w:val="19"/>
        </w:rPr>
        <w:t>.info(</w:t>
      </w:r>
      <w:r w:rsidRPr="00AB069D">
        <w:rPr>
          <w:rFonts w:ascii="宋体" w:eastAsia="宋体" w:hAnsi="宋体" w:cs="宋体" w:hint="eastAsia"/>
          <w:b/>
          <w:bCs/>
          <w:color w:val="008000"/>
          <w:kern w:val="0"/>
          <w:sz w:val="19"/>
          <w:szCs w:val="19"/>
        </w:rPr>
        <w:t>"执行监控记录"</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t xml:space="preserve">                    } </w:t>
      </w:r>
      <w:r w:rsidRPr="00AB069D">
        <w:rPr>
          <w:rFonts w:ascii="宋体" w:eastAsia="宋体" w:hAnsi="宋体" w:cs="宋体" w:hint="eastAsia"/>
          <w:b/>
          <w:bCs/>
          <w:color w:val="000080"/>
          <w:kern w:val="0"/>
          <w:sz w:val="19"/>
          <w:szCs w:val="19"/>
        </w:rPr>
        <w:t xml:space="preserve">catch </w:t>
      </w:r>
      <w:r w:rsidRPr="00AB069D">
        <w:rPr>
          <w:rFonts w:ascii="宋体" w:eastAsia="宋体" w:hAnsi="宋体" w:cs="宋体" w:hint="eastAsia"/>
          <w:color w:val="000000"/>
          <w:kern w:val="0"/>
          <w:sz w:val="19"/>
          <w:szCs w:val="19"/>
        </w:rPr>
        <w:t>(InterruptedException e) {</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i/>
          <w:iCs/>
          <w:color w:val="808080"/>
          <w:kern w:val="0"/>
          <w:sz w:val="19"/>
          <w:szCs w:val="19"/>
        </w:rPr>
        <w:t>/**</w:t>
      </w:r>
      <w:r w:rsidRPr="00AB069D">
        <w:rPr>
          <w:rFonts w:ascii="宋体" w:eastAsia="宋体" w:hAnsi="宋体" w:cs="宋体" w:hint="eastAsia"/>
          <w:i/>
          <w:iCs/>
          <w:color w:val="808080"/>
          <w:kern w:val="0"/>
          <w:sz w:val="19"/>
          <w:szCs w:val="19"/>
        </w:rPr>
        <w:br/>
        <w:t xml:space="preserve">                         * 这里捕获异常，sleep方法会出现异常的情况，当程序调用interrupt方法的时候，sleep就会抛出InterruptedException异常</w:t>
      </w:r>
      <w:r w:rsidRPr="00AB069D">
        <w:rPr>
          <w:rFonts w:ascii="宋体" w:eastAsia="宋体" w:hAnsi="宋体" w:cs="宋体" w:hint="eastAsia"/>
          <w:i/>
          <w:iCs/>
          <w:color w:val="808080"/>
          <w:kern w:val="0"/>
          <w:sz w:val="19"/>
          <w:szCs w:val="19"/>
        </w:rPr>
        <w:br/>
        <w:t xml:space="preserve">                         */</w:t>
      </w:r>
      <w:r w:rsidRPr="00AB069D">
        <w:rPr>
          <w:rFonts w:ascii="宋体" w:eastAsia="宋体" w:hAnsi="宋体" w:cs="宋体" w:hint="eastAsia"/>
          <w:i/>
          <w:iCs/>
          <w:color w:val="808080"/>
          <w:kern w:val="0"/>
          <w:sz w:val="19"/>
          <w:szCs w:val="19"/>
        </w:rPr>
        <w:br/>
        <w:t xml:space="preserve">                        </w:t>
      </w:r>
      <w:r w:rsidRPr="00AB069D">
        <w:rPr>
          <w:rFonts w:ascii="宋体" w:eastAsia="宋体" w:hAnsi="宋体" w:cs="宋体" w:hint="eastAsia"/>
          <w:color w:val="000000"/>
          <w:kern w:val="0"/>
          <w:sz w:val="19"/>
          <w:szCs w:val="19"/>
        </w:rPr>
        <w:t>e.printStackTrace();</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i/>
          <w:iCs/>
          <w:color w:val="808080"/>
          <w:kern w:val="0"/>
          <w:sz w:val="19"/>
          <w:szCs w:val="19"/>
        </w:rPr>
        <w:t>//捕获异常后，重新设置打断标记，所谓的重新设置打断标记，也就是用线程对象，调用interrupt方法，</w:t>
      </w:r>
      <w:r w:rsidRPr="00AB069D">
        <w:rPr>
          <w:rFonts w:ascii="宋体" w:eastAsia="宋体" w:hAnsi="宋体" w:cs="宋体" w:hint="eastAsia"/>
          <w:i/>
          <w:iCs/>
          <w:color w:val="808080"/>
          <w:kern w:val="0"/>
          <w:sz w:val="19"/>
          <w:szCs w:val="19"/>
        </w:rPr>
        <w:br/>
        <w:t xml:space="preserve">                        //执行到这里，属于在程序正常运行时打断线程，所以打断标记会被设置为true，而sleep时，线程处于阻塞状态，这时调用interrupt打断</w:t>
      </w:r>
      <w:r w:rsidRPr="00AB069D">
        <w:rPr>
          <w:rFonts w:ascii="宋体" w:eastAsia="宋体" w:hAnsi="宋体" w:cs="宋体" w:hint="eastAsia"/>
          <w:i/>
          <w:iCs/>
          <w:color w:val="808080"/>
          <w:kern w:val="0"/>
          <w:sz w:val="19"/>
          <w:szCs w:val="19"/>
        </w:rPr>
        <w:br/>
        <w:t xml:space="preserve">                        //线程时，打断标记会被清空，为false</w:t>
      </w:r>
      <w:r w:rsidRPr="00AB069D">
        <w:rPr>
          <w:rFonts w:ascii="宋体" w:eastAsia="宋体" w:hAnsi="宋体" w:cs="宋体" w:hint="eastAsia"/>
          <w:i/>
          <w:iCs/>
          <w:color w:val="808080"/>
          <w:kern w:val="0"/>
          <w:sz w:val="19"/>
          <w:szCs w:val="19"/>
        </w:rPr>
        <w:br/>
        <w:t xml:space="preserve">                        </w:t>
      </w:r>
      <w:r w:rsidRPr="00AB069D">
        <w:rPr>
          <w:rFonts w:ascii="宋体" w:eastAsia="宋体" w:hAnsi="宋体" w:cs="宋体" w:hint="eastAsia"/>
          <w:b/>
          <w:bCs/>
          <w:color w:val="660E7A"/>
          <w:kern w:val="0"/>
          <w:sz w:val="19"/>
          <w:szCs w:val="19"/>
        </w:rPr>
        <w:t>monitor</w:t>
      </w:r>
      <w:r w:rsidRPr="00AB069D">
        <w:rPr>
          <w:rFonts w:ascii="宋体" w:eastAsia="宋体" w:hAnsi="宋体" w:cs="宋体" w:hint="eastAsia"/>
          <w:color w:val="000000"/>
          <w:kern w:val="0"/>
          <w:sz w:val="19"/>
          <w:szCs w:val="19"/>
        </w:rPr>
        <w:t>.interrupt();</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lastRenderedPageBreak/>
        <w:t xml:space="preserve">            }</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008000"/>
          <w:kern w:val="0"/>
          <w:sz w:val="19"/>
          <w:szCs w:val="19"/>
        </w:rPr>
        <w:t>"monitor"</w:t>
      </w:r>
      <w:r w:rsidRPr="00AB069D">
        <w:rPr>
          <w:rFonts w:ascii="宋体" w:eastAsia="宋体" w:hAnsi="宋体" w:cs="宋体" w:hint="eastAsia"/>
          <w:color w:val="000000"/>
          <w:kern w:val="0"/>
          <w:sz w:val="19"/>
          <w:szCs w:val="19"/>
        </w:rPr>
        <w:t>);</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660E7A"/>
          <w:kern w:val="0"/>
          <w:sz w:val="19"/>
          <w:szCs w:val="19"/>
        </w:rPr>
        <w:t>monitor</w:t>
      </w:r>
      <w:r w:rsidRPr="00AB069D">
        <w:rPr>
          <w:rFonts w:ascii="宋体" w:eastAsia="宋体" w:hAnsi="宋体" w:cs="宋体" w:hint="eastAsia"/>
          <w:color w:val="000000"/>
          <w:kern w:val="0"/>
          <w:sz w:val="19"/>
          <w:szCs w:val="19"/>
        </w:rPr>
        <w:t>.start();</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b/>
          <w:bCs/>
          <w:color w:val="000080"/>
          <w:kern w:val="0"/>
          <w:sz w:val="19"/>
          <w:szCs w:val="19"/>
        </w:rPr>
        <w:t xml:space="preserve">public void </w:t>
      </w:r>
      <w:r w:rsidRPr="00AB069D">
        <w:rPr>
          <w:rFonts w:ascii="宋体" w:eastAsia="宋体" w:hAnsi="宋体" w:cs="宋体" w:hint="eastAsia"/>
          <w:color w:val="000000"/>
          <w:kern w:val="0"/>
          <w:sz w:val="19"/>
          <w:szCs w:val="19"/>
        </w:rPr>
        <w:t>stop() {</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i/>
          <w:iCs/>
          <w:color w:val="808080"/>
          <w:kern w:val="0"/>
          <w:sz w:val="19"/>
          <w:szCs w:val="19"/>
        </w:rPr>
        <w:t>//打断线程</w:t>
      </w:r>
      <w:r w:rsidRPr="00AB069D">
        <w:rPr>
          <w:rFonts w:ascii="宋体" w:eastAsia="宋体" w:hAnsi="宋体" w:cs="宋体" w:hint="eastAsia"/>
          <w:i/>
          <w:iCs/>
          <w:color w:val="808080"/>
          <w:kern w:val="0"/>
          <w:sz w:val="19"/>
          <w:szCs w:val="19"/>
        </w:rPr>
        <w:br/>
        <w:t xml:space="preserve">        </w:t>
      </w:r>
      <w:r w:rsidRPr="00AB069D">
        <w:rPr>
          <w:rFonts w:ascii="宋体" w:eastAsia="宋体" w:hAnsi="宋体" w:cs="宋体" w:hint="eastAsia"/>
          <w:b/>
          <w:bCs/>
          <w:color w:val="660E7A"/>
          <w:kern w:val="0"/>
          <w:sz w:val="19"/>
          <w:szCs w:val="19"/>
        </w:rPr>
        <w:t>monitor</w:t>
      </w:r>
      <w:r w:rsidRPr="00AB069D">
        <w:rPr>
          <w:rFonts w:ascii="宋体" w:eastAsia="宋体" w:hAnsi="宋体" w:cs="宋体" w:hint="eastAsia"/>
          <w:color w:val="000000"/>
          <w:kern w:val="0"/>
          <w:sz w:val="19"/>
          <w:szCs w:val="19"/>
        </w:rPr>
        <w:t>.interrupt();</w:t>
      </w:r>
      <w:r w:rsidRPr="00AB069D">
        <w:rPr>
          <w:rFonts w:ascii="宋体" w:eastAsia="宋体" w:hAnsi="宋体" w:cs="宋体" w:hint="eastAsia"/>
          <w:color w:val="000000"/>
          <w:kern w:val="0"/>
          <w:sz w:val="19"/>
          <w:szCs w:val="19"/>
        </w:rPr>
        <w:br/>
        <w:t xml:space="preserve">    }</w:t>
      </w:r>
      <w:r w:rsidRPr="00AB069D">
        <w:rPr>
          <w:rFonts w:ascii="宋体" w:eastAsia="宋体" w:hAnsi="宋体" w:cs="宋体" w:hint="eastAsia"/>
          <w:color w:val="000000"/>
          <w:kern w:val="0"/>
          <w:sz w:val="19"/>
          <w:szCs w:val="19"/>
        </w:rPr>
        <w:br/>
      </w:r>
      <w:r w:rsidRPr="00AB069D">
        <w:rPr>
          <w:rFonts w:ascii="宋体" w:eastAsia="宋体" w:hAnsi="宋体" w:cs="宋体" w:hint="eastAsia"/>
          <w:color w:val="000000"/>
          <w:kern w:val="0"/>
          <w:sz w:val="19"/>
          <w:szCs w:val="19"/>
        </w:rPr>
        <w:br/>
        <w:t>}</w:t>
      </w:r>
    </w:p>
    <w:p w14:paraId="3D334F0B" w14:textId="7A9202BF" w:rsidR="00AB069D" w:rsidRDefault="00C97AE4" w:rsidP="00C97AE4">
      <w:pPr>
        <w:pStyle w:val="2"/>
      </w:pPr>
      <w:r>
        <w:rPr>
          <w:rFonts w:hint="eastAsia"/>
        </w:rPr>
        <w:t>8.共享带来的问题</w:t>
      </w:r>
    </w:p>
    <w:p w14:paraId="4E804236" w14:textId="50C2083D" w:rsidR="00C97AE4" w:rsidRDefault="00C97AE4" w:rsidP="00C97AE4">
      <w:pPr>
        <w:pStyle w:val="3"/>
      </w:pPr>
      <w:r>
        <w:rPr>
          <w:rFonts w:hint="eastAsia"/>
        </w:rPr>
        <w:t>8.1线程安全</w:t>
      </w:r>
    </w:p>
    <w:p w14:paraId="3EC2DBBC" w14:textId="57E7B771" w:rsidR="00C97AE4" w:rsidRDefault="00C97AE4" w:rsidP="00C97AE4">
      <w:r>
        <w:rPr>
          <w:rFonts w:hint="eastAsia"/>
        </w:rPr>
        <w:t>多线程下，访问共享资源，由于分时系统而产生的问题</w:t>
      </w:r>
    </w:p>
    <w:p w14:paraId="6F755007" w14:textId="007C6EA6" w:rsidR="00C97AE4" w:rsidRDefault="00C97AE4" w:rsidP="00C97AE4">
      <w:r>
        <w:rPr>
          <w:rFonts w:hint="eastAsia"/>
        </w:rPr>
        <w:t>也就是说操作系统是一个分时系统，任务调度器，会将CPU的时间片，分给不同的线程使用，一个线程在执行的过程中，可能出现阻塞的各种情况，让出CPU的时间片，任务调度器就会将CPU的时间片分给其它线程，这时候如果多个线程访问的是同一个共享资源，就会产生线程安全问题，举个栗子：</w:t>
      </w:r>
    </w:p>
    <w:p w14:paraId="40AD7EC4" w14:textId="33BCF4E4" w:rsidR="00C97AE4" w:rsidRDefault="00C97AE4" w:rsidP="00C97AE4">
      <w:r>
        <w:tab/>
      </w:r>
      <w:r>
        <w:rPr>
          <w:rFonts w:hint="eastAsia"/>
        </w:rPr>
        <w:t>比如A线程和B线程都访问同一个变量c，在线程执行过程中都会改变变量c的值，比如A线程每次执行过程中会对变量c进行加一操作，线程B每次执行会对变量c减一操作，任务调度器首先将CPU的时间片分给了线程A，线程A执行到一半，可能出现了问题</w:t>
      </w:r>
      <w:r w:rsidR="008240EA">
        <w:rPr>
          <w:rFonts w:hint="eastAsia"/>
        </w:rPr>
        <w:t>进入了阻塞状态（比如sleep，wait，阻塞IO），这时候线程A会记录下本次执行结果（也就是线程A执行到哪里了），然后让出CPU的时间片，线程A从运行状态进入了就绪状态；线程B获得</w:t>
      </w:r>
      <w:r w:rsidR="0071135D">
        <w:rPr>
          <w:rFonts w:hint="eastAsia"/>
        </w:rPr>
        <w:t>CPU的时间片后开始执行，并对变量c进行了减一操作，比如c初始值未0，减一后c变为了-1，线程B执行完毕后进入了终止状态；这时候任务调度器又将CPU的时间片分给了A线程，A线程又从上次执行到的位置，开始执行了，可是A线程上次获取到的变量c的值还是初始值0，这时对变量c进行了+1操作并赋值给了变量c</w:t>
      </w:r>
      <w:r w:rsidR="0071135D">
        <w:t>,</w:t>
      </w:r>
    </w:p>
    <w:p w14:paraId="730B9542" w14:textId="1B71765B" w:rsidR="0071135D" w:rsidRDefault="0071135D" w:rsidP="00C97AE4">
      <w:r>
        <w:tab/>
      </w:r>
      <w:r>
        <w:rPr>
          <w:rFonts w:hint="eastAsia"/>
        </w:rPr>
        <w:t>正常情况c初始值为0B线程对变量c减一，A线程对变量c加一，最终结果应该还是0，但是由于分时系统，多线程下，访问共享资源，产生了线程不安全问题</w:t>
      </w:r>
    </w:p>
    <w:p w14:paraId="6AD654AD" w14:textId="0EAAA83C" w:rsidR="00E529AD" w:rsidRDefault="00E529AD" w:rsidP="00E529AD">
      <w:pPr>
        <w:pStyle w:val="3"/>
      </w:pPr>
      <w:r>
        <w:rPr>
          <w:rFonts w:hint="eastAsia"/>
        </w:rPr>
        <w:lastRenderedPageBreak/>
        <w:t>8.2Synchronized原理分析</w:t>
      </w:r>
    </w:p>
    <w:p w14:paraId="28D0CB9B" w14:textId="4404B035" w:rsidR="00E529AD" w:rsidRDefault="00E529AD" w:rsidP="00E529AD">
      <w:r>
        <w:rPr>
          <w:noProof/>
        </w:rPr>
        <w:drawing>
          <wp:inline distT="0" distB="0" distL="0" distR="0" wp14:anchorId="1C59195B" wp14:editId="6DBE0F7C">
            <wp:extent cx="5274310" cy="27870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87015"/>
                    </a:xfrm>
                    <a:prstGeom prst="rect">
                      <a:avLst/>
                    </a:prstGeom>
                  </pic:spPr>
                </pic:pic>
              </a:graphicData>
            </a:graphic>
          </wp:inline>
        </w:drawing>
      </w:r>
    </w:p>
    <w:p w14:paraId="02E8B3C1" w14:textId="3EA65684" w:rsidR="007C4904" w:rsidRDefault="007C4904" w:rsidP="007C4904">
      <w:pPr>
        <w:pStyle w:val="3"/>
      </w:pPr>
      <w:r>
        <w:rPr>
          <w:rFonts w:hint="eastAsia"/>
        </w:rPr>
        <w:t>8.3分析线程安全问题</w:t>
      </w:r>
    </w:p>
    <w:p w14:paraId="0E51D0E3" w14:textId="528196AB" w:rsidR="007C4904" w:rsidRDefault="007C4904" w:rsidP="007C4904">
      <w:pPr>
        <w:ind w:firstLine="420"/>
      </w:pPr>
      <w:r>
        <w:rPr>
          <w:rFonts w:hint="eastAsia"/>
        </w:rPr>
        <w:t>要分析线程安全问题，就得考虑哪部分代码是处于临界区，找出的临界区，我们再想办法给它加锁</w:t>
      </w:r>
    </w:p>
    <w:p w14:paraId="507E0C31" w14:textId="76DF926E" w:rsidR="007C4904" w:rsidRDefault="007C4904" w:rsidP="007C4904">
      <w:pPr>
        <w:rPr>
          <w:color w:val="FF0000"/>
        </w:rPr>
      </w:pPr>
      <w:r>
        <w:tab/>
      </w:r>
      <w:r>
        <w:rPr>
          <w:rFonts w:hint="eastAsia"/>
        </w:rPr>
        <w:t>那么什么是临界区呢？（这个问题，曾今面试的时候，就被面试官问道过，当时被问的是一脸懵逼）：所谓的临界区就是，一段代码块内，如果存在对共享资源的多线程读写操作，这段代码块就是</w:t>
      </w:r>
      <w:r w:rsidRPr="007C4904">
        <w:rPr>
          <w:rFonts w:hint="eastAsia"/>
          <w:color w:val="FF0000"/>
        </w:rPr>
        <w:t>临界区</w:t>
      </w:r>
    </w:p>
    <w:p w14:paraId="7A018EDA" w14:textId="3DBF8304" w:rsidR="007C4904" w:rsidRPr="007C4904" w:rsidRDefault="007C4904" w:rsidP="007C4904">
      <w:r>
        <w:rPr>
          <w:rFonts w:hint="eastAsia"/>
          <w:color w:val="FF0000"/>
        </w:rPr>
        <w:t>如下所示：</w:t>
      </w:r>
    </w:p>
    <w:p w14:paraId="21EDEFE6" w14:textId="77777777" w:rsidR="007C4904" w:rsidRDefault="007C4904" w:rsidP="007C4904">
      <w:r>
        <w:t>static int counter = 0;</w:t>
      </w:r>
    </w:p>
    <w:p w14:paraId="4019152F" w14:textId="77777777" w:rsidR="007C4904" w:rsidRDefault="007C4904" w:rsidP="007C4904">
      <w:r>
        <w:t>static void increment()</w:t>
      </w:r>
    </w:p>
    <w:p w14:paraId="1D4E829E" w14:textId="77777777" w:rsidR="007C4904" w:rsidRDefault="007C4904" w:rsidP="007C4904">
      <w:r>
        <w:t>// 临界区</w:t>
      </w:r>
    </w:p>
    <w:p w14:paraId="67F5B95E" w14:textId="77777777" w:rsidR="007C4904" w:rsidRDefault="007C4904" w:rsidP="007C4904">
      <w:r>
        <w:t>{</w:t>
      </w:r>
    </w:p>
    <w:p w14:paraId="58D54069" w14:textId="77777777" w:rsidR="007C4904" w:rsidRDefault="007C4904" w:rsidP="007C4904">
      <w:r>
        <w:t>counter++;</w:t>
      </w:r>
    </w:p>
    <w:p w14:paraId="0814E041" w14:textId="77777777" w:rsidR="007C4904" w:rsidRDefault="007C4904" w:rsidP="007C4904">
      <w:r>
        <w:t>}</w:t>
      </w:r>
    </w:p>
    <w:p w14:paraId="23EBC481" w14:textId="77777777" w:rsidR="007C4904" w:rsidRDefault="007C4904" w:rsidP="007C4904">
      <w:r>
        <w:t>static void decrement()</w:t>
      </w:r>
    </w:p>
    <w:p w14:paraId="26DE46C2" w14:textId="77777777" w:rsidR="007C4904" w:rsidRDefault="007C4904" w:rsidP="007C4904">
      <w:r>
        <w:t>// 临界区</w:t>
      </w:r>
    </w:p>
    <w:p w14:paraId="384D354D" w14:textId="77777777" w:rsidR="007C4904" w:rsidRDefault="007C4904" w:rsidP="007C4904">
      <w:r>
        <w:t>{</w:t>
      </w:r>
    </w:p>
    <w:p w14:paraId="0502A6FD" w14:textId="77777777" w:rsidR="007C4904" w:rsidRDefault="007C4904" w:rsidP="007C4904">
      <w:r>
        <w:t>counter--;</w:t>
      </w:r>
    </w:p>
    <w:p w14:paraId="51425946" w14:textId="7ACCDDDA" w:rsidR="00E529AD" w:rsidRDefault="007C4904" w:rsidP="007C4904">
      <w:r>
        <w:t>}</w:t>
      </w:r>
    </w:p>
    <w:p w14:paraId="2067E50A" w14:textId="576F5008" w:rsidR="007C4904" w:rsidRDefault="007C4904" w:rsidP="007C4904">
      <w:r>
        <w:rPr>
          <w:rFonts w:hint="eastAsia"/>
        </w:rPr>
        <w:t>这里的counter就是一个共享资源，可能有多个线程同时对这个共享资源进行读写操作，比如线程A执行了increment方法，线程B执行decrement方法，都将对这个共享变量counter造成影响，而对counter造成影响的代码是counter++和counter</w:t>
      </w:r>
      <w:r>
        <w:t>—</w:t>
      </w:r>
      <w:r>
        <w:rPr>
          <w:rFonts w:hint="eastAsia"/>
        </w:rPr>
        <w:t>所以，</w:t>
      </w:r>
      <w:r w:rsidR="00A06212">
        <w:rPr>
          <w:rFonts w:hint="eastAsia"/>
        </w:rPr>
        <w:t>这两段代码块就是属于临界区</w:t>
      </w:r>
    </w:p>
    <w:p w14:paraId="645E2057" w14:textId="0A0B96DB" w:rsidR="00AE2869" w:rsidRDefault="00AE2869" w:rsidP="007C4904"/>
    <w:p w14:paraId="79A6FC96" w14:textId="474B8268" w:rsidR="00AE2869" w:rsidRDefault="00AE2869" w:rsidP="00AE2869">
      <w:pPr>
        <w:pStyle w:val="3"/>
      </w:pPr>
      <w:r>
        <w:rPr>
          <w:rFonts w:hint="eastAsia"/>
        </w:rPr>
        <w:lastRenderedPageBreak/>
        <w:t>8.4</w:t>
      </w:r>
      <w:r>
        <w:t>V</w:t>
      </w:r>
      <w:r>
        <w:rPr>
          <w:rFonts w:hint="eastAsia"/>
        </w:rPr>
        <w:t>olatile保证可见性、有序性</w:t>
      </w:r>
    </w:p>
    <w:p w14:paraId="36D6ADE4" w14:textId="19679A68" w:rsidR="00AE2869" w:rsidRDefault="00AE2869" w:rsidP="00AE2869">
      <w:r>
        <w:rPr>
          <w:noProof/>
        </w:rPr>
        <w:drawing>
          <wp:inline distT="0" distB="0" distL="0" distR="0" wp14:anchorId="52587406" wp14:editId="75BAC6C0">
            <wp:extent cx="5274310" cy="42767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76725"/>
                    </a:xfrm>
                    <a:prstGeom prst="rect">
                      <a:avLst/>
                    </a:prstGeom>
                  </pic:spPr>
                </pic:pic>
              </a:graphicData>
            </a:graphic>
          </wp:inline>
        </w:drawing>
      </w:r>
    </w:p>
    <w:p w14:paraId="369B3590" w14:textId="32F5282D" w:rsidR="00AE2869" w:rsidRDefault="00AE2869" w:rsidP="00AE2869">
      <w:r>
        <w:rPr>
          <w:rFonts w:hint="eastAsia"/>
        </w:rPr>
        <w:t>就拿双重检查的单例模式模式来说：</w:t>
      </w:r>
    </w:p>
    <w:p w14:paraId="02131FAB" w14:textId="498F0C2D" w:rsidR="00AE2869" w:rsidRDefault="00AE2869" w:rsidP="006F5ADF">
      <w:pPr>
        <w:ind w:firstLine="420"/>
      </w:pPr>
      <w:r>
        <w:t>Synchronized</w:t>
      </w:r>
      <w:r>
        <w:rPr>
          <w:rFonts w:hint="eastAsia"/>
        </w:rPr>
        <w:t>能保证共享变量的可见性、原子性、</w:t>
      </w:r>
      <w:r w:rsidRPr="00AE2869">
        <w:rPr>
          <w:rFonts w:hint="eastAsia"/>
          <w:color w:val="FF0000"/>
        </w:rPr>
        <w:t>有序性</w:t>
      </w:r>
      <w:r>
        <w:rPr>
          <w:rFonts w:hint="eastAsia"/>
        </w:rPr>
        <w:t>，但前提是，共享变量都要被Synchronized保护，也就是在Synchronized代码块内部，</w:t>
      </w:r>
      <w:r w:rsidRPr="00AE2869">
        <w:rPr>
          <w:rFonts w:hint="eastAsia"/>
          <w:color w:val="FF0000"/>
        </w:rPr>
        <w:t>syn</w:t>
      </w:r>
      <w:r w:rsidRPr="00AE2869">
        <w:rPr>
          <w:color w:val="FF0000"/>
        </w:rPr>
        <w:t>chronized</w:t>
      </w:r>
      <w:r w:rsidRPr="00AE2869">
        <w:rPr>
          <w:rFonts w:hint="eastAsia"/>
          <w:color w:val="FF0000"/>
        </w:rPr>
        <w:t>实际上并不能解决由于JVM自身对访问共享变量的优化，引起的指令交错问题</w:t>
      </w:r>
      <w:r>
        <w:rPr>
          <w:rFonts w:hint="eastAsia"/>
          <w:color w:val="FF0000"/>
        </w:rPr>
        <w:t>,</w:t>
      </w:r>
      <w:r w:rsidRPr="00AE2869">
        <w:rPr>
          <w:rFonts w:hint="eastAsia"/>
        </w:rPr>
        <w:t>那么</w:t>
      </w:r>
      <w:r>
        <w:rPr>
          <w:rFonts w:hint="eastAsia"/>
        </w:rPr>
        <w:t>synchronized是怎么保证原子性，可见性了，这就是锁机制，线程互斥，来保证的。</w:t>
      </w:r>
    </w:p>
    <w:p w14:paraId="242E0AB2" w14:textId="2CBCA02C" w:rsidR="006F5ADF" w:rsidRDefault="006F5ADF" w:rsidP="006F5ADF">
      <w:pPr>
        <w:ind w:left="420" w:hanging="420"/>
      </w:pPr>
      <w:r>
        <w:tab/>
      </w:r>
      <w:r>
        <w:rPr>
          <w:rFonts w:hint="eastAsia"/>
        </w:rPr>
        <w:t>拿如上代码来说，如果t</w:t>
      </w:r>
      <w:r>
        <w:t>1</w:t>
      </w:r>
      <w:r>
        <w:rPr>
          <w:rFonts w:hint="eastAsia"/>
        </w:rPr>
        <w:t>线程，首先进来了，判断INSTANCE实例为n</w:t>
      </w:r>
      <w:r>
        <w:t>ull</w:t>
      </w:r>
      <w:r>
        <w:rPr>
          <w:rFonts w:hint="eastAsia"/>
        </w:rPr>
        <w:t>，就会执行到synchronized代码块内部，但是由于JVM自身做出的优化，可能会出现指令指令重排，比如赋值，和构造方法的执行，发生了指令重排，可能先赋值，再执行的构造方法，但是虽然synchronized代码块内指令重排了，但是线程互斥，锁机制，即使发生了线程上下文的切换（任务调度器把CPU时间片分给了其它线程，如T</w:t>
      </w:r>
      <w:r>
        <w:t>2</w:t>
      </w:r>
      <w:r>
        <w:rPr>
          <w:rFonts w:hint="eastAsia"/>
        </w:rPr>
        <w:t>）,这时如果对共享变量的操作都被synchronized代码块包裹，T</w:t>
      </w:r>
      <w:r>
        <w:t>2</w:t>
      </w:r>
      <w:r>
        <w:rPr>
          <w:rFonts w:hint="eastAsia"/>
        </w:rPr>
        <w:t>线程由于获取不到锁，继续阻塞，只有</w:t>
      </w:r>
      <w:r>
        <w:t>T1</w:t>
      </w:r>
      <w:r>
        <w:rPr>
          <w:rFonts w:hint="eastAsia"/>
        </w:rPr>
        <w:t>线程执行完毕释放锁锁后，T</w:t>
      </w:r>
      <w:r>
        <w:t>2</w:t>
      </w:r>
      <w:r>
        <w:rPr>
          <w:rFonts w:hint="eastAsia"/>
        </w:rPr>
        <w:t>线程才能正常执行，这时T1线程在同步代码块内部对共享变量的整体操作（即使指令重排）对</w:t>
      </w:r>
      <w:r w:rsidR="00285BFD">
        <w:rPr>
          <w:rFonts w:hint="eastAsia"/>
        </w:rPr>
        <w:t>synchronized外部，或者其它线程来说，它是有序、原子、可见的</w:t>
      </w:r>
    </w:p>
    <w:p w14:paraId="0FD2F0F8" w14:textId="25389A58" w:rsidR="00AE2869" w:rsidRDefault="00285BFD" w:rsidP="00285BFD">
      <w:pPr>
        <w:ind w:left="420" w:hanging="420"/>
      </w:pPr>
      <w:r>
        <w:rPr>
          <w:rFonts w:hint="eastAsia"/>
        </w:rPr>
        <w:t xml:space="preserve"> </w:t>
      </w:r>
      <w:r>
        <w:t xml:space="preserve">      </w:t>
      </w:r>
      <w:r>
        <w:rPr>
          <w:rFonts w:hint="eastAsia"/>
        </w:rPr>
        <w:t>但是如上代码对共享变量的操作没有全部被</w:t>
      </w:r>
      <w:r>
        <w:t>synchronized</w:t>
      </w:r>
      <w:r>
        <w:rPr>
          <w:rFonts w:hint="eastAsia"/>
        </w:rPr>
        <w:t>保护，这时候</w:t>
      </w:r>
      <w:r>
        <w:t>synchronized</w:t>
      </w:r>
      <w:r>
        <w:rPr>
          <w:rFonts w:hint="eastAsia"/>
        </w:rPr>
        <w:t>内部代码的指令重排，对结果就会有影响，比如synchronized内部发生了指令重排，T1线程先赋值，再执行构造方法，但是T1执行完赋值操作后，还没有执行构造方法，这时来了另外一个线程T</w:t>
      </w:r>
      <w:r>
        <w:t>2</w:t>
      </w:r>
      <w:r>
        <w:rPr>
          <w:rFonts w:hint="eastAsia"/>
        </w:rPr>
        <w:t>，由于synchronized外部还有一个对共享变量的操作，T</w:t>
      </w:r>
      <w:r>
        <w:t>2</w:t>
      </w:r>
      <w:r>
        <w:rPr>
          <w:rFonts w:hint="eastAsia"/>
        </w:rPr>
        <w:t>线程不需要获取到锁就能执行到那段代码，T1线程已经赋值了，于是T</w:t>
      </w:r>
      <w:r>
        <w:t>2</w:t>
      </w:r>
      <w:r>
        <w:rPr>
          <w:rFonts w:hint="eastAsia"/>
        </w:rPr>
        <w:t>获</w:t>
      </w:r>
      <w:r>
        <w:rPr>
          <w:rFonts w:hint="eastAsia"/>
        </w:rPr>
        <w:lastRenderedPageBreak/>
        <w:t>取到了，判断不为n</w:t>
      </w:r>
      <w:r>
        <w:t>ull</w:t>
      </w:r>
      <w:r>
        <w:rPr>
          <w:rFonts w:hint="eastAsia"/>
        </w:rPr>
        <w:t>，于是拿着还未初始化完毕的实例去用了，着肯定就会存在问题，这时候就可以看出，s</w:t>
      </w:r>
      <w:r>
        <w:t>ynchronized</w:t>
      </w:r>
      <w:r>
        <w:rPr>
          <w:rFonts w:hint="eastAsia"/>
        </w:rPr>
        <w:t>不能解决指令重排问题，而使用</w:t>
      </w:r>
      <w:r w:rsidR="00F2190A">
        <w:rPr>
          <w:rFonts w:hint="eastAsia"/>
        </w:rPr>
        <w:t>volatile来修饰共享变量就能解决指令重排问题，以此来保证有</w:t>
      </w:r>
      <w:r w:rsidR="00F2190A" w:rsidRPr="00E54E94">
        <w:rPr>
          <w:rFonts w:hint="eastAsia"/>
          <w:color w:val="FF0000"/>
        </w:rPr>
        <w:t>序性</w:t>
      </w:r>
      <w:r w:rsidR="00E54E94" w:rsidRPr="00E54E94">
        <w:rPr>
          <w:rFonts w:hint="eastAsia"/>
          <w:color w:val="FF0000"/>
        </w:rPr>
        <w:t>性</w:t>
      </w:r>
      <w:r w:rsidR="00F2190A">
        <w:rPr>
          <w:rFonts w:hint="eastAsia"/>
        </w:rPr>
        <w:t>，通过读写屏障，被volatile修饰的共享变量，不能被指令重排序；在被volatile修饰的共享变量写操作的后面会产生写屏障，还有传导性，会使得对包括volatile修饰的共享变量及其之前的其它变量的写操作，都将数据写到主存中，在被volatile修饰的共享变量的读操作前会产生读屏障，会使得对</w:t>
      </w:r>
      <w:r w:rsidR="001E672E">
        <w:rPr>
          <w:rFonts w:hint="eastAsia"/>
        </w:rPr>
        <w:t>包括volatile修饰的共享变量及其之后的其它变量的读操作都将到</w:t>
      </w:r>
      <w:r w:rsidR="00E54E94">
        <w:rPr>
          <w:rFonts w:hint="eastAsia"/>
        </w:rPr>
        <w:t>主存中读取数据，以此来保证可见性</w:t>
      </w:r>
    </w:p>
    <w:p w14:paraId="0785DC44" w14:textId="54911FC0" w:rsidR="00E54E94" w:rsidRDefault="00E54E94" w:rsidP="00285BFD">
      <w:pPr>
        <w:ind w:left="420" w:hanging="420"/>
      </w:pPr>
      <w:r>
        <w:tab/>
      </w:r>
      <w:r>
        <w:tab/>
      </w:r>
      <w:r>
        <w:rPr>
          <w:rFonts w:hint="eastAsia"/>
        </w:rPr>
        <w:t>如上，当共享变量被volatile修饰后，即使共享变量没有完全被synchronized保护，但是synchronized代码块内部的代码将不会发生指令重排，也就是不会出现先赋值再执行构造方法的情况，这时后如果T</w:t>
      </w:r>
      <w:r>
        <w:t>2</w:t>
      </w:r>
      <w:r>
        <w:rPr>
          <w:rFonts w:hint="eastAsia"/>
        </w:rPr>
        <w:t>线程来了，判断不为n</w:t>
      </w:r>
      <w:r>
        <w:t>ull</w:t>
      </w:r>
      <w:r>
        <w:rPr>
          <w:rFonts w:hint="eastAsia"/>
        </w:rPr>
        <w:t>，那获取到的一定是正确初始化后的实例，即使如果实例为n</w:t>
      </w:r>
      <w:r>
        <w:t>ull.</w:t>
      </w:r>
      <w:r>
        <w:rPr>
          <w:rFonts w:hint="eastAsia"/>
        </w:rPr>
        <w:t>如果T1线程没有执行完毕，T</w:t>
      </w:r>
      <w:r>
        <w:t>2</w:t>
      </w:r>
      <w:r>
        <w:rPr>
          <w:rFonts w:hint="eastAsia"/>
        </w:rPr>
        <w:t>获取不到锁阻塞，T</w:t>
      </w:r>
      <w:r>
        <w:t>1</w:t>
      </w:r>
      <w:r>
        <w:rPr>
          <w:rFonts w:hint="eastAsia"/>
        </w:rPr>
        <w:t>执行完毕，释放锁后，进入第二次判断（双重检查）,由于T1已经正常运行结束，T</w:t>
      </w:r>
      <w:r>
        <w:t>2</w:t>
      </w:r>
      <w:r>
        <w:rPr>
          <w:rFonts w:hint="eastAsia"/>
        </w:rPr>
        <w:t>获取到了判断不为n</w:t>
      </w:r>
      <w:r>
        <w:t>ull</w:t>
      </w:r>
      <w:r>
        <w:rPr>
          <w:rFonts w:hint="eastAsia"/>
        </w:rPr>
        <w:t>返回实例，这时候的实例就是正确初始化的实例，也就是只要有一个线程成功执行后，后面来的线程都将能获取到正确的实例对象，而且能保证在JVM内存中只有一个唯一的该实例对象</w:t>
      </w:r>
    </w:p>
    <w:p w14:paraId="5E7BD999" w14:textId="3CE49AEB" w:rsidR="006300D1" w:rsidRPr="00AC3C6F" w:rsidRDefault="006300D1" w:rsidP="006300D1">
      <w:pPr>
        <w:pStyle w:val="2"/>
        <w:rPr>
          <w:color w:val="FF0000"/>
        </w:rPr>
      </w:pPr>
      <w:r w:rsidRPr="00AC3C6F">
        <w:rPr>
          <w:rFonts w:hint="eastAsia"/>
          <w:color w:val="FF0000"/>
        </w:rPr>
        <w:t>9线程池原理分析</w:t>
      </w:r>
    </w:p>
    <w:p w14:paraId="2917F247" w14:textId="3D65921F" w:rsidR="006300D1" w:rsidRDefault="006300D1" w:rsidP="006300D1">
      <w:r>
        <w:rPr>
          <w:noProof/>
        </w:rPr>
        <w:drawing>
          <wp:inline distT="0" distB="0" distL="0" distR="0" wp14:anchorId="39AC3AA4" wp14:editId="1985CF12">
            <wp:extent cx="5274310" cy="24612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61260"/>
                    </a:xfrm>
                    <a:prstGeom prst="rect">
                      <a:avLst/>
                    </a:prstGeom>
                  </pic:spPr>
                </pic:pic>
              </a:graphicData>
            </a:graphic>
          </wp:inline>
        </w:drawing>
      </w:r>
    </w:p>
    <w:p w14:paraId="7CA38C05" w14:textId="2A6718AD" w:rsidR="006300D1" w:rsidRDefault="006300D1" w:rsidP="001A3630">
      <w:pPr>
        <w:ind w:firstLine="420"/>
      </w:pPr>
      <w:r>
        <w:rPr>
          <w:rFonts w:hint="eastAsia"/>
        </w:rPr>
        <w:t>线程是一种系统资源，每创建一个新的线程，都要占用一定的内存（需要分配栈内存），如果是高并发的情况下，一下来了很多的任务，这时如果为每个任务都创建一个新的线程，那可以想象这样对内存的占用是相当大的，甚至有可能出现</w:t>
      </w:r>
      <w:r>
        <w:t>OutOfMemoryError</w:t>
      </w:r>
      <w:r w:rsidR="001A3630">
        <w:rPr>
          <w:rFonts w:hint="eastAsia"/>
        </w:rPr>
        <w:t>：</w:t>
      </w:r>
    </w:p>
    <w:p w14:paraId="502A5EB1" w14:textId="29C044E2" w:rsidR="001A3630" w:rsidRDefault="001A3630" w:rsidP="001A3630">
      <w:pPr>
        <w:ind w:firstLine="420"/>
      </w:pPr>
      <w:r>
        <w:rPr>
          <w:rFonts w:hint="eastAsia"/>
        </w:rPr>
        <w:t>还有一个问题就是线程并不是创建的越多越好，比如有大量的任务来了，创建了很多很多的线程，那实际上我们都知道这样是不对的，因为从CPU的角度出发，CPU的核心数是有限的，每个人的电脑或者服务器还不一样，一下子来了这么多线程，那CPU其实也处理不过来，那它必然就让其中一部分线程（获取不到CPU时间片的那些线程）进入阻塞，这就会引起线程的上下文切换问题，需要将当前线程的运行状态先保存，下次轮到这个线程运行时，还要恢复线程当初的那些状态，也就是线程的上下文切换，这个线程上下文切换的越频繁，实际上对系统性能影响越大，尤其是在高并发的情况下，频繁的上下文切换，反而会导致系统性能降低，因此处于这样两个原因，我们应该不是说每次任务来了，都创建新的线程，而是应该充分利用已有线程的潜力，去处理任务，而不是每次都创建新的线程去处理任</w:t>
      </w:r>
      <w:r>
        <w:rPr>
          <w:rFonts w:hint="eastAsia"/>
        </w:rPr>
        <w:lastRenderedPageBreak/>
        <w:t>务，这也体现了享元模式的设计思想，所以就有了线程池的出现。</w:t>
      </w:r>
      <w:r w:rsidR="00AC3C6F">
        <w:rPr>
          <w:rFonts w:hint="eastAsia"/>
        </w:rPr>
        <w:t>类似的数据库连接池采用的也是这种享元模式的设计思想</w:t>
      </w:r>
    </w:p>
    <w:p w14:paraId="501F6BCA" w14:textId="44AC425E" w:rsidR="00AC3C6F" w:rsidRDefault="00AC3C6F" w:rsidP="001A3630">
      <w:pPr>
        <w:ind w:firstLine="420"/>
      </w:pPr>
      <w:r>
        <w:rPr>
          <w:rFonts w:hint="eastAsia"/>
        </w:rPr>
        <w:t>线程池就是创建一批线程，让这些线程能够得到重复的利用，这样呢既可以减少内存的占用，也可以减少线程的数量，避免他们频繁的发生上下文切换。</w:t>
      </w:r>
    </w:p>
    <w:p w14:paraId="1F7AFA40" w14:textId="19B39B87" w:rsidR="00AC3C6F" w:rsidRDefault="00AC3C6F" w:rsidP="00AC3C6F">
      <w:pPr>
        <w:pStyle w:val="3"/>
      </w:pPr>
      <w:r>
        <w:rPr>
          <w:rFonts w:hint="eastAsia"/>
        </w:rPr>
        <w:t>自定义线程池</w:t>
      </w:r>
    </w:p>
    <w:p w14:paraId="1A623D39" w14:textId="57B9A42D" w:rsidR="00AC3C6F" w:rsidRDefault="00AC3C6F" w:rsidP="00AC3C6F">
      <w:r>
        <w:rPr>
          <w:rFonts w:hint="eastAsia"/>
        </w:rPr>
        <w:t>如上图可知，自定义线程池，实际上分为了几个组件，第一个组件就是ThreadPool线程池，线程池里面就是有一些可以被重用的线程。第二个组件是BlockQuune阻塞队列，它体现的是这种生产者、消费者模式下，平衡他们之间速度差异的一个组件。线程池中的线程相当于任务的消费者，它去不断的获取任务，并执行任务；任务的生产者线程可能源源不断的产生新的任务，在这种生产者、消费者模式下，它们两边的速率可能是不一致的，比如说生产者这边迟迟没有提交新的任务，线程池中的消费者线程就要等待，在哪等呢？这时就需要一个阻塞队列提供一个等待的位置</w:t>
      </w:r>
      <w:r w:rsidR="00FF47EF">
        <w:rPr>
          <w:rFonts w:hint="eastAsia"/>
        </w:rPr>
        <w:t>；另外一种情况可能就是任务量一下子特别多，每个线程都忙不过来了，那多出来的那些任务放哪里呢？也得放在这个阻塞队列里，所以这个阻塞队列非常的重要，它是平衡消费者线程和生产者线程之间的一个桥梁</w:t>
      </w:r>
    </w:p>
    <w:p w14:paraId="07DC3D59" w14:textId="77777777" w:rsidR="00FF47EF" w:rsidRPr="00AC3C6F" w:rsidRDefault="00FF47EF" w:rsidP="00AC3C6F">
      <w:pPr>
        <w:rPr>
          <w:rFonts w:hint="eastAsia"/>
        </w:rPr>
      </w:pPr>
    </w:p>
    <w:p w14:paraId="2DFD7BA1" w14:textId="77777777" w:rsidR="006300D1" w:rsidRPr="006300D1" w:rsidRDefault="006300D1" w:rsidP="006300D1">
      <w:pPr>
        <w:rPr>
          <w:rFonts w:hint="eastAsia"/>
        </w:rPr>
      </w:pPr>
    </w:p>
    <w:sectPr w:rsidR="006300D1" w:rsidRPr="006300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4C3F2" w14:textId="77777777" w:rsidR="00BD22B9" w:rsidRDefault="00BD22B9" w:rsidP="00AE2869">
      <w:r>
        <w:separator/>
      </w:r>
    </w:p>
  </w:endnote>
  <w:endnote w:type="continuationSeparator" w:id="0">
    <w:p w14:paraId="24726F2E" w14:textId="77777777" w:rsidR="00BD22B9" w:rsidRDefault="00BD22B9" w:rsidP="00AE2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84CBC" w14:textId="77777777" w:rsidR="00BD22B9" w:rsidRDefault="00BD22B9" w:rsidP="00AE2869">
      <w:r>
        <w:separator/>
      </w:r>
    </w:p>
  </w:footnote>
  <w:footnote w:type="continuationSeparator" w:id="0">
    <w:p w14:paraId="0C8A50FC" w14:textId="77777777" w:rsidR="00BD22B9" w:rsidRDefault="00BD22B9" w:rsidP="00AE2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FE03EF"/>
    <w:multiLevelType w:val="hybridMultilevel"/>
    <w:tmpl w:val="49AA7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722009"/>
    <w:multiLevelType w:val="hybridMultilevel"/>
    <w:tmpl w:val="5C80072A"/>
    <w:lvl w:ilvl="0" w:tplc="4E965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79281E"/>
    <w:multiLevelType w:val="hybridMultilevel"/>
    <w:tmpl w:val="62BA0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FC822FF"/>
    <w:multiLevelType w:val="hybridMultilevel"/>
    <w:tmpl w:val="9C888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E35"/>
    <w:rsid w:val="00056B12"/>
    <w:rsid w:val="00170097"/>
    <w:rsid w:val="001A3630"/>
    <w:rsid w:val="001E672E"/>
    <w:rsid w:val="00285BFD"/>
    <w:rsid w:val="002A69C9"/>
    <w:rsid w:val="00346809"/>
    <w:rsid w:val="003870A4"/>
    <w:rsid w:val="003A6557"/>
    <w:rsid w:val="003C6C76"/>
    <w:rsid w:val="003E1017"/>
    <w:rsid w:val="005539D2"/>
    <w:rsid w:val="005854C3"/>
    <w:rsid w:val="006213C9"/>
    <w:rsid w:val="006300D1"/>
    <w:rsid w:val="006C1567"/>
    <w:rsid w:val="006F5ADF"/>
    <w:rsid w:val="0071135D"/>
    <w:rsid w:val="00792A2E"/>
    <w:rsid w:val="007C4904"/>
    <w:rsid w:val="007F17DF"/>
    <w:rsid w:val="008240EA"/>
    <w:rsid w:val="00867772"/>
    <w:rsid w:val="00987F89"/>
    <w:rsid w:val="00A01810"/>
    <w:rsid w:val="00A06212"/>
    <w:rsid w:val="00A426A6"/>
    <w:rsid w:val="00AA563C"/>
    <w:rsid w:val="00AB069D"/>
    <w:rsid w:val="00AC3C6F"/>
    <w:rsid w:val="00AE2869"/>
    <w:rsid w:val="00B91F62"/>
    <w:rsid w:val="00BD22B9"/>
    <w:rsid w:val="00C238C4"/>
    <w:rsid w:val="00C97AE4"/>
    <w:rsid w:val="00CC2E2A"/>
    <w:rsid w:val="00CD6CE9"/>
    <w:rsid w:val="00D576D4"/>
    <w:rsid w:val="00E529AD"/>
    <w:rsid w:val="00E54E94"/>
    <w:rsid w:val="00EA6E35"/>
    <w:rsid w:val="00EC047A"/>
    <w:rsid w:val="00EC21D1"/>
    <w:rsid w:val="00F2190A"/>
    <w:rsid w:val="00F33598"/>
    <w:rsid w:val="00FC4380"/>
    <w:rsid w:val="00FF4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ECC8D"/>
  <w15:chartTrackingRefBased/>
  <w15:docId w15:val="{8D6E97B7-03D9-4025-A91F-B66796B99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213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1F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35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A65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13C9"/>
    <w:rPr>
      <w:b/>
      <w:bCs/>
      <w:kern w:val="44"/>
      <w:sz w:val="44"/>
      <w:szCs w:val="44"/>
    </w:rPr>
  </w:style>
  <w:style w:type="paragraph" w:styleId="HTML">
    <w:name w:val="HTML Preformatted"/>
    <w:basedOn w:val="a"/>
    <w:link w:val="HTML0"/>
    <w:uiPriority w:val="99"/>
    <w:semiHidden/>
    <w:unhideWhenUsed/>
    <w:rsid w:val="007F17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F17DF"/>
    <w:rPr>
      <w:rFonts w:ascii="宋体" w:eastAsia="宋体" w:hAnsi="宋体" w:cs="宋体"/>
      <w:kern w:val="0"/>
      <w:sz w:val="24"/>
      <w:szCs w:val="24"/>
    </w:rPr>
  </w:style>
  <w:style w:type="character" w:customStyle="1" w:styleId="20">
    <w:name w:val="标题 2 字符"/>
    <w:basedOn w:val="a0"/>
    <w:link w:val="2"/>
    <w:uiPriority w:val="9"/>
    <w:rsid w:val="00B91F62"/>
    <w:rPr>
      <w:rFonts w:asciiTheme="majorHAnsi" w:eastAsiaTheme="majorEastAsia" w:hAnsiTheme="majorHAnsi" w:cstheme="majorBidi"/>
      <w:b/>
      <w:bCs/>
      <w:sz w:val="32"/>
      <w:szCs w:val="32"/>
    </w:rPr>
  </w:style>
  <w:style w:type="character" w:styleId="a3">
    <w:name w:val="Hyperlink"/>
    <w:basedOn w:val="a0"/>
    <w:uiPriority w:val="99"/>
    <w:semiHidden/>
    <w:unhideWhenUsed/>
    <w:rsid w:val="00F33598"/>
    <w:rPr>
      <w:color w:val="0000FF"/>
      <w:u w:val="single"/>
    </w:rPr>
  </w:style>
  <w:style w:type="character" w:customStyle="1" w:styleId="30">
    <w:name w:val="标题 3 字符"/>
    <w:basedOn w:val="a0"/>
    <w:link w:val="3"/>
    <w:uiPriority w:val="9"/>
    <w:rsid w:val="00F33598"/>
    <w:rPr>
      <w:b/>
      <w:bCs/>
      <w:sz w:val="32"/>
      <w:szCs w:val="32"/>
    </w:rPr>
  </w:style>
  <w:style w:type="character" w:styleId="a4">
    <w:name w:val="Strong"/>
    <w:basedOn w:val="a0"/>
    <w:uiPriority w:val="22"/>
    <w:qFormat/>
    <w:rsid w:val="00EC21D1"/>
    <w:rPr>
      <w:b/>
      <w:bCs/>
    </w:rPr>
  </w:style>
  <w:style w:type="paragraph" w:styleId="a5">
    <w:name w:val="Normal (Web)"/>
    <w:basedOn w:val="a"/>
    <w:uiPriority w:val="99"/>
    <w:semiHidden/>
    <w:unhideWhenUsed/>
    <w:rsid w:val="00EC21D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A6557"/>
    <w:rPr>
      <w:rFonts w:asciiTheme="majorHAnsi" w:eastAsiaTheme="majorEastAsia" w:hAnsiTheme="majorHAnsi" w:cstheme="majorBidi"/>
      <w:b/>
      <w:bCs/>
      <w:sz w:val="28"/>
      <w:szCs w:val="28"/>
    </w:rPr>
  </w:style>
  <w:style w:type="character" w:styleId="HTML1">
    <w:name w:val="HTML Code"/>
    <w:basedOn w:val="a0"/>
    <w:uiPriority w:val="99"/>
    <w:semiHidden/>
    <w:unhideWhenUsed/>
    <w:rsid w:val="00CC2E2A"/>
    <w:rPr>
      <w:rFonts w:ascii="宋体" w:eastAsia="宋体" w:hAnsi="宋体" w:cs="宋体"/>
      <w:sz w:val="24"/>
      <w:szCs w:val="24"/>
    </w:rPr>
  </w:style>
  <w:style w:type="paragraph" w:styleId="a6">
    <w:name w:val="List Paragraph"/>
    <w:basedOn w:val="a"/>
    <w:uiPriority w:val="34"/>
    <w:qFormat/>
    <w:rsid w:val="00CD6CE9"/>
    <w:pPr>
      <w:ind w:firstLineChars="200" w:firstLine="420"/>
    </w:pPr>
  </w:style>
  <w:style w:type="paragraph" w:styleId="a7">
    <w:name w:val="header"/>
    <w:basedOn w:val="a"/>
    <w:link w:val="a8"/>
    <w:uiPriority w:val="99"/>
    <w:unhideWhenUsed/>
    <w:rsid w:val="00AE286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E2869"/>
    <w:rPr>
      <w:sz w:val="18"/>
      <w:szCs w:val="18"/>
    </w:rPr>
  </w:style>
  <w:style w:type="paragraph" w:styleId="a9">
    <w:name w:val="footer"/>
    <w:basedOn w:val="a"/>
    <w:link w:val="aa"/>
    <w:uiPriority w:val="99"/>
    <w:unhideWhenUsed/>
    <w:rsid w:val="00AE2869"/>
    <w:pPr>
      <w:tabs>
        <w:tab w:val="center" w:pos="4153"/>
        <w:tab w:val="right" w:pos="8306"/>
      </w:tabs>
      <w:snapToGrid w:val="0"/>
      <w:jc w:val="left"/>
    </w:pPr>
    <w:rPr>
      <w:sz w:val="18"/>
      <w:szCs w:val="18"/>
    </w:rPr>
  </w:style>
  <w:style w:type="character" w:customStyle="1" w:styleId="aa">
    <w:name w:val="页脚 字符"/>
    <w:basedOn w:val="a0"/>
    <w:link w:val="a9"/>
    <w:uiPriority w:val="99"/>
    <w:rsid w:val="00AE286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323556">
      <w:bodyDiv w:val="1"/>
      <w:marLeft w:val="0"/>
      <w:marRight w:val="0"/>
      <w:marTop w:val="0"/>
      <w:marBottom w:val="0"/>
      <w:divBdr>
        <w:top w:val="none" w:sz="0" w:space="0" w:color="auto"/>
        <w:left w:val="none" w:sz="0" w:space="0" w:color="auto"/>
        <w:bottom w:val="none" w:sz="0" w:space="0" w:color="auto"/>
        <w:right w:val="none" w:sz="0" w:space="0" w:color="auto"/>
      </w:divBdr>
    </w:div>
    <w:div w:id="410390192">
      <w:bodyDiv w:val="1"/>
      <w:marLeft w:val="0"/>
      <w:marRight w:val="0"/>
      <w:marTop w:val="0"/>
      <w:marBottom w:val="0"/>
      <w:divBdr>
        <w:top w:val="none" w:sz="0" w:space="0" w:color="auto"/>
        <w:left w:val="none" w:sz="0" w:space="0" w:color="auto"/>
        <w:bottom w:val="none" w:sz="0" w:space="0" w:color="auto"/>
        <w:right w:val="none" w:sz="0" w:space="0" w:color="auto"/>
      </w:divBdr>
    </w:div>
    <w:div w:id="432634141">
      <w:bodyDiv w:val="1"/>
      <w:marLeft w:val="0"/>
      <w:marRight w:val="0"/>
      <w:marTop w:val="0"/>
      <w:marBottom w:val="0"/>
      <w:divBdr>
        <w:top w:val="none" w:sz="0" w:space="0" w:color="auto"/>
        <w:left w:val="none" w:sz="0" w:space="0" w:color="auto"/>
        <w:bottom w:val="none" w:sz="0" w:space="0" w:color="auto"/>
        <w:right w:val="none" w:sz="0" w:space="0" w:color="auto"/>
      </w:divBdr>
      <w:divsChild>
        <w:div w:id="698236974">
          <w:marLeft w:val="0"/>
          <w:marRight w:val="0"/>
          <w:marTop w:val="0"/>
          <w:marBottom w:val="0"/>
          <w:divBdr>
            <w:top w:val="none" w:sz="0" w:space="0" w:color="auto"/>
            <w:left w:val="none" w:sz="0" w:space="0" w:color="auto"/>
            <w:bottom w:val="none" w:sz="0" w:space="0" w:color="auto"/>
            <w:right w:val="none" w:sz="0" w:space="0" w:color="auto"/>
          </w:divBdr>
        </w:div>
        <w:div w:id="820081437">
          <w:marLeft w:val="0"/>
          <w:marRight w:val="0"/>
          <w:marTop w:val="0"/>
          <w:marBottom w:val="0"/>
          <w:divBdr>
            <w:top w:val="none" w:sz="0" w:space="0" w:color="auto"/>
            <w:left w:val="none" w:sz="0" w:space="0" w:color="auto"/>
            <w:bottom w:val="none" w:sz="0" w:space="0" w:color="auto"/>
            <w:right w:val="none" w:sz="0" w:space="0" w:color="auto"/>
          </w:divBdr>
        </w:div>
        <w:div w:id="929506150">
          <w:marLeft w:val="0"/>
          <w:marRight w:val="0"/>
          <w:marTop w:val="0"/>
          <w:marBottom w:val="0"/>
          <w:divBdr>
            <w:top w:val="none" w:sz="0" w:space="0" w:color="auto"/>
            <w:left w:val="none" w:sz="0" w:space="0" w:color="auto"/>
            <w:bottom w:val="none" w:sz="0" w:space="0" w:color="auto"/>
            <w:right w:val="none" w:sz="0" w:space="0" w:color="auto"/>
          </w:divBdr>
        </w:div>
        <w:div w:id="1221598188">
          <w:marLeft w:val="0"/>
          <w:marRight w:val="0"/>
          <w:marTop w:val="0"/>
          <w:marBottom w:val="0"/>
          <w:divBdr>
            <w:top w:val="none" w:sz="0" w:space="0" w:color="auto"/>
            <w:left w:val="none" w:sz="0" w:space="0" w:color="auto"/>
            <w:bottom w:val="none" w:sz="0" w:space="0" w:color="auto"/>
            <w:right w:val="none" w:sz="0" w:space="0" w:color="auto"/>
          </w:divBdr>
        </w:div>
        <w:div w:id="1453206132">
          <w:marLeft w:val="0"/>
          <w:marRight w:val="0"/>
          <w:marTop w:val="0"/>
          <w:marBottom w:val="0"/>
          <w:divBdr>
            <w:top w:val="none" w:sz="0" w:space="0" w:color="auto"/>
            <w:left w:val="none" w:sz="0" w:space="0" w:color="auto"/>
            <w:bottom w:val="none" w:sz="0" w:space="0" w:color="auto"/>
            <w:right w:val="none" w:sz="0" w:space="0" w:color="auto"/>
          </w:divBdr>
        </w:div>
        <w:div w:id="1913081832">
          <w:marLeft w:val="0"/>
          <w:marRight w:val="0"/>
          <w:marTop w:val="0"/>
          <w:marBottom w:val="0"/>
          <w:divBdr>
            <w:top w:val="none" w:sz="0" w:space="0" w:color="auto"/>
            <w:left w:val="none" w:sz="0" w:space="0" w:color="auto"/>
            <w:bottom w:val="none" w:sz="0" w:space="0" w:color="auto"/>
            <w:right w:val="none" w:sz="0" w:space="0" w:color="auto"/>
          </w:divBdr>
        </w:div>
      </w:divsChild>
    </w:div>
    <w:div w:id="452097161">
      <w:bodyDiv w:val="1"/>
      <w:marLeft w:val="0"/>
      <w:marRight w:val="0"/>
      <w:marTop w:val="0"/>
      <w:marBottom w:val="0"/>
      <w:divBdr>
        <w:top w:val="none" w:sz="0" w:space="0" w:color="auto"/>
        <w:left w:val="none" w:sz="0" w:space="0" w:color="auto"/>
        <w:bottom w:val="none" w:sz="0" w:space="0" w:color="auto"/>
        <w:right w:val="none" w:sz="0" w:space="0" w:color="auto"/>
      </w:divBdr>
    </w:div>
    <w:div w:id="466633213">
      <w:bodyDiv w:val="1"/>
      <w:marLeft w:val="0"/>
      <w:marRight w:val="0"/>
      <w:marTop w:val="0"/>
      <w:marBottom w:val="0"/>
      <w:divBdr>
        <w:top w:val="none" w:sz="0" w:space="0" w:color="auto"/>
        <w:left w:val="none" w:sz="0" w:space="0" w:color="auto"/>
        <w:bottom w:val="none" w:sz="0" w:space="0" w:color="auto"/>
        <w:right w:val="none" w:sz="0" w:space="0" w:color="auto"/>
      </w:divBdr>
      <w:divsChild>
        <w:div w:id="262343261">
          <w:marLeft w:val="0"/>
          <w:marRight w:val="0"/>
          <w:marTop w:val="0"/>
          <w:marBottom w:val="0"/>
          <w:divBdr>
            <w:top w:val="none" w:sz="0" w:space="0" w:color="auto"/>
            <w:left w:val="none" w:sz="0" w:space="0" w:color="auto"/>
            <w:bottom w:val="none" w:sz="0" w:space="0" w:color="auto"/>
            <w:right w:val="none" w:sz="0" w:space="0" w:color="auto"/>
          </w:divBdr>
        </w:div>
        <w:div w:id="798108720">
          <w:marLeft w:val="0"/>
          <w:marRight w:val="0"/>
          <w:marTop w:val="0"/>
          <w:marBottom w:val="0"/>
          <w:divBdr>
            <w:top w:val="none" w:sz="0" w:space="0" w:color="auto"/>
            <w:left w:val="none" w:sz="0" w:space="0" w:color="auto"/>
            <w:bottom w:val="none" w:sz="0" w:space="0" w:color="auto"/>
            <w:right w:val="none" w:sz="0" w:space="0" w:color="auto"/>
          </w:divBdr>
        </w:div>
        <w:div w:id="902837622">
          <w:marLeft w:val="0"/>
          <w:marRight w:val="0"/>
          <w:marTop w:val="0"/>
          <w:marBottom w:val="0"/>
          <w:divBdr>
            <w:top w:val="none" w:sz="0" w:space="0" w:color="auto"/>
            <w:left w:val="none" w:sz="0" w:space="0" w:color="auto"/>
            <w:bottom w:val="none" w:sz="0" w:space="0" w:color="auto"/>
            <w:right w:val="none" w:sz="0" w:space="0" w:color="auto"/>
          </w:divBdr>
        </w:div>
        <w:div w:id="996766160">
          <w:marLeft w:val="0"/>
          <w:marRight w:val="0"/>
          <w:marTop w:val="0"/>
          <w:marBottom w:val="0"/>
          <w:divBdr>
            <w:top w:val="none" w:sz="0" w:space="0" w:color="auto"/>
            <w:left w:val="none" w:sz="0" w:space="0" w:color="auto"/>
            <w:bottom w:val="none" w:sz="0" w:space="0" w:color="auto"/>
            <w:right w:val="none" w:sz="0" w:space="0" w:color="auto"/>
          </w:divBdr>
        </w:div>
        <w:div w:id="1584757476">
          <w:marLeft w:val="0"/>
          <w:marRight w:val="0"/>
          <w:marTop w:val="0"/>
          <w:marBottom w:val="0"/>
          <w:divBdr>
            <w:top w:val="none" w:sz="0" w:space="0" w:color="auto"/>
            <w:left w:val="none" w:sz="0" w:space="0" w:color="auto"/>
            <w:bottom w:val="none" w:sz="0" w:space="0" w:color="auto"/>
            <w:right w:val="none" w:sz="0" w:space="0" w:color="auto"/>
          </w:divBdr>
        </w:div>
      </w:divsChild>
    </w:div>
    <w:div w:id="533495415">
      <w:bodyDiv w:val="1"/>
      <w:marLeft w:val="0"/>
      <w:marRight w:val="0"/>
      <w:marTop w:val="0"/>
      <w:marBottom w:val="0"/>
      <w:divBdr>
        <w:top w:val="none" w:sz="0" w:space="0" w:color="auto"/>
        <w:left w:val="none" w:sz="0" w:space="0" w:color="auto"/>
        <w:bottom w:val="none" w:sz="0" w:space="0" w:color="auto"/>
        <w:right w:val="none" w:sz="0" w:space="0" w:color="auto"/>
      </w:divBdr>
      <w:divsChild>
        <w:div w:id="231044765">
          <w:marLeft w:val="0"/>
          <w:marRight w:val="0"/>
          <w:marTop w:val="0"/>
          <w:marBottom w:val="0"/>
          <w:divBdr>
            <w:top w:val="none" w:sz="0" w:space="0" w:color="auto"/>
            <w:left w:val="none" w:sz="0" w:space="0" w:color="auto"/>
            <w:bottom w:val="none" w:sz="0" w:space="0" w:color="auto"/>
            <w:right w:val="none" w:sz="0" w:space="0" w:color="auto"/>
          </w:divBdr>
        </w:div>
        <w:div w:id="1653754218">
          <w:marLeft w:val="0"/>
          <w:marRight w:val="0"/>
          <w:marTop w:val="0"/>
          <w:marBottom w:val="0"/>
          <w:divBdr>
            <w:top w:val="none" w:sz="0" w:space="0" w:color="auto"/>
            <w:left w:val="none" w:sz="0" w:space="0" w:color="auto"/>
            <w:bottom w:val="none" w:sz="0" w:space="0" w:color="auto"/>
            <w:right w:val="none" w:sz="0" w:space="0" w:color="auto"/>
          </w:divBdr>
        </w:div>
      </w:divsChild>
    </w:div>
    <w:div w:id="758449175">
      <w:bodyDiv w:val="1"/>
      <w:marLeft w:val="0"/>
      <w:marRight w:val="0"/>
      <w:marTop w:val="0"/>
      <w:marBottom w:val="0"/>
      <w:divBdr>
        <w:top w:val="none" w:sz="0" w:space="0" w:color="auto"/>
        <w:left w:val="none" w:sz="0" w:space="0" w:color="auto"/>
        <w:bottom w:val="none" w:sz="0" w:space="0" w:color="auto"/>
        <w:right w:val="none" w:sz="0" w:space="0" w:color="auto"/>
      </w:divBdr>
      <w:divsChild>
        <w:div w:id="413017677">
          <w:marLeft w:val="0"/>
          <w:marRight w:val="0"/>
          <w:marTop w:val="0"/>
          <w:marBottom w:val="0"/>
          <w:divBdr>
            <w:top w:val="none" w:sz="0" w:space="0" w:color="auto"/>
            <w:left w:val="none" w:sz="0" w:space="0" w:color="auto"/>
            <w:bottom w:val="none" w:sz="0" w:space="0" w:color="auto"/>
            <w:right w:val="none" w:sz="0" w:space="0" w:color="auto"/>
          </w:divBdr>
        </w:div>
        <w:div w:id="1266812122">
          <w:marLeft w:val="0"/>
          <w:marRight w:val="0"/>
          <w:marTop w:val="0"/>
          <w:marBottom w:val="0"/>
          <w:divBdr>
            <w:top w:val="none" w:sz="0" w:space="0" w:color="auto"/>
            <w:left w:val="none" w:sz="0" w:space="0" w:color="auto"/>
            <w:bottom w:val="none" w:sz="0" w:space="0" w:color="auto"/>
            <w:right w:val="none" w:sz="0" w:space="0" w:color="auto"/>
          </w:divBdr>
          <w:divsChild>
            <w:div w:id="972715155">
              <w:marLeft w:val="0"/>
              <w:marRight w:val="0"/>
              <w:marTop w:val="0"/>
              <w:marBottom w:val="0"/>
              <w:divBdr>
                <w:top w:val="none" w:sz="0" w:space="0" w:color="auto"/>
                <w:left w:val="none" w:sz="0" w:space="0" w:color="auto"/>
                <w:bottom w:val="none" w:sz="0" w:space="0" w:color="auto"/>
                <w:right w:val="none" w:sz="0" w:space="0" w:color="auto"/>
              </w:divBdr>
              <w:divsChild>
                <w:div w:id="248779863">
                  <w:marLeft w:val="0"/>
                  <w:marRight w:val="0"/>
                  <w:marTop w:val="0"/>
                  <w:marBottom w:val="0"/>
                  <w:divBdr>
                    <w:top w:val="none" w:sz="0" w:space="0" w:color="auto"/>
                    <w:left w:val="none" w:sz="0" w:space="0" w:color="auto"/>
                    <w:bottom w:val="none" w:sz="0" w:space="0" w:color="auto"/>
                    <w:right w:val="none" w:sz="0" w:space="0" w:color="auto"/>
                  </w:divBdr>
                </w:div>
                <w:div w:id="286199423">
                  <w:marLeft w:val="0"/>
                  <w:marRight w:val="0"/>
                  <w:marTop w:val="0"/>
                  <w:marBottom w:val="0"/>
                  <w:divBdr>
                    <w:top w:val="none" w:sz="0" w:space="0" w:color="auto"/>
                    <w:left w:val="none" w:sz="0" w:space="0" w:color="auto"/>
                    <w:bottom w:val="none" w:sz="0" w:space="0" w:color="auto"/>
                    <w:right w:val="none" w:sz="0" w:space="0" w:color="auto"/>
                  </w:divBdr>
                </w:div>
                <w:div w:id="776947751">
                  <w:marLeft w:val="0"/>
                  <w:marRight w:val="0"/>
                  <w:marTop w:val="0"/>
                  <w:marBottom w:val="0"/>
                  <w:divBdr>
                    <w:top w:val="none" w:sz="0" w:space="0" w:color="auto"/>
                    <w:left w:val="none" w:sz="0" w:space="0" w:color="auto"/>
                    <w:bottom w:val="none" w:sz="0" w:space="0" w:color="auto"/>
                    <w:right w:val="none" w:sz="0" w:space="0" w:color="auto"/>
                  </w:divBdr>
                </w:div>
                <w:div w:id="1423069817">
                  <w:marLeft w:val="0"/>
                  <w:marRight w:val="0"/>
                  <w:marTop w:val="0"/>
                  <w:marBottom w:val="0"/>
                  <w:divBdr>
                    <w:top w:val="none" w:sz="0" w:space="0" w:color="auto"/>
                    <w:left w:val="none" w:sz="0" w:space="0" w:color="auto"/>
                    <w:bottom w:val="none" w:sz="0" w:space="0" w:color="auto"/>
                    <w:right w:val="none" w:sz="0" w:space="0" w:color="auto"/>
                  </w:divBdr>
                </w:div>
                <w:div w:id="1771049587">
                  <w:marLeft w:val="0"/>
                  <w:marRight w:val="0"/>
                  <w:marTop w:val="0"/>
                  <w:marBottom w:val="0"/>
                  <w:divBdr>
                    <w:top w:val="none" w:sz="0" w:space="0" w:color="auto"/>
                    <w:left w:val="none" w:sz="0" w:space="0" w:color="auto"/>
                    <w:bottom w:val="none" w:sz="0" w:space="0" w:color="auto"/>
                    <w:right w:val="none" w:sz="0" w:space="0" w:color="auto"/>
                  </w:divBdr>
                  <w:divsChild>
                    <w:div w:id="6489794">
                      <w:marLeft w:val="0"/>
                      <w:marRight w:val="0"/>
                      <w:marTop w:val="0"/>
                      <w:marBottom w:val="0"/>
                      <w:divBdr>
                        <w:top w:val="none" w:sz="0" w:space="0" w:color="auto"/>
                        <w:left w:val="none" w:sz="0" w:space="0" w:color="auto"/>
                        <w:bottom w:val="none" w:sz="0" w:space="0" w:color="auto"/>
                        <w:right w:val="none" w:sz="0" w:space="0" w:color="auto"/>
                      </w:divBdr>
                    </w:div>
                    <w:div w:id="621039538">
                      <w:marLeft w:val="0"/>
                      <w:marRight w:val="0"/>
                      <w:marTop w:val="0"/>
                      <w:marBottom w:val="0"/>
                      <w:divBdr>
                        <w:top w:val="none" w:sz="0" w:space="0" w:color="auto"/>
                        <w:left w:val="none" w:sz="0" w:space="0" w:color="auto"/>
                        <w:bottom w:val="none" w:sz="0" w:space="0" w:color="auto"/>
                        <w:right w:val="none" w:sz="0" w:space="0" w:color="auto"/>
                      </w:divBdr>
                    </w:div>
                    <w:div w:id="980118012">
                      <w:marLeft w:val="0"/>
                      <w:marRight w:val="0"/>
                      <w:marTop w:val="0"/>
                      <w:marBottom w:val="0"/>
                      <w:divBdr>
                        <w:top w:val="none" w:sz="0" w:space="0" w:color="auto"/>
                        <w:left w:val="none" w:sz="0" w:space="0" w:color="auto"/>
                        <w:bottom w:val="none" w:sz="0" w:space="0" w:color="auto"/>
                        <w:right w:val="none" w:sz="0" w:space="0" w:color="auto"/>
                      </w:divBdr>
                    </w:div>
                    <w:div w:id="1016808611">
                      <w:marLeft w:val="0"/>
                      <w:marRight w:val="0"/>
                      <w:marTop w:val="0"/>
                      <w:marBottom w:val="0"/>
                      <w:divBdr>
                        <w:top w:val="none" w:sz="0" w:space="0" w:color="auto"/>
                        <w:left w:val="none" w:sz="0" w:space="0" w:color="auto"/>
                        <w:bottom w:val="none" w:sz="0" w:space="0" w:color="auto"/>
                        <w:right w:val="none" w:sz="0" w:space="0" w:color="auto"/>
                      </w:divBdr>
                    </w:div>
                    <w:div w:id="1151218005">
                      <w:marLeft w:val="0"/>
                      <w:marRight w:val="0"/>
                      <w:marTop w:val="0"/>
                      <w:marBottom w:val="0"/>
                      <w:divBdr>
                        <w:top w:val="none" w:sz="0" w:space="0" w:color="auto"/>
                        <w:left w:val="none" w:sz="0" w:space="0" w:color="auto"/>
                        <w:bottom w:val="none" w:sz="0" w:space="0" w:color="auto"/>
                        <w:right w:val="none" w:sz="0" w:space="0" w:color="auto"/>
                      </w:divBdr>
                    </w:div>
                    <w:div w:id="1893226445">
                      <w:marLeft w:val="0"/>
                      <w:marRight w:val="0"/>
                      <w:marTop w:val="0"/>
                      <w:marBottom w:val="0"/>
                      <w:divBdr>
                        <w:top w:val="none" w:sz="0" w:space="0" w:color="auto"/>
                        <w:left w:val="none" w:sz="0" w:space="0" w:color="auto"/>
                        <w:bottom w:val="none" w:sz="0" w:space="0" w:color="auto"/>
                        <w:right w:val="none" w:sz="0" w:space="0" w:color="auto"/>
                      </w:divBdr>
                    </w:div>
                  </w:divsChild>
                </w:div>
                <w:div w:id="1814129585">
                  <w:marLeft w:val="0"/>
                  <w:marRight w:val="0"/>
                  <w:marTop w:val="0"/>
                  <w:marBottom w:val="0"/>
                  <w:divBdr>
                    <w:top w:val="none" w:sz="0" w:space="0" w:color="auto"/>
                    <w:left w:val="none" w:sz="0" w:space="0" w:color="auto"/>
                    <w:bottom w:val="none" w:sz="0" w:space="0" w:color="auto"/>
                    <w:right w:val="none" w:sz="0" w:space="0" w:color="auto"/>
                  </w:divBdr>
                </w:div>
                <w:div w:id="20601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764983">
      <w:bodyDiv w:val="1"/>
      <w:marLeft w:val="0"/>
      <w:marRight w:val="0"/>
      <w:marTop w:val="0"/>
      <w:marBottom w:val="0"/>
      <w:divBdr>
        <w:top w:val="none" w:sz="0" w:space="0" w:color="auto"/>
        <w:left w:val="none" w:sz="0" w:space="0" w:color="auto"/>
        <w:bottom w:val="none" w:sz="0" w:space="0" w:color="auto"/>
        <w:right w:val="none" w:sz="0" w:space="0" w:color="auto"/>
      </w:divBdr>
    </w:div>
    <w:div w:id="1059087770">
      <w:bodyDiv w:val="1"/>
      <w:marLeft w:val="0"/>
      <w:marRight w:val="0"/>
      <w:marTop w:val="0"/>
      <w:marBottom w:val="0"/>
      <w:divBdr>
        <w:top w:val="none" w:sz="0" w:space="0" w:color="auto"/>
        <w:left w:val="none" w:sz="0" w:space="0" w:color="auto"/>
        <w:bottom w:val="none" w:sz="0" w:space="0" w:color="auto"/>
        <w:right w:val="none" w:sz="0" w:space="0" w:color="auto"/>
      </w:divBdr>
    </w:div>
    <w:div w:id="1237977511">
      <w:bodyDiv w:val="1"/>
      <w:marLeft w:val="0"/>
      <w:marRight w:val="0"/>
      <w:marTop w:val="0"/>
      <w:marBottom w:val="0"/>
      <w:divBdr>
        <w:top w:val="none" w:sz="0" w:space="0" w:color="auto"/>
        <w:left w:val="none" w:sz="0" w:space="0" w:color="auto"/>
        <w:bottom w:val="none" w:sz="0" w:space="0" w:color="auto"/>
        <w:right w:val="none" w:sz="0" w:space="0" w:color="auto"/>
      </w:divBdr>
      <w:divsChild>
        <w:div w:id="18940793">
          <w:marLeft w:val="0"/>
          <w:marRight w:val="0"/>
          <w:marTop w:val="0"/>
          <w:marBottom w:val="0"/>
          <w:divBdr>
            <w:top w:val="none" w:sz="0" w:space="0" w:color="auto"/>
            <w:left w:val="none" w:sz="0" w:space="0" w:color="auto"/>
            <w:bottom w:val="none" w:sz="0" w:space="0" w:color="auto"/>
            <w:right w:val="none" w:sz="0" w:space="0" w:color="auto"/>
          </w:divBdr>
        </w:div>
        <w:div w:id="1284966275">
          <w:marLeft w:val="0"/>
          <w:marRight w:val="0"/>
          <w:marTop w:val="0"/>
          <w:marBottom w:val="0"/>
          <w:divBdr>
            <w:top w:val="none" w:sz="0" w:space="0" w:color="auto"/>
            <w:left w:val="none" w:sz="0" w:space="0" w:color="auto"/>
            <w:bottom w:val="none" w:sz="0" w:space="0" w:color="auto"/>
            <w:right w:val="none" w:sz="0" w:space="0" w:color="auto"/>
          </w:divBdr>
        </w:div>
      </w:divsChild>
    </w:div>
    <w:div w:id="1326010403">
      <w:bodyDiv w:val="1"/>
      <w:marLeft w:val="0"/>
      <w:marRight w:val="0"/>
      <w:marTop w:val="0"/>
      <w:marBottom w:val="0"/>
      <w:divBdr>
        <w:top w:val="none" w:sz="0" w:space="0" w:color="auto"/>
        <w:left w:val="none" w:sz="0" w:space="0" w:color="auto"/>
        <w:bottom w:val="none" w:sz="0" w:space="0" w:color="auto"/>
        <w:right w:val="none" w:sz="0" w:space="0" w:color="auto"/>
      </w:divBdr>
    </w:div>
    <w:div w:id="1690988495">
      <w:bodyDiv w:val="1"/>
      <w:marLeft w:val="0"/>
      <w:marRight w:val="0"/>
      <w:marTop w:val="0"/>
      <w:marBottom w:val="0"/>
      <w:divBdr>
        <w:top w:val="none" w:sz="0" w:space="0" w:color="auto"/>
        <w:left w:val="none" w:sz="0" w:space="0" w:color="auto"/>
        <w:bottom w:val="none" w:sz="0" w:space="0" w:color="auto"/>
        <w:right w:val="none" w:sz="0" w:space="0" w:color="auto"/>
      </w:divBdr>
    </w:div>
    <w:div w:id="1695493657">
      <w:bodyDiv w:val="1"/>
      <w:marLeft w:val="0"/>
      <w:marRight w:val="0"/>
      <w:marTop w:val="0"/>
      <w:marBottom w:val="0"/>
      <w:divBdr>
        <w:top w:val="none" w:sz="0" w:space="0" w:color="auto"/>
        <w:left w:val="none" w:sz="0" w:space="0" w:color="auto"/>
        <w:bottom w:val="none" w:sz="0" w:space="0" w:color="auto"/>
        <w:right w:val="none" w:sz="0" w:space="0" w:color="auto"/>
      </w:divBdr>
      <w:divsChild>
        <w:div w:id="1424688434">
          <w:marLeft w:val="0"/>
          <w:marRight w:val="0"/>
          <w:marTop w:val="0"/>
          <w:marBottom w:val="0"/>
          <w:divBdr>
            <w:top w:val="none" w:sz="0" w:space="0" w:color="auto"/>
            <w:left w:val="none" w:sz="0" w:space="0" w:color="auto"/>
            <w:bottom w:val="none" w:sz="0" w:space="0" w:color="auto"/>
            <w:right w:val="none" w:sz="0" w:space="0" w:color="auto"/>
          </w:divBdr>
          <w:divsChild>
            <w:div w:id="1334794382">
              <w:marLeft w:val="0"/>
              <w:marRight w:val="0"/>
              <w:marTop w:val="0"/>
              <w:marBottom w:val="0"/>
              <w:divBdr>
                <w:top w:val="none" w:sz="0" w:space="0" w:color="auto"/>
                <w:left w:val="none" w:sz="0" w:space="0" w:color="auto"/>
                <w:bottom w:val="none" w:sz="0" w:space="0" w:color="auto"/>
                <w:right w:val="none" w:sz="0" w:space="0" w:color="auto"/>
              </w:divBdr>
              <w:divsChild>
                <w:div w:id="882404944">
                  <w:marLeft w:val="0"/>
                  <w:marRight w:val="0"/>
                  <w:marTop w:val="0"/>
                  <w:marBottom w:val="0"/>
                  <w:divBdr>
                    <w:top w:val="none" w:sz="0" w:space="0" w:color="auto"/>
                    <w:left w:val="none" w:sz="0" w:space="0" w:color="auto"/>
                    <w:bottom w:val="none" w:sz="0" w:space="0" w:color="auto"/>
                    <w:right w:val="none" w:sz="0" w:space="0" w:color="auto"/>
                  </w:divBdr>
                </w:div>
                <w:div w:id="1765413565">
                  <w:marLeft w:val="0"/>
                  <w:marRight w:val="0"/>
                  <w:marTop w:val="0"/>
                  <w:marBottom w:val="0"/>
                  <w:divBdr>
                    <w:top w:val="none" w:sz="0" w:space="0" w:color="auto"/>
                    <w:left w:val="none" w:sz="0" w:space="0" w:color="auto"/>
                    <w:bottom w:val="none" w:sz="0" w:space="0" w:color="auto"/>
                    <w:right w:val="none" w:sz="0" w:space="0" w:color="auto"/>
                  </w:divBdr>
                  <w:divsChild>
                    <w:div w:id="7722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57515">
          <w:marLeft w:val="0"/>
          <w:marRight w:val="0"/>
          <w:marTop w:val="0"/>
          <w:marBottom w:val="0"/>
          <w:divBdr>
            <w:top w:val="none" w:sz="0" w:space="0" w:color="auto"/>
            <w:left w:val="none" w:sz="0" w:space="0" w:color="auto"/>
            <w:bottom w:val="none" w:sz="0" w:space="0" w:color="auto"/>
            <w:right w:val="none" w:sz="0" w:space="0" w:color="auto"/>
          </w:divBdr>
        </w:div>
      </w:divsChild>
    </w:div>
    <w:div w:id="1850440477">
      <w:bodyDiv w:val="1"/>
      <w:marLeft w:val="0"/>
      <w:marRight w:val="0"/>
      <w:marTop w:val="0"/>
      <w:marBottom w:val="0"/>
      <w:divBdr>
        <w:top w:val="none" w:sz="0" w:space="0" w:color="auto"/>
        <w:left w:val="none" w:sz="0" w:space="0" w:color="auto"/>
        <w:bottom w:val="none" w:sz="0" w:space="0" w:color="auto"/>
        <w:right w:val="none" w:sz="0" w:space="0" w:color="auto"/>
      </w:divBdr>
    </w:div>
    <w:div w:id="197232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CPU/120556"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aike.baidu.com/item/%E5%86%85%E6%A0%B8/108410"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5%AF%84%E5%AD%98%E5%99%A8/187682"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baike.baidu.com/item/%E6%93%8D%E4%BD%9C%E7%B3%BB%E7%BB%9F/192"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23943</TotalTime>
  <Pages>18</Pages>
  <Words>1753</Words>
  <Characters>9993</Characters>
  <Application>Microsoft Office Word</Application>
  <DocSecurity>0</DocSecurity>
  <Lines>83</Lines>
  <Paragraphs>23</Paragraphs>
  <ScaleCrop>false</ScaleCrop>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boy.zhao@outlook.com</dc:creator>
  <cp:keywords/>
  <dc:description/>
  <cp:lastModifiedBy>boy.zhao@outlook.com</cp:lastModifiedBy>
  <cp:revision>4</cp:revision>
  <dcterms:created xsi:type="dcterms:W3CDTF">2020-05-24T01:32:00Z</dcterms:created>
  <dcterms:modified xsi:type="dcterms:W3CDTF">2020-08-01T01:16:00Z</dcterms:modified>
</cp:coreProperties>
</file>