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>
        <w:trPr>
          <w:trHeight w:val="450"/>
        </w:trPr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  <w:bookmarkStart w:id="0" w:name="_GoBack"/>
            <w:bookmarkEnd w:id="0"/>
            <w:r>
              <w:t>Notification of Tenant’s Right to Privacy</w:t>
            </w:r>
          </w:p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78" w:type="dxa"/>
          </w:tcPr>
          <w:p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B82DEF" w:rsidRPr="00ED30AF" w:rsidRDefault="001B65AD">
            <w:fldSimple w:instr=" MERGEFIELD lname ">
              <w:r w:rsidR="002C5108"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</w:tcPr>
          <w:p w:rsidR="00B82DEF" w:rsidRDefault="00B82DEF"/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D30AF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 w:rsidR="002C5108"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D30AF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 w:rsidR="002C5108"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479" w:type="dxa"/>
            <w:gridSpan w:val="4"/>
          </w:tcPr>
          <w:p w:rsidR="00B82DEF" w:rsidRDefault="00B82DEF"/>
        </w:tc>
        <w:tc>
          <w:tcPr>
            <w:tcW w:w="3690" w:type="dxa"/>
            <w:gridSpan w:val="3"/>
          </w:tcPr>
          <w:p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209" w:type="dxa"/>
            <w:gridSpan w:val="3"/>
          </w:tcPr>
          <w:p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82DEF" w:rsidRPr="00281052" w:rsidRDefault="001B65AD">
            <w:fldSimple w:instr=" MERGEFIELD tname ">
              <w:r w:rsidR="002C5108">
                <w:rPr>
                  <w:noProof/>
                </w:rPr>
                <w:t>«tname»</w:t>
              </w:r>
            </w:fldSimple>
          </w:p>
        </w:tc>
        <w:tc>
          <w:tcPr>
            <w:tcW w:w="3780" w:type="dxa"/>
            <w:gridSpan w:val="10"/>
          </w:tcPr>
          <w:p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B82DEF" w:rsidRPr="00281052" w:rsidRDefault="00B82DEF"/>
        </w:tc>
      </w:tr>
      <w:tr w:rsidR="00B82DEF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B82DEF" w:rsidRPr="00281052" w:rsidRDefault="001B65AD">
            <w:fldSimple w:instr=" MERGEFIELD taddress ">
              <w:r w:rsidR="002C5108">
                <w:rPr>
                  <w:noProof/>
                </w:rPr>
                <w:t>«taddress»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>
        <w:tc>
          <w:tcPr>
            <w:tcW w:w="4169" w:type="dxa"/>
            <w:gridSpan w:val="7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B82DEF" w:rsidRPr="00ED5416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ab/>
        <w:t>____</w:t>
      </w:r>
      <w:r w:rsidR="00ED30AF">
        <w:rPr>
          <w:color w:val="000000"/>
        </w:rPr>
        <w:fldChar w:fldCharType="begin"/>
      </w:r>
      <w:r w:rsidR="00ED30AF">
        <w:rPr>
          <w:color w:val="000000"/>
        </w:rPr>
        <w:instrText xml:space="preserve"> MERGEFIELD signature </w:instrText>
      </w:r>
      <w:r w:rsidR="00ED30AF">
        <w:rPr>
          <w:color w:val="000000"/>
        </w:rPr>
        <w:fldChar w:fldCharType="separate"/>
      </w:r>
      <w:r w:rsidR="002C5108">
        <w:rPr>
          <w:noProof/>
          <w:color w:val="000000"/>
        </w:rPr>
        <w:t>«signature»</w:t>
      </w:r>
      <w:r w:rsidR="00ED30AF">
        <w:rPr>
          <w:color w:val="000000"/>
        </w:rPr>
        <w:fldChar w:fldCharType="end"/>
      </w:r>
      <w:r w:rsidRPr="00FE1034">
        <w:rPr>
          <w:color w:val="000000"/>
        </w:rPr>
        <w:t>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  <w:t>__________________</w:t>
      </w:r>
    </w:p>
    <w:p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/Users/wingnut1026/Desktop/Right to Privacy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B65AD"/>
    <w:rsid w:val="002C5108"/>
    <w:rsid w:val="00747877"/>
    <w:rsid w:val="00B82DEF"/>
    <w:rsid w:val="00BC7832"/>
    <w:rsid w:val="00E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E374BBD6-5332-DB44-8C7F-9B158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ingnut1026/Desktop/Right%20to%20Privac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3</cp:revision>
  <dcterms:created xsi:type="dcterms:W3CDTF">2018-02-20T04:00:00Z</dcterms:created>
  <dcterms:modified xsi:type="dcterms:W3CDTF">2018-02-20T04:12:00Z</dcterms:modified>
</cp:coreProperties>
</file>