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76C" w:rsidRDefault="00DD56A1" w:rsidP="0058176C">
      <w:pPr>
        <w:autoSpaceDE w:val="0"/>
        <w:autoSpaceDN w:val="0"/>
        <w:adjustRightInd w:val="0"/>
        <w:spacing w:after="0" w:line="240" w:lineRule="auto"/>
        <w:rPr>
          <w:rFonts w:ascii="TimesNewRoman,Bold" w:hAnsi="TimesNewRoman,Bold" w:cs="TimesNewRoman,Bold"/>
          <w:b/>
          <w:bCs/>
          <w:sz w:val="23"/>
          <w:szCs w:val="23"/>
        </w:rPr>
      </w:pPr>
      <w:r>
        <w:rPr>
          <w:rFonts w:ascii="TimesNewRoman,Bold" w:hAnsi="TimesNewRoman,Bold" w:cs="TimesNewRoman,Bold"/>
          <w:b/>
          <w:bCs/>
          <w:sz w:val="23"/>
          <w:szCs w:val="23"/>
        </w:rPr>
        <w:t>1. Computational</w:t>
      </w:r>
      <w:r w:rsidR="0058176C">
        <w:rPr>
          <w:rFonts w:ascii="TimesNewRoman,Bold" w:hAnsi="TimesNewRoman,Bold" w:cs="TimesNewRoman,Bold"/>
          <w:b/>
          <w:bCs/>
          <w:sz w:val="23"/>
          <w:szCs w:val="23"/>
        </w:rPr>
        <w:t xml:space="preserve"> experiments</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We carry out two absolute evaluations based on (a) Optimal solution on small-scale problems and (b) Estimated optimal solution for large-scale problems to understand the performance of the proposed Heuristic neural network (HNN) on randomly generated problems. In order to generate meaningful test instances, an experimental design from minimizing total weighted tardiness on batch-processing machines research paper was used as shown in table 1.Table 1 contains proposed experimental design for 160 small scale problems.</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Table 2 contains the proposed experimental design for 640 large scale problems.</w:t>
      </w:r>
    </w:p>
    <w:p w:rsidR="0058176C" w:rsidRDefault="0058176C"/>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p>
    <w:tbl>
      <w:tblPr>
        <w:tblStyle w:val="TableGrid"/>
        <w:tblW w:w="0" w:type="auto"/>
        <w:tblLook w:val="04A0" w:firstRow="1" w:lastRow="0" w:firstColumn="1" w:lastColumn="0" w:noHBand="0" w:noVBand="1"/>
      </w:tblPr>
      <w:tblGrid>
        <w:gridCol w:w="2394"/>
        <w:gridCol w:w="2394"/>
        <w:gridCol w:w="2394"/>
        <w:gridCol w:w="2394"/>
      </w:tblGrid>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No</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Parameters</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Levels</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Number of levels</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1</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Number of jobs(N)</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10,12</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Release time of jobs(R)</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Uniform distributions [1,20] , [1,30]</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3</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Processing time of jobs(P)</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Uniform distributions [1,10] , [1,15]</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4</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Due date of jobs(D)</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roofErr w:type="spellStart"/>
            <w:r>
              <w:rPr>
                <w:rFonts w:ascii="TimesNewRoman,Bold" w:hAnsi="TimesNewRoman,Bold" w:cs="TimesNewRoman,Bold"/>
                <w:bCs/>
                <w:sz w:val="23"/>
                <w:szCs w:val="23"/>
              </w:rPr>
              <w:t>R+P+Uniform</w:t>
            </w:r>
            <w:proofErr w:type="spellEnd"/>
            <w:r>
              <w:rPr>
                <w:rFonts w:ascii="TimesNewRoman,Bold" w:hAnsi="TimesNewRoman,Bold" w:cs="TimesNewRoman,Bold"/>
                <w:bCs/>
                <w:sz w:val="23"/>
                <w:szCs w:val="23"/>
              </w:rPr>
              <w:t xml:space="preserve"> distributions [1,30] , [1,45]</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5</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Size of jobs(S)</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Uniform distributions [4,10] , [4,14]</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Number of problem configurations</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2x2x2x2x2=32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Problem instance per configuration</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5</w:t>
            </w:r>
          </w:p>
        </w:tc>
      </w:tr>
    </w:tbl>
    <w:p w:rsidR="0058176C" w:rsidRDefault="0058176C" w:rsidP="0058176C">
      <w:pPr>
        <w:autoSpaceDE w:val="0"/>
        <w:autoSpaceDN w:val="0"/>
        <w:adjustRightInd w:val="0"/>
        <w:spacing w:after="0" w:line="240" w:lineRule="auto"/>
        <w:jc w:val="center"/>
        <w:rPr>
          <w:rFonts w:ascii="TimesNewRoman,Bold" w:hAnsi="TimesNewRoman,Bold" w:cs="TimesNewRoman,Bold"/>
          <w:bCs/>
          <w:sz w:val="23"/>
          <w:szCs w:val="23"/>
        </w:rPr>
      </w:pPr>
      <w:r>
        <w:rPr>
          <w:rFonts w:ascii="TimesNewRoman,Bold" w:hAnsi="TimesNewRoman,Bold" w:cs="TimesNewRoman,Bold"/>
          <w:bCs/>
          <w:sz w:val="23"/>
          <w:szCs w:val="23"/>
        </w:rPr>
        <w:t>Table 1-Small Scale problem</w:t>
      </w:r>
    </w:p>
    <w:p w:rsidR="0058176C" w:rsidRDefault="0058176C" w:rsidP="0058176C">
      <w:pPr>
        <w:autoSpaceDE w:val="0"/>
        <w:autoSpaceDN w:val="0"/>
        <w:adjustRightInd w:val="0"/>
        <w:spacing w:after="0" w:line="240" w:lineRule="auto"/>
        <w:jc w:val="center"/>
        <w:rPr>
          <w:rFonts w:ascii="TimesNewRoman,Bold" w:hAnsi="TimesNewRoman,Bold" w:cs="TimesNewRoman,Bold"/>
          <w:bCs/>
          <w:sz w:val="23"/>
          <w:szCs w:val="23"/>
        </w:rPr>
      </w:pP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 xml:space="preserve">Table 2 contains proposed experimental design </w:t>
      </w:r>
      <w:proofErr w:type="gramStart"/>
      <w:r>
        <w:rPr>
          <w:rFonts w:ascii="TimesNewRoman,Bold" w:hAnsi="TimesNewRoman,Bold" w:cs="TimesNewRoman,Bold"/>
          <w:bCs/>
          <w:sz w:val="23"/>
          <w:szCs w:val="23"/>
        </w:rPr>
        <w:t>for  640</w:t>
      </w:r>
      <w:proofErr w:type="gramEnd"/>
      <w:r>
        <w:rPr>
          <w:rFonts w:ascii="TimesNewRoman,Bold" w:hAnsi="TimesNewRoman,Bold" w:cs="TimesNewRoman,Bold"/>
          <w:bCs/>
          <w:sz w:val="23"/>
          <w:szCs w:val="23"/>
        </w:rPr>
        <w:t xml:space="preserve"> large scale problems</w:t>
      </w:r>
    </w:p>
    <w:p w:rsidR="0058176C" w:rsidRDefault="0058176C" w:rsidP="0058176C">
      <w:pPr>
        <w:autoSpaceDE w:val="0"/>
        <w:autoSpaceDN w:val="0"/>
        <w:adjustRightInd w:val="0"/>
        <w:spacing w:after="0" w:line="240" w:lineRule="auto"/>
        <w:jc w:val="center"/>
        <w:rPr>
          <w:rFonts w:ascii="TimesNewRoman,Bold" w:hAnsi="TimesNewRoman,Bold" w:cs="TimesNewRoman,Bold"/>
          <w:bCs/>
          <w:sz w:val="23"/>
          <w:szCs w:val="23"/>
        </w:rPr>
      </w:pPr>
    </w:p>
    <w:tbl>
      <w:tblPr>
        <w:tblStyle w:val="TableGrid"/>
        <w:tblW w:w="0" w:type="auto"/>
        <w:tblLook w:val="04A0" w:firstRow="1" w:lastRow="0" w:firstColumn="1" w:lastColumn="0" w:noHBand="0" w:noVBand="1"/>
      </w:tblPr>
      <w:tblGrid>
        <w:gridCol w:w="2394"/>
        <w:gridCol w:w="2394"/>
        <w:gridCol w:w="2394"/>
        <w:gridCol w:w="2394"/>
      </w:tblGrid>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No</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Parameters</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Levels</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Number of levels</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1</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Number of jobs(N)</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25,50,75,100</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4</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Release time of jobs(R)</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Uniform distributions [1,20] , [1,30]</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3</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Processing time of jobs(P)</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Uniform distributions [1,10] , [1,15]</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4</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Due date of jobs(D)</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roofErr w:type="spellStart"/>
            <w:r>
              <w:rPr>
                <w:rFonts w:ascii="TimesNewRoman,Bold" w:hAnsi="TimesNewRoman,Bold" w:cs="TimesNewRoman,Bold"/>
                <w:bCs/>
                <w:sz w:val="23"/>
                <w:szCs w:val="23"/>
              </w:rPr>
              <w:t>R+P+Uniform</w:t>
            </w:r>
            <w:proofErr w:type="spellEnd"/>
            <w:r>
              <w:rPr>
                <w:rFonts w:ascii="TimesNewRoman,Bold" w:hAnsi="TimesNewRoman,Bold" w:cs="TimesNewRoman,Bold"/>
                <w:bCs/>
                <w:sz w:val="23"/>
                <w:szCs w:val="23"/>
              </w:rPr>
              <w:t xml:space="preserve"> distributions [1,30] , [1,45]</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5</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Size of jobs(S)</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Uniform distributions [4,10] , [4,14]</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2</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Number of problem configurations</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4x2x2x2x2=64</w:t>
            </w:r>
          </w:p>
        </w:tc>
      </w:tr>
      <w:tr w:rsidR="0058176C" w:rsidTr="0058176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Problem instance per configuration</w:t>
            </w: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p>
        </w:tc>
        <w:tc>
          <w:tcPr>
            <w:tcW w:w="2394" w:type="dxa"/>
          </w:tcPr>
          <w:p w:rsidR="0058176C" w:rsidRDefault="0058176C" w:rsidP="0058176C">
            <w:pPr>
              <w:autoSpaceDE w:val="0"/>
              <w:autoSpaceDN w:val="0"/>
              <w:adjustRightInd w:val="0"/>
              <w:rPr>
                <w:rFonts w:ascii="TimesNewRoman,Bold" w:hAnsi="TimesNewRoman,Bold" w:cs="TimesNewRoman,Bold"/>
                <w:bCs/>
                <w:sz w:val="23"/>
                <w:szCs w:val="23"/>
              </w:rPr>
            </w:pPr>
            <w:r>
              <w:rPr>
                <w:rFonts w:ascii="TimesNewRoman,Bold" w:hAnsi="TimesNewRoman,Bold" w:cs="TimesNewRoman,Bold"/>
                <w:bCs/>
                <w:sz w:val="23"/>
                <w:szCs w:val="23"/>
              </w:rPr>
              <w:t>10</w:t>
            </w:r>
          </w:p>
        </w:tc>
      </w:tr>
    </w:tbl>
    <w:p w:rsidR="0058176C" w:rsidRDefault="0058176C" w:rsidP="0058176C">
      <w:pPr>
        <w:autoSpaceDE w:val="0"/>
        <w:autoSpaceDN w:val="0"/>
        <w:adjustRightInd w:val="0"/>
        <w:spacing w:after="0" w:line="240" w:lineRule="auto"/>
        <w:jc w:val="center"/>
        <w:rPr>
          <w:rFonts w:ascii="TimesNewRoman,Bold" w:hAnsi="TimesNewRoman,Bold" w:cs="TimesNewRoman,Bold"/>
          <w:bCs/>
          <w:sz w:val="23"/>
          <w:szCs w:val="23"/>
        </w:rPr>
      </w:pPr>
      <w:r>
        <w:rPr>
          <w:rFonts w:ascii="TimesNewRoman,Bold" w:hAnsi="TimesNewRoman,Bold" w:cs="TimesNewRoman,Bold"/>
          <w:bCs/>
          <w:sz w:val="23"/>
          <w:szCs w:val="23"/>
        </w:rPr>
        <w:t>Table 2-Large Scale problem</w:t>
      </w:r>
    </w:p>
    <w:p w:rsidR="0058176C" w:rsidRDefault="0058176C"/>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lastRenderedPageBreak/>
        <w:t>There are two variants of the proposed algorithm. One is a greedy approach and other is HNN approach.</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(a)The greedy approach includes the following variants</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w:t>
      </w:r>
      <w:proofErr w:type="gramStart"/>
      <w:r>
        <w:rPr>
          <w:rFonts w:ascii="TimesNewRoman,Bold" w:hAnsi="TimesNewRoman,Bold" w:cs="TimesNewRoman,Bold"/>
          <w:bCs/>
          <w:sz w:val="23"/>
          <w:szCs w:val="23"/>
        </w:rPr>
        <w:t>i</w:t>
      </w:r>
      <w:proofErr w:type="gramEnd"/>
      <w:r>
        <w:rPr>
          <w:rFonts w:ascii="TimesNewRoman,Bold" w:hAnsi="TimesNewRoman,Bold" w:cs="TimesNewRoman,Bold"/>
          <w:bCs/>
          <w:sz w:val="23"/>
          <w:szCs w:val="23"/>
        </w:rPr>
        <w:t>)Size</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(ii)</w:t>
      </w:r>
      <w:proofErr w:type="gramStart"/>
      <w:r>
        <w:rPr>
          <w:rFonts w:ascii="TimesNewRoman,Bold" w:hAnsi="TimesNewRoman,Bold" w:cs="TimesNewRoman,Bold"/>
          <w:bCs/>
          <w:sz w:val="23"/>
          <w:szCs w:val="23"/>
        </w:rPr>
        <w:t>ERT(</w:t>
      </w:r>
      <w:proofErr w:type="gramEnd"/>
      <w:r>
        <w:rPr>
          <w:rFonts w:ascii="TimesNewRoman,Bold" w:hAnsi="TimesNewRoman,Bold" w:cs="TimesNewRoman,Bold"/>
          <w:bCs/>
          <w:sz w:val="23"/>
          <w:szCs w:val="23"/>
        </w:rPr>
        <w:t xml:space="preserve"> Earliest Release time)</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(iii)</w:t>
      </w:r>
      <w:proofErr w:type="gramStart"/>
      <w:r>
        <w:rPr>
          <w:rFonts w:ascii="TimesNewRoman,Bold" w:hAnsi="TimesNewRoman,Bold" w:cs="TimesNewRoman,Bold"/>
          <w:bCs/>
          <w:sz w:val="23"/>
          <w:szCs w:val="23"/>
        </w:rPr>
        <w:t>LPT(</w:t>
      </w:r>
      <w:proofErr w:type="gramEnd"/>
      <w:r>
        <w:rPr>
          <w:rFonts w:ascii="TimesNewRoman,Bold" w:hAnsi="TimesNewRoman,Bold" w:cs="TimesNewRoman,Bold"/>
          <w:bCs/>
          <w:sz w:val="23"/>
          <w:szCs w:val="23"/>
        </w:rPr>
        <w:t>Longest Processing time)</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proofErr w:type="gramStart"/>
      <w:r>
        <w:rPr>
          <w:rFonts w:ascii="TimesNewRoman,Bold" w:hAnsi="TimesNewRoman,Bold" w:cs="TimesNewRoman,Bold"/>
          <w:bCs/>
          <w:sz w:val="23"/>
          <w:szCs w:val="23"/>
        </w:rPr>
        <w:t>(iv)EDD(</w:t>
      </w:r>
      <w:proofErr w:type="gramEnd"/>
      <w:r>
        <w:rPr>
          <w:rFonts w:ascii="TimesNewRoman,Bold" w:hAnsi="TimesNewRoman,Bold" w:cs="TimesNewRoman,Bold"/>
          <w:bCs/>
          <w:sz w:val="23"/>
          <w:szCs w:val="23"/>
        </w:rPr>
        <w:t>Earliest Due-date)</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(v)</w:t>
      </w:r>
      <w:proofErr w:type="gramStart"/>
      <w:r>
        <w:rPr>
          <w:rFonts w:ascii="TimesNewRoman,Bold" w:hAnsi="TimesNewRoman,Bold" w:cs="TimesNewRoman,Bold"/>
          <w:bCs/>
          <w:sz w:val="23"/>
          <w:szCs w:val="23"/>
        </w:rPr>
        <w:t>FDD(</w:t>
      </w:r>
      <w:proofErr w:type="gramEnd"/>
      <w:r>
        <w:rPr>
          <w:rFonts w:ascii="TimesNewRoman,Bold" w:hAnsi="TimesNewRoman,Bold" w:cs="TimesNewRoman,Bold"/>
          <w:bCs/>
          <w:sz w:val="23"/>
          <w:szCs w:val="23"/>
        </w:rPr>
        <w:t xml:space="preserve">Flow Due-date)=release time of a </w:t>
      </w:r>
      <w:proofErr w:type="spellStart"/>
      <w:r>
        <w:rPr>
          <w:rFonts w:ascii="TimesNewRoman,Bold" w:hAnsi="TimesNewRoman,Bold" w:cs="TimesNewRoman,Bold"/>
          <w:bCs/>
          <w:sz w:val="23"/>
          <w:szCs w:val="23"/>
        </w:rPr>
        <w:t>job+processing</w:t>
      </w:r>
      <w:proofErr w:type="spellEnd"/>
      <w:r>
        <w:rPr>
          <w:rFonts w:ascii="TimesNewRoman,Bold" w:hAnsi="TimesNewRoman,Bold" w:cs="TimesNewRoman,Bold"/>
          <w:bCs/>
          <w:sz w:val="23"/>
          <w:szCs w:val="23"/>
        </w:rPr>
        <w:t xml:space="preserve"> time of a job</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proofErr w:type="gramStart"/>
      <w:r>
        <w:rPr>
          <w:rFonts w:ascii="TimesNewRoman,Bold" w:hAnsi="TimesNewRoman,Bold" w:cs="TimesNewRoman,Bold"/>
          <w:bCs/>
          <w:sz w:val="23"/>
          <w:szCs w:val="23"/>
        </w:rPr>
        <w:t>(vi)ODD(</w:t>
      </w:r>
      <w:proofErr w:type="gramEnd"/>
      <w:r>
        <w:rPr>
          <w:rFonts w:ascii="TimesNewRoman,Bold" w:hAnsi="TimesNewRoman,Bold" w:cs="TimesNewRoman,Bold"/>
          <w:bCs/>
          <w:sz w:val="23"/>
          <w:szCs w:val="23"/>
        </w:rPr>
        <w:t>Operational Due-date)=release time of a job+3*(processing time of a job)</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(vii)CI</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(viii)LST</w:t>
      </w: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p>
    <w:p w:rsidR="0058176C" w:rsidRDefault="0058176C"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(b)The HNN approach includes all the HNN variants of the above listed greedy algorithms.</w:t>
      </w:r>
    </w:p>
    <w:p w:rsidR="00F05FF7" w:rsidRDefault="00F05FF7" w:rsidP="0058176C">
      <w:pPr>
        <w:autoSpaceDE w:val="0"/>
        <w:autoSpaceDN w:val="0"/>
        <w:adjustRightInd w:val="0"/>
        <w:spacing w:after="0" w:line="240" w:lineRule="auto"/>
        <w:rPr>
          <w:rFonts w:ascii="TimesNewRoman,Bold" w:hAnsi="TimesNewRoman,Bold" w:cs="TimesNewRoman,Bold"/>
          <w:bCs/>
          <w:sz w:val="23"/>
          <w:szCs w:val="23"/>
        </w:rPr>
      </w:pPr>
    </w:p>
    <w:p w:rsidR="00F05FF7" w:rsidRDefault="00F05FF7" w:rsidP="0058176C">
      <w:pPr>
        <w:autoSpaceDE w:val="0"/>
        <w:autoSpaceDN w:val="0"/>
        <w:adjustRightInd w:val="0"/>
        <w:spacing w:after="0" w:line="240" w:lineRule="auto"/>
        <w:rPr>
          <w:rFonts w:ascii="TimesNewRoman,Bold" w:hAnsi="TimesNewRoman,Bold" w:cs="TimesNewRoman,Bold"/>
          <w:bCs/>
          <w:sz w:val="23"/>
          <w:szCs w:val="23"/>
        </w:rPr>
      </w:pPr>
      <w:r>
        <w:rPr>
          <w:rFonts w:ascii="TimesNewRoman,Bold" w:hAnsi="TimesNewRoman,Bold" w:cs="TimesNewRoman,Bold"/>
          <w:bCs/>
          <w:sz w:val="23"/>
          <w:szCs w:val="23"/>
        </w:rPr>
        <w:t>For small scale problems learning rate alpha is set to 0.02 which was found experimentally to give the best results.</w:t>
      </w:r>
    </w:p>
    <w:p w:rsidR="0058176C" w:rsidRDefault="0058176C"/>
    <w:p w:rsidR="0058176C" w:rsidRDefault="0058176C">
      <w:pPr>
        <w:rPr>
          <w:rFonts w:ascii="Times New Roman" w:hAnsi="Times New Roman" w:cs="Times New Roman"/>
        </w:rPr>
      </w:pPr>
      <w:r w:rsidRPr="0058176C">
        <w:rPr>
          <w:rFonts w:ascii="Times New Roman" w:hAnsi="Times New Roman" w:cs="Times New Roman"/>
        </w:rPr>
        <w:t>The following tab</w:t>
      </w:r>
      <w:r>
        <w:rPr>
          <w:rFonts w:ascii="Times New Roman" w:hAnsi="Times New Roman" w:cs="Times New Roman"/>
        </w:rPr>
        <w:t xml:space="preserve">le contains the total weighted tardiness as computed using each of the greedy as well as the HNN variants of the greedy algorithms as listen </w:t>
      </w:r>
      <w:proofErr w:type="spellStart"/>
      <w:r>
        <w:rPr>
          <w:rFonts w:ascii="Times New Roman" w:hAnsi="Times New Roman" w:cs="Times New Roman"/>
        </w:rPr>
        <w:t>above.The</w:t>
      </w:r>
      <w:proofErr w:type="spellEnd"/>
      <w:r>
        <w:rPr>
          <w:rFonts w:ascii="Times New Roman" w:hAnsi="Times New Roman" w:cs="Times New Roman"/>
        </w:rPr>
        <w:t xml:space="preserve"> first 8 columns correspond to the solution by greedy approach and the next 8 columns correspond to the solution using HNN variant. </w:t>
      </w:r>
    </w:p>
    <w:tbl>
      <w:tblPr>
        <w:tblW w:w="10926" w:type="dxa"/>
        <w:tblInd w:w="93" w:type="dxa"/>
        <w:tblLook w:val="04A0" w:firstRow="1" w:lastRow="0" w:firstColumn="1" w:lastColumn="0" w:noHBand="0" w:noVBand="1"/>
      </w:tblPr>
      <w:tblGrid>
        <w:gridCol w:w="665"/>
        <w:gridCol w:w="140"/>
        <w:gridCol w:w="401"/>
        <w:gridCol w:w="219"/>
        <w:gridCol w:w="322"/>
        <w:gridCol w:w="298"/>
        <w:gridCol w:w="243"/>
        <w:gridCol w:w="377"/>
        <w:gridCol w:w="164"/>
        <w:gridCol w:w="456"/>
        <w:gridCol w:w="85"/>
        <w:gridCol w:w="535"/>
        <w:gridCol w:w="6"/>
        <w:gridCol w:w="580"/>
        <w:gridCol w:w="34"/>
        <w:gridCol w:w="507"/>
        <w:gridCol w:w="113"/>
        <w:gridCol w:w="428"/>
        <w:gridCol w:w="192"/>
        <w:gridCol w:w="349"/>
        <w:gridCol w:w="271"/>
        <w:gridCol w:w="270"/>
        <w:gridCol w:w="350"/>
        <w:gridCol w:w="191"/>
        <w:gridCol w:w="429"/>
        <w:gridCol w:w="139"/>
        <w:gridCol w:w="481"/>
        <w:gridCol w:w="60"/>
        <w:gridCol w:w="541"/>
        <w:gridCol w:w="34"/>
        <w:gridCol w:w="426"/>
        <w:gridCol w:w="380"/>
        <w:gridCol w:w="620"/>
        <w:gridCol w:w="620"/>
      </w:tblGrid>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Instance Number</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Size</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LPT</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ERT</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EDD</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FDD</w:t>
            </w:r>
          </w:p>
        </w:tc>
        <w:tc>
          <w:tcPr>
            <w:tcW w:w="620" w:type="dxa"/>
            <w:gridSpan w:val="3"/>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ODD</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LST</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CI</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Size-ANN</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LPT-ANN</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ERT-ANN</w:t>
            </w:r>
          </w:p>
        </w:tc>
        <w:tc>
          <w:tcPr>
            <w:tcW w:w="620"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EDD-ANN</w:t>
            </w:r>
          </w:p>
        </w:tc>
        <w:tc>
          <w:tcPr>
            <w:tcW w:w="635" w:type="dxa"/>
            <w:gridSpan w:val="3"/>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FDD-ANN</w:t>
            </w:r>
          </w:p>
        </w:tc>
        <w:tc>
          <w:tcPr>
            <w:tcW w:w="806" w:type="dxa"/>
            <w:gridSpan w:val="2"/>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ODD-ANN</w:t>
            </w:r>
          </w:p>
        </w:tc>
        <w:tc>
          <w:tcPr>
            <w:tcW w:w="620" w:type="dxa"/>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LST-ANN</w:t>
            </w:r>
          </w:p>
        </w:tc>
        <w:tc>
          <w:tcPr>
            <w:tcW w:w="620" w:type="dxa"/>
            <w:tcBorders>
              <w:top w:val="nil"/>
              <w:left w:val="nil"/>
              <w:bottom w:val="nil"/>
              <w:right w:val="nil"/>
            </w:tcBorders>
            <w:shd w:val="clear" w:color="auto" w:fill="auto"/>
            <w:noWrap/>
            <w:vAlign w:val="bottom"/>
            <w:hideMark/>
          </w:tcPr>
          <w:p w:rsidR="00E12031" w:rsidRDefault="00E12031">
            <w:pPr>
              <w:rPr>
                <w:rFonts w:ascii="Calibri" w:hAnsi="Calibri" w:cs="Calibri"/>
                <w:color w:val="000000"/>
                <w:sz w:val="16"/>
                <w:szCs w:val="16"/>
              </w:rPr>
            </w:pPr>
            <w:r>
              <w:rPr>
                <w:rFonts w:ascii="Calibri" w:hAnsi="Calibri" w:cs="Calibri"/>
                <w:color w:val="000000"/>
                <w:sz w:val="16"/>
                <w:szCs w:val="16"/>
              </w:rPr>
              <w:t>CI-ANN</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137</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lastRenderedPageBreak/>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956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1890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931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lastRenderedPageBreak/>
              <w:t>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758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1412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lastRenderedPageBreak/>
              <w:t>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1765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1243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943</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907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413</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353</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353</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810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lastRenderedPageBreak/>
              <w:t>106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956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862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956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1407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1108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1502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1241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1503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185</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317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1086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143</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996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lastRenderedPageBreak/>
              <w:t>136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1032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227</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1508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1421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1563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424</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2062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292</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173</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202</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282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933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267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238</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1817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519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213</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1987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728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1464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1235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467</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467</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446</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467</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1813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183</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2549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2946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275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2460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904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751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1209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501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295</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307</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1043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488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350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1100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1618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571</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544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378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184</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361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326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497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53</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45</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389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1286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1241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606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293</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1799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176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70</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638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1077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407</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1195</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529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952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136</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130</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69</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1882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414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1523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798</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1357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98</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154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122</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202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82</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82</w:t>
            </w:r>
          </w:p>
        </w:tc>
      </w:tr>
      <w:tr w:rsidR="00E12031" w:rsidTr="00E12031">
        <w:trPr>
          <w:trHeight w:val="204"/>
        </w:trPr>
        <w:tc>
          <w:tcPr>
            <w:tcW w:w="805"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160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1179</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1953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1281</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1184</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1146</w:t>
            </w:r>
          </w:p>
        </w:tc>
        <w:tc>
          <w:tcPr>
            <w:tcW w:w="620"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1453</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1122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2202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557</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590</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612</w:t>
            </w:r>
          </w:p>
        </w:tc>
        <w:tc>
          <w:tcPr>
            <w:tcW w:w="620"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558</w:t>
            </w:r>
          </w:p>
        </w:tc>
        <w:tc>
          <w:tcPr>
            <w:tcW w:w="635" w:type="dxa"/>
            <w:gridSpan w:val="3"/>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558</w:t>
            </w:r>
          </w:p>
        </w:tc>
        <w:tc>
          <w:tcPr>
            <w:tcW w:w="806" w:type="dxa"/>
            <w:gridSpan w:val="2"/>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558</w:t>
            </w:r>
          </w:p>
        </w:tc>
        <w:tc>
          <w:tcPr>
            <w:tcW w:w="620" w:type="dxa"/>
            <w:tcBorders>
              <w:top w:val="nil"/>
              <w:left w:val="nil"/>
              <w:bottom w:val="nil"/>
              <w:right w:val="nil"/>
            </w:tcBorders>
            <w:shd w:val="clear" w:color="auto" w:fill="auto"/>
            <w:noWrap/>
            <w:vAlign w:val="bottom"/>
            <w:hideMark/>
          </w:tcPr>
          <w:p w:rsidR="00E12031" w:rsidRDefault="00E12031">
            <w:pPr>
              <w:jc w:val="right"/>
              <w:rPr>
                <w:rFonts w:ascii="Calibri" w:hAnsi="Calibri" w:cs="Calibri"/>
                <w:color w:val="000000"/>
                <w:sz w:val="16"/>
                <w:szCs w:val="16"/>
              </w:rPr>
            </w:pPr>
            <w:r>
              <w:rPr>
                <w:rFonts w:ascii="Calibri" w:hAnsi="Calibri" w:cs="Calibri"/>
                <w:color w:val="000000"/>
                <w:sz w:val="16"/>
                <w:szCs w:val="16"/>
              </w:rPr>
              <w:t>558</w:t>
            </w:r>
          </w:p>
        </w:tc>
      </w:tr>
      <w:tr w:rsidR="0058176C" w:rsidRPr="0058176C" w:rsidTr="00E12031">
        <w:trPr>
          <w:gridAfter w:val="3"/>
          <w:wAfter w:w="1620" w:type="dxa"/>
          <w:trHeight w:val="204"/>
        </w:trPr>
        <w:tc>
          <w:tcPr>
            <w:tcW w:w="665" w:type="dxa"/>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80" w:type="dxa"/>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68"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541" w:type="dxa"/>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c>
          <w:tcPr>
            <w:tcW w:w="460" w:type="dxa"/>
            <w:gridSpan w:val="2"/>
            <w:tcBorders>
              <w:top w:val="nil"/>
              <w:left w:val="nil"/>
              <w:bottom w:val="nil"/>
              <w:right w:val="nil"/>
            </w:tcBorders>
            <w:shd w:val="clear" w:color="auto" w:fill="auto"/>
            <w:noWrap/>
            <w:vAlign w:val="bottom"/>
          </w:tcPr>
          <w:p w:rsidR="0058176C" w:rsidRPr="0058176C" w:rsidRDefault="0058176C" w:rsidP="0058176C">
            <w:pPr>
              <w:spacing w:after="0" w:line="240" w:lineRule="auto"/>
              <w:rPr>
                <w:rFonts w:ascii="Calibri" w:eastAsia="Times New Roman" w:hAnsi="Calibri" w:cs="Calibri"/>
                <w:color w:val="000000"/>
                <w:sz w:val="16"/>
                <w:szCs w:val="16"/>
              </w:rPr>
            </w:pPr>
          </w:p>
        </w:tc>
      </w:tr>
    </w:tbl>
    <w:p w:rsidR="0058176C" w:rsidRDefault="0058176C" w:rsidP="0058176C">
      <w:pPr>
        <w:jc w:val="center"/>
        <w:rPr>
          <w:rFonts w:ascii="Times New Roman" w:hAnsi="Times New Roman" w:cs="Times New Roman"/>
        </w:rPr>
      </w:pPr>
      <w:r>
        <w:rPr>
          <w:rFonts w:ascii="Times New Roman" w:hAnsi="Times New Roman" w:cs="Times New Roman"/>
        </w:rPr>
        <w:t>Table-comparison of TWT</w:t>
      </w:r>
    </w:p>
    <w:p w:rsidR="0058176C" w:rsidRDefault="00E12031" w:rsidP="0058176C">
      <w:pPr>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 xml:space="preserve">can </w:t>
      </w:r>
      <w:r w:rsidR="0058176C">
        <w:rPr>
          <w:rFonts w:ascii="Times New Roman" w:hAnsi="Times New Roman" w:cs="Times New Roman"/>
        </w:rPr>
        <w:t xml:space="preserve"> be</w:t>
      </w:r>
      <w:proofErr w:type="gramEnd"/>
      <w:r w:rsidR="0058176C">
        <w:rPr>
          <w:rFonts w:ascii="Times New Roman" w:hAnsi="Times New Roman" w:cs="Times New Roman"/>
        </w:rPr>
        <w:t xml:space="preserve"> observed that the ANN variants always have lower TWT than the greedy </w:t>
      </w:r>
      <w:r>
        <w:rPr>
          <w:rFonts w:ascii="Times New Roman" w:hAnsi="Times New Roman" w:cs="Times New Roman"/>
        </w:rPr>
        <w:t>algorithms. To</w:t>
      </w:r>
      <w:r w:rsidR="00F45404">
        <w:rPr>
          <w:rFonts w:ascii="Times New Roman" w:hAnsi="Times New Roman" w:cs="Times New Roman"/>
        </w:rPr>
        <w:t xml:space="preserve"> understand this completely as solution named EOS is defined.</w:t>
      </w:r>
    </w:p>
    <w:p w:rsidR="0058176C" w:rsidRDefault="0058176C" w:rsidP="0058176C">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Estimated optimal </w:t>
      </w:r>
      <w:proofErr w:type="gramStart"/>
      <w:r>
        <w:rPr>
          <w:rFonts w:ascii="TimesNewRoman" w:hAnsi="TimesNewRoman" w:cs="TimesNewRoman"/>
          <w:sz w:val="23"/>
          <w:szCs w:val="23"/>
        </w:rPr>
        <w:t>solution(</w:t>
      </w:r>
      <w:proofErr w:type="gramEnd"/>
      <w:r>
        <w:rPr>
          <w:rFonts w:ascii="TimesNewRoman" w:hAnsi="TimesNewRoman" w:cs="TimesNewRoman"/>
          <w:sz w:val="23"/>
          <w:szCs w:val="23"/>
        </w:rPr>
        <w:t xml:space="preserve">EOS) ,computed based on </w:t>
      </w:r>
      <w:proofErr w:type="spellStart"/>
      <w:r>
        <w:rPr>
          <w:rFonts w:ascii="TimesNewRoman" w:hAnsi="TimesNewRoman" w:cs="TimesNewRoman"/>
          <w:sz w:val="23"/>
          <w:szCs w:val="23"/>
        </w:rPr>
        <w:t>Weibull</w:t>
      </w:r>
      <w:proofErr w:type="spellEnd"/>
      <w:r>
        <w:rPr>
          <w:rFonts w:ascii="TimesNewRoman" w:hAnsi="TimesNewRoman" w:cs="TimesNewRoman"/>
          <w:sz w:val="23"/>
          <w:szCs w:val="23"/>
        </w:rPr>
        <w:t xml:space="preserve"> distribution as discussed in </w:t>
      </w:r>
      <w:proofErr w:type="spellStart"/>
      <w:r>
        <w:rPr>
          <w:rFonts w:ascii="TimesNewRoman" w:hAnsi="TimesNewRoman" w:cs="TimesNewRoman"/>
          <w:sz w:val="23"/>
          <w:szCs w:val="23"/>
        </w:rPr>
        <w:t>Rardin</w:t>
      </w:r>
      <w:proofErr w:type="spellEnd"/>
      <w:r>
        <w:rPr>
          <w:rFonts w:ascii="TimesNewRoman" w:hAnsi="TimesNewRoman" w:cs="TimesNewRoman"/>
          <w:sz w:val="23"/>
          <w:szCs w:val="23"/>
        </w:rPr>
        <w:t xml:space="preserve"> and </w:t>
      </w:r>
      <w:proofErr w:type="spellStart"/>
      <w:r>
        <w:rPr>
          <w:rFonts w:ascii="TimesNewRoman" w:hAnsi="TimesNewRoman" w:cs="TimesNewRoman"/>
          <w:sz w:val="23"/>
          <w:szCs w:val="23"/>
        </w:rPr>
        <w:t>Uzsoy</w:t>
      </w:r>
      <w:proofErr w:type="spellEnd"/>
      <w:r>
        <w:rPr>
          <w:rFonts w:ascii="TimesNewRoman" w:hAnsi="TimesNewRoman" w:cs="TimesNewRoman"/>
          <w:sz w:val="23"/>
          <w:szCs w:val="23"/>
        </w:rPr>
        <w:t xml:space="preserve">(2001),is considered as a benchmark </w:t>
      </w:r>
      <w:proofErr w:type="spellStart"/>
      <w:r>
        <w:rPr>
          <w:rFonts w:ascii="TimesNewRoman" w:hAnsi="TimesNewRoman" w:cs="TimesNewRoman"/>
          <w:sz w:val="23"/>
          <w:szCs w:val="23"/>
        </w:rPr>
        <w:t>solution.The</w:t>
      </w:r>
      <w:proofErr w:type="spellEnd"/>
      <w:r>
        <w:rPr>
          <w:rFonts w:ascii="TimesNewRoman" w:hAnsi="TimesNewRoman" w:cs="TimesNewRoman"/>
          <w:sz w:val="23"/>
          <w:szCs w:val="23"/>
        </w:rPr>
        <w:t xml:space="preserve"> following table contains the comparison of EOS calculated using all the 16 variants discussed above with </w:t>
      </w:r>
      <w:r>
        <w:rPr>
          <w:rFonts w:ascii="TimesNewRoman" w:hAnsi="TimesNewRoman" w:cs="TimesNewRoman"/>
          <w:sz w:val="23"/>
          <w:szCs w:val="23"/>
        </w:rPr>
        <w:lastRenderedPageBreak/>
        <w:t xml:space="preserve">the optimal solution for 160 </w:t>
      </w:r>
      <w:proofErr w:type="spellStart"/>
      <w:r>
        <w:rPr>
          <w:rFonts w:ascii="TimesNewRoman" w:hAnsi="TimesNewRoman" w:cs="TimesNewRoman"/>
          <w:sz w:val="23"/>
          <w:szCs w:val="23"/>
        </w:rPr>
        <w:t>cases.The</w:t>
      </w:r>
      <w:proofErr w:type="spellEnd"/>
      <w:r>
        <w:rPr>
          <w:rFonts w:ascii="TimesNewRoman" w:hAnsi="TimesNewRoman" w:cs="TimesNewRoman"/>
          <w:sz w:val="23"/>
          <w:szCs w:val="23"/>
        </w:rPr>
        <w:t xml:space="preserve"> difference between EOS and </w:t>
      </w:r>
      <w:r w:rsidR="00F45404">
        <w:rPr>
          <w:rFonts w:ascii="TimesNewRoman" w:hAnsi="TimesNewRoman" w:cs="TimesNewRoman"/>
          <w:sz w:val="23"/>
          <w:szCs w:val="23"/>
        </w:rPr>
        <w:t>optimal solution is also listed in the following table.</w:t>
      </w:r>
    </w:p>
    <w:p w:rsidR="00F45404" w:rsidRDefault="00F45404" w:rsidP="0058176C">
      <w:pPr>
        <w:autoSpaceDE w:val="0"/>
        <w:autoSpaceDN w:val="0"/>
        <w:adjustRightInd w:val="0"/>
        <w:spacing w:after="0" w:line="240" w:lineRule="auto"/>
        <w:rPr>
          <w:rFonts w:ascii="TimesNewRoman" w:hAnsi="TimesNewRoman" w:cs="TimesNewRoman"/>
          <w:sz w:val="23"/>
          <w:szCs w:val="23"/>
        </w:rPr>
      </w:pPr>
    </w:p>
    <w:tbl>
      <w:tblPr>
        <w:tblW w:w="4120" w:type="dxa"/>
        <w:tblInd w:w="93" w:type="dxa"/>
        <w:tblLook w:val="04A0" w:firstRow="1" w:lastRow="0" w:firstColumn="1" w:lastColumn="0" w:noHBand="0" w:noVBand="1"/>
      </w:tblPr>
      <w:tblGrid>
        <w:gridCol w:w="1000"/>
        <w:gridCol w:w="1040"/>
        <w:gridCol w:w="1040"/>
        <w:gridCol w:w="1150"/>
      </w:tblGrid>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Instance Number</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EOS</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Optimal Solution</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Difference</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9</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140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89</w:t>
            </w:r>
          </w:p>
        </w:tc>
        <w:tc>
          <w:tcPr>
            <w:tcW w:w="1040" w:type="dxa"/>
            <w:tcBorders>
              <w:top w:val="nil"/>
              <w:left w:val="nil"/>
              <w:bottom w:val="nil"/>
              <w:right w:val="nil"/>
            </w:tcBorders>
            <w:shd w:val="clear" w:color="000000" w:fill="FFFF00"/>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78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498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285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127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299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118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119</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305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275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1688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813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875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240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225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80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141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450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381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69</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61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lastRenderedPageBreak/>
              <w:t>41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87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9</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60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53</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465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283</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99</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191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191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53</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501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391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71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63</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lastRenderedPageBreak/>
              <w:t>86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890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326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564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78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324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156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82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109</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353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301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376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225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151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487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385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196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459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554</w:t>
            </w:r>
          </w:p>
        </w:tc>
        <w:tc>
          <w:tcPr>
            <w:tcW w:w="1040" w:type="dxa"/>
            <w:tcBorders>
              <w:top w:val="nil"/>
              <w:left w:val="nil"/>
              <w:bottom w:val="nil"/>
              <w:right w:val="nil"/>
            </w:tcBorders>
            <w:shd w:val="clear" w:color="000000" w:fill="FFFF00"/>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-95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570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570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90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595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334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261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21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71</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77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129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-16</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lastRenderedPageBreak/>
              <w:t>131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63</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8</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180.55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37.55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337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153</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115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191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177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207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172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192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445.85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413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32.85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183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83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100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149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175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295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348</w:t>
            </w:r>
          </w:p>
        </w:tc>
        <w:tc>
          <w:tcPr>
            <w:tcW w:w="1040" w:type="dxa"/>
            <w:tcBorders>
              <w:top w:val="nil"/>
              <w:left w:val="nil"/>
              <w:bottom w:val="nil"/>
              <w:right w:val="nil"/>
            </w:tcBorders>
            <w:shd w:val="clear" w:color="000000" w:fill="FFFF00"/>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-53</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210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137</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152</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153</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28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32</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154</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45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45</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156</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70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70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158</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69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54</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159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59</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139</w:t>
            </w:r>
          </w:p>
        </w:tc>
        <w:tc>
          <w:tcPr>
            <w:tcW w:w="1040" w:type="dxa"/>
            <w:tcBorders>
              <w:top w:val="nil"/>
              <w:left w:val="nil"/>
              <w:bottom w:val="nil"/>
              <w:right w:val="nil"/>
            </w:tcBorders>
            <w:shd w:val="clear" w:color="000000" w:fill="FFFF00"/>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-80</w:t>
            </w:r>
          </w:p>
        </w:tc>
      </w:tr>
      <w:tr w:rsidR="00E12031" w:rsidRPr="00E12031" w:rsidTr="00E12031">
        <w:trPr>
          <w:trHeight w:val="288"/>
        </w:trPr>
        <w:tc>
          <w:tcPr>
            <w:tcW w:w="100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160</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557</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jc w:val="right"/>
              <w:rPr>
                <w:rFonts w:ascii="Calibri" w:eastAsia="Times New Roman" w:hAnsi="Calibri" w:cs="Calibri"/>
                <w:color w:val="000000"/>
              </w:rPr>
            </w:pPr>
            <w:r w:rsidRPr="00E12031">
              <w:rPr>
                <w:rFonts w:ascii="Calibri" w:eastAsia="Times New Roman" w:hAnsi="Calibri" w:cs="Calibri"/>
                <w:color w:val="000000"/>
              </w:rPr>
              <w:t>131</w:t>
            </w:r>
          </w:p>
        </w:tc>
        <w:tc>
          <w:tcPr>
            <w:tcW w:w="1040" w:type="dxa"/>
            <w:tcBorders>
              <w:top w:val="nil"/>
              <w:left w:val="nil"/>
              <w:bottom w:val="nil"/>
              <w:right w:val="nil"/>
            </w:tcBorders>
            <w:shd w:val="clear" w:color="auto" w:fill="auto"/>
            <w:noWrap/>
            <w:vAlign w:val="bottom"/>
            <w:hideMark/>
          </w:tcPr>
          <w:p w:rsidR="00E12031" w:rsidRPr="00E12031" w:rsidRDefault="00E12031" w:rsidP="00E12031">
            <w:pPr>
              <w:spacing w:after="0" w:line="240" w:lineRule="auto"/>
              <w:rPr>
                <w:rFonts w:ascii="Calibri" w:eastAsia="Times New Roman" w:hAnsi="Calibri" w:cs="Calibri"/>
                <w:color w:val="000000"/>
              </w:rPr>
            </w:pPr>
            <w:r w:rsidRPr="00E12031">
              <w:rPr>
                <w:rFonts w:ascii="Calibri" w:eastAsia="Times New Roman" w:hAnsi="Calibri" w:cs="Calibri"/>
                <w:color w:val="000000"/>
              </w:rPr>
              <w:t>426</w:t>
            </w:r>
          </w:p>
        </w:tc>
      </w:tr>
    </w:tbl>
    <w:p w:rsidR="00E12031" w:rsidRDefault="00E12031" w:rsidP="0058176C">
      <w:pPr>
        <w:autoSpaceDE w:val="0"/>
        <w:autoSpaceDN w:val="0"/>
        <w:adjustRightInd w:val="0"/>
        <w:spacing w:after="0" w:line="240" w:lineRule="auto"/>
        <w:rPr>
          <w:rFonts w:ascii="TimesNewRoman" w:hAnsi="TimesNewRoman" w:cs="TimesNewRoman"/>
          <w:sz w:val="23"/>
          <w:szCs w:val="23"/>
        </w:rPr>
      </w:pPr>
    </w:p>
    <w:p w:rsidR="00F45404" w:rsidRDefault="00F45404" w:rsidP="0058176C">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              Table-Comparison of EOS and optimal solution</w:t>
      </w:r>
    </w:p>
    <w:p w:rsidR="00F45404" w:rsidRDefault="00F45404" w:rsidP="0058176C">
      <w:pPr>
        <w:autoSpaceDE w:val="0"/>
        <w:autoSpaceDN w:val="0"/>
        <w:adjustRightInd w:val="0"/>
        <w:spacing w:after="0" w:line="240" w:lineRule="auto"/>
        <w:rPr>
          <w:rFonts w:ascii="TimesNewRoman" w:hAnsi="TimesNewRoman" w:cs="TimesNewRoman"/>
          <w:sz w:val="23"/>
          <w:szCs w:val="23"/>
        </w:rPr>
      </w:pPr>
    </w:p>
    <w:p w:rsidR="00F45404" w:rsidRDefault="00F45404" w:rsidP="0058176C">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can be observed that for 50 instances the EOS and optimal solution match.</w:t>
      </w:r>
    </w:p>
    <w:p w:rsidR="00F45404" w:rsidRDefault="00F45404" w:rsidP="0058176C">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RPD </w:t>
      </w:r>
      <w:proofErr w:type="gramStart"/>
      <w:r>
        <w:rPr>
          <w:rFonts w:ascii="TimesNewRoman" w:hAnsi="TimesNewRoman" w:cs="TimesNewRoman"/>
          <w:sz w:val="23"/>
          <w:szCs w:val="23"/>
        </w:rPr>
        <w:t>=[</w:t>
      </w:r>
      <w:proofErr w:type="gramEnd"/>
      <w:r>
        <w:rPr>
          <w:rFonts w:ascii="TimesNewRoman" w:hAnsi="TimesNewRoman" w:cs="TimesNewRoman"/>
          <w:sz w:val="23"/>
          <w:szCs w:val="23"/>
        </w:rPr>
        <w:t>(heuristic algorithm solution – EOS)/EOS]*100</w:t>
      </w:r>
    </w:p>
    <w:p w:rsidR="00F45404" w:rsidRDefault="00F45404"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average of the RPD values for all 5 instances of each of the 32 configurations is computed. The following table contains the comparison of ARPD.</w:t>
      </w: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p>
    <w:tbl>
      <w:tblPr>
        <w:tblW w:w="12063" w:type="dxa"/>
        <w:tblInd w:w="-1350" w:type="dxa"/>
        <w:tblLook w:val="04A0" w:firstRow="1" w:lastRow="0" w:firstColumn="1" w:lastColumn="0" w:noHBand="0" w:noVBand="1"/>
      </w:tblPr>
      <w:tblGrid>
        <w:gridCol w:w="1346"/>
        <w:gridCol w:w="825"/>
        <w:gridCol w:w="703"/>
        <w:gridCol w:w="743"/>
        <w:gridCol w:w="622"/>
        <w:gridCol w:w="703"/>
        <w:gridCol w:w="703"/>
        <w:gridCol w:w="743"/>
        <w:gridCol w:w="743"/>
        <w:gridCol w:w="743"/>
        <w:gridCol w:w="662"/>
        <w:gridCol w:w="581"/>
        <w:gridCol w:w="622"/>
        <w:gridCol w:w="581"/>
        <w:gridCol w:w="581"/>
        <w:gridCol w:w="581"/>
        <w:gridCol w:w="581"/>
      </w:tblGrid>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Combination</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Size</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LPT</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ERT</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EDD</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FDD</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ODD</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LST</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CI</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Size-ANN</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LPT-ANN</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ERT-ANN</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EDD-ANN</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FDD-ANN</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ODD-ANN</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LST-ANN</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CI-ANN</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10_20_10_30_6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76445.43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36073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435.22</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19918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4382.6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597.61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299.41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50826.4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9.61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21.33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9.33</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10_20_10_30_10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158866.4</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232587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19550.6</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74395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22983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45673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53355.2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229570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1401.21</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5.05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7009</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0.76</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10_20_10_45_6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164340</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111204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12298.2</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20855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12311</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43599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9624.55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185520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16.36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5.45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10.91</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10_20_10_45_10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127413.5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223645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54980.9</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21917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63186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53221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29741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193365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815.72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3.24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9.04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10_20_15_30_6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778.82</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884.68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322.65</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565.3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201.02</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315.84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621.58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1235.4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20.51</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63.98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0.12</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16.33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2.49</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2.49</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10.34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59.75</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10_20_15_30_10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189.16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258.11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92.13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171.9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73.33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120.31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226.09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342.79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3.84</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15.59</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3.9</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3.55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10_20_15_45_6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3870.78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4295.8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2184.58</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937.1</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646.89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880.01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1035.18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6226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1.74</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78.13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10_20_15_45_10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10764.88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67980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28763.1</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2196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1516.2</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32922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1922.82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4062.32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0.04</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0.04</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0.04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0.04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13.84</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10_30_10_30_6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163140.2</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148387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44196</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111.7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49055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23334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234.42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195909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17.97</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2.55</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6.67</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5.83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40.88</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10_30_10_30_10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169599.8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339663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18829.4</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74381</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20749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97831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83208.9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243559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3601.3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10.71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10_30_10_45_6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116198.9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115780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46599.4</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24333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33994</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40889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24728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83285.5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10_30_10_45_10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2775.47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3573.9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675.21</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158.5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921.33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1252.6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369.2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2722.86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41.41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10_30_15_30_6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702.58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886.7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187.53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232.8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182.39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600.06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281.25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944.86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18.89</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14.56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10.92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4.74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22.84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10_30_15_30_10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614.67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617.67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63.13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120.8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131.43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187.35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134.03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479.46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6.26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1.64</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10_30_15_45_6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116829.1</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104439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46864.2</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9412</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11264</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5366.1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10441.4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72123.4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800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800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800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10_30_15_45_10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198809.6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158869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29159.5</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7291</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42896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78184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7315.29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271550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26.97</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2.14</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12_20_10_30_6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150398.7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79502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31454.9</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61912</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25476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66956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19526.3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112213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12600.6</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11.24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0.57</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10.65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0.57</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17.51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13.9</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12_20_10_30_10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111666.8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206498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36714.1</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76516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75547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28139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83278.1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109878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51.68</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2640.4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1.56</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22.55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20.91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33.1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1223</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12_20_10_45_6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323400</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380400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122400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43200</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106600</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121800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106200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363400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4800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5200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800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5000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1200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800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1200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12_20_10_45_10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196449.3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133872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57408.4</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1E+05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53709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118394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128223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195876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72.04</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5222.6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0.37</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14.63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2603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5200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12_20_15_30_6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383.51</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500.02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248.61</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228.6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153.37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114.11</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186.05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530.62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8.08</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30.1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5.03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10.71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4.17</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1.03</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12_20_15_30_10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452.09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459.83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219.2</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172.46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129.95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318.35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547.7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11.24</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21.48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16.56</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7.92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11.51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16.12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10.39</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12_20_15_45_6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79915.61</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61972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29447.3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432.9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5373.5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21236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757.48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72105.5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96.52</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26.08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12.38</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5.38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16.85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5.9</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46.08</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12_20_15_45_10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219074.3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368402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124883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67889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100026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84528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52898.6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317528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82.86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47.13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81.43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20.71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0.71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1620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6026</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12_30_10_30_6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275718.6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108334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39805.6</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54793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79490</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89497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70695.5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308440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1843.75</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71.25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12_30_10_30_10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413893.9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283050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15787.3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2E+05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89590</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157410</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230603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376968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1218.85</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4861.7</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32.69</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15212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3212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1200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8413</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12_30_10_45_6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144320.3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162462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12955.2</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56755</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6579.4</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93894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96424.3</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126495</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1656.5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3.36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31.93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21.93</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12_30_10_45_10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158156.4</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152558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14105</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3887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7159.7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72164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18724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141307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1.18</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1609.6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0.53</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21.7</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0.53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6.32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6.44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1.18</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12_30_15_30_6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688.19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509.32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160.85</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283.7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179.64</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180.52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234.14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613.78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24.97</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15.76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4.98</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10.31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18.93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18.82</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12_30_15_30_10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832.69</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786.57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348.09</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209.2</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339.71</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150.09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208.88</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696.02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38.34</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45.23</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22.24</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0.95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5.98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0.95</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0.82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12_30_15_45_6</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296328.7</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380962</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56641.5</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92303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37028</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47556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39066.7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369934</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6800</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8429.6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8.22</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3.56</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346"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12_30_15_45_10</w:t>
            </w:r>
          </w:p>
        </w:tc>
        <w:tc>
          <w:tcPr>
            <w:tcW w:w="825"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301036.6</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79067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18733.1</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10373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19033</w:t>
            </w:r>
          </w:p>
        </w:tc>
        <w:tc>
          <w:tcPr>
            <w:tcW w:w="70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45537</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33372.9</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258416</w:t>
            </w:r>
          </w:p>
        </w:tc>
        <w:tc>
          <w:tcPr>
            <w:tcW w:w="743"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2813.22</w:t>
            </w:r>
          </w:p>
        </w:tc>
        <w:tc>
          <w:tcPr>
            <w:tcW w:w="66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2883.1</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1.97</w:t>
            </w:r>
          </w:p>
        </w:tc>
        <w:tc>
          <w:tcPr>
            <w:tcW w:w="622"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21.39</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2.64</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66.19</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2828</w:t>
            </w:r>
          </w:p>
        </w:tc>
        <w:tc>
          <w:tcPr>
            <w:tcW w:w="581"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4408</w:t>
            </w:r>
          </w:p>
        </w:tc>
      </w:tr>
    </w:tbl>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jc w:val="center"/>
        <w:rPr>
          <w:rFonts w:ascii="TimesNewRoman" w:hAnsi="TimesNewRoman" w:cs="TimesNewRoman"/>
          <w:sz w:val="23"/>
          <w:szCs w:val="23"/>
        </w:rPr>
      </w:pPr>
      <w:r>
        <w:rPr>
          <w:rFonts w:ascii="TimesNewRoman" w:hAnsi="TimesNewRoman" w:cs="TimesNewRoman"/>
          <w:sz w:val="23"/>
          <w:szCs w:val="23"/>
        </w:rPr>
        <w:t>Comparison of ARPD for all 32 configurations</w:t>
      </w:r>
    </w:p>
    <w:p w:rsidR="00F45404" w:rsidRDefault="00F45404" w:rsidP="00F45404">
      <w:pPr>
        <w:autoSpaceDE w:val="0"/>
        <w:autoSpaceDN w:val="0"/>
        <w:adjustRightInd w:val="0"/>
        <w:spacing w:after="0" w:line="240" w:lineRule="auto"/>
        <w:jc w:val="center"/>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It can be observed from the above table that on an average the ANN variant of Size algorithm is closest to the EOS.</w:t>
      </w:r>
    </w:p>
    <w:p w:rsidR="00AE22DB" w:rsidRDefault="00AE22DB" w:rsidP="00F45404">
      <w:pPr>
        <w:autoSpaceDE w:val="0"/>
        <w:autoSpaceDN w:val="0"/>
        <w:adjustRightInd w:val="0"/>
        <w:spacing w:after="0" w:line="240" w:lineRule="auto"/>
        <w:rPr>
          <w:rFonts w:ascii="TimesNewRoman" w:hAnsi="TimesNewRoman" w:cs="TimesNewRoman"/>
          <w:sz w:val="23"/>
          <w:szCs w:val="23"/>
        </w:rPr>
      </w:pPr>
    </w:p>
    <w:p w:rsidR="00AE22DB" w:rsidRDefault="00AE22DB"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Integrated ranks are calculated using the RPD values. The following table contains the </w:t>
      </w:r>
      <w:proofErr w:type="spellStart"/>
      <w:r>
        <w:rPr>
          <w:rFonts w:ascii="TimesNewRoman" w:hAnsi="TimesNewRoman" w:cs="TimesNewRoman"/>
          <w:sz w:val="23"/>
          <w:szCs w:val="23"/>
        </w:rPr>
        <w:t>the</w:t>
      </w:r>
      <w:proofErr w:type="spellEnd"/>
      <w:r>
        <w:rPr>
          <w:rFonts w:ascii="TimesNewRoman" w:hAnsi="TimesNewRoman" w:cs="TimesNewRoman"/>
          <w:sz w:val="23"/>
          <w:szCs w:val="23"/>
        </w:rPr>
        <w:t xml:space="preserve"> number of times each of the algorithms came at that specific rank. The last column shows the integrated ranks followed by the ranks according to the </w:t>
      </w:r>
      <w:proofErr w:type="spellStart"/>
      <w:r>
        <w:rPr>
          <w:rFonts w:ascii="TimesNewRoman" w:hAnsi="TimesNewRoman" w:cs="TimesNewRoman"/>
          <w:sz w:val="23"/>
          <w:szCs w:val="23"/>
        </w:rPr>
        <w:t>the</w:t>
      </w:r>
      <w:proofErr w:type="spellEnd"/>
      <w:r>
        <w:rPr>
          <w:rFonts w:ascii="TimesNewRoman" w:hAnsi="TimesNewRoman" w:cs="TimesNewRoman"/>
          <w:sz w:val="23"/>
          <w:szCs w:val="23"/>
        </w:rPr>
        <w:t xml:space="preserve"> integrated ranks.</w:t>
      </w:r>
    </w:p>
    <w:tbl>
      <w:tblPr>
        <w:tblW w:w="8398" w:type="dxa"/>
        <w:tblInd w:w="93" w:type="dxa"/>
        <w:tblLook w:val="04A0" w:firstRow="1" w:lastRow="0" w:firstColumn="1" w:lastColumn="0" w:noHBand="0" w:noVBand="1"/>
      </w:tblPr>
      <w:tblGrid>
        <w:gridCol w:w="1038"/>
        <w:gridCol w:w="500"/>
        <w:gridCol w:w="500"/>
        <w:gridCol w:w="500"/>
        <w:gridCol w:w="500"/>
        <w:gridCol w:w="500"/>
        <w:gridCol w:w="519"/>
        <w:gridCol w:w="500"/>
        <w:gridCol w:w="500"/>
        <w:gridCol w:w="519"/>
        <w:gridCol w:w="516"/>
        <w:gridCol w:w="516"/>
        <w:gridCol w:w="540"/>
        <w:gridCol w:w="536"/>
        <w:gridCol w:w="568"/>
        <w:gridCol w:w="516"/>
        <w:gridCol w:w="516"/>
      </w:tblGrid>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Instance Number</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Size</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LPT</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ERT</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EDD</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FDD</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ODD</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LST</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CI</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Size-ANN</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LPT-ANN</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ERT-ANN</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EDD-ANN</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FDD-ANN</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ODD-ANN</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LST-ANN</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CI-ANN</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113</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lastRenderedPageBreak/>
              <w:t>10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19</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39</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0</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Integrated rank</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9.86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2.54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4.36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1.81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1.71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2.08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2.14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2.44</w:t>
            </w:r>
          </w:p>
        </w:tc>
      </w:tr>
      <w:tr w:rsidR="00AE22DB" w:rsidRPr="00AE22DB" w:rsidTr="00AE22DB">
        <w:trPr>
          <w:trHeight w:val="204"/>
        </w:trPr>
        <w:tc>
          <w:tcPr>
            <w:tcW w:w="1038"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rPr>
                <w:rFonts w:ascii="Calibri" w:eastAsia="Times New Roman" w:hAnsi="Calibri" w:cs="Calibri"/>
                <w:color w:val="000000"/>
                <w:sz w:val="16"/>
                <w:szCs w:val="16"/>
              </w:rPr>
            </w:pPr>
            <w:r w:rsidRPr="00AE22DB">
              <w:rPr>
                <w:rFonts w:ascii="Calibri" w:eastAsia="Times New Roman" w:hAnsi="Calibri" w:cs="Calibri"/>
                <w:color w:val="000000"/>
                <w:sz w:val="16"/>
                <w:szCs w:val="16"/>
              </w:rPr>
              <w:t>Rank</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9</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10</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16</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7</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8</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2</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3</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1</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4</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5</w:t>
            </w:r>
          </w:p>
        </w:tc>
        <w:tc>
          <w:tcPr>
            <w:tcW w:w="460" w:type="dxa"/>
            <w:tcBorders>
              <w:top w:val="nil"/>
              <w:left w:val="nil"/>
              <w:bottom w:val="nil"/>
              <w:right w:val="nil"/>
            </w:tcBorders>
            <w:shd w:val="clear" w:color="auto" w:fill="auto"/>
            <w:noWrap/>
            <w:vAlign w:val="bottom"/>
            <w:hideMark/>
          </w:tcPr>
          <w:p w:rsidR="00AE22DB" w:rsidRPr="00AE22DB" w:rsidRDefault="00AE22DB" w:rsidP="00AE22DB">
            <w:pPr>
              <w:spacing w:after="0" w:line="240" w:lineRule="auto"/>
              <w:jc w:val="right"/>
              <w:rPr>
                <w:rFonts w:ascii="Calibri" w:eastAsia="Times New Roman" w:hAnsi="Calibri" w:cs="Calibri"/>
                <w:color w:val="000000"/>
                <w:sz w:val="16"/>
                <w:szCs w:val="16"/>
              </w:rPr>
            </w:pPr>
            <w:r w:rsidRPr="00AE22DB">
              <w:rPr>
                <w:rFonts w:ascii="Calibri" w:eastAsia="Times New Roman" w:hAnsi="Calibri" w:cs="Calibri"/>
                <w:color w:val="000000"/>
                <w:sz w:val="16"/>
                <w:szCs w:val="16"/>
              </w:rPr>
              <w:t>6</w:t>
            </w:r>
          </w:p>
        </w:tc>
      </w:tr>
    </w:tbl>
    <w:p w:rsidR="00AE22DB" w:rsidRDefault="00AE22DB" w:rsidP="00AE22DB">
      <w:pPr>
        <w:autoSpaceDE w:val="0"/>
        <w:autoSpaceDN w:val="0"/>
        <w:adjustRightInd w:val="0"/>
        <w:spacing w:after="0" w:line="240" w:lineRule="auto"/>
        <w:jc w:val="center"/>
        <w:rPr>
          <w:rFonts w:ascii="TimesNewRoman" w:hAnsi="TimesNewRoman" w:cs="TimesNewRoman"/>
          <w:sz w:val="23"/>
          <w:szCs w:val="23"/>
        </w:rPr>
      </w:pPr>
      <w:r>
        <w:rPr>
          <w:rFonts w:ascii="TimesNewRoman" w:hAnsi="TimesNewRoman" w:cs="TimesNewRoman"/>
          <w:sz w:val="23"/>
          <w:szCs w:val="23"/>
        </w:rPr>
        <w:t xml:space="preserve">Comparison of Integrated ranks </w:t>
      </w:r>
    </w:p>
    <w:p w:rsidR="00AE22DB" w:rsidRDefault="00AE22DB" w:rsidP="00AE22D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It can be observed from the above table that the ANN variant of FDD gives the best results as </w:t>
      </w:r>
      <w:proofErr w:type="gramStart"/>
      <w:r>
        <w:rPr>
          <w:rFonts w:ascii="TimesNewRoman" w:hAnsi="TimesNewRoman" w:cs="TimesNewRoman"/>
          <w:sz w:val="23"/>
          <w:szCs w:val="23"/>
        </w:rPr>
        <w:t>it’s</w:t>
      </w:r>
      <w:proofErr w:type="gramEnd"/>
      <w:r>
        <w:rPr>
          <w:rFonts w:ascii="TimesNewRoman" w:hAnsi="TimesNewRoman" w:cs="TimesNewRoman"/>
          <w:sz w:val="23"/>
          <w:szCs w:val="23"/>
        </w:rPr>
        <w:t xml:space="preserve"> rank is 1.</w:t>
      </w: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b/>
          <w:sz w:val="23"/>
          <w:szCs w:val="23"/>
        </w:rPr>
      </w:pPr>
      <w:r>
        <w:rPr>
          <w:rFonts w:ascii="TimesNewRoman" w:hAnsi="TimesNewRoman" w:cs="TimesNewRoman"/>
          <w:b/>
          <w:sz w:val="23"/>
          <w:szCs w:val="23"/>
        </w:rPr>
        <w:t>(b)</w:t>
      </w:r>
      <w:r w:rsidRPr="00F45404">
        <w:rPr>
          <w:rFonts w:ascii="TimesNewRoman" w:hAnsi="TimesNewRoman" w:cs="TimesNewRoman"/>
          <w:b/>
          <w:sz w:val="23"/>
          <w:szCs w:val="23"/>
        </w:rPr>
        <w:t>Large Scale problems</w:t>
      </w:r>
    </w:p>
    <w:p w:rsidR="00F45404" w:rsidRDefault="00F45404"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640 large scale instances are generated randomly according to the experimental design </w:t>
      </w:r>
      <w:r w:rsidR="006020AB">
        <w:rPr>
          <w:rFonts w:ascii="TimesNewRoman" w:hAnsi="TimesNewRoman" w:cs="TimesNewRoman"/>
          <w:sz w:val="23"/>
          <w:szCs w:val="23"/>
        </w:rPr>
        <w:t>discussed before.The TWT for each instance is calculated using the 16 algorithms. The estimated optimal solution can also be calculated usin</w:t>
      </w:r>
      <w:r w:rsidR="000B26F1">
        <w:rPr>
          <w:rFonts w:ascii="TimesNewRoman" w:hAnsi="TimesNewRoman" w:cs="TimesNewRoman"/>
          <w:sz w:val="23"/>
          <w:szCs w:val="23"/>
        </w:rPr>
        <w:t>g the formula mentioned earlier.</w:t>
      </w:r>
    </w:p>
    <w:p w:rsidR="000B26F1" w:rsidRDefault="000B26F1"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Learning rate alpha is set to 0.002 when number of jobs is 25</w:t>
      </w:r>
      <w:proofErr w:type="gramStart"/>
      <w:r>
        <w:rPr>
          <w:rFonts w:ascii="TimesNewRoman" w:hAnsi="TimesNewRoman" w:cs="TimesNewRoman"/>
          <w:sz w:val="23"/>
          <w:szCs w:val="23"/>
        </w:rPr>
        <w:t>,0.0002</w:t>
      </w:r>
      <w:proofErr w:type="gramEnd"/>
      <w:r>
        <w:rPr>
          <w:rFonts w:ascii="TimesNewRoman" w:hAnsi="TimesNewRoman" w:cs="TimesNewRoman"/>
          <w:sz w:val="23"/>
          <w:szCs w:val="23"/>
        </w:rPr>
        <w:t xml:space="preserve"> when number of jobs is 50,0.00002 when number of jobs is 75 and 0.000002 for number of jobs is 100.</w:t>
      </w:r>
    </w:p>
    <w:p w:rsidR="00CC671C" w:rsidRDefault="00CC671C" w:rsidP="00F45404">
      <w:pPr>
        <w:autoSpaceDE w:val="0"/>
        <w:autoSpaceDN w:val="0"/>
        <w:adjustRightInd w:val="0"/>
        <w:spacing w:after="0" w:line="240" w:lineRule="auto"/>
        <w:rPr>
          <w:rFonts w:ascii="TimesNewRoman" w:hAnsi="TimesNewRoman" w:cs="TimesNewRoman"/>
          <w:sz w:val="23"/>
          <w:szCs w:val="23"/>
        </w:rPr>
      </w:pPr>
    </w:p>
    <w:p w:rsidR="00CC671C" w:rsidRPr="00F45404" w:rsidRDefault="00CC671C" w:rsidP="00F45404">
      <w:pPr>
        <w:autoSpaceDE w:val="0"/>
        <w:autoSpaceDN w:val="0"/>
        <w:adjustRightInd w:val="0"/>
        <w:spacing w:after="0" w:line="240" w:lineRule="auto"/>
        <w:rPr>
          <w:rFonts w:ascii="TimesNewRoman" w:hAnsi="TimesNewRoman" w:cs="TimesNewRoman"/>
          <w:sz w:val="23"/>
          <w:szCs w:val="23"/>
        </w:rPr>
      </w:pPr>
    </w:p>
    <w:p w:rsidR="00CC671C" w:rsidRDefault="00CC671C" w:rsidP="00F45404">
      <w:pPr>
        <w:autoSpaceDE w:val="0"/>
        <w:autoSpaceDN w:val="0"/>
        <w:adjustRightInd w:val="0"/>
        <w:spacing w:after="0" w:line="240" w:lineRule="auto"/>
        <w:rPr>
          <w:rFonts w:ascii="TimesNewRoman" w:hAnsi="TimesNewRoman" w:cs="TimesNewRoman"/>
          <w:sz w:val="23"/>
          <w:szCs w:val="23"/>
        </w:rPr>
      </w:pPr>
    </w:p>
    <w:p w:rsidR="00CC671C" w:rsidRDefault="00CC671C"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ARPD is computed according to the formula discussed before.</w:t>
      </w:r>
    </w:p>
    <w:p w:rsidR="00CC671C" w:rsidRDefault="00CC671C"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following table contains the ARPD for all 64 configurations.</w:t>
      </w:r>
    </w:p>
    <w:p w:rsidR="00CC671C" w:rsidRDefault="00CC671C" w:rsidP="00F45404">
      <w:pPr>
        <w:autoSpaceDE w:val="0"/>
        <w:autoSpaceDN w:val="0"/>
        <w:adjustRightInd w:val="0"/>
        <w:spacing w:after="0" w:line="240" w:lineRule="auto"/>
        <w:rPr>
          <w:rFonts w:ascii="TimesNewRoman" w:hAnsi="TimesNewRoman" w:cs="TimesNewRoman"/>
          <w:sz w:val="23"/>
          <w:szCs w:val="23"/>
        </w:rPr>
      </w:pPr>
    </w:p>
    <w:tbl>
      <w:tblPr>
        <w:tblW w:w="7621" w:type="dxa"/>
        <w:tblInd w:w="93" w:type="dxa"/>
        <w:tblLook w:val="04A0" w:firstRow="1" w:lastRow="0" w:firstColumn="1" w:lastColumn="0" w:noHBand="0" w:noVBand="1"/>
      </w:tblPr>
      <w:tblGrid>
        <w:gridCol w:w="767"/>
        <w:gridCol w:w="500"/>
        <w:gridCol w:w="500"/>
        <w:gridCol w:w="500"/>
        <w:gridCol w:w="500"/>
        <w:gridCol w:w="500"/>
        <w:gridCol w:w="519"/>
        <w:gridCol w:w="500"/>
        <w:gridCol w:w="500"/>
        <w:gridCol w:w="519"/>
        <w:gridCol w:w="516"/>
        <w:gridCol w:w="516"/>
        <w:gridCol w:w="540"/>
        <w:gridCol w:w="536"/>
        <w:gridCol w:w="568"/>
        <w:gridCol w:w="516"/>
        <w:gridCol w:w="516"/>
      </w:tblGrid>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proofErr w:type="spellStart"/>
            <w:r w:rsidRPr="006020AB">
              <w:rPr>
                <w:rFonts w:ascii="Calibri" w:eastAsia="Times New Roman" w:hAnsi="Calibri" w:cs="Calibri"/>
                <w:color w:val="000000"/>
                <w:sz w:val="16"/>
                <w:szCs w:val="16"/>
              </w:rPr>
              <w:t>Insrance</w:t>
            </w:r>
            <w:proofErr w:type="spellEnd"/>
            <w:r w:rsidRPr="006020AB">
              <w:rPr>
                <w:rFonts w:ascii="Calibri" w:eastAsia="Times New Roman" w:hAnsi="Calibri" w:cs="Calibri"/>
                <w:color w:val="000000"/>
                <w:sz w:val="16"/>
                <w:szCs w:val="16"/>
              </w:rPr>
              <w:t xml:space="preserve"> Number</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Size</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LPT</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ERT</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EDD</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FDD</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ODD</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LST</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CI</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Size-ANN</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LPT-ANN</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ERT-ANN</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EDD-ANN</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FDD-ANN</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ODD-ANN</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LST-ANN</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rPr>
                <w:rFonts w:ascii="Calibri" w:eastAsia="Times New Roman" w:hAnsi="Calibri" w:cs="Calibri"/>
                <w:color w:val="000000"/>
                <w:sz w:val="16"/>
                <w:szCs w:val="16"/>
              </w:rPr>
            </w:pPr>
            <w:r w:rsidRPr="006020AB">
              <w:rPr>
                <w:rFonts w:ascii="Calibri" w:eastAsia="Times New Roman" w:hAnsi="Calibri" w:cs="Calibri"/>
                <w:color w:val="000000"/>
                <w:sz w:val="16"/>
                <w:szCs w:val="16"/>
              </w:rPr>
              <w:t>CI-ANN</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89.4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31.2</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179</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38.8</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99.2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79.2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24.4</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62.7</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118</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9.79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8.16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44.4</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97.3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247</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105</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96.4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21.4</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76.1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42.2</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89.8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46.5</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68.2</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68.1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38.4</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50.8</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74.8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0.66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33.3</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lastRenderedPageBreak/>
              <w:t>25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96.4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63.8</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40.4</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67.3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78.6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50.2</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40.3</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88.1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59.3</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28.7</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56.9</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88.1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81.6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63.8</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78.1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47.3</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44.7</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72.3</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54.5</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36.4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58.2</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58.7</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43.9</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94.9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53.3</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95.6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79.1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58.8</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79.1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58.8</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7.42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0.89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70.8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63.7</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73.1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49.4</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74.8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18.1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60.2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54.4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49.1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30.3</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81.8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86.7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25.6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68.7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9.46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56.9</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60</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58.2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46.4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12.5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42.3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32.4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31.7</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78.3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69.5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76.7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60.5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2.85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55.1</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65.4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11.7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1.96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41.6</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61.3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45.5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17.7</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44.5</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4.12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55</w:t>
            </w:r>
          </w:p>
        </w:tc>
      </w:tr>
      <w:tr w:rsidR="006020AB" w:rsidRPr="006020AB" w:rsidTr="006020AB">
        <w:trPr>
          <w:trHeight w:val="204"/>
        </w:trPr>
        <w:tc>
          <w:tcPr>
            <w:tcW w:w="581"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63.2</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77.6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36.8</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10.3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66.3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57.1</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62.9</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40.4</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24.3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1.46</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43</w:t>
            </w:r>
          </w:p>
        </w:tc>
        <w:tc>
          <w:tcPr>
            <w:tcW w:w="440" w:type="dxa"/>
            <w:tcBorders>
              <w:top w:val="nil"/>
              <w:left w:val="nil"/>
              <w:bottom w:val="nil"/>
              <w:right w:val="nil"/>
            </w:tcBorders>
            <w:shd w:val="clear" w:color="auto" w:fill="auto"/>
            <w:noWrap/>
            <w:vAlign w:val="bottom"/>
            <w:hideMark/>
          </w:tcPr>
          <w:p w:rsidR="006020AB" w:rsidRPr="006020AB" w:rsidRDefault="006020AB" w:rsidP="006020AB">
            <w:pPr>
              <w:spacing w:after="0" w:line="240" w:lineRule="auto"/>
              <w:jc w:val="right"/>
              <w:rPr>
                <w:rFonts w:ascii="Calibri" w:eastAsia="Times New Roman" w:hAnsi="Calibri" w:cs="Calibri"/>
                <w:color w:val="000000"/>
                <w:sz w:val="16"/>
                <w:szCs w:val="16"/>
              </w:rPr>
            </w:pPr>
            <w:r w:rsidRPr="006020AB">
              <w:rPr>
                <w:rFonts w:ascii="Calibri" w:eastAsia="Times New Roman" w:hAnsi="Calibri" w:cs="Calibri"/>
                <w:color w:val="000000"/>
                <w:sz w:val="16"/>
                <w:szCs w:val="16"/>
              </w:rPr>
              <w:t>39.9</w:t>
            </w:r>
          </w:p>
        </w:tc>
      </w:tr>
      <w:tr w:rsidR="00215D1F" w:rsidRPr="006020AB" w:rsidTr="006020AB">
        <w:trPr>
          <w:trHeight w:val="204"/>
        </w:trPr>
        <w:tc>
          <w:tcPr>
            <w:tcW w:w="581" w:type="dxa"/>
            <w:tcBorders>
              <w:top w:val="nil"/>
              <w:left w:val="nil"/>
              <w:bottom w:val="nil"/>
              <w:right w:val="nil"/>
            </w:tcBorders>
            <w:shd w:val="clear" w:color="auto" w:fill="auto"/>
            <w:noWrap/>
            <w:vAlign w:val="bottom"/>
          </w:tcPr>
          <w:p w:rsidR="00215D1F" w:rsidRPr="006020AB" w:rsidRDefault="00215D1F" w:rsidP="00215D1F">
            <w:pPr>
              <w:spacing w:after="0" w:line="240" w:lineRule="auto"/>
              <w:jc w:val="center"/>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c>
          <w:tcPr>
            <w:tcW w:w="440" w:type="dxa"/>
            <w:tcBorders>
              <w:top w:val="nil"/>
              <w:left w:val="nil"/>
              <w:bottom w:val="nil"/>
              <w:right w:val="nil"/>
            </w:tcBorders>
            <w:shd w:val="clear" w:color="auto" w:fill="auto"/>
            <w:noWrap/>
            <w:vAlign w:val="bottom"/>
          </w:tcPr>
          <w:p w:rsidR="00215D1F" w:rsidRPr="006020AB" w:rsidRDefault="00215D1F" w:rsidP="006020AB">
            <w:pPr>
              <w:spacing w:after="0" w:line="240" w:lineRule="auto"/>
              <w:jc w:val="right"/>
              <w:rPr>
                <w:rFonts w:ascii="Calibri" w:eastAsia="Times New Roman" w:hAnsi="Calibri" w:cs="Calibri"/>
                <w:color w:val="000000"/>
                <w:sz w:val="16"/>
                <w:szCs w:val="16"/>
              </w:rPr>
            </w:pPr>
          </w:p>
        </w:tc>
      </w:tr>
    </w:tbl>
    <w:p w:rsidR="00CC671C" w:rsidRDefault="00215D1F" w:rsidP="00215D1F">
      <w:pPr>
        <w:autoSpaceDE w:val="0"/>
        <w:autoSpaceDN w:val="0"/>
        <w:adjustRightInd w:val="0"/>
        <w:spacing w:after="0" w:line="240" w:lineRule="auto"/>
        <w:jc w:val="center"/>
        <w:rPr>
          <w:rFonts w:ascii="TimesNewRoman" w:hAnsi="TimesNewRoman" w:cs="TimesNewRoman"/>
          <w:sz w:val="23"/>
          <w:szCs w:val="23"/>
        </w:rPr>
      </w:pPr>
      <w:r>
        <w:rPr>
          <w:rFonts w:ascii="TimesNewRoman" w:hAnsi="TimesNewRoman" w:cs="TimesNewRoman"/>
          <w:sz w:val="23"/>
          <w:szCs w:val="23"/>
        </w:rPr>
        <w:t>Comparison of ARPD values</w:t>
      </w:r>
    </w:p>
    <w:p w:rsidR="006020AB" w:rsidRDefault="006020AB"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The following table</w:t>
      </w:r>
      <w:r w:rsidR="00215D1F">
        <w:rPr>
          <w:rFonts w:ascii="TimesNewRoman" w:hAnsi="TimesNewRoman" w:cs="TimesNewRoman"/>
          <w:sz w:val="23"/>
          <w:szCs w:val="23"/>
        </w:rPr>
        <w:t xml:space="preserve"> contains the </w:t>
      </w:r>
      <w:proofErr w:type="spellStart"/>
      <w:r w:rsidR="00215D1F">
        <w:rPr>
          <w:rFonts w:ascii="TimesNewRoman" w:hAnsi="TimesNewRoman" w:cs="TimesNewRoman"/>
          <w:sz w:val="23"/>
          <w:szCs w:val="23"/>
        </w:rPr>
        <w:t>the</w:t>
      </w:r>
      <w:proofErr w:type="spellEnd"/>
      <w:r w:rsidR="00215D1F">
        <w:rPr>
          <w:rFonts w:ascii="TimesNewRoman" w:hAnsi="TimesNewRoman" w:cs="TimesNewRoman"/>
          <w:sz w:val="23"/>
          <w:szCs w:val="23"/>
        </w:rPr>
        <w:t xml:space="preserve"> number of times each algorithm came a corresponding rank. The last two rows shows the integrated ranks as well as the ranks according to the integrated </w:t>
      </w:r>
      <w:proofErr w:type="gramStart"/>
      <w:r w:rsidR="00215D1F">
        <w:rPr>
          <w:rFonts w:ascii="TimesNewRoman" w:hAnsi="TimesNewRoman" w:cs="TimesNewRoman"/>
          <w:sz w:val="23"/>
          <w:szCs w:val="23"/>
        </w:rPr>
        <w:t>ranks .</w:t>
      </w:r>
      <w:proofErr w:type="gramEnd"/>
    </w:p>
    <w:tbl>
      <w:tblPr>
        <w:tblW w:w="9101" w:type="dxa"/>
        <w:tblInd w:w="93" w:type="dxa"/>
        <w:tblLook w:val="04A0" w:firstRow="1" w:lastRow="0" w:firstColumn="1" w:lastColumn="0" w:noHBand="0" w:noVBand="1"/>
      </w:tblPr>
      <w:tblGrid>
        <w:gridCol w:w="1061"/>
        <w:gridCol w:w="564"/>
        <w:gridCol w:w="565"/>
        <w:gridCol w:w="565"/>
        <w:gridCol w:w="565"/>
        <w:gridCol w:w="487"/>
        <w:gridCol w:w="506"/>
        <w:gridCol w:w="487"/>
        <w:gridCol w:w="565"/>
        <w:gridCol w:w="506"/>
        <w:gridCol w:w="503"/>
        <w:gridCol w:w="503"/>
        <w:gridCol w:w="526"/>
        <w:gridCol w:w="522"/>
        <w:gridCol w:w="552"/>
        <w:gridCol w:w="503"/>
        <w:gridCol w:w="503"/>
      </w:tblGrid>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proofErr w:type="spellStart"/>
            <w:r w:rsidRPr="00215D1F">
              <w:rPr>
                <w:rFonts w:ascii="Calibri" w:eastAsia="Times New Roman" w:hAnsi="Calibri" w:cs="Calibri"/>
                <w:color w:val="000000"/>
                <w:sz w:val="16"/>
                <w:szCs w:val="16"/>
              </w:rPr>
              <w:t>Insrance</w:t>
            </w:r>
            <w:proofErr w:type="spellEnd"/>
            <w:r w:rsidRPr="00215D1F">
              <w:rPr>
                <w:rFonts w:ascii="Calibri" w:eastAsia="Times New Roman" w:hAnsi="Calibri" w:cs="Calibri"/>
                <w:color w:val="000000"/>
                <w:sz w:val="16"/>
                <w:szCs w:val="16"/>
              </w:rPr>
              <w:t xml:space="preserve"> Number</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Size</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LPT</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ERT</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EDD</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FDD</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ODD</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LST</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CI</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Size-ANN</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LPT-ANN</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ERT-ANN</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EDD-ANN</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FDD-ANN</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ODD-ANN</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LST-ANN</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CI-ANN</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501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324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161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347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194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27</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49</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95</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115</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139</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114</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54</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24</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lastRenderedPageBreak/>
              <w:t>14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208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168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173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350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0</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Integrated ranks</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14.35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15.16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12.03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11.34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7.92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4.44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11.88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6.39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5.55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9.78</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4.62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2.84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1.62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7.46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7.52</w:t>
            </w:r>
          </w:p>
        </w:tc>
      </w:tr>
      <w:tr w:rsidR="00215D1F" w:rsidRPr="00215D1F" w:rsidTr="00215D1F">
        <w:trPr>
          <w:trHeight w:val="204"/>
        </w:trPr>
        <w:tc>
          <w:tcPr>
            <w:tcW w:w="1101"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rPr>
                <w:rFonts w:ascii="Calibri" w:eastAsia="Times New Roman" w:hAnsi="Calibri" w:cs="Calibri"/>
                <w:color w:val="000000"/>
                <w:sz w:val="16"/>
                <w:szCs w:val="16"/>
              </w:rPr>
            </w:pPr>
            <w:r w:rsidRPr="00215D1F">
              <w:rPr>
                <w:rFonts w:ascii="Calibri" w:eastAsia="Times New Roman" w:hAnsi="Calibri" w:cs="Calibri"/>
                <w:color w:val="000000"/>
                <w:sz w:val="16"/>
                <w:szCs w:val="16"/>
              </w:rPr>
              <w:t>Rank</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9</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3</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6</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5</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10</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4</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2</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1</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7</w:t>
            </w:r>
          </w:p>
        </w:tc>
        <w:tc>
          <w:tcPr>
            <w:tcW w:w="500" w:type="dxa"/>
            <w:tcBorders>
              <w:top w:val="nil"/>
              <w:left w:val="nil"/>
              <w:bottom w:val="nil"/>
              <w:right w:val="nil"/>
            </w:tcBorders>
            <w:shd w:val="clear" w:color="auto" w:fill="auto"/>
            <w:noWrap/>
            <w:vAlign w:val="bottom"/>
            <w:hideMark/>
          </w:tcPr>
          <w:p w:rsidR="00215D1F" w:rsidRPr="00215D1F" w:rsidRDefault="00215D1F" w:rsidP="00215D1F">
            <w:pPr>
              <w:spacing w:after="0" w:line="240" w:lineRule="auto"/>
              <w:jc w:val="right"/>
              <w:rPr>
                <w:rFonts w:ascii="Calibri" w:eastAsia="Times New Roman" w:hAnsi="Calibri" w:cs="Calibri"/>
                <w:color w:val="000000"/>
                <w:sz w:val="16"/>
                <w:szCs w:val="16"/>
              </w:rPr>
            </w:pPr>
            <w:r w:rsidRPr="00215D1F">
              <w:rPr>
                <w:rFonts w:ascii="Calibri" w:eastAsia="Times New Roman" w:hAnsi="Calibri" w:cs="Calibri"/>
                <w:color w:val="000000"/>
                <w:sz w:val="16"/>
                <w:szCs w:val="16"/>
              </w:rPr>
              <w:t>8</w:t>
            </w:r>
          </w:p>
        </w:tc>
      </w:tr>
    </w:tbl>
    <w:p w:rsidR="00215D1F" w:rsidRDefault="00215D1F" w:rsidP="00215D1F">
      <w:pPr>
        <w:autoSpaceDE w:val="0"/>
        <w:autoSpaceDN w:val="0"/>
        <w:adjustRightInd w:val="0"/>
        <w:spacing w:after="0" w:line="240" w:lineRule="auto"/>
        <w:jc w:val="center"/>
        <w:rPr>
          <w:rFonts w:ascii="TimesNewRoman" w:hAnsi="TimesNewRoman" w:cs="TimesNewRoman"/>
          <w:sz w:val="23"/>
          <w:szCs w:val="23"/>
        </w:rPr>
      </w:pPr>
      <w:r>
        <w:rPr>
          <w:rFonts w:ascii="TimesNewRoman" w:hAnsi="TimesNewRoman" w:cs="TimesNewRoman"/>
          <w:sz w:val="23"/>
          <w:szCs w:val="23"/>
        </w:rPr>
        <w:t>Integrated ranks</w:t>
      </w:r>
    </w:p>
    <w:p w:rsidR="00215D1F" w:rsidRDefault="00215D1F" w:rsidP="00215D1F">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It can be observed from the above table that the ANN variant of </w:t>
      </w:r>
      <w:proofErr w:type="gramStart"/>
      <w:r>
        <w:rPr>
          <w:rFonts w:ascii="TimesNewRoman" w:hAnsi="TimesNewRoman" w:cs="TimesNewRoman"/>
          <w:sz w:val="23"/>
          <w:szCs w:val="23"/>
        </w:rPr>
        <w:t>ODD(</w:t>
      </w:r>
      <w:proofErr w:type="gramEnd"/>
      <w:r>
        <w:rPr>
          <w:rFonts w:ascii="TimesNewRoman" w:hAnsi="TimesNewRoman" w:cs="TimesNewRoman"/>
          <w:sz w:val="23"/>
          <w:szCs w:val="23"/>
        </w:rPr>
        <w:t>operational due date) gives the best results because it has the lowest integrated ranks.</w:t>
      </w:r>
    </w:p>
    <w:p w:rsidR="00CC671C" w:rsidRDefault="00CC671C" w:rsidP="00F45404">
      <w:pPr>
        <w:autoSpaceDE w:val="0"/>
        <w:autoSpaceDN w:val="0"/>
        <w:adjustRightInd w:val="0"/>
        <w:spacing w:after="0" w:line="240" w:lineRule="auto"/>
        <w:rPr>
          <w:rFonts w:ascii="TimesNewRoman" w:hAnsi="TimesNewRoman" w:cs="TimesNewRoman"/>
          <w:sz w:val="23"/>
          <w:szCs w:val="23"/>
        </w:rPr>
      </w:pPr>
    </w:p>
    <w:p w:rsidR="00CC671C" w:rsidRDefault="00CC671C" w:rsidP="00F45404">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The major drawback of the </w:t>
      </w:r>
      <w:proofErr w:type="gramStart"/>
      <w:r>
        <w:rPr>
          <w:rFonts w:ascii="TimesNewRoman" w:hAnsi="TimesNewRoman" w:cs="TimesNewRoman"/>
          <w:sz w:val="23"/>
          <w:szCs w:val="23"/>
        </w:rPr>
        <w:t>ILP</w:t>
      </w:r>
      <w:r w:rsidR="006020AB">
        <w:rPr>
          <w:rFonts w:ascii="TimesNewRoman" w:hAnsi="TimesNewRoman" w:cs="TimesNewRoman"/>
          <w:sz w:val="23"/>
          <w:szCs w:val="23"/>
        </w:rPr>
        <w:t>(</w:t>
      </w:r>
      <w:proofErr w:type="gramEnd"/>
      <w:r w:rsidR="006020AB">
        <w:rPr>
          <w:rFonts w:ascii="TimesNewRoman" w:hAnsi="TimesNewRoman" w:cs="TimesNewRoman"/>
          <w:sz w:val="23"/>
          <w:szCs w:val="23"/>
        </w:rPr>
        <w:t>using LINGO set code)</w:t>
      </w:r>
      <w:r>
        <w:rPr>
          <w:rFonts w:ascii="TimesNewRoman" w:hAnsi="TimesNewRoman" w:cs="TimesNewRoman"/>
          <w:sz w:val="23"/>
          <w:szCs w:val="23"/>
        </w:rPr>
        <w:t xml:space="preserve"> procedure is that it’s computational time is very high. Hence IPL procedure cannot be used </w:t>
      </w:r>
      <w:proofErr w:type="gramStart"/>
      <w:r>
        <w:rPr>
          <w:rFonts w:ascii="TimesNewRoman" w:hAnsi="TimesNewRoman" w:cs="TimesNewRoman"/>
          <w:sz w:val="23"/>
          <w:szCs w:val="23"/>
        </w:rPr>
        <w:t>for  large</w:t>
      </w:r>
      <w:proofErr w:type="gramEnd"/>
      <w:r>
        <w:rPr>
          <w:rFonts w:ascii="TimesNewRoman" w:hAnsi="TimesNewRoman" w:cs="TimesNewRoman"/>
          <w:sz w:val="23"/>
          <w:szCs w:val="23"/>
        </w:rPr>
        <w:t xml:space="preserve">-scale problems. The proposed heuristic procedure on the other hand yields close to optimal results in lesser </w:t>
      </w:r>
      <w:proofErr w:type="spellStart"/>
      <w:r>
        <w:rPr>
          <w:rFonts w:ascii="TimesNewRoman" w:hAnsi="TimesNewRoman" w:cs="TimesNewRoman"/>
          <w:sz w:val="23"/>
          <w:szCs w:val="23"/>
        </w:rPr>
        <w:t>time.The</w:t>
      </w:r>
      <w:proofErr w:type="spellEnd"/>
      <w:r>
        <w:rPr>
          <w:rFonts w:ascii="TimesNewRoman" w:hAnsi="TimesNewRoman" w:cs="TimesNewRoman"/>
          <w:sz w:val="23"/>
          <w:szCs w:val="23"/>
        </w:rPr>
        <w:t xml:space="preserve"> following table contains the computational time for 10 instanc</w:t>
      </w:r>
      <w:r w:rsidR="006020AB">
        <w:rPr>
          <w:rFonts w:ascii="TimesNewRoman" w:hAnsi="TimesNewRoman" w:cs="TimesNewRoman"/>
          <w:sz w:val="23"/>
          <w:szCs w:val="23"/>
        </w:rPr>
        <w:t>es with the number of jobs=100 in seconds.</w:t>
      </w:r>
    </w:p>
    <w:tbl>
      <w:tblPr>
        <w:tblW w:w="8442" w:type="dxa"/>
        <w:tblInd w:w="93" w:type="dxa"/>
        <w:tblLook w:val="04A0" w:firstRow="1" w:lastRow="0" w:firstColumn="1" w:lastColumn="0" w:noHBand="0" w:noVBand="1"/>
      </w:tblPr>
      <w:tblGrid>
        <w:gridCol w:w="948"/>
        <w:gridCol w:w="1053"/>
        <w:gridCol w:w="1053"/>
        <w:gridCol w:w="1053"/>
        <w:gridCol w:w="1053"/>
        <w:gridCol w:w="1053"/>
        <w:gridCol w:w="1053"/>
        <w:gridCol w:w="1053"/>
        <w:gridCol w:w="1053"/>
      </w:tblGrid>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No</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Size-Ann</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ERT-ANN</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LPT-ANN</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EDD-ANN</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FDD-ANN</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ODD-ANN</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LST-ANN</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CI-ANN</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2.811847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2.640039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2.68687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2.577549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2.686871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2.718079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2.59311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2.671214</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2.811888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2.733701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2.671251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2.624357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2.827498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2.811838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2.718111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2.718145</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2.82741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2.718116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2.90557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2.608765</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2.905539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2.671252</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2.624387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2.749326</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2.843116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2.731663</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2.858736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2.608763</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2.718108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2.671249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2.624386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2.65566</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2.811809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2.733765</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2.827432</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2.499473</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2.718117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2.843084</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2.640038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2.668312</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2.827464</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2.639975</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2.733736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2.733727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2.765026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2.983675</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2.577522</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2.827464</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2.733789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2.764978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2.718111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2.608747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2.655576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2.968058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3.061802</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2.968085</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2.780544</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2.686872</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2.78063</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2.671216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2.67125</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2.665498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2.796203</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2.764948</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2.889949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2.686874</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3.24926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2.65563</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2.655627</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2.811806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2.702456</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2.827463</w:t>
            </w:r>
          </w:p>
        </w:tc>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2.983675</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2.76501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2.780548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2.561898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2.593174</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2.671251</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2.764978</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2.938951</w:t>
            </w:r>
          </w:p>
        </w:tc>
        <w:bookmarkStart w:id="0" w:name="_GoBack"/>
        <w:bookmarkEnd w:id="0"/>
      </w:tr>
      <w:tr w:rsidR="006D7EE6" w:rsidRPr="001A49FE" w:rsidTr="005F45CA">
        <w:trPr>
          <w:trHeight w:val="288"/>
        </w:trPr>
        <w:tc>
          <w:tcPr>
            <w:tcW w:w="762"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rPr>
                <w:rFonts w:ascii="Calibri" w:eastAsia="Times New Roman" w:hAnsi="Calibri" w:cs="Calibri"/>
                <w:color w:val="000000"/>
              </w:rPr>
            </w:pPr>
            <w:r w:rsidRPr="001A49FE">
              <w:rPr>
                <w:rFonts w:ascii="Calibri" w:eastAsia="Times New Roman" w:hAnsi="Calibri" w:cs="Calibri"/>
                <w:color w:val="000000"/>
              </w:rPr>
              <w:t>Average</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2.832149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2.710099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2.821214</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2.615012</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2.719679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2.781579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2.710299</w:t>
            </w:r>
          </w:p>
        </w:tc>
        <w:tc>
          <w:tcPr>
            <w:tcW w:w="960" w:type="dxa"/>
            <w:tcBorders>
              <w:top w:val="nil"/>
              <w:left w:val="nil"/>
              <w:bottom w:val="nil"/>
              <w:right w:val="nil"/>
            </w:tcBorders>
            <w:shd w:val="clear" w:color="auto" w:fill="auto"/>
            <w:noWrap/>
            <w:vAlign w:val="bottom"/>
            <w:hideMark/>
          </w:tcPr>
          <w:p w:rsidR="006D7EE6" w:rsidRPr="001A49FE" w:rsidRDefault="006D7EE6" w:rsidP="005F45CA">
            <w:pPr>
              <w:spacing w:after="0" w:line="240" w:lineRule="auto"/>
              <w:jc w:val="right"/>
              <w:rPr>
                <w:rFonts w:ascii="Calibri" w:eastAsia="Times New Roman" w:hAnsi="Calibri" w:cs="Calibri"/>
                <w:color w:val="000000"/>
              </w:rPr>
            </w:pPr>
            <w:r w:rsidRPr="001A49FE">
              <w:rPr>
                <w:rFonts w:ascii="Calibri" w:eastAsia="Times New Roman" w:hAnsi="Calibri" w:cs="Calibri"/>
                <w:color w:val="000000"/>
              </w:rPr>
              <w:t>2.778957</w:t>
            </w:r>
          </w:p>
        </w:tc>
      </w:tr>
    </w:tbl>
    <w:p w:rsidR="00CC671C" w:rsidRDefault="006D7EE6" w:rsidP="006D7EE6">
      <w:pPr>
        <w:autoSpaceDE w:val="0"/>
        <w:autoSpaceDN w:val="0"/>
        <w:adjustRightInd w:val="0"/>
        <w:spacing w:after="0" w:line="240" w:lineRule="auto"/>
        <w:jc w:val="center"/>
        <w:rPr>
          <w:rFonts w:ascii="TimesNewRoman" w:hAnsi="TimesNewRoman" w:cs="TimesNewRoman"/>
          <w:sz w:val="23"/>
          <w:szCs w:val="23"/>
        </w:rPr>
      </w:pPr>
      <w:r>
        <w:rPr>
          <w:rFonts w:ascii="TimesNewRoman" w:hAnsi="TimesNewRoman" w:cs="TimesNewRoman"/>
          <w:sz w:val="23"/>
          <w:szCs w:val="23"/>
        </w:rPr>
        <w:t>Table-Computational time</w:t>
      </w:r>
    </w:p>
    <w:p w:rsidR="006D7EE6" w:rsidRDefault="006D7EE6" w:rsidP="006D7EE6">
      <w:pPr>
        <w:autoSpaceDE w:val="0"/>
        <w:autoSpaceDN w:val="0"/>
        <w:adjustRightInd w:val="0"/>
        <w:spacing w:after="0" w:line="240" w:lineRule="auto"/>
        <w:jc w:val="center"/>
        <w:rPr>
          <w:rFonts w:ascii="TimesNewRoman" w:hAnsi="TimesNewRoman" w:cs="TimesNewRoman"/>
          <w:sz w:val="23"/>
          <w:szCs w:val="23"/>
        </w:rPr>
      </w:pPr>
    </w:p>
    <w:p w:rsidR="006D7EE6" w:rsidRDefault="006D7EE6" w:rsidP="006D7EE6">
      <w:pPr>
        <w:autoSpaceDE w:val="0"/>
        <w:autoSpaceDN w:val="0"/>
        <w:adjustRightInd w:val="0"/>
        <w:spacing w:after="0" w:line="240" w:lineRule="auto"/>
        <w:rPr>
          <w:rFonts w:ascii="TimesNewRoman" w:hAnsi="TimesNewRoman" w:cs="TimesNewRoman"/>
          <w:sz w:val="23"/>
          <w:szCs w:val="23"/>
        </w:rPr>
      </w:pPr>
    </w:p>
    <w:p w:rsidR="006D7EE6" w:rsidRDefault="006D7EE6" w:rsidP="006D7EE6">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p w:rsidR="00F45404" w:rsidRDefault="00F45404" w:rsidP="00F45404">
      <w:pPr>
        <w:autoSpaceDE w:val="0"/>
        <w:autoSpaceDN w:val="0"/>
        <w:adjustRightInd w:val="0"/>
        <w:spacing w:after="0" w:line="240" w:lineRule="auto"/>
        <w:rPr>
          <w:rFonts w:ascii="TimesNewRoman" w:hAnsi="TimesNewRoman" w:cs="TimesNewRoman"/>
          <w:sz w:val="23"/>
          <w:szCs w:val="23"/>
        </w:rPr>
      </w:pPr>
    </w:p>
    <w:sectPr w:rsidR="00F4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7E"/>
    <w:rsid w:val="000B26F1"/>
    <w:rsid w:val="00215D1F"/>
    <w:rsid w:val="0058176C"/>
    <w:rsid w:val="005F45CA"/>
    <w:rsid w:val="006020AB"/>
    <w:rsid w:val="006D7EE6"/>
    <w:rsid w:val="00733809"/>
    <w:rsid w:val="00894F7E"/>
    <w:rsid w:val="00AE22DB"/>
    <w:rsid w:val="00CC671C"/>
    <w:rsid w:val="00DD56A1"/>
    <w:rsid w:val="00E12031"/>
    <w:rsid w:val="00E72790"/>
    <w:rsid w:val="00F05FF7"/>
    <w:rsid w:val="00F45404"/>
    <w:rsid w:val="00FC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1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1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773062">
      <w:bodyDiv w:val="1"/>
      <w:marLeft w:val="0"/>
      <w:marRight w:val="0"/>
      <w:marTop w:val="0"/>
      <w:marBottom w:val="0"/>
      <w:divBdr>
        <w:top w:val="none" w:sz="0" w:space="0" w:color="auto"/>
        <w:left w:val="none" w:sz="0" w:space="0" w:color="auto"/>
        <w:bottom w:val="none" w:sz="0" w:space="0" w:color="auto"/>
        <w:right w:val="none" w:sz="0" w:space="0" w:color="auto"/>
      </w:divBdr>
    </w:div>
    <w:div w:id="578641606">
      <w:bodyDiv w:val="1"/>
      <w:marLeft w:val="0"/>
      <w:marRight w:val="0"/>
      <w:marTop w:val="0"/>
      <w:marBottom w:val="0"/>
      <w:divBdr>
        <w:top w:val="none" w:sz="0" w:space="0" w:color="auto"/>
        <w:left w:val="none" w:sz="0" w:space="0" w:color="auto"/>
        <w:bottom w:val="none" w:sz="0" w:space="0" w:color="auto"/>
        <w:right w:val="none" w:sz="0" w:space="0" w:color="auto"/>
      </w:divBdr>
    </w:div>
    <w:div w:id="646086394">
      <w:bodyDiv w:val="1"/>
      <w:marLeft w:val="0"/>
      <w:marRight w:val="0"/>
      <w:marTop w:val="0"/>
      <w:marBottom w:val="0"/>
      <w:divBdr>
        <w:top w:val="none" w:sz="0" w:space="0" w:color="auto"/>
        <w:left w:val="none" w:sz="0" w:space="0" w:color="auto"/>
        <w:bottom w:val="none" w:sz="0" w:space="0" w:color="auto"/>
        <w:right w:val="none" w:sz="0" w:space="0" w:color="auto"/>
      </w:divBdr>
    </w:div>
    <w:div w:id="718166247">
      <w:bodyDiv w:val="1"/>
      <w:marLeft w:val="0"/>
      <w:marRight w:val="0"/>
      <w:marTop w:val="0"/>
      <w:marBottom w:val="0"/>
      <w:divBdr>
        <w:top w:val="none" w:sz="0" w:space="0" w:color="auto"/>
        <w:left w:val="none" w:sz="0" w:space="0" w:color="auto"/>
        <w:bottom w:val="none" w:sz="0" w:space="0" w:color="auto"/>
        <w:right w:val="none" w:sz="0" w:space="0" w:color="auto"/>
      </w:divBdr>
    </w:div>
    <w:div w:id="878856614">
      <w:bodyDiv w:val="1"/>
      <w:marLeft w:val="0"/>
      <w:marRight w:val="0"/>
      <w:marTop w:val="0"/>
      <w:marBottom w:val="0"/>
      <w:divBdr>
        <w:top w:val="none" w:sz="0" w:space="0" w:color="auto"/>
        <w:left w:val="none" w:sz="0" w:space="0" w:color="auto"/>
        <w:bottom w:val="none" w:sz="0" w:space="0" w:color="auto"/>
        <w:right w:val="none" w:sz="0" w:space="0" w:color="auto"/>
      </w:divBdr>
    </w:div>
    <w:div w:id="987048678">
      <w:bodyDiv w:val="1"/>
      <w:marLeft w:val="0"/>
      <w:marRight w:val="0"/>
      <w:marTop w:val="0"/>
      <w:marBottom w:val="0"/>
      <w:divBdr>
        <w:top w:val="none" w:sz="0" w:space="0" w:color="auto"/>
        <w:left w:val="none" w:sz="0" w:space="0" w:color="auto"/>
        <w:bottom w:val="none" w:sz="0" w:space="0" w:color="auto"/>
        <w:right w:val="none" w:sz="0" w:space="0" w:color="auto"/>
      </w:divBdr>
    </w:div>
    <w:div w:id="1070616252">
      <w:bodyDiv w:val="1"/>
      <w:marLeft w:val="0"/>
      <w:marRight w:val="0"/>
      <w:marTop w:val="0"/>
      <w:marBottom w:val="0"/>
      <w:divBdr>
        <w:top w:val="none" w:sz="0" w:space="0" w:color="auto"/>
        <w:left w:val="none" w:sz="0" w:space="0" w:color="auto"/>
        <w:bottom w:val="none" w:sz="0" w:space="0" w:color="auto"/>
        <w:right w:val="none" w:sz="0" w:space="0" w:color="auto"/>
      </w:divBdr>
    </w:div>
    <w:div w:id="1080104727">
      <w:bodyDiv w:val="1"/>
      <w:marLeft w:val="0"/>
      <w:marRight w:val="0"/>
      <w:marTop w:val="0"/>
      <w:marBottom w:val="0"/>
      <w:divBdr>
        <w:top w:val="none" w:sz="0" w:space="0" w:color="auto"/>
        <w:left w:val="none" w:sz="0" w:space="0" w:color="auto"/>
        <w:bottom w:val="none" w:sz="0" w:space="0" w:color="auto"/>
        <w:right w:val="none" w:sz="0" w:space="0" w:color="auto"/>
      </w:divBdr>
    </w:div>
    <w:div w:id="1291786922">
      <w:bodyDiv w:val="1"/>
      <w:marLeft w:val="0"/>
      <w:marRight w:val="0"/>
      <w:marTop w:val="0"/>
      <w:marBottom w:val="0"/>
      <w:divBdr>
        <w:top w:val="none" w:sz="0" w:space="0" w:color="auto"/>
        <w:left w:val="none" w:sz="0" w:space="0" w:color="auto"/>
        <w:bottom w:val="none" w:sz="0" w:space="0" w:color="auto"/>
        <w:right w:val="none" w:sz="0" w:space="0" w:color="auto"/>
      </w:divBdr>
    </w:div>
    <w:div w:id="1329941635">
      <w:bodyDiv w:val="1"/>
      <w:marLeft w:val="0"/>
      <w:marRight w:val="0"/>
      <w:marTop w:val="0"/>
      <w:marBottom w:val="0"/>
      <w:divBdr>
        <w:top w:val="none" w:sz="0" w:space="0" w:color="auto"/>
        <w:left w:val="none" w:sz="0" w:space="0" w:color="auto"/>
        <w:bottom w:val="none" w:sz="0" w:space="0" w:color="auto"/>
        <w:right w:val="none" w:sz="0" w:space="0" w:color="auto"/>
      </w:divBdr>
    </w:div>
    <w:div w:id="1483888381">
      <w:bodyDiv w:val="1"/>
      <w:marLeft w:val="0"/>
      <w:marRight w:val="0"/>
      <w:marTop w:val="0"/>
      <w:marBottom w:val="0"/>
      <w:divBdr>
        <w:top w:val="none" w:sz="0" w:space="0" w:color="auto"/>
        <w:left w:val="none" w:sz="0" w:space="0" w:color="auto"/>
        <w:bottom w:val="none" w:sz="0" w:space="0" w:color="auto"/>
        <w:right w:val="none" w:sz="0" w:space="0" w:color="auto"/>
      </w:divBdr>
    </w:div>
    <w:div w:id="1644502002">
      <w:bodyDiv w:val="1"/>
      <w:marLeft w:val="0"/>
      <w:marRight w:val="0"/>
      <w:marTop w:val="0"/>
      <w:marBottom w:val="0"/>
      <w:divBdr>
        <w:top w:val="none" w:sz="0" w:space="0" w:color="auto"/>
        <w:left w:val="none" w:sz="0" w:space="0" w:color="auto"/>
        <w:bottom w:val="none" w:sz="0" w:space="0" w:color="auto"/>
        <w:right w:val="none" w:sz="0" w:space="0" w:color="auto"/>
      </w:divBdr>
    </w:div>
    <w:div w:id="1727218733">
      <w:bodyDiv w:val="1"/>
      <w:marLeft w:val="0"/>
      <w:marRight w:val="0"/>
      <w:marTop w:val="0"/>
      <w:marBottom w:val="0"/>
      <w:divBdr>
        <w:top w:val="none" w:sz="0" w:space="0" w:color="auto"/>
        <w:left w:val="none" w:sz="0" w:space="0" w:color="auto"/>
        <w:bottom w:val="none" w:sz="0" w:space="0" w:color="auto"/>
        <w:right w:val="none" w:sz="0" w:space="0" w:color="auto"/>
      </w:divBdr>
    </w:div>
    <w:div w:id="1737969699">
      <w:bodyDiv w:val="1"/>
      <w:marLeft w:val="0"/>
      <w:marRight w:val="0"/>
      <w:marTop w:val="0"/>
      <w:marBottom w:val="0"/>
      <w:divBdr>
        <w:top w:val="none" w:sz="0" w:space="0" w:color="auto"/>
        <w:left w:val="none" w:sz="0" w:space="0" w:color="auto"/>
        <w:bottom w:val="none" w:sz="0" w:space="0" w:color="auto"/>
        <w:right w:val="none" w:sz="0" w:space="0" w:color="auto"/>
      </w:divBdr>
    </w:div>
    <w:div w:id="206918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15</Pages>
  <Words>4327</Words>
  <Characters>24666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2019-12-17T05:37:00Z</dcterms:created>
  <dcterms:modified xsi:type="dcterms:W3CDTF">2019-12-27T15:25:00Z</dcterms:modified>
</cp:coreProperties>
</file>