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910D1" w14:textId="239887C8" w:rsidR="00520349" w:rsidRPr="003F0FE4" w:rsidRDefault="00520349" w:rsidP="00135989">
      <w:pPr>
        <w:ind w:left="720"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Assignments on: Applications of Metaheuristic Algorithms</w:t>
      </w:r>
      <w:r w:rsidR="00135989" w:rsidRPr="003F0FE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95BC470" w14:textId="77777777" w:rsidR="00135989" w:rsidRPr="003F0FE4" w:rsidRDefault="00135989" w:rsidP="00135989">
      <w:pPr>
        <w:ind w:left="720"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36F626" w14:textId="048F7D4F" w:rsidR="00520349" w:rsidRPr="008D0A3D" w:rsidRDefault="00520349" w:rsidP="00520349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Traveling Salesman Problem (TSP) with Genetic </w:t>
      </w:r>
      <w:proofErr w:type="gramStart"/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Algorithm</w:t>
      </w:r>
      <w:r w:rsidR="003B3470"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)</w:t>
      </w:r>
      <w:proofErr w:type="gramEnd"/>
    </w:p>
    <w:p w14:paraId="6E8DC992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Implement a Genetic Algorithm in Python to solve the Traveling Salesman Problem.</w:t>
      </w:r>
    </w:p>
    <w:p w14:paraId="507AE7F7" w14:textId="77777777" w:rsidR="00520349" w:rsidRPr="008D0A3D" w:rsidRDefault="00520349" w:rsidP="0052034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Represent cities as coordinates.</w:t>
      </w:r>
    </w:p>
    <w:p w14:paraId="1621DE4D" w14:textId="77777777" w:rsidR="00520349" w:rsidRPr="008D0A3D" w:rsidRDefault="00520349" w:rsidP="0052034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Use crossover and mutation operators to evolve solutions.</w:t>
      </w:r>
    </w:p>
    <w:p w14:paraId="2C59F535" w14:textId="394FCE71" w:rsidR="00520349" w:rsidRPr="008D0A3D" w:rsidRDefault="00520349" w:rsidP="009402D7">
      <w:pPr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83699D" w14:textId="6E47AC74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87795D6" w14:textId="6C2929C4" w:rsidR="00520349" w:rsidRPr="008D0A3D" w:rsidRDefault="00520349" w:rsidP="00520349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 Knapsack Problem with Simulated Annealing</w:t>
      </w:r>
      <w:r w:rsidR="003B3470"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5EBBF880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Apply Simulated Annealing to solve the 0/1 Knapsack Problem.</w:t>
      </w:r>
    </w:p>
    <w:p w14:paraId="6C392475" w14:textId="77777777" w:rsidR="00520349" w:rsidRPr="008D0A3D" w:rsidRDefault="00520349" w:rsidP="0052034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Define items with weights and values.</w:t>
      </w:r>
    </w:p>
    <w:p w14:paraId="6738942A" w14:textId="77777777" w:rsidR="00520349" w:rsidRPr="008D0A3D" w:rsidRDefault="00520349" w:rsidP="0052034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Implement a cooling schedule and acceptance probability.</w:t>
      </w:r>
    </w:p>
    <w:p w14:paraId="0098EC3F" w14:textId="033A2CB0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5ABF053" w14:textId="3412E6D2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302F65EA" w14:textId="49EA29EF" w:rsidR="00520349" w:rsidRPr="008D0A3D" w:rsidRDefault="00520349" w:rsidP="00520349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 Network Routing with Ant Colony Optimization</w:t>
      </w:r>
      <w:r w:rsidR="003B3470"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2565851A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Implement Ant Colony Optimization (ACO) to find the shortest path in a weighted graph.</w:t>
      </w:r>
    </w:p>
    <w:p w14:paraId="42B00EC0" w14:textId="77777777" w:rsidR="00520349" w:rsidRPr="008D0A3D" w:rsidRDefault="00520349" w:rsidP="00520349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Represent nodes and edges with distances.</w:t>
      </w:r>
    </w:p>
    <w:p w14:paraId="7732A4D7" w14:textId="77777777" w:rsidR="00520349" w:rsidRPr="003B3470" w:rsidRDefault="00520349" w:rsidP="00520349">
      <w:pPr>
        <w:numPr>
          <w:ilvl w:val="0"/>
          <w:numId w:val="4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Use pheromone trails and evaporation rules</w:t>
      </w:r>
      <w:r w:rsidRPr="003B3470">
        <w:rPr>
          <w:rFonts w:ascii="Times New Roman" w:hAnsi="Times New Roman" w:cs="Times New Roman"/>
          <w:color w:val="70AD47" w:themeColor="accent6"/>
          <w:sz w:val="24"/>
          <w:szCs w:val="24"/>
        </w:rPr>
        <w:t>.</w:t>
      </w:r>
    </w:p>
    <w:p w14:paraId="6CEAC064" w14:textId="1A348C93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4E3B8F0" w14:textId="33B19251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2F3A855D" w14:textId="470280F6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4. Portfolio Optimization with Genetic Algorithm</w:t>
      </w:r>
    </w:p>
    <w:p w14:paraId="731B00C5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Design a GA-based solution for portfolio optimization.</w:t>
      </w:r>
    </w:p>
    <w:p w14:paraId="6DF98A69" w14:textId="77777777" w:rsidR="00520349" w:rsidRPr="003F0FE4" w:rsidRDefault="00520349" w:rsidP="0052034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assets with expected returns and risks.</w:t>
      </w:r>
    </w:p>
    <w:p w14:paraId="193FE04C" w14:textId="77777777" w:rsidR="00520349" w:rsidRPr="003F0FE4" w:rsidRDefault="00520349" w:rsidP="0052034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Define a fitness function balancing return and risk.</w:t>
      </w:r>
    </w:p>
    <w:p w14:paraId="428C8AB7" w14:textId="22E823D9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4B276C8" w14:textId="461A2AC5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6D83AA80" w14:textId="730E5CA2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5. Facility Location Problem with Simulated Annealing</w:t>
      </w:r>
    </w:p>
    <w:p w14:paraId="6F30D427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lastRenderedPageBreak/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Use Simulated Annealing to determine optimal facility locations.</w:t>
      </w:r>
    </w:p>
    <w:p w14:paraId="3F47CC7C" w14:textId="77777777" w:rsidR="00520349" w:rsidRPr="003F0FE4" w:rsidRDefault="00520349" w:rsidP="0052034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candidate locations and demand points.</w:t>
      </w:r>
    </w:p>
    <w:p w14:paraId="407C95AD" w14:textId="77777777" w:rsidR="00520349" w:rsidRPr="003F0FE4" w:rsidRDefault="00520349" w:rsidP="0052034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Minimize total transportation cost.</w:t>
      </w:r>
    </w:p>
    <w:p w14:paraId="0686E585" w14:textId="69B30BEB" w:rsidR="00520349" w:rsidRPr="003F0FE4" w:rsidRDefault="00520349" w:rsidP="009402D7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01FC05D" w14:textId="0904B60E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5D23673B" w14:textId="39D21256" w:rsidR="00520349" w:rsidRPr="008D0A3D" w:rsidRDefault="00520349" w:rsidP="00520349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6. Feature Selection in Machine Learning with PSO</w:t>
      </w:r>
      <w:r w:rsidR="003B3470"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323C2C29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Apply Particle Swarm Optimization for feature selection in a classification dataset.</w:t>
      </w:r>
    </w:p>
    <w:p w14:paraId="4976EE12" w14:textId="77777777" w:rsidR="00520349" w:rsidRPr="008D0A3D" w:rsidRDefault="00520349" w:rsidP="00520349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Represent features as binary vectors.</w:t>
      </w:r>
    </w:p>
    <w:p w14:paraId="729805D2" w14:textId="77777777" w:rsidR="00520349" w:rsidRPr="008D0A3D" w:rsidRDefault="00520349" w:rsidP="00520349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Use PSO to maximize classification accuracy.</w:t>
      </w:r>
    </w:p>
    <w:p w14:paraId="4D244EF6" w14:textId="36691DB1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4F60F02" w14:textId="26D81B19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6EAA78D2" w14:textId="781A5FBF" w:rsidR="00520349" w:rsidRPr="003F0FE4" w:rsidRDefault="0013598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520349" w:rsidRPr="003F0FE4">
        <w:rPr>
          <w:rFonts w:ascii="Times New Roman" w:hAnsi="Times New Roman" w:cs="Times New Roman"/>
          <w:b/>
          <w:bCs/>
          <w:sz w:val="24"/>
          <w:szCs w:val="24"/>
        </w:rPr>
        <w:t>. Vehicle Routing Problem with Ant Colony Optimization</w:t>
      </w:r>
    </w:p>
    <w:p w14:paraId="1CE9F9DE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Implement ACO to solve a Vehicle Routing Problem (VRP).</w:t>
      </w:r>
    </w:p>
    <w:p w14:paraId="57236A93" w14:textId="77777777" w:rsidR="00520349" w:rsidRPr="003F0FE4" w:rsidRDefault="00520349" w:rsidP="0052034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customers with demands and locations.</w:t>
      </w:r>
    </w:p>
    <w:p w14:paraId="04BC7AB3" w14:textId="77777777" w:rsidR="00520349" w:rsidRPr="003F0FE4" w:rsidRDefault="00520349" w:rsidP="00520349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Optimize routes to minimize distance while satisfying capacity constraints.</w:t>
      </w:r>
    </w:p>
    <w:p w14:paraId="4DBBCAB7" w14:textId="73D7D17A" w:rsidR="00520349" w:rsidRPr="003F0FE4" w:rsidRDefault="00520349" w:rsidP="009402D7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85CB655" w14:textId="4B945989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</w:p>
    <w:p w14:paraId="57CBAB47" w14:textId="7F3E0170" w:rsidR="00520349" w:rsidRPr="008D0A3D" w:rsidRDefault="00520349" w:rsidP="00520349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. Sudoku Solver with Genetic Algorithm</w:t>
      </w:r>
      <w:r w:rsidR="003B3470"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)</w:t>
      </w:r>
    </w:p>
    <w:p w14:paraId="3B7698D0" w14:textId="77777777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Question: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br/>
        <w:t>Use a Genetic Algorithm to solve Sudoku puzzles.</w:t>
      </w:r>
    </w:p>
    <w:p w14:paraId="4FD12B1E" w14:textId="77777777" w:rsidR="00520349" w:rsidRPr="008D0A3D" w:rsidRDefault="00520349" w:rsidP="00520349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Represent candidate solutions as grids.</w:t>
      </w:r>
    </w:p>
    <w:p w14:paraId="267009A6" w14:textId="77777777" w:rsidR="00520349" w:rsidRPr="008D0A3D" w:rsidRDefault="00520349" w:rsidP="00520349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Define fitness based on rule satisfaction (rows, columns, </w:t>
      </w:r>
      <w:proofErr w:type="spellStart"/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subgrids</w:t>
      </w:r>
      <w:proofErr w:type="spellEnd"/>
      <w:r w:rsidRPr="008D0A3D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332EE06D" w14:textId="16330E57" w:rsidR="00520349" w:rsidRPr="008D0A3D" w:rsidRDefault="00520349" w:rsidP="009402D7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647523" w14:textId="153BB33D" w:rsidR="00520349" w:rsidRPr="008D0A3D" w:rsidRDefault="00520349" w:rsidP="0052034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0EE9AC1" w14:textId="77777777" w:rsidR="00520349" w:rsidRPr="003F0FE4" w:rsidRDefault="00520349" w:rsidP="005203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10. Energy Optimization in Smart Grids with PSO</w:t>
      </w:r>
    </w:p>
    <w:p w14:paraId="4CB3AC30" w14:textId="77777777" w:rsidR="00520349" w:rsidRPr="003F0FE4" w:rsidRDefault="00520349" w:rsidP="00520349">
      <w:p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3F0FE4">
        <w:rPr>
          <w:rFonts w:ascii="Times New Roman" w:hAnsi="Times New Roman" w:cs="Times New Roman"/>
          <w:sz w:val="24"/>
          <w:szCs w:val="24"/>
        </w:rPr>
        <w:t xml:space="preserve"> </w:t>
      </w:r>
      <w:r w:rsidRPr="003F0FE4">
        <w:rPr>
          <w:rFonts w:ascii="Times New Roman" w:hAnsi="Times New Roman" w:cs="Times New Roman"/>
          <w:sz w:val="24"/>
          <w:szCs w:val="24"/>
        </w:rPr>
        <w:br/>
        <w:t>Apply PSO to optimize energy distribution in a smart grid.</w:t>
      </w:r>
    </w:p>
    <w:p w14:paraId="23E1919E" w14:textId="77777777" w:rsidR="00520349" w:rsidRPr="003F0FE4" w:rsidRDefault="00520349" w:rsidP="00520349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Represent energy sources and demand nodes.</w:t>
      </w:r>
    </w:p>
    <w:p w14:paraId="3CE5AD81" w14:textId="0B3DB9E3" w:rsidR="00A521B7" w:rsidRPr="008D0A3D" w:rsidRDefault="00520349" w:rsidP="008D0A3D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3F0FE4">
        <w:rPr>
          <w:rFonts w:ascii="Times New Roman" w:hAnsi="Times New Roman" w:cs="Times New Roman"/>
          <w:sz w:val="24"/>
          <w:szCs w:val="24"/>
        </w:rPr>
        <w:t>Minimize cost and maximize efficiency.</w:t>
      </w:r>
    </w:p>
    <w:sectPr w:rsidR="00A521B7" w:rsidRPr="008D0A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43882"/>
    <w:multiLevelType w:val="multilevel"/>
    <w:tmpl w:val="351C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05247"/>
    <w:multiLevelType w:val="multilevel"/>
    <w:tmpl w:val="66D68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76DD2"/>
    <w:multiLevelType w:val="multilevel"/>
    <w:tmpl w:val="D3DE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E0078"/>
    <w:multiLevelType w:val="multilevel"/>
    <w:tmpl w:val="44FE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16749C"/>
    <w:multiLevelType w:val="multilevel"/>
    <w:tmpl w:val="A94A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24BD5"/>
    <w:multiLevelType w:val="multilevel"/>
    <w:tmpl w:val="D4F0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2D07B6"/>
    <w:multiLevelType w:val="multilevel"/>
    <w:tmpl w:val="2024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657EF3"/>
    <w:multiLevelType w:val="multilevel"/>
    <w:tmpl w:val="15F0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6351D5"/>
    <w:multiLevelType w:val="multilevel"/>
    <w:tmpl w:val="475E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353C23"/>
    <w:multiLevelType w:val="multilevel"/>
    <w:tmpl w:val="747A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7F766C"/>
    <w:multiLevelType w:val="multilevel"/>
    <w:tmpl w:val="C98C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9611147">
    <w:abstractNumId w:val="7"/>
  </w:num>
  <w:num w:numId="2" w16cid:durableId="580218055">
    <w:abstractNumId w:val="4"/>
  </w:num>
  <w:num w:numId="3" w16cid:durableId="646517634">
    <w:abstractNumId w:val="5"/>
  </w:num>
  <w:num w:numId="4" w16cid:durableId="8023577">
    <w:abstractNumId w:val="2"/>
  </w:num>
  <w:num w:numId="5" w16cid:durableId="1914116820">
    <w:abstractNumId w:val="0"/>
  </w:num>
  <w:num w:numId="6" w16cid:durableId="179055113">
    <w:abstractNumId w:val="9"/>
  </w:num>
  <w:num w:numId="7" w16cid:durableId="396978652">
    <w:abstractNumId w:val="6"/>
  </w:num>
  <w:num w:numId="8" w16cid:durableId="1600482961">
    <w:abstractNumId w:val="8"/>
  </w:num>
  <w:num w:numId="9" w16cid:durableId="1403988447">
    <w:abstractNumId w:val="10"/>
  </w:num>
  <w:num w:numId="10" w16cid:durableId="426385149">
    <w:abstractNumId w:val="3"/>
  </w:num>
  <w:num w:numId="11" w16cid:durableId="1273395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349"/>
    <w:rsid w:val="00135989"/>
    <w:rsid w:val="003B3470"/>
    <w:rsid w:val="003F0FE4"/>
    <w:rsid w:val="00520349"/>
    <w:rsid w:val="007B219D"/>
    <w:rsid w:val="008D0A3D"/>
    <w:rsid w:val="009045DE"/>
    <w:rsid w:val="009402D7"/>
    <w:rsid w:val="00A521B7"/>
    <w:rsid w:val="00D17D50"/>
    <w:rsid w:val="00DA19D3"/>
    <w:rsid w:val="00FA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AF1E5"/>
  <w15:chartTrackingRefBased/>
  <w15:docId w15:val="{C1002CF6-A4D1-420B-9C32-2A9F11576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0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3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3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3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3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3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3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3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3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3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3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3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311</Words>
  <Characters>1774</Characters>
  <Application>Microsoft Office Word</Application>
  <DocSecurity>0</DocSecurity>
  <Lines>14</Lines>
  <Paragraphs>4</Paragraphs>
  <ScaleCrop>false</ScaleCrop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Avishek Barman</dc:creator>
  <cp:keywords/>
  <dc:description/>
  <cp:lastModifiedBy>Sukdeb Mondal</cp:lastModifiedBy>
  <cp:revision>7</cp:revision>
  <dcterms:created xsi:type="dcterms:W3CDTF">2026-04-08T07:16:00Z</dcterms:created>
  <dcterms:modified xsi:type="dcterms:W3CDTF">2026-04-14T11:16:00Z</dcterms:modified>
</cp:coreProperties>
</file>