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22D8" w:rsidRDefault="007022D8" w:rsidP="007022D8">
      <w:pPr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Лабораторная работа № 8.</w:t>
      </w:r>
    </w:p>
    <w:p w:rsidR="007022D8" w:rsidRDefault="00FE032C" w:rsidP="007022D8">
      <w:pPr>
        <w:jc w:val="center"/>
        <w:rPr>
          <w:rFonts w:cs="Times New Roman"/>
          <w:b/>
          <w:sz w:val="36"/>
          <w:szCs w:val="36"/>
        </w:rPr>
      </w:pPr>
      <w:r w:rsidRPr="00FE032C">
        <w:rPr>
          <w:rFonts w:cs="Times New Roman"/>
          <w:b/>
          <w:sz w:val="36"/>
          <w:szCs w:val="36"/>
        </w:rPr>
        <w:t>Работа с реестром</w:t>
      </w:r>
    </w:p>
    <w:p w:rsidR="007022D8" w:rsidRDefault="007022D8" w:rsidP="007022D8">
      <w:pPr>
        <w:jc w:val="center"/>
        <w:rPr>
          <w:rFonts w:cs="Times New Roman"/>
          <w:b/>
          <w:sz w:val="36"/>
          <w:szCs w:val="36"/>
        </w:rPr>
      </w:pPr>
    </w:p>
    <w:p w:rsidR="007022D8" w:rsidRDefault="007022D8" w:rsidP="007022D8">
      <w:r>
        <w:t>1.</w:t>
      </w:r>
      <w:r w:rsidRPr="008224CB">
        <w:t xml:space="preserve"> </w:t>
      </w:r>
      <w:r>
        <w:t>Постановка задачи</w:t>
      </w:r>
    </w:p>
    <w:p w:rsidR="007022D8" w:rsidRDefault="00FE032C" w:rsidP="007022D8">
      <w:r w:rsidRPr="00FE032C">
        <w:t xml:space="preserve">научиться выявлять вредоносные программы с помощью реестра </w:t>
      </w:r>
      <w:proofErr w:type="spellStart"/>
      <w:r w:rsidRPr="00FE032C">
        <w:t>Windows</w:t>
      </w:r>
      <w:proofErr w:type="spellEnd"/>
    </w:p>
    <w:p w:rsidR="007022D8" w:rsidRDefault="007022D8" w:rsidP="007022D8"/>
    <w:p w:rsidR="007022D8" w:rsidRDefault="007022D8" w:rsidP="007022D8">
      <w:r>
        <w:t>Результаты выполненной работы</w:t>
      </w:r>
    </w:p>
    <w:p w:rsidR="007022D8" w:rsidRDefault="00FE032C" w:rsidP="007022D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93650BB" wp14:editId="3812BFAA">
            <wp:extent cx="29305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0668"/>
                    <a:stretch/>
                  </pic:blipFill>
                  <pic:spPr bwMode="auto">
                    <a:xfrm>
                      <a:off x="0" y="0"/>
                      <a:ext cx="2930525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E032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B2D4EBB" wp14:editId="52DD131A">
            <wp:extent cx="2959100" cy="3340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59100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D6B" w:rsidRDefault="00FE032C">
      <w:r>
        <w:rPr>
          <w:noProof/>
          <w:lang w:eastAsia="ru-RU"/>
        </w:rPr>
        <w:drawing>
          <wp:inline distT="0" distB="0" distL="0" distR="0" wp14:anchorId="776B55CD" wp14:editId="2B78A741">
            <wp:extent cx="2959100" cy="3340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187"/>
                    <a:stretch/>
                  </pic:blipFill>
                  <pic:spPr bwMode="auto">
                    <a:xfrm>
                      <a:off x="0" y="0"/>
                      <a:ext cx="2959100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6D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D6E"/>
    <w:rsid w:val="000F1D6E"/>
    <w:rsid w:val="007022D8"/>
    <w:rsid w:val="00B142C2"/>
    <w:rsid w:val="00B417BA"/>
    <w:rsid w:val="00F96D6B"/>
    <w:rsid w:val="00FE0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4FC056"/>
  <w15:chartTrackingRefBased/>
  <w15:docId w15:val="{7513B7CF-D5E9-4FC7-9A05-E9EA15ED3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22D8"/>
    <w:pPr>
      <w:spacing w:line="252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142C2"/>
    <w:pPr>
      <w:keepNext/>
      <w:keepLines/>
      <w:spacing w:before="240" w:after="0" w:line="259" w:lineRule="auto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42C2"/>
    <w:rPr>
      <w:rFonts w:ascii="Times New Roman" w:eastAsiaTheme="majorEastAsia" w:hAnsi="Times New Roman" w:cstheme="majorBidi"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Сухачева</dc:creator>
  <cp:keywords/>
  <dc:description/>
  <cp:lastModifiedBy>Валерия Сухачева</cp:lastModifiedBy>
  <cp:revision>3</cp:revision>
  <dcterms:created xsi:type="dcterms:W3CDTF">2020-05-28T13:04:00Z</dcterms:created>
  <dcterms:modified xsi:type="dcterms:W3CDTF">2020-05-29T20:00:00Z</dcterms:modified>
</cp:coreProperties>
</file>