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3AEB" w14:textId="75D81995" w:rsidR="0063084A" w:rsidRDefault="003A37DB" w:rsidP="003A37DB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SQL </w:t>
      </w:r>
      <w:proofErr w:type="spellStart"/>
      <w:r>
        <w:rPr>
          <w:rFonts w:hint="eastAsia"/>
          <w:b/>
          <w:bCs/>
          <w:sz w:val="30"/>
          <w:szCs w:val="30"/>
        </w:rPr>
        <w:t>인젝션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6D84D3D4" w14:textId="7DF86FA4" w:rsidR="003A37DB" w:rsidRDefault="003A37DB" w:rsidP="003A37D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SQL </w:t>
      </w:r>
      <w:proofErr w:type="spellStart"/>
      <w:r>
        <w:rPr>
          <w:rFonts w:hint="eastAsia"/>
          <w:b/>
          <w:bCs/>
          <w:sz w:val="24"/>
        </w:rPr>
        <w:t>인젝션</w:t>
      </w:r>
      <w:proofErr w:type="spellEnd"/>
      <w:r>
        <w:rPr>
          <w:rFonts w:hint="eastAsia"/>
          <w:b/>
          <w:bCs/>
          <w:sz w:val="24"/>
        </w:rPr>
        <w:t xml:space="preserve"> 공격 개요</w:t>
      </w:r>
    </w:p>
    <w:p w14:paraId="2ECD9698" w14:textId="5D5443D4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취약점은 웹 서버 영역의 데이터베이스로 전송되는 SQL 쿼리문을 사용자가 임의로 조작할 수 있는 경우에 발생</w:t>
      </w:r>
    </w:p>
    <w:p w14:paraId="13AD41C7" w14:textId="041C5880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공격자는 취약점을 이용하여 데이터베이스에 저장되어 있는 다른 사용자의 개인정보 등 허가되지 않은 정보에 접근하거나 데이터를 변조</w:t>
      </w:r>
    </w:p>
    <w:p w14:paraId="0021209A" w14:textId="76C14BAA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두 가지 사례 (회원 ID를 입력하여 회원정보를 조회하는 웹 페이지)</w:t>
      </w:r>
    </w:p>
    <w:p w14:paraId="0CA0EDD7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</w:p>
    <w:p w14:paraId="406F4973" w14:textId="4C2A44DF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SQL 쿼리문을 구성하는 웹 애플리케이션의 소스코드를 다음과 같다고 가정</w:t>
      </w:r>
    </w:p>
    <w:p w14:paraId="08618484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$id = $_</w:t>
      </w:r>
      <w:proofErr w:type="gramStart"/>
      <w:r w:rsidRPr="005F56CB">
        <w:rPr>
          <w:rFonts w:hint="eastAsia"/>
          <w:sz w:val="20"/>
          <w:szCs w:val="20"/>
        </w:rPr>
        <w:t>REQUEST[</w:t>
      </w:r>
      <w:proofErr w:type="gramEnd"/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id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];</w:t>
      </w:r>
    </w:p>
    <w:p w14:paraId="20257739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$query =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 xml:space="preserve">SELECT name, email FROM users WHERE id =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$id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;</w:t>
      </w:r>
      <w:proofErr w:type="gramStart"/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>;</w:t>
      </w:r>
      <w:proofErr w:type="gramEnd"/>
    </w:p>
    <w:p w14:paraId="585B932F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위 경우에서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취약점 발생</w:t>
      </w:r>
    </w:p>
    <w:p w14:paraId="61316EAA" w14:textId="77777777" w:rsidR="007B0BA9" w:rsidRPr="007B0BA9" w:rsidRDefault="007B0BA9" w:rsidP="003A37DB">
      <w:pPr>
        <w:spacing w:after="0"/>
        <w:ind w:leftChars="100" w:left="220"/>
      </w:pPr>
    </w:p>
    <w:p w14:paraId="3DA28AD2" w14:textId="43A12F24" w:rsidR="003A37DB" w:rsidRDefault="003A37DB" w:rsidP="003A37DB">
      <w:pPr>
        <w:spacing w:after="0"/>
        <w:ind w:leftChars="200" w:left="440"/>
        <w:rPr>
          <w:b/>
          <w:bCs/>
        </w:rPr>
      </w:pPr>
      <w:r>
        <w:rPr>
          <w:rFonts w:hint="eastAsia"/>
          <w:b/>
          <w:bCs/>
        </w:rPr>
        <w:t>1) WHERE 구문 우회</w:t>
      </w:r>
    </w:p>
    <w:p w14:paraId="535AD916" w14:textId="39B34E1F" w:rsidR="00573D6F" w:rsidRDefault="00573D6F" w:rsidP="00573D6F">
      <w:pPr>
        <w:spacing w:after="0"/>
        <w:jc w:val="center"/>
      </w:pPr>
      <w:r w:rsidRPr="00573D6F">
        <w:rPr>
          <w:noProof/>
        </w:rPr>
        <w:drawing>
          <wp:inline distT="0" distB="0" distL="0" distR="0" wp14:anchorId="2EC8E07E" wp14:editId="77C59B2A">
            <wp:extent cx="5969000" cy="1219350"/>
            <wp:effectExtent l="0" t="0" r="0" b="0"/>
            <wp:docPr id="18991093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937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805" cy="12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117" w14:textId="5B6C21BF" w:rsidR="003A37DB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사용자는 ID가 1인 사용자 정보 요청</w:t>
      </w:r>
    </w:p>
    <w:p w14:paraId="5D95D2C6" w14:textId="54E5B5E2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요청을 받은 웹 애플리케이션은 내부의 데이터베이스로 다음과 같은 SQL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전송</w:t>
      </w:r>
    </w:p>
    <w:p w14:paraId="5F3A853C" w14:textId="5C9EF495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 WHERE ID=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</w:t>
      </w:r>
    </w:p>
    <w:p w14:paraId="2DE011CF" w14:textId="6C679EC6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쿼리문에는 WHERE 조건문에서 사용자가 입력한 ID 값 1이 조건으로 입력</w:t>
      </w:r>
    </w:p>
    <w:p w14:paraId="49362C7C" w14:textId="6ADC6857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이 쿼리문은 users 테이블에서 ID가 1인 사용자의 이름과 이메일을 가져오는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</w:p>
    <w:p w14:paraId="06687F92" w14:textId="33C92229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쿼리문을 받은 데이터베이스는 쿼리문을 실행하여 ID가 1인 사용자 정보 반환</w:t>
      </w:r>
    </w:p>
    <w:p w14:paraId="44595D8B" w14:textId="77777777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</w:p>
    <w:p w14:paraId="426A6F28" w14:textId="77777777" w:rsidR="00573D6F" w:rsidRDefault="00573D6F" w:rsidP="003A37DB">
      <w:pPr>
        <w:spacing w:after="0"/>
        <w:ind w:leftChars="300" w:left="660"/>
      </w:pPr>
    </w:p>
    <w:p w14:paraId="20904CC9" w14:textId="7E456F12" w:rsidR="00573D6F" w:rsidRDefault="00AE6EC0" w:rsidP="00AE6EC0">
      <w:pPr>
        <w:spacing w:after="0"/>
        <w:jc w:val="center"/>
      </w:pPr>
      <w:r w:rsidRPr="00AE6EC0">
        <w:rPr>
          <w:noProof/>
        </w:rPr>
        <w:drawing>
          <wp:inline distT="0" distB="0" distL="0" distR="0" wp14:anchorId="12497DC0" wp14:editId="15E1F3BC">
            <wp:extent cx="5858933" cy="1183431"/>
            <wp:effectExtent l="0" t="0" r="0" b="0"/>
            <wp:docPr id="2013167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7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204" cy="11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A83" w14:textId="054E413F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공격자는 원래의 ID 값 1 대신 SQL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조작을 위해 다음과 같이 입력</w:t>
      </w:r>
    </w:p>
    <w:p w14:paraId="2B30DB5B" w14:textId="4E932906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or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</w:p>
    <w:p w14:paraId="68877509" w14:textId="3E5FE5D0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이 값을 SQL 쿼리문에 그대로 삽입하면 다음과 같이 구성</w:t>
      </w:r>
    </w:p>
    <w:p w14:paraId="218D521A" w14:textId="21DACACD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 WHERE id 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or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proofErr w:type="gramStart"/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;</w:t>
      </w:r>
      <w:proofErr w:type="gramEnd"/>
    </w:p>
    <w:p w14:paraId="411F2E48" w14:textId="4DB9264F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WHERE 이하를 보면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or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키워드와 함께 삽입되어 항상 참이 되는 조건으로 변경</w:t>
      </w:r>
    </w:p>
    <w:p w14:paraId="46466D0E" w14:textId="01FC92B4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ID 값이 1인 사용자의 </w:t>
      </w:r>
      <w:proofErr w:type="spellStart"/>
      <w:r w:rsidRPr="005F56CB">
        <w:rPr>
          <w:rFonts w:hint="eastAsia"/>
          <w:sz w:val="20"/>
          <w:szCs w:val="20"/>
        </w:rPr>
        <w:t>데이터뿐만</w:t>
      </w:r>
      <w:proofErr w:type="spellEnd"/>
      <w:r w:rsidRPr="005F56CB">
        <w:rPr>
          <w:rFonts w:hint="eastAsia"/>
          <w:sz w:val="20"/>
          <w:szCs w:val="20"/>
        </w:rPr>
        <w:t xml:space="preserve"> 아니라 모든 사용자의 이름과 이메일 전달</w:t>
      </w:r>
    </w:p>
    <w:p w14:paraId="14D4829B" w14:textId="3228141D" w:rsidR="00686579" w:rsidRPr="005F56CB" w:rsidRDefault="00AE6EC0" w:rsidP="007B0BA9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공격자가 입력할 수 있는 입력 값에 제한이 없고, 그 </w:t>
      </w:r>
      <w:proofErr w:type="spellStart"/>
      <w:r w:rsidRPr="005F56CB">
        <w:rPr>
          <w:rFonts w:hint="eastAsia"/>
          <w:sz w:val="20"/>
          <w:szCs w:val="20"/>
        </w:rPr>
        <w:t>입력값이</w:t>
      </w:r>
      <w:proofErr w:type="spellEnd"/>
      <w:r w:rsidRPr="005F56CB">
        <w:rPr>
          <w:rFonts w:hint="eastAsia"/>
          <w:sz w:val="20"/>
          <w:szCs w:val="20"/>
        </w:rPr>
        <w:t xml:space="preserve"> SQL 쿼리문에서 그대로 실행된다면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성공</w:t>
      </w:r>
    </w:p>
    <w:p w14:paraId="6B02C2DC" w14:textId="4DB7450B" w:rsidR="00AE6EC0" w:rsidRDefault="00686579" w:rsidP="00686579">
      <w:pPr>
        <w:spacing w:after="0"/>
        <w:ind w:leftChars="300" w:left="660"/>
        <w:rPr>
          <w:b/>
          <w:bCs/>
        </w:rPr>
      </w:pPr>
      <w:r>
        <w:rPr>
          <w:rFonts w:hint="eastAsia"/>
          <w:b/>
          <w:bCs/>
        </w:rPr>
        <w:t>2) UNION 공격</w:t>
      </w:r>
    </w:p>
    <w:p w14:paraId="6FDF2D60" w14:textId="55416874" w:rsidR="007B0BA9" w:rsidRPr="007B0BA9" w:rsidRDefault="007B0BA9" w:rsidP="007B0BA9">
      <w:pPr>
        <w:spacing w:after="0"/>
        <w:jc w:val="center"/>
      </w:pPr>
      <w:r w:rsidRPr="007B0BA9">
        <w:rPr>
          <w:noProof/>
        </w:rPr>
        <w:lastRenderedPageBreak/>
        <w:drawing>
          <wp:inline distT="0" distB="0" distL="0" distR="0" wp14:anchorId="495114C3" wp14:editId="2F3FF4AB">
            <wp:extent cx="5482167" cy="1247709"/>
            <wp:effectExtent l="0" t="0" r="4445" b="0"/>
            <wp:docPr id="25990225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2254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80" cy="1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F92" w14:textId="7E28ED97" w:rsidR="0068657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공격자는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or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키워드를 이용한 구문 대신에 UNION 키워드를 삽입 후 사용자 이름과 패스워드를 요청하는 SELECT 구문을 삽입</w:t>
      </w:r>
    </w:p>
    <w:p w14:paraId="592CC154" w14:textId="2D1C8844" w:rsidR="007B0BA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다음과 같은 SQL 쿼리문이 실행</w:t>
      </w:r>
    </w:p>
    <w:p w14:paraId="5218ACAD" w14:textId="034AECB5" w:rsidR="007B0BA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</w:t>
      </w:r>
      <w:r w:rsidR="00144CEE" w:rsidRPr="005F56CB">
        <w:rPr>
          <w:rFonts w:hint="eastAsia"/>
          <w:sz w:val="20"/>
          <w:szCs w:val="20"/>
        </w:rPr>
        <w:t xml:space="preserve"> WHERE ID=</w:t>
      </w:r>
      <w:r w:rsidR="00144CEE" w:rsidRPr="005F56CB">
        <w:rPr>
          <w:sz w:val="20"/>
          <w:szCs w:val="20"/>
        </w:rPr>
        <w:t>’</w:t>
      </w:r>
      <w:r w:rsidR="00144CEE" w:rsidRPr="005F56CB">
        <w:rPr>
          <w:rFonts w:hint="eastAsia"/>
          <w:sz w:val="20"/>
          <w:szCs w:val="20"/>
        </w:rPr>
        <w:t>1</w:t>
      </w:r>
      <w:r w:rsidR="00144CEE" w:rsidRPr="005F56CB">
        <w:rPr>
          <w:sz w:val="20"/>
          <w:szCs w:val="20"/>
        </w:rPr>
        <w:t>’</w:t>
      </w:r>
      <w:r w:rsidR="00144CEE" w:rsidRPr="005F56CB">
        <w:rPr>
          <w:rFonts w:hint="eastAsia"/>
          <w:sz w:val="20"/>
          <w:szCs w:val="20"/>
        </w:rPr>
        <w:t xml:space="preserve"> UNION SELECT name, pw FROM users#</w:t>
      </w:r>
      <w:r w:rsidR="00144CEE" w:rsidRPr="005F56CB">
        <w:rPr>
          <w:sz w:val="20"/>
          <w:szCs w:val="20"/>
        </w:rPr>
        <w:t>’</w:t>
      </w:r>
    </w:p>
    <w:p w14:paraId="59119D16" w14:textId="72E087FE" w:rsidR="00144CEE" w:rsidRPr="005F56CB" w:rsidRDefault="00144CEE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UNION을 사이에 두고 SELECT 구문 두 개가 위치</w:t>
      </w:r>
    </w:p>
    <w:p w14:paraId="07FAAE53" w14:textId="61DE58D5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UNION으로 합집합으로 두 개의 SELECT 구문의 결과를 모두 포함</w:t>
      </w:r>
    </w:p>
    <w:p w14:paraId="46A05953" w14:textId="4E9DD8A4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ID가 1인 사용자 정보 외, users 테이블의 모든 사용자의 이름과 비밀번호 같이 반환</w:t>
      </w:r>
    </w:p>
    <w:p w14:paraId="442C8D76" w14:textId="3EE95E90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끝에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은 MySQL DB에서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뒤에 오는 내용 주석 처리 위함</w:t>
      </w:r>
    </w:p>
    <w:p w14:paraId="517183F2" w14:textId="31F01EA7" w:rsidR="00234329" w:rsidRPr="005F56CB" w:rsidRDefault="00234329" w:rsidP="006B2F6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이 없다면 </w:t>
      </w:r>
      <w:r w:rsidR="00A04F1B" w:rsidRPr="005F56CB">
        <w:rPr>
          <w:rFonts w:hint="eastAsia"/>
          <w:sz w:val="20"/>
          <w:szCs w:val="20"/>
        </w:rPr>
        <w:t xml:space="preserve">짝이 없는 </w:t>
      </w:r>
      <w:r w:rsidRPr="005F56CB">
        <w:rPr>
          <w:rFonts w:hint="eastAsia"/>
          <w:sz w:val="20"/>
          <w:szCs w:val="20"/>
        </w:rPr>
        <w:t xml:space="preserve">가장 끝의 문자 </w:t>
      </w:r>
      <w:proofErr w:type="gramStart"/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‘</w:t>
      </w:r>
      <w:proofErr w:type="gramEnd"/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로 인해 에러 발생 가능성</w:t>
      </w:r>
    </w:p>
    <w:p w14:paraId="753D75FB" w14:textId="77777777" w:rsidR="006B2F6B" w:rsidRPr="005F56CB" w:rsidRDefault="006B2F6B" w:rsidP="006B2F6B">
      <w:pPr>
        <w:spacing w:after="0"/>
        <w:rPr>
          <w:sz w:val="20"/>
          <w:szCs w:val="20"/>
        </w:rPr>
      </w:pPr>
    </w:p>
    <w:p w14:paraId="36E493EC" w14:textId="0EC0F51E" w:rsidR="006B2F6B" w:rsidRDefault="004E2236" w:rsidP="006B2F6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SQL </w:t>
      </w:r>
      <w:proofErr w:type="spellStart"/>
      <w:r>
        <w:rPr>
          <w:rFonts w:hint="eastAsia"/>
          <w:b/>
          <w:bCs/>
          <w:sz w:val="24"/>
        </w:rPr>
        <w:t>인젝션</w:t>
      </w:r>
      <w:proofErr w:type="spellEnd"/>
      <w:r>
        <w:rPr>
          <w:rFonts w:hint="eastAsia"/>
          <w:b/>
          <w:bCs/>
          <w:sz w:val="24"/>
        </w:rPr>
        <w:t xml:space="preserve"> 공격 실습</w:t>
      </w:r>
    </w:p>
    <w:p w14:paraId="52F9BD9D" w14:textId="6B6916A6" w:rsidR="004E2236" w:rsidRDefault="004E2236" w:rsidP="004E2236">
      <w:pPr>
        <w:spacing w:after="0"/>
        <w:ind w:leftChars="100" w:left="2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1) WHERE 구문 우회 실습</w:t>
      </w:r>
    </w:p>
    <w:p w14:paraId="6AD79F13" w14:textId="5A6F9353" w:rsidR="004E223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sz w:val="20"/>
          <w:szCs w:val="20"/>
        </w:rPr>
        <w:drawing>
          <wp:inline distT="0" distB="0" distL="0" distR="0" wp14:anchorId="0573B6B1" wp14:editId="733639CC">
            <wp:extent cx="4455313" cy="4122420"/>
            <wp:effectExtent l="0" t="0" r="2540" b="0"/>
            <wp:docPr id="5605522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22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607" cy="4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C27" w14:textId="0FA9E732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&lt;DVWA level-low / SQL Injection&gt;</w:t>
      </w:r>
    </w:p>
    <w:p w14:paraId="0702E21F" w14:textId="111764CC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sz w:val="20"/>
          <w:szCs w:val="20"/>
        </w:rPr>
        <w:drawing>
          <wp:inline distT="0" distB="0" distL="0" distR="0" wp14:anchorId="49829F5B" wp14:editId="091005A6">
            <wp:extent cx="4334933" cy="1125774"/>
            <wp:effectExtent l="0" t="0" r="0" b="0"/>
            <wp:docPr id="2201852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5275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21" cy="11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D6C" w14:textId="2FBC6C55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User ID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에 1을 입력하면 ID가 1인 유저 admin이 출력</w:t>
      </w:r>
    </w:p>
    <w:p w14:paraId="67487256" w14:textId="28A9A199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- SQL </w:t>
      </w:r>
      <w:proofErr w:type="spellStart"/>
      <w:r>
        <w:rPr>
          <w:rFonts w:hint="eastAsia"/>
          <w:sz w:val="20"/>
          <w:szCs w:val="20"/>
        </w:rPr>
        <w:t>인젝션</w:t>
      </w:r>
      <w:proofErr w:type="spellEnd"/>
      <w:r>
        <w:rPr>
          <w:rFonts w:hint="eastAsia"/>
          <w:sz w:val="20"/>
          <w:szCs w:val="20"/>
        </w:rPr>
        <w:t xml:space="preserve"> 공격에 취약한지 테스트 할 수 있는 기본적인 방법은 </w:t>
      </w:r>
      <w:proofErr w:type="gramStart"/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입력</w:t>
      </w:r>
    </w:p>
    <w:p w14:paraId="0B7F79C5" w14:textId="3BF8C862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sz w:val="20"/>
          <w:szCs w:val="20"/>
        </w:rPr>
        <w:drawing>
          <wp:inline distT="0" distB="0" distL="0" distR="0" wp14:anchorId="522C338A" wp14:editId="738A4842">
            <wp:extent cx="5558367" cy="789197"/>
            <wp:effectExtent l="0" t="0" r="4445" b="0"/>
            <wp:docPr id="37440168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168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379" cy="7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33B2" w14:textId="2B0EBD66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취약한 경우 위와 같은 에러 발생</w:t>
      </w:r>
    </w:p>
    <w:p w14:paraId="55AE71F3" w14:textId="752A5A5D" w:rsidR="002A54F1" w:rsidRDefault="002A54F1" w:rsidP="002A54F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을 입력하면 따옴표 쌍이 맞지 않아 형식 에러가 발생한 것 -&gt; SQL 쿼리문에 영향을 줄 수 있음</w:t>
      </w:r>
    </w:p>
    <w:p w14:paraId="28F7984F" w14:textId="46FA9C6D" w:rsidR="002A54F1" w:rsidRDefault="002A54F1" w:rsidP="002A54F1">
      <w:pPr>
        <w:spacing w:after="0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처음과 마지막에 작은 따옴표를 입력하지 않는 이유는 입력 값을 문자열로 처리하는 SQL 쿼리문의 소스코드에 이미 작은 따옴표가 존재하기 때문</w:t>
      </w:r>
    </w:p>
    <w:p w14:paraId="67E824F4" w14:textId="77777777" w:rsidR="002A54F1" w:rsidRDefault="002A54F1" w:rsidP="002A54F1">
      <w:pPr>
        <w:spacing w:after="0"/>
        <w:ind w:leftChars="200" w:left="440"/>
        <w:rPr>
          <w:rFonts w:hint="eastAsia"/>
          <w:sz w:val="20"/>
          <w:szCs w:val="20"/>
        </w:rPr>
      </w:pPr>
    </w:p>
    <w:p w14:paraId="76F5348C" w14:textId="21C77421" w:rsidR="002A54F1" w:rsidRDefault="002A54F1" w:rsidP="002A54F1">
      <w:pPr>
        <w:spacing w:after="0"/>
        <w:ind w:leftChars="200" w:left="440"/>
        <w:jc w:val="center"/>
        <w:rPr>
          <w:sz w:val="20"/>
          <w:szCs w:val="20"/>
        </w:rPr>
      </w:pPr>
      <w:r w:rsidRPr="002A54F1">
        <w:rPr>
          <w:sz w:val="20"/>
          <w:szCs w:val="20"/>
        </w:rPr>
        <w:drawing>
          <wp:inline distT="0" distB="0" distL="0" distR="0" wp14:anchorId="7BBEDB85" wp14:editId="634F9959">
            <wp:extent cx="4351867" cy="763843"/>
            <wp:effectExtent l="0" t="0" r="0" b="0"/>
            <wp:docPr id="64498142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1422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35" cy="7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2C6E" w14:textId="67972C8F" w:rsidR="002A54F1" w:rsidRDefault="002A54F1" w:rsidP="002A54F1">
      <w:pPr>
        <w:spacing w:after="0"/>
        <w:ind w:leftChars="200" w:left="440"/>
        <w:jc w:val="center"/>
        <w:rPr>
          <w:sz w:val="20"/>
          <w:szCs w:val="20"/>
        </w:rPr>
      </w:pPr>
      <w:r w:rsidRPr="002A54F1">
        <w:rPr>
          <w:sz w:val="20"/>
          <w:szCs w:val="20"/>
        </w:rPr>
        <w:drawing>
          <wp:inline distT="0" distB="0" distL="0" distR="0" wp14:anchorId="2D9547B0" wp14:editId="7E57B1F0">
            <wp:extent cx="4326467" cy="2647718"/>
            <wp:effectExtent l="0" t="0" r="0" b="635"/>
            <wp:docPr id="1232958500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8500" name="그림 1" descr="텍스트, 스크린샷, 디스플레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312" cy="26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5CB3" w14:textId="4D6DE7A8" w:rsidR="002A54F1" w:rsidRDefault="002A54F1" w:rsidP="002A54F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위와 같이 입력하면 admin 사용자 외에도 다른 사용자의 정보가 같이 출력</w:t>
      </w:r>
    </w:p>
    <w:p w14:paraId="71F27DA8" w14:textId="77777777" w:rsidR="00030C69" w:rsidRDefault="00030C69" w:rsidP="002A54F1">
      <w:pPr>
        <w:spacing w:after="0"/>
        <w:ind w:leftChars="200" w:left="440"/>
        <w:rPr>
          <w:sz w:val="20"/>
          <w:szCs w:val="20"/>
        </w:rPr>
      </w:pPr>
    </w:p>
    <w:p w14:paraId="62D3B307" w14:textId="0DED1DB5" w:rsidR="00030C69" w:rsidRDefault="00030C69" w:rsidP="00030C69">
      <w:pPr>
        <w:spacing w:after="0"/>
        <w:ind w:leftChars="100" w:left="2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2) ORDER BY 및 UNION 공격 실습</w:t>
      </w:r>
    </w:p>
    <w:p w14:paraId="00B68928" w14:textId="3C048C48" w:rsidR="00030C69" w:rsidRDefault="00FE7F74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UNION은 합집합이기 때문에 원래의 조회하는 SELECT문의 컬럼 개수와 UNION 뒤의 SELECT 문에서 요청하는 컬럼의 개수가 같아야 함.</w:t>
      </w:r>
    </w:p>
    <w:p w14:paraId="7D1BCE89" w14:textId="53931A68" w:rsidR="00E6727A" w:rsidRDefault="00E6727A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공격 성공을 위해 원래의 SQL 쿼리문이 몇 개의 컬럼을 반환하는지 알아야 함.</w:t>
      </w:r>
    </w:p>
    <w:p w14:paraId="4C1A3D21" w14:textId="7598B6AA" w:rsidR="00E6727A" w:rsidRDefault="002C353E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컬럼의 개수는 ORDER BY 구문으로 알아낼 수 있음</w:t>
      </w:r>
    </w:p>
    <w:p w14:paraId="0ADC9053" w14:textId="6DA58AF9" w:rsidR="002C353E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컬럼 이름을 ORDER BY 구문으로 지정하거나 위치 인덱스를 이용하여 정렬 가능</w:t>
      </w:r>
    </w:p>
    <w:p w14:paraId="35FDC82D" w14:textId="15307641" w:rsidR="00497B50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x) ORDER BY 1은 첫 번째 컬럼을 기준으로 정렬. ORDER BY 2는 두 번째 컬럼을 기준으로 정렬</w:t>
      </w:r>
    </w:p>
    <w:p w14:paraId="3EEDCB93" w14:textId="0387C326" w:rsidR="00497B50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만약, 전체 컬럼 수보다 큰 수를 입력하면 에러 발생</w:t>
      </w:r>
    </w:p>
    <w:p w14:paraId="27E37862" w14:textId="77777777" w:rsidR="00497B50" w:rsidRDefault="00497B50" w:rsidP="00FE7F74">
      <w:pPr>
        <w:spacing w:after="0"/>
        <w:ind w:leftChars="200" w:left="440"/>
        <w:rPr>
          <w:sz w:val="20"/>
          <w:szCs w:val="20"/>
        </w:rPr>
      </w:pPr>
    </w:p>
    <w:p w14:paraId="52248F0D" w14:textId="5D30FE90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drawing>
          <wp:inline distT="0" distB="0" distL="0" distR="0" wp14:anchorId="3BA2C28A" wp14:editId="173B4169">
            <wp:extent cx="4639733" cy="731026"/>
            <wp:effectExtent l="0" t="0" r="8890" b="0"/>
            <wp:docPr id="15428633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3390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308" cy="7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E4C" w14:textId="51ABD9F6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lastRenderedPageBreak/>
        <w:drawing>
          <wp:inline distT="0" distB="0" distL="0" distR="0" wp14:anchorId="48D58649" wp14:editId="42B19905">
            <wp:extent cx="4779433" cy="1232533"/>
            <wp:effectExtent l="0" t="0" r="2540" b="6350"/>
            <wp:docPr id="88266082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0822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75" cy="1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137" w14:textId="1AD3093F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첫 번째 컬럼을 기준으로 정렬 시도하였을 때 정상적인 표시</w:t>
      </w:r>
    </w:p>
    <w:p w14:paraId="53E85783" w14:textId="77777777" w:rsidR="00497B50" w:rsidRDefault="00497B50" w:rsidP="00497B50">
      <w:pPr>
        <w:spacing w:after="0"/>
        <w:ind w:leftChars="200" w:left="440"/>
        <w:rPr>
          <w:sz w:val="20"/>
          <w:szCs w:val="20"/>
        </w:rPr>
      </w:pPr>
    </w:p>
    <w:p w14:paraId="1ACAAC06" w14:textId="62E9DFFF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drawing>
          <wp:inline distT="0" distB="0" distL="0" distR="0" wp14:anchorId="41431460" wp14:editId="05626F6A">
            <wp:extent cx="4826000" cy="727174"/>
            <wp:effectExtent l="0" t="0" r="0" b="0"/>
            <wp:docPr id="18526301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012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7" cy="7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8FC" w14:textId="03424203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drawing>
          <wp:inline distT="0" distB="0" distL="0" distR="0" wp14:anchorId="1FEB0ECF" wp14:editId="0329B8E6">
            <wp:extent cx="4893733" cy="720547"/>
            <wp:effectExtent l="0" t="0" r="2540" b="3810"/>
            <wp:docPr id="1479942354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2354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282" cy="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F9E" w14:textId="24048F4D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세 번째 컬럼을 기준으로 정렬하면 에러 발생 -&gt; 컬럼의 총 개수 = 2</w:t>
      </w:r>
    </w:p>
    <w:p w14:paraId="64A5607A" w14:textId="77777777" w:rsidR="00497B50" w:rsidRDefault="00497B50" w:rsidP="00497B50">
      <w:pPr>
        <w:spacing w:after="0"/>
        <w:ind w:leftChars="200" w:left="440"/>
        <w:rPr>
          <w:sz w:val="20"/>
          <w:szCs w:val="20"/>
        </w:rPr>
      </w:pPr>
    </w:p>
    <w:p w14:paraId="57793344" w14:textId="7246E590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drawing>
          <wp:inline distT="0" distB="0" distL="0" distR="0" wp14:anchorId="24E1AEAA" wp14:editId="6B57AEBF">
            <wp:extent cx="4931833" cy="639923"/>
            <wp:effectExtent l="0" t="0" r="2540" b="8255"/>
            <wp:docPr id="1323095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9555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994" cy="6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79F" w14:textId="4E489DCC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sz w:val="20"/>
          <w:szCs w:val="20"/>
        </w:rPr>
        <w:drawing>
          <wp:inline distT="0" distB="0" distL="0" distR="0" wp14:anchorId="52DA76BF" wp14:editId="234A5758">
            <wp:extent cx="4885267" cy="1687858"/>
            <wp:effectExtent l="0" t="0" r="0" b="7620"/>
            <wp:docPr id="488502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223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768" cy="16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B5C" w14:textId="70FB17E7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 w:rsidRPr="00497B50">
        <w:rPr>
          <w:sz w:val="20"/>
          <w:szCs w:val="20"/>
        </w:rPr>
        <w:t>1' UNION SELECT 1,2#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을 입력하면</w:t>
      </w:r>
      <w:r w:rsidR="0065308A">
        <w:rPr>
          <w:rFonts w:hint="eastAsia"/>
          <w:sz w:val="20"/>
          <w:szCs w:val="20"/>
        </w:rPr>
        <w:t xml:space="preserve"> 사용자 ID가 1인 사용자 정보와 함께 UNION으로 추가한 결과 표시</w:t>
      </w:r>
    </w:p>
    <w:p w14:paraId="51067114" w14:textId="051501DB" w:rsidR="00497B50" w:rsidRPr="00497B50" w:rsidRDefault="00497B50" w:rsidP="00497B50">
      <w:pPr>
        <w:spacing w:after="0"/>
        <w:ind w:leftChars="200" w:left="440"/>
        <w:rPr>
          <w:rFonts w:hint="eastAsia"/>
          <w:sz w:val="20"/>
          <w:szCs w:val="20"/>
        </w:rPr>
      </w:pPr>
    </w:p>
    <w:sectPr w:rsidR="00497B50" w:rsidRPr="00497B50" w:rsidSect="003A37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6"/>
    <w:rsid w:val="00030C69"/>
    <w:rsid w:val="00144CEE"/>
    <w:rsid w:val="00234329"/>
    <w:rsid w:val="002A54F1"/>
    <w:rsid w:val="002C353E"/>
    <w:rsid w:val="003A37DB"/>
    <w:rsid w:val="00497B50"/>
    <w:rsid w:val="004E2236"/>
    <w:rsid w:val="00573D6F"/>
    <w:rsid w:val="005F56CB"/>
    <w:rsid w:val="0063084A"/>
    <w:rsid w:val="0065308A"/>
    <w:rsid w:val="00686579"/>
    <w:rsid w:val="006B2F6B"/>
    <w:rsid w:val="00720FD4"/>
    <w:rsid w:val="00730876"/>
    <w:rsid w:val="00756106"/>
    <w:rsid w:val="007B0BA9"/>
    <w:rsid w:val="008C238B"/>
    <w:rsid w:val="00960407"/>
    <w:rsid w:val="00A04F1B"/>
    <w:rsid w:val="00AE6EC0"/>
    <w:rsid w:val="00E6727A"/>
    <w:rsid w:val="00FA069C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7774"/>
  <w15:chartTrackingRefBased/>
  <w15:docId w15:val="{0691020F-B0C8-4805-80A7-0F93702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8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8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8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8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8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8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8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8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8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8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8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8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8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87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497B50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7B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15</cp:revision>
  <dcterms:created xsi:type="dcterms:W3CDTF">2024-08-04T12:49:00Z</dcterms:created>
  <dcterms:modified xsi:type="dcterms:W3CDTF">2024-08-05T14:17:00Z</dcterms:modified>
</cp:coreProperties>
</file>