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0E6BD" w14:textId="41018F6B" w:rsidR="008E28B3" w:rsidRDefault="006554FB">
      <w:r w:rsidRPr="006554FB">
        <w:drawing>
          <wp:anchor distT="0" distB="0" distL="114300" distR="114300" simplePos="0" relativeHeight="251660288" behindDoc="1" locked="0" layoutInCell="1" allowOverlap="1" wp14:anchorId="1BD9D975" wp14:editId="73E7E0B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42685" cy="3086100"/>
            <wp:effectExtent l="0" t="0" r="5715" b="0"/>
            <wp:wrapNone/>
            <wp:docPr id="2143739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3951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68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EDF28" wp14:editId="4F2F4D4C">
                <wp:simplePos x="0" y="0"/>
                <wp:positionH relativeFrom="column">
                  <wp:posOffset>-106680</wp:posOffset>
                </wp:positionH>
                <wp:positionV relativeFrom="paragraph">
                  <wp:posOffset>-83820</wp:posOffset>
                </wp:positionV>
                <wp:extent cx="2423160" cy="876300"/>
                <wp:effectExtent l="0" t="0" r="15240" b="19050"/>
                <wp:wrapNone/>
                <wp:docPr id="12988351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555EC" id="Rectangle 1" o:spid="_x0000_s1026" style="position:absolute;margin-left:-8.4pt;margin-top:-6.6pt;width:190.8pt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" fillcolor="white [3212]" strokecolor="white [3212]" strokeweight="1pt"/>
            </w:pict>
          </mc:Fallback>
        </mc:AlternateContent>
      </w:r>
    </w:p>
    <w:p w14:paraId="73CC31E1" w14:textId="77777777" w:rsidR="006554FB" w:rsidRPr="006554FB" w:rsidRDefault="006554FB" w:rsidP="006554FB"/>
    <w:p w14:paraId="24E18301" w14:textId="77777777" w:rsidR="006554FB" w:rsidRPr="006554FB" w:rsidRDefault="006554FB" w:rsidP="006554FB"/>
    <w:p w14:paraId="07CBEEA9" w14:textId="77777777" w:rsidR="006554FB" w:rsidRPr="006554FB" w:rsidRDefault="006554FB" w:rsidP="006554FB"/>
    <w:p w14:paraId="5B46593C" w14:textId="77777777" w:rsidR="006554FB" w:rsidRPr="006554FB" w:rsidRDefault="006554FB" w:rsidP="006554FB"/>
    <w:p w14:paraId="352DCA01" w14:textId="77777777" w:rsidR="006554FB" w:rsidRPr="006554FB" w:rsidRDefault="006554FB" w:rsidP="006554FB"/>
    <w:p w14:paraId="1E56DF6F" w14:textId="77777777" w:rsidR="006554FB" w:rsidRPr="006554FB" w:rsidRDefault="006554FB" w:rsidP="006554FB"/>
    <w:p w14:paraId="24E7C68B" w14:textId="77777777" w:rsidR="006554FB" w:rsidRPr="006554FB" w:rsidRDefault="006554FB" w:rsidP="006554FB"/>
    <w:p w14:paraId="454178B6" w14:textId="77777777" w:rsidR="006554FB" w:rsidRPr="006554FB" w:rsidRDefault="006554FB" w:rsidP="006554FB"/>
    <w:p w14:paraId="29F3D3F9" w14:textId="77777777" w:rsidR="006554FB" w:rsidRPr="006554FB" w:rsidRDefault="006554FB" w:rsidP="006554FB"/>
    <w:p w14:paraId="4C07C1D6" w14:textId="77777777" w:rsidR="006554FB" w:rsidRDefault="006554FB" w:rsidP="006554FB"/>
    <w:p w14:paraId="659CA4C3" w14:textId="77777777" w:rsidR="003A1738" w:rsidRDefault="003A1738" w:rsidP="003A1738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110F409D" w14:textId="6EBD0CB0" w:rsidR="006554FB" w:rsidRDefault="006554FB" w:rsidP="006554F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แพขนาด 6</w:t>
      </w:r>
      <w:r>
        <w:rPr>
          <w:rFonts w:ascii="TH SarabunPSK" w:hAnsi="TH SarabunPSK" w:cs="TH SarabunPSK"/>
          <w:sz w:val="40"/>
          <w:szCs w:val="40"/>
        </w:rPr>
        <w:t xml:space="preserve">x16 </w:t>
      </w:r>
      <w:r>
        <w:rPr>
          <w:rFonts w:ascii="TH SarabunPSK" w:hAnsi="TH SarabunPSK" w:cs="TH SarabunPSK" w:hint="cs"/>
          <w:sz w:val="40"/>
          <w:szCs w:val="40"/>
          <w:cs/>
        </w:rPr>
        <w:t>เมตร</w:t>
      </w:r>
    </w:p>
    <w:p w14:paraId="64C0BA2B" w14:textId="77777777" w:rsidR="006554FB" w:rsidRDefault="006554FB" w:rsidP="006554F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คานล่างท่อกาวาไนท์เพื่อป้องกันสนิม ประกอบถังพลาสติก </w:t>
      </w:r>
      <w:r>
        <w:rPr>
          <w:rFonts w:ascii="TH SarabunPSK" w:hAnsi="TH SarabunPSK" w:cs="TH SarabunPSK"/>
          <w:sz w:val="40"/>
          <w:szCs w:val="40"/>
        </w:rPr>
        <w:t xml:space="preserve">HDPE </w:t>
      </w:r>
      <w:r>
        <w:rPr>
          <w:rFonts w:ascii="TH SarabunPSK" w:hAnsi="TH SarabunPSK" w:cs="TH SarabunPSK" w:hint="cs"/>
          <w:sz w:val="40"/>
          <w:szCs w:val="40"/>
          <w:cs/>
        </w:rPr>
        <w:t>ขนาด 200 ลิตร</w:t>
      </w:r>
    </w:p>
    <w:p w14:paraId="6985B223" w14:textId="70D98B45" w:rsidR="006554FB" w:rsidRDefault="006554FB" w:rsidP="006554FB">
      <w:pPr>
        <w:pStyle w:val="ListParagraph"/>
        <w:ind w:left="108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จำนวน 80 ใบ</w:t>
      </w:r>
    </w:p>
    <w:p w14:paraId="62538748" w14:textId="34F255E7" w:rsidR="006554FB" w:rsidRDefault="006554FB" w:rsidP="006554F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ปูพื้นด้วยอลูมิเนียมลายตีนไก่ หนา 3 มิลลิเมตร</w:t>
      </w:r>
    </w:p>
    <w:p w14:paraId="6D291B5F" w14:textId="0B3EEB4C" w:rsidR="006554FB" w:rsidRDefault="006554FB" w:rsidP="006554F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ช่องสระน้ำขนาด 3</w:t>
      </w:r>
      <w:r>
        <w:rPr>
          <w:rFonts w:ascii="TH SarabunPSK" w:hAnsi="TH SarabunPSK" w:cs="TH SarabunPSK"/>
          <w:sz w:val="40"/>
          <w:szCs w:val="40"/>
        </w:rPr>
        <w:t xml:space="preserve">x2 </w:t>
      </w:r>
      <w:r>
        <w:rPr>
          <w:rFonts w:ascii="TH SarabunPSK" w:hAnsi="TH SarabunPSK" w:cs="TH SarabunPSK" w:hint="cs"/>
          <w:sz w:val="40"/>
          <w:szCs w:val="40"/>
          <w:cs/>
        </w:rPr>
        <w:t>เมตร ผนังและพื้นตะแกรงสแตนเลส</w:t>
      </w:r>
    </w:p>
    <w:p w14:paraId="214890E0" w14:textId="009AD6B7" w:rsidR="006554FB" w:rsidRDefault="006554FB" w:rsidP="006554F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ห้องน้ำขนาด 2</w:t>
      </w:r>
      <w:r>
        <w:rPr>
          <w:rFonts w:ascii="TH SarabunPSK" w:hAnsi="TH SarabunPSK" w:cs="TH SarabunPSK"/>
          <w:sz w:val="40"/>
          <w:szCs w:val="40"/>
        </w:rPr>
        <w:t>x</w:t>
      </w:r>
      <w:r>
        <w:rPr>
          <w:rFonts w:ascii="TH SarabunPSK" w:hAnsi="TH SarabunPSK" w:cs="TH SarabunPSK" w:hint="cs"/>
          <w:sz w:val="40"/>
          <w:szCs w:val="40"/>
          <w:cs/>
        </w:rPr>
        <w:t>3 เมตร อุปกรณ์มาตรฐาน</w:t>
      </w:r>
    </w:p>
    <w:p w14:paraId="60568F87" w14:textId="21F844A2" w:rsidR="006554FB" w:rsidRDefault="006554FB" w:rsidP="006554F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ราวลูกกรงท่อกาวาไนท์รอบแพ</w:t>
      </w:r>
    </w:p>
    <w:p w14:paraId="279494E1" w14:textId="2B20E8F3" w:rsidR="006554FB" w:rsidRDefault="006554FB" w:rsidP="006554F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โครงหลังคาเหล็ก หลังคาเมทัลชีทขนาด 10</w:t>
      </w:r>
      <w:r>
        <w:rPr>
          <w:rFonts w:ascii="TH SarabunPSK" w:hAnsi="TH SarabunPSK" w:cs="TH SarabunPSK"/>
          <w:sz w:val="40"/>
          <w:szCs w:val="40"/>
        </w:rPr>
        <w:t>x5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เมตร สูง 3 เมตร</w:t>
      </w:r>
    </w:p>
    <w:p w14:paraId="08F71190" w14:textId="1B696E32" w:rsidR="006554FB" w:rsidRDefault="006554FB" w:rsidP="006554F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รับน้ำหนักได้ 3600 กิโลกรัม หรือ 48 คน</w:t>
      </w:r>
    </w:p>
    <w:p w14:paraId="61EEEB85" w14:textId="78F639B8" w:rsidR="006554FB" w:rsidRDefault="006554FB" w:rsidP="006554F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ออกแบบและสร้างโดยทีมวิศวะกรผู้ชำนาญงาน เน้นความปลอดภัยสูงสุดภายในกฎข้อบังคับ</w:t>
      </w:r>
      <w:r w:rsidR="003A1738">
        <w:rPr>
          <w:rFonts w:ascii="TH SarabunPSK" w:hAnsi="TH SarabunPSK" w:cs="TH SarabunPSK" w:hint="cs"/>
          <w:sz w:val="40"/>
          <w:szCs w:val="40"/>
          <w:cs/>
        </w:rPr>
        <w:t>ของกรมเจ้าท่า</w:t>
      </w:r>
    </w:p>
    <w:p w14:paraId="45DDB35A" w14:textId="77777777" w:rsidR="003A1738" w:rsidRDefault="003A1738" w:rsidP="003A1738">
      <w:pPr>
        <w:pStyle w:val="ListParagraph"/>
        <w:ind w:left="1080"/>
        <w:rPr>
          <w:rFonts w:ascii="TH SarabunPSK" w:hAnsi="TH SarabunPSK" w:cs="TH SarabunPSK"/>
          <w:sz w:val="40"/>
          <w:szCs w:val="40"/>
        </w:rPr>
      </w:pPr>
    </w:p>
    <w:p w14:paraId="71FCBEF2" w14:textId="77777777" w:rsidR="003A1738" w:rsidRDefault="003A1738" w:rsidP="003A1738">
      <w:pPr>
        <w:pStyle w:val="ListParagraph"/>
        <w:ind w:left="1080"/>
        <w:rPr>
          <w:rFonts w:ascii="TH SarabunPSK" w:hAnsi="TH SarabunPSK" w:cs="TH SarabunPSK"/>
          <w:sz w:val="40"/>
          <w:szCs w:val="40"/>
        </w:rPr>
      </w:pPr>
    </w:p>
    <w:p w14:paraId="26478CC1" w14:textId="30DECF22" w:rsidR="003A1738" w:rsidRPr="006554FB" w:rsidRDefault="003A1738" w:rsidP="003A1738">
      <w:pPr>
        <w:pStyle w:val="ListParagraph"/>
        <w:ind w:left="1080"/>
        <w:rPr>
          <w:rFonts w:ascii="TH SarabunPSK" w:hAnsi="TH SarabunPSK" w:cs="TH SarabunPSK" w:hint="cs"/>
          <w:sz w:val="40"/>
          <w:szCs w:val="40"/>
          <w:cs/>
        </w:rPr>
      </w:pPr>
      <w:r>
        <w:rPr>
          <w:rFonts w:ascii="TH SarabunPSK" w:hAnsi="TH SarabunPSK" w:cs="TH SarabunPSK" w:hint="cs"/>
          <w:sz w:val="40"/>
          <w:szCs w:val="40"/>
          <w:cs/>
        </w:rPr>
        <w:t>ราคาต่อหลัง 1</w:t>
      </w:r>
      <w:r>
        <w:rPr>
          <w:rFonts w:ascii="TH SarabunPSK" w:hAnsi="TH SarabunPSK" w:cs="TH SarabunPSK"/>
          <w:sz w:val="40"/>
          <w:szCs w:val="40"/>
        </w:rPr>
        <w:t xml:space="preserve">,150,000 </w:t>
      </w:r>
      <w:r>
        <w:rPr>
          <w:rFonts w:ascii="TH SarabunPSK" w:hAnsi="TH SarabunPSK" w:cs="TH SarabunPSK" w:hint="cs"/>
          <w:sz w:val="40"/>
          <w:szCs w:val="40"/>
          <w:cs/>
        </w:rPr>
        <w:t>บาท</w:t>
      </w:r>
    </w:p>
    <w:sectPr w:rsidR="003A1738" w:rsidRPr="006554FB" w:rsidSect="006554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B2E62"/>
    <w:multiLevelType w:val="hybridMultilevel"/>
    <w:tmpl w:val="935840E4"/>
    <w:lvl w:ilvl="0" w:tplc="1CEC036C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7195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FB"/>
    <w:rsid w:val="003A1738"/>
    <w:rsid w:val="006554FB"/>
    <w:rsid w:val="008E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7031D"/>
  <w15:chartTrackingRefBased/>
  <w15:docId w15:val="{AE97BBBF-9E38-4985-8B21-5FAF28A2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Nattawat Chantho</dc:creator>
  <cp:keywords/>
  <dc:description/>
  <cp:lastModifiedBy>Nattawat Chantho</cp:lastModifiedBy>
  <cp:revision>1</cp:revision>
  <cp:lastPrinted>2023-06-09T02:48:00Z</cp:lastPrinted>
  <dcterms:created xsi:type="dcterms:W3CDTF">2023-06-09T02:35:00Z</dcterms:created>
  <dcterms:modified xsi:type="dcterms:W3CDTF">2023-06-09T02:59:00Z</dcterms:modified>
</cp:coreProperties>
</file>