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color w:val="b45f06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color w:val="b45f06"/>
          <w:shd w:fill="a2c4c9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756.8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