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42F401" w14:textId="24270636" w:rsidR="00EC4BA2" w:rsidRPr="0052158B" w:rsidRDefault="0052158B" w:rsidP="000D7363">
      <w:pPr>
        <w:jc w:val="center"/>
        <w:rPr>
          <w:rFonts w:cs="Arial"/>
          <w:b/>
          <w:sz w:val="36"/>
          <w:szCs w:val="28"/>
        </w:rPr>
      </w:pPr>
      <w:r>
        <w:rPr>
          <w:rFonts w:cs="Arial"/>
          <w:b/>
          <w:sz w:val="36"/>
          <w:szCs w:val="28"/>
        </w:rPr>
        <w:t xml:space="preserve">Color Detector - </w:t>
      </w:r>
      <w:r w:rsidR="00EC4BA2" w:rsidRPr="0052158B">
        <w:rPr>
          <w:rFonts w:cs="Arial"/>
          <w:b/>
          <w:sz w:val="36"/>
          <w:szCs w:val="28"/>
        </w:rPr>
        <w:t xml:space="preserve">Build </w:t>
      </w:r>
      <w:r>
        <w:rPr>
          <w:rFonts w:cs="Arial"/>
          <w:b/>
          <w:sz w:val="36"/>
          <w:szCs w:val="28"/>
        </w:rPr>
        <w:t>I</w:t>
      </w:r>
      <w:r w:rsidR="00EC4BA2" w:rsidRPr="0052158B">
        <w:rPr>
          <w:rFonts w:cs="Arial"/>
          <w:b/>
          <w:sz w:val="36"/>
          <w:szCs w:val="28"/>
        </w:rPr>
        <w:t>nstruction</w:t>
      </w:r>
    </w:p>
    <w:p w14:paraId="0142019E" w14:textId="1DF42684" w:rsidR="000D7363" w:rsidRPr="000D7363" w:rsidRDefault="00EC4BA2" w:rsidP="000D7363">
      <w:pPr>
        <w:pStyle w:val="ListParagraph"/>
        <w:numPr>
          <w:ilvl w:val="0"/>
          <w:numId w:val="3"/>
        </w:numPr>
        <w:rPr>
          <w:rFonts w:cs="Arial"/>
          <w:b/>
          <w:sz w:val="28"/>
          <w:szCs w:val="28"/>
        </w:rPr>
      </w:pPr>
      <w:r w:rsidRPr="000D7363">
        <w:rPr>
          <w:rFonts w:cs="Arial"/>
          <w:b/>
          <w:sz w:val="28"/>
          <w:szCs w:val="28"/>
        </w:rPr>
        <w:t>Items</w:t>
      </w:r>
      <w:r w:rsidR="00F620BA" w:rsidRPr="000D7363">
        <w:rPr>
          <w:rFonts w:cs="Arial"/>
          <w:b/>
          <w:sz w:val="28"/>
          <w:szCs w:val="28"/>
        </w:rPr>
        <w:t xml:space="preserve"> (Shipping</w:t>
      </w:r>
      <w:r w:rsidR="0052158B">
        <w:rPr>
          <w:rFonts w:cs="Arial"/>
          <w:b/>
          <w:sz w:val="28"/>
          <w:szCs w:val="28"/>
        </w:rPr>
        <w:t xml:space="preserve"> fee</w:t>
      </w:r>
      <w:r w:rsidR="00F620BA" w:rsidRPr="000D7363">
        <w:rPr>
          <w:rFonts w:cs="Arial"/>
          <w:b/>
          <w:sz w:val="28"/>
          <w:szCs w:val="28"/>
        </w:rPr>
        <w:t xml:space="preserve"> included)</w:t>
      </w:r>
      <w:r w:rsidRPr="000D7363">
        <w:rPr>
          <w:rFonts w:cs="Arial"/>
          <w:b/>
          <w:sz w:val="28"/>
          <w:szCs w:val="28"/>
        </w:rPr>
        <w:t>:</w:t>
      </w:r>
    </w:p>
    <w:p w14:paraId="2F1EE063" w14:textId="135B8FAE" w:rsidR="00EC4BA2" w:rsidRPr="000D7363" w:rsidRDefault="00EC4BA2" w:rsidP="00EC4BA2">
      <w:pPr>
        <w:pStyle w:val="ListParagraph"/>
        <w:numPr>
          <w:ilvl w:val="0"/>
          <w:numId w:val="1"/>
        </w:numPr>
        <w:rPr>
          <w:rFonts w:cstheme="minorHAnsi"/>
        </w:rPr>
      </w:pPr>
      <w:r w:rsidRPr="000D7363">
        <w:rPr>
          <w:rFonts w:cstheme="minorHAnsi"/>
        </w:rPr>
        <w:t>Raspberry Pi</w:t>
      </w:r>
      <w:r w:rsidR="00F620BA" w:rsidRPr="000D7363">
        <w:rPr>
          <w:rFonts w:cstheme="minorHAnsi"/>
        </w:rPr>
        <w:t xml:space="preserve"> - $112</w:t>
      </w:r>
    </w:p>
    <w:p w14:paraId="45448FB8" w14:textId="79335482" w:rsidR="00EC4BA2" w:rsidRPr="000D7363" w:rsidRDefault="00EC4BA2" w:rsidP="00EC4BA2">
      <w:pPr>
        <w:pStyle w:val="ListParagraph"/>
        <w:numPr>
          <w:ilvl w:val="0"/>
          <w:numId w:val="1"/>
        </w:numPr>
        <w:rPr>
          <w:rFonts w:cs="Calibri"/>
        </w:rPr>
      </w:pPr>
      <w:r w:rsidRPr="000D7363">
        <w:rPr>
          <w:rFonts w:cs="Calibri"/>
        </w:rPr>
        <w:t>Color Sensor TCS34725</w:t>
      </w:r>
      <w:r w:rsidR="00F620BA" w:rsidRPr="000D7363">
        <w:rPr>
          <w:rFonts w:cs="Calibri"/>
        </w:rPr>
        <w:t xml:space="preserve"> - $</w:t>
      </w:r>
      <w:r w:rsidR="006E5D26" w:rsidRPr="000D7363">
        <w:rPr>
          <w:rFonts w:cs="Calibri"/>
        </w:rPr>
        <w:t>15</w:t>
      </w:r>
    </w:p>
    <w:p w14:paraId="457DA1FB" w14:textId="7DABFE14" w:rsidR="00EC4BA2" w:rsidRPr="000D7363" w:rsidRDefault="00EC4BA2" w:rsidP="00EC4BA2">
      <w:pPr>
        <w:pStyle w:val="ListParagraph"/>
        <w:numPr>
          <w:ilvl w:val="0"/>
          <w:numId w:val="1"/>
        </w:numPr>
        <w:rPr>
          <w:rFonts w:cs="Calibri"/>
        </w:rPr>
      </w:pPr>
      <w:r w:rsidRPr="000D7363">
        <w:rPr>
          <w:rFonts w:cs="Calibri"/>
        </w:rPr>
        <w:t>Temperature Sensor TMP007</w:t>
      </w:r>
      <w:r w:rsidR="00F620BA" w:rsidRPr="000D7363">
        <w:rPr>
          <w:rFonts w:cs="Calibri"/>
        </w:rPr>
        <w:t xml:space="preserve"> - </w:t>
      </w:r>
      <w:r w:rsidR="006E5D26" w:rsidRPr="000D7363">
        <w:rPr>
          <w:rFonts w:cs="Calibri"/>
        </w:rPr>
        <w:t>$36</w:t>
      </w:r>
    </w:p>
    <w:p w14:paraId="61FF9675" w14:textId="64F25704" w:rsidR="00EC4BA2" w:rsidRPr="000D7363" w:rsidRDefault="00EC4BA2" w:rsidP="00EC4BA2">
      <w:pPr>
        <w:pStyle w:val="ListParagraph"/>
        <w:numPr>
          <w:ilvl w:val="0"/>
          <w:numId w:val="1"/>
        </w:numPr>
        <w:rPr>
          <w:rFonts w:cs="Calibri"/>
        </w:rPr>
      </w:pPr>
      <w:r w:rsidRPr="000D7363">
        <w:rPr>
          <w:rFonts w:cs="Calibri"/>
        </w:rPr>
        <w:t>ADS1115 16-Bit ADC</w:t>
      </w:r>
      <w:r w:rsidR="00F620BA" w:rsidRPr="000D7363">
        <w:rPr>
          <w:rFonts w:cs="Calibri"/>
        </w:rPr>
        <w:t xml:space="preserve"> - $</w:t>
      </w:r>
      <w:r w:rsidR="006E5D26" w:rsidRPr="000D7363">
        <w:rPr>
          <w:rFonts w:cs="Calibri"/>
        </w:rPr>
        <w:t>8</w:t>
      </w:r>
    </w:p>
    <w:p w14:paraId="0C32167C" w14:textId="070C1CB4" w:rsidR="00EC4BA2" w:rsidRPr="000D7363" w:rsidRDefault="00EC4BA2" w:rsidP="00EC4BA2">
      <w:pPr>
        <w:pStyle w:val="ListParagraph"/>
        <w:numPr>
          <w:ilvl w:val="0"/>
          <w:numId w:val="1"/>
        </w:numPr>
        <w:rPr>
          <w:rFonts w:cs="Calibri"/>
        </w:rPr>
      </w:pPr>
      <w:r w:rsidRPr="000D7363">
        <w:rPr>
          <w:rFonts w:cs="Calibri"/>
        </w:rPr>
        <w:t>Solar panel</w:t>
      </w:r>
      <w:r w:rsidR="00F620BA" w:rsidRPr="000D7363">
        <w:rPr>
          <w:rFonts w:cs="Calibri"/>
        </w:rPr>
        <w:t xml:space="preserve"> - $</w:t>
      </w:r>
      <w:r w:rsidR="006E5D26" w:rsidRPr="000D7363">
        <w:rPr>
          <w:rFonts w:cs="Calibri"/>
        </w:rPr>
        <w:t>15</w:t>
      </w:r>
    </w:p>
    <w:p w14:paraId="54EAED3D" w14:textId="5236CAC3" w:rsidR="00EC4BA2" w:rsidRPr="000D7363" w:rsidRDefault="00EC4BA2" w:rsidP="00EC4BA2">
      <w:pPr>
        <w:pStyle w:val="ListParagraph"/>
        <w:numPr>
          <w:ilvl w:val="0"/>
          <w:numId w:val="1"/>
        </w:numPr>
        <w:rPr>
          <w:rFonts w:cs="Calibri"/>
        </w:rPr>
      </w:pPr>
      <w:r w:rsidRPr="000D7363">
        <w:rPr>
          <w:rFonts w:cs="Calibri"/>
        </w:rPr>
        <w:t>Pi cobbler</w:t>
      </w:r>
      <w:r w:rsidR="00F620BA" w:rsidRPr="000D7363">
        <w:rPr>
          <w:rFonts w:cs="Calibri"/>
        </w:rPr>
        <w:t xml:space="preserve"> - $</w:t>
      </w:r>
      <w:r w:rsidR="006E5D26" w:rsidRPr="000D7363">
        <w:rPr>
          <w:rFonts w:cs="Calibri"/>
        </w:rPr>
        <w:t>20</w:t>
      </w:r>
    </w:p>
    <w:p w14:paraId="1B0D6C37" w14:textId="6A7B5C87" w:rsidR="006E5D26" w:rsidRPr="000D7363" w:rsidRDefault="006E5D26" w:rsidP="006E5D26">
      <w:pPr>
        <w:pStyle w:val="ListParagraph"/>
        <w:rPr>
          <w:rFonts w:cs="Calibri"/>
          <w:color w:val="FF0000"/>
        </w:rPr>
      </w:pPr>
      <w:r w:rsidRPr="000D7363">
        <w:rPr>
          <w:rFonts w:cs="Calibri"/>
          <w:color w:val="FF0000"/>
        </w:rPr>
        <w:t>Total Cost - $206</w:t>
      </w:r>
    </w:p>
    <w:p w14:paraId="34577BF3" w14:textId="124367DF" w:rsidR="00EC4BA2" w:rsidRPr="000D7363" w:rsidRDefault="00EC4BA2">
      <w:pPr>
        <w:rPr>
          <w:rFonts w:cs="Calibri"/>
        </w:rPr>
      </w:pPr>
      <w:r w:rsidRPr="000D7363">
        <w:rPr>
          <w:rFonts w:cs="Calibri"/>
        </w:rPr>
        <w:t>The following components were provided by the prototype lab:</w:t>
      </w:r>
    </w:p>
    <w:p w14:paraId="3EF4A3DD" w14:textId="170DE9C2" w:rsidR="00EC4BA2" w:rsidRPr="000D7363" w:rsidRDefault="00EC4BA2" w:rsidP="00EC4BA2">
      <w:pPr>
        <w:pStyle w:val="ListParagraph"/>
        <w:numPr>
          <w:ilvl w:val="0"/>
          <w:numId w:val="2"/>
        </w:numPr>
        <w:rPr>
          <w:rFonts w:cs="Calibri"/>
        </w:rPr>
      </w:pPr>
      <w:r w:rsidRPr="000D7363">
        <w:rPr>
          <w:rFonts w:cs="Calibri"/>
        </w:rPr>
        <w:t>Printed Circuit Board</w:t>
      </w:r>
    </w:p>
    <w:p w14:paraId="0BCD632A" w14:textId="08DDA170" w:rsidR="00EC4BA2" w:rsidRPr="000D7363" w:rsidRDefault="00EC4BA2" w:rsidP="00EC4BA2">
      <w:pPr>
        <w:pStyle w:val="ListParagraph"/>
        <w:numPr>
          <w:ilvl w:val="0"/>
          <w:numId w:val="2"/>
        </w:numPr>
        <w:rPr>
          <w:rFonts w:cs="Calibri"/>
        </w:rPr>
      </w:pPr>
      <w:r w:rsidRPr="000D7363">
        <w:rPr>
          <w:rFonts w:cs="Calibri"/>
        </w:rPr>
        <w:t>Connectors</w:t>
      </w:r>
    </w:p>
    <w:p w14:paraId="39870D05" w14:textId="224A8ECA" w:rsidR="00EC4BA2" w:rsidRPr="000D7363" w:rsidRDefault="00EC4BA2" w:rsidP="00EC4BA2">
      <w:pPr>
        <w:pStyle w:val="ListParagraph"/>
        <w:numPr>
          <w:ilvl w:val="0"/>
          <w:numId w:val="2"/>
        </w:numPr>
        <w:rPr>
          <w:rFonts w:cs="Calibri"/>
        </w:rPr>
      </w:pPr>
      <w:r w:rsidRPr="000D7363">
        <w:rPr>
          <w:rFonts w:cs="Calibri"/>
        </w:rPr>
        <w:t>Header Pins</w:t>
      </w:r>
    </w:p>
    <w:p w14:paraId="2154AE7B" w14:textId="2F1BAAC2" w:rsidR="00EC4BA2" w:rsidRPr="000D7363" w:rsidRDefault="00EC4BA2" w:rsidP="00EC4BA2">
      <w:pPr>
        <w:pStyle w:val="ListParagraph"/>
        <w:numPr>
          <w:ilvl w:val="0"/>
          <w:numId w:val="2"/>
        </w:numPr>
        <w:rPr>
          <w:rFonts w:cs="Calibri"/>
        </w:rPr>
      </w:pPr>
      <w:r w:rsidRPr="000D7363">
        <w:rPr>
          <w:rFonts w:cs="Calibri"/>
        </w:rPr>
        <w:t>Soldering equipment</w:t>
      </w:r>
    </w:p>
    <w:p w14:paraId="6E90C58F" w14:textId="3F85A705" w:rsidR="000D7363" w:rsidRPr="000D7363" w:rsidRDefault="000D7363" w:rsidP="000D7363">
      <w:pPr>
        <w:pStyle w:val="ListParagraph"/>
        <w:rPr>
          <w:rFonts w:cs="Calibri"/>
        </w:rPr>
      </w:pPr>
    </w:p>
    <w:p w14:paraId="2AD39EE4" w14:textId="305CE38E" w:rsidR="00EC4BA2" w:rsidRPr="000D7363" w:rsidRDefault="000D7363" w:rsidP="000D7363">
      <w:pPr>
        <w:pStyle w:val="ListParagraph"/>
        <w:numPr>
          <w:ilvl w:val="0"/>
          <w:numId w:val="3"/>
        </w:numPr>
        <w:rPr>
          <w:rFonts w:cs="Calibri"/>
          <w:b/>
          <w:sz w:val="28"/>
        </w:rPr>
      </w:pPr>
      <w:r>
        <w:rPr>
          <w:rFonts w:cs="Calibri"/>
          <w:b/>
          <w:sz w:val="28"/>
        </w:rPr>
        <w:t>Schedule</w:t>
      </w:r>
      <w:r w:rsidR="00E041E3" w:rsidRPr="000D7363">
        <w:rPr>
          <w:rFonts w:cs="Calibri"/>
          <w:b/>
          <w:sz w:val="28"/>
        </w:rPr>
        <w:t>:</w:t>
      </w:r>
    </w:p>
    <w:p w14:paraId="1FADAF64" w14:textId="65BC3C97" w:rsidR="00E041E3" w:rsidRPr="000D7363" w:rsidRDefault="00E041E3" w:rsidP="00EC4BA2">
      <w:pPr>
        <w:ind w:left="360"/>
        <w:rPr>
          <w:rFonts w:cs="Calibri"/>
          <w:u w:val="single"/>
        </w:rPr>
      </w:pPr>
      <w:r w:rsidRPr="000D7363">
        <w:rPr>
          <w:rFonts w:cs="Calibri"/>
          <w:u w:val="single"/>
        </w:rPr>
        <w:t xml:space="preserve">PCB Design: </w:t>
      </w:r>
    </w:p>
    <w:p w14:paraId="016D57C8" w14:textId="2C18CEE5" w:rsidR="00313B4E" w:rsidRPr="000D7363" w:rsidRDefault="00313B4E" w:rsidP="00EC4BA2">
      <w:pPr>
        <w:ind w:left="360"/>
        <w:rPr>
          <w:rFonts w:cs="Calibri"/>
        </w:rPr>
      </w:pPr>
      <w:r w:rsidRPr="000D7363">
        <w:rPr>
          <w:rFonts w:cs="Calibri"/>
        </w:rPr>
        <w:t>About 1 day to design and 3 day to get PCB printed from the prototype lab.</w:t>
      </w:r>
    </w:p>
    <w:p w14:paraId="7F51825C" w14:textId="0F8156CA" w:rsidR="00EC4BA2" w:rsidRPr="000D7363" w:rsidRDefault="00E041E3">
      <w:r w:rsidRPr="000D7363">
        <w:rPr>
          <w:noProof/>
        </w:rPr>
        <w:drawing>
          <wp:inline distT="0" distB="0" distL="0" distR="0" wp14:anchorId="66D98722" wp14:editId="0B1AF511">
            <wp:extent cx="4307839" cy="28098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lorDetector PCB_pcb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094" cy="2820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94707" w14:textId="77777777" w:rsidR="000D7363" w:rsidRDefault="000D7363">
      <w:pPr>
        <w:rPr>
          <w:u w:val="single"/>
        </w:rPr>
      </w:pPr>
    </w:p>
    <w:p w14:paraId="79FDFDDD" w14:textId="77777777" w:rsidR="000D7363" w:rsidRDefault="000D7363">
      <w:pPr>
        <w:rPr>
          <w:u w:val="single"/>
        </w:rPr>
      </w:pPr>
    </w:p>
    <w:p w14:paraId="5FC5F7F8" w14:textId="77777777" w:rsidR="000D7363" w:rsidRDefault="000D7363">
      <w:pPr>
        <w:rPr>
          <w:u w:val="single"/>
        </w:rPr>
      </w:pPr>
    </w:p>
    <w:p w14:paraId="0F04610E" w14:textId="77777777" w:rsidR="000D7363" w:rsidRDefault="000D7363">
      <w:pPr>
        <w:rPr>
          <w:u w:val="single"/>
        </w:rPr>
      </w:pPr>
    </w:p>
    <w:p w14:paraId="6FEB41B8" w14:textId="0A2C25A9" w:rsidR="00E041E3" w:rsidRDefault="00313B4E">
      <w:pPr>
        <w:rPr>
          <w:u w:val="single"/>
        </w:rPr>
      </w:pPr>
      <w:r w:rsidRPr="000D7363">
        <w:rPr>
          <w:u w:val="single"/>
        </w:rPr>
        <w:lastRenderedPageBreak/>
        <w:t>Soldering</w:t>
      </w:r>
      <w:r w:rsidR="00FD1677" w:rsidRPr="000D7363">
        <w:rPr>
          <w:u w:val="single"/>
        </w:rPr>
        <w:t xml:space="preserve"> and </w:t>
      </w:r>
      <w:r w:rsidR="000D7363">
        <w:rPr>
          <w:u w:val="single"/>
        </w:rPr>
        <w:t>RPI connection</w:t>
      </w:r>
    </w:p>
    <w:p w14:paraId="68AB52CC" w14:textId="5846236B" w:rsidR="0052158B" w:rsidRDefault="000D7363">
      <w:r>
        <w:t xml:space="preserve">Approximately 2 hours </w:t>
      </w:r>
      <w:r w:rsidR="004D5BFC">
        <w:t xml:space="preserve">were spent to </w:t>
      </w:r>
      <w:r w:rsidR="00471AD0">
        <w:t>de-</w:t>
      </w:r>
      <w:r w:rsidR="004D5BFC">
        <w:t>solder and solder all parts into one.</w:t>
      </w:r>
    </w:p>
    <w:p w14:paraId="5E9BCE44" w14:textId="0FF788D9" w:rsidR="007559E2" w:rsidRPr="0052158B" w:rsidRDefault="0052158B">
      <w:pPr>
        <w:rPr>
          <w:u w:val="single"/>
        </w:rPr>
      </w:pPr>
      <w:r>
        <w:rPr>
          <w:noProof/>
          <w:u w:val="single"/>
        </w:rPr>
        <w:drawing>
          <wp:anchor distT="0" distB="0" distL="114300" distR="114300" simplePos="0" relativeHeight="251660288" behindDoc="0" locked="0" layoutInCell="1" allowOverlap="1" wp14:anchorId="029D4489" wp14:editId="19B71908">
            <wp:simplePos x="0" y="0"/>
            <wp:positionH relativeFrom="column">
              <wp:posOffset>2319866</wp:posOffset>
            </wp:positionH>
            <wp:positionV relativeFrom="paragraph">
              <wp:posOffset>397933</wp:posOffset>
            </wp:positionV>
            <wp:extent cx="4447540" cy="3335655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hatsApp Image 2019-03-08 at 1.28.42 PM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7540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D7363" w:rsidRPr="0052158B">
        <w:rPr>
          <w:noProof/>
          <w:u w:val="single"/>
        </w:rPr>
        <w:drawing>
          <wp:anchor distT="0" distB="0" distL="114300" distR="114300" simplePos="0" relativeHeight="251659264" behindDoc="1" locked="0" layoutInCell="1" allowOverlap="1" wp14:anchorId="2A582B09" wp14:editId="2E08297B">
            <wp:simplePos x="0" y="0"/>
            <wp:positionH relativeFrom="margin">
              <wp:align>left</wp:align>
            </wp:positionH>
            <wp:positionV relativeFrom="paragraph">
              <wp:posOffset>285750</wp:posOffset>
            </wp:positionV>
            <wp:extent cx="1993900" cy="2948305"/>
            <wp:effectExtent l="0" t="0" r="6350" b="4445"/>
            <wp:wrapTight wrapText="bothSides">
              <wp:wrapPolygon edited="0">
                <wp:start x="0" y="0"/>
                <wp:lineTo x="0" y="21493"/>
                <wp:lineTo x="21462" y="21493"/>
                <wp:lineTo x="21462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19-03-08 at 12.34.44 PM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3900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158B">
        <w:rPr>
          <w:u w:val="single"/>
        </w:rPr>
        <w:t>Enclosure</w:t>
      </w:r>
    </w:p>
    <w:p w14:paraId="64748BF8" w14:textId="12B3D8E7" w:rsidR="007559E2" w:rsidRDefault="007559E2"/>
    <w:p w14:paraId="13A18136" w14:textId="24590C7A" w:rsidR="000D7363" w:rsidRDefault="000D7363"/>
    <w:p w14:paraId="343B9CA6" w14:textId="1EEB52D2" w:rsidR="000D7363" w:rsidRPr="000D7363" w:rsidRDefault="00471AD0">
      <w:r>
        <w:t xml:space="preserve">Total time: 4 to 5 days to complete the hardware since enclosure was already done. </w:t>
      </w:r>
    </w:p>
    <w:p w14:paraId="17B161A4" w14:textId="0F40A872" w:rsidR="00213172" w:rsidRDefault="000D7363" w:rsidP="000D7363">
      <w:pPr>
        <w:pStyle w:val="ListParagraph"/>
        <w:numPr>
          <w:ilvl w:val="0"/>
          <w:numId w:val="3"/>
        </w:numPr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D</w:t>
      </w:r>
      <w:r w:rsidR="00213172" w:rsidRPr="000D7363">
        <w:rPr>
          <w:rFonts w:cs="Arial"/>
          <w:b/>
          <w:sz w:val="28"/>
          <w:szCs w:val="28"/>
        </w:rPr>
        <w:t>atabase</w:t>
      </w:r>
      <w:r>
        <w:rPr>
          <w:rFonts w:cs="Arial"/>
          <w:b/>
          <w:sz w:val="28"/>
          <w:szCs w:val="28"/>
        </w:rPr>
        <w:t xml:space="preserve"> set up </w:t>
      </w:r>
      <w:r w:rsidR="00213172" w:rsidRPr="000D7363">
        <w:rPr>
          <w:rFonts w:cs="Arial"/>
          <w:b/>
          <w:sz w:val="28"/>
          <w:szCs w:val="28"/>
        </w:rPr>
        <w:t>and the structure of the database</w:t>
      </w:r>
    </w:p>
    <w:p w14:paraId="0249A83F" w14:textId="36650F4F" w:rsidR="00471AD0" w:rsidRDefault="00471AD0" w:rsidP="0052158B">
      <w:pPr>
        <w:ind w:firstLine="720"/>
        <w:rPr>
          <w:rFonts w:cs="Arial"/>
        </w:rPr>
      </w:pPr>
      <w:r w:rsidRPr="00471AD0">
        <w:rPr>
          <w:rFonts w:cs="Arial"/>
        </w:rPr>
        <w:t>To set up the Firebase database, python library was installed</w:t>
      </w:r>
      <w:r w:rsidR="0052158B">
        <w:rPr>
          <w:rFonts w:cs="Arial"/>
        </w:rPr>
        <w:t xml:space="preserve"> on both hardware and software.</w:t>
      </w:r>
    </w:p>
    <w:p w14:paraId="3E386045" w14:textId="77777777" w:rsidR="007B7C53" w:rsidRDefault="00213172" w:rsidP="007B7C53">
      <w:pPr>
        <w:ind w:firstLine="720"/>
        <w:rPr>
          <w:rFonts w:cs="Arial"/>
        </w:rPr>
      </w:pPr>
      <w:r w:rsidRPr="000D7363">
        <w:rPr>
          <w:rFonts w:cs="Arial"/>
        </w:rPr>
        <w:t>Based on the sensors, there are 3 main data types to store on Firebase: color hex value, temperature value and voltage value. Other data such as timestamp was also added</w:t>
      </w:r>
      <w:r w:rsidR="007B7C53">
        <w:rPr>
          <w:rFonts w:cs="Arial"/>
        </w:rPr>
        <w:t xml:space="preserve"> to keep track on the latest value from the sensor</w:t>
      </w:r>
      <w:r w:rsidRPr="000D7363">
        <w:rPr>
          <w:rFonts w:cs="Arial"/>
        </w:rPr>
        <w:t xml:space="preserve">. </w:t>
      </w:r>
      <w:r w:rsidR="006E4730" w:rsidRPr="000D7363">
        <w:rPr>
          <w:rFonts w:cs="Arial"/>
        </w:rPr>
        <w:t>Below is a diagra</w:t>
      </w:r>
      <w:r w:rsidR="007B7C53">
        <w:rPr>
          <w:rFonts w:cs="Arial"/>
        </w:rPr>
        <w:t>m of the data structure</w:t>
      </w:r>
      <w:r w:rsidR="006E4730" w:rsidRPr="000D7363">
        <w:rPr>
          <w:rFonts w:cs="Arial"/>
        </w:rPr>
        <w:t>.</w:t>
      </w:r>
    </w:p>
    <w:p w14:paraId="660E7718" w14:textId="5AA50C1D" w:rsidR="00213172" w:rsidRPr="000D7363" w:rsidRDefault="006E4730" w:rsidP="007B7C53">
      <w:pPr>
        <w:ind w:firstLine="720"/>
        <w:rPr>
          <w:rFonts w:cs="Arial"/>
        </w:rPr>
      </w:pPr>
      <w:r w:rsidRPr="000D7363">
        <w:rPr>
          <w:rFonts w:cs="Arial"/>
        </w:rPr>
        <w:t>The main node represents the User ID and nodes under it represents data that keeps on updating</w:t>
      </w:r>
      <w:r w:rsidR="007B7C53">
        <w:rPr>
          <w:rFonts w:cs="Arial"/>
        </w:rPr>
        <w:t>.</w:t>
      </w:r>
    </w:p>
    <w:p w14:paraId="019E0939" w14:textId="38A3A0EB" w:rsidR="00213172" w:rsidRPr="000D7363" w:rsidRDefault="00213172">
      <w:r w:rsidRPr="000D7363">
        <w:rPr>
          <w:noProof/>
        </w:rPr>
        <w:lastRenderedPageBreak/>
        <w:drawing>
          <wp:inline distT="0" distB="0" distL="0" distR="0" wp14:anchorId="2D3F6179" wp14:editId="152D8B2B">
            <wp:extent cx="3642965" cy="34518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7154" cy="3455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27AC1" w14:textId="781EC033" w:rsidR="000D7363" w:rsidRPr="000D7363" w:rsidRDefault="000D7363"/>
    <w:p w14:paraId="28C42389" w14:textId="5A406D3C" w:rsidR="00FD1677" w:rsidRPr="000D7363" w:rsidRDefault="00FD1677" w:rsidP="000D7363">
      <w:pPr>
        <w:pStyle w:val="ListParagraph"/>
        <w:numPr>
          <w:ilvl w:val="0"/>
          <w:numId w:val="3"/>
        </w:numPr>
        <w:rPr>
          <w:rFonts w:cs="Arial"/>
          <w:b/>
          <w:sz w:val="28"/>
          <w:szCs w:val="28"/>
        </w:rPr>
      </w:pPr>
      <w:r w:rsidRPr="000D7363">
        <w:rPr>
          <w:rFonts w:cs="Arial"/>
          <w:b/>
          <w:sz w:val="28"/>
          <w:szCs w:val="28"/>
        </w:rPr>
        <w:t>The configuration of the hardware and software, including your PI and the database</w:t>
      </w:r>
      <w:r w:rsidR="007E5A9A" w:rsidRPr="000D7363">
        <w:rPr>
          <w:rFonts w:cs="Arial"/>
          <w:b/>
          <w:sz w:val="28"/>
          <w:szCs w:val="28"/>
        </w:rPr>
        <w:t xml:space="preserve">: </w:t>
      </w:r>
    </w:p>
    <w:p w14:paraId="5334F9F3" w14:textId="11F431F0" w:rsidR="00213172" w:rsidRPr="00171200" w:rsidRDefault="007E5A9A" w:rsidP="0052158B">
      <w:pPr>
        <w:ind w:firstLine="360"/>
        <w:rPr>
          <w:rFonts w:cs="Arial"/>
        </w:rPr>
      </w:pPr>
      <w:r w:rsidRPr="00171200">
        <w:rPr>
          <w:rFonts w:cs="Arial"/>
        </w:rPr>
        <w:t xml:space="preserve">Hardware: </w:t>
      </w:r>
      <w:r w:rsidR="00213172" w:rsidRPr="00171200">
        <w:rPr>
          <w:rFonts w:cs="Arial"/>
        </w:rPr>
        <w:t>Install python library to communicate with Firebase database.</w:t>
      </w:r>
      <w:r w:rsidR="005B1CAA" w:rsidRPr="00171200">
        <w:rPr>
          <w:rFonts w:cs="Arial"/>
        </w:rPr>
        <w:t xml:space="preserve"> To connect to computer, network sharing must be turned on so that the raspberry pi can be recognized and be able to access the internet.</w:t>
      </w:r>
      <w:r w:rsidR="0052158B">
        <w:rPr>
          <w:rFonts w:cs="Arial"/>
        </w:rPr>
        <w:t xml:space="preserve"> (Retrieved </w:t>
      </w:r>
      <w:r w:rsidR="0052158B" w:rsidRPr="00471AD0">
        <w:rPr>
          <w:rFonts w:cs="Arial"/>
        </w:rPr>
        <w:t xml:space="preserve">from </w:t>
      </w:r>
      <w:hyperlink r:id="rId9" w:history="1">
        <w:r w:rsidR="0052158B" w:rsidRPr="00471AD0">
          <w:rPr>
            <w:rStyle w:val="Hyperlink"/>
            <w:rFonts w:cs="Arial"/>
          </w:rPr>
          <w:t>https://pypi.org/project/python-firebase/</w:t>
        </w:r>
      </w:hyperlink>
      <w:r w:rsidR="0052158B">
        <w:rPr>
          <w:rFonts w:cs="Arial"/>
        </w:rPr>
        <w:t>)</w:t>
      </w:r>
      <w:r w:rsidR="0052158B" w:rsidRPr="00471AD0">
        <w:rPr>
          <w:rFonts w:cs="Arial"/>
        </w:rPr>
        <w:t xml:space="preserve"> and installed on the raspberry pi.</w:t>
      </w:r>
    </w:p>
    <w:p w14:paraId="66D2076F" w14:textId="243CAED6" w:rsidR="0052158B" w:rsidRPr="00171200" w:rsidRDefault="00213172" w:rsidP="0052158B">
      <w:pPr>
        <w:ind w:firstLine="360"/>
        <w:rPr>
          <w:rFonts w:cs="Arial"/>
        </w:rPr>
      </w:pPr>
      <w:r w:rsidRPr="00171200">
        <w:rPr>
          <w:rFonts w:cs="Arial"/>
        </w:rPr>
        <w:t xml:space="preserve">Software: </w:t>
      </w:r>
      <w:r w:rsidR="001365BF">
        <w:rPr>
          <w:rFonts w:cs="Arial"/>
        </w:rPr>
        <w:t>Install Firebase SDK and set up real</w:t>
      </w:r>
      <w:r w:rsidR="0052158B">
        <w:rPr>
          <w:rFonts w:cs="Arial"/>
        </w:rPr>
        <w:t xml:space="preserve"> </w:t>
      </w:r>
      <w:r w:rsidR="001365BF">
        <w:rPr>
          <w:rFonts w:cs="Arial"/>
        </w:rPr>
        <w:t>time-database on the Firebase platform website.</w:t>
      </w:r>
      <w:r w:rsidR="0052158B">
        <w:rPr>
          <w:rFonts w:cs="Arial"/>
        </w:rPr>
        <w:t xml:space="preserve"> (Retrieved from: </w:t>
      </w:r>
      <w:hyperlink r:id="rId10" w:history="1">
        <w:r w:rsidR="0052158B" w:rsidRPr="007E3790">
          <w:rPr>
            <w:rStyle w:val="Hyperlink"/>
            <w:rFonts w:cs="Arial"/>
          </w:rPr>
          <w:t>https://firebase.google.com/docs/android/setup</w:t>
        </w:r>
      </w:hyperlink>
      <w:r w:rsidR="0052158B">
        <w:rPr>
          <w:rFonts w:cs="Arial"/>
        </w:rPr>
        <w:t xml:space="preserve">) </w:t>
      </w:r>
    </w:p>
    <w:p w14:paraId="22473762" w14:textId="21246BB7" w:rsidR="007559E2" w:rsidRPr="000D7363" w:rsidRDefault="007559E2"/>
    <w:p w14:paraId="0D451F67" w14:textId="2ABA50C4" w:rsidR="007559E2" w:rsidRDefault="007559E2" w:rsidP="0084689E">
      <w:pPr>
        <w:pStyle w:val="ListParagraph"/>
        <w:numPr>
          <w:ilvl w:val="0"/>
          <w:numId w:val="3"/>
        </w:numPr>
        <w:rPr>
          <w:rFonts w:cs="Arial"/>
          <w:b/>
          <w:sz w:val="28"/>
          <w:szCs w:val="28"/>
        </w:rPr>
      </w:pPr>
      <w:r w:rsidRPr="0084689E">
        <w:rPr>
          <w:rFonts w:cs="Arial"/>
          <w:b/>
          <w:sz w:val="28"/>
          <w:szCs w:val="28"/>
        </w:rPr>
        <w:t>The Android APP building instructions</w:t>
      </w:r>
      <w:r w:rsidRPr="0084689E">
        <w:rPr>
          <w:rFonts w:cs="Arial"/>
          <w:b/>
          <w:sz w:val="28"/>
          <w:szCs w:val="28"/>
        </w:rPr>
        <w:t xml:space="preserve"> </w:t>
      </w:r>
      <w:r w:rsidRPr="0084689E">
        <w:rPr>
          <w:rFonts w:cs="Arial"/>
          <w:b/>
          <w:sz w:val="28"/>
          <w:szCs w:val="28"/>
        </w:rPr>
        <w:t>and compiling, running environments.</w:t>
      </w:r>
    </w:p>
    <w:p w14:paraId="48B927EC" w14:textId="6AE8C6DD" w:rsidR="005B1CAA" w:rsidRPr="00171200" w:rsidRDefault="005B1CAA" w:rsidP="0052158B">
      <w:pPr>
        <w:ind w:firstLine="360"/>
        <w:rPr>
          <w:rFonts w:cs="Arial"/>
        </w:rPr>
      </w:pPr>
      <w:r w:rsidRPr="00171200">
        <w:rPr>
          <w:rFonts w:cs="Arial"/>
        </w:rPr>
        <w:t>The building instructions</w:t>
      </w:r>
      <w:r w:rsidR="001365BF">
        <w:rPr>
          <w:rFonts w:cs="Arial"/>
        </w:rPr>
        <w:t xml:space="preserve"> for app</w:t>
      </w:r>
      <w:r w:rsidRPr="00171200">
        <w:rPr>
          <w:rFonts w:cs="Arial"/>
        </w:rPr>
        <w:t xml:space="preserve"> is included in the </w:t>
      </w:r>
      <w:proofErr w:type="spellStart"/>
      <w:r w:rsidRPr="00171200">
        <w:rPr>
          <w:rFonts w:cs="Arial"/>
        </w:rPr>
        <w:t>github</w:t>
      </w:r>
      <w:proofErr w:type="spellEnd"/>
      <w:r w:rsidR="0052158B">
        <w:rPr>
          <w:rFonts w:cs="Arial"/>
        </w:rPr>
        <w:t>.</w:t>
      </w:r>
    </w:p>
    <w:p w14:paraId="1E43F7FD" w14:textId="655C9ABD" w:rsidR="007559E2" w:rsidRPr="00171200" w:rsidRDefault="007559E2" w:rsidP="0052158B">
      <w:pPr>
        <w:ind w:firstLine="360"/>
        <w:rPr>
          <w:rFonts w:cs="Arial"/>
        </w:rPr>
      </w:pPr>
      <w:r w:rsidRPr="00171200">
        <w:rPr>
          <w:rFonts w:cs="Arial"/>
        </w:rPr>
        <w:t xml:space="preserve">Android </w:t>
      </w:r>
      <w:r w:rsidR="005B1CAA" w:rsidRPr="00171200">
        <w:rPr>
          <w:rFonts w:cs="Arial"/>
        </w:rPr>
        <w:t>S</w:t>
      </w:r>
      <w:r w:rsidRPr="00171200">
        <w:rPr>
          <w:rFonts w:cs="Arial"/>
        </w:rPr>
        <w:t>tudio</w:t>
      </w:r>
      <w:r w:rsidR="005B1CAA" w:rsidRPr="00171200">
        <w:rPr>
          <w:rFonts w:cs="Arial"/>
        </w:rPr>
        <w:t xml:space="preserve"> was</w:t>
      </w:r>
      <w:r w:rsidRPr="00171200">
        <w:rPr>
          <w:rFonts w:cs="Arial"/>
        </w:rPr>
        <w:t xml:space="preserve"> used</w:t>
      </w:r>
      <w:r w:rsidR="005B1CAA" w:rsidRPr="00171200">
        <w:rPr>
          <w:rFonts w:cs="Arial"/>
        </w:rPr>
        <w:t xml:space="preserve"> as a compiling and running environment</w:t>
      </w:r>
      <w:r w:rsidRPr="00171200">
        <w:rPr>
          <w:rFonts w:cs="Arial"/>
        </w:rPr>
        <w:t xml:space="preserve"> to</w:t>
      </w:r>
      <w:r w:rsidR="005B1CAA" w:rsidRPr="00171200">
        <w:rPr>
          <w:rFonts w:cs="Arial"/>
        </w:rPr>
        <w:t xml:space="preserve"> write the application. The application was then installed on android smartphone and data would </w:t>
      </w:r>
      <w:r w:rsidR="00A850CD" w:rsidRPr="00171200">
        <w:rPr>
          <w:rFonts w:cs="Arial"/>
        </w:rPr>
        <w:t>synchronize</w:t>
      </w:r>
      <w:r w:rsidR="005B1CAA" w:rsidRPr="00171200">
        <w:rPr>
          <w:rFonts w:cs="Arial"/>
        </w:rPr>
        <w:t xml:space="preserve"> between the app and the database.</w:t>
      </w:r>
    </w:p>
    <w:p w14:paraId="240250A2" w14:textId="07DC2C80" w:rsidR="007559E2" w:rsidRPr="000D7363" w:rsidRDefault="007559E2">
      <w:pPr>
        <w:rPr>
          <w:rFonts w:cs="Arial"/>
          <w:sz w:val="28"/>
          <w:szCs w:val="28"/>
        </w:rPr>
      </w:pPr>
    </w:p>
    <w:p w14:paraId="24A3CF38" w14:textId="45CC3FC4" w:rsidR="007559E2" w:rsidRDefault="007559E2">
      <w:pPr>
        <w:rPr>
          <w:rFonts w:cs="Arial"/>
          <w:sz w:val="28"/>
          <w:szCs w:val="28"/>
        </w:rPr>
      </w:pPr>
    </w:p>
    <w:p w14:paraId="47B70A0F" w14:textId="5409C2B5" w:rsidR="00171200" w:rsidRDefault="00171200">
      <w:pPr>
        <w:rPr>
          <w:rFonts w:cs="Arial"/>
          <w:sz w:val="28"/>
          <w:szCs w:val="28"/>
        </w:rPr>
      </w:pPr>
    </w:p>
    <w:p w14:paraId="157F6AC1" w14:textId="77777777" w:rsidR="00171200" w:rsidRPr="000D7363" w:rsidRDefault="00171200">
      <w:pPr>
        <w:rPr>
          <w:rFonts w:cs="Arial"/>
          <w:sz w:val="28"/>
          <w:szCs w:val="28"/>
        </w:rPr>
      </w:pPr>
    </w:p>
    <w:p w14:paraId="3419E2EE" w14:textId="60B4D14A" w:rsidR="007559E2" w:rsidRPr="005B1CAA" w:rsidRDefault="0084689E" w:rsidP="005B1CAA">
      <w:pPr>
        <w:pStyle w:val="ListParagraph"/>
        <w:numPr>
          <w:ilvl w:val="0"/>
          <w:numId w:val="4"/>
        </w:numPr>
        <w:rPr>
          <w:rFonts w:cs="Arial"/>
          <w:b/>
          <w:sz w:val="28"/>
          <w:szCs w:val="28"/>
        </w:rPr>
      </w:pPr>
      <w:r w:rsidRPr="0084689E">
        <w:rPr>
          <w:rFonts w:cs="Arial"/>
          <w:b/>
          <w:sz w:val="28"/>
          <w:szCs w:val="28"/>
        </w:rPr>
        <w:t>Project testing:</w:t>
      </w:r>
    </w:p>
    <w:p w14:paraId="4DDC4B6B" w14:textId="270C7D0A" w:rsidR="007559E2" w:rsidRPr="00171200" w:rsidRDefault="007559E2" w:rsidP="0052158B">
      <w:pPr>
        <w:ind w:firstLine="720"/>
        <w:rPr>
          <w:rFonts w:cs="Arial"/>
        </w:rPr>
      </w:pPr>
      <w:r w:rsidRPr="00171200">
        <w:rPr>
          <w:rFonts w:cs="Arial"/>
        </w:rPr>
        <w:t xml:space="preserve">Basically, the hardware is powered on and connected to computer through an Ethernet cable </w:t>
      </w:r>
      <w:r w:rsidR="00D40F5D" w:rsidRPr="00171200">
        <w:rPr>
          <w:rFonts w:cs="Arial"/>
        </w:rPr>
        <w:t>and the user can access</w:t>
      </w:r>
      <w:r w:rsidRPr="00171200">
        <w:rPr>
          <w:rFonts w:cs="Arial"/>
        </w:rPr>
        <w:t xml:space="preserve"> the command prompt interface over the network. To test the sensors, python program needs to be run</w:t>
      </w:r>
      <w:r w:rsidR="00D40F5D" w:rsidRPr="00171200">
        <w:rPr>
          <w:rFonts w:cs="Arial"/>
        </w:rPr>
        <w:t xml:space="preserve"> then the sensors will send data reading to Firebase</w:t>
      </w:r>
      <w:r w:rsidRPr="00171200">
        <w:rPr>
          <w:rFonts w:cs="Arial"/>
        </w:rPr>
        <w:t>. In case it does not run as expected, run the “</w:t>
      </w:r>
      <w:proofErr w:type="spellStart"/>
      <w:r w:rsidRPr="00171200">
        <w:rPr>
          <w:rFonts w:cs="Arial"/>
        </w:rPr>
        <w:t>sudo</w:t>
      </w:r>
      <w:proofErr w:type="spellEnd"/>
      <w:r w:rsidRPr="00171200">
        <w:rPr>
          <w:rFonts w:cs="Arial"/>
        </w:rPr>
        <w:t xml:space="preserve"> i2cdetect -y 1” to check if all three addresses are present.</w:t>
      </w:r>
    </w:p>
    <w:p w14:paraId="2525A63A" w14:textId="6B8D6398" w:rsidR="00D40F5D" w:rsidRPr="00171200" w:rsidRDefault="00D40F5D">
      <w:pPr>
        <w:rPr>
          <w:rFonts w:cs="Arial"/>
        </w:rPr>
      </w:pPr>
      <w:r w:rsidRPr="00171200">
        <w:rPr>
          <w:rFonts w:cs="Arial"/>
        </w:rPr>
        <w:t>All the connections must be accurate and secured.</w:t>
      </w:r>
      <w:r w:rsidR="00393866">
        <w:rPr>
          <w:rFonts w:cs="Arial"/>
        </w:rPr>
        <w:t xml:space="preserve"> The data will be pushed into Firebase and retrieved from the app.</w:t>
      </w:r>
    </w:p>
    <w:p w14:paraId="72DAF9F1" w14:textId="5372A9E5" w:rsidR="00A850CD" w:rsidRDefault="00A850CD">
      <w:pPr>
        <w:rPr>
          <w:rFonts w:cs="Arial"/>
          <w:sz w:val="28"/>
          <w:szCs w:val="28"/>
        </w:rPr>
      </w:pPr>
      <w:r>
        <w:rPr>
          <w:rFonts w:cs="Arial"/>
          <w:noProof/>
          <w:sz w:val="28"/>
          <w:szCs w:val="28"/>
        </w:rPr>
        <w:drawing>
          <wp:inline distT="0" distB="0" distL="0" distR="0" wp14:anchorId="0C8E4D45" wp14:editId="711F8A3A">
            <wp:extent cx="2843190" cy="526626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hatsApp Image 2019-03-08 at 1.19.16 PM.jpe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5907" cy="527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0EC92BA" w14:textId="7765126F" w:rsidR="0052158B" w:rsidRDefault="0052158B">
      <w:pPr>
        <w:rPr>
          <w:rFonts w:cs="Arial"/>
          <w:sz w:val="28"/>
          <w:szCs w:val="28"/>
        </w:rPr>
      </w:pPr>
    </w:p>
    <w:p w14:paraId="7B8132AB" w14:textId="2681BE30" w:rsidR="0052158B" w:rsidRDefault="0052158B">
      <w:pPr>
        <w:rPr>
          <w:rFonts w:cs="Arial"/>
          <w:sz w:val="28"/>
          <w:szCs w:val="28"/>
        </w:rPr>
      </w:pPr>
    </w:p>
    <w:p w14:paraId="5A69F8D9" w14:textId="2E7C8CA0" w:rsidR="0052158B" w:rsidRDefault="0052158B">
      <w:pPr>
        <w:rPr>
          <w:rFonts w:cs="Arial"/>
          <w:sz w:val="28"/>
          <w:szCs w:val="28"/>
        </w:rPr>
      </w:pPr>
    </w:p>
    <w:p w14:paraId="7B2BB043" w14:textId="77777777" w:rsidR="0052158B" w:rsidRDefault="0052158B">
      <w:pPr>
        <w:rPr>
          <w:rFonts w:cs="Arial"/>
          <w:sz w:val="28"/>
          <w:szCs w:val="28"/>
        </w:rPr>
      </w:pPr>
    </w:p>
    <w:p w14:paraId="5454F679" w14:textId="526EC700" w:rsidR="0052158B" w:rsidRPr="0052158B" w:rsidRDefault="0052158B" w:rsidP="0052158B">
      <w:pPr>
        <w:pStyle w:val="ListParagraph"/>
        <w:numPr>
          <w:ilvl w:val="0"/>
          <w:numId w:val="4"/>
        </w:numPr>
        <w:rPr>
          <w:rFonts w:cs="Arial"/>
          <w:b/>
          <w:sz w:val="28"/>
          <w:szCs w:val="28"/>
        </w:rPr>
      </w:pPr>
      <w:r w:rsidRPr="0052158B">
        <w:rPr>
          <w:rFonts w:cs="Arial"/>
          <w:b/>
          <w:sz w:val="28"/>
          <w:szCs w:val="28"/>
        </w:rPr>
        <w:t>References:</w:t>
      </w:r>
    </w:p>
    <w:p w14:paraId="7ED53E29" w14:textId="5E6FC7F4" w:rsidR="0052158B" w:rsidRPr="0052158B" w:rsidRDefault="0052158B" w:rsidP="0052158B">
      <w:pPr>
        <w:pStyle w:val="ListParagraph"/>
        <w:ind w:left="1080"/>
        <w:rPr>
          <w:rFonts w:cs="Arial"/>
          <w:sz w:val="24"/>
        </w:rPr>
      </w:pPr>
      <w:hyperlink r:id="rId12" w:history="1">
        <w:r w:rsidRPr="0052158B">
          <w:rPr>
            <w:rStyle w:val="Hyperlink"/>
            <w:rFonts w:cs="Arial"/>
            <w:sz w:val="24"/>
          </w:rPr>
          <w:t>https://firebase.google.com/docs/android/setup</w:t>
        </w:r>
      </w:hyperlink>
    </w:p>
    <w:p w14:paraId="0156BE66" w14:textId="77D311F6" w:rsidR="0052158B" w:rsidRPr="0052158B" w:rsidRDefault="0052158B" w:rsidP="0052158B">
      <w:pPr>
        <w:pStyle w:val="ListParagraph"/>
        <w:ind w:left="1080"/>
        <w:rPr>
          <w:rFonts w:cs="Arial"/>
          <w:sz w:val="24"/>
        </w:rPr>
      </w:pPr>
      <w:hyperlink r:id="rId13" w:history="1">
        <w:r w:rsidRPr="0052158B">
          <w:rPr>
            <w:rStyle w:val="Hyperlink"/>
            <w:rFonts w:cs="Arial"/>
            <w:sz w:val="24"/>
          </w:rPr>
          <w:t>https://pypi.org/project/python-firebase/</w:t>
        </w:r>
      </w:hyperlink>
    </w:p>
    <w:p w14:paraId="07E34A6E" w14:textId="2F0C3E8E" w:rsidR="0052158B" w:rsidRPr="0052158B" w:rsidRDefault="0052158B" w:rsidP="0052158B">
      <w:pPr>
        <w:pStyle w:val="ListParagraph"/>
        <w:ind w:left="1080"/>
        <w:rPr>
          <w:rFonts w:cs="Arial"/>
          <w:sz w:val="24"/>
        </w:rPr>
      </w:pPr>
      <w:hyperlink r:id="rId14" w:history="1">
        <w:r w:rsidRPr="0052158B">
          <w:rPr>
            <w:rStyle w:val="Hyperlink"/>
            <w:rFonts w:cs="Arial"/>
            <w:sz w:val="24"/>
          </w:rPr>
          <w:t>https://developer.android.com/studio</w:t>
        </w:r>
      </w:hyperlink>
    </w:p>
    <w:p w14:paraId="731AECB3" w14:textId="77777777" w:rsidR="0052158B" w:rsidRPr="0052158B" w:rsidRDefault="0052158B" w:rsidP="0052158B">
      <w:pPr>
        <w:pStyle w:val="ListParagraph"/>
        <w:ind w:left="1080"/>
        <w:rPr>
          <w:rFonts w:cs="Arial"/>
          <w:sz w:val="24"/>
        </w:rPr>
      </w:pPr>
    </w:p>
    <w:p w14:paraId="5E0FF93C" w14:textId="77777777" w:rsidR="005B1CAA" w:rsidRPr="000D7363" w:rsidRDefault="005B1CAA"/>
    <w:sectPr w:rsidR="005B1CAA" w:rsidRPr="000D73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F07AB8"/>
    <w:multiLevelType w:val="hybridMultilevel"/>
    <w:tmpl w:val="36026F1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3E7369"/>
    <w:multiLevelType w:val="hybridMultilevel"/>
    <w:tmpl w:val="A6A4592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616D6D"/>
    <w:multiLevelType w:val="hybridMultilevel"/>
    <w:tmpl w:val="8780DA7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705D6C"/>
    <w:multiLevelType w:val="hybridMultilevel"/>
    <w:tmpl w:val="3A8685E0"/>
    <w:lvl w:ilvl="0" w:tplc="160E76B4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BA2"/>
    <w:rsid w:val="000D7363"/>
    <w:rsid w:val="001365BF"/>
    <w:rsid w:val="00171200"/>
    <w:rsid w:val="00213172"/>
    <w:rsid w:val="00313B4E"/>
    <w:rsid w:val="00353246"/>
    <w:rsid w:val="00393866"/>
    <w:rsid w:val="00471AD0"/>
    <w:rsid w:val="004D5BFC"/>
    <w:rsid w:val="0052158B"/>
    <w:rsid w:val="005B1064"/>
    <w:rsid w:val="005B1CAA"/>
    <w:rsid w:val="006E4730"/>
    <w:rsid w:val="006E5D26"/>
    <w:rsid w:val="007559E2"/>
    <w:rsid w:val="007B7C53"/>
    <w:rsid w:val="007E5A9A"/>
    <w:rsid w:val="0084689E"/>
    <w:rsid w:val="00A850CD"/>
    <w:rsid w:val="00D40F5D"/>
    <w:rsid w:val="00E041E3"/>
    <w:rsid w:val="00EC4BA2"/>
    <w:rsid w:val="00F620BA"/>
    <w:rsid w:val="00F76580"/>
    <w:rsid w:val="00FD1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C5A14"/>
  <w15:chartTrackingRefBased/>
  <w15:docId w15:val="{68BEA027-8D18-4CA9-8AD6-D2087116E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4BA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041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41E3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71A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1A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pypi.org/project/python-firebase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https://firebase.google.com/docs/android/setup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5.jpe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firebase.google.com/docs/android/setu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ypi.org/project/python-firebase/" TargetMode="External"/><Relationship Id="rId14" Type="http://schemas.openxmlformats.org/officeDocument/2006/relationships/hyperlink" Target="https://developer.android.com/stud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5</Pages>
  <Words>449</Words>
  <Characters>2563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Kritish Sowamber</dc:creator>
  <cp:keywords/>
  <dc:description/>
  <cp:lastModifiedBy>Kritish Sowamber</cp:lastModifiedBy>
  <cp:revision>15</cp:revision>
  <dcterms:created xsi:type="dcterms:W3CDTF">2019-03-08T17:16:00Z</dcterms:created>
  <dcterms:modified xsi:type="dcterms:W3CDTF">2019-03-08T18:49:00Z</dcterms:modified>
</cp:coreProperties>
</file>