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E7A44" w14:textId="77777777" w:rsidR="00EB1D4E" w:rsidRPr="00490E12" w:rsidRDefault="00EB1D4E" w:rsidP="00EB1D4E">
      <w:pPr>
        <w:spacing w:before="120" w:line="240" w:lineRule="auto"/>
        <w:jc w:val="center"/>
        <w:rPr>
          <w:rFonts w:cs="Times New Roman"/>
          <w:color w:val="000000"/>
          <w:lang w:eastAsia="ru-RU"/>
        </w:rPr>
      </w:pPr>
      <w:r w:rsidRPr="00490E12">
        <w:rPr>
          <w:rFonts w:ascii="Calibri" w:hAnsi="Calibri" w:cs="Calibri"/>
          <w:noProof/>
          <w:color w:val="000000"/>
          <w:szCs w:val="28"/>
          <w:lang w:eastAsia="ru-RU"/>
        </w:rPr>
        <w:drawing>
          <wp:inline distT="0" distB="0" distL="0" distR="0" wp14:anchorId="442EBDFD" wp14:editId="503B6B8D">
            <wp:extent cx="862330" cy="750570"/>
            <wp:effectExtent l="0" t="0" r="0" b="0"/>
            <wp:docPr id="308534680" name="Рисунок 308534680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3B05611D" w14:textId="77777777" w:rsidR="00EB1D4E" w:rsidRPr="00EB1D4E" w:rsidRDefault="00EB1D4E" w:rsidP="00EB1D4E">
      <w:pPr>
        <w:spacing w:before="120" w:line="240" w:lineRule="auto"/>
        <w:jc w:val="center"/>
        <w:rPr>
          <w:rFonts w:cs="Times New Roman"/>
          <w:color w:val="000000"/>
          <w:lang w:val="ru-RU" w:eastAsia="ru-RU"/>
        </w:rPr>
      </w:pPr>
      <w:r w:rsidRPr="00EB1D4E">
        <w:rPr>
          <w:rFonts w:cs="Times New Roman"/>
          <w:color w:val="00000A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586B6A47" w14:textId="77777777" w:rsidR="00EB1D4E" w:rsidRPr="00EB1D4E" w:rsidRDefault="00EB1D4E" w:rsidP="00EB1D4E">
      <w:pPr>
        <w:spacing w:after="0" w:line="240" w:lineRule="auto"/>
        <w:ind w:right="-6"/>
        <w:jc w:val="center"/>
        <w:rPr>
          <w:rFonts w:cs="Times New Roman"/>
          <w:color w:val="000000"/>
          <w:lang w:val="ru-RU" w:eastAsia="ru-RU"/>
        </w:rPr>
      </w:pPr>
      <w:r w:rsidRPr="00EB1D4E">
        <w:rPr>
          <w:rFonts w:cs="Times New Roman"/>
          <w:b/>
          <w:bCs/>
          <w:color w:val="00000A"/>
          <w:szCs w:val="28"/>
          <w:lang w:val="ru-RU" w:eastAsia="ru-RU"/>
        </w:rPr>
        <w:t>ФЕДЕРАЛЬНОЕ ГОСУДАРСТВЕННОЕ БЮДЖЕТНОЕ</w:t>
      </w:r>
    </w:p>
    <w:p w14:paraId="2BD91058" w14:textId="77777777" w:rsidR="00EB1D4E" w:rsidRPr="00EB1D4E" w:rsidRDefault="00EB1D4E" w:rsidP="00EB1D4E">
      <w:pPr>
        <w:spacing w:after="0" w:line="240" w:lineRule="auto"/>
        <w:ind w:right="-6"/>
        <w:jc w:val="center"/>
        <w:rPr>
          <w:rFonts w:cs="Times New Roman"/>
          <w:color w:val="000000"/>
          <w:lang w:val="ru-RU" w:eastAsia="ru-RU"/>
        </w:rPr>
      </w:pPr>
      <w:r w:rsidRPr="00EB1D4E">
        <w:rPr>
          <w:rFonts w:cs="Times New Roman"/>
          <w:b/>
          <w:bCs/>
          <w:color w:val="00000A"/>
          <w:szCs w:val="28"/>
          <w:lang w:val="ru-RU" w:eastAsia="ru-RU"/>
        </w:rPr>
        <w:t>ОБРАЗОВАТЕЛЬНОЕ УЧРЕЖДЕНИЕ ВЫСШЕГО ОБРАЗОВАНИЯ</w:t>
      </w:r>
      <w:r w:rsidRPr="00EB1D4E">
        <w:rPr>
          <w:rFonts w:cs="Times New Roman"/>
          <w:b/>
          <w:bCs/>
          <w:color w:val="00000A"/>
          <w:szCs w:val="28"/>
          <w:lang w:val="ru-RU" w:eastAsia="ru-RU"/>
        </w:rPr>
        <w:br/>
        <w:t>«ДОНСКОЙ ГОСУДАРСТВЕННЫЙ ТЕХНИЧЕСКИЙ УНИВЕРСИТЕТ»</w:t>
      </w:r>
    </w:p>
    <w:p w14:paraId="4154BEAF" w14:textId="77777777" w:rsidR="00EB1D4E" w:rsidRPr="00EB1D4E" w:rsidRDefault="00EB1D4E" w:rsidP="00EB1D4E">
      <w:pPr>
        <w:spacing w:after="0" w:line="240" w:lineRule="auto"/>
        <w:jc w:val="center"/>
        <w:rPr>
          <w:rFonts w:cs="Times New Roman"/>
          <w:color w:val="000000"/>
          <w:lang w:val="ru-RU" w:eastAsia="ru-RU"/>
        </w:rPr>
      </w:pPr>
      <w:r w:rsidRPr="00EB1D4E">
        <w:rPr>
          <w:rFonts w:cs="Times New Roman"/>
          <w:b/>
          <w:bCs/>
          <w:color w:val="00000A"/>
          <w:szCs w:val="28"/>
          <w:lang w:val="ru-RU" w:eastAsia="ru-RU"/>
        </w:rPr>
        <w:t>(ДГТУ)</w:t>
      </w:r>
    </w:p>
    <w:p w14:paraId="6B241AAF" w14:textId="77777777" w:rsidR="00EB1D4E" w:rsidRPr="00EB1D4E" w:rsidRDefault="00EB1D4E" w:rsidP="00EB1D4E">
      <w:pPr>
        <w:spacing w:after="0" w:line="240" w:lineRule="auto"/>
        <w:jc w:val="both"/>
        <w:rPr>
          <w:rFonts w:cs="Times New Roman"/>
          <w:color w:val="000000"/>
          <w:lang w:val="ru-RU" w:eastAsia="ru-RU"/>
        </w:rPr>
      </w:pPr>
    </w:p>
    <w:p w14:paraId="6320A6FB" w14:textId="77777777" w:rsidR="00EB1D4E" w:rsidRPr="00EB1D4E" w:rsidRDefault="00EB1D4E" w:rsidP="00EB1D4E">
      <w:pPr>
        <w:spacing w:after="0" w:line="240" w:lineRule="auto"/>
        <w:jc w:val="both"/>
        <w:rPr>
          <w:rFonts w:cs="Times New Roman"/>
          <w:color w:val="000000"/>
          <w:lang w:val="ru-RU" w:eastAsia="ru-RU"/>
        </w:rPr>
      </w:pPr>
      <w:r w:rsidRPr="00EB1D4E">
        <w:rPr>
          <w:rFonts w:cs="Times New Roman"/>
          <w:color w:val="000000"/>
          <w:szCs w:val="28"/>
          <w:lang w:val="ru-RU" w:eastAsia="ru-RU"/>
        </w:rPr>
        <w:t>Факультет «Информатика и вычислительная техника»</w:t>
      </w:r>
    </w:p>
    <w:p w14:paraId="76B2CB50" w14:textId="27731953" w:rsidR="00EB1D4E" w:rsidRPr="00EB1D4E" w:rsidRDefault="00EB1D4E" w:rsidP="00EB1D4E">
      <w:pPr>
        <w:spacing w:after="0" w:line="240" w:lineRule="auto"/>
        <w:jc w:val="both"/>
        <w:rPr>
          <w:rFonts w:cs="Times New Roman"/>
          <w:color w:val="000000"/>
          <w:lang w:val="ru-RU" w:eastAsia="ru-RU"/>
        </w:rPr>
      </w:pPr>
      <w:r w:rsidRPr="00EB1D4E">
        <w:rPr>
          <w:rFonts w:cs="Times New Roman"/>
          <w:color w:val="000000"/>
          <w:szCs w:val="28"/>
          <w:lang w:val="ru-RU" w:eastAsia="ru-RU"/>
        </w:rPr>
        <w:t>Кафедр</w:t>
      </w:r>
      <w:r>
        <w:rPr>
          <w:rFonts w:cs="Times New Roman"/>
          <w:color w:val="000000"/>
          <w:szCs w:val="28"/>
          <w:lang w:val="ru-RU" w:eastAsia="ru-RU"/>
        </w:rPr>
        <w:t>а</w:t>
      </w:r>
      <w:r w:rsidRPr="00EB1D4E">
        <w:rPr>
          <w:rFonts w:cs="Times New Roman"/>
          <w:color w:val="000000"/>
          <w:szCs w:val="28"/>
          <w:lang w:val="ru-RU" w:eastAsia="ru-RU"/>
        </w:rPr>
        <w:t xml:space="preserve"> «Кибербезопасность информационных систем»</w:t>
      </w:r>
    </w:p>
    <w:p w14:paraId="44668F62" w14:textId="77777777" w:rsidR="0070510A" w:rsidRPr="00EB1D4E" w:rsidRDefault="0070510A">
      <w:pPr>
        <w:jc w:val="both"/>
        <w:rPr>
          <w:lang w:val="ru-RU"/>
        </w:rPr>
      </w:pPr>
    </w:p>
    <w:p w14:paraId="2D976F2E" w14:textId="77777777" w:rsidR="0070510A" w:rsidRPr="00EB1D4E" w:rsidRDefault="0070510A">
      <w:pPr>
        <w:jc w:val="both"/>
        <w:rPr>
          <w:lang w:val="ru-RU"/>
        </w:rPr>
      </w:pPr>
    </w:p>
    <w:p w14:paraId="2591039E" w14:textId="77777777" w:rsidR="0070510A" w:rsidRPr="00EB1D4E" w:rsidRDefault="00000000">
      <w:pPr>
        <w:jc w:val="center"/>
        <w:rPr>
          <w:lang w:val="ru-RU"/>
        </w:rPr>
      </w:pPr>
      <w:r w:rsidRPr="00EB1D4E">
        <w:rPr>
          <w:b/>
          <w:sz w:val="36"/>
          <w:lang w:val="ru-RU"/>
        </w:rPr>
        <w:t>Практическая работа № 1</w:t>
      </w:r>
    </w:p>
    <w:p w14:paraId="474477F3" w14:textId="77777777" w:rsidR="0070510A" w:rsidRDefault="00000000" w:rsidP="00EE411D">
      <w:pPr>
        <w:jc w:val="center"/>
        <w:rPr>
          <w:lang w:val="ru-RU"/>
        </w:rPr>
      </w:pPr>
      <w:r w:rsidRPr="00B8379F">
        <w:rPr>
          <w:lang w:val="ru-RU"/>
        </w:rPr>
        <w:t>на тему «Федеральный закон от 4 мая 2011 г. № 99-ФЗ «О лицензировании отдельных видов деятельности»»</w:t>
      </w:r>
    </w:p>
    <w:p w14:paraId="751EFDD3" w14:textId="77777777" w:rsidR="00EB1D4E" w:rsidRPr="00B8379F" w:rsidRDefault="00EB1D4E" w:rsidP="00EE411D">
      <w:pPr>
        <w:jc w:val="center"/>
        <w:rPr>
          <w:lang w:val="ru-RU"/>
        </w:rPr>
      </w:pPr>
    </w:p>
    <w:p w14:paraId="28BA7DEB" w14:textId="4D51B4D7" w:rsidR="0070510A" w:rsidRPr="00B8379F" w:rsidRDefault="00000000">
      <w:pPr>
        <w:jc w:val="right"/>
        <w:rPr>
          <w:lang w:val="ru-RU"/>
        </w:rPr>
      </w:pPr>
      <w:r w:rsidRPr="00B8379F">
        <w:rPr>
          <w:lang w:val="ru-RU"/>
        </w:rPr>
        <w:t>Выполнил</w:t>
      </w:r>
      <w:r w:rsidR="00EB1D4E">
        <w:rPr>
          <w:lang w:val="ru-RU"/>
        </w:rPr>
        <w:t>и</w:t>
      </w:r>
      <w:r w:rsidRPr="00B8379F">
        <w:rPr>
          <w:lang w:val="ru-RU"/>
        </w:rPr>
        <w:t xml:space="preserve"> обучающи</w:t>
      </w:r>
      <w:r w:rsidR="00EB1D4E">
        <w:rPr>
          <w:lang w:val="ru-RU"/>
        </w:rPr>
        <w:t>е</w:t>
      </w:r>
      <w:r w:rsidRPr="00B8379F">
        <w:rPr>
          <w:lang w:val="ru-RU"/>
        </w:rPr>
        <w:t>ся гр. ВКБ5</w:t>
      </w:r>
      <w:r w:rsidR="00EB1D4E">
        <w:rPr>
          <w:lang w:val="ru-RU"/>
        </w:rPr>
        <w:t>2</w:t>
      </w:r>
    </w:p>
    <w:p w14:paraId="157D75A4" w14:textId="2B6E02DD" w:rsidR="0070510A" w:rsidRDefault="00000000" w:rsidP="00EE411D">
      <w:pPr>
        <w:jc w:val="right"/>
        <w:rPr>
          <w:lang w:val="ru-RU"/>
        </w:rPr>
      </w:pPr>
      <w:r w:rsidRPr="00B8379F">
        <w:rPr>
          <w:lang w:val="ru-RU"/>
        </w:rPr>
        <w:t>Ковале</w:t>
      </w:r>
      <w:r w:rsidR="00EB1D4E">
        <w:rPr>
          <w:lang w:val="ru-RU"/>
        </w:rPr>
        <w:t>ц И</w:t>
      </w:r>
      <w:r w:rsidRPr="00B8379F">
        <w:rPr>
          <w:lang w:val="ru-RU"/>
        </w:rPr>
        <w:t>.</w:t>
      </w:r>
      <w:r w:rsidR="00EB1D4E">
        <w:rPr>
          <w:lang w:val="ru-RU"/>
        </w:rPr>
        <w:t xml:space="preserve"> А., Крупинин Д. </w:t>
      </w:r>
      <w:r w:rsidR="00A125F6">
        <w:rPr>
          <w:lang w:val="ru-RU"/>
        </w:rPr>
        <w:t>В</w:t>
      </w:r>
      <w:r w:rsidR="00EB1D4E">
        <w:rPr>
          <w:lang w:val="ru-RU"/>
        </w:rPr>
        <w:t xml:space="preserve">., Панарин Д. </w:t>
      </w:r>
      <w:r w:rsidR="00A125F6">
        <w:rPr>
          <w:lang w:val="ru-RU"/>
        </w:rPr>
        <w:t>С</w:t>
      </w:r>
      <w:r w:rsidR="00EB1D4E">
        <w:rPr>
          <w:lang w:val="ru-RU"/>
        </w:rPr>
        <w:t>.</w:t>
      </w:r>
    </w:p>
    <w:p w14:paraId="7C99A82C" w14:textId="77777777" w:rsidR="00EB1D4E" w:rsidRPr="00B8379F" w:rsidRDefault="00EB1D4E" w:rsidP="00EE411D">
      <w:pPr>
        <w:jc w:val="right"/>
        <w:rPr>
          <w:lang w:val="ru-RU"/>
        </w:rPr>
      </w:pPr>
    </w:p>
    <w:p w14:paraId="0916E32E" w14:textId="7F36D60C" w:rsidR="0070510A" w:rsidRPr="00B8379F" w:rsidRDefault="00000000">
      <w:pPr>
        <w:jc w:val="right"/>
        <w:rPr>
          <w:lang w:val="ru-RU"/>
        </w:rPr>
      </w:pPr>
      <w:r w:rsidRPr="00B8379F">
        <w:rPr>
          <w:lang w:val="ru-RU"/>
        </w:rPr>
        <w:t>Проверил</w:t>
      </w:r>
      <w:r w:rsidR="00EB1D4E">
        <w:rPr>
          <w:lang w:val="ru-RU"/>
        </w:rPr>
        <w:t>а</w:t>
      </w:r>
      <w:r w:rsidRPr="00B8379F">
        <w:rPr>
          <w:lang w:val="ru-RU"/>
        </w:rPr>
        <w:t>:</w:t>
      </w:r>
    </w:p>
    <w:p w14:paraId="055D7D47" w14:textId="1EE8C56D" w:rsidR="0070510A" w:rsidRDefault="00EB1D4E" w:rsidP="00EB1D4E">
      <w:pPr>
        <w:jc w:val="right"/>
        <w:rPr>
          <w:lang w:val="ru-RU"/>
        </w:rPr>
      </w:pPr>
      <w:r>
        <w:rPr>
          <w:lang w:val="ru-RU"/>
        </w:rPr>
        <w:t>Мищенко А. Е.</w:t>
      </w:r>
    </w:p>
    <w:p w14:paraId="2991A642" w14:textId="77777777" w:rsidR="0062136F" w:rsidRDefault="0062136F">
      <w:pPr>
        <w:jc w:val="both"/>
        <w:rPr>
          <w:lang w:val="ru-RU"/>
        </w:rPr>
      </w:pPr>
    </w:p>
    <w:p w14:paraId="20559EDC" w14:textId="77777777" w:rsidR="00EB1D4E" w:rsidRDefault="00EB1D4E">
      <w:pPr>
        <w:jc w:val="both"/>
        <w:rPr>
          <w:lang w:val="ru-RU"/>
        </w:rPr>
      </w:pPr>
    </w:p>
    <w:p w14:paraId="3F194F07" w14:textId="77777777" w:rsidR="00EB1D4E" w:rsidRPr="00B8379F" w:rsidRDefault="00EB1D4E">
      <w:pPr>
        <w:jc w:val="both"/>
        <w:rPr>
          <w:lang w:val="ru-RU"/>
        </w:rPr>
      </w:pPr>
    </w:p>
    <w:p w14:paraId="6E9BCFB4" w14:textId="77777777" w:rsidR="0070510A" w:rsidRPr="00B8379F" w:rsidRDefault="00000000">
      <w:pPr>
        <w:jc w:val="center"/>
        <w:rPr>
          <w:lang w:val="ru-RU"/>
        </w:rPr>
      </w:pPr>
      <w:r w:rsidRPr="00B8379F">
        <w:rPr>
          <w:lang w:val="ru-RU"/>
        </w:rPr>
        <w:t>Ростов-на-Дону</w:t>
      </w:r>
    </w:p>
    <w:p w14:paraId="6A7C0E18" w14:textId="77777777" w:rsidR="0070510A" w:rsidRPr="00B8379F" w:rsidRDefault="00000000" w:rsidP="00B8379F">
      <w:pPr>
        <w:jc w:val="center"/>
        <w:rPr>
          <w:lang w:val="ru-RU"/>
        </w:rPr>
      </w:pPr>
      <w:r w:rsidRPr="00B8379F">
        <w:rPr>
          <w:lang w:val="ru-RU"/>
        </w:rPr>
        <w:t>2026</w:t>
      </w:r>
    </w:p>
    <w:p w14:paraId="09B56EB9" w14:textId="5E4D3A80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7B56E5">
        <w:rPr>
          <w:b/>
          <w:bCs/>
          <w:lang w:val="ru-RU"/>
        </w:rPr>
        <w:lastRenderedPageBreak/>
        <w:t>Цель работы</w:t>
      </w:r>
      <w:r w:rsidR="007B56E5" w:rsidRPr="007B56E5">
        <w:rPr>
          <w:b/>
          <w:bCs/>
          <w:lang w:val="ru-RU"/>
        </w:rPr>
        <w:t>:</w:t>
      </w:r>
      <w:r w:rsidR="007B56E5" w:rsidRPr="007B56E5">
        <w:rPr>
          <w:lang w:val="ru-RU"/>
        </w:rPr>
        <w:t xml:space="preserve"> </w:t>
      </w:r>
      <w:r w:rsidRPr="008E321D">
        <w:rPr>
          <w:lang w:val="ru-RU"/>
        </w:rPr>
        <w:t>изучить правовые и организационные основы лицензирования и смоделировать подготовку комплекта документов для получения лицензии на техническую защиту конфиденциальной информации.</w:t>
      </w:r>
    </w:p>
    <w:p w14:paraId="1065580C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В ходе работы требуется выбрать лицензируемый вид деятельности, распределить обязанности в группе, подготовить заявление и перечень документов, описать материально-техническую базу и дать ответы на контрольные вопросы.</w:t>
      </w:r>
    </w:p>
    <w:p w14:paraId="1AEF779D" w14:textId="46B96C4D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Результат включает заявление, приложения по официальным формам ФСТЭК России</w:t>
      </w:r>
      <w:r w:rsidR="009F7AAB">
        <w:rPr>
          <w:lang w:val="ru-RU"/>
        </w:rPr>
        <w:t xml:space="preserve"> (Постановление правительства РФ №79)</w:t>
      </w:r>
      <w:r w:rsidRPr="008E321D">
        <w:rPr>
          <w:lang w:val="ru-RU"/>
        </w:rPr>
        <w:t xml:space="preserve">, юридическое обоснование, пояснительную записку, исходные данные для плана в </w:t>
      </w:r>
      <w:r>
        <w:t>Visio</w:t>
      </w:r>
      <w:r w:rsidRPr="008E321D">
        <w:rPr>
          <w:lang w:val="ru-RU"/>
        </w:rPr>
        <w:t xml:space="preserve"> и текст краткого выступления.</w:t>
      </w:r>
    </w:p>
    <w:p w14:paraId="6FCC7ECD" w14:textId="469BCFD8" w:rsidR="00251EDF" w:rsidRPr="00EB1D4E" w:rsidRDefault="00000000" w:rsidP="007B56E5">
      <w:pPr>
        <w:pStyle w:val="1"/>
        <w:ind w:firstLine="709"/>
        <w:jc w:val="left"/>
        <w:rPr>
          <w:bCs w:val="0"/>
          <w:lang w:val="ru-RU"/>
        </w:rPr>
      </w:pPr>
      <w:r w:rsidRPr="00EB1D4E">
        <w:rPr>
          <w:rFonts w:ascii="Times New Roman" w:eastAsia="Times New Roman" w:hAnsi="Times New Roman"/>
          <w:bCs w:val="0"/>
          <w:lang w:val="ru-RU"/>
        </w:rPr>
        <w:t xml:space="preserve">1. </w:t>
      </w:r>
      <w:r w:rsidR="007B56E5" w:rsidRPr="00EB1D4E">
        <w:rPr>
          <w:rFonts w:ascii="Times New Roman" w:eastAsia="Times New Roman" w:hAnsi="Times New Roman"/>
          <w:bCs w:val="0"/>
          <w:lang w:val="ru-RU"/>
        </w:rPr>
        <w:t>Выбор вида деятельности и концепция организации</w:t>
      </w:r>
    </w:p>
    <w:p w14:paraId="1329643A" w14:textId="77777777" w:rsidR="00251EDF" w:rsidRPr="00EB1D4E" w:rsidRDefault="00000000" w:rsidP="007B56E5">
      <w:pPr>
        <w:pStyle w:val="21"/>
        <w:ind w:firstLine="709"/>
        <w:rPr>
          <w:bCs w:val="0"/>
          <w:lang w:val="ru-RU"/>
        </w:rPr>
      </w:pPr>
      <w:r w:rsidRPr="00EB1D4E">
        <w:rPr>
          <w:rFonts w:ascii="Times New Roman" w:eastAsia="Times New Roman" w:hAnsi="Times New Roman"/>
          <w:bCs w:val="0"/>
          <w:lang w:val="ru-RU"/>
        </w:rPr>
        <w:t>1.1. Выбранный вид деятельности</w:t>
      </w:r>
    </w:p>
    <w:p w14:paraId="35F6D22C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Выбрана деятельность по технической защите конфиденциальной информации. Она предусмотрена пунктом 5 части 1 статьи 12 Федерального закона от 04.05.2011 № 99-ФЗ.</w:t>
      </w:r>
    </w:p>
    <w:p w14:paraId="58E9B84D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Лицензирование осуществляет Федеральная служба по техническому и экспортному контролю. Специальные требования установлены Положением, утверждённым постановлением Правительства РФ от 03.02.2012 № 79.</w:t>
      </w:r>
    </w:p>
    <w:p w14:paraId="19504568" w14:textId="2D49BA31" w:rsidR="00EB1D4E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В модели заявлены работы «а», «б», «г» и «е» пункта 4 Положения № 79: контроль защищённости, аттестационные работы, а также установка, наладка, испытания, ремонт и обслуживание средств защиты информации.</w:t>
      </w:r>
    </w:p>
    <w:p w14:paraId="0078BFBF" w14:textId="77777777" w:rsidR="00EB1D4E" w:rsidRDefault="00EB1D4E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33610D58" w14:textId="77777777" w:rsidR="00251EDF" w:rsidRPr="008E321D" w:rsidRDefault="00251EDF">
      <w:pPr>
        <w:spacing w:after="0"/>
        <w:ind w:firstLine="709"/>
        <w:jc w:val="both"/>
        <w:rPr>
          <w:lang w:val="ru-RU"/>
        </w:rPr>
      </w:pPr>
    </w:p>
    <w:p w14:paraId="37835BAE" w14:textId="4A831118" w:rsidR="00251EDF" w:rsidRPr="00EB1D4E" w:rsidRDefault="00000000" w:rsidP="007B56E5">
      <w:pPr>
        <w:pStyle w:val="21"/>
        <w:ind w:firstLine="709"/>
        <w:rPr>
          <w:bCs w:val="0"/>
          <w:lang w:val="ru-RU"/>
        </w:rPr>
      </w:pPr>
      <w:r w:rsidRPr="00EB1D4E">
        <w:rPr>
          <w:rFonts w:ascii="Times New Roman" w:eastAsia="Times New Roman" w:hAnsi="Times New Roman"/>
          <w:bCs w:val="0"/>
          <w:lang w:val="ru-RU"/>
        </w:rPr>
        <w:t>1.2. Концепция ООО «</w:t>
      </w:r>
      <w:r w:rsidR="009F7AAB" w:rsidRPr="009F7AAB">
        <w:rPr>
          <w:rFonts w:ascii="Times New Roman" w:eastAsia="Times New Roman" w:hAnsi="Times New Roman"/>
          <w:bCs w:val="0"/>
          <w:lang w:val="ru-RU"/>
        </w:rPr>
        <w:t>Гусь ИнфоЗащита</w:t>
      </w:r>
      <w:r w:rsidRPr="00EB1D4E">
        <w:rPr>
          <w:rFonts w:ascii="Times New Roman" w:eastAsia="Times New Roman" w:hAnsi="Times New Roman"/>
          <w:bCs w:val="0"/>
          <w:lang w:val="ru-RU"/>
        </w:rPr>
        <w:t>»</w:t>
      </w:r>
    </w:p>
    <w:p w14:paraId="45610531" w14:textId="05CB63B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ООО «</w:t>
      </w:r>
      <w:r w:rsidR="009F7AAB">
        <w:rPr>
          <w:lang w:val="ru-RU"/>
        </w:rPr>
        <w:t>Гусь ИнфоЗащита</w:t>
      </w:r>
      <w:r w:rsidRPr="008E321D">
        <w:rPr>
          <w:lang w:val="ru-RU"/>
        </w:rPr>
        <w:t xml:space="preserve">» создаётся в Ростове-на-Дону для оказания услуг организациям, которые обрабатывают конфиденциальную информацию. Руководитель организации — </w:t>
      </w:r>
      <w:r w:rsidR="009F7AAB">
        <w:rPr>
          <w:lang w:val="ru-RU"/>
        </w:rPr>
        <w:t>Ковалец Илья Андреевич</w:t>
      </w:r>
      <w:r w:rsidRPr="008E321D">
        <w:rPr>
          <w:lang w:val="ru-RU"/>
        </w:rPr>
        <w:t>.</w:t>
      </w:r>
    </w:p>
    <w:p w14:paraId="3611009E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Цель компании — подготовить кадровую, документальную и материально-техническую базу для выполнения работ по ТЗКИ после предоставления лицензии.</w:t>
      </w:r>
    </w:p>
    <w:p w14:paraId="455182BE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Штатная модель включает восемь работников. Для лицензируемых работ назначается руководитель или уполномоченное лицо и не менее двух инженерно-технических работников, соответствующих требованиям к образованию и стажу.</w:t>
      </w:r>
    </w:p>
    <w:p w14:paraId="63118897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Инфраструктура включает общий офисный контур и изолированный защищённый контур. Конфиденциальная информация обрабатывается в выделенной автоматизированной системе без доступа в Интернет.</w:t>
      </w:r>
    </w:p>
    <w:p w14:paraId="32B1F354" w14:textId="09D3F763" w:rsidR="00251EDF" w:rsidRDefault="00000000" w:rsidP="007B56E5">
      <w:pPr>
        <w:pStyle w:val="21"/>
        <w:ind w:firstLine="709"/>
        <w:rPr>
          <w:rFonts w:ascii="Times New Roman" w:eastAsia="Times New Roman" w:hAnsi="Times New Roman"/>
          <w:bCs w:val="0"/>
          <w:lang w:val="ru-RU"/>
        </w:rPr>
      </w:pPr>
      <w:r w:rsidRPr="00A125F6">
        <w:rPr>
          <w:rFonts w:ascii="Times New Roman" w:eastAsia="Times New Roman" w:hAnsi="Times New Roman"/>
          <w:bCs w:val="0"/>
          <w:lang w:val="ru-RU"/>
        </w:rPr>
        <w:t>1.3. Распределение ролей</w:t>
      </w:r>
    </w:p>
    <w:p w14:paraId="21FAB011" w14:textId="33D966F0" w:rsidR="00A125F6" w:rsidRPr="00A125F6" w:rsidRDefault="00A125F6" w:rsidP="00A125F6">
      <w:pPr>
        <w:ind w:firstLine="709"/>
        <w:rPr>
          <w:lang w:val="ru-RU"/>
        </w:rPr>
      </w:pPr>
      <w:r>
        <w:rPr>
          <w:lang w:val="ru-RU"/>
        </w:rPr>
        <w:t>А</w:t>
      </w:r>
      <w:r w:rsidRPr="00A125F6">
        <w:rPr>
          <w:lang w:val="ru-RU"/>
        </w:rPr>
        <w:t>дминистративные должности</w:t>
      </w:r>
      <w:r>
        <w:rPr>
          <w:lang w:val="ru-RU"/>
        </w:rPr>
        <w:t xml:space="preserve"> занимают студенты, выполняющие работу</w:t>
      </w:r>
      <w:r w:rsidRPr="00A125F6">
        <w:rPr>
          <w:lang w:val="ru-RU"/>
        </w:rPr>
        <w:t xml:space="preserve">. К ней добавлены пять штатных единиц под план помещений. </w:t>
      </w:r>
      <w:r w:rsidRPr="00FA3477">
        <w:rPr>
          <w:lang w:val="ru-RU"/>
        </w:rPr>
        <w:t xml:space="preserve">Лицензионный минимум Положения № </w:t>
      </w:r>
      <w:r w:rsidR="00FA3477">
        <w:rPr>
          <w:lang w:val="ru-RU"/>
        </w:rPr>
        <w:t>79</w:t>
      </w:r>
      <w:r w:rsidRPr="00FA3477">
        <w:rPr>
          <w:lang w:val="ru-RU"/>
        </w:rPr>
        <w:t xml:space="preserve"> закрывают директор (руководитель работ) и инженерно-технические работники</w:t>
      </w:r>
      <w:r w:rsidRPr="00A125F6">
        <w:rPr>
          <w:lang w:val="ru-RU"/>
        </w:rPr>
        <w:t>.</w:t>
      </w:r>
    </w:p>
    <w:tbl>
      <w:tblPr>
        <w:tblStyle w:val="14"/>
        <w:tblW w:w="0" w:type="auto"/>
        <w:tblInd w:w="28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4535"/>
      </w:tblGrid>
      <w:tr w:rsidR="009F7AAB" w:rsidRPr="009F7AAB" w14:paraId="6EC4B889" w14:textId="77777777" w:rsidTr="009F7AAB">
        <w:tc>
          <w:tcPr>
            <w:tcW w:w="2268" w:type="dxa"/>
          </w:tcPr>
          <w:p w14:paraId="7131C6D2" w14:textId="77777777" w:rsidR="009F7AAB" w:rsidRPr="009F7AAB" w:rsidRDefault="009F7AAB" w:rsidP="009F7AAB">
            <w:pPr>
              <w:spacing w:after="160" w:line="278" w:lineRule="auto"/>
              <w:jc w:val="center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9F7AAB">
              <w:rPr>
                <w:rFonts w:cs="Times New Roman"/>
                <w:b/>
                <w:kern w:val="2"/>
                <w:sz w:val="24"/>
                <w:szCs w:val="24"/>
                <w:lang w:val="ru-RU"/>
                <w14:ligatures w14:val="standardContextual"/>
              </w:rPr>
              <w:t>Роль</w:t>
            </w:r>
          </w:p>
        </w:tc>
        <w:tc>
          <w:tcPr>
            <w:tcW w:w="2268" w:type="dxa"/>
          </w:tcPr>
          <w:p w14:paraId="1DA552B6" w14:textId="77777777" w:rsidR="009F7AAB" w:rsidRPr="009F7AAB" w:rsidRDefault="009F7AAB" w:rsidP="009F7AAB">
            <w:pPr>
              <w:spacing w:after="160" w:line="278" w:lineRule="auto"/>
              <w:jc w:val="center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9F7AAB">
              <w:rPr>
                <w:rFonts w:cs="Times New Roman"/>
                <w:b/>
                <w:kern w:val="2"/>
                <w:sz w:val="24"/>
                <w:szCs w:val="24"/>
                <w:lang w:val="ru-RU"/>
                <w14:ligatures w14:val="standardContextual"/>
              </w:rPr>
              <w:t>Исполнитель</w:t>
            </w:r>
          </w:p>
        </w:tc>
        <w:tc>
          <w:tcPr>
            <w:tcW w:w="4535" w:type="dxa"/>
          </w:tcPr>
          <w:p w14:paraId="6A62E3A9" w14:textId="77777777" w:rsidR="009F7AAB" w:rsidRPr="009F7AAB" w:rsidRDefault="009F7AAB" w:rsidP="009F7AAB">
            <w:pPr>
              <w:spacing w:after="160" w:line="278" w:lineRule="auto"/>
              <w:jc w:val="center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9F7AAB">
              <w:rPr>
                <w:rFonts w:cs="Times New Roman"/>
                <w:b/>
                <w:kern w:val="2"/>
                <w:sz w:val="24"/>
                <w:szCs w:val="24"/>
                <w:lang w:val="ru-RU"/>
                <w14:ligatures w14:val="standardContextual"/>
              </w:rPr>
              <w:t>Результат</w:t>
            </w:r>
          </w:p>
        </w:tc>
      </w:tr>
      <w:tr w:rsidR="009F7AAB" w:rsidRPr="009F7AAB" w14:paraId="64FCEE92" w14:textId="77777777" w:rsidTr="00A125F6">
        <w:trPr>
          <w:trHeight w:val="591"/>
        </w:trPr>
        <w:tc>
          <w:tcPr>
            <w:tcW w:w="2268" w:type="dxa"/>
          </w:tcPr>
          <w:p w14:paraId="0BE8606D" w14:textId="77777777" w:rsidR="009F7AAB" w:rsidRPr="009F7AAB" w:rsidRDefault="009F7AAB" w:rsidP="009F7AAB">
            <w:pPr>
              <w:spacing w:after="160" w:line="278" w:lineRule="auto"/>
              <w:jc w:val="center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Директор</w:t>
            </w:r>
          </w:p>
        </w:tc>
        <w:tc>
          <w:tcPr>
            <w:tcW w:w="2268" w:type="dxa"/>
          </w:tcPr>
          <w:p w14:paraId="6CC7E46D" w14:textId="0F245F76" w:rsidR="009F7AAB" w:rsidRPr="009F7AAB" w:rsidRDefault="00A125F6" w:rsidP="009F7AAB">
            <w:pPr>
              <w:spacing w:after="160" w:line="278" w:lineRule="auto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Ковалец И. А.</w:t>
            </w:r>
          </w:p>
        </w:tc>
        <w:tc>
          <w:tcPr>
            <w:tcW w:w="4535" w:type="dxa"/>
          </w:tcPr>
          <w:p w14:paraId="4B931798" w14:textId="77777777" w:rsidR="009F7AAB" w:rsidRPr="009F7AAB" w:rsidRDefault="009F7AAB" w:rsidP="009F7AAB">
            <w:pPr>
              <w:spacing w:after="160" w:line="278" w:lineRule="auto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Стратегия, вид деятельности, цели, заявление.</w:t>
            </w:r>
          </w:p>
        </w:tc>
      </w:tr>
      <w:tr w:rsidR="009F7AAB" w:rsidRPr="009F7AAB" w14:paraId="2490B187" w14:textId="77777777" w:rsidTr="009F7AAB">
        <w:tc>
          <w:tcPr>
            <w:tcW w:w="2268" w:type="dxa"/>
          </w:tcPr>
          <w:p w14:paraId="56593466" w14:textId="77777777" w:rsidR="009F7AAB" w:rsidRPr="009F7AAB" w:rsidRDefault="009F7AAB" w:rsidP="009F7AAB">
            <w:pPr>
              <w:spacing w:after="160" w:line="278" w:lineRule="auto"/>
              <w:jc w:val="center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Юрист</w:t>
            </w:r>
          </w:p>
        </w:tc>
        <w:tc>
          <w:tcPr>
            <w:tcW w:w="2268" w:type="dxa"/>
          </w:tcPr>
          <w:p w14:paraId="373C1355" w14:textId="568E6E12" w:rsidR="009F7AAB" w:rsidRPr="009F7AAB" w:rsidRDefault="00A125F6" w:rsidP="009F7AAB">
            <w:pPr>
              <w:spacing w:after="160" w:line="278" w:lineRule="auto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 xml:space="preserve">Крупинин Д. В. </w:t>
            </w:r>
          </w:p>
        </w:tc>
        <w:tc>
          <w:tcPr>
            <w:tcW w:w="4535" w:type="dxa"/>
          </w:tcPr>
          <w:p w14:paraId="16BE7B66" w14:textId="77777777" w:rsidR="009F7AAB" w:rsidRPr="009F7AAB" w:rsidRDefault="009F7AAB" w:rsidP="009F7AAB">
            <w:pPr>
              <w:spacing w:after="160" w:line="278" w:lineRule="auto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Правовые основания, состав пакета, проверка требований.</w:t>
            </w:r>
          </w:p>
        </w:tc>
      </w:tr>
      <w:tr w:rsidR="009F7AAB" w:rsidRPr="009F7AAB" w14:paraId="36B75E40" w14:textId="77777777" w:rsidTr="009F7AAB">
        <w:tc>
          <w:tcPr>
            <w:tcW w:w="2268" w:type="dxa"/>
          </w:tcPr>
          <w:p w14:paraId="5DF747BB" w14:textId="77777777" w:rsidR="009F7AAB" w:rsidRPr="009F7AAB" w:rsidRDefault="009F7AAB" w:rsidP="009F7AAB">
            <w:pPr>
              <w:spacing w:after="160" w:line="278" w:lineRule="auto"/>
              <w:jc w:val="center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Менеджер по административным вопросам</w:t>
            </w:r>
          </w:p>
        </w:tc>
        <w:tc>
          <w:tcPr>
            <w:tcW w:w="2268" w:type="dxa"/>
          </w:tcPr>
          <w:p w14:paraId="7287B9E8" w14:textId="7A5E0857" w:rsidR="009F7AAB" w:rsidRPr="009F7AAB" w:rsidRDefault="00A125F6" w:rsidP="009F7AAB">
            <w:pPr>
              <w:spacing w:after="160" w:line="278" w:lineRule="auto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Панарин Д</w:t>
            </w:r>
            <w:r w:rsidR="009F7AAB"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.</w:t>
            </w:r>
            <w:r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 xml:space="preserve"> </w:t>
            </w:r>
            <w:r w:rsidR="009F7AAB"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С.</w:t>
            </w:r>
          </w:p>
        </w:tc>
        <w:tc>
          <w:tcPr>
            <w:tcW w:w="4535" w:type="dxa"/>
          </w:tcPr>
          <w:p w14:paraId="5BF3E57A" w14:textId="77777777" w:rsidR="009F7AAB" w:rsidRPr="009F7AAB" w:rsidRDefault="009F7AAB" w:rsidP="009F7AAB">
            <w:pPr>
              <w:spacing w:after="160" w:line="278" w:lineRule="auto"/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 xml:space="preserve">Помещения, оборудование, процедуры, записка и данные для </w:t>
            </w:r>
            <w:proofErr w:type="spellStart"/>
            <w:r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Visio</w:t>
            </w:r>
            <w:proofErr w:type="spellEnd"/>
            <w:r w:rsidRPr="009F7AAB">
              <w:rPr>
                <w:rFonts w:cs="Times New Roman"/>
                <w:kern w:val="2"/>
                <w:sz w:val="24"/>
                <w:szCs w:val="24"/>
                <w:lang w:val="ru-RU"/>
                <w14:ligatures w14:val="standardContextual"/>
              </w:rPr>
              <w:t>.</w:t>
            </w:r>
          </w:p>
        </w:tc>
      </w:tr>
    </w:tbl>
    <w:p w14:paraId="2508501C" w14:textId="3E662182" w:rsidR="00A125F6" w:rsidRDefault="00A125F6">
      <w:pPr>
        <w:spacing w:after="0"/>
        <w:rPr>
          <w:lang w:val="ru-RU"/>
        </w:rPr>
      </w:pPr>
    </w:p>
    <w:p w14:paraId="4A4E7187" w14:textId="4546EFDE" w:rsidR="00251EDF" w:rsidRPr="008E321D" w:rsidRDefault="00A125F6" w:rsidP="00A125F6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4AF609CE" w14:textId="0246265B" w:rsidR="00251EDF" w:rsidRPr="00A125F6" w:rsidRDefault="00000000" w:rsidP="007B56E5">
      <w:pPr>
        <w:pStyle w:val="1"/>
        <w:ind w:firstLine="720"/>
        <w:jc w:val="left"/>
        <w:rPr>
          <w:bCs w:val="0"/>
          <w:lang w:val="ru-RU"/>
        </w:rPr>
      </w:pPr>
      <w:r w:rsidRPr="00A125F6">
        <w:rPr>
          <w:rFonts w:ascii="Times New Roman" w:eastAsia="Times New Roman" w:hAnsi="Times New Roman"/>
          <w:bCs w:val="0"/>
          <w:lang w:val="ru-RU"/>
        </w:rPr>
        <w:lastRenderedPageBreak/>
        <w:t xml:space="preserve">2. </w:t>
      </w:r>
      <w:r w:rsidR="007B56E5" w:rsidRPr="00A125F6">
        <w:rPr>
          <w:rFonts w:ascii="Times New Roman" w:eastAsia="Times New Roman" w:hAnsi="Times New Roman"/>
          <w:bCs w:val="0"/>
          <w:lang w:val="ru-RU"/>
        </w:rPr>
        <w:t>Результат работы директора</w:t>
      </w:r>
    </w:p>
    <w:p w14:paraId="5BE2F030" w14:textId="77777777" w:rsidR="00251EDF" w:rsidRPr="00A125F6" w:rsidRDefault="00000000" w:rsidP="007B56E5">
      <w:pPr>
        <w:pStyle w:val="21"/>
        <w:ind w:firstLine="709"/>
        <w:rPr>
          <w:bCs w:val="0"/>
          <w:lang w:val="ru-RU"/>
        </w:rPr>
      </w:pPr>
      <w:r w:rsidRPr="00A125F6">
        <w:rPr>
          <w:rFonts w:ascii="Times New Roman" w:eastAsia="Times New Roman" w:hAnsi="Times New Roman"/>
          <w:bCs w:val="0"/>
          <w:lang w:val="ru-RU"/>
        </w:rPr>
        <w:t>2.1. Содержание заявления</w:t>
      </w:r>
    </w:p>
    <w:p w14:paraId="2C253ECD" w14:textId="59A0EEA3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Заявление подготовлено от имени ООО «</w:t>
      </w:r>
      <w:r w:rsidR="009F7AAB">
        <w:rPr>
          <w:lang w:val="ru-RU"/>
        </w:rPr>
        <w:t>Гусь ИнфоЗащита</w:t>
      </w:r>
      <w:r w:rsidRPr="008E321D">
        <w:rPr>
          <w:lang w:val="ru-RU"/>
        </w:rPr>
        <w:t>» по форме приложения № 1 к приказу ФСТЭК России от 12.01.2023 № 3. Адресат — Федеральная служба по техническому и экспортному контролю.</w:t>
      </w:r>
    </w:p>
    <w:p w14:paraId="2BE6FE63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В заявлении указаны сведения о юридическом лице, лицензируемый вид деятельности, заявленные работы, адреса мест их выполнения и реквизиты прилагаемых материалов.</w:t>
      </w:r>
    </w:p>
    <w:p w14:paraId="57B9F37B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Формулировка вида деятельности приведена по пункту 5 части 1 статьи 12 Закона № 99-ФЗ. Перечень работ согласован с пунктом 4 Положения № 79.</w:t>
      </w:r>
    </w:p>
    <w:p w14:paraId="13BE9585" w14:textId="11357721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 xml:space="preserve">Заявление датировано 1 сентября 2026 года и подписывается директором </w:t>
      </w:r>
      <w:r w:rsidR="00A125F6">
        <w:rPr>
          <w:lang w:val="ru-RU"/>
        </w:rPr>
        <w:t>Ковальцом И. А</w:t>
      </w:r>
      <w:r w:rsidRPr="008E321D">
        <w:rPr>
          <w:lang w:val="ru-RU"/>
        </w:rPr>
        <w:t>. К заявлению приложена опись, позволяющая проверить наименование и объём каждого документа.</w:t>
      </w:r>
    </w:p>
    <w:p w14:paraId="117ACF02" w14:textId="77777777" w:rsidR="00251EDF" w:rsidRPr="00A125F6" w:rsidRDefault="00000000" w:rsidP="007B56E5">
      <w:pPr>
        <w:pStyle w:val="21"/>
        <w:ind w:firstLine="709"/>
        <w:rPr>
          <w:bCs w:val="0"/>
          <w:lang w:val="ru-RU"/>
        </w:rPr>
      </w:pPr>
      <w:r w:rsidRPr="00A125F6">
        <w:rPr>
          <w:rFonts w:ascii="Times New Roman" w:eastAsia="Times New Roman" w:hAnsi="Times New Roman"/>
          <w:bCs w:val="0"/>
          <w:lang w:val="ru-RU"/>
        </w:rPr>
        <w:t>2.2. Порядок подачи</w:t>
      </w:r>
    </w:p>
    <w:p w14:paraId="2F644257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По пункту 12(1) Положения № 79 комплект подаётся в ФСТЭК России на бумажном носителе непосредственно либо направляется заказным почтовым отправлением с уведомлением о вручении.</w:t>
      </w:r>
    </w:p>
    <w:p w14:paraId="3451C971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Срок принятия решения о предоставлении лицензии составляет до 45 рабочих дней со дня приёма надлежаще оформленного заявления и полного комплекта документов.</w:t>
      </w:r>
    </w:p>
    <w:p w14:paraId="40A9B29E" w14:textId="06D80E81" w:rsidR="00A81CBC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По пункту 9 постановления Правительства РФ от 12.03.2022 № 353 государственная пошлина за предоставление этой лицензии не взимается по заявлениям, поданным с 01.01.2024 по 31.12.2029.</w:t>
      </w:r>
    </w:p>
    <w:p w14:paraId="253895D0" w14:textId="09FFCBA1" w:rsidR="00251EDF" w:rsidRPr="008E321D" w:rsidRDefault="00A81CBC" w:rsidP="00A81CBC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49362493" w14:textId="1467AC66" w:rsidR="00251EDF" w:rsidRPr="00A81CBC" w:rsidRDefault="00000000" w:rsidP="007B56E5">
      <w:pPr>
        <w:pStyle w:val="1"/>
        <w:ind w:firstLine="709"/>
        <w:jc w:val="left"/>
        <w:rPr>
          <w:bCs w:val="0"/>
        </w:rPr>
      </w:pPr>
      <w:r w:rsidRPr="00A81CBC">
        <w:rPr>
          <w:rFonts w:ascii="Times New Roman" w:eastAsia="Times New Roman" w:hAnsi="Times New Roman"/>
          <w:bCs w:val="0"/>
        </w:rPr>
        <w:lastRenderedPageBreak/>
        <w:t>3.</w:t>
      </w:r>
      <w:r>
        <w:rPr>
          <w:rFonts w:ascii="Times New Roman" w:eastAsia="Times New Roman" w:hAnsi="Times New Roman"/>
          <w:b w:val="0"/>
        </w:rPr>
        <w:t xml:space="preserve"> </w:t>
      </w:r>
      <w:proofErr w:type="spellStart"/>
      <w:r w:rsidR="007B56E5" w:rsidRPr="00A81CBC">
        <w:rPr>
          <w:rFonts w:ascii="Times New Roman" w:eastAsia="Times New Roman" w:hAnsi="Times New Roman"/>
          <w:bCs w:val="0"/>
        </w:rPr>
        <w:t>Результат</w:t>
      </w:r>
      <w:proofErr w:type="spellEnd"/>
      <w:r w:rsidR="007B56E5" w:rsidRPr="00A81CBC">
        <w:rPr>
          <w:rFonts w:ascii="Times New Roman" w:eastAsia="Times New Roman" w:hAnsi="Times New Roman"/>
          <w:bCs w:val="0"/>
        </w:rPr>
        <w:t xml:space="preserve"> </w:t>
      </w:r>
      <w:proofErr w:type="spellStart"/>
      <w:r w:rsidR="007B56E5" w:rsidRPr="00A81CBC">
        <w:rPr>
          <w:rFonts w:ascii="Times New Roman" w:eastAsia="Times New Roman" w:hAnsi="Times New Roman"/>
          <w:bCs w:val="0"/>
        </w:rPr>
        <w:t>работы</w:t>
      </w:r>
      <w:proofErr w:type="spellEnd"/>
      <w:r w:rsidR="007B56E5" w:rsidRPr="00A81CBC">
        <w:rPr>
          <w:rFonts w:ascii="Times New Roman" w:eastAsia="Times New Roman" w:hAnsi="Times New Roman"/>
          <w:bCs w:val="0"/>
        </w:rPr>
        <w:t xml:space="preserve"> </w:t>
      </w:r>
      <w:proofErr w:type="spellStart"/>
      <w:r w:rsidR="007B56E5" w:rsidRPr="00A81CBC">
        <w:rPr>
          <w:rFonts w:ascii="Times New Roman" w:eastAsia="Times New Roman" w:hAnsi="Times New Roman"/>
          <w:bCs w:val="0"/>
        </w:rPr>
        <w:t>юриста</w:t>
      </w:r>
      <w:proofErr w:type="spellEnd"/>
    </w:p>
    <w:p w14:paraId="3D25F8B0" w14:textId="77777777" w:rsidR="00251EDF" w:rsidRPr="00A81CBC" w:rsidRDefault="00000000" w:rsidP="007B56E5">
      <w:pPr>
        <w:pStyle w:val="21"/>
        <w:ind w:firstLine="709"/>
        <w:rPr>
          <w:bCs w:val="0"/>
        </w:rPr>
      </w:pPr>
      <w:r w:rsidRPr="00A81CBC">
        <w:rPr>
          <w:rFonts w:ascii="Times New Roman" w:eastAsia="Times New Roman" w:hAnsi="Times New Roman"/>
          <w:bCs w:val="0"/>
        </w:rPr>
        <w:t>3.1. Нормативные основания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251EDF" w14:paraId="5153DF36" w14:textId="77777777" w:rsidTr="005F4B59">
        <w:trPr>
          <w:tblHeader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2573E" w14:textId="77777777" w:rsidR="00251EDF" w:rsidRDefault="00000000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Документ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E786" w14:textId="77777777" w:rsidR="00251EDF" w:rsidRDefault="00000000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Что регулирует</w:t>
            </w:r>
          </w:p>
        </w:tc>
      </w:tr>
      <w:tr w:rsidR="00251EDF" w:rsidRPr="00EB1D4E" w14:paraId="6E07329B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70B2A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20"/>
              </w:rPr>
              <w:t>Федеральный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закон</w:t>
            </w:r>
            <w:proofErr w:type="spellEnd"/>
            <w:r>
              <w:rPr>
                <w:sz w:val="20"/>
              </w:rPr>
              <w:t xml:space="preserve"> № 99-ФЗ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3F6FE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Общие правила лицензирования, заявление, срок решения и основания отказа.</w:t>
            </w:r>
          </w:p>
        </w:tc>
      </w:tr>
      <w:tr w:rsidR="00251EDF" w:rsidRPr="00EB1D4E" w14:paraId="460441D8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D5753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20"/>
              </w:rPr>
              <w:t>Постановление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Правительства</w:t>
            </w:r>
            <w:proofErr w:type="spellEnd"/>
            <w:r>
              <w:rPr>
                <w:sz w:val="20"/>
              </w:rPr>
              <w:t xml:space="preserve"> РФ № 79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BDE19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Лицензионные требования к ТЗКИ, состав приложений и способ подачи.</w:t>
            </w:r>
          </w:p>
        </w:tc>
      </w:tr>
      <w:tr w:rsidR="00251EDF" w:rsidRPr="00EB1D4E" w14:paraId="728F0E1D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5ED05D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20"/>
              </w:rPr>
              <w:t>Приказ</w:t>
            </w:r>
            <w:proofErr w:type="spellEnd"/>
            <w:r>
              <w:rPr>
                <w:sz w:val="20"/>
              </w:rPr>
              <w:t xml:space="preserve"> ФСТЭК </w:t>
            </w:r>
            <w:proofErr w:type="spellStart"/>
            <w:r>
              <w:rPr>
                <w:sz w:val="20"/>
              </w:rPr>
              <w:t>России</w:t>
            </w:r>
            <w:proofErr w:type="spellEnd"/>
            <w:r>
              <w:rPr>
                <w:sz w:val="20"/>
              </w:rPr>
              <w:t xml:space="preserve"> № 3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6C51E8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Форма заявления юридического лица и приложения № 1–8.</w:t>
            </w:r>
          </w:p>
        </w:tc>
      </w:tr>
      <w:tr w:rsidR="00251EDF" w:rsidRPr="00EB1D4E" w14:paraId="76223363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1D70C2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20"/>
              </w:rPr>
              <w:t>Приказ</w:t>
            </w:r>
            <w:proofErr w:type="spellEnd"/>
            <w:r>
              <w:rPr>
                <w:sz w:val="20"/>
              </w:rPr>
              <w:t xml:space="preserve"> ФСТЭК </w:t>
            </w:r>
            <w:proofErr w:type="spellStart"/>
            <w:r>
              <w:rPr>
                <w:sz w:val="20"/>
              </w:rPr>
              <w:t>России</w:t>
            </w:r>
            <w:proofErr w:type="spellEnd"/>
            <w:r>
              <w:rPr>
                <w:sz w:val="20"/>
              </w:rPr>
              <w:t xml:space="preserve"> № 206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7BB6D8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Оценочный лист для проверки соответствия лицензионным требованиям.</w:t>
            </w:r>
          </w:p>
        </w:tc>
      </w:tr>
      <w:tr w:rsidR="00251EDF" w:rsidRPr="00EB1D4E" w14:paraId="4E79A4A7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1A62A4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20"/>
              </w:rPr>
              <w:t>Постановление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Правительства</w:t>
            </w:r>
            <w:proofErr w:type="spellEnd"/>
            <w:r>
              <w:rPr>
                <w:sz w:val="20"/>
              </w:rPr>
              <w:t xml:space="preserve"> РФ № 353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46E2DB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Временное освобождение от государственной пошлины.</w:t>
            </w:r>
          </w:p>
        </w:tc>
      </w:tr>
    </w:tbl>
    <w:p w14:paraId="2BAE843E" w14:textId="77777777" w:rsidR="00251EDF" w:rsidRPr="008E321D" w:rsidRDefault="00251EDF">
      <w:pPr>
        <w:spacing w:after="0"/>
        <w:rPr>
          <w:lang w:val="ru-RU"/>
        </w:rPr>
      </w:pPr>
    </w:p>
    <w:p w14:paraId="611415BD" w14:textId="77777777" w:rsidR="00251EDF" w:rsidRPr="005F4B59" w:rsidRDefault="00000000" w:rsidP="007B56E5">
      <w:pPr>
        <w:pStyle w:val="21"/>
        <w:ind w:firstLine="709"/>
        <w:rPr>
          <w:bCs w:val="0"/>
          <w:lang w:val="ru-RU"/>
        </w:rPr>
      </w:pPr>
      <w:r w:rsidRPr="005F4B59">
        <w:rPr>
          <w:rFonts w:ascii="Times New Roman" w:eastAsia="Times New Roman" w:hAnsi="Times New Roman"/>
          <w:bCs w:val="0"/>
          <w:lang w:val="ru-RU"/>
        </w:rPr>
        <w:t>3.2. Проверка состава комплекта</w:t>
      </w:r>
    </w:p>
    <w:p w14:paraId="5A92DDFB" w14:textId="77777777" w:rsidR="00251EDF" w:rsidRDefault="00000000">
      <w:pPr>
        <w:spacing w:after="0"/>
        <w:ind w:firstLine="709"/>
        <w:jc w:val="both"/>
      </w:pPr>
      <w:r w:rsidRPr="008E321D">
        <w:rPr>
          <w:lang w:val="ru-RU"/>
        </w:rPr>
        <w:t xml:space="preserve">Проверка выполнена по пункту 8 Положения № 79. Основу пакета составляют заявление, опись и восемь приложений к форме заявления. </w:t>
      </w:r>
      <w:proofErr w:type="spellStart"/>
      <w:r>
        <w:t>Дополнительные</w:t>
      </w:r>
      <w:proofErr w:type="spellEnd"/>
      <w:r>
        <w:t xml:space="preserve"> </w:t>
      </w:r>
      <w:proofErr w:type="spellStart"/>
      <w:r>
        <w:t>материалы</w:t>
      </w:r>
      <w:proofErr w:type="spellEnd"/>
      <w:r>
        <w:t xml:space="preserve"> </w:t>
      </w:r>
      <w:proofErr w:type="spellStart"/>
      <w:r>
        <w:t>подтверждают</w:t>
      </w:r>
      <w:proofErr w:type="spellEnd"/>
      <w:r>
        <w:t xml:space="preserve"> </w:t>
      </w:r>
      <w:proofErr w:type="spellStart"/>
      <w:r>
        <w:t>кадровые</w:t>
      </w:r>
      <w:proofErr w:type="spellEnd"/>
      <w:r>
        <w:t>, имущественные и технические сведения.</w:t>
      </w:r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251EDF" w14:paraId="4515A960" w14:textId="77777777" w:rsidTr="005F4B59">
        <w:trPr>
          <w:tblHeader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5ADCB8" w14:textId="77777777" w:rsidR="00251EDF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D26651" w14:textId="77777777" w:rsidR="00251EDF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Документы комплекта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AC2BB6" w14:textId="77777777" w:rsidR="00251EDF" w:rsidRDefault="00000000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Оценка</w:t>
            </w:r>
          </w:p>
        </w:tc>
      </w:tr>
      <w:tr w:rsidR="00251EDF" w14:paraId="618879E1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0FB3EC" w14:textId="77777777" w:rsidR="00251EDF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Заявление и опись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7652BA" w14:textId="77777777" w:rsidR="00251EDF" w:rsidRDefault="00000000">
            <w:pPr>
              <w:spacing w:after="0" w:line="240" w:lineRule="auto"/>
            </w:pPr>
            <w:r>
              <w:rPr>
                <w:sz w:val="18"/>
              </w:rPr>
              <w:t>Файлы № 1 и № 31.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09C49" w14:textId="77777777" w:rsidR="00251EDF" w:rsidRDefault="00000000">
            <w:pPr>
              <w:spacing w:after="0" w:line="240" w:lineRule="auto"/>
            </w:pPr>
            <w:r>
              <w:rPr>
                <w:sz w:val="18"/>
              </w:rPr>
              <w:t>Форма и перечень согласованы.</w:t>
            </w:r>
          </w:p>
        </w:tc>
      </w:tr>
      <w:tr w:rsidR="00251EDF" w:rsidRPr="00EB1D4E" w14:paraId="79637E26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B89304" w14:textId="77777777" w:rsidR="00251EDF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Персонал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ECD7F9" w14:textId="77777777" w:rsidR="00251EDF" w:rsidRDefault="00000000">
            <w:pPr>
              <w:spacing w:after="0" w:line="240" w:lineRule="auto"/>
            </w:pPr>
            <w:r>
              <w:rPr>
                <w:sz w:val="18"/>
              </w:rPr>
              <w:t>Приложение № 1, справка о квалификации.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2624ED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Сведения внесены; при реальной подаче нужны заверенные кадровые подтверждения.</w:t>
            </w:r>
          </w:p>
        </w:tc>
      </w:tr>
      <w:tr w:rsidR="00251EDF" w:rsidRPr="00EB1D4E" w14:paraId="204C12FB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EB77C7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18"/>
              </w:rPr>
              <w:t>Помещения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5F16C8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Приложение № 2, договор аренды, паспорт помещения, акт передачи.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FA02D8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Право пользования и характеристики отражены.</w:t>
            </w:r>
          </w:p>
        </w:tc>
      </w:tr>
      <w:tr w:rsidR="00251EDF" w:rsidRPr="00EB1D4E" w14:paraId="3021B714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0D9FD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18"/>
              </w:rPr>
              <w:t>Автоматизированные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системы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7783A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Приложение № 3, паспорт АС, акт классификации.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0C478C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Состав и назначение защищённого контура описаны.</w:t>
            </w:r>
          </w:p>
        </w:tc>
      </w:tr>
      <w:tr w:rsidR="00251EDF" w:rsidRPr="00EB1D4E" w14:paraId="1EEF2FF7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793F5A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18"/>
              </w:rPr>
              <w:t>Ресурсы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процессы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80254D" w14:textId="77777777" w:rsidR="00251EDF" w:rsidRDefault="00000000">
            <w:pPr>
              <w:spacing w:after="0" w:line="240" w:lineRule="auto"/>
            </w:pPr>
            <w:r>
              <w:rPr>
                <w:sz w:val="18"/>
              </w:rPr>
              <w:t>Приложения № 4 и № 5.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23F15D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Заполнены все разделы технологического процесса.</w:t>
            </w:r>
          </w:p>
        </w:tc>
      </w:tr>
      <w:tr w:rsidR="00251EDF" w:rsidRPr="00EB1D4E" w14:paraId="75624CEB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0FCC87" w14:textId="77777777" w:rsidR="00251EDF" w:rsidRDefault="00000000">
            <w:pPr>
              <w:spacing w:after="0" w:line="240" w:lineRule="auto"/>
              <w:jc w:val="center"/>
            </w:pPr>
            <w:r>
              <w:rPr>
                <w:sz w:val="18"/>
              </w:rPr>
              <w:t>ПО и СЗИ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2640EB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Перечень СЗИ, спецификация, договор приобретения.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954419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Права и сертификаты проверяются по выбранным изделиям.</w:t>
            </w:r>
          </w:p>
        </w:tc>
      </w:tr>
      <w:tr w:rsidR="00251EDF" w:rsidRPr="00EB1D4E" w14:paraId="36080F5F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2DCB68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18"/>
              </w:rPr>
              <w:t>Оборудование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E12E2C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Приложение № 6, справка МТО, спецификация, акт передачи.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B51C35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Состав связан с выбранными работами.</w:t>
            </w:r>
          </w:p>
        </w:tc>
      </w:tr>
      <w:tr w:rsidR="00251EDF" w:rsidRPr="00EB1D4E" w14:paraId="03D324B9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427B7D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18"/>
              </w:rPr>
              <w:t>Документация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884B4C" w14:textId="77777777" w:rsidR="00251EDF" w:rsidRDefault="00000000">
            <w:pPr>
              <w:spacing w:after="0" w:line="240" w:lineRule="auto"/>
            </w:pPr>
            <w:r>
              <w:rPr>
                <w:sz w:val="18"/>
              </w:rPr>
              <w:t>Приложение № 7.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BD50D8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Указаны стандарты и методические документы.</w:t>
            </w:r>
          </w:p>
        </w:tc>
      </w:tr>
      <w:tr w:rsidR="00251EDF" w:rsidRPr="00EB1D4E" w14:paraId="0EDA83ED" w14:textId="77777777">
        <w:trPr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346DCD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18"/>
              </w:rPr>
              <w:t>Производственный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контроль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652BD6" w14:textId="77777777" w:rsidR="00251EDF" w:rsidRDefault="00000000">
            <w:pPr>
              <w:spacing w:after="0" w:line="240" w:lineRule="auto"/>
            </w:pPr>
            <w:r>
              <w:rPr>
                <w:sz w:val="18"/>
              </w:rPr>
              <w:t>Не включён.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4F8CD5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Не требуется: мониторинг по подпункту «в» пункта 4 не заявлен.</w:t>
            </w:r>
          </w:p>
        </w:tc>
      </w:tr>
    </w:tbl>
    <w:p w14:paraId="7003C594" w14:textId="77777777" w:rsidR="00251EDF" w:rsidRPr="008E321D" w:rsidRDefault="00251EDF">
      <w:pPr>
        <w:spacing w:after="0"/>
        <w:rPr>
          <w:lang w:val="ru-RU"/>
        </w:rPr>
      </w:pPr>
    </w:p>
    <w:p w14:paraId="5BBFBE98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lastRenderedPageBreak/>
        <w:t>Оценочный лист по приказу ФСТЭК России № 206 использован как средство самопроверки. Он заполняется лицензирующим органом и не включается в число обязательных приложений соискателя.</w:t>
      </w:r>
    </w:p>
    <w:p w14:paraId="65FFA269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Для фактической подачи сведения должны подтверждаться надлежаще заверенными копиями дипломов, документов о стаже, прав на помещения и ПО, аттестатов, сертификатов, поверок и документов о приобретении.</w:t>
      </w:r>
    </w:p>
    <w:p w14:paraId="1B068424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В рамках моделирования комплект показывает требуемую структуру и взаимосвязь документов. Достоверность документов, выдаваемых третьими лицами, подлежит проверке по оригиналам перед реальным обращением в ФСТЭК России.</w:t>
      </w:r>
    </w:p>
    <w:p w14:paraId="6408256E" w14:textId="77777777" w:rsidR="00251EDF" w:rsidRPr="005F4B59" w:rsidRDefault="00000000" w:rsidP="008E321D">
      <w:pPr>
        <w:pStyle w:val="21"/>
        <w:ind w:firstLine="709"/>
        <w:rPr>
          <w:bCs w:val="0"/>
          <w:lang w:val="ru-RU"/>
        </w:rPr>
      </w:pPr>
      <w:r w:rsidRPr="005F4B59">
        <w:rPr>
          <w:rFonts w:ascii="Times New Roman" w:eastAsia="Times New Roman" w:hAnsi="Times New Roman"/>
          <w:bCs w:val="0"/>
          <w:lang w:val="ru-RU"/>
        </w:rPr>
        <w:t>3.3. Основания отказа и юридические риски</w:t>
      </w:r>
    </w:p>
    <w:p w14:paraId="2790CA53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Отказ возможен при наличии недостоверных или искажённых сведений, а также при установленном несоответствии соискателя лицензионным требованиям.</w:t>
      </w:r>
    </w:p>
    <w:p w14:paraId="78AE9210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Критичны подтверждение квалификации штатных специалистов, законность владения помещениями и оборудованием, актуальность аттестатов и сертификатов, сроки поверки средств измерений и права на программное обеспечение.</w:t>
      </w:r>
    </w:p>
    <w:p w14:paraId="5C266DB1" w14:textId="091EBEA3" w:rsidR="002C1980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Устав, выписка ЕГРЮЛ, пожарные документы, политика обработки персональных данных и санитарные договоры дополняют организационное досье, но не заменяют специальные документы пункта 8 Положения № 79.</w:t>
      </w:r>
    </w:p>
    <w:p w14:paraId="17789CA9" w14:textId="198D91CD" w:rsidR="00251EDF" w:rsidRPr="008E321D" w:rsidRDefault="002C1980" w:rsidP="002C1980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494AFF22" w14:textId="056E8A29" w:rsidR="00251EDF" w:rsidRPr="002C1980" w:rsidRDefault="00000000" w:rsidP="007B56E5">
      <w:pPr>
        <w:pStyle w:val="1"/>
        <w:ind w:firstLine="709"/>
        <w:jc w:val="left"/>
        <w:rPr>
          <w:bCs w:val="0"/>
          <w:lang w:val="ru-RU"/>
        </w:rPr>
      </w:pPr>
      <w:r w:rsidRPr="002C1980">
        <w:rPr>
          <w:rFonts w:ascii="Times New Roman" w:eastAsia="Times New Roman" w:hAnsi="Times New Roman"/>
          <w:bCs w:val="0"/>
          <w:lang w:val="ru-RU"/>
        </w:rPr>
        <w:lastRenderedPageBreak/>
        <w:t xml:space="preserve">4. </w:t>
      </w:r>
      <w:r w:rsidR="007B56E5" w:rsidRPr="002C1980">
        <w:rPr>
          <w:rFonts w:ascii="Times New Roman" w:eastAsia="Times New Roman" w:hAnsi="Times New Roman"/>
          <w:bCs w:val="0"/>
          <w:lang w:val="ru-RU"/>
        </w:rPr>
        <w:t>Результат работы менеджера по административным вопросам</w:t>
      </w:r>
    </w:p>
    <w:p w14:paraId="5D2AA167" w14:textId="77777777" w:rsidR="00251EDF" w:rsidRPr="002C1980" w:rsidRDefault="00000000" w:rsidP="007B56E5">
      <w:pPr>
        <w:pStyle w:val="21"/>
        <w:ind w:firstLine="709"/>
        <w:rPr>
          <w:bCs w:val="0"/>
          <w:lang w:val="ru-RU"/>
        </w:rPr>
      </w:pPr>
      <w:r w:rsidRPr="002C1980">
        <w:rPr>
          <w:rFonts w:ascii="Times New Roman" w:eastAsia="Times New Roman" w:hAnsi="Times New Roman"/>
          <w:bCs w:val="0"/>
          <w:lang w:val="ru-RU"/>
        </w:rPr>
        <w:t>4.1. Помещения и зонирование</w:t>
      </w:r>
    </w:p>
    <w:p w14:paraId="477ED564" w14:textId="63C410FE" w:rsidR="00251EDF" w:rsidRPr="003034E5" w:rsidRDefault="00000000" w:rsidP="003034E5">
      <w:pPr>
        <w:spacing w:before="120" w:after="0"/>
        <w:ind w:firstLine="709"/>
        <w:jc w:val="both"/>
        <w:rPr>
          <w:rFonts w:cs="Times New Roman"/>
          <w:lang w:val="ru-RU"/>
        </w:rPr>
      </w:pPr>
      <w:r w:rsidRPr="008E321D">
        <w:rPr>
          <w:lang w:val="ru-RU"/>
        </w:rPr>
        <w:t xml:space="preserve">Для офиса принят внутренний контур 12,0 × </w:t>
      </w:r>
      <w:r w:rsidR="003034E5">
        <w:rPr>
          <w:lang w:val="ru-RU"/>
        </w:rPr>
        <w:t>10,0</w:t>
      </w:r>
      <w:r w:rsidRPr="008E321D">
        <w:rPr>
          <w:lang w:val="ru-RU"/>
        </w:rPr>
        <w:t xml:space="preserve"> м. </w:t>
      </w:r>
      <w:r w:rsidR="003034E5" w:rsidRPr="003034E5">
        <w:rPr>
          <w:rFonts w:cs="Times New Roman"/>
          <w:lang w:val="ru-RU"/>
        </w:rPr>
        <w:t xml:space="preserve">Общая площадь девяти зон составляет </w:t>
      </w:r>
      <w:r w:rsidR="003034E5">
        <w:rPr>
          <w:rFonts w:cs="Times New Roman"/>
          <w:b/>
          <w:bCs/>
          <w:lang w:val="ru-RU"/>
        </w:rPr>
        <w:t>120</w:t>
      </w:r>
      <w:r w:rsidR="003034E5" w:rsidRPr="003034E5">
        <w:rPr>
          <w:rFonts w:cs="Times New Roman"/>
          <w:b/>
          <w:bCs/>
          <w:lang w:val="ru-RU"/>
        </w:rPr>
        <w:t>,</w:t>
      </w:r>
      <w:r w:rsidR="003034E5">
        <w:rPr>
          <w:rFonts w:cs="Times New Roman"/>
          <w:b/>
          <w:bCs/>
          <w:lang w:val="ru-RU"/>
        </w:rPr>
        <w:t>0</w:t>
      </w:r>
      <w:r w:rsidR="003034E5" w:rsidRPr="003034E5">
        <w:rPr>
          <w:rFonts w:cs="Times New Roman"/>
          <w:b/>
          <w:bCs/>
          <w:lang w:val="ru-RU"/>
        </w:rPr>
        <w:t xml:space="preserve"> м²</w:t>
      </w:r>
      <w:r w:rsidR="003034E5" w:rsidRPr="003034E5">
        <w:rPr>
          <w:rFonts w:cs="Times New Roman"/>
          <w:lang w:val="ru-RU"/>
        </w:rPr>
        <w:t>. Помещения имеют следующие размеры и назначение:</w:t>
      </w:r>
    </w:p>
    <w:tbl>
      <w:tblPr>
        <w:tblStyle w:val="aff0"/>
        <w:tblW w:w="104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2438"/>
        <w:gridCol w:w="1361"/>
        <w:gridCol w:w="1361"/>
        <w:gridCol w:w="4592"/>
      </w:tblGrid>
      <w:tr w:rsidR="003034E5" w14:paraId="4ADEC335" w14:textId="77777777" w:rsidTr="003B5E35">
        <w:trPr>
          <w:tblHeader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CD4986" w14:textId="77777777" w:rsidR="003034E5" w:rsidRDefault="003034E5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A7E9C" w14:textId="77777777" w:rsidR="003034E5" w:rsidRDefault="003034E5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Помещение</w:t>
            </w:r>
          </w:p>
        </w:tc>
        <w:tc>
          <w:tcPr>
            <w:tcW w:w="1361" w:type="dxa"/>
          </w:tcPr>
          <w:p w14:paraId="368314CA" w14:textId="2ACB1BA9" w:rsidR="003034E5" w:rsidRPr="003034E5" w:rsidRDefault="003034E5">
            <w:pPr>
              <w:spacing w:after="0" w:line="240" w:lineRule="auto"/>
              <w:jc w:val="center"/>
              <w:rPr>
                <w:b/>
                <w:sz w:val="18"/>
                <w:lang w:val="ru-RU"/>
              </w:rPr>
            </w:pPr>
            <w:r>
              <w:rPr>
                <w:b/>
                <w:sz w:val="18"/>
                <w:lang w:val="ru-RU"/>
              </w:rPr>
              <w:t>Размеры</w:t>
            </w:r>
            <w:r>
              <w:rPr>
                <w:b/>
                <w:sz w:val="18"/>
              </w:rPr>
              <w:t>,</w:t>
            </w:r>
            <w:r>
              <w:rPr>
                <w:b/>
                <w:sz w:val="18"/>
                <w:lang w:val="ru-RU"/>
              </w:rPr>
              <w:t xml:space="preserve"> м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27F3D9" w14:textId="4498D729" w:rsidR="003034E5" w:rsidRDefault="003034E5">
            <w:pPr>
              <w:spacing w:after="0" w:line="240" w:lineRule="auto"/>
              <w:jc w:val="center"/>
            </w:pPr>
            <w:proofErr w:type="spellStart"/>
            <w:r>
              <w:rPr>
                <w:b/>
                <w:sz w:val="18"/>
              </w:rPr>
              <w:t>Площадь</w:t>
            </w:r>
            <w:proofErr w:type="spellEnd"/>
            <w:r>
              <w:rPr>
                <w:b/>
                <w:sz w:val="18"/>
              </w:rPr>
              <w:t>, м²</w:t>
            </w:r>
          </w:p>
        </w:tc>
        <w:tc>
          <w:tcPr>
            <w:tcW w:w="4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C2A91E" w14:textId="77777777" w:rsidR="003034E5" w:rsidRDefault="003034E5">
            <w:pPr>
              <w:spacing w:after="0" w:line="240" w:lineRule="auto"/>
              <w:jc w:val="center"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3034E5" w:rsidRPr="00EB1D4E" w14:paraId="59877D26" w14:textId="77777777" w:rsidTr="003B5E35">
        <w:trPr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F3A3E4" w14:textId="77777777" w:rsidR="003034E5" w:rsidRDefault="003034E5">
            <w:pPr>
              <w:spacing w:after="0" w:line="240" w:lineRule="auto"/>
              <w:jc w:val="center"/>
            </w:pPr>
            <w:r>
              <w:rPr>
                <w:sz w:val="18"/>
              </w:rPr>
              <w:t>01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E34149" w14:textId="3E1B7F48" w:rsidR="003034E5" w:rsidRPr="003034E5" w:rsidRDefault="003034E5">
            <w:pPr>
              <w:spacing w:after="0" w:line="240" w:lineRule="auto"/>
              <w:rPr>
                <w:lang w:val="ru-RU"/>
              </w:rPr>
            </w:pPr>
            <w:proofErr w:type="spellStart"/>
            <w:r>
              <w:rPr>
                <w:sz w:val="18"/>
              </w:rPr>
              <w:t>Рабочая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  <w:lang w:val="ru-RU"/>
              </w:rPr>
              <w:t>зона</w:t>
            </w:r>
          </w:p>
        </w:tc>
        <w:tc>
          <w:tcPr>
            <w:tcW w:w="1361" w:type="dxa"/>
            <w:vAlign w:val="center"/>
          </w:tcPr>
          <w:p w14:paraId="5DE040B3" w14:textId="103C06AA" w:rsidR="003034E5" w:rsidRPr="003034E5" w:rsidRDefault="003034E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4</w:t>
            </w:r>
            <w:r>
              <w:rPr>
                <w:sz w:val="18"/>
              </w:rPr>
              <w:t>,</w:t>
            </w:r>
            <w:r>
              <w:rPr>
                <w:sz w:val="18"/>
                <w:lang w:val="ru-RU"/>
              </w:rPr>
              <w:t xml:space="preserve">88 </w:t>
            </w:r>
            <w:r w:rsidRPr="003034E5">
              <w:rPr>
                <w:sz w:val="18"/>
                <w:lang w:val="ru-RU"/>
              </w:rPr>
              <w:t>×</w:t>
            </w:r>
            <w:r w:rsidRPr="003034E5">
              <w:rPr>
                <w:sz w:val="18"/>
                <w:lang w:val="ru-RU"/>
              </w:rPr>
              <w:t xml:space="preserve"> 4,10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4C7719" w14:textId="2BC9B0AA" w:rsidR="003034E5" w:rsidRPr="003034E5" w:rsidRDefault="003034E5" w:rsidP="003B5E35">
            <w:pPr>
              <w:spacing w:after="0" w:line="240" w:lineRule="auto"/>
              <w:jc w:val="center"/>
              <w:rPr>
                <w:lang w:val="ru-RU"/>
              </w:rPr>
            </w:pPr>
            <w:r>
              <w:rPr>
                <w:sz w:val="18"/>
                <w:lang w:val="ru-RU"/>
              </w:rPr>
              <w:t>20,00</w:t>
            </w:r>
          </w:p>
        </w:tc>
        <w:tc>
          <w:tcPr>
            <w:tcW w:w="4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81AAF0" w14:textId="77777777" w:rsidR="003034E5" w:rsidRPr="008E321D" w:rsidRDefault="003034E5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Четыре рабочих места общего контура.</w:t>
            </w:r>
          </w:p>
        </w:tc>
      </w:tr>
      <w:tr w:rsidR="003034E5" w:rsidRPr="00EB1D4E" w14:paraId="48C24ADC" w14:textId="77777777" w:rsidTr="003B5E35">
        <w:trPr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D8F959" w14:textId="77777777" w:rsidR="003034E5" w:rsidRDefault="003034E5">
            <w:pPr>
              <w:spacing w:after="0" w:line="240" w:lineRule="auto"/>
              <w:jc w:val="center"/>
            </w:pPr>
            <w:r>
              <w:rPr>
                <w:sz w:val="18"/>
              </w:rPr>
              <w:t>02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E28F84" w14:textId="77777777" w:rsidR="003034E5" w:rsidRDefault="003034E5">
            <w:pPr>
              <w:spacing w:after="0" w:line="240" w:lineRule="auto"/>
            </w:pPr>
            <w:r>
              <w:rPr>
                <w:sz w:val="18"/>
              </w:rPr>
              <w:t>Приёмная</w:t>
            </w:r>
          </w:p>
        </w:tc>
        <w:tc>
          <w:tcPr>
            <w:tcW w:w="1361" w:type="dxa"/>
            <w:vAlign w:val="center"/>
          </w:tcPr>
          <w:p w14:paraId="60BF6ED4" w14:textId="3C7A76A4" w:rsidR="003034E5" w:rsidRDefault="003B5E35" w:rsidP="003B5E35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  <w:lang w:val="ru-RU"/>
              </w:rPr>
              <w:t>2,93</w:t>
            </w:r>
            <w:r w:rsidR="003034E5">
              <w:rPr>
                <w:sz w:val="18"/>
                <w:lang w:val="ru-RU"/>
              </w:rPr>
              <w:t xml:space="preserve"> </w:t>
            </w:r>
            <w:r w:rsidR="003034E5" w:rsidRPr="003034E5">
              <w:rPr>
                <w:sz w:val="18"/>
                <w:lang w:val="ru-RU"/>
              </w:rPr>
              <w:t>× 4,10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A8A008" w14:textId="7F1EEEE3" w:rsidR="003034E5" w:rsidRDefault="003034E5" w:rsidP="003B5E35">
            <w:pPr>
              <w:spacing w:after="0" w:line="240" w:lineRule="auto"/>
              <w:jc w:val="center"/>
            </w:pPr>
            <w:r>
              <w:rPr>
                <w:sz w:val="18"/>
              </w:rPr>
              <w:t>9,60</w:t>
            </w:r>
          </w:p>
        </w:tc>
        <w:tc>
          <w:tcPr>
            <w:tcW w:w="4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102E05" w14:textId="77777777" w:rsidR="003034E5" w:rsidRPr="008E321D" w:rsidRDefault="003034E5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Приём посетителей и первичный контроль доступа.</w:t>
            </w:r>
          </w:p>
        </w:tc>
      </w:tr>
      <w:tr w:rsidR="003B5E35" w:rsidRPr="00EB1D4E" w14:paraId="15BB14EF" w14:textId="77777777" w:rsidTr="003B5E35">
        <w:trPr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8A9B44" w14:textId="4A08175C" w:rsidR="003B5E35" w:rsidRPr="003B5E35" w:rsidRDefault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03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73490E" w14:textId="3EA21B7D" w:rsidR="003B5E35" w:rsidRPr="003B5E35" w:rsidRDefault="003B5E35">
            <w:pPr>
              <w:spacing w:after="0" w:line="240" w:lineRule="auto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Переговорная</w:t>
            </w:r>
          </w:p>
        </w:tc>
        <w:tc>
          <w:tcPr>
            <w:tcW w:w="1361" w:type="dxa"/>
            <w:vAlign w:val="center"/>
          </w:tcPr>
          <w:p w14:paraId="62C6979E" w14:textId="66A1D8E2" w:rsid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 xml:space="preserve">2,93 </w:t>
            </w:r>
            <w:r w:rsidRPr="003034E5">
              <w:rPr>
                <w:sz w:val="18"/>
                <w:lang w:val="ru-RU"/>
              </w:rPr>
              <w:t>× 4,10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B37A36" w14:textId="6196078A" w:rsidR="003B5E35" w:rsidRP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12,00</w:t>
            </w:r>
          </w:p>
        </w:tc>
        <w:tc>
          <w:tcPr>
            <w:tcW w:w="4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46673" w14:textId="59B7FDB1" w:rsidR="003B5E35" w:rsidRPr="008E321D" w:rsidRDefault="003B5E35">
            <w:pPr>
              <w:spacing w:after="0" w:line="240" w:lineRule="auto"/>
              <w:rPr>
                <w:sz w:val="18"/>
                <w:lang w:val="ru-RU"/>
              </w:rPr>
            </w:pPr>
            <w:r w:rsidRPr="003B5E35">
              <w:rPr>
                <w:sz w:val="18"/>
                <w:lang w:val="ru-RU"/>
              </w:rPr>
              <w:t>Встречи с клиентами, обсуждение рабочих вопросов, акустическая защита</w:t>
            </w:r>
          </w:p>
        </w:tc>
      </w:tr>
      <w:tr w:rsidR="003B5E35" w:rsidRPr="00EB1D4E" w14:paraId="40F07DEC" w14:textId="77777777" w:rsidTr="003B5E35">
        <w:trPr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4F21B" w14:textId="0D64C092" w:rsidR="003B5E35" w:rsidRDefault="003B5E35" w:rsidP="003B5E35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04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68A1F2" w14:textId="714F2913" w:rsidR="003B5E35" w:rsidRDefault="003B5E35" w:rsidP="003B5E35">
            <w:pPr>
              <w:spacing w:after="0" w:line="240" w:lineRule="auto"/>
              <w:rPr>
                <w:sz w:val="18"/>
              </w:rPr>
            </w:pPr>
            <w:proofErr w:type="spellStart"/>
            <w:r>
              <w:rPr>
                <w:sz w:val="18"/>
              </w:rPr>
              <w:t>Кабинет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директора</w:t>
            </w:r>
            <w:proofErr w:type="spellEnd"/>
          </w:p>
        </w:tc>
        <w:tc>
          <w:tcPr>
            <w:tcW w:w="1361" w:type="dxa"/>
            <w:vAlign w:val="center"/>
          </w:tcPr>
          <w:p w14:paraId="001973DF" w14:textId="084680B3" w:rsid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 xml:space="preserve">3,96 </w:t>
            </w:r>
            <w:r w:rsidRPr="003B5E35">
              <w:rPr>
                <w:sz w:val="18"/>
                <w:lang w:val="ru-RU"/>
              </w:rPr>
              <w:t>× 4,10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7ED2E7" w14:textId="27ECCCC0" w:rsidR="003B5E35" w:rsidRP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16,20</w:t>
            </w:r>
          </w:p>
        </w:tc>
        <w:tc>
          <w:tcPr>
            <w:tcW w:w="4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DDE27" w14:textId="63D2858D" w:rsidR="003B5E35" w:rsidRPr="008E321D" w:rsidRDefault="003B5E35" w:rsidP="003B5E35">
            <w:pPr>
              <w:spacing w:after="0" w:line="240" w:lineRule="auto"/>
              <w:rPr>
                <w:sz w:val="18"/>
                <w:lang w:val="ru-RU"/>
              </w:rPr>
            </w:pPr>
            <w:r w:rsidRPr="003B5E35">
              <w:rPr>
                <w:sz w:val="18"/>
                <w:lang w:val="ru-RU"/>
              </w:rPr>
              <w:t>Рабочее место руководителя, подписание договоров, хранение конфиденциальных документов</w:t>
            </w:r>
          </w:p>
        </w:tc>
      </w:tr>
      <w:tr w:rsidR="003B5E35" w:rsidRPr="00EB1D4E" w14:paraId="1CE79582" w14:textId="77777777" w:rsidTr="003B5E35">
        <w:trPr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3521D6" w14:textId="5C0F1406" w:rsidR="003B5E35" w:rsidRDefault="003B5E35" w:rsidP="003B5E35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05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5FEFEC" w14:textId="64FA525D" w:rsidR="003B5E35" w:rsidRDefault="003B5E35" w:rsidP="003B5E35">
            <w:pPr>
              <w:spacing w:after="0" w:line="240" w:lineRule="auto"/>
              <w:rPr>
                <w:sz w:val="18"/>
              </w:rPr>
            </w:pPr>
            <w:proofErr w:type="spellStart"/>
            <w:r>
              <w:rPr>
                <w:sz w:val="18"/>
              </w:rPr>
              <w:t>Серверная-лаборатория</w:t>
            </w:r>
            <w:proofErr w:type="spellEnd"/>
          </w:p>
        </w:tc>
        <w:tc>
          <w:tcPr>
            <w:tcW w:w="1361" w:type="dxa"/>
            <w:vAlign w:val="center"/>
          </w:tcPr>
          <w:p w14:paraId="20842121" w14:textId="78AFD4BC" w:rsid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 xml:space="preserve">4,40 </w:t>
            </w:r>
            <w:r w:rsidRPr="003B5E35">
              <w:rPr>
                <w:sz w:val="18"/>
                <w:lang w:val="ru-RU"/>
              </w:rPr>
              <w:t>× 4,10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F7B427" w14:textId="6A646112" w:rsidR="003B5E35" w:rsidRP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18,00</w:t>
            </w:r>
          </w:p>
        </w:tc>
        <w:tc>
          <w:tcPr>
            <w:tcW w:w="4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6E262" w14:textId="0240A7D5" w:rsidR="003B5E35" w:rsidRPr="008E321D" w:rsidRDefault="003B5E35" w:rsidP="003B5E35">
            <w:pPr>
              <w:spacing w:after="0" w:line="240" w:lineRule="auto"/>
              <w:rPr>
                <w:sz w:val="18"/>
                <w:lang w:val="ru-RU"/>
              </w:rPr>
            </w:pPr>
            <w:r w:rsidRPr="008E321D">
              <w:rPr>
                <w:sz w:val="18"/>
                <w:lang w:val="ru-RU"/>
              </w:rPr>
              <w:t>Сервер, АРМ-05, АРМ-06, стойка и средства контроля</w:t>
            </w:r>
            <w:r>
              <w:rPr>
                <w:sz w:val="18"/>
                <w:lang w:val="ru-RU"/>
              </w:rPr>
              <w:t>.</w:t>
            </w:r>
          </w:p>
        </w:tc>
      </w:tr>
      <w:tr w:rsidR="003B5E35" w:rsidRPr="00EB1D4E" w14:paraId="4BA17D50" w14:textId="77777777" w:rsidTr="003B5E35">
        <w:trPr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CE1CEC" w14:textId="56B81EF8" w:rsidR="003B5E35" w:rsidRDefault="003B5E35" w:rsidP="003B5E35">
            <w:pPr>
              <w:spacing w:after="0"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06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85316" w14:textId="76C94C17" w:rsidR="003B5E35" w:rsidRDefault="003B5E35" w:rsidP="003B5E35">
            <w:pPr>
              <w:spacing w:after="0" w:line="240" w:lineRule="auto"/>
              <w:rPr>
                <w:sz w:val="18"/>
              </w:rPr>
            </w:pPr>
            <w:proofErr w:type="spellStart"/>
            <w:r>
              <w:rPr>
                <w:sz w:val="18"/>
              </w:rPr>
              <w:t>Архив</w:t>
            </w:r>
            <w:proofErr w:type="spellEnd"/>
          </w:p>
        </w:tc>
        <w:tc>
          <w:tcPr>
            <w:tcW w:w="1361" w:type="dxa"/>
            <w:vAlign w:val="center"/>
          </w:tcPr>
          <w:p w14:paraId="5ED86C86" w14:textId="6930AFD6" w:rsid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 xml:space="preserve">2,49 </w:t>
            </w:r>
            <w:r w:rsidRPr="003B5E35">
              <w:rPr>
                <w:sz w:val="18"/>
                <w:lang w:val="ru-RU"/>
              </w:rPr>
              <w:t>× 4,10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C8427F" w14:textId="725D6298" w:rsidR="003B5E35" w:rsidRP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10,20</w:t>
            </w:r>
          </w:p>
        </w:tc>
        <w:tc>
          <w:tcPr>
            <w:tcW w:w="4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ABD89B" w14:textId="093CBD22" w:rsidR="003B5E35" w:rsidRPr="008E321D" w:rsidRDefault="003B5E35" w:rsidP="003B5E35">
            <w:pPr>
              <w:spacing w:after="0" w:line="240" w:lineRule="auto"/>
              <w:rPr>
                <w:sz w:val="18"/>
                <w:lang w:val="ru-RU"/>
              </w:rPr>
            </w:pPr>
            <w:r w:rsidRPr="003B5E35">
              <w:rPr>
                <w:sz w:val="18"/>
                <w:lang w:val="ru-RU"/>
              </w:rPr>
              <w:t>Хранение лицензии, аттестатов, договоров и машинных носителей</w:t>
            </w:r>
          </w:p>
        </w:tc>
      </w:tr>
      <w:tr w:rsidR="003B5E35" w:rsidRPr="00EB1D4E" w14:paraId="1E5E5987" w14:textId="77777777" w:rsidTr="003B5E35">
        <w:trPr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EB9FA" w14:textId="13629B5F" w:rsidR="003B5E35" w:rsidRDefault="003B5E35" w:rsidP="003B5E35">
            <w:pPr>
              <w:spacing w:after="0" w:line="240" w:lineRule="auto"/>
              <w:jc w:val="center"/>
            </w:pPr>
            <w:r>
              <w:rPr>
                <w:sz w:val="18"/>
              </w:rPr>
              <w:t>07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1A6C8" w14:textId="2F39E90F" w:rsidR="003B5E35" w:rsidRPr="003B5E35" w:rsidRDefault="003B5E35" w:rsidP="003B5E35">
            <w:pPr>
              <w:spacing w:after="0" w:line="240" w:lineRule="auto"/>
              <w:rPr>
                <w:lang w:val="ru-RU"/>
              </w:rPr>
            </w:pPr>
            <w:r>
              <w:rPr>
                <w:sz w:val="18"/>
                <w:lang w:val="ru-RU"/>
              </w:rPr>
              <w:t>Санузел 1 и 2</w:t>
            </w:r>
          </w:p>
        </w:tc>
        <w:tc>
          <w:tcPr>
            <w:tcW w:w="1361" w:type="dxa"/>
            <w:vAlign w:val="center"/>
          </w:tcPr>
          <w:p w14:paraId="76DEA147" w14:textId="74089847" w:rsidR="003B5E35" w:rsidRP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 xml:space="preserve">1,95 </w:t>
            </w:r>
            <w:r w:rsidRPr="003B5E35">
              <w:rPr>
                <w:sz w:val="18"/>
                <w:lang w:val="ru-RU"/>
              </w:rPr>
              <w:t xml:space="preserve">× </w:t>
            </w:r>
            <w:r>
              <w:rPr>
                <w:sz w:val="18"/>
                <w:lang w:val="ru-RU"/>
              </w:rPr>
              <w:t>2,05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97FCE8" w14:textId="38611E6C" w:rsidR="003B5E35" w:rsidRPr="003B5E35" w:rsidRDefault="003B5E35" w:rsidP="003B5E35">
            <w:pPr>
              <w:spacing w:after="0" w:line="240" w:lineRule="auto"/>
              <w:jc w:val="center"/>
              <w:rPr>
                <w:lang w:val="ru-RU"/>
              </w:rPr>
            </w:pPr>
            <w:r>
              <w:rPr>
                <w:sz w:val="18"/>
                <w:lang w:val="ru-RU"/>
              </w:rPr>
              <w:t xml:space="preserve">2 </w:t>
            </w:r>
            <w:r w:rsidRPr="003B5E35">
              <w:rPr>
                <w:sz w:val="18"/>
                <w:lang w:val="ru-RU"/>
              </w:rPr>
              <w:t>× 4,</w:t>
            </w:r>
            <w:r>
              <w:rPr>
                <w:sz w:val="18"/>
                <w:lang w:val="ru-RU"/>
              </w:rPr>
              <w:t>00</w:t>
            </w:r>
          </w:p>
        </w:tc>
        <w:tc>
          <w:tcPr>
            <w:tcW w:w="4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CE173E" w14:textId="6B5FF2C7" w:rsidR="003B5E35" w:rsidRPr="008E321D" w:rsidRDefault="003B5E35" w:rsidP="003B5E35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Бытов</w:t>
            </w:r>
            <w:r>
              <w:rPr>
                <w:sz w:val="18"/>
                <w:lang w:val="ru-RU"/>
              </w:rPr>
              <w:t>ые</w:t>
            </w:r>
            <w:r w:rsidRPr="008E321D">
              <w:rPr>
                <w:sz w:val="18"/>
                <w:lang w:val="ru-RU"/>
              </w:rPr>
              <w:t xml:space="preserve"> помещени</w:t>
            </w:r>
            <w:r>
              <w:rPr>
                <w:sz w:val="18"/>
                <w:lang w:val="ru-RU"/>
              </w:rPr>
              <w:t>я</w:t>
            </w:r>
            <w:r w:rsidRPr="008E321D">
              <w:rPr>
                <w:sz w:val="18"/>
                <w:lang w:val="ru-RU"/>
              </w:rPr>
              <w:t>.</w:t>
            </w:r>
          </w:p>
        </w:tc>
      </w:tr>
      <w:tr w:rsidR="003B5E35" w:rsidRPr="00EB1D4E" w14:paraId="3CDC2E5A" w14:textId="77777777" w:rsidTr="003B5E35">
        <w:trPr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D45C5" w14:textId="4A12CA7D" w:rsidR="003B5E35" w:rsidRDefault="003B5E35" w:rsidP="003B5E35">
            <w:pPr>
              <w:spacing w:after="0" w:line="240" w:lineRule="auto"/>
              <w:jc w:val="center"/>
            </w:pPr>
            <w:r>
              <w:rPr>
                <w:sz w:val="18"/>
              </w:rPr>
              <w:t>08</w:t>
            </w:r>
          </w:p>
        </w:tc>
        <w:tc>
          <w:tcPr>
            <w:tcW w:w="24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8A531C" w14:textId="4DEEED48" w:rsidR="003B5E35" w:rsidRPr="003B5E35" w:rsidRDefault="003B5E35" w:rsidP="003B5E35">
            <w:pPr>
              <w:spacing w:after="0" w:line="240" w:lineRule="auto"/>
              <w:rPr>
                <w:lang w:val="ru-RU"/>
              </w:rPr>
            </w:pPr>
            <w:proofErr w:type="spellStart"/>
            <w:r>
              <w:rPr>
                <w:sz w:val="18"/>
              </w:rPr>
              <w:t>Коридор</w:t>
            </w:r>
            <w:proofErr w:type="spellEnd"/>
          </w:p>
        </w:tc>
        <w:tc>
          <w:tcPr>
            <w:tcW w:w="1361" w:type="dxa"/>
            <w:vAlign w:val="center"/>
          </w:tcPr>
          <w:p w14:paraId="45E9A548" w14:textId="4B716AFD" w:rsidR="003B5E35" w:rsidRPr="003B5E35" w:rsidRDefault="003B5E35" w:rsidP="003B5E35">
            <w:pPr>
              <w:spacing w:after="0" w:line="240" w:lineRule="auto"/>
              <w:jc w:val="center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 xml:space="preserve">12,0 </w:t>
            </w:r>
            <w:r w:rsidRPr="003B5E35">
              <w:rPr>
                <w:sz w:val="18"/>
                <w:lang w:val="ru-RU"/>
              </w:rPr>
              <w:t xml:space="preserve">× </w:t>
            </w:r>
            <w:r>
              <w:rPr>
                <w:sz w:val="18"/>
                <w:lang w:val="ru-RU"/>
              </w:rPr>
              <w:t>1,80</w:t>
            </w:r>
          </w:p>
        </w:tc>
        <w:tc>
          <w:tcPr>
            <w:tcW w:w="136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A32A06" w14:textId="3793288B" w:rsidR="003B5E35" w:rsidRPr="003B5E35" w:rsidRDefault="003B5E35" w:rsidP="003B5E35">
            <w:pPr>
              <w:spacing w:after="0" w:line="240" w:lineRule="auto"/>
              <w:jc w:val="center"/>
              <w:rPr>
                <w:lang w:val="ru-RU"/>
              </w:rPr>
            </w:pPr>
            <w:r w:rsidRPr="003B5E35">
              <w:rPr>
                <w:sz w:val="18"/>
                <w:szCs w:val="14"/>
                <w:lang w:val="ru-RU"/>
              </w:rPr>
              <w:t>21,60</w:t>
            </w:r>
          </w:p>
        </w:tc>
        <w:tc>
          <w:tcPr>
            <w:tcW w:w="45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8FDB48" w14:textId="74957D02" w:rsidR="003B5E35" w:rsidRPr="008E321D" w:rsidRDefault="003B5E35" w:rsidP="003B5E35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18"/>
                <w:lang w:val="ru-RU"/>
              </w:rPr>
              <w:t>Доступ к помещениям и путь к выходу.</w:t>
            </w:r>
          </w:p>
        </w:tc>
      </w:tr>
    </w:tbl>
    <w:p w14:paraId="469CA5EE" w14:textId="77777777" w:rsidR="00251EDF" w:rsidRPr="008E321D" w:rsidRDefault="00251EDF">
      <w:pPr>
        <w:spacing w:after="0"/>
        <w:rPr>
          <w:lang w:val="ru-RU"/>
        </w:rPr>
      </w:pPr>
    </w:p>
    <w:p w14:paraId="02968617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Ширина коридора принята 1,8 м, дверные проёмы — 0,9 м в свету, вход — 1,0 м. Все помещения имеют отдельный вход из коридора; маршруты движения не пересекаются с напольной мебелью.</w:t>
      </w:r>
    </w:p>
    <w:p w14:paraId="63A2BFAC" w14:textId="55434439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 xml:space="preserve">Доступ в </w:t>
      </w:r>
      <w:r w:rsidR="00E67DFD">
        <w:rPr>
          <w:lang w:val="ru-RU"/>
        </w:rPr>
        <w:t>рабочую зону</w:t>
      </w:r>
      <w:r w:rsidR="00E67DFD" w:rsidRPr="00E67DFD">
        <w:rPr>
          <w:lang w:val="ru-RU"/>
        </w:rPr>
        <w:t>,</w:t>
      </w:r>
      <w:r w:rsidR="00E67DFD">
        <w:rPr>
          <w:lang w:val="ru-RU"/>
        </w:rPr>
        <w:t xml:space="preserve"> </w:t>
      </w:r>
      <w:r w:rsidRPr="008E321D">
        <w:rPr>
          <w:lang w:val="ru-RU"/>
        </w:rPr>
        <w:t xml:space="preserve">серверную-лабораторию, архив и </w:t>
      </w:r>
      <w:r w:rsidR="00E67DFD">
        <w:rPr>
          <w:lang w:val="ru-RU"/>
        </w:rPr>
        <w:t>кабинет директора</w:t>
      </w:r>
      <w:r w:rsidRPr="008E321D">
        <w:rPr>
          <w:lang w:val="ru-RU"/>
        </w:rPr>
        <w:t xml:space="preserve"> ограничивается. Считывател</w:t>
      </w:r>
      <w:r w:rsidR="00E67DFD">
        <w:rPr>
          <w:lang w:val="ru-RU"/>
        </w:rPr>
        <w:t>ь</w:t>
      </w:r>
      <w:r w:rsidRPr="008E321D">
        <w:rPr>
          <w:lang w:val="ru-RU"/>
        </w:rPr>
        <w:t xml:space="preserve"> СКУД размеща</w:t>
      </w:r>
      <w:r w:rsidR="00E67DFD">
        <w:rPr>
          <w:lang w:val="ru-RU"/>
        </w:rPr>
        <w:t>е</w:t>
      </w:r>
      <w:r w:rsidRPr="008E321D">
        <w:rPr>
          <w:lang w:val="ru-RU"/>
        </w:rPr>
        <w:t>тся</w:t>
      </w:r>
      <w:r w:rsidR="00E67DFD">
        <w:rPr>
          <w:lang w:val="ru-RU"/>
        </w:rPr>
        <w:t xml:space="preserve"> в коридоре при входе в ограниченную зону</w:t>
      </w:r>
      <w:r w:rsidR="00E67DFD" w:rsidRPr="00E67DFD">
        <w:rPr>
          <w:lang w:val="ru-RU"/>
        </w:rPr>
        <w:t>,</w:t>
      </w:r>
      <w:r w:rsidR="00E67DFD">
        <w:rPr>
          <w:lang w:val="ru-RU"/>
        </w:rPr>
        <w:t xml:space="preserve"> выход осуществляется через него же</w:t>
      </w:r>
      <w:r w:rsidRPr="008E321D">
        <w:rPr>
          <w:lang w:val="ru-RU"/>
        </w:rPr>
        <w:t>.</w:t>
      </w:r>
    </w:p>
    <w:p w14:paraId="75A026D7" w14:textId="77777777" w:rsidR="00251EDF" w:rsidRPr="003B5E35" w:rsidRDefault="00000000" w:rsidP="007B56E5">
      <w:pPr>
        <w:pStyle w:val="21"/>
        <w:ind w:firstLine="709"/>
        <w:rPr>
          <w:bCs w:val="0"/>
          <w:lang w:val="ru-RU"/>
        </w:rPr>
      </w:pPr>
      <w:r w:rsidRPr="003B5E35">
        <w:rPr>
          <w:rFonts w:ascii="Times New Roman" w:eastAsia="Times New Roman" w:hAnsi="Times New Roman"/>
          <w:bCs w:val="0"/>
          <w:lang w:val="ru-RU"/>
        </w:rPr>
        <w:t>4.2. Автоматизированные системы и сети</w:t>
      </w:r>
    </w:p>
    <w:p w14:paraId="1BFEF287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В офисе размещены шесть автоматизированных рабочих мест. АРМ-01–АРМ-04 относятся к общему офисному контуру, АРМ-05 — к защищённой АС, АРМ-06 используется автономно для проверки носителей.</w:t>
      </w:r>
    </w:p>
    <w:p w14:paraId="1EAAF897" w14:textId="58293339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Общий контур использует сеть 192.168.</w:t>
      </w:r>
      <w:r w:rsidR="00E67DFD">
        <w:rPr>
          <w:lang w:val="ru-RU"/>
        </w:rPr>
        <w:t>33</w:t>
      </w:r>
      <w:r w:rsidRPr="008E321D">
        <w:rPr>
          <w:lang w:val="ru-RU"/>
        </w:rPr>
        <w:t>.0/24. Защищённый контур использует изолированную сеть 192.168.</w:t>
      </w:r>
      <w:r w:rsidR="00E67DFD">
        <w:rPr>
          <w:lang w:val="ru-RU"/>
        </w:rPr>
        <w:t>61</w:t>
      </w:r>
      <w:r w:rsidRPr="008E321D">
        <w:rPr>
          <w:lang w:val="ru-RU"/>
        </w:rPr>
        <w:t>.0/24 без шлюза в Интернет.</w:t>
      </w:r>
    </w:p>
    <w:p w14:paraId="200F80A4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Для защищённой АС приняты класс защищённости 1Д и уровень защищённости персональных данных УЗ-4. Эти характеристики фиксируются раздельно в акте классификации и техническом паспорте.</w:t>
      </w:r>
    </w:p>
    <w:p w14:paraId="0DC6C782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lastRenderedPageBreak/>
        <w:t xml:space="preserve">На рабочих станциях защищённого контура предусмотрены </w:t>
      </w:r>
      <w:r>
        <w:t>Astra</w:t>
      </w:r>
      <w:r w:rsidRPr="008E321D">
        <w:rPr>
          <w:lang w:val="ru-RU"/>
        </w:rPr>
        <w:t xml:space="preserve"> </w:t>
      </w:r>
      <w:r>
        <w:t>Linux</w:t>
      </w:r>
      <w:r w:rsidRPr="008E321D">
        <w:rPr>
          <w:lang w:val="ru-RU"/>
        </w:rPr>
        <w:t xml:space="preserve"> </w:t>
      </w:r>
      <w:r>
        <w:t>Special</w:t>
      </w:r>
      <w:r w:rsidRPr="008E321D">
        <w:rPr>
          <w:lang w:val="ru-RU"/>
        </w:rPr>
        <w:t xml:space="preserve"> </w:t>
      </w:r>
      <w:r>
        <w:t>Edition</w:t>
      </w:r>
      <w:r w:rsidRPr="008E321D">
        <w:rPr>
          <w:lang w:val="ru-RU"/>
        </w:rPr>
        <w:t xml:space="preserve"> 1.8 и </w:t>
      </w:r>
      <w:r>
        <w:t>Kaspersky</w:t>
      </w:r>
      <w:r w:rsidRPr="008E321D">
        <w:rPr>
          <w:lang w:val="ru-RU"/>
        </w:rPr>
        <w:t xml:space="preserve"> </w:t>
      </w:r>
      <w:r>
        <w:t>Endpoint</w:t>
      </w:r>
      <w:r w:rsidRPr="008E321D">
        <w:rPr>
          <w:lang w:val="ru-RU"/>
        </w:rPr>
        <w:t xml:space="preserve"> </w:t>
      </w:r>
      <w:r>
        <w:t>Security</w:t>
      </w:r>
      <w:r w:rsidRPr="008E321D">
        <w:rPr>
          <w:lang w:val="ru-RU"/>
        </w:rPr>
        <w:t xml:space="preserve"> для </w:t>
      </w:r>
      <w:r>
        <w:t>Linux</w:t>
      </w:r>
      <w:r w:rsidRPr="008E321D">
        <w:rPr>
          <w:lang w:val="ru-RU"/>
        </w:rPr>
        <w:t xml:space="preserve"> 12.4.0.1225. Применимость подтверждается документами изготовителей и ФСТЭК России.</w:t>
      </w:r>
    </w:p>
    <w:p w14:paraId="1DE074FC" w14:textId="77777777" w:rsidR="00251EDF" w:rsidRPr="00E67DFD" w:rsidRDefault="00000000" w:rsidP="007B56E5">
      <w:pPr>
        <w:pStyle w:val="21"/>
        <w:ind w:firstLine="709"/>
        <w:rPr>
          <w:bCs w:val="0"/>
          <w:lang w:val="ru-RU"/>
        </w:rPr>
      </w:pPr>
      <w:r w:rsidRPr="00E67DFD">
        <w:rPr>
          <w:rFonts w:ascii="Times New Roman" w:eastAsia="Times New Roman" w:hAnsi="Times New Roman"/>
          <w:bCs w:val="0"/>
          <w:lang w:val="ru-RU"/>
        </w:rPr>
        <w:t>4.3. Материально-техническая база</w:t>
      </w:r>
    </w:p>
    <w:p w14:paraId="46F4A836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 xml:space="preserve">Комплект </w:t>
      </w:r>
      <w:r>
        <w:t>KI</w:t>
      </w:r>
      <w:r w:rsidRPr="008E321D">
        <w:rPr>
          <w:lang w:val="ru-RU"/>
        </w:rPr>
        <w:t>-01 объединяет функции позиций 1–6 перечня оборудования ФСТЭК от 10.08.2026: генерацию сигналов, акустические измерения, измерение напряжений и вибрации.</w:t>
      </w:r>
    </w:p>
    <w:p w14:paraId="32E5F017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 xml:space="preserve">Комплект </w:t>
      </w:r>
      <w:r>
        <w:t>KI</w:t>
      </w:r>
      <w:r w:rsidRPr="008E321D">
        <w:rPr>
          <w:lang w:val="ru-RU"/>
        </w:rPr>
        <w:t>-02 обеспечивает функции позиций 9–14: поиск остаточной информации, контроль подключений, контроль целостности, тестирование на проникновение, анализ протоколов и сканирование защищённости.</w:t>
      </w:r>
    </w:p>
    <w:p w14:paraId="3A387F58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Оптические линии в принятой технологии отсутствуют, поэтому позиции 7–8 не применяются. Мониторинг информационных систем не заявлен, поэтому позиции 15–20 не включены.</w:t>
      </w:r>
    </w:p>
    <w:p w14:paraId="247A1668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 xml:space="preserve">Для переговорной предусмотрено средство активной акустической защиты </w:t>
      </w:r>
      <w:r>
        <w:t>AZ</w:t>
      </w:r>
      <w:r w:rsidRPr="008E321D">
        <w:rPr>
          <w:lang w:val="ru-RU"/>
        </w:rPr>
        <w:t>-01. Точки установки акустических излучателей и вибропреобразователей уточняются по результатам обследования.</w:t>
      </w:r>
    </w:p>
    <w:p w14:paraId="7ABA5989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Перед применением измерительных приборов проверяются комплектность, исправность и срок поверки. Инвентарные коды проекта не заменяют заводские номера, сертификаты и свидетельства о поверке.</w:t>
      </w:r>
    </w:p>
    <w:p w14:paraId="5A09E117" w14:textId="77777777" w:rsidR="00251EDF" w:rsidRPr="00E67DFD" w:rsidRDefault="00000000" w:rsidP="007B56E5">
      <w:pPr>
        <w:pStyle w:val="21"/>
        <w:ind w:firstLine="709"/>
        <w:rPr>
          <w:bCs w:val="0"/>
          <w:lang w:val="ru-RU"/>
        </w:rPr>
      </w:pPr>
      <w:r w:rsidRPr="00E67DFD">
        <w:rPr>
          <w:rFonts w:ascii="Times New Roman" w:eastAsia="Times New Roman" w:hAnsi="Times New Roman"/>
          <w:bCs w:val="0"/>
          <w:lang w:val="ru-RU"/>
        </w:rPr>
        <w:t>4.4. Организационные меры</w:t>
      </w:r>
    </w:p>
    <w:p w14:paraId="480D2704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Организационная часть включает приказ о допуске, список допущенных лиц, учёт машинных носителей, резервное копирование, регистрацию событий и порядок реагирования на инциденты.</w:t>
      </w:r>
    </w:p>
    <w:p w14:paraId="3B9EA15D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Ежедневно проверяются состояние сигнализации, результаты резервного копирования и актуальность антивирусных баз. Еженедельно проверяются журналы доступа и состояние источников бесперебойного питания.</w:t>
      </w:r>
    </w:p>
    <w:p w14:paraId="4FA14F9D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lastRenderedPageBreak/>
        <w:t>Ежемесячно проводится пробное восстановление данных, ежеквартально — внутренний контроль состояния защиты. Работы с оборудованием выполняются по заданию и с фиксацией результата.</w:t>
      </w:r>
    </w:p>
    <w:p w14:paraId="6EFAC360" w14:textId="77777777" w:rsidR="00251EDF" w:rsidRPr="008E321D" w:rsidRDefault="00000000">
      <w:pPr>
        <w:rPr>
          <w:lang w:val="ru-RU"/>
        </w:rPr>
      </w:pPr>
      <w:r w:rsidRPr="008E321D">
        <w:rPr>
          <w:lang w:val="ru-RU"/>
        </w:rPr>
        <w:br w:type="page"/>
      </w:r>
    </w:p>
    <w:p w14:paraId="45D12B8C" w14:textId="49055B7A" w:rsidR="00251EDF" w:rsidRPr="00E67DFD" w:rsidRDefault="00000000" w:rsidP="00C075A7">
      <w:pPr>
        <w:pStyle w:val="1"/>
        <w:ind w:firstLine="709"/>
        <w:jc w:val="left"/>
        <w:rPr>
          <w:bCs w:val="0"/>
          <w:lang w:val="ru-RU"/>
        </w:rPr>
      </w:pPr>
      <w:r w:rsidRPr="00E67DFD">
        <w:rPr>
          <w:rFonts w:ascii="Times New Roman" w:eastAsia="Times New Roman" w:hAnsi="Times New Roman"/>
          <w:bCs w:val="0"/>
          <w:lang w:val="ru-RU"/>
        </w:rPr>
        <w:lastRenderedPageBreak/>
        <w:t xml:space="preserve">5. </w:t>
      </w:r>
      <w:r w:rsidR="007B56E5" w:rsidRPr="00E67DFD">
        <w:rPr>
          <w:rFonts w:ascii="Times New Roman" w:eastAsia="Times New Roman" w:hAnsi="Times New Roman"/>
          <w:bCs w:val="0"/>
          <w:lang w:val="ru-RU"/>
        </w:rPr>
        <w:t>План помещения</w:t>
      </w:r>
    </w:p>
    <w:p w14:paraId="5FFE07A1" w14:textId="76E94736" w:rsidR="00C075A7" w:rsidRDefault="00E67DFD">
      <w:pPr>
        <w:spacing w:before="120" w:after="0"/>
        <w:jc w:val="center"/>
        <w:rPr>
          <w:sz w:val="24"/>
          <w:lang w:val="ru-RU"/>
        </w:rPr>
      </w:pPr>
      <w:r w:rsidRPr="00E67DFD">
        <w:rPr>
          <w:sz w:val="24"/>
          <w:lang w:val="ru-RU"/>
        </w:rPr>
        <w:drawing>
          <wp:inline distT="0" distB="0" distL="0" distR="0" wp14:anchorId="6E5DDC60" wp14:editId="76CBA8ED">
            <wp:extent cx="6147859" cy="3895725"/>
            <wp:effectExtent l="0" t="0" r="5715" b="0"/>
            <wp:docPr id="61788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89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78" cy="3898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20111" w14:textId="4431315B" w:rsidR="00251EDF" w:rsidRPr="008E321D" w:rsidRDefault="00000000">
      <w:pPr>
        <w:spacing w:before="120" w:after="0"/>
        <w:jc w:val="center"/>
        <w:rPr>
          <w:lang w:val="ru-RU"/>
        </w:rPr>
      </w:pPr>
      <w:r w:rsidRPr="008E321D">
        <w:rPr>
          <w:sz w:val="24"/>
          <w:lang w:val="ru-RU"/>
        </w:rPr>
        <w:t>Рисунок 1 — План помещения ООО «</w:t>
      </w:r>
      <w:r w:rsidR="009F7AAB">
        <w:rPr>
          <w:sz w:val="24"/>
          <w:lang w:val="ru-RU"/>
        </w:rPr>
        <w:t>Гусь ИнфоЗащита</w:t>
      </w:r>
      <w:r w:rsidRPr="008E321D">
        <w:rPr>
          <w:sz w:val="24"/>
          <w:lang w:val="ru-RU"/>
        </w:rPr>
        <w:t>»</w:t>
      </w:r>
    </w:p>
    <w:p w14:paraId="052FACEA" w14:textId="77777777" w:rsidR="00251EDF" w:rsidRPr="008E321D" w:rsidRDefault="00000000">
      <w:pPr>
        <w:rPr>
          <w:lang w:val="ru-RU"/>
        </w:rPr>
      </w:pPr>
      <w:r w:rsidRPr="008E321D">
        <w:rPr>
          <w:lang w:val="ru-RU"/>
        </w:rPr>
        <w:br w:type="page"/>
      </w:r>
    </w:p>
    <w:p w14:paraId="11094847" w14:textId="0FDF96FF" w:rsidR="00251EDF" w:rsidRPr="00E67DFD" w:rsidRDefault="00000000" w:rsidP="007B56E5">
      <w:pPr>
        <w:pStyle w:val="1"/>
        <w:ind w:firstLine="709"/>
        <w:jc w:val="left"/>
        <w:rPr>
          <w:bCs w:val="0"/>
          <w:lang w:val="ru-RU"/>
        </w:rPr>
      </w:pPr>
      <w:r w:rsidRPr="00E67DFD">
        <w:rPr>
          <w:rFonts w:ascii="Times New Roman" w:eastAsia="Times New Roman" w:hAnsi="Times New Roman"/>
          <w:bCs w:val="0"/>
          <w:lang w:val="ru-RU"/>
        </w:rPr>
        <w:lastRenderedPageBreak/>
        <w:t xml:space="preserve">6. </w:t>
      </w:r>
      <w:r w:rsidR="007B56E5" w:rsidRPr="00E67DFD">
        <w:rPr>
          <w:rFonts w:ascii="Times New Roman" w:eastAsia="Times New Roman" w:hAnsi="Times New Roman"/>
          <w:bCs w:val="0"/>
          <w:lang w:val="ru-RU"/>
        </w:rPr>
        <w:t>Комплект подготовленных материалов</w:t>
      </w:r>
    </w:p>
    <w:p w14:paraId="2C269945" w14:textId="65D6BD99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 xml:space="preserve">Официальные приложения № 1–8 выполнены по формам приказа ФСТЭК России № 3. </w:t>
      </w:r>
      <w:r w:rsidR="00E67DFD" w:rsidRPr="00E67DFD">
        <w:rPr>
          <w:lang w:val="ru-RU"/>
        </w:rPr>
        <w:t>В описи отражены прилагаемые документы пакета; должностные инструкции оформлены на все восемь штатных должностей.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4706"/>
        <w:gridCol w:w="2268"/>
        <w:gridCol w:w="2438"/>
      </w:tblGrid>
      <w:tr w:rsidR="00FA3477" w:rsidRPr="00FA3477" w14:paraId="0BC11931" w14:textId="77777777" w:rsidTr="00E95DEB">
        <w:trPr>
          <w:tblHeader/>
        </w:trPr>
        <w:tc>
          <w:tcPr>
            <w:tcW w:w="567" w:type="dxa"/>
          </w:tcPr>
          <w:p w14:paraId="3E7EE6A5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4706" w:type="dxa"/>
          </w:tcPr>
          <w:p w14:paraId="2563296D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 документов</w:t>
            </w:r>
          </w:p>
        </w:tc>
        <w:tc>
          <w:tcPr>
            <w:tcW w:w="2268" w:type="dxa"/>
          </w:tcPr>
          <w:p w14:paraId="6838FA22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Количество листов</w:t>
            </w:r>
          </w:p>
        </w:tc>
        <w:tc>
          <w:tcPr>
            <w:tcW w:w="2438" w:type="dxa"/>
          </w:tcPr>
          <w:p w14:paraId="6CE0EBC0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Примечание</w:t>
            </w:r>
          </w:p>
        </w:tc>
      </w:tr>
      <w:tr w:rsidR="00FA3477" w:rsidRPr="00FA3477" w14:paraId="0D4F7BCC" w14:textId="77777777" w:rsidTr="00E95DEB">
        <w:trPr>
          <w:tblHeader/>
        </w:trPr>
        <w:tc>
          <w:tcPr>
            <w:tcW w:w="567" w:type="dxa"/>
          </w:tcPr>
          <w:p w14:paraId="778C91A2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4706" w:type="dxa"/>
          </w:tcPr>
          <w:p w14:paraId="66BBF4CD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Заявление о предоставлении лицензии</w:t>
            </w:r>
          </w:p>
        </w:tc>
        <w:tc>
          <w:tcPr>
            <w:tcW w:w="2268" w:type="dxa"/>
          </w:tcPr>
          <w:p w14:paraId="53AB4D8A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438" w:type="dxa"/>
            <w:vAlign w:val="center"/>
          </w:tcPr>
          <w:p w14:paraId="6DCA84A4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</w:t>
            </w:r>
          </w:p>
        </w:tc>
      </w:tr>
      <w:tr w:rsidR="00FA3477" w:rsidRPr="00FA3477" w14:paraId="705A8F7F" w14:textId="77777777" w:rsidTr="00E95DEB">
        <w:trPr>
          <w:tblHeader/>
        </w:trPr>
        <w:tc>
          <w:tcPr>
            <w:tcW w:w="567" w:type="dxa"/>
          </w:tcPr>
          <w:p w14:paraId="3D4CEA18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4706" w:type="dxa"/>
          </w:tcPr>
          <w:p w14:paraId="4ABD8245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Концепция компании</w:t>
            </w:r>
          </w:p>
        </w:tc>
        <w:tc>
          <w:tcPr>
            <w:tcW w:w="2268" w:type="dxa"/>
          </w:tcPr>
          <w:p w14:paraId="633B6BF4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438" w:type="dxa"/>
            <w:vAlign w:val="center"/>
          </w:tcPr>
          <w:p w14:paraId="79A95624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2</w:t>
            </w:r>
          </w:p>
        </w:tc>
      </w:tr>
      <w:tr w:rsidR="00FA3477" w:rsidRPr="00FA3477" w14:paraId="149BE6AD" w14:textId="77777777" w:rsidTr="00E95DEB">
        <w:trPr>
          <w:tblHeader/>
        </w:trPr>
        <w:tc>
          <w:tcPr>
            <w:tcW w:w="567" w:type="dxa"/>
          </w:tcPr>
          <w:p w14:paraId="5D3FF50B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4706" w:type="dxa"/>
          </w:tcPr>
          <w:p w14:paraId="79A89536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Устав ООО</w:t>
            </w:r>
          </w:p>
        </w:tc>
        <w:tc>
          <w:tcPr>
            <w:tcW w:w="2268" w:type="dxa"/>
          </w:tcPr>
          <w:p w14:paraId="5371403D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3ABA354F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3</w:t>
            </w:r>
          </w:p>
        </w:tc>
      </w:tr>
      <w:tr w:rsidR="00FA3477" w:rsidRPr="00FA3477" w14:paraId="2AFC0455" w14:textId="77777777" w:rsidTr="00E95DEB">
        <w:trPr>
          <w:tblHeader/>
        </w:trPr>
        <w:tc>
          <w:tcPr>
            <w:tcW w:w="567" w:type="dxa"/>
          </w:tcPr>
          <w:p w14:paraId="3BED3F8F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4706" w:type="dxa"/>
          </w:tcPr>
          <w:p w14:paraId="17AC1A15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аренды</w:t>
            </w:r>
          </w:p>
        </w:tc>
        <w:tc>
          <w:tcPr>
            <w:tcW w:w="2268" w:type="dxa"/>
          </w:tcPr>
          <w:p w14:paraId="407155E5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56F909DB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4</w:t>
            </w:r>
          </w:p>
        </w:tc>
      </w:tr>
      <w:tr w:rsidR="00FA3477" w:rsidRPr="00FA3477" w14:paraId="32B9F08C" w14:textId="77777777" w:rsidTr="00E95DEB">
        <w:trPr>
          <w:tblHeader/>
        </w:trPr>
        <w:tc>
          <w:tcPr>
            <w:tcW w:w="567" w:type="dxa"/>
          </w:tcPr>
          <w:p w14:paraId="213EE854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4706" w:type="dxa"/>
          </w:tcPr>
          <w:p w14:paraId="0563A1E1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Выписка ЕГРН</w:t>
            </w:r>
          </w:p>
        </w:tc>
        <w:tc>
          <w:tcPr>
            <w:tcW w:w="2268" w:type="dxa"/>
          </w:tcPr>
          <w:p w14:paraId="5A45F387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489C6420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5</w:t>
            </w:r>
          </w:p>
        </w:tc>
      </w:tr>
      <w:tr w:rsidR="00FA3477" w:rsidRPr="00FA3477" w14:paraId="0514324F" w14:textId="77777777" w:rsidTr="00E95DEB">
        <w:trPr>
          <w:tblHeader/>
        </w:trPr>
        <w:tc>
          <w:tcPr>
            <w:tcW w:w="567" w:type="dxa"/>
          </w:tcPr>
          <w:p w14:paraId="224E0B4B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4706" w:type="dxa"/>
          </w:tcPr>
          <w:p w14:paraId="27140D52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1 к заявлению — Сведения о персонале</w:t>
            </w:r>
          </w:p>
        </w:tc>
        <w:tc>
          <w:tcPr>
            <w:tcW w:w="2268" w:type="dxa"/>
          </w:tcPr>
          <w:p w14:paraId="474FCACC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438" w:type="dxa"/>
            <w:vAlign w:val="center"/>
          </w:tcPr>
          <w:p w14:paraId="5B23BCF0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6</w:t>
            </w:r>
          </w:p>
        </w:tc>
      </w:tr>
      <w:tr w:rsidR="00FA3477" w:rsidRPr="00FA3477" w14:paraId="17C69BCF" w14:textId="77777777" w:rsidTr="00E95DEB">
        <w:trPr>
          <w:tblHeader/>
        </w:trPr>
        <w:tc>
          <w:tcPr>
            <w:tcW w:w="567" w:type="dxa"/>
          </w:tcPr>
          <w:p w14:paraId="72DAC27C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4706" w:type="dxa"/>
          </w:tcPr>
          <w:p w14:paraId="4D63FB51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2 к заявлению — Защищаемые помещения</w:t>
            </w:r>
          </w:p>
        </w:tc>
        <w:tc>
          <w:tcPr>
            <w:tcW w:w="2268" w:type="dxa"/>
          </w:tcPr>
          <w:p w14:paraId="0FAD3E67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438" w:type="dxa"/>
            <w:vAlign w:val="center"/>
          </w:tcPr>
          <w:p w14:paraId="043F9F15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7</w:t>
            </w:r>
          </w:p>
        </w:tc>
      </w:tr>
      <w:tr w:rsidR="00FA3477" w:rsidRPr="00FA3477" w14:paraId="0E9F4261" w14:textId="77777777" w:rsidTr="00E95DEB">
        <w:trPr>
          <w:tblHeader/>
        </w:trPr>
        <w:tc>
          <w:tcPr>
            <w:tcW w:w="567" w:type="dxa"/>
          </w:tcPr>
          <w:p w14:paraId="39540A00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8</w:t>
            </w:r>
          </w:p>
        </w:tc>
        <w:tc>
          <w:tcPr>
            <w:tcW w:w="4706" w:type="dxa"/>
          </w:tcPr>
          <w:p w14:paraId="68106582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3 к заявлению — Аттестованные АС</w:t>
            </w:r>
          </w:p>
        </w:tc>
        <w:tc>
          <w:tcPr>
            <w:tcW w:w="2268" w:type="dxa"/>
          </w:tcPr>
          <w:p w14:paraId="58131F51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438" w:type="dxa"/>
            <w:vAlign w:val="center"/>
          </w:tcPr>
          <w:p w14:paraId="70A54043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8</w:t>
            </w:r>
          </w:p>
        </w:tc>
      </w:tr>
      <w:tr w:rsidR="00FA3477" w:rsidRPr="00FA3477" w14:paraId="10C33DA1" w14:textId="77777777" w:rsidTr="00E95DEB">
        <w:trPr>
          <w:cantSplit/>
          <w:trHeight w:val="482"/>
        </w:trPr>
        <w:tc>
          <w:tcPr>
            <w:tcW w:w="567" w:type="dxa"/>
          </w:tcPr>
          <w:p w14:paraId="0EC2366B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9</w:t>
            </w:r>
          </w:p>
        </w:tc>
        <w:tc>
          <w:tcPr>
            <w:tcW w:w="4706" w:type="dxa"/>
          </w:tcPr>
          <w:p w14:paraId="4BAE5CAB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4 к заявлению — Описание техпроцесса</w:t>
            </w:r>
          </w:p>
        </w:tc>
        <w:tc>
          <w:tcPr>
            <w:tcW w:w="2268" w:type="dxa"/>
          </w:tcPr>
          <w:p w14:paraId="7B25F5FE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438" w:type="dxa"/>
            <w:vAlign w:val="center"/>
          </w:tcPr>
          <w:p w14:paraId="7A5B045C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9</w:t>
            </w:r>
          </w:p>
        </w:tc>
      </w:tr>
      <w:tr w:rsidR="00FA3477" w:rsidRPr="00FA3477" w14:paraId="4CBE5980" w14:textId="77777777" w:rsidTr="00E95DEB">
        <w:trPr>
          <w:cantSplit/>
          <w:trHeight w:val="482"/>
        </w:trPr>
        <w:tc>
          <w:tcPr>
            <w:tcW w:w="567" w:type="dxa"/>
          </w:tcPr>
          <w:p w14:paraId="2D1FF4E0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10</w:t>
            </w:r>
          </w:p>
        </w:tc>
        <w:tc>
          <w:tcPr>
            <w:tcW w:w="4706" w:type="dxa"/>
          </w:tcPr>
          <w:p w14:paraId="3E01EF5F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5 к заявлению — Перечень защищаемых ресурсов</w:t>
            </w:r>
          </w:p>
        </w:tc>
        <w:tc>
          <w:tcPr>
            <w:tcW w:w="2268" w:type="dxa"/>
          </w:tcPr>
          <w:p w14:paraId="6B48D99D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64D14E86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10</w:t>
            </w:r>
          </w:p>
        </w:tc>
      </w:tr>
      <w:tr w:rsidR="00FA3477" w:rsidRPr="00FA3477" w14:paraId="2B123DF0" w14:textId="77777777" w:rsidTr="00E95DEB">
        <w:trPr>
          <w:cantSplit/>
          <w:trHeight w:val="482"/>
        </w:trPr>
        <w:tc>
          <w:tcPr>
            <w:tcW w:w="567" w:type="dxa"/>
          </w:tcPr>
          <w:p w14:paraId="3D7C4FC7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11</w:t>
            </w:r>
          </w:p>
        </w:tc>
        <w:tc>
          <w:tcPr>
            <w:tcW w:w="4706" w:type="dxa"/>
          </w:tcPr>
          <w:p w14:paraId="650D5BAF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6 к заявлению — Сведения об оборудовании</w:t>
            </w:r>
          </w:p>
        </w:tc>
        <w:tc>
          <w:tcPr>
            <w:tcW w:w="2268" w:type="dxa"/>
          </w:tcPr>
          <w:p w14:paraId="4C8332F9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8</w:t>
            </w:r>
          </w:p>
        </w:tc>
        <w:tc>
          <w:tcPr>
            <w:tcW w:w="2438" w:type="dxa"/>
            <w:vAlign w:val="center"/>
          </w:tcPr>
          <w:p w14:paraId="60475199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11</w:t>
            </w:r>
          </w:p>
        </w:tc>
      </w:tr>
      <w:tr w:rsidR="00FA3477" w:rsidRPr="00FA3477" w14:paraId="13D8FE1C" w14:textId="77777777" w:rsidTr="00E95DEB">
        <w:trPr>
          <w:cantSplit/>
          <w:trHeight w:val="482"/>
        </w:trPr>
        <w:tc>
          <w:tcPr>
            <w:tcW w:w="567" w:type="dxa"/>
          </w:tcPr>
          <w:p w14:paraId="75DEF47B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12</w:t>
            </w:r>
          </w:p>
        </w:tc>
        <w:tc>
          <w:tcPr>
            <w:tcW w:w="4706" w:type="dxa"/>
          </w:tcPr>
          <w:p w14:paraId="0555F9CA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7 к заявлению — Техдокументация и стандарты</w:t>
            </w:r>
          </w:p>
        </w:tc>
        <w:tc>
          <w:tcPr>
            <w:tcW w:w="2268" w:type="dxa"/>
          </w:tcPr>
          <w:p w14:paraId="4E5C6B76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4A9366BB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12</w:t>
            </w:r>
          </w:p>
        </w:tc>
      </w:tr>
      <w:tr w:rsidR="00FA3477" w:rsidRPr="00FA3477" w14:paraId="157676EB" w14:textId="77777777" w:rsidTr="00E95DEB">
        <w:trPr>
          <w:cantSplit/>
          <w:trHeight w:val="482"/>
        </w:trPr>
        <w:tc>
          <w:tcPr>
            <w:tcW w:w="567" w:type="dxa"/>
          </w:tcPr>
          <w:p w14:paraId="06993A6A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13</w:t>
            </w:r>
          </w:p>
        </w:tc>
        <w:tc>
          <w:tcPr>
            <w:tcW w:w="4706" w:type="dxa"/>
          </w:tcPr>
          <w:p w14:paraId="3F629780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Технический паспорт АС</w:t>
            </w:r>
          </w:p>
        </w:tc>
        <w:tc>
          <w:tcPr>
            <w:tcW w:w="2268" w:type="dxa"/>
          </w:tcPr>
          <w:p w14:paraId="445ADCAC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6CD07DC9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14</w:t>
            </w:r>
          </w:p>
        </w:tc>
      </w:tr>
      <w:tr w:rsidR="00FA3477" w:rsidRPr="00FA3477" w14:paraId="60294209" w14:textId="77777777" w:rsidTr="00E95DEB">
        <w:trPr>
          <w:cantSplit/>
          <w:trHeight w:val="482"/>
        </w:trPr>
        <w:tc>
          <w:tcPr>
            <w:tcW w:w="567" w:type="dxa"/>
          </w:tcPr>
          <w:p w14:paraId="7CBCC240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14</w:t>
            </w:r>
          </w:p>
        </w:tc>
        <w:tc>
          <w:tcPr>
            <w:tcW w:w="4706" w:type="dxa"/>
          </w:tcPr>
          <w:p w14:paraId="707509E2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Паспорт защищаемого помещения</w:t>
            </w:r>
          </w:p>
        </w:tc>
        <w:tc>
          <w:tcPr>
            <w:tcW w:w="2268" w:type="dxa"/>
          </w:tcPr>
          <w:p w14:paraId="55090E06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576BDDCF" w14:textId="77777777" w:rsidR="00FA3477" w:rsidRPr="00FA3477" w:rsidRDefault="00FA3477" w:rsidP="00FA3477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FA3477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15</w:t>
            </w:r>
          </w:p>
        </w:tc>
      </w:tr>
    </w:tbl>
    <w:p w14:paraId="0172CDFC" w14:textId="77777777" w:rsidR="00251EDF" w:rsidRDefault="00251EDF">
      <w:pPr>
        <w:spacing w:after="0"/>
      </w:pPr>
    </w:p>
    <w:p w14:paraId="2C54F365" w14:textId="022A1CD6" w:rsidR="00E67DFD" w:rsidRPr="00FA3477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 xml:space="preserve">Кроме документов описи, в рабочем архиве находятся корпоративные, пожарные, санитарные документы, документы по персональным данным и коммерческой тайне. </w:t>
      </w:r>
      <w:r w:rsidRPr="00FA3477">
        <w:rPr>
          <w:lang w:val="ru-RU"/>
        </w:rPr>
        <w:t>Они показывают общую организационную готовность.</w:t>
      </w:r>
    </w:p>
    <w:p w14:paraId="24A0E0A9" w14:textId="77777777" w:rsidR="00E67DFD" w:rsidRPr="00FA3477" w:rsidRDefault="00E67DFD">
      <w:pPr>
        <w:spacing w:after="200" w:line="276" w:lineRule="auto"/>
        <w:rPr>
          <w:lang w:val="ru-RU"/>
        </w:rPr>
      </w:pPr>
      <w:r w:rsidRPr="00FA3477">
        <w:rPr>
          <w:lang w:val="ru-RU"/>
        </w:rPr>
        <w:br w:type="page"/>
      </w:r>
    </w:p>
    <w:p w14:paraId="4ABAFA88" w14:textId="77777777" w:rsidR="00251EDF" w:rsidRPr="00FA3477" w:rsidRDefault="00251EDF">
      <w:pPr>
        <w:spacing w:after="0"/>
        <w:ind w:firstLine="709"/>
        <w:jc w:val="both"/>
        <w:rPr>
          <w:lang w:val="ru-RU"/>
        </w:rPr>
      </w:pPr>
    </w:p>
    <w:p w14:paraId="520A4208" w14:textId="4CB337A3" w:rsidR="00251EDF" w:rsidRPr="00E67DFD" w:rsidRDefault="00000000" w:rsidP="007B56E5">
      <w:pPr>
        <w:pStyle w:val="1"/>
        <w:ind w:firstLine="709"/>
        <w:jc w:val="left"/>
        <w:rPr>
          <w:bCs w:val="0"/>
        </w:rPr>
      </w:pPr>
      <w:r w:rsidRPr="00E67DFD">
        <w:rPr>
          <w:rFonts w:ascii="Times New Roman" w:eastAsia="Times New Roman" w:hAnsi="Times New Roman"/>
          <w:bCs w:val="0"/>
        </w:rPr>
        <w:t xml:space="preserve">7. </w:t>
      </w:r>
      <w:proofErr w:type="spellStart"/>
      <w:r w:rsidR="007B56E5" w:rsidRPr="00E67DFD">
        <w:rPr>
          <w:rFonts w:ascii="Times New Roman" w:eastAsia="Times New Roman" w:hAnsi="Times New Roman"/>
          <w:bCs w:val="0"/>
        </w:rPr>
        <w:t>Изученные</w:t>
      </w:r>
      <w:proofErr w:type="spellEnd"/>
      <w:r w:rsidR="007B56E5" w:rsidRPr="00E67DFD">
        <w:rPr>
          <w:rFonts w:ascii="Times New Roman" w:eastAsia="Times New Roman" w:hAnsi="Times New Roman"/>
          <w:bCs w:val="0"/>
        </w:rPr>
        <w:t xml:space="preserve"> </w:t>
      </w:r>
      <w:proofErr w:type="spellStart"/>
      <w:r w:rsidR="007B56E5" w:rsidRPr="00E67DFD">
        <w:rPr>
          <w:rFonts w:ascii="Times New Roman" w:eastAsia="Times New Roman" w:hAnsi="Times New Roman"/>
          <w:bCs w:val="0"/>
        </w:rPr>
        <w:t>официальные</w:t>
      </w:r>
      <w:proofErr w:type="spellEnd"/>
      <w:r w:rsidR="007B56E5" w:rsidRPr="00E67DFD">
        <w:rPr>
          <w:rFonts w:ascii="Times New Roman" w:eastAsia="Times New Roman" w:hAnsi="Times New Roman"/>
          <w:bCs w:val="0"/>
        </w:rPr>
        <w:t xml:space="preserve"> </w:t>
      </w:r>
      <w:proofErr w:type="spellStart"/>
      <w:r w:rsidR="007B56E5" w:rsidRPr="00E67DFD">
        <w:rPr>
          <w:rFonts w:ascii="Times New Roman" w:eastAsia="Times New Roman" w:hAnsi="Times New Roman"/>
          <w:bCs w:val="0"/>
        </w:rPr>
        <w:t>ресурсы</w:t>
      </w:r>
      <w:proofErr w:type="spellEnd"/>
    </w:p>
    <w:tbl>
      <w:tblPr>
        <w:tblStyle w:val="aff0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5669"/>
      </w:tblGrid>
      <w:tr w:rsidR="00251EDF" w14:paraId="5B7E776D" w14:textId="77777777" w:rsidTr="009558FD">
        <w:trPr>
          <w:tblHeader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94182A" w14:textId="77777777" w:rsidR="00251EDF" w:rsidRDefault="00000000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Ресурс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6FF107" w14:textId="77777777" w:rsidR="00251EDF" w:rsidRDefault="00000000"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Полученная информация</w:t>
            </w:r>
          </w:p>
        </w:tc>
      </w:tr>
      <w:tr w:rsidR="00251EDF" w:rsidRPr="00EB1D4E" w14:paraId="4DA8F777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B8814B" w14:textId="77777777" w:rsidR="00251EDF" w:rsidRPr="008E321D" w:rsidRDefault="00000000">
            <w:pPr>
              <w:spacing w:after="0" w:line="240" w:lineRule="auto"/>
              <w:jc w:val="center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Официальный интернет-портал правовой информации</w:t>
            </w:r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4D4EA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Официальное опубликование нормативных правовых актов.</w:t>
            </w:r>
          </w:p>
        </w:tc>
      </w:tr>
      <w:tr w:rsidR="00251EDF" w:rsidRPr="00EB1D4E" w14:paraId="59367528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2A5DA1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20"/>
              </w:rPr>
              <w:t>Сайт</w:t>
            </w:r>
            <w:proofErr w:type="spellEnd"/>
            <w:r>
              <w:rPr>
                <w:sz w:val="20"/>
              </w:rPr>
              <w:t xml:space="preserve"> ФСТЭК </w:t>
            </w:r>
            <w:proofErr w:type="spellStart"/>
            <w:r>
              <w:rPr>
                <w:sz w:val="20"/>
              </w:rPr>
              <w:t>России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56DBAF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Компетенция органа, лицензирование ТЗКИ, реестры и нормативно-методические материалы.</w:t>
            </w:r>
          </w:p>
        </w:tc>
      </w:tr>
      <w:tr w:rsidR="00251EDF" w:rsidRPr="00EB1D4E" w14:paraId="53E4757F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395C4C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20"/>
              </w:rPr>
              <w:t>Реестр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Минюста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России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969525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Регистрация приказа ФСТЭК России № 3 под № 72230.</w:t>
            </w:r>
          </w:p>
        </w:tc>
      </w:tr>
      <w:tr w:rsidR="00251EDF" w:rsidRPr="00EB1D4E" w14:paraId="2D1DEDAA" w14:textId="77777777">
        <w:trPr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C66CB" w14:textId="77777777" w:rsidR="00251EDF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sz w:val="20"/>
              </w:rPr>
              <w:t>Сайт</w:t>
            </w:r>
            <w:proofErr w:type="spellEnd"/>
            <w:r>
              <w:rPr>
                <w:sz w:val="20"/>
              </w:rPr>
              <w:t xml:space="preserve"> ФНС </w:t>
            </w:r>
            <w:proofErr w:type="spellStart"/>
            <w:r>
              <w:rPr>
                <w:sz w:val="20"/>
              </w:rPr>
              <w:t>России</w:t>
            </w:r>
            <w:proofErr w:type="spellEnd"/>
          </w:p>
        </w:tc>
        <w:tc>
          <w:tcPr>
            <w:tcW w:w="56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807BE7" w14:textId="77777777" w:rsidR="00251EDF" w:rsidRPr="008E321D" w:rsidRDefault="00000000">
            <w:pPr>
              <w:spacing w:after="0" w:line="240" w:lineRule="auto"/>
              <w:rPr>
                <w:lang w:val="ru-RU"/>
              </w:rPr>
            </w:pPr>
            <w:r w:rsidRPr="008E321D">
              <w:rPr>
                <w:sz w:val="20"/>
                <w:lang w:val="ru-RU"/>
              </w:rPr>
              <w:t>Проверка регистрационных сведений о юридическом лице.</w:t>
            </w:r>
          </w:p>
        </w:tc>
      </w:tr>
    </w:tbl>
    <w:p w14:paraId="703354B1" w14:textId="77777777" w:rsidR="00251EDF" w:rsidRPr="008E321D" w:rsidRDefault="00251EDF">
      <w:pPr>
        <w:spacing w:after="0"/>
        <w:rPr>
          <w:lang w:val="ru-RU"/>
        </w:rPr>
      </w:pPr>
    </w:p>
    <w:p w14:paraId="7C450481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Для правового анализа использованы актуальные консолидированные редакции нормативных актов. Дата проверки материалов — 8 сентября 2026 года.</w:t>
      </w:r>
    </w:p>
    <w:p w14:paraId="7ECAD2F4" w14:textId="36EA36A2" w:rsidR="00251EDF" w:rsidRPr="00E67DFD" w:rsidRDefault="00000000" w:rsidP="007B56E5">
      <w:pPr>
        <w:pStyle w:val="1"/>
        <w:ind w:firstLine="709"/>
        <w:jc w:val="left"/>
        <w:rPr>
          <w:bCs w:val="0"/>
          <w:lang w:val="ru-RU"/>
        </w:rPr>
      </w:pPr>
      <w:r w:rsidRPr="00E67DFD">
        <w:rPr>
          <w:rFonts w:ascii="Times New Roman" w:eastAsia="Times New Roman" w:hAnsi="Times New Roman"/>
          <w:bCs w:val="0"/>
          <w:lang w:val="ru-RU"/>
        </w:rPr>
        <w:t xml:space="preserve">8. </w:t>
      </w:r>
      <w:r w:rsidR="007B56E5" w:rsidRPr="00E67DFD">
        <w:rPr>
          <w:rFonts w:ascii="Times New Roman" w:eastAsia="Times New Roman" w:hAnsi="Times New Roman"/>
          <w:bCs w:val="0"/>
          <w:lang w:val="ru-RU"/>
        </w:rPr>
        <w:t>Краткое выступление по результатам работы</w:t>
      </w:r>
    </w:p>
    <w:p w14:paraId="460BD1DA" w14:textId="27B988B7" w:rsidR="00251EDF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Наша группа смоделировала подготовку ООО «</w:t>
      </w:r>
      <w:r w:rsidR="009F7AAB">
        <w:rPr>
          <w:lang w:val="ru-RU"/>
        </w:rPr>
        <w:t>Гусь ИнфоЗащита</w:t>
      </w:r>
      <w:r w:rsidRPr="008E321D">
        <w:rPr>
          <w:lang w:val="ru-RU"/>
        </w:rPr>
        <w:t>» к получению лицензии</w:t>
      </w:r>
      <w:r w:rsidR="009558FD">
        <w:rPr>
          <w:lang w:val="ru-RU"/>
        </w:rPr>
        <w:t xml:space="preserve"> на</w:t>
      </w:r>
      <w:r w:rsidRPr="008E321D">
        <w:rPr>
          <w:lang w:val="ru-RU"/>
        </w:rPr>
        <w:t xml:space="preserve"> </w:t>
      </w:r>
      <w:r w:rsidR="009558FD" w:rsidRPr="009558FD">
        <w:rPr>
          <w:b/>
          <w:bCs/>
          <w:lang w:val="ru-RU"/>
        </w:rPr>
        <w:t>деятельность по технической защите конфиденциальной информации</w:t>
      </w:r>
      <w:r w:rsidR="009558FD">
        <w:rPr>
          <w:b/>
          <w:bCs/>
          <w:lang w:val="ru-RU"/>
        </w:rPr>
        <w:t xml:space="preserve"> </w:t>
      </w:r>
      <w:r w:rsidR="009558FD">
        <w:rPr>
          <w:lang w:val="ru-RU"/>
        </w:rPr>
        <w:t>(</w:t>
      </w:r>
      <w:r w:rsidRPr="008E321D">
        <w:rPr>
          <w:lang w:val="ru-RU"/>
        </w:rPr>
        <w:t>по пункту 5 части 1 статьи 12 Закона № 99-ФЗ</w:t>
      </w:r>
      <w:r w:rsidR="009558FD">
        <w:rPr>
          <w:lang w:val="ru-RU"/>
        </w:rPr>
        <w:t>).</w:t>
      </w:r>
    </w:p>
    <w:p w14:paraId="4FEE7EF5" w14:textId="58EBF450" w:rsidR="009558FD" w:rsidRPr="008E321D" w:rsidRDefault="009558FD">
      <w:pPr>
        <w:spacing w:after="0"/>
        <w:ind w:firstLine="709"/>
        <w:jc w:val="both"/>
        <w:rPr>
          <w:lang w:val="ru-RU"/>
        </w:rPr>
      </w:pPr>
      <w:r w:rsidRPr="009558FD">
        <w:rPr>
          <w:b/>
          <w:bCs/>
          <w:lang w:val="ru-RU"/>
        </w:rPr>
        <w:t>Лицензирующий орган</w:t>
      </w:r>
      <w:r>
        <w:rPr>
          <w:lang w:val="ru-RU"/>
        </w:rPr>
        <w:t xml:space="preserve"> – Федеральная служба по техническому и экспортному контролю (ФСТЭК России)</w:t>
      </w:r>
    </w:p>
    <w:p w14:paraId="4E7E71BC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9558FD">
        <w:rPr>
          <w:b/>
          <w:bCs/>
          <w:lang w:val="ru-RU"/>
        </w:rPr>
        <w:t>Директор</w:t>
      </w:r>
      <w:r w:rsidRPr="008E321D">
        <w:rPr>
          <w:lang w:val="ru-RU"/>
        </w:rPr>
        <w:t xml:space="preserve"> определил направление работы компании, выбрал работы «а», «б», «г» и «е» пункта 4 Положения № 79, сформулировал цели и подготовил заявление по форме приказа ФСТЭК России № 3.</w:t>
      </w:r>
    </w:p>
    <w:p w14:paraId="63DE1575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9558FD">
        <w:rPr>
          <w:b/>
          <w:bCs/>
          <w:lang w:val="ru-RU"/>
        </w:rPr>
        <w:t>Юрист</w:t>
      </w:r>
      <w:r w:rsidRPr="008E321D">
        <w:rPr>
          <w:lang w:val="ru-RU"/>
        </w:rPr>
        <w:t xml:space="preserve"> сопоставил пакет с Законом № 99-ФЗ и Положением № 79. Он проверил формы, состав приложений, способ подачи, срок рассмотрения и документы, подтверждающие персонал, помещения, АС и оборудование.</w:t>
      </w:r>
    </w:p>
    <w:p w14:paraId="59EA1360" w14:textId="5C1E22C9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9558FD">
        <w:rPr>
          <w:b/>
          <w:bCs/>
          <w:lang w:val="ru-RU"/>
        </w:rPr>
        <w:t>Менеджер по административным вопросам</w:t>
      </w:r>
      <w:r w:rsidRPr="008E321D">
        <w:rPr>
          <w:lang w:val="ru-RU"/>
        </w:rPr>
        <w:t xml:space="preserve"> согласовал офис площадью </w:t>
      </w:r>
      <w:r w:rsidR="009558FD">
        <w:rPr>
          <w:lang w:val="ru-RU"/>
        </w:rPr>
        <w:t>120,00</w:t>
      </w:r>
      <w:r w:rsidRPr="008E321D">
        <w:rPr>
          <w:lang w:val="ru-RU"/>
        </w:rPr>
        <w:t xml:space="preserve"> м², шесть АРМ, защищённый контур без доступа в Интернет, оборудование, программное обеспечение и внутренние процедуры.</w:t>
      </w:r>
    </w:p>
    <w:p w14:paraId="03F63CF8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lastRenderedPageBreak/>
        <w:t>Основная сложность состояла в разграничении заявления, официальных приложений и доказательств. Заполненная таблица не заменяет диплом, аттестат, сертификат, поверку или документ о праве пользования.</w:t>
      </w:r>
    </w:p>
    <w:p w14:paraId="188DA992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Вторая сложность — согласовать сведения во всех файлах. Площадь помещений, количество АРМ, состав ПО, перечень работ и нумерация документов должны совпадать в заявлении, паспортах, описи и пояснительной записке.</w:t>
      </w:r>
    </w:p>
    <w:p w14:paraId="0DAF17B7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 xml:space="preserve">Для плана подготовлена экспликация с координатами стен, дверей, окон, мебели и оборудования. По этим данным схема будет построена в </w:t>
      </w:r>
      <w:r>
        <w:t>Visio</w:t>
      </w:r>
      <w:r w:rsidRPr="008E321D">
        <w:rPr>
          <w:lang w:val="ru-RU"/>
        </w:rPr>
        <w:t xml:space="preserve"> в масштабе 1:50.</w:t>
      </w:r>
    </w:p>
    <w:p w14:paraId="7085C18A" w14:textId="3FA38C3B" w:rsidR="00852675" w:rsidRPr="00E81BCA" w:rsidRDefault="00000000" w:rsidP="00E81BCA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Работа показала, что лицензирование проверяет фактическую готовность организации. Комплект документов должен подтверждать персонал, материальную базу, защищённые помещения, технологию и управляемость процессов.</w:t>
      </w:r>
    </w:p>
    <w:p w14:paraId="0955E5EA" w14:textId="77777777" w:rsidR="00852675" w:rsidRDefault="00852675">
      <w:pPr>
        <w:spacing w:after="200" w:line="276" w:lineRule="auto"/>
        <w:rPr>
          <w:rFonts w:cstheme="majorBidi"/>
          <w:bCs/>
          <w:color w:val="000000"/>
          <w:szCs w:val="28"/>
          <w:lang w:val="ru-RU"/>
        </w:rPr>
      </w:pPr>
      <w:r>
        <w:rPr>
          <w:b/>
          <w:lang w:val="ru-RU"/>
        </w:rPr>
        <w:br w:type="page"/>
      </w:r>
    </w:p>
    <w:p w14:paraId="18C19B74" w14:textId="720F7DAD" w:rsidR="00251EDF" w:rsidRPr="008E321D" w:rsidRDefault="00000000">
      <w:pPr>
        <w:pStyle w:val="1"/>
        <w:rPr>
          <w:lang w:val="ru-RU"/>
        </w:rPr>
      </w:pPr>
      <w:r w:rsidRPr="008E321D">
        <w:rPr>
          <w:rFonts w:ascii="Times New Roman" w:eastAsia="Times New Roman" w:hAnsi="Times New Roman"/>
          <w:b w:val="0"/>
          <w:lang w:val="ru-RU"/>
        </w:rPr>
        <w:lastRenderedPageBreak/>
        <w:t xml:space="preserve"> КОНТРОЛЬНЫЕ ВОПРОСЫ</w:t>
      </w:r>
    </w:p>
    <w:p w14:paraId="29F9DFE8" w14:textId="77777777" w:rsidR="00852675" w:rsidRDefault="00852675" w:rsidP="008E321D">
      <w:pPr>
        <w:pStyle w:val="21"/>
        <w:ind w:firstLine="709"/>
        <w:rPr>
          <w:rFonts w:ascii="Times New Roman" w:eastAsia="Times New Roman" w:hAnsi="Times New Roman"/>
          <w:b w:val="0"/>
          <w:lang w:val="ru-RU"/>
        </w:rPr>
      </w:pPr>
    </w:p>
    <w:p w14:paraId="56757CE4" w14:textId="50FE9561" w:rsidR="00251EDF" w:rsidRPr="008E321D" w:rsidRDefault="0016686E" w:rsidP="008E321D">
      <w:pPr>
        <w:pStyle w:val="21"/>
        <w:ind w:firstLine="709"/>
        <w:rPr>
          <w:lang w:val="ru-RU"/>
        </w:rPr>
      </w:pPr>
      <w:r w:rsidRPr="00E55D87">
        <w:rPr>
          <w:rFonts w:ascii="Times New Roman" w:eastAsia="Times New Roman" w:hAnsi="Times New Roman"/>
          <w:bCs w:val="0"/>
          <w:lang w:val="ru-RU"/>
        </w:rPr>
        <w:t>Вопрос 1.</w:t>
      </w:r>
      <w:r w:rsidRPr="008E321D">
        <w:rPr>
          <w:rFonts w:ascii="Times New Roman" w:eastAsia="Times New Roman" w:hAnsi="Times New Roman"/>
          <w:b w:val="0"/>
          <w:lang w:val="ru-RU"/>
        </w:rPr>
        <w:t xml:space="preserve"> Цели и задачи лицензирования</w:t>
      </w:r>
    </w:p>
    <w:p w14:paraId="7445292A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Лицензирование допускает к отдельным видам деятельности только лиц, которые соответствуют установленным требованиям. Оно снижает риск причинения ущерба правам граждан, безопасности государства и охраняемой информации.</w:t>
      </w:r>
    </w:p>
    <w:p w14:paraId="1C493782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Задачи включают проверку соискателя, ведение реестра лицензий, контроль лицензиатов, профилактику нарушений и применение мер при несоблюдении обязательных требований.</w:t>
      </w:r>
    </w:p>
    <w:p w14:paraId="3FE32475" w14:textId="0A09F334" w:rsidR="00251EDF" w:rsidRPr="008E321D" w:rsidRDefault="00E55D87" w:rsidP="00852675">
      <w:pPr>
        <w:pStyle w:val="21"/>
        <w:ind w:firstLine="709"/>
        <w:rPr>
          <w:lang w:val="ru-RU"/>
        </w:rPr>
      </w:pPr>
      <w:r w:rsidRPr="00E55D87">
        <w:rPr>
          <w:rFonts w:ascii="Times New Roman" w:eastAsia="Times New Roman" w:hAnsi="Times New Roman"/>
          <w:bCs w:val="0"/>
          <w:lang w:val="ru-RU"/>
        </w:rPr>
        <w:t>Вопрос 2.</w:t>
      </w:r>
      <w:r w:rsidRPr="008E321D">
        <w:rPr>
          <w:rFonts w:ascii="Times New Roman" w:eastAsia="Times New Roman" w:hAnsi="Times New Roman"/>
          <w:b w:val="0"/>
          <w:lang w:val="ru-RU"/>
        </w:rPr>
        <w:t xml:space="preserve"> Виды деятельности по пунктам 1–5 и 36 части 1 статьи 12</w:t>
      </w:r>
    </w:p>
    <w:p w14:paraId="07FA791E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1. Разработка, производство, распространение шифровальных средств и оказание услуг в области шифрования, если исключения закона не применяются.</w:t>
      </w:r>
    </w:p>
    <w:p w14:paraId="2F053ADB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2. Разработка, производство, реализация и приобретение для продажи специальных технических средств, предназначенных для негласного получения информации.</w:t>
      </w:r>
    </w:p>
    <w:p w14:paraId="76AFBDEB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3. Деятельность по выявлению электронных устройств, предназначенных для негласного получения информации, кроме собственных нужд организации или индивидуального предпринимателя.</w:t>
      </w:r>
    </w:p>
    <w:p w14:paraId="4F15E2D2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4. Разработка и производство средств защиты конфиденциальной информации.</w:t>
      </w:r>
    </w:p>
    <w:p w14:paraId="08AAA275" w14:textId="77777777" w:rsidR="00852675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5. Деятельность по технической защите конфиденциальной информации, выбранная для данной работы.</w:t>
      </w:r>
    </w:p>
    <w:p w14:paraId="6DBEAFE1" w14:textId="1093943D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6. Оказание услуг по трудоустройству граждан Российской Федерации за пределами территории Российской Федерации.</w:t>
      </w:r>
    </w:p>
    <w:p w14:paraId="476E4672" w14:textId="398DCB9A" w:rsidR="00251EDF" w:rsidRPr="008E321D" w:rsidRDefault="00E37C72" w:rsidP="00852675">
      <w:pPr>
        <w:pStyle w:val="21"/>
        <w:ind w:firstLine="709"/>
        <w:rPr>
          <w:lang w:val="ru-RU"/>
        </w:rPr>
      </w:pPr>
      <w:r w:rsidRPr="00E37C72">
        <w:rPr>
          <w:rFonts w:ascii="Times New Roman" w:eastAsia="Times New Roman" w:hAnsi="Times New Roman"/>
          <w:bCs w:val="0"/>
          <w:lang w:val="ru-RU"/>
        </w:rPr>
        <w:t>Вопрос 3.</w:t>
      </w:r>
      <w:r w:rsidRPr="008E321D">
        <w:rPr>
          <w:rFonts w:ascii="Times New Roman" w:eastAsia="Times New Roman" w:hAnsi="Times New Roman"/>
          <w:b w:val="0"/>
          <w:lang w:val="ru-RU"/>
        </w:rPr>
        <w:t xml:space="preserve"> Последовательность получения лицензии</w:t>
      </w:r>
    </w:p>
    <w:p w14:paraId="6C91590E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1. Определить лицензируемый вид деятельности, перечень работ и лицензирующий орган.</w:t>
      </w:r>
    </w:p>
    <w:p w14:paraId="1F125F88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lastRenderedPageBreak/>
        <w:t>2. Проверить кадровые, имущественные, технические и организационные требования.</w:t>
      </w:r>
    </w:p>
    <w:p w14:paraId="1EE79809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3. Заполнить заявление и приложения, подготовить подтверждающие копии и опись.</w:t>
      </w:r>
    </w:p>
    <w:p w14:paraId="35C04A84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4. Подписать или заверить документы и направить комплект в установленной специальным положением форме.</w:t>
      </w:r>
    </w:p>
    <w:p w14:paraId="2CF77B1A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5. Обеспечить возможность оценки соответствия и устранить выявленные замечания в предусмотренном законом порядке.</w:t>
      </w:r>
    </w:p>
    <w:p w14:paraId="2D3A636C" w14:textId="77777777" w:rsidR="00251EDF" w:rsidRPr="008E321D" w:rsidRDefault="00000000" w:rsidP="00852675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6. Получить решение. Сведения о предоставленной лицензии вносятся в реестр лицензий.</w:t>
      </w:r>
    </w:p>
    <w:p w14:paraId="3404EAF2" w14:textId="732A0936" w:rsidR="00251EDF" w:rsidRPr="008E321D" w:rsidRDefault="00CD0B10" w:rsidP="00CD0B10">
      <w:pPr>
        <w:pStyle w:val="21"/>
        <w:ind w:firstLine="709"/>
        <w:rPr>
          <w:lang w:val="ru-RU"/>
        </w:rPr>
      </w:pPr>
      <w:r w:rsidRPr="00CD0B10">
        <w:rPr>
          <w:rFonts w:ascii="Times New Roman" w:eastAsia="Times New Roman" w:hAnsi="Times New Roman"/>
          <w:bCs w:val="0"/>
          <w:lang w:val="ru-RU"/>
        </w:rPr>
        <w:t>Вопрос 4.</w:t>
      </w:r>
      <w:r w:rsidRPr="008E321D">
        <w:rPr>
          <w:rFonts w:ascii="Times New Roman" w:eastAsia="Times New Roman" w:hAnsi="Times New Roman"/>
          <w:b w:val="0"/>
          <w:lang w:val="ru-RU"/>
        </w:rPr>
        <w:t xml:space="preserve"> Обязательные требования к соискателю</w:t>
      </w:r>
    </w:p>
    <w:p w14:paraId="3BB60F0B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Соискатель должен иметь на законном основании необходимые помещения, оборудование, средства защиты и контроля, программное обеспечение и техническую документацию.</w:t>
      </w:r>
    </w:p>
    <w:p w14:paraId="526BFDA0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Необходимы руководитель работ или уполномоченное лицо и не менее двух инженерно-технических работников по основному месту работы. Их образование, переподготовка и стаж должны отвечать Положению № 79.</w:t>
      </w:r>
    </w:p>
    <w:p w14:paraId="13EDBACB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Должны быть организованы учёт доступа и носителей, резервное копирование, контроль состояния защиты, эксплуатация оборудования и хранение документов. Требования зависят от выбранных работ.</w:t>
      </w:r>
    </w:p>
    <w:p w14:paraId="2223C528" w14:textId="004822B1" w:rsidR="00251EDF" w:rsidRPr="008E321D" w:rsidRDefault="00074163" w:rsidP="00074163">
      <w:pPr>
        <w:pStyle w:val="21"/>
        <w:ind w:firstLine="709"/>
        <w:rPr>
          <w:lang w:val="ru-RU"/>
        </w:rPr>
      </w:pPr>
      <w:r w:rsidRPr="00074163">
        <w:rPr>
          <w:rFonts w:ascii="Times New Roman" w:eastAsia="Times New Roman" w:hAnsi="Times New Roman"/>
          <w:bCs w:val="0"/>
          <w:lang w:val="ru-RU"/>
        </w:rPr>
        <w:t>Вопрос 5.</w:t>
      </w:r>
      <w:r w:rsidRPr="008E321D">
        <w:rPr>
          <w:rFonts w:ascii="Times New Roman" w:eastAsia="Times New Roman" w:hAnsi="Times New Roman"/>
          <w:b w:val="0"/>
          <w:lang w:val="ru-RU"/>
        </w:rPr>
        <w:t xml:space="preserve"> Приостановление и прекращение лицензии</w:t>
      </w:r>
    </w:p>
    <w:p w14:paraId="514F46FA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При выявлении грубых нарушений применяются меры государственного контроля. Действие лицензии может быть приостановлено в случаях и порядке, установленных Законом № 99-ФЗ и законодательством о государственном контроле.</w:t>
      </w:r>
    </w:p>
    <w:p w14:paraId="6962CE8B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Лицензия прекращается по заявлению лицензиата, при прекращении деятельности юридического лица и по иным предусмотренным законом основаниям. Судебное аннулирование возможно при неустранении грубого нарушения.</w:t>
      </w:r>
    </w:p>
    <w:p w14:paraId="0E9A8FA7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lastRenderedPageBreak/>
        <w:t>Последствия включают запрет лицензируемой деятельности, административную ответственность, убытки, срыв договоров и необходимость устранить причины нарушения до продолжения работ.</w:t>
      </w:r>
    </w:p>
    <w:p w14:paraId="5A85B562" w14:textId="77777777" w:rsidR="00251EDF" w:rsidRPr="008E321D" w:rsidRDefault="00000000">
      <w:pPr>
        <w:pStyle w:val="21"/>
        <w:rPr>
          <w:lang w:val="ru-RU"/>
        </w:rPr>
      </w:pPr>
      <w:r w:rsidRPr="008E321D">
        <w:rPr>
          <w:rFonts w:ascii="Times New Roman" w:eastAsia="Times New Roman" w:hAnsi="Times New Roman"/>
          <w:b w:val="0"/>
          <w:lang w:val="ru-RU"/>
        </w:rPr>
        <w:t>9.6. Командная работа и полученные навыки</w:t>
      </w:r>
    </w:p>
    <w:p w14:paraId="568C67E3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Распределение ролей позволило одновременно проработать стратегию, право и техническую часть. Общей задачей стала перекрёстная проверка одних и тех же сведений в документах разных исполнителей.</w:t>
      </w:r>
    </w:p>
    <w:p w14:paraId="637A4FE5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Получены навыки поиска нормативных оснований, работы с официальными формами, формирования описи, анализа лицензионных требований, описания АС и подготовки исходных данных для плана помещения.</w:t>
      </w:r>
    </w:p>
    <w:p w14:paraId="7BF4781A" w14:textId="77777777" w:rsidR="0016686E" w:rsidRDefault="0016686E">
      <w:pPr>
        <w:spacing w:after="200" w:line="276" w:lineRule="auto"/>
        <w:rPr>
          <w:rFonts w:cstheme="majorBidi"/>
          <w:bCs/>
          <w:color w:val="000000"/>
          <w:szCs w:val="28"/>
          <w:lang w:val="ru-RU"/>
        </w:rPr>
      </w:pPr>
      <w:r>
        <w:rPr>
          <w:b/>
          <w:lang w:val="ru-RU"/>
        </w:rPr>
        <w:br w:type="page"/>
      </w:r>
    </w:p>
    <w:p w14:paraId="321EB12A" w14:textId="5E7F75B1" w:rsidR="007304F4" w:rsidRDefault="00000000" w:rsidP="007304F4">
      <w:pPr>
        <w:pStyle w:val="1"/>
        <w:rPr>
          <w:rFonts w:ascii="Times New Roman" w:eastAsia="Times New Roman" w:hAnsi="Times New Roman"/>
          <w:b w:val="0"/>
          <w:lang w:val="ru-RU"/>
        </w:rPr>
      </w:pPr>
      <w:r w:rsidRPr="008E321D">
        <w:rPr>
          <w:rFonts w:ascii="Times New Roman" w:eastAsia="Times New Roman" w:hAnsi="Times New Roman"/>
          <w:b w:val="0"/>
          <w:lang w:val="ru-RU"/>
        </w:rPr>
        <w:lastRenderedPageBreak/>
        <w:t>ЗАКЛЮЧЕНИЕ</w:t>
      </w:r>
    </w:p>
    <w:p w14:paraId="69FC7241" w14:textId="77777777" w:rsidR="007304F4" w:rsidRPr="007304F4" w:rsidRDefault="007304F4" w:rsidP="007304F4">
      <w:pPr>
        <w:rPr>
          <w:lang w:val="ru-RU"/>
        </w:rPr>
      </w:pPr>
    </w:p>
    <w:p w14:paraId="585D177E" w14:textId="1AE9C815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В работе смоделирована подготовка ООО «</w:t>
      </w:r>
      <w:r w:rsidR="009F7AAB">
        <w:rPr>
          <w:lang w:val="ru-RU"/>
        </w:rPr>
        <w:t>Гусь ИнфоЗащита</w:t>
      </w:r>
      <w:r w:rsidRPr="008E321D">
        <w:rPr>
          <w:lang w:val="ru-RU"/>
        </w:rPr>
        <w:t>» к лицензированию деятельности по технической защите конфиденциальной информации. Сформированы заявление, официальные приложения и подтверждающие материалы.</w:t>
      </w:r>
    </w:p>
    <w:p w14:paraId="065B2BF9" w14:textId="77777777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>Правовая, кадровая, имущественная и техническая части согласованы по выбранным работам. Для административной части описаны восемь помещений, шесть АРМ, два сетевых контура, оборудование и внутренние процедуры.</w:t>
      </w:r>
    </w:p>
    <w:p w14:paraId="72B291D9" w14:textId="4F3E97B0" w:rsidR="00251EDF" w:rsidRPr="008E321D" w:rsidRDefault="00000000">
      <w:pPr>
        <w:spacing w:after="0"/>
        <w:ind w:firstLine="709"/>
        <w:jc w:val="both"/>
        <w:rPr>
          <w:lang w:val="ru-RU"/>
        </w:rPr>
      </w:pPr>
      <w:r w:rsidRPr="008E321D">
        <w:rPr>
          <w:lang w:val="ru-RU"/>
        </w:rPr>
        <w:t xml:space="preserve">Для завершения графической части в отчёте оставлено место под план, который строится в </w:t>
      </w:r>
      <w:r>
        <w:t>Visio</w:t>
      </w:r>
      <w:r w:rsidRPr="008E321D">
        <w:rPr>
          <w:lang w:val="ru-RU"/>
        </w:rPr>
        <w:t>. Перед реальной подачей все сведения и документы третьих лиц необходимо подтвердить оригиналами.</w:t>
      </w:r>
    </w:p>
    <w:p w14:paraId="136823AA" w14:textId="77777777" w:rsidR="005C4C02" w:rsidRDefault="005C4C02">
      <w:pPr>
        <w:spacing w:after="200" w:line="276" w:lineRule="auto"/>
        <w:rPr>
          <w:rFonts w:cstheme="majorBidi"/>
          <w:bCs/>
          <w:color w:val="000000"/>
          <w:szCs w:val="28"/>
          <w:lang w:val="ru-RU"/>
        </w:rPr>
      </w:pPr>
      <w:r>
        <w:rPr>
          <w:b/>
          <w:lang w:val="ru-RU"/>
        </w:rPr>
        <w:br w:type="page"/>
      </w:r>
    </w:p>
    <w:p w14:paraId="479219FB" w14:textId="1E6E9573" w:rsidR="00251EDF" w:rsidRDefault="00000000">
      <w:pPr>
        <w:pStyle w:val="1"/>
        <w:rPr>
          <w:rFonts w:ascii="Times New Roman" w:eastAsia="Times New Roman" w:hAnsi="Times New Roman"/>
          <w:b w:val="0"/>
          <w:lang w:val="ru-RU"/>
        </w:rPr>
      </w:pPr>
      <w:r w:rsidRPr="008E321D">
        <w:rPr>
          <w:rFonts w:ascii="Times New Roman" w:eastAsia="Times New Roman" w:hAnsi="Times New Roman"/>
          <w:b w:val="0"/>
          <w:lang w:val="ru-RU"/>
        </w:rPr>
        <w:lastRenderedPageBreak/>
        <w:t>СПИСОК ИСПОЛЬЗОВАННЫХ ИСТОЧНИКОВ</w:t>
      </w:r>
    </w:p>
    <w:p w14:paraId="7310E5D1" w14:textId="77777777" w:rsidR="007304F4" w:rsidRPr="007304F4" w:rsidRDefault="007304F4" w:rsidP="007304F4">
      <w:pPr>
        <w:rPr>
          <w:lang w:val="ru-RU"/>
        </w:rPr>
      </w:pPr>
    </w:p>
    <w:p w14:paraId="4AFB9E74" w14:textId="77777777" w:rsidR="00251EDF" w:rsidRPr="008E321D" w:rsidRDefault="00000000" w:rsidP="00621086">
      <w:pPr>
        <w:spacing w:after="0"/>
        <w:ind w:firstLine="720"/>
        <w:jc w:val="both"/>
        <w:rPr>
          <w:lang w:val="ru-RU"/>
        </w:rPr>
      </w:pPr>
      <w:r w:rsidRPr="008E321D">
        <w:rPr>
          <w:lang w:val="ru-RU"/>
        </w:rPr>
        <w:t>1. Федеральный закон от 04.05.2011 № 99-ФЗ «О лицензировании отдельных видов деятельности».</w:t>
      </w:r>
    </w:p>
    <w:p w14:paraId="31FAB40A" w14:textId="77777777" w:rsidR="00251EDF" w:rsidRPr="008E321D" w:rsidRDefault="00000000" w:rsidP="00621086">
      <w:pPr>
        <w:spacing w:after="0"/>
        <w:ind w:firstLine="720"/>
        <w:jc w:val="both"/>
        <w:rPr>
          <w:lang w:val="ru-RU"/>
        </w:rPr>
      </w:pPr>
      <w:r w:rsidRPr="008E321D">
        <w:rPr>
          <w:lang w:val="ru-RU"/>
        </w:rPr>
        <w:t>2. Постановление Правительства РФ от 03.02.2012 № 79 «О лицензировании деятельности по технической защите конфиденциальной информации».</w:t>
      </w:r>
    </w:p>
    <w:p w14:paraId="79D9ACAF" w14:textId="77777777" w:rsidR="00251EDF" w:rsidRPr="008E321D" w:rsidRDefault="00000000" w:rsidP="00621086">
      <w:pPr>
        <w:spacing w:after="0"/>
        <w:ind w:firstLine="720"/>
        <w:jc w:val="both"/>
        <w:rPr>
          <w:lang w:val="ru-RU"/>
        </w:rPr>
      </w:pPr>
      <w:r w:rsidRPr="008E321D">
        <w:rPr>
          <w:lang w:val="ru-RU"/>
        </w:rPr>
        <w:t>3. Приказ ФСТЭК России от 12.01.2023 № 3 «Об утверждении форм документов, используемых ФСТЭК России при лицензировании деятельности по технической защите конфиденциальной информации».</w:t>
      </w:r>
    </w:p>
    <w:p w14:paraId="2EC2B999" w14:textId="5FFD1D32" w:rsidR="00251EDF" w:rsidRPr="008E321D" w:rsidRDefault="00000000" w:rsidP="00621086">
      <w:pPr>
        <w:spacing w:after="0"/>
        <w:ind w:firstLine="720"/>
        <w:jc w:val="both"/>
        <w:rPr>
          <w:lang w:val="ru-RU"/>
        </w:rPr>
      </w:pPr>
      <w:r w:rsidRPr="008E321D">
        <w:rPr>
          <w:lang w:val="ru-RU"/>
        </w:rPr>
        <w:t>4. Приказ ФСТЭК России от 28.12.2021 № 206 «Об утверждении формы оценочного листа…».</w:t>
      </w:r>
    </w:p>
    <w:p w14:paraId="7F56FE5E" w14:textId="77777777" w:rsidR="00251EDF" w:rsidRPr="008E321D" w:rsidRDefault="00000000" w:rsidP="00621086">
      <w:pPr>
        <w:spacing w:after="0"/>
        <w:ind w:firstLine="720"/>
        <w:jc w:val="both"/>
        <w:rPr>
          <w:lang w:val="ru-RU"/>
        </w:rPr>
      </w:pPr>
      <w:r w:rsidRPr="008E321D">
        <w:rPr>
          <w:lang w:val="ru-RU"/>
        </w:rPr>
        <w:t>5. Постановление Правительства РФ от 12.03.2022 № 353 «Об особенностях разрешительной деятельности в Российской Федерации».</w:t>
      </w:r>
    </w:p>
    <w:p w14:paraId="4769498B" w14:textId="77777777" w:rsidR="00251EDF" w:rsidRPr="008E321D" w:rsidRDefault="00000000" w:rsidP="00621086">
      <w:pPr>
        <w:spacing w:after="0"/>
        <w:ind w:firstLine="720"/>
        <w:jc w:val="both"/>
        <w:rPr>
          <w:lang w:val="ru-RU"/>
        </w:rPr>
      </w:pPr>
      <w:r w:rsidRPr="008E321D">
        <w:rPr>
          <w:lang w:val="ru-RU"/>
        </w:rPr>
        <w:t>6. Перечень технических средств и оборудования, необходимых для осуществления работ и услуг по ТЗКИ. ФСТЭК России, 10.08.2026.</w:t>
      </w:r>
    </w:p>
    <w:p w14:paraId="2D373AD4" w14:textId="77777777" w:rsidR="00251EDF" w:rsidRPr="008E321D" w:rsidRDefault="00000000" w:rsidP="00621086">
      <w:pPr>
        <w:spacing w:after="0"/>
        <w:ind w:firstLine="720"/>
        <w:jc w:val="both"/>
        <w:rPr>
          <w:lang w:val="ru-RU"/>
        </w:rPr>
      </w:pPr>
      <w:r w:rsidRPr="008E321D">
        <w:rPr>
          <w:lang w:val="ru-RU"/>
        </w:rPr>
        <w:t xml:space="preserve">7. Официальный интернет-портал правовой информации: </w:t>
      </w:r>
      <w:r>
        <w:t>https</w:t>
      </w:r>
      <w:r w:rsidRPr="008E321D">
        <w:rPr>
          <w:lang w:val="ru-RU"/>
        </w:rPr>
        <w:t>://</w:t>
      </w:r>
      <w:proofErr w:type="spellStart"/>
      <w:r>
        <w:t>pravo</w:t>
      </w:r>
      <w:proofErr w:type="spellEnd"/>
      <w:r w:rsidRPr="008E321D">
        <w:rPr>
          <w:lang w:val="ru-RU"/>
        </w:rPr>
        <w:t>.</w:t>
      </w:r>
      <w:r>
        <w:t>gov</w:t>
      </w:r>
      <w:r w:rsidRPr="008E321D">
        <w:rPr>
          <w:lang w:val="ru-RU"/>
        </w:rPr>
        <w:t>.</w:t>
      </w:r>
      <w:proofErr w:type="spellStart"/>
      <w:r>
        <w:t>ru</w:t>
      </w:r>
      <w:proofErr w:type="spellEnd"/>
      <w:r w:rsidRPr="008E321D">
        <w:rPr>
          <w:lang w:val="ru-RU"/>
        </w:rPr>
        <w:t>/ (дата обращения: 08.09.2026).</w:t>
      </w:r>
    </w:p>
    <w:p w14:paraId="3AD8AEFB" w14:textId="6D8DF490" w:rsidR="00275505" w:rsidRDefault="00000000" w:rsidP="00621086">
      <w:pPr>
        <w:spacing w:after="0"/>
        <w:ind w:firstLine="720"/>
        <w:jc w:val="both"/>
        <w:rPr>
          <w:lang w:val="ru-RU"/>
        </w:rPr>
      </w:pPr>
      <w:r w:rsidRPr="008E321D">
        <w:rPr>
          <w:lang w:val="ru-RU"/>
        </w:rPr>
        <w:t xml:space="preserve">8. Федеральная служба по техническому и экспортному контролю: </w:t>
      </w:r>
      <w:r>
        <w:t>https</w:t>
      </w:r>
      <w:r w:rsidRPr="008E321D">
        <w:rPr>
          <w:lang w:val="ru-RU"/>
        </w:rPr>
        <w:t>://</w:t>
      </w:r>
      <w:proofErr w:type="spellStart"/>
      <w:r>
        <w:t>fstec</w:t>
      </w:r>
      <w:proofErr w:type="spellEnd"/>
      <w:r w:rsidRPr="008E321D">
        <w:rPr>
          <w:lang w:val="ru-RU"/>
        </w:rPr>
        <w:t>.</w:t>
      </w:r>
      <w:proofErr w:type="spellStart"/>
      <w:r>
        <w:t>ru</w:t>
      </w:r>
      <w:proofErr w:type="spellEnd"/>
      <w:r w:rsidRPr="008E321D">
        <w:rPr>
          <w:lang w:val="ru-RU"/>
        </w:rPr>
        <w:t>/ (дата обращения: 08.09.2026).</w:t>
      </w:r>
    </w:p>
    <w:p w14:paraId="79EC2E8C" w14:textId="77777777" w:rsidR="00275505" w:rsidRDefault="00275505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4851"/>
      </w:tblGrid>
      <w:tr w:rsidR="0021505C" w:rsidRPr="00106212" w14:paraId="11A65704" w14:textId="77777777" w:rsidTr="00E95DEB">
        <w:trPr>
          <w:trHeight w:val="1418"/>
        </w:trPr>
        <w:tc>
          <w:tcPr>
            <w:tcW w:w="4786" w:type="dxa"/>
          </w:tcPr>
          <w:p w14:paraId="7C9587C0" w14:textId="77777777" w:rsidR="0021505C" w:rsidRDefault="0021505C" w:rsidP="00E95DEB">
            <w:pPr>
              <w:keepNext/>
              <w:keepLines/>
              <w:spacing w:after="0" w:line="240" w:lineRule="auto"/>
              <w:rPr>
                <w:b/>
                <w:bCs/>
                <w:sz w:val="24"/>
                <w:lang w:val="ru-RU"/>
              </w:rPr>
            </w:pPr>
            <w:r w:rsidRPr="00444316">
              <w:rPr>
                <w:b/>
                <w:bCs/>
                <w:sz w:val="24"/>
                <w:lang w:val="ru-RU"/>
              </w:rPr>
              <w:lastRenderedPageBreak/>
              <w:t>Общество с ограниченной ответственностью «Гусь ИнфоЗащита»</w:t>
            </w:r>
          </w:p>
          <w:p w14:paraId="0F85CFC2" w14:textId="77777777" w:rsidR="0021505C" w:rsidRPr="00444316" w:rsidRDefault="0021505C" w:rsidP="00E95DEB">
            <w:pPr>
              <w:keepNext/>
              <w:keepLines/>
              <w:spacing w:after="0" w:line="240" w:lineRule="auto"/>
              <w:rPr>
                <w:b/>
                <w:bCs/>
                <w:sz w:val="24"/>
                <w:lang w:val="ru-RU"/>
              </w:rPr>
            </w:pPr>
            <w:r>
              <w:rPr>
                <w:b/>
                <w:bCs/>
                <w:sz w:val="24"/>
                <w:lang w:val="ru-RU"/>
              </w:rPr>
              <w:t xml:space="preserve">344002, г. </w:t>
            </w:r>
            <w:r w:rsidRPr="00444316">
              <w:rPr>
                <w:b/>
                <w:bCs/>
                <w:sz w:val="24"/>
                <w:lang w:val="ru-RU"/>
              </w:rPr>
              <w:t xml:space="preserve">Ростов-на-Дону, ул. Обороны, </w:t>
            </w:r>
          </w:p>
          <w:p w14:paraId="1B7FF476" w14:textId="77777777" w:rsidR="0021505C" w:rsidRPr="00444316" w:rsidRDefault="0021505C" w:rsidP="00E95DEB">
            <w:pPr>
              <w:keepNext/>
              <w:keepLines/>
              <w:spacing w:after="0" w:line="240" w:lineRule="auto"/>
              <w:rPr>
                <w:b/>
                <w:bCs/>
                <w:lang w:val="ru-RU"/>
              </w:rPr>
            </w:pPr>
            <w:r w:rsidRPr="00444316">
              <w:rPr>
                <w:b/>
                <w:bCs/>
                <w:sz w:val="24"/>
                <w:lang w:val="ru-RU"/>
              </w:rPr>
              <w:t>д. 89, офис 210</w:t>
            </w:r>
            <w:r w:rsidRPr="00444316">
              <w:rPr>
                <w:b/>
                <w:bCs/>
                <w:sz w:val="24"/>
                <w:lang w:val="ru-RU"/>
              </w:rPr>
              <w:br/>
              <w:t>Исх. от 01.09.2026 № 1</w:t>
            </w:r>
          </w:p>
        </w:tc>
        <w:tc>
          <w:tcPr>
            <w:tcW w:w="4851" w:type="dxa"/>
          </w:tcPr>
          <w:p w14:paraId="16D20213" w14:textId="77777777" w:rsidR="0021505C" w:rsidRPr="00444316" w:rsidRDefault="0021505C" w:rsidP="00E95DEB">
            <w:pPr>
              <w:keepNext/>
              <w:keepLines/>
              <w:spacing w:after="0" w:line="240" w:lineRule="auto"/>
              <w:rPr>
                <w:b/>
                <w:bCs/>
                <w:lang w:val="ru-RU"/>
              </w:rPr>
            </w:pPr>
            <w:r w:rsidRPr="00444316">
              <w:rPr>
                <w:b/>
                <w:bCs/>
                <w:sz w:val="24"/>
                <w:lang w:val="ru-RU"/>
              </w:rPr>
              <w:t>Федеральная служба</w:t>
            </w:r>
            <w:r w:rsidRPr="00444316">
              <w:rPr>
                <w:b/>
                <w:bCs/>
                <w:sz w:val="24"/>
                <w:lang w:val="ru-RU"/>
              </w:rPr>
              <w:br/>
              <w:t>по техническому и экспортному контролю</w:t>
            </w:r>
            <w:r w:rsidRPr="00444316">
              <w:rPr>
                <w:b/>
                <w:bCs/>
                <w:sz w:val="24"/>
                <w:lang w:val="ru-RU"/>
              </w:rPr>
              <w:br/>
              <w:t>105066, г. Москва,</w:t>
            </w:r>
            <w:r w:rsidRPr="00444316">
              <w:rPr>
                <w:b/>
                <w:bCs/>
                <w:sz w:val="24"/>
                <w:lang w:val="ru-RU"/>
              </w:rPr>
              <w:br/>
              <w:t>ул. Старая Басманная, д. 17</w:t>
            </w:r>
          </w:p>
        </w:tc>
      </w:tr>
    </w:tbl>
    <w:p w14:paraId="3564EC33" w14:textId="77777777" w:rsidR="0021505C" w:rsidRDefault="0021505C" w:rsidP="0021505C">
      <w:pPr>
        <w:keepLines/>
        <w:spacing w:after="0" w:line="240" w:lineRule="auto"/>
        <w:rPr>
          <w:b/>
          <w:bCs/>
          <w:lang w:val="ru-RU"/>
        </w:rPr>
      </w:pPr>
    </w:p>
    <w:p w14:paraId="7BC63FC2" w14:textId="77777777" w:rsidR="0021505C" w:rsidRPr="00444316" w:rsidRDefault="0021505C" w:rsidP="0021505C">
      <w:pPr>
        <w:keepLines/>
        <w:spacing w:after="0" w:line="240" w:lineRule="auto"/>
        <w:rPr>
          <w:b/>
          <w:bCs/>
          <w:lang w:val="ru-RU"/>
        </w:rPr>
      </w:pPr>
    </w:p>
    <w:p w14:paraId="7F88F081" w14:textId="77777777" w:rsidR="0021505C" w:rsidRPr="00444316" w:rsidRDefault="0021505C" w:rsidP="0021505C">
      <w:pPr>
        <w:keepNext/>
        <w:keepLines/>
        <w:spacing w:before="160"/>
        <w:jc w:val="center"/>
        <w:rPr>
          <w:b/>
          <w:bCs/>
          <w:lang w:val="ru-RU"/>
        </w:rPr>
      </w:pPr>
      <w:r w:rsidRPr="00444316">
        <w:rPr>
          <w:b/>
          <w:bCs/>
          <w:lang w:val="ru-RU"/>
        </w:rPr>
        <w:t>З</w:t>
      </w:r>
      <w:r>
        <w:rPr>
          <w:b/>
          <w:bCs/>
          <w:lang w:val="ru-RU"/>
        </w:rPr>
        <w:t>АЯВЛЕНИЕ</w:t>
      </w:r>
    </w:p>
    <w:p w14:paraId="437F8EF5" w14:textId="77777777" w:rsidR="0021505C" w:rsidRPr="00444316" w:rsidRDefault="0021505C" w:rsidP="0021505C">
      <w:pPr>
        <w:keepNext/>
        <w:keepLines/>
        <w:spacing w:after="200"/>
        <w:jc w:val="center"/>
        <w:rPr>
          <w:b/>
          <w:bCs/>
          <w:lang w:val="ru-RU"/>
        </w:rPr>
      </w:pPr>
      <w:r w:rsidRPr="00444316">
        <w:rPr>
          <w:b/>
          <w:bCs/>
          <w:lang w:val="ru-RU"/>
        </w:rPr>
        <w:t>о предоставлении лицензии на осуществление деятельности по технической защите конфиденциальной информации юридическому лицу</w:t>
      </w:r>
    </w:p>
    <w:p w14:paraId="0F9C1DDB" w14:textId="77777777" w:rsidR="0021505C" w:rsidRPr="00444316" w:rsidRDefault="0021505C" w:rsidP="0021505C">
      <w:pPr>
        <w:keepNext/>
        <w:keepLines/>
        <w:spacing w:after="200" w:line="23" w:lineRule="atLeast"/>
        <w:ind w:firstLine="567"/>
        <w:jc w:val="both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>Прошу предоставить Обществу с ограниченной ответственностью «Гусь ИнфоЗащита» (ООО «Гусь ИнфоЗащита») лицензию на осуществление деятельности по технической защите конфиденциальной информации (пункт 5 части 1 статьи 12 Федерального закона от 04.05.2011 № 99-ФЗ) по следующим видам работ и (или) услуг, установленным пунктом 4 Положения о лицензировании деятельности по технической защите конфиденциальной информации (утв. постановлением Правительства РФ от 03.02.2012 № 79):</w:t>
      </w:r>
    </w:p>
    <w:p w14:paraId="73320DA8" w14:textId="77777777" w:rsidR="0021505C" w:rsidRPr="00444316" w:rsidRDefault="0021505C" w:rsidP="0021505C">
      <w:pPr>
        <w:keepLines/>
        <w:tabs>
          <w:tab w:val="left" w:pos="142"/>
        </w:tabs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>а)</w:t>
      </w:r>
      <w:r w:rsidRPr="00444316">
        <w:rPr>
          <w:sz w:val="24"/>
          <w:szCs w:val="24"/>
          <w:lang w:val="ru-RU"/>
        </w:rPr>
        <w:tab/>
        <w:t>услуги по контролю защищённости конфиденциальной информации от утечки по техническим каналам (в средствах и системах информатизации; в технических средствах, размещённых в помещениях, где она обрабатывается; в помещениях со средствами, подлежащими защите; в защищаемых помещениях);</w:t>
      </w:r>
    </w:p>
    <w:p w14:paraId="6242E196" w14:textId="77777777" w:rsidR="0021505C" w:rsidRPr="00444316" w:rsidRDefault="0021505C" w:rsidP="0021505C">
      <w:pPr>
        <w:keepLines/>
        <w:tabs>
          <w:tab w:val="left" w:pos="142"/>
        </w:tabs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>б)</w:t>
      </w:r>
      <w:r w:rsidRPr="00444316">
        <w:rPr>
          <w:sz w:val="24"/>
          <w:szCs w:val="24"/>
          <w:lang w:val="ru-RU"/>
        </w:rPr>
        <w:tab/>
        <w:t>услуги по контролю защищённости конфиденциальной информации от несанкционированного доступа и её модификации в средствах и системах информатизации;</w:t>
      </w:r>
    </w:p>
    <w:p w14:paraId="3AD52590" w14:textId="77777777" w:rsidR="0021505C" w:rsidRPr="00444316" w:rsidRDefault="0021505C" w:rsidP="0021505C">
      <w:pPr>
        <w:keepLines/>
        <w:tabs>
          <w:tab w:val="left" w:pos="142"/>
        </w:tabs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>г)</w:t>
      </w:r>
      <w:r w:rsidRPr="00444316">
        <w:rPr>
          <w:sz w:val="24"/>
          <w:szCs w:val="24"/>
          <w:lang w:val="ru-RU"/>
        </w:rPr>
        <w:tab/>
        <w:t>работы и услуги по аттестационным испытаниям и аттестации на соответствие требованиям по защите информации средств и систем информатизации, помещений со средствами информатизации, защищаемых помещений;</w:t>
      </w:r>
    </w:p>
    <w:p w14:paraId="1E0ED8A3" w14:textId="77777777" w:rsidR="0021505C" w:rsidRPr="00444316" w:rsidRDefault="0021505C" w:rsidP="0021505C">
      <w:pPr>
        <w:keepLines/>
        <w:tabs>
          <w:tab w:val="left" w:pos="142"/>
        </w:tabs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>е)</w:t>
      </w:r>
      <w:r w:rsidRPr="00444316">
        <w:rPr>
          <w:sz w:val="24"/>
          <w:szCs w:val="24"/>
          <w:lang w:val="ru-RU"/>
        </w:rPr>
        <w:tab/>
        <w:t>услуги по установке, монтажу, наладке, испытаниям, ремонту средств защиты информации.</w:t>
      </w:r>
    </w:p>
    <w:p w14:paraId="3A999818" w14:textId="77777777" w:rsidR="0021505C" w:rsidRPr="00444316" w:rsidRDefault="0021505C" w:rsidP="0021505C">
      <w:pPr>
        <w:keepNext/>
        <w:keepLines/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 xml:space="preserve">Адрес в пределах места нахождения юридического лица: </w:t>
      </w:r>
      <w:r w:rsidRPr="00444316">
        <w:rPr>
          <w:sz w:val="24"/>
          <w:lang w:val="ru-RU"/>
        </w:rPr>
        <w:t>344002, г. Ростов-на-Дону, ул. Обороны, д. 89, офис 210</w:t>
      </w:r>
    </w:p>
    <w:p w14:paraId="316C9102" w14:textId="77777777" w:rsidR="0021505C" w:rsidRPr="00444316" w:rsidRDefault="0021505C" w:rsidP="0021505C">
      <w:pPr>
        <w:keepNext/>
        <w:keepLines/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 xml:space="preserve">Адреса мест осуществления лицензируемого вида деятельности: </w:t>
      </w:r>
      <w:r w:rsidRPr="00444316">
        <w:rPr>
          <w:sz w:val="24"/>
          <w:lang w:val="ru-RU"/>
        </w:rPr>
        <w:t>344002, г. Ростов-на-Дону, ул. Обороны, д. 89, офис 210</w:t>
      </w:r>
      <w:r>
        <w:rPr>
          <w:sz w:val="24"/>
          <w:szCs w:val="24"/>
          <w:lang w:val="ru-RU"/>
        </w:rPr>
        <w:t xml:space="preserve"> </w:t>
      </w:r>
      <w:r w:rsidRPr="00444316">
        <w:rPr>
          <w:sz w:val="24"/>
          <w:szCs w:val="24"/>
          <w:lang w:val="ru-RU"/>
        </w:rPr>
        <w:t xml:space="preserve">(общая площадь помещений — </w:t>
      </w:r>
      <w:r>
        <w:rPr>
          <w:sz w:val="24"/>
          <w:szCs w:val="24"/>
          <w:lang w:val="ru-RU"/>
        </w:rPr>
        <w:t>120,00</w:t>
      </w:r>
      <w:r w:rsidRPr="00444316">
        <w:rPr>
          <w:sz w:val="24"/>
          <w:szCs w:val="24"/>
          <w:lang w:val="ru-RU"/>
        </w:rPr>
        <w:t xml:space="preserve"> м², право аренды).</w:t>
      </w:r>
    </w:p>
    <w:p w14:paraId="2D03CDB9" w14:textId="77777777" w:rsidR="0021505C" w:rsidRPr="00444316" w:rsidRDefault="0021505C" w:rsidP="0021505C">
      <w:pPr>
        <w:keepNext/>
        <w:keepLines/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 xml:space="preserve">Адрес для корреспонденции: </w:t>
      </w:r>
      <w:r w:rsidRPr="00444316">
        <w:rPr>
          <w:sz w:val="24"/>
          <w:lang w:val="ru-RU"/>
        </w:rPr>
        <w:t>344002, г. Ростов-на-Дону, ул. Обороны, д. 89, офис 210</w:t>
      </w:r>
      <w:r w:rsidRPr="00444316">
        <w:rPr>
          <w:sz w:val="24"/>
          <w:szCs w:val="24"/>
          <w:lang w:val="ru-RU"/>
        </w:rPr>
        <w:t>.</w:t>
      </w:r>
    </w:p>
    <w:p w14:paraId="05F7FD70" w14:textId="77777777" w:rsidR="0021505C" w:rsidRPr="00444316" w:rsidRDefault="0021505C" w:rsidP="0021505C">
      <w:pPr>
        <w:keepLines/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>Телефон с указанием кода города: +7 (863) 2</w:t>
      </w:r>
      <w:r>
        <w:rPr>
          <w:sz w:val="24"/>
          <w:szCs w:val="24"/>
          <w:lang w:val="ru-RU"/>
        </w:rPr>
        <w:t>10</w:t>
      </w:r>
      <w:r w:rsidRPr="00444316">
        <w:rPr>
          <w:sz w:val="24"/>
          <w:szCs w:val="24"/>
          <w:lang w:val="ru-RU"/>
        </w:rPr>
        <w:t>-00-00.</w:t>
      </w:r>
    </w:p>
    <w:p w14:paraId="15C27341" w14:textId="77777777" w:rsidR="0021505C" w:rsidRPr="00444316" w:rsidRDefault="0021505C" w:rsidP="0021505C">
      <w:pPr>
        <w:keepLines/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 xml:space="preserve">Адрес электронной почты: </w:t>
      </w:r>
      <w:r w:rsidRPr="00444316">
        <w:rPr>
          <w:sz w:val="24"/>
          <w:szCs w:val="24"/>
        </w:rPr>
        <w:t>info</w:t>
      </w:r>
      <w:r w:rsidRPr="00444316">
        <w:rPr>
          <w:sz w:val="24"/>
          <w:szCs w:val="24"/>
          <w:lang w:val="ru-RU"/>
        </w:rPr>
        <w:t>@</w:t>
      </w:r>
      <w:proofErr w:type="spellStart"/>
      <w:r>
        <w:rPr>
          <w:sz w:val="24"/>
          <w:szCs w:val="24"/>
        </w:rPr>
        <w:t>gussecure</w:t>
      </w:r>
      <w:proofErr w:type="spellEnd"/>
      <w:r w:rsidRPr="00444316">
        <w:rPr>
          <w:sz w:val="24"/>
          <w:szCs w:val="24"/>
          <w:lang w:val="ru-RU"/>
        </w:rPr>
        <w:t>.</w:t>
      </w:r>
      <w:proofErr w:type="spellStart"/>
      <w:r w:rsidRPr="00444316">
        <w:rPr>
          <w:sz w:val="24"/>
          <w:szCs w:val="24"/>
        </w:rPr>
        <w:t>ru</w:t>
      </w:r>
      <w:proofErr w:type="spellEnd"/>
      <w:r w:rsidRPr="00444316">
        <w:rPr>
          <w:sz w:val="24"/>
          <w:szCs w:val="24"/>
          <w:lang w:val="ru-RU"/>
        </w:rPr>
        <w:t>.</w:t>
      </w:r>
    </w:p>
    <w:p w14:paraId="5FCC359D" w14:textId="77777777" w:rsidR="0021505C" w:rsidRPr="00444316" w:rsidRDefault="0021505C" w:rsidP="0021505C">
      <w:pPr>
        <w:keepLines/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lastRenderedPageBreak/>
        <w:t>Основной государственный регистрационный номер (ОГРН): 1237165477595, дата: 25.08.2026 (запись в ЕГРЮЛ).</w:t>
      </w:r>
    </w:p>
    <w:p w14:paraId="3831C04C" w14:textId="77777777" w:rsidR="0021505C" w:rsidRPr="00444316" w:rsidRDefault="0021505C" w:rsidP="0021505C">
      <w:pPr>
        <w:keepLines/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>Идентификационный номер налогоплательщика (ИНН): 616</w:t>
      </w:r>
      <w:r w:rsidRPr="00191AFF">
        <w:rPr>
          <w:sz w:val="24"/>
          <w:szCs w:val="24"/>
          <w:lang w:val="ru-RU"/>
        </w:rPr>
        <w:t>196573</w:t>
      </w:r>
      <w:r w:rsidRPr="00444316">
        <w:rPr>
          <w:sz w:val="24"/>
          <w:szCs w:val="24"/>
          <w:lang w:val="ru-RU"/>
        </w:rPr>
        <w:t>5.</w:t>
      </w:r>
    </w:p>
    <w:p w14:paraId="67AAEB8A" w14:textId="77777777" w:rsidR="0021505C" w:rsidRPr="00444316" w:rsidRDefault="0021505C" w:rsidP="0021505C">
      <w:pPr>
        <w:keepLines/>
        <w:spacing w:after="200" w:line="23" w:lineRule="atLeast"/>
        <w:ind w:firstLine="567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>Государственная пошлина не требуется на основании пункта 9 постановления Правительства Российской Федерации от 12.03.2022 № 35</w:t>
      </w:r>
      <w:r>
        <w:rPr>
          <w:sz w:val="24"/>
          <w:szCs w:val="24"/>
          <w:lang w:val="ru-RU"/>
        </w:rPr>
        <w:t xml:space="preserve">3 </w:t>
      </w:r>
      <w:r w:rsidRPr="00191AFF">
        <w:rPr>
          <w:sz w:val="24"/>
          <w:szCs w:val="24"/>
          <w:lang w:val="ru-RU"/>
        </w:rPr>
        <w:t>(ред. от 23.09.2026)</w:t>
      </w:r>
      <w:r w:rsidRPr="00444316">
        <w:rPr>
          <w:sz w:val="24"/>
          <w:szCs w:val="24"/>
          <w:lang w:val="ru-RU"/>
        </w:rPr>
        <w:t>.</w:t>
      </w:r>
    </w:p>
    <w:p w14:paraId="231AF55C" w14:textId="77777777" w:rsidR="0021505C" w:rsidRPr="00444316" w:rsidRDefault="0021505C" w:rsidP="0021505C">
      <w:pPr>
        <w:keepLines/>
        <w:spacing w:after="200" w:line="23" w:lineRule="atLeast"/>
        <w:rPr>
          <w:sz w:val="24"/>
          <w:szCs w:val="24"/>
          <w:lang w:val="ru-RU"/>
        </w:rPr>
      </w:pPr>
      <w:r w:rsidRPr="00444316">
        <w:rPr>
          <w:sz w:val="24"/>
          <w:szCs w:val="24"/>
          <w:lang w:val="ru-RU"/>
        </w:rPr>
        <w:t>Работник, уполномоченный по вопросам лицензирования: Ковале</w:t>
      </w:r>
      <w:r>
        <w:rPr>
          <w:sz w:val="24"/>
          <w:szCs w:val="24"/>
          <w:lang w:val="ru-RU"/>
        </w:rPr>
        <w:t>ц Илья Андреевич</w:t>
      </w:r>
      <w:r w:rsidRPr="00444316">
        <w:rPr>
          <w:sz w:val="24"/>
          <w:szCs w:val="24"/>
          <w:lang w:val="ru-RU"/>
        </w:rPr>
        <w:t>, тел.: +7 (863) 2</w:t>
      </w:r>
      <w:r>
        <w:rPr>
          <w:sz w:val="24"/>
          <w:szCs w:val="24"/>
          <w:lang w:val="ru-RU"/>
        </w:rPr>
        <w:t>1</w:t>
      </w:r>
      <w:r w:rsidRPr="00444316">
        <w:rPr>
          <w:sz w:val="24"/>
          <w:szCs w:val="24"/>
          <w:lang w:val="ru-RU"/>
        </w:rPr>
        <w:t>0-00-01.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1"/>
        <w:gridCol w:w="7767"/>
      </w:tblGrid>
      <w:tr w:rsidR="0021505C" w:rsidRPr="00106212" w14:paraId="0E9D6D66" w14:textId="77777777" w:rsidTr="00E95DEB">
        <w:trPr>
          <w:cantSplit/>
        </w:trPr>
        <w:tc>
          <w:tcPr>
            <w:tcW w:w="1871" w:type="dxa"/>
          </w:tcPr>
          <w:p w14:paraId="5C43974C" w14:textId="77777777" w:rsidR="0021505C" w:rsidRDefault="0021505C" w:rsidP="00E95DEB">
            <w:pPr>
              <w:spacing w:after="200" w:line="23" w:lineRule="atLeast"/>
            </w:pPr>
            <w:proofErr w:type="spellStart"/>
            <w:r>
              <w:rPr>
                <w:sz w:val="22"/>
              </w:rPr>
              <w:t>Приложение</w:t>
            </w:r>
            <w:proofErr w:type="spellEnd"/>
            <w:r>
              <w:rPr>
                <w:sz w:val="22"/>
              </w:rPr>
              <w:t>:</w:t>
            </w:r>
          </w:p>
        </w:tc>
        <w:tc>
          <w:tcPr>
            <w:tcW w:w="7767" w:type="dxa"/>
          </w:tcPr>
          <w:p w14:paraId="28102663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  <w:r w:rsidRPr="00444316">
              <w:rPr>
                <w:sz w:val="22"/>
                <w:lang w:val="ru-RU"/>
              </w:rPr>
              <w:t xml:space="preserve">1. Сведения о персонале — на </w:t>
            </w:r>
            <w:r>
              <w:rPr>
                <w:sz w:val="22"/>
                <w:lang w:val="ru-RU"/>
              </w:rPr>
              <w:t>3</w:t>
            </w:r>
            <w:r w:rsidRPr="00444316">
              <w:rPr>
                <w:sz w:val="22"/>
                <w:lang w:val="ru-RU"/>
              </w:rPr>
              <w:t xml:space="preserve"> л. (приложение № 1);</w:t>
            </w:r>
          </w:p>
        </w:tc>
      </w:tr>
      <w:tr w:rsidR="0021505C" w:rsidRPr="00106212" w14:paraId="300B0438" w14:textId="77777777" w:rsidTr="00E95DEB">
        <w:trPr>
          <w:cantSplit/>
        </w:trPr>
        <w:tc>
          <w:tcPr>
            <w:tcW w:w="1871" w:type="dxa"/>
          </w:tcPr>
          <w:p w14:paraId="487A95D4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</w:p>
        </w:tc>
        <w:tc>
          <w:tcPr>
            <w:tcW w:w="7767" w:type="dxa"/>
          </w:tcPr>
          <w:p w14:paraId="21D2D390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  <w:r w:rsidRPr="00444316">
              <w:rPr>
                <w:sz w:val="22"/>
                <w:lang w:val="ru-RU"/>
              </w:rPr>
              <w:t>2. Сведения о защищаемых помещениях — на 2 л. (приложение № 2);</w:t>
            </w:r>
          </w:p>
        </w:tc>
      </w:tr>
      <w:tr w:rsidR="0021505C" w:rsidRPr="00106212" w14:paraId="48B14F89" w14:textId="77777777" w:rsidTr="00E95DEB">
        <w:trPr>
          <w:cantSplit/>
        </w:trPr>
        <w:tc>
          <w:tcPr>
            <w:tcW w:w="1871" w:type="dxa"/>
          </w:tcPr>
          <w:p w14:paraId="31ADA812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</w:p>
        </w:tc>
        <w:tc>
          <w:tcPr>
            <w:tcW w:w="7767" w:type="dxa"/>
          </w:tcPr>
          <w:p w14:paraId="6E157834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  <w:r w:rsidRPr="00444316">
              <w:rPr>
                <w:sz w:val="22"/>
                <w:lang w:val="ru-RU"/>
              </w:rPr>
              <w:t>3. Сведения об автоматизированных системах — на 6 л. (приложение № 3);</w:t>
            </w:r>
          </w:p>
        </w:tc>
      </w:tr>
      <w:tr w:rsidR="0021505C" w:rsidRPr="00106212" w14:paraId="2395F9EE" w14:textId="77777777" w:rsidTr="00E95DEB">
        <w:trPr>
          <w:cantSplit/>
        </w:trPr>
        <w:tc>
          <w:tcPr>
            <w:tcW w:w="1871" w:type="dxa"/>
          </w:tcPr>
          <w:p w14:paraId="5545234B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</w:p>
        </w:tc>
        <w:tc>
          <w:tcPr>
            <w:tcW w:w="7767" w:type="dxa"/>
          </w:tcPr>
          <w:p w14:paraId="5867DCFF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  <w:r w:rsidRPr="00444316">
              <w:rPr>
                <w:sz w:val="22"/>
                <w:lang w:val="ru-RU"/>
              </w:rPr>
              <w:t>4. Описание технологического процесса — на 3 л. (приложение № 4);</w:t>
            </w:r>
          </w:p>
        </w:tc>
      </w:tr>
      <w:tr w:rsidR="0021505C" w:rsidRPr="00106212" w14:paraId="15C5D317" w14:textId="77777777" w:rsidTr="00E95DEB">
        <w:trPr>
          <w:cantSplit/>
        </w:trPr>
        <w:tc>
          <w:tcPr>
            <w:tcW w:w="1871" w:type="dxa"/>
          </w:tcPr>
          <w:p w14:paraId="4BA1EA64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</w:p>
        </w:tc>
        <w:tc>
          <w:tcPr>
            <w:tcW w:w="7767" w:type="dxa"/>
          </w:tcPr>
          <w:p w14:paraId="1DA9CA62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  <w:r w:rsidRPr="00444316">
              <w:rPr>
                <w:sz w:val="22"/>
                <w:lang w:val="ru-RU"/>
              </w:rPr>
              <w:t>5. Перечень защищаемых ресурсов — на 1 л. (приложение № 5);</w:t>
            </w:r>
          </w:p>
        </w:tc>
      </w:tr>
      <w:tr w:rsidR="0021505C" w:rsidRPr="00106212" w14:paraId="0D3C4AE9" w14:textId="77777777" w:rsidTr="00E95DEB">
        <w:trPr>
          <w:cantSplit/>
        </w:trPr>
        <w:tc>
          <w:tcPr>
            <w:tcW w:w="1871" w:type="dxa"/>
          </w:tcPr>
          <w:p w14:paraId="613FE9C0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</w:p>
        </w:tc>
        <w:tc>
          <w:tcPr>
            <w:tcW w:w="7767" w:type="dxa"/>
          </w:tcPr>
          <w:p w14:paraId="6BF76721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  <w:r w:rsidRPr="00444316">
              <w:rPr>
                <w:sz w:val="22"/>
                <w:lang w:val="ru-RU"/>
              </w:rPr>
              <w:t>6. Сведения об оборудовании — на 8 л. (приложение № 6);</w:t>
            </w:r>
          </w:p>
        </w:tc>
      </w:tr>
      <w:tr w:rsidR="0021505C" w:rsidRPr="00106212" w14:paraId="26164DFA" w14:textId="77777777" w:rsidTr="00E95DEB">
        <w:trPr>
          <w:cantSplit/>
        </w:trPr>
        <w:tc>
          <w:tcPr>
            <w:tcW w:w="1871" w:type="dxa"/>
          </w:tcPr>
          <w:p w14:paraId="5D12921A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</w:p>
        </w:tc>
        <w:tc>
          <w:tcPr>
            <w:tcW w:w="7767" w:type="dxa"/>
          </w:tcPr>
          <w:p w14:paraId="2C7BD7E6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  <w:r w:rsidRPr="00444316">
              <w:rPr>
                <w:sz w:val="22"/>
                <w:lang w:val="ru-RU"/>
              </w:rPr>
              <w:t>7. Сведения о технической документации — на 1 л. (приложение № 7);</w:t>
            </w:r>
          </w:p>
        </w:tc>
      </w:tr>
      <w:tr w:rsidR="0021505C" w:rsidRPr="00106212" w14:paraId="71840F3F" w14:textId="77777777" w:rsidTr="00E95DEB">
        <w:trPr>
          <w:cantSplit/>
        </w:trPr>
        <w:tc>
          <w:tcPr>
            <w:tcW w:w="1871" w:type="dxa"/>
          </w:tcPr>
          <w:p w14:paraId="40BA24DF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</w:p>
        </w:tc>
        <w:tc>
          <w:tcPr>
            <w:tcW w:w="7767" w:type="dxa"/>
          </w:tcPr>
          <w:p w14:paraId="40254991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  <w:r w:rsidRPr="00444316">
              <w:rPr>
                <w:sz w:val="22"/>
                <w:lang w:val="ru-RU"/>
              </w:rPr>
              <w:t>8. Дополнительные документы по описи: справки, договоры, технические паспорта, регламенты, спецификация и акты передачи — на 3</w:t>
            </w:r>
            <w:r>
              <w:rPr>
                <w:sz w:val="22"/>
                <w:lang w:val="ru-RU"/>
              </w:rPr>
              <w:t>3</w:t>
            </w:r>
            <w:r w:rsidRPr="00444316">
              <w:rPr>
                <w:sz w:val="22"/>
                <w:lang w:val="ru-RU"/>
              </w:rPr>
              <w:t xml:space="preserve"> л.;</w:t>
            </w:r>
          </w:p>
        </w:tc>
      </w:tr>
      <w:tr w:rsidR="0021505C" w:rsidRPr="00106212" w14:paraId="35A8CF59" w14:textId="77777777" w:rsidTr="00E95DEB">
        <w:trPr>
          <w:cantSplit/>
        </w:trPr>
        <w:tc>
          <w:tcPr>
            <w:tcW w:w="1871" w:type="dxa"/>
          </w:tcPr>
          <w:p w14:paraId="7249E057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</w:p>
        </w:tc>
        <w:tc>
          <w:tcPr>
            <w:tcW w:w="7767" w:type="dxa"/>
          </w:tcPr>
          <w:p w14:paraId="17305E92" w14:textId="77777777" w:rsidR="0021505C" w:rsidRPr="00444316" w:rsidRDefault="0021505C" w:rsidP="00E95DEB">
            <w:pPr>
              <w:spacing w:after="200" w:line="23" w:lineRule="atLeast"/>
              <w:rPr>
                <w:lang w:val="ru-RU"/>
              </w:rPr>
            </w:pPr>
            <w:r w:rsidRPr="00444316">
              <w:rPr>
                <w:sz w:val="22"/>
                <w:lang w:val="ru-RU"/>
              </w:rPr>
              <w:t>9. Опись прилагаемых документов — на 2 л. (приложение № 8).</w:t>
            </w:r>
          </w:p>
        </w:tc>
      </w:tr>
    </w:tbl>
    <w:p w14:paraId="282747AD" w14:textId="77777777" w:rsidR="0021505C" w:rsidRPr="00191AFF" w:rsidRDefault="0021505C" w:rsidP="0021505C">
      <w:pPr>
        <w:spacing w:line="240" w:lineRule="auto"/>
        <w:rPr>
          <w:rFonts w:cs="Times New Roman"/>
          <w:sz w:val="24"/>
          <w:szCs w:val="24"/>
          <w:lang w:val="ru-RU"/>
        </w:rPr>
      </w:pPr>
      <w:r w:rsidRPr="00191AFF">
        <w:rPr>
          <w:rFonts w:cs="Times New Roman"/>
          <w:sz w:val="24"/>
          <w:szCs w:val="24"/>
          <w:lang w:val="ru-RU"/>
        </w:rPr>
        <w:t>01.09.2026</w:t>
      </w:r>
    </w:p>
    <w:p w14:paraId="05F5701F" w14:textId="77777777" w:rsidR="0021505C" w:rsidRPr="00191AFF" w:rsidRDefault="0021505C" w:rsidP="0021505C">
      <w:pPr>
        <w:spacing w:after="0" w:line="240" w:lineRule="auto"/>
        <w:jc w:val="both"/>
        <w:rPr>
          <w:rFonts w:cs="Times New Roman"/>
          <w:sz w:val="24"/>
          <w:szCs w:val="24"/>
          <w:lang w:val="ru-RU"/>
        </w:rPr>
      </w:pPr>
    </w:p>
    <w:p w14:paraId="33DB188C" w14:textId="77777777" w:rsidR="0021505C" w:rsidRPr="00191AFF" w:rsidRDefault="0021505C" w:rsidP="0021505C">
      <w:pPr>
        <w:spacing w:after="40" w:line="240" w:lineRule="auto"/>
        <w:rPr>
          <w:rFonts w:cs="Times New Roman"/>
          <w:sz w:val="24"/>
          <w:szCs w:val="24"/>
          <w:lang w:val="ru-RU"/>
        </w:rPr>
      </w:pPr>
      <w:r w:rsidRPr="00191AFF">
        <w:rPr>
          <w:rFonts w:cs="Times New Roman"/>
          <w:sz w:val="24"/>
          <w:szCs w:val="24"/>
          <w:lang w:val="ru-RU"/>
        </w:rPr>
        <w:t xml:space="preserve">Директор ООО «Гусь ИнфоЗащита»    ____________    / </w:t>
      </w:r>
      <w:r>
        <w:rPr>
          <w:rFonts w:cs="Times New Roman"/>
          <w:sz w:val="24"/>
          <w:szCs w:val="24"/>
          <w:lang w:val="ru-RU"/>
        </w:rPr>
        <w:t>Ковалец И</w:t>
      </w:r>
      <w:r w:rsidRPr="00191AFF">
        <w:rPr>
          <w:rFonts w:cs="Times New Roman"/>
          <w:sz w:val="24"/>
          <w:szCs w:val="24"/>
          <w:lang w:val="ru-RU"/>
        </w:rPr>
        <w:t>.</w:t>
      </w:r>
      <w:r>
        <w:rPr>
          <w:rFonts w:cs="Times New Roman"/>
          <w:sz w:val="24"/>
          <w:szCs w:val="24"/>
          <w:lang w:val="ru-RU"/>
        </w:rPr>
        <w:t xml:space="preserve"> А.</w:t>
      </w:r>
      <w:r w:rsidRPr="00191AFF">
        <w:rPr>
          <w:rFonts w:cs="Times New Roman"/>
          <w:sz w:val="24"/>
          <w:szCs w:val="24"/>
          <w:lang w:val="ru-RU"/>
        </w:rPr>
        <w:t xml:space="preserve"> /</w:t>
      </w:r>
    </w:p>
    <w:p w14:paraId="7749910B" w14:textId="77777777" w:rsidR="0021505C" w:rsidRPr="00191AFF" w:rsidRDefault="0021505C" w:rsidP="0021505C">
      <w:pPr>
        <w:spacing w:line="240" w:lineRule="auto"/>
        <w:rPr>
          <w:rFonts w:cs="Times New Roman"/>
          <w:sz w:val="24"/>
          <w:szCs w:val="24"/>
        </w:rPr>
      </w:pPr>
      <w:r w:rsidRPr="00191AFF">
        <w:rPr>
          <w:rFonts w:cs="Times New Roman"/>
          <w:i/>
          <w:sz w:val="24"/>
          <w:szCs w:val="24"/>
        </w:rPr>
        <w:t>М.П.</w:t>
      </w:r>
    </w:p>
    <w:p w14:paraId="5C4E3932" w14:textId="77777777" w:rsidR="0021505C" w:rsidRDefault="0021505C" w:rsidP="0021505C">
      <w:pPr>
        <w:keepNext/>
        <w:keepLines/>
        <w:spacing w:before="120" w:after="200" w:line="23" w:lineRule="atLeast"/>
      </w:pPr>
    </w:p>
    <w:p w14:paraId="3FF52A13" w14:textId="77777777" w:rsidR="0021505C" w:rsidRDefault="0021505C" w:rsidP="0021505C">
      <w:pPr>
        <w:keepLines/>
        <w:spacing w:after="60"/>
      </w:pPr>
    </w:p>
    <w:p w14:paraId="692C8F9A" w14:textId="6EAD699D" w:rsidR="0021505C" w:rsidRDefault="0021505C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6CCD9F3F" w14:textId="77777777" w:rsidR="0021505C" w:rsidRPr="0021505C" w:rsidRDefault="0021505C" w:rsidP="0021505C">
      <w:pPr>
        <w:spacing w:after="240" w:line="240" w:lineRule="auto"/>
        <w:jc w:val="center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32"/>
          <w:lang w:val="ru-RU"/>
        </w:rPr>
        <w:lastRenderedPageBreak/>
        <w:t>КОНЦЕПЦИЯ КОМПАНИИ</w:t>
      </w:r>
    </w:p>
    <w:p w14:paraId="27631D9D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Наименование. Общество с ограниченной ответственностью «Гусь ИнфоЗащита» (ООО «Гусь ИнфоЗащита»).</w:t>
      </w:r>
    </w:p>
    <w:p w14:paraId="2073CEE7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Миссия. Защищать конфиденциальную информацию заказчиков от утечки по техническим каналам: выявлять и закрывать каналы утечки, аттестовывать объекты информатизации, контролировать эффективность принятых мер, чтобы переговоры, документы и объекты информатизации были защищены от неправомерного доступа и съёма.</w:t>
      </w:r>
    </w:p>
    <w:p w14:paraId="15D5369B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Вид деятельности. Пункт 5 части 1 статьи 12 Федерального закона от 04.05.2011 № 99-ФЗ: деятельность по технической защите конфиденциальной информации. Лицензирующий орган — ФСТЭК России (постановление Правительства РФ от 03.02.2012 № 79).</w:t>
      </w:r>
    </w:p>
    <w:p w14:paraId="2F9CA51D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Заявленные работы (п. 4 Положения, утв. ПП РФ № 79):</w:t>
      </w:r>
    </w:p>
    <w:p w14:paraId="277703FB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а) услуги по контролю защищённости конфиденциальной информации от утечки по техническим каналам:</w:t>
      </w:r>
    </w:p>
    <w:p w14:paraId="1BE081BD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— в средствах и системах информатизации;</w:t>
      </w:r>
    </w:p>
    <w:p w14:paraId="0EDDE310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— в технических средствах (системах), не обрабатывающих конфиденциальную информацию, но размещённых в помещениях, где она обрабатывается;</w:t>
      </w:r>
    </w:p>
    <w:p w14:paraId="715CA783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— в помещениях со средствами (системами), подлежащими защите;</w:t>
      </w:r>
    </w:p>
    <w:p w14:paraId="0A935078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— в помещениях, предназначенных для ведения конфиденциальных переговоров (защищаемых помещениях);</w:t>
      </w:r>
    </w:p>
    <w:p w14:paraId="5082B315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б) услуги по контролю защищённости конфиденциальной информации от несанкционированного доступа и её модификации в средствах и системах информатизации;</w:t>
      </w:r>
    </w:p>
    <w:p w14:paraId="411CFBE7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г) работы и услуги по аттестационным испытаниям и аттестации на соответствие требованиям по защите информации:</w:t>
      </w:r>
    </w:p>
    <w:p w14:paraId="0FF8AD81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— средств и систем информатизации;</w:t>
      </w:r>
    </w:p>
    <w:p w14:paraId="5224E682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— помещений со средствами (системами) информатизации, подлежащими защите;</w:t>
      </w:r>
    </w:p>
    <w:p w14:paraId="6CABEF5A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— защищаемых помещений;</w:t>
      </w:r>
    </w:p>
    <w:p w14:paraId="1B0A3FA4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 xml:space="preserve">е) услуги по установке, монтажу, наладке, испытаниям, ремонту средств защиты информации (технических средств защиты информации, защищённых технических средств обработки информации, технических средств контроля эффективности мер защиты информации, программных (программно-технических) средств защиты информации, защищённых программных (программно-технических) средств обработки информации, программных (программно-технических) средств контроля эффективности защиты информации). </w:t>
      </w:r>
    </w:p>
    <w:p w14:paraId="73383870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Роли в учебной группе (три человека) и штат компании (восемь работников). Тройка студентов занимает руководящие и административные должности; инженерно-технический минимум по п. 5 и п. 6 Положения № 79 (не менее 2 ИТР) закрывают штатные ИТР.</w:t>
      </w:r>
    </w:p>
    <w:p w14:paraId="4EDA13ED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директор (стратегия, заявление, руководитель работ) — Ковалец Илья Андреевич;</w:t>
      </w:r>
    </w:p>
    <w:p w14:paraId="1F3B5307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юрист (перечень документов, правовое обоснование) — Крупинин Дмитрий Вадимович;</w:t>
      </w:r>
    </w:p>
    <w:p w14:paraId="41ECE48C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lastRenderedPageBreak/>
        <w:t>менеджер по административным вопросам (план этажа, МТБ, пояснительная записка) — Панарин Данил Сергеевич;</w:t>
      </w:r>
    </w:p>
    <w:p w14:paraId="3808A0C2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главный инженер (ИТР, стаж 7 лет, ответственный за аттестацию и контроль защищённости) — Тарасов Игорь Петрович;</w:t>
      </w:r>
    </w:p>
    <w:p w14:paraId="3E0BFA68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инженеры по технической защите информации (ИТР) — Крылова Светлана Андреевна, Гусев Максим Олегович;</w:t>
      </w:r>
    </w:p>
    <w:p w14:paraId="6C925001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специалист по ИБ (аппаратная, контроль НСД и программно-аппаратных воздействий) — Никитина Елена Владимировна;</w:t>
      </w:r>
    </w:p>
    <w:p w14:paraId="4414299A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секретарь-делопроизводитель (приемная) — Соколова Дарья Алексеевна.</w:t>
      </w:r>
    </w:p>
    <w:p w14:paraId="548CE0DF" w14:textId="77777777" w:rsidR="0021505C" w:rsidRPr="0021505C" w:rsidRDefault="0021505C" w:rsidP="0021505C">
      <w:pPr>
        <w:spacing w:after="0" w:line="240" w:lineRule="auto"/>
        <w:jc w:val="both"/>
        <w:rPr>
          <w:rFonts w:cs="Times New Roman"/>
          <w:sz w:val="24"/>
          <w:lang w:val="ru-RU"/>
        </w:rPr>
      </w:pPr>
    </w:p>
    <w:p w14:paraId="3B9BA261" w14:textId="77777777" w:rsidR="0021505C" w:rsidRPr="0021505C" w:rsidRDefault="0021505C" w:rsidP="0021505C">
      <w:pPr>
        <w:spacing w:after="40" w:line="240" w:lineRule="auto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Директор ООО «Гусь ИнфоЗащита»    ____________    / Ковалец И. А. /</w:t>
      </w:r>
    </w:p>
    <w:p w14:paraId="5CB13522" w14:textId="77777777" w:rsidR="0021505C" w:rsidRPr="0021505C" w:rsidRDefault="0021505C" w:rsidP="0021505C">
      <w:pPr>
        <w:spacing w:line="240" w:lineRule="auto"/>
        <w:rPr>
          <w:rFonts w:cs="Times New Roman"/>
          <w:sz w:val="24"/>
        </w:rPr>
      </w:pPr>
      <w:r w:rsidRPr="0021505C">
        <w:rPr>
          <w:rFonts w:cs="Times New Roman"/>
          <w:i/>
          <w:sz w:val="24"/>
        </w:rPr>
        <w:t>М.П.</w:t>
      </w:r>
    </w:p>
    <w:p w14:paraId="155047A6" w14:textId="77777777" w:rsidR="0021505C" w:rsidRPr="0021505C" w:rsidRDefault="0021505C" w:rsidP="0021505C">
      <w:pPr>
        <w:spacing w:after="160" w:line="278" w:lineRule="auto"/>
        <w:rPr>
          <w:rFonts w:ascii="Aptos" w:eastAsia="Aptos" w:hAnsi="Aptos" w:cs="Times New Roman"/>
          <w:kern w:val="2"/>
          <w:sz w:val="24"/>
          <w:szCs w:val="24"/>
          <w:lang w:val="ru-RU"/>
          <w14:ligatures w14:val="standardContextual"/>
        </w:rPr>
      </w:pPr>
    </w:p>
    <w:p w14:paraId="0DB992EA" w14:textId="27FD4225" w:rsidR="0021505C" w:rsidRDefault="0021505C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42FE44CD" w14:textId="77777777" w:rsidR="0021505C" w:rsidRPr="0021505C" w:rsidRDefault="0021505C" w:rsidP="0021505C">
      <w:pPr>
        <w:spacing w:after="0" w:line="240" w:lineRule="auto"/>
        <w:jc w:val="right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lastRenderedPageBreak/>
        <w:t>УТВЕРЖДЁН</w:t>
      </w:r>
    </w:p>
    <w:p w14:paraId="2FA24DCE" w14:textId="77777777" w:rsidR="0021505C" w:rsidRPr="0021505C" w:rsidRDefault="0021505C" w:rsidP="0021505C">
      <w:pPr>
        <w:spacing w:after="240" w:line="240" w:lineRule="auto"/>
        <w:jc w:val="right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решением единственного участника от 15.08.2026 № 1</w:t>
      </w:r>
    </w:p>
    <w:p w14:paraId="008FAFCE" w14:textId="77777777" w:rsidR="0021505C" w:rsidRPr="0021505C" w:rsidRDefault="0021505C" w:rsidP="0021505C">
      <w:pPr>
        <w:spacing w:after="40" w:line="240" w:lineRule="auto"/>
        <w:jc w:val="center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32"/>
          <w:lang w:val="ru-RU"/>
        </w:rPr>
        <w:t>УСТАВ</w:t>
      </w:r>
    </w:p>
    <w:p w14:paraId="23582EC1" w14:textId="77777777" w:rsidR="0021505C" w:rsidRPr="0021505C" w:rsidRDefault="0021505C" w:rsidP="0021505C">
      <w:pPr>
        <w:spacing w:after="40" w:line="240" w:lineRule="auto"/>
        <w:jc w:val="center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lang w:val="ru-RU"/>
        </w:rPr>
        <w:t>Общество с ограниченной ответственностью «Гусь ИнфоЗащита»</w:t>
      </w:r>
    </w:p>
    <w:p w14:paraId="09066F72" w14:textId="77777777" w:rsidR="0021505C" w:rsidRPr="0021505C" w:rsidRDefault="0021505C" w:rsidP="0021505C">
      <w:pPr>
        <w:spacing w:after="240" w:line="240" w:lineRule="auto"/>
        <w:jc w:val="center"/>
        <w:rPr>
          <w:rFonts w:cs="Times New Roman"/>
          <w:sz w:val="24"/>
          <w:lang w:val="ru-RU"/>
        </w:rPr>
      </w:pPr>
      <w:r w:rsidRPr="0021505C">
        <w:rPr>
          <w:rFonts w:cs="Times New Roman"/>
          <w:i/>
          <w:sz w:val="24"/>
          <w:lang w:val="ru-RU"/>
        </w:rPr>
        <w:t>(краткая форма)</w:t>
      </w:r>
    </w:p>
    <w:p w14:paraId="56EE1269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1. Общие положения</w:t>
      </w:r>
    </w:p>
    <w:p w14:paraId="06452BDD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1.1. Общество с ограниченной ответственностью «Гусь ИнфоЗащита» (далее — общество) создано в соответствии с Гражданским кодексом РФ и Федеральным законом от 08.02.1998 № 14-ФЗ «Об обществах с ограниченной ответственностью».</w:t>
      </w:r>
    </w:p>
    <w:p w14:paraId="26B073AF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1.2. Место нахождения общества: 344002, г. Ростов-на-Дону, ул. Обороны, д. 89, офис 210.</w:t>
      </w:r>
    </w:p>
    <w:p w14:paraId="5A52D577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2. Цели и виды деятельности</w:t>
      </w:r>
    </w:p>
    <w:p w14:paraId="36D42EB7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2.1. Основная цель — выполнение работ и оказание услуг по технической защите конфиденциальной информации (не содержащей сведения, составляющие государственную тайну, но защищаемой в соответствии с законодательством Российской Федерации) на основании лицензии ФСТЭК России (пункт 5 части 1 статьи 12 Федерального закона от 04.05.2011 № 99-ФЗ; Положение, утв. постановлением Правительства РФ от 03.02.2012 № 79), а также иная не запрещённая законом деятельность.</w:t>
      </w:r>
    </w:p>
    <w:p w14:paraId="0510FF52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2.2. Общество вправе осуществлять лицензируемые виды деятельности только после получения соответствующих лицензий. Осуществление лицензируемой деятельности иностранными юридическими лицами не допускается (п. 1.1 Положения, утв. ПП РФ № 314).</w:t>
      </w:r>
    </w:p>
    <w:p w14:paraId="781FA249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3. Уставный капитал</w:t>
      </w:r>
    </w:p>
    <w:p w14:paraId="70A1BEE1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3.1. Уставный капитал — 100 000 (сто тысяч) рублей; единственный участник — Ковалец Илья Андреевич, доля 100%.</w:t>
      </w:r>
    </w:p>
    <w:p w14:paraId="0824C164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4. Органы управления</w:t>
      </w:r>
    </w:p>
    <w:p w14:paraId="051BD25A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4.1. Высший орган — единственный участник; единоличный исполнительный орган — директор (Ковалец Илья Андреевич), избранный сроком на 5 лет.</w:t>
      </w:r>
    </w:p>
    <w:p w14:paraId="176182F1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5. Заключительные положения</w:t>
      </w:r>
    </w:p>
    <w:p w14:paraId="12E90C87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5.1. Общество имеет печать, расчётный счёт, ведёт самостоятельный баланс. Реорганизация и ликвидация — по решению участника или суда в порядке, установленном законодательством РФ.</w:t>
      </w:r>
    </w:p>
    <w:p w14:paraId="11925AA2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</w:p>
    <w:p w14:paraId="36ABA62F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Единственный участник ____________________ / Ковалец И. А. /</w:t>
      </w:r>
    </w:p>
    <w:p w14:paraId="72132ECA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i/>
          <w:sz w:val="24"/>
          <w:lang w:val="ru-RU"/>
        </w:rPr>
        <w:t>М.П.</w:t>
      </w:r>
    </w:p>
    <w:p w14:paraId="64F6F3CA" w14:textId="77777777" w:rsidR="0021505C" w:rsidRPr="0021505C" w:rsidRDefault="0021505C" w:rsidP="0021505C">
      <w:pPr>
        <w:spacing w:after="0"/>
        <w:ind w:firstLine="720"/>
        <w:jc w:val="both"/>
        <w:rPr>
          <w:rFonts w:cs="Times New Roman"/>
          <w:lang w:val="ru-RU"/>
        </w:rPr>
      </w:pPr>
      <w:r w:rsidRPr="0021505C">
        <w:rPr>
          <w:rFonts w:cs="Times New Roman"/>
          <w:lang w:val="ru-RU"/>
        </w:rPr>
        <w:br w:type="page"/>
      </w:r>
    </w:p>
    <w:p w14:paraId="4AB19A6E" w14:textId="77777777" w:rsidR="0021505C" w:rsidRPr="0021505C" w:rsidRDefault="0021505C" w:rsidP="0021505C">
      <w:pPr>
        <w:spacing w:after="160" w:line="240" w:lineRule="auto"/>
        <w:jc w:val="center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lang w:val="ru-RU"/>
        </w:rPr>
        <w:lastRenderedPageBreak/>
        <w:t>ДОГОВОР АРЕНДЫ НЕЖИЛОГО ПОМЕЩЕНИЯ № 89/345</w:t>
      </w:r>
    </w:p>
    <w:p w14:paraId="1A7E58BD" w14:textId="77777777" w:rsidR="0021505C" w:rsidRPr="0021505C" w:rsidRDefault="0021505C" w:rsidP="0021505C">
      <w:pPr>
        <w:spacing w:after="200"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г. Ростов-на-Дону                                                                    20.08.2026 г.</w:t>
      </w:r>
    </w:p>
    <w:p w14:paraId="7C1EF7EA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ООО «Бизнес-центр «Защита», именуемое в дальнейшем «Арендодатель», в лице директора Соколова Павла Андреевича, действующего на основании устава, с одной стороны, и Общество с ограниченной ответственностью «Гусь ИнфоЗащита», именуемое в дальнейшем «Арендатор», в лице директора Ковалец Илья Андреевич, действующего на основании устава, с другой стороны, заключили договор о следующем.</w:t>
      </w:r>
    </w:p>
    <w:p w14:paraId="4B19C11F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1. Предмет договора</w:t>
      </w:r>
    </w:p>
    <w:p w14:paraId="36129881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1.1. Арендодатель передаёт, а Арендатор принимает в аренду нежилое помещение общей площадью 120,00 м² (офис 210) по адресу: 344002, г. Ростов-на-Дону, ул. Обороны, д. 89, офис 210, для размещения офиса и осуществления деятельности по технической защите конфиденциальной информации.</w:t>
      </w:r>
    </w:p>
    <w:p w14:paraId="02716954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1.2. Помещение передаётся по акту приёма-передачи, являющемуся неотъемлемой частью договора.</w:t>
      </w:r>
    </w:p>
    <w:p w14:paraId="53E27489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2. Срок действия договора</w:t>
      </w:r>
    </w:p>
    <w:p w14:paraId="319D8E61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2.1. Договор заключён сроком на 11 месяцев, с 01.09.2026 по 31.07.2027, и вступает в силу с момента подписания.</w:t>
      </w:r>
    </w:p>
    <w:p w14:paraId="046BEB38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3. Арендная плата</w:t>
      </w:r>
    </w:p>
    <w:p w14:paraId="3B2B7DDD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3.1. Арендная плата составляет 70 000 руб. в месяц и вносится не позднее 10-го числа текущего месяца.</w:t>
      </w:r>
    </w:p>
    <w:p w14:paraId="0E885BCF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4. Ответственность сторон</w:t>
      </w:r>
    </w:p>
    <w:p w14:paraId="2036C37B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4.1. Арендатор обязуется использовать помещение по назначению, обеспечивать пожарную безопасность, сохранность имущества и контролируемый доступ в зоны хранения средств выявления и материалов обследований.</w:t>
      </w:r>
    </w:p>
    <w:p w14:paraId="6FF610C2" w14:textId="77777777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4.2. Споры разрешаются в Арбитражном суде Ростовской области.</w:t>
      </w:r>
    </w:p>
    <w:p w14:paraId="4DEDE2D4" w14:textId="77777777" w:rsidR="0021505C" w:rsidRPr="0021505C" w:rsidRDefault="0021505C" w:rsidP="0021505C">
      <w:pPr>
        <w:spacing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4"/>
          <w:lang w:val="ru-RU"/>
        </w:rPr>
        <w:t>5. Реквизиты и подписи сторон</w:t>
      </w:r>
    </w:p>
    <w:p w14:paraId="3A23BEB3" w14:textId="02A4177E" w:rsidR="0021505C" w:rsidRPr="0021505C" w:rsidRDefault="0021505C" w:rsidP="0021505C">
      <w:pPr>
        <w:spacing w:line="240" w:lineRule="auto"/>
        <w:ind w:firstLine="709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Приложение: полезная площадь 120,00 м². Передача оформляется актом АП-02 от 01.09.2026.</w:t>
      </w:r>
    </w:p>
    <w:tbl>
      <w:tblPr>
        <w:tblStyle w:val="51"/>
        <w:tblW w:w="0" w:type="auto"/>
        <w:tblInd w:w="0" w:type="dxa"/>
        <w:tblLook w:val="04A0" w:firstRow="1" w:lastRow="0" w:firstColumn="1" w:lastColumn="0" w:noHBand="0" w:noVBand="1"/>
      </w:tblPr>
      <w:tblGrid>
        <w:gridCol w:w="4774"/>
        <w:gridCol w:w="4797"/>
      </w:tblGrid>
      <w:tr w:rsidR="0021505C" w:rsidRPr="0021505C" w14:paraId="030C5FB3" w14:textId="77777777" w:rsidTr="00E95DEB">
        <w:tc>
          <w:tcPr>
            <w:tcW w:w="4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7B126" w14:textId="77777777" w:rsidR="0021505C" w:rsidRPr="0021505C" w:rsidRDefault="0021505C" w:rsidP="0021505C">
            <w:pPr>
              <w:spacing w:before="40" w:after="40" w:line="278" w:lineRule="auto"/>
              <w:jc w:val="center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b/>
                <w:kern w:val="2"/>
                <w:sz w:val="24"/>
                <w:szCs w:val="24"/>
                <w:lang w:val="ru-RU"/>
                <w14:ligatures w14:val="standardContextual"/>
              </w:rPr>
              <w:t>Арендодатель</w:t>
            </w:r>
          </w:p>
        </w:tc>
        <w:tc>
          <w:tcPr>
            <w:tcW w:w="4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3A34C" w14:textId="77777777" w:rsidR="0021505C" w:rsidRPr="0021505C" w:rsidRDefault="0021505C" w:rsidP="0021505C">
            <w:pPr>
              <w:spacing w:before="40" w:after="40" w:line="278" w:lineRule="auto"/>
              <w:jc w:val="center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b/>
                <w:kern w:val="2"/>
                <w:sz w:val="24"/>
                <w:szCs w:val="24"/>
                <w:lang w:val="ru-RU"/>
                <w14:ligatures w14:val="standardContextual"/>
              </w:rPr>
              <w:t>Арендатор</w:t>
            </w:r>
          </w:p>
        </w:tc>
      </w:tr>
      <w:tr w:rsidR="0021505C" w:rsidRPr="0021505C" w14:paraId="6D9BA8AC" w14:textId="77777777" w:rsidTr="00E95DEB">
        <w:tc>
          <w:tcPr>
            <w:tcW w:w="4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FF547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4"/>
                <w:szCs w:val="24"/>
                <w:lang w:val="ru-RU"/>
                <w14:ligatures w14:val="standardContextual"/>
              </w:rPr>
              <w:t>ООО «Бизнес-центр «Защита», ИНН 6163009876,</w:t>
            </w:r>
            <w:r w:rsidRPr="0021505C">
              <w:rPr>
                <w:kern w:val="2"/>
                <w:sz w:val="24"/>
                <w:szCs w:val="24"/>
                <w:lang w:val="ru-RU"/>
                <w14:ligatures w14:val="standardContextual"/>
              </w:rPr>
              <w:br/>
              <w:t>г. Ростов-на-Дону, ул. Обороны, д. 89.</w:t>
            </w:r>
            <w:r w:rsidRPr="0021505C">
              <w:rPr>
                <w:kern w:val="2"/>
                <w:sz w:val="24"/>
                <w:szCs w:val="24"/>
                <w:lang w:val="ru-RU"/>
                <w14:ligatures w14:val="standardContextual"/>
              </w:rPr>
              <w:br/>
              <w:t>Директор ____________ / Соколов П. А. /</w:t>
            </w:r>
          </w:p>
        </w:tc>
        <w:tc>
          <w:tcPr>
            <w:tcW w:w="4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314E75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4"/>
                <w:szCs w:val="24"/>
                <w:lang w:val="ru-RU"/>
                <w14:ligatures w14:val="standardContextual"/>
              </w:rPr>
              <w:t>Общество с ограниченной ответственностью «Гусь ИнфоЗащита», ИНН 6165098765, ОГРН 1256196098765,</w:t>
            </w:r>
            <w:r w:rsidRPr="0021505C">
              <w:rPr>
                <w:kern w:val="2"/>
                <w:sz w:val="24"/>
                <w:szCs w:val="24"/>
                <w:lang w:val="ru-RU"/>
                <w14:ligatures w14:val="standardContextual"/>
              </w:rPr>
              <w:br/>
              <w:t>344000, г. Ростов-на-Дону, ул. Обороны, д. 89, офис 210.</w:t>
            </w:r>
            <w:r w:rsidRPr="0021505C">
              <w:rPr>
                <w:kern w:val="2"/>
                <w:sz w:val="24"/>
                <w:szCs w:val="24"/>
                <w:lang w:val="ru-RU"/>
                <w14:ligatures w14:val="standardContextual"/>
              </w:rPr>
              <w:br/>
              <w:t>Директор ____________ / Ковалец И. А. /</w:t>
            </w:r>
          </w:p>
        </w:tc>
      </w:tr>
    </w:tbl>
    <w:p w14:paraId="07A2B8A9" w14:textId="77777777" w:rsidR="0021505C" w:rsidRPr="0021505C" w:rsidRDefault="0021505C" w:rsidP="0021505C">
      <w:pPr>
        <w:spacing w:after="160" w:line="278" w:lineRule="auto"/>
        <w:rPr>
          <w:rFonts w:ascii="Aptos" w:eastAsia="Aptos" w:hAnsi="Aptos" w:cs="Times New Roman"/>
          <w:kern w:val="2"/>
          <w:sz w:val="24"/>
          <w:szCs w:val="24"/>
          <w:lang w:val="ru-RU"/>
          <w14:ligatures w14:val="standardContextual"/>
        </w:rPr>
      </w:pPr>
    </w:p>
    <w:p w14:paraId="0067D2A5" w14:textId="239D71E3" w:rsidR="0021505C" w:rsidRDefault="0021505C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5658C5A5" w14:textId="77777777" w:rsidR="0021505C" w:rsidRPr="0021505C" w:rsidRDefault="0021505C" w:rsidP="0021505C">
      <w:pPr>
        <w:spacing w:after="40" w:line="240" w:lineRule="auto"/>
        <w:jc w:val="center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32"/>
          <w:lang w:val="ru-RU"/>
        </w:rPr>
        <w:lastRenderedPageBreak/>
        <w:t>ВЫПИСКА</w:t>
      </w:r>
    </w:p>
    <w:p w14:paraId="26A32C93" w14:textId="77777777" w:rsidR="0021505C" w:rsidRPr="0021505C" w:rsidRDefault="0021505C" w:rsidP="0021505C">
      <w:pPr>
        <w:spacing w:after="160" w:line="240" w:lineRule="auto"/>
        <w:jc w:val="center"/>
        <w:rPr>
          <w:rFonts w:cs="Times New Roman"/>
          <w:sz w:val="24"/>
          <w:lang w:val="ru-RU"/>
        </w:rPr>
      </w:pPr>
      <w:r w:rsidRPr="0021505C">
        <w:rPr>
          <w:rFonts w:cs="Times New Roman"/>
          <w:b/>
          <w:sz w:val="26"/>
          <w:lang w:val="ru-RU"/>
        </w:rPr>
        <w:t>из Единого государственного реестра юридических лиц</w:t>
      </w:r>
    </w:p>
    <w:p w14:paraId="5CF1D0E0" w14:textId="77777777" w:rsidR="0021505C" w:rsidRPr="0021505C" w:rsidRDefault="0021505C" w:rsidP="0021505C">
      <w:pPr>
        <w:spacing w:after="200" w:line="240" w:lineRule="auto"/>
        <w:jc w:val="center"/>
        <w:rPr>
          <w:rFonts w:cs="Times New Roman"/>
          <w:sz w:val="24"/>
        </w:rPr>
      </w:pPr>
      <w:proofErr w:type="spellStart"/>
      <w:r w:rsidRPr="0021505C">
        <w:rPr>
          <w:rFonts w:cs="Times New Roman"/>
          <w:sz w:val="24"/>
        </w:rPr>
        <w:t>Дата</w:t>
      </w:r>
      <w:proofErr w:type="spellEnd"/>
      <w:r w:rsidRPr="0021505C">
        <w:rPr>
          <w:rFonts w:cs="Times New Roman"/>
          <w:sz w:val="24"/>
        </w:rPr>
        <w:t xml:space="preserve"> </w:t>
      </w:r>
      <w:proofErr w:type="spellStart"/>
      <w:r w:rsidRPr="0021505C">
        <w:rPr>
          <w:rFonts w:cs="Times New Roman"/>
          <w:sz w:val="24"/>
        </w:rPr>
        <w:t>формирования</w:t>
      </w:r>
      <w:proofErr w:type="spellEnd"/>
      <w:r w:rsidRPr="0021505C">
        <w:rPr>
          <w:rFonts w:cs="Times New Roman"/>
          <w:sz w:val="24"/>
        </w:rPr>
        <w:t xml:space="preserve"> </w:t>
      </w:r>
      <w:proofErr w:type="spellStart"/>
      <w:r w:rsidRPr="0021505C">
        <w:rPr>
          <w:rFonts w:cs="Times New Roman"/>
          <w:sz w:val="24"/>
        </w:rPr>
        <w:t>выписки</w:t>
      </w:r>
      <w:proofErr w:type="spellEnd"/>
      <w:r w:rsidRPr="0021505C">
        <w:rPr>
          <w:rFonts w:cs="Times New Roman"/>
          <w:sz w:val="24"/>
        </w:rPr>
        <w:t>: 28.08.2026</w:t>
      </w:r>
    </w:p>
    <w:tbl>
      <w:tblPr>
        <w:tblStyle w:val="61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944"/>
        <w:gridCol w:w="5627"/>
      </w:tblGrid>
      <w:tr w:rsidR="0021505C" w:rsidRPr="0021505C" w14:paraId="3DA94C5B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71A89" w14:textId="77777777" w:rsidR="0021505C" w:rsidRPr="0021505C" w:rsidRDefault="0021505C" w:rsidP="0021505C">
            <w:pPr>
              <w:spacing w:before="40" w:after="40" w:line="278" w:lineRule="auto"/>
              <w:jc w:val="center"/>
              <w:rPr>
                <w:color w:val="000000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b/>
                <w:color w:val="000000"/>
                <w:kern w:val="2"/>
                <w:sz w:val="20"/>
                <w:szCs w:val="24"/>
                <w:lang w:val="ru-RU"/>
                <w14:ligatures w14:val="standardContextual"/>
              </w:rPr>
              <w:t>Наименование сведений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1C899" w14:textId="77777777" w:rsidR="0021505C" w:rsidRPr="0021505C" w:rsidRDefault="0021505C" w:rsidP="0021505C">
            <w:pPr>
              <w:spacing w:before="40" w:after="40" w:line="278" w:lineRule="auto"/>
              <w:jc w:val="center"/>
              <w:rPr>
                <w:color w:val="000000"/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b/>
                <w:color w:val="000000"/>
                <w:kern w:val="2"/>
                <w:sz w:val="20"/>
                <w:szCs w:val="24"/>
                <w:lang w:val="ru-RU"/>
                <w14:ligatures w14:val="standardContextual"/>
              </w:rPr>
              <w:t>Содержание</w:t>
            </w:r>
          </w:p>
        </w:tc>
      </w:tr>
      <w:tr w:rsidR="0021505C" w:rsidRPr="0021505C" w14:paraId="480A29D1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3106F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Полное наименование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A2FD6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Общество с ограниченной ответственностью «Гусь ИнфоЗащита»</w:t>
            </w:r>
          </w:p>
        </w:tc>
      </w:tr>
      <w:tr w:rsidR="0021505C" w:rsidRPr="0021505C" w14:paraId="4D136182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3012E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Сокращённое наименование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11BC7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ООО «</w:t>
            </w:r>
            <w:r w:rsidRPr="0021505C">
              <w:rPr>
                <w:kern w:val="2"/>
                <w:sz w:val="24"/>
                <w:szCs w:val="24"/>
                <w:lang w:val="ru-RU"/>
                <w14:ligatures w14:val="standardContextual"/>
              </w:rPr>
              <w:t xml:space="preserve"> </w:t>
            </w: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Гусь ИнфоЗащита»</w:t>
            </w:r>
          </w:p>
        </w:tc>
      </w:tr>
      <w:tr w:rsidR="0021505C" w:rsidRPr="0021505C" w14:paraId="3CD40DFE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08540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ОГРН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4DDF6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1256196098765</w:t>
            </w:r>
          </w:p>
        </w:tc>
      </w:tr>
      <w:tr w:rsidR="0021505C" w:rsidRPr="0021505C" w14:paraId="1B49B3D6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9AB35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Дата регистрации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9D33E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20.08.2026</w:t>
            </w:r>
          </w:p>
        </w:tc>
      </w:tr>
      <w:tr w:rsidR="0021505C" w:rsidRPr="0021505C" w14:paraId="738B7CD2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4E910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ИНН / КПП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E003B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6165098765 / 616501001</w:t>
            </w:r>
          </w:p>
        </w:tc>
      </w:tr>
      <w:tr w:rsidR="0021505C" w:rsidRPr="0021505C" w14:paraId="1A72D3C6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076A1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Адрес (место нахождения)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3DF85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344000, г. Ростов-на-Дону, ул. Обороны, д. 89, офис 210</w:t>
            </w:r>
          </w:p>
        </w:tc>
      </w:tr>
      <w:tr w:rsidR="0021505C" w:rsidRPr="0021505C" w14:paraId="56627AB3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32055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Уставный капитал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C28B5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100 000 руб.</w:t>
            </w:r>
          </w:p>
        </w:tc>
      </w:tr>
      <w:tr w:rsidR="0021505C" w:rsidRPr="0021505C" w14:paraId="3C33B0EA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A01CB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Руководитель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37746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Директор — Ковалец Илья Андреевич</w:t>
            </w:r>
          </w:p>
        </w:tc>
      </w:tr>
      <w:tr w:rsidR="0021505C" w:rsidRPr="0021505C" w14:paraId="5D4021E1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16DDD9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Учредитель (участник)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498354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Ковалец Илья Андреевич, доля 100%</w:t>
            </w:r>
          </w:p>
        </w:tc>
      </w:tr>
      <w:tr w:rsidR="0021505C" w:rsidRPr="0021505C" w14:paraId="11B46029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6091F4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Основной вид деятельности (ОКВЭД)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CBEF9F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74.90.9 — Деятельность в области защиты информации и обеспечения безопасности критической информационной инфраструктуры</w:t>
            </w:r>
          </w:p>
        </w:tc>
      </w:tr>
      <w:tr w:rsidR="0021505C" w:rsidRPr="0021505C" w14:paraId="6F44375C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9CBFB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Дополнительные виды деятельности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734C54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74.90.94, 71.20.41, 71.20.42</w:t>
            </w:r>
          </w:p>
        </w:tc>
      </w:tr>
      <w:tr w:rsidR="0021505C" w:rsidRPr="0021505C" w14:paraId="728EAF86" w14:textId="77777777" w:rsidTr="00E95DEB">
        <w:trPr>
          <w:jc w:val="center"/>
        </w:trPr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CC693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Регистрирующий орган</w:t>
            </w:r>
          </w:p>
        </w:tc>
        <w:tc>
          <w:tcPr>
            <w:tcW w:w="5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ABC83" w14:textId="77777777" w:rsidR="0021505C" w:rsidRPr="0021505C" w:rsidRDefault="0021505C" w:rsidP="0021505C">
            <w:pPr>
              <w:spacing w:before="40" w:after="40" w:line="278" w:lineRule="auto"/>
              <w:rPr>
                <w:kern w:val="2"/>
                <w:sz w:val="24"/>
                <w:szCs w:val="24"/>
                <w:lang w:val="ru-RU"/>
                <w14:ligatures w14:val="standardContextual"/>
              </w:rPr>
            </w:pPr>
            <w:r w:rsidRPr="0021505C">
              <w:rPr>
                <w:kern w:val="2"/>
                <w:sz w:val="20"/>
                <w:szCs w:val="24"/>
                <w:lang w:val="ru-RU"/>
                <w14:ligatures w14:val="standardContextual"/>
              </w:rPr>
              <w:t>Межрайонная инспекция ФНС России № 26 по Ростовской области</w:t>
            </w:r>
          </w:p>
        </w:tc>
      </w:tr>
    </w:tbl>
    <w:p w14:paraId="66F0A1E3" w14:textId="77777777" w:rsidR="0021505C" w:rsidRPr="0021505C" w:rsidRDefault="0021505C" w:rsidP="0021505C">
      <w:pPr>
        <w:spacing w:before="240" w:line="240" w:lineRule="auto"/>
        <w:jc w:val="both"/>
        <w:rPr>
          <w:rFonts w:cs="Times New Roman"/>
          <w:sz w:val="24"/>
          <w:lang w:val="ru-RU"/>
        </w:rPr>
      </w:pPr>
      <w:r w:rsidRPr="0021505C">
        <w:rPr>
          <w:rFonts w:cs="Times New Roman"/>
          <w:sz w:val="24"/>
          <w:lang w:val="ru-RU"/>
        </w:rPr>
        <w:t>Подпись должностного лица регистрирующего органа ____________ / О. Н. Грибанова</w:t>
      </w:r>
      <w:r w:rsidRPr="0021505C">
        <w:rPr>
          <w:rFonts w:cs="Times New Roman"/>
          <w:sz w:val="24"/>
          <w:lang w:val="ru-RU"/>
        </w:rPr>
        <w:br/>
        <w:t xml:space="preserve"> /    М.П.</w:t>
      </w:r>
    </w:p>
    <w:p w14:paraId="387F6532" w14:textId="77777777" w:rsidR="0021505C" w:rsidRPr="0021505C" w:rsidRDefault="0021505C" w:rsidP="0021505C">
      <w:pPr>
        <w:spacing w:after="160" w:line="278" w:lineRule="auto"/>
        <w:rPr>
          <w:rFonts w:ascii="Aptos" w:eastAsia="Aptos" w:hAnsi="Aptos" w:cs="Times New Roman"/>
          <w:kern w:val="2"/>
          <w:sz w:val="24"/>
          <w:szCs w:val="24"/>
          <w:lang w:val="ru-RU"/>
          <w14:ligatures w14:val="standardContextual"/>
        </w:rPr>
      </w:pPr>
    </w:p>
    <w:p w14:paraId="65A17595" w14:textId="77777777" w:rsidR="00246B48" w:rsidRDefault="00246B48" w:rsidP="0021505C">
      <w:pPr>
        <w:spacing w:after="200" w:line="276" w:lineRule="auto"/>
        <w:rPr>
          <w:lang w:val="ru-RU"/>
        </w:rPr>
        <w:sectPr w:rsidR="00246B48" w:rsidSect="00034616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567" w:footer="567" w:gutter="0"/>
          <w:cols w:space="720"/>
          <w:titlePg/>
          <w:docGrid w:linePitch="360"/>
        </w:sectPr>
      </w:pPr>
    </w:p>
    <w:p w14:paraId="5D2BBE5B" w14:textId="77777777" w:rsidR="00246B48" w:rsidRPr="00246B48" w:rsidRDefault="00246B48" w:rsidP="00246B48">
      <w:pPr>
        <w:autoSpaceDE w:val="0"/>
        <w:autoSpaceDN w:val="0"/>
        <w:spacing w:after="240" w:line="240" w:lineRule="auto"/>
        <w:ind w:left="11199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246B48">
        <w:rPr>
          <w:rFonts w:cs="Times New Roman"/>
          <w:sz w:val="20"/>
          <w:szCs w:val="20"/>
          <w:lang w:val="ru-RU" w:eastAsia="ru-RU"/>
          <w14:ligatures w14:val="standardContextual"/>
        </w:rPr>
        <w:lastRenderedPageBreak/>
        <w:t>Приложение № 1</w:t>
      </w:r>
      <w:r w:rsidRPr="00246B48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к форме заявления о предоставлении лицензии юридическому лицу, утвержденной приказом Федеральной службы</w:t>
      </w:r>
      <w:r w:rsidRPr="00246B48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по техническому и экспортному контролю</w:t>
      </w:r>
      <w:r w:rsidRPr="00246B48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от 12 января 2023 г. № 3</w:t>
      </w:r>
    </w:p>
    <w:p w14:paraId="7232922E" w14:textId="77777777" w:rsidR="00246B48" w:rsidRPr="00246B48" w:rsidRDefault="00246B48" w:rsidP="00246B48">
      <w:pPr>
        <w:autoSpaceDE w:val="0"/>
        <w:autoSpaceDN w:val="0"/>
        <w:spacing w:after="0" w:line="240" w:lineRule="auto"/>
        <w:jc w:val="center"/>
        <w:rPr>
          <w:rFonts w:cs="Times New Roman"/>
          <w:sz w:val="26"/>
          <w:szCs w:val="26"/>
          <w:lang w:val="ru-RU" w:eastAsia="ru-RU"/>
          <w14:ligatures w14:val="standardContextual"/>
        </w:rPr>
      </w:pPr>
      <w:r w:rsidRPr="00246B48">
        <w:rPr>
          <w:rFonts w:cs="Times New Roman"/>
          <w:sz w:val="26"/>
          <w:szCs w:val="26"/>
          <w:lang w:val="ru-RU" w:eastAsia="ru-RU"/>
          <w14:ligatures w14:val="standardContextual"/>
        </w:rPr>
        <w:t>Сведения, подтверждающие наличие и квалификацию персонала,</w:t>
      </w:r>
      <w:r w:rsidRPr="00246B48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осуществляющего деятельность по технической защите конфиденциальной информации</w:t>
      </w:r>
    </w:p>
    <w:p w14:paraId="191EE8D9" w14:textId="77777777" w:rsidR="00246B48" w:rsidRPr="00246B48" w:rsidRDefault="00246B48" w:rsidP="00246B48">
      <w:pPr>
        <w:autoSpaceDE w:val="0"/>
        <w:autoSpaceDN w:val="0"/>
        <w:spacing w:after="0" w:line="240" w:lineRule="auto"/>
        <w:ind w:left="851" w:right="851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246B48">
        <w:rPr>
          <w:rFonts w:cs="Times New Roman"/>
          <w:sz w:val="24"/>
          <w:szCs w:val="20"/>
          <w:lang w:val="ru-RU" w:eastAsia="ru-RU"/>
          <w14:ligatures w14:val="standardContextual"/>
        </w:rPr>
        <w:t>Общество с ограниченной ответственностью «</w:t>
      </w:r>
      <w:r w:rsidRPr="00246B48">
        <w:rPr>
          <w:rFonts w:cs="Times New Roman"/>
          <w:bCs/>
          <w:sz w:val="24"/>
          <w:szCs w:val="20"/>
          <w:lang w:val="ru-RU" w:eastAsia="ru-RU"/>
          <w14:ligatures w14:val="standardContextual"/>
        </w:rPr>
        <w:t>Гусь ИнфоЗащита</w:t>
      </w:r>
      <w:r w:rsidRPr="00246B48">
        <w:rPr>
          <w:rFonts w:cs="Times New Roman"/>
          <w:sz w:val="24"/>
          <w:szCs w:val="20"/>
          <w:lang w:val="ru-RU" w:eastAsia="ru-RU"/>
          <w14:ligatures w14:val="standardContextual"/>
        </w:rPr>
        <w:t>» (ООО «</w:t>
      </w:r>
      <w:r w:rsidRPr="00246B48">
        <w:rPr>
          <w:rFonts w:cs="Times New Roman"/>
          <w:bCs/>
          <w:sz w:val="24"/>
          <w:szCs w:val="20"/>
          <w:lang w:val="ru-RU" w:eastAsia="ru-RU"/>
          <w14:ligatures w14:val="standardContextual"/>
        </w:rPr>
        <w:t>Гусь ИнфоЗащита</w:t>
      </w:r>
      <w:r w:rsidRPr="00246B48">
        <w:rPr>
          <w:rFonts w:cs="Times New Roman"/>
          <w:sz w:val="24"/>
          <w:szCs w:val="20"/>
          <w:lang w:val="ru-RU" w:eastAsia="ru-RU"/>
          <w14:ligatures w14:val="standardContextual"/>
        </w:rPr>
        <w:t>»)</w:t>
      </w:r>
    </w:p>
    <w:p w14:paraId="51D7834E" w14:textId="77777777" w:rsidR="00246B48" w:rsidRPr="00246B48" w:rsidRDefault="00246B48" w:rsidP="00246B48">
      <w:pPr>
        <w:pBdr>
          <w:top w:val="single" w:sz="4" w:space="1" w:color="auto"/>
        </w:pBdr>
        <w:autoSpaceDE w:val="0"/>
        <w:autoSpaceDN w:val="0"/>
        <w:spacing w:line="240" w:lineRule="auto"/>
        <w:ind w:left="851" w:right="851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246B48">
        <w:rPr>
          <w:rFonts w:cs="Times New Roman"/>
          <w:sz w:val="20"/>
          <w:szCs w:val="20"/>
          <w:lang w:val="ru-RU" w:eastAsia="ru-RU"/>
          <w14:ligatures w14:val="standardContextual"/>
        </w:rPr>
        <w:t>(наименование соискателя лицензии)</w:t>
      </w:r>
    </w:p>
    <w:tbl>
      <w:tblPr>
        <w:tblW w:w="151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5"/>
        <w:gridCol w:w="2722"/>
        <w:gridCol w:w="2552"/>
        <w:gridCol w:w="1814"/>
        <w:gridCol w:w="2098"/>
        <w:gridCol w:w="1247"/>
        <w:gridCol w:w="1077"/>
        <w:gridCol w:w="1078"/>
        <w:gridCol w:w="2042"/>
      </w:tblGrid>
      <w:tr w:rsidR="00246B48" w:rsidRPr="00246B48" w14:paraId="78C43665" w14:textId="77777777">
        <w:trPr>
          <w:cantSplit/>
          <w:tblHeader/>
        </w:trPr>
        <w:tc>
          <w:tcPr>
            <w:tcW w:w="5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52332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2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B42987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Категория специалистов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9FD41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Фамилия, имя, отчество (при наличии)</w:t>
            </w:r>
          </w:p>
        </w:tc>
        <w:tc>
          <w:tcPr>
            <w:tcW w:w="93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57EF4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В том числе</w:t>
            </w:r>
          </w:p>
        </w:tc>
      </w:tr>
      <w:tr w:rsidR="00246B48" w:rsidRPr="00246B48" w14:paraId="2FC07C12" w14:textId="77777777">
        <w:trPr>
          <w:cantSplit/>
          <w:tblHeader/>
        </w:trPr>
        <w:tc>
          <w:tcPr>
            <w:tcW w:w="5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7C624" w14:textId="77777777" w:rsidR="00246B48" w:rsidRPr="00246B48" w:rsidRDefault="00246B48" w:rsidP="00246B48">
            <w:pPr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2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919E3" w14:textId="77777777" w:rsidR="00246B48" w:rsidRPr="00246B48" w:rsidRDefault="00246B48" w:rsidP="00246B48">
            <w:pPr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25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2E5E5" w14:textId="77777777" w:rsidR="00246B48" w:rsidRPr="00246B48" w:rsidRDefault="00246B48" w:rsidP="00246B48">
            <w:pPr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51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A4027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с высшим образованием</w:t>
            </w:r>
          </w:p>
        </w:tc>
        <w:tc>
          <w:tcPr>
            <w:tcW w:w="21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C20B0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со стажем работы в области проводимых работ по лицензи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руемому виду деятель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ности</w:t>
            </w:r>
          </w:p>
        </w:tc>
        <w:tc>
          <w:tcPr>
            <w:tcW w:w="20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ED7FB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прошедшие обучение по программам профессио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нальной переподго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товки по одной из специаль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ностей в области информационной безопас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ности (не менее 360 аудиторных часов)</w:t>
            </w:r>
          </w:p>
        </w:tc>
      </w:tr>
      <w:tr w:rsidR="00246B48" w:rsidRPr="00246B48" w14:paraId="5D06027F" w14:textId="77777777">
        <w:trPr>
          <w:cantSplit/>
          <w:tblHeader/>
        </w:trPr>
        <w:tc>
          <w:tcPr>
            <w:tcW w:w="5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87BF" w14:textId="77777777" w:rsidR="00246B48" w:rsidRPr="00246B48" w:rsidRDefault="00246B48" w:rsidP="00246B48">
            <w:pPr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2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86F9F" w14:textId="77777777" w:rsidR="00246B48" w:rsidRPr="00246B48" w:rsidRDefault="00246B48" w:rsidP="00246B48">
            <w:pPr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25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EFA4F" w14:textId="77777777" w:rsidR="00246B48" w:rsidRPr="00246B48" w:rsidRDefault="00246B48" w:rsidP="00246B48">
            <w:pPr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5707B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по направ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лению подготовки (специаль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ности) в области информа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ционной безопасности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8F8F8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по направ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лению подготовки (специаль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ности) в области математических и естественных наук, инженер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ного дела, техно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логий и технических наук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43D94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иным высшим образо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ванием</w:t>
            </w: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B176E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 xml:space="preserve">не менее 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br/>
              <w:t>3 лет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EA770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 xml:space="preserve">не менее 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br/>
              <w:t>5 лет</w:t>
            </w:r>
          </w:p>
        </w:tc>
        <w:tc>
          <w:tcPr>
            <w:tcW w:w="20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A2A4F" w14:textId="77777777" w:rsidR="00246B48" w:rsidRPr="00246B48" w:rsidRDefault="00246B48" w:rsidP="00246B48">
            <w:pPr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</w:tr>
      <w:tr w:rsidR="00246B48" w:rsidRPr="00246B48" w14:paraId="59247ADD" w14:textId="77777777">
        <w:trPr>
          <w:cantSplit/>
          <w:tblHeader/>
        </w:trPr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AAE42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BF7F0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03837B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808F6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C81D5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DB89F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094E3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C9C4F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8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5665A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9</w:t>
            </w:r>
          </w:p>
        </w:tc>
      </w:tr>
      <w:tr w:rsidR="00246B48" w:rsidRPr="00246B48" w14:paraId="788D2A4A" w14:textId="77777777">
        <w:trPr>
          <w:cantSplit/>
        </w:trPr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A46E6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lastRenderedPageBreak/>
              <w:t>1</w:t>
            </w:r>
          </w:p>
        </w:tc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EE4DC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ind w:left="57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 xml:space="preserve">Руководитель и (или) уполномоченное </w:t>
            </w: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br/>
              <w:t>руководить работами по лицензируемому виду деятельности лицо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2E96B4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Ковалец Илья Андреевич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583581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ДГТУ, «Информационная безопасность»; диплом ВС № 456123 от 30.06.2021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985F6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64D7A8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1FEBA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62D58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86418A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</w:tr>
      <w:tr w:rsidR="00246B48" w:rsidRPr="00246B48" w14:paraId="33126533" w14:textId="77777777">
        <w:trPr>
          <w:cantSplit/>
        </w:trPr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C4CF2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0C7B1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ind w:left="57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Юрист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99ABC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Крупинин Дмитрий Вадимович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1D213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ДГТУ, «Информационная безопасность»; диплом ВС № 456123 от 30.06.2021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4EA16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516E5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C4547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A98D3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59CEF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</w:tr>
      <w:tr w:rsidR="00246B48" w:rsidRPr="00246B48" w14:paraId="6745A7C1" w14:textId="77777777">
        <w:trPr>
          <w:cantSplit/>
        </w:trPr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13057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lastRenderedPageBreak/>
              <w:t>3</w:t>
            </w:r>
          </w:p>
        </w:tc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85925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ind w:left="57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Менеджер по административным вопросам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308443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Панарин Данил Сергеевич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EAB12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ДГТУ, «Информационная безопасность»; диплом ВС № 456123 от 30.06.2021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5BC3E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33CD0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0CA6F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2DA1E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E689EA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</w:tr>
      <w:tr w:rsidR="00246B48" w:rsidRPr="00246B48" w14:paraId="2BC8A328" w14:textId="77777777">
        <w:trPr>
          <w:cantSplit/>
        </w:trPr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17778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12710" w14:textId="77777777" w:rsidR="00246B48" w:rsidRPr="00246B48" w:rsidRDefault="00246B48" w:rsidP="00246B48">
            <w:pPr>
              <w:autoSpaceDE w:val="0"/>
              <w:autoSpaceDN w:val="0"/>
              <w:spacing w:after="0" w:line="276" w:lineRule="auto"/>
              <w:ind w:left="57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Секретарь-делопроизводитель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45D05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Соколова Дарья Алексеевна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131E0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34CE5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9C409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lang w:val="ru-RU" w:eastAsia="ru-RU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 xml:space="preserve">РГУП имени В.М. Лебедев </w:t>
            </w: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диплом ВС № 483756</w:t>
            </w:r>
          </w:p>
          <w:p w14:paraId="5D7254C0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 xml:space="preserve">От </w:t>
            </w: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30.06.2021</w:t>
            </w: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A2E88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4 года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7D6A6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25D78" w14:textId="77777777" w:rsidR="00246B48" w:rsidRPr="00246B48" w:rsidRDefault="00246B48" w:rsidP="00246B48">
            <w:pPr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</w:tr>
      <w:tr w:rsidR="00246B48" w:rsidRPr="00246B48" w14:paraId="529256F7" w14:textId="77777777">
        <w:trPr>
          <w:cantSplit/>
        </w:trPr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7F1D9" w14:textId="77777777" w:rsidR="00246B48" w:rsidRPr="00246B48" w:rsidRDefault="00246B48" w:rsidP="00246B48">
            <w:pPr>
              <w:keepNext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lastRenderedPageBreak/>
              <w:t>5</w:t>
            </w:r>
          </w:p>
        </w:tc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5F423" w14:textId="77777777" w:rsidR="00246B48" w:rsidRPr="00246B48" w:rsidRDefault="00246B48" w:rsidP="00246B48">
            <w:pPr>
              <w:keepNext/>
              <w:autoSpaceDE w:val="0"/>
              <w:autoSpaceDN w:val="0"/>
              <w:spacing w:after="0" w:line="276" w:lineRule="auto"/>
              <w:ind w:left="57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Главный инженер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3C88C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Тарасов Игорь Петрович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15091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ДГТУ, «Информационная безопасность»; диплом ВС № 123456 от 30.06.2022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C9CDF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AFAD2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4FBAB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79D7F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1F64A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</w:tr>
      <w:tr w:rsidR="00246B48" w:rsidRPr="00246B48" w14:paraId="70476E63" w14:textId="77777777">
        <w:trPr>
          <w:cantSplit/>
        </w:trPr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F12A7" w14:textId="77777777" w:rsidR="00246B48" w:rsidRPr="00246B48" w:rsidRDefault="00246B48" w:rsidP="00246B48">
            <w:pPr>
              <w:keepNext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B7119" w14:textId="77777777" w:rsidR="00246B48" w:rsidRPr="00246B48" w:rsidRDefault="00246B48" w:rsidP="00246B48">
            <w:pPr>
              <w:keepNext/>
              <w:autoSpaceDE w:val="0"/>
              <w:autoSpaceDN w:val="0"/>
              <w:spacing w:after="0" w:line="276" w:lineRule="auto"/>
              <w:ind w:left="57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Инженер по технической защите информации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EC385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Крылова Светлана Андреевна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F8D52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ДГТУ, «Информационная безопасность»; диплом ВС № 123456 от 30.06.2022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4D71FB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A994D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80720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4 года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61C89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1794D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</w:tr>
      <w:tr w:rsidR="00246B48" w:rsidRPr="00246B48" w14:paraId="350E4853" w14:textId="77777777">
        <w:trPr>
          <w:cantSplit/>
          <w:trHeight w:val="2038"/>
        </w:trPr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2CFFC" w14:textId="77777777" w:rsidR="00246B48" w:rsidRPr="00246B48" w:rsidRDefault="00246B48" w:rsidP="00246B48">
            <w:pPr>
              <w:keepNext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lastRenderedPageBreak/>
              <w:t>7</w:t>
            </w:r>
          </w:p>
        </w:tc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1F8DA" w14:textId="77777777" w:rsidR="00246B48" w:rsidRPr="00246B48" w:rsidRDefault="00246B48" w:rsidP="00246B48">
            <w:pPr>
              <w:keepNext/>
              <w:autoSpaceDE w:val="0"/>
              <w:autoSpaceDN w:val="0"/>
              <w:spacing w:after="0" w:line="276" w:lineRule="auto"/>
              <w:ind w:left="57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Инженер по технической защите информации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471E0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Гусев Максим Олегович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17E6F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ДГТУ, «Информационная безопасность»; диплом ВС № 12473658 от 30.06.2022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C3D11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 xml:space="preserve">Высшее </w:t>
            </w:r>
            <w:proofErr w:type="spellStart"/>
            <w:proofErr w:type="gramStart"/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техническое;ДГТУ</w:t>
            </w:r>
            <w:proofErr w:type="spellEnd"/>
            <w:proofErr w:type="gramEnd"/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, диплом ВС № 234567 от 30.06.2019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F9FBA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CF6149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3 года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408A1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C03E6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</w:tr>
      <w:tr w:rsidR="00246B48" w:rsidRPr="00246B48" w14:paraId="3CD2D98F" w14:textId="77777777">
        <w:trPr>
          <w:cantSplit/>
          <w:trHeight w:val="2038"/>
        </w:trPr>
        <w:tc>
          <w:tcPr>
            <w:tcW w:w="5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973B6" w14:textId="77777777" w:rsidR="00246B48" w:rsidRPr="00246B48" w:rsidRDefault="00246B48" w:rsidP="00246B48">
            <w:pPr>
              <w:keepNext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8</w:t>
            </w:r>
          </w:p>
        </w:tc>
        <w:tc>
          <w:tcPr>
            <w:tcW w:w="2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90BF9" w14:textId="77777777" w:rsidR="00246B48" w:rsidRPr="00246B48" w:rsidRDefault="00246B48" w:rsidP="00246B48">
            <w:pPr>
              <w:keepNext/>
              <w:autoSpaceDE w:val="0"/>
              <w:autoSpaceDN w:val="0"/>
              <w:spacing w:after="0" w:line="276" w:lineRule="auto"/>
              <w:ind w:left="57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Специалист по ИБ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AD16DD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lang w:val="ru-RU" w:eastAsia="ru-RU"/>
              </w:rPr>
              <w:t>Никитина Елена Владимировна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2FA18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ДГТУ, «Информационная безопасность»; диплом ВС № 12473658 от 30.06.2022</w:t>
            </w:r>
          </w:p>
        </w:tc>
        <w:tc>
          <w:tcPr>
            <w:tcW w:w="2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15472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15835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  <w:tc>
          <w:tcPr>
            <w:tcW w:w="1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41A4FA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1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2B562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Да, 5 лет</w:t>
            </w:r>
          </w:p>
        </w:tc>
        <w:tc>
          <w:tcPr>
            <w:tcW w:w="2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2AAB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</w:p>
        </w:tc>
      </w:tr>
    </w:tbl>
    <w:p w14:paraId="7FF10B1A" w14:textId="77777777" w:rsidR="00246B48" w:rsidRPr="00246B48" w:rsidRDefault="00246B48" w:rsidP="00246B48">
      <w:pPr>
        <w:keepNext/>
        <w:autoSpaceDE w:val="0"/>
        <w:autoSpaceDN w:val="0"/>
        <w:spacing w:after="24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tbl>
      <w:tblPr>
        <w:tblW w:w="9975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365"/>
        <w:gridCol w:w="113"/>
        <w:gridCol w:w="1700"/>
        <w:gridCol w:w="113"/>
        <w:gridCol w:w="3684"/>
      </w:tblGrid>
      <w:tr w:rsidR="00246B48" w:rsidRPr="00246B48" w14:paraId="14D58243" w14:textId="77777777"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D43E193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vAlign w:val="bottom"/>
          </w:tcPr>
          <w:p w14:paraId="1031AB6F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8A6B6F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vAlign w:val="bottom"/>
          </w:tcPr>
          <w:p w14:paraId="45485E4F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456E680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  <w:t>И. Ковалец</w:t>
            </w:r>
          </w:p>
        </w:tc>
      </w:tr>
      <w:tr w:rsidR="00246B48" w:rsidRPr="00246B48" w14:paraId="544F3D59" w14:textId="77777777">
        <w:tc>
          <w:tcPr>
            <w:tcW w:w="4366" w:type="dxa"/>
            <w:hideMark/>
          </w:tcPr>
          <w:p w14:paraId="5DF2FBEF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 xml:space="preserve">(руководитель постоянно действующего исполнительного органа юридического лица </w:t>
            </w:r>
            <w:r w:rsidRPr="00246B48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</w:tcPr>
          <w:p w14:paraId="4DB7F77C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hideMark/>
          </w:tcPr>
          <w:p w14:paraId="259E2CF6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>(подпись)</w:t>
            </w:r>
          </w:p>
        </w:tc>
        <w:tc>
          <w:tcPr>
            <w:tcW w:w="113" w:type="dxa"/>
          </w:tcPr>
          <w:p w14:paraId="402F95D6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hideMark/>
          </w:tcPr>
          <w:p w14:paraId="7C93FC9E" w14:textId="77777777" w:rsidR="00246B48" w:rsidRPr="00246B48" w:rsidRDefault="00246B48" w:rsidP="00246B48">
            <w:pPr>
              <w:keepNext/>
              <w:keepLines/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246B48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>(инициалы, фамилия)</w:t>
            </w:r>
          </w:p>
        </w:tc>
      </w:tr>
    </w:tbl>
    <w:p w14:paraId="7EF15439" w14:textId="77777777" w:rsidR="00246B48" w:rsidRPr="00246B48" w:rsidRDefault="00246B48" w:rsidP="00246B48">
      <w:pPr>
        <w:keepLines/>
        <w:autoSpaceDE w:val="0"/>
        <w:autoSpaceDN w:val="0"/>
        <w:spacing w:after="0" w:line="240" w:lineRule="auto"/>
        <w:ind w:right="13234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246B48">
        <w:rPr>
          <w:rFonts w:cs="Times New Roman"/>
          <w:sz w:val="24"/>
          <w:szCs w:val="24"/>
          <w:lang w:val="ru-RU" w:eastAsia="ru-RU"/>
          <w14:ligatures w14:val="standardContextual"/>
        </w:rPr>
        <w:t>М.П.</w:t>
      </w:r>
      <w:r w:rsidRPr="00246B48">
        <w:rPr>
          <w:rFonts w:cs="Times New Roman"/>
          <w:sz w:val="24"/>
          <w:szCs w:val="24"/>
          <w:lang w:val="ru-RU" w:eastAsia="ru-RU"/>
          <w14:ligatures w14:val="standardContextual"/>
        </w:rPr>
        <w:br/>
      </w:r>
      <w:r w:rsidRPr="00246B48">
        <w:rPr>
          <w:rFonts w:cs="Times New Roman"/>
          <w:sz w:val="20"/>
          <w:szCs w:val="20"/>
          <w:lang w:val="ru-RU" w:eastAsia="ru-RU"/>
          <w14:ligatures w14:val="standardContextual"/>
        </w:rPr>
        <w:t>(при наличии печати)</w:t>
      </w:r>
    </w:p>
    <w:p w14:paraId="1D169C3A" w14:textId="747B4A33" w:rsidR="00251EDF" w:rsidRDefault="00251EDF" w:rsidP="0021505C">
      <w:pPr>
        <w:spacing w:after="200" w:line="276" w:lineRule="auto"/>
        <w:rPr>
          <w:lang w:val="ru-RU"/>
        </w:rPr>
      </w:pPr>
    </w:p>
    <w:p w14:paraId="07411AAA" w14:textId="768F37C3" w:rsidR="008C0702" w:rsidRDefault="008C0702" w:rsidP="0021505C">
      <w:pPr>
        <w:spacing w:after="200" w:line="276" w:lineRule="auto"/>
        <w:rPr>
          <w:lang w:val="ru-RU"/>
        </w:rPr>
        <w:sectPr w:rsidR="008C0702" w:rsidSect="00246B48">
          <w:pgSz w:w="16838" w:h="11906" w:orient="landscape"/>
          <w:pgMar w:top="850" w:right="1134" w:bottom="1701" w:left="1134" w:header="567" w:footer="567" w:gutter="0"/>
          <w:cols w:space="720"/>
          <w:titlePg/>
          <w:docGrid w:linePitch="381"/>
        </w:sectPr>
      </w:pPr>
      <w:r>
        <w:rPr>
          <w:lang w:val="ru-RU"/>
        </w:rPr>
        <w:br w:type="page"/>
      </w:r>
    </w:p>
    <w:p w14:paraId="0D227DC5" w14:textId="77777777" w:rsidR="008C0702" w:rsidRPr="008C0702" w:rsidRDefault="008C0702" w:rsidP="008C0702">
      <w:pPr>
        <w:autoSpaceDE w:val="0"/>
        <w:autoSpaceDN w:val="0"/>
        <w:spacing w:after="240" w:line="240" w:lineRule="auto"/>
        <w:ind w:left="10632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lastRenderedPageBreak/>
        <w:t>Приложение № 2</w:t>
      </w: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к форме заявления о предоставлении лицензии юридическому лицу, утвержденной приказом Федеральной службы</w:t>
      </w: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по техническому и экспортному контролю</w:t>
      </w: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от 12 января 2023 г. № 3</w:t>
      </w:r>
    </w:p>
    <w:p w14:paraId="7F3F9394" w14:textId="77777777" w:rsidR="008C0702" w:rsidRPr="008C0702" w:rsidRDefault="008C0702" w:rsidP="008C0702">
      <w:pPr>
        <w:autoSpaceDE w:val="0"/>
        <w:autoSpaceDN w:val="0"/>
        <w:spacing w:after="480" w:line="240" w:lineRule="auto"/>
        <w:jc w:val="center"/>
        <w:rPr>
          <w:rFonts w:cs="Times New Roman"/>
          <w:sz w:val="26"/>
          <w:szCs w:val="26"/>
          <w:lang w:val="ru-RU" w:eastAsia="ru-RU"/>
          <w14:ligatures w14:val="standardContextual"/>
        </w:rPr>
      </w:pPr>
      <w:r w:rsidRPr="008C0702">
        <w:rPr>
          <w:rFonts w:cs="Times New Roman"/>
          <w:sz w:val="26"/>
          <w:szCs w:val="26"/>
          <w:lang w:val="ru-RU" w:eastAsia="ru-RU"/>
          <w14:ligatures w14:val="standardContextual"/>
        </w:rPr>
        <w:t>Сведения о наличии по месту осуществления лицензируемого вида деятельности</w:t>
      </w:r>
      <w:r w:rsidRPr="008C0702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защищаемых помещений, имеющихся у</w:t>
      </w:r>
    </w:p>
    <w:p w14:paraId="450D8AA1" w14:textId="77777777" w:rsidR="008C0702" w:rsidRPr="008C0702" w:rsidRDefault="008C0702" w:rsidP="008C0702">
      <w:pPr>
        <w:autoSpaceDE w:val="0"/>
        <w:autoSpaceDN w:val="0"/>
        <w:spacing w:after="0" w:line="240" w:lineRule="auto"/>
        <w:ind w:left="2552" w:right="2552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C0702">
        <w:rPr>
          <w:rFonts w:cs="Times New Roman"/>
          <w:sz w:val="24"/>
          <w:szCs w:val="20"/>
          <w:lang w:val="ru-RU" w:eastAsia="ru-RU"/>
          <w14:ligatures w14:val="standardContextual"/>
        </w:rPr>
        <w:t>ООО «</w:t>
      </w:r>
      <w:r w:rsidRPr="008C0702">
        <w:rPr>
          <w:rFonts w:cs="Times New Roman"/>
          <w:bCs/>
          <w:sz w:val="26"/>
          <w:szCs w:val="26"/>
          <w:lang w:val="ru-RU" w:eastAsia="ru-RU"/>
          <w14:ligatures w14:val="standardContextual"/>
        </w:rPr>
        <w:t>Гусь ИнфоЗащита</w:t>
      </w:r>
      <w:r w:rsidRPr="008C0702">
        <w:rPr>
          <w:rFonts w:cs="Times New Roman"/>
          <w:sz w:val="24"/>
          <w:szCs w:val="20"/>
          <w:lang w:val="ru-RU" w:eastAsia="ru-RU"/>
          <w14:ligatures w14:val="standardContextual"/>
        </w:rPr>
        <w:t>»</w:t>
      </w:r>
    </w:p>
    <w:p w14:paraId="338C11B0" w14:textId="77777777" w:rsidR="008C0702" w:rsidRPr="008C0702" w:rsidRDefault="008C0702" w:rsidP="008C0702">
      <w:pPr>
        <w:pBdr>
          <w:top w:val="single" w:sz="4" w:space="1" w:color="auto"/>
        </w:pBdr>
        <w:autoSpaceDE w:val="0"/>
        <w:autoSpaceDN w:val="0"/>
        <w:spacing w:after="240" w:line="240" w:lineRule="auto"/>
        <w:ind w:left="2552" w:right="2552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t>(наименование соискателя лицензии)</w:t>
      </w:r>
    </w:p>
    <w:p w14:paraId="1F8F668E" w14:textId="77777777" w:rsidR="008C0702" w:rsidRPr="008C0702" w:rsidRDefault="008C0702" w:rsidP="008C0702">
      <w:pPr>
        <w:autoSpaceDE w:val="0"/>
        <w:autoSpaceDN w:val="0"/>
        <w:spacing w:after="240" w:line="240" w:lineRule="auto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C0702">
        <w:rPr>
          <w:rFonts w:cs="Times New Roman"/>
          <w:sz w:val="24"/>
          <w:szCs w:val="24"/>
          <w:lang w:eastAsia="ru-RU"/>
          <w14:ligatures w14:val="standardContextual"/>
        </w:rPr>
        <w:t>I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t>. Защищаемое помещение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7"/>
        <w:gridCol w:w="5783"/>
        <w:gridCol w:w="4139"/>
        <w:gridCol w:w="4139"/>
      </w:tblGrid>
      <w:tr w:rsidR="008C0702" w:rsidRPr="008C0702" w14:paraId="6DA77683" w14:textId="77777777">
        <w:trPr>
          <w:tblHeader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E125A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5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2EC73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Адрес защищаемого помещения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5C4E0" w14:textId="77777777" w:rsidR="008C0702" w:rsidRPr="008C0702" w:rsidRDefault="008C0702" w:rsidP="008C0702">
            <w:pPr>
              <w:autoSpaceDE w:val="0"/>
              <w:autoSpaceDN w:val="0"/>
              <w:spacing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Реквизиты правоустанав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ливающего документа на помещение (свидетельство о государст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венной регист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рации права, выписка из Единого государст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венного реестра недвижимости (далее – ЕГРН), договор аренды (субаренды), договор безвозмезд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ного пользования), в котором расположено защищаемое помещение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C20E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Реквизиты аттестата соответ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ствия и технического паспорта защищаемого помещения (кем утверждены и дата)</w:t>
            </w:r>
          </w:p>
        </w:tc>
      </w:tr>
      <w:tr w:rsidR="008C0702" w:rsidRPr="008C0702" w14:paraId="4529ECD8" w14:textId="77777777">
        <w:trPr>
          <w:tblHeader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A8137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5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BFE1D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05DEC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01A32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4</w:t>
            </w:r>
          </w:p>
        </w:tc>
      </w:tr>
      <w:tr w:rsidR="008C0702" w:rsidRPr="008C0702" w14:paraId="015F0F36" w14:textId="77777777">
        <w:trPr>
          <w:cantSplit/>
          <w:trHeight w:val="48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FFDE5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5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BD2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344000, г. Ростов-на-Дону, ул. Обороны, д. 89, офис 210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FA40E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Договор УЧ-АР/01 от 01.09.2026; акт приёма-передачи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592D7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Паспорт ПМ-04 от 01.09.2026, утверждение директором; аттестат</w:t>
            </w:r>
            <w:proofErr w:type="gramStart"/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: Не</w:t>
            </w:r>
            <w:proofErr w:type="gramEnd"/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 xml:space="preserve"> оформлялся; номер выданного документа отсутствует</w:t>
            </w:r>
          </w:p>
        </w:tc>
      </w:tr>
      <w:tr w:rsidR="008C0702" w:rsidRPr="008C0702" w14:paraId="3F9A4717" w14:textId="77777777">
        <w:trPr>
          <w:cantSplit/>
          <w:trHeight w:val="48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73A92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5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D678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344000, г. Ростов-на-Дону, ул. Обороны, д. 89, офис 210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6A052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Договор УЧ-АР/01 от 01.09.2026; акт приёма-передачи</w:t>
            </w:r>
          </w:p>
        </w:tc>
        <w:tc>
          <w:tcPr>
            <w:tcW w:w="41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144D4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Паспорт ПМ-06 от 01.09.2026, утверждение директором; аттестат</w:t>
            </w:r>
            <w:proofErr w:type="gramStart"/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: Не</w:t>
            </w:r>
            <w:proofErr w:type="gramEnd"/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 xml:space="preserve"> оформлялся; номер выданного документа отсутствует</w:t>
            </w:r>
          </w:p>
        </w:tc>
      </w:tr>
    </w:tbl>
    <w:p w14:paraId="1CA62189" w14:textId="77777777" w:rsidR="008C0702" w:rsidRPr="008C0702" w:rsidRDefault="008C0702" w:rsidP="008C0702">
      <w:pPr>
        <w:autoSpaceDE w:val="0"/>
        <w:autoSpaceDN w:val="0"/>
        <w:spacing w:after="0" w:line="240" w:lineRule="auto"/>
        <w:rPr>
          <w:rFonts w:cs="Times New Roman"/>
          <w:sz w:val="24"/>
          <w:szCs w:val="24"/>
          <w:lang w:val="ru-RU" w:eastAsia="ru-RU"/>
          <w14:ligatures w14:val="standardContextual"/>
        </w:rPr>
      </w:pPr>
    </w:p>
    <w:p w14:paraId="2C6158FE" w14:textId="77777777" w:rsidR="008C0702" w:rsidRPr="008C0702" w:rsidRDefault="008C0702" w:rsidP="008C0702">
      <w:pPr>
        <w:pageBreakBefore/>
        <w:autoSpaceDE w:val="0"/>
        <w:autoSpaceDN w:val="0"/>
        <w:spacing w:after="240" w:line="240" w:lineRule="auto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lastRenderedPageBreak/>
        <w:t>II. Средства защиты информации, установленные в защищаемом помещении</w:t>
      </w:r>
    </w:p>
    <w:tbl>
      <w:tblPr>
        <w:tblW w:w="146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7"/>
        <w:gridCol w:w="2097"/>
        <w:gridCol w:w="1701"/>
        <w:gridCol w:w="1588"/>
        <w:gridCol w:w="1474"/>
        <w:gridCol w:w="3091"/>
        <w:gridCol w:w="1556"/>
        <w:gridCol w:w="2551"/>
      </w:tblGrid>
      <w:tr w:rsidR="008C0702" w:rsidRPr="008C0702" w14:paraId="6A253F31" w14:textId="77777777" w:rsidTr="008C0702">
        <w:trPr>
          <w:cantSplit/>
          <w:tblHeader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FC20B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3FB8E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Наименование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67571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Назначение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43762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Тип, изготовитель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D8172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Заводской № (№ копии)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BB9E6" w14:textId="77777777" w:rsidR="008C0702" w:rsidRPr="008C0702" w:rsidRDefault="008C0702" w:rsidP="008C0702">
            <w:pPr>
              <w:autoSpaceDE w:val="0"/>
              <w:autoSpaceDN w:val="0"/>
              <w:spacing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Реквизиты документа, подтверж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дающего наличие средства защиты информации (договор поставки с приложением акта приема-передачи, товарная накладная, иные документы, предостав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>ленные соискателю лицензии правообла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softHyphen/>
              <w:t xml:space="preserve">дателем 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br/>
              <w:t>или организацией, имеющей право распространять указанное средство защиты информации)</w:t>
            </w:r>
          </w:p>
        </w:tc>
        <w:tc>
          <w:tcPr>
            <w:tcW w:w="15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76AF8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№ сертификата соответствия,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br/>
              <w:t>срок действия,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br/>
              <w:t>№ знака соответствия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F91B3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 xml:space="preserve">Реквизиты технического паспорта защищаемого помещения (реквизиты технического паспорта, в котором указано 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br/>
              <w:t xml:space="preserve">данное средство 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br/>
              <w:t xml:space="preserve">защиты информации), </w:t>
            </w: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br/>
              <w:t>кем утвержден и дата</w:t>
            </w:r>
          </w:p>
        </w:tc>
      </w:tr>
      <w:tr w:rsidR="008C0702" w:rsidRPr="008C0702" w14:paraId="09B98433" w14:textId="77777777" w:rsidTr="008C0702">
        <w:trPr>
          <w:cantSplit/>
          <w:tblHeader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6195D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7C11A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7E4BF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F7F95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E24E9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AD7CF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15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5FFE3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65937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8</w:t>
            </w:r>
          </w:p>
        </w:tc>
      </w:tr>
      <w:tr w:rsidR="008C0702" w:rsidRPr="008C0702" w14:paraId="625B5148" w14:textId="77777777" w:rsidTr="008C0702">
        <w:trPr>
          <w:cantSplit/>
          <w:trHeight w:val="48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15DB0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3F584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AZ-01, акустическая и виброакустическая защита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E94DB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Противодействие утечке переговоров</w:t>
            </w:r>
          </w:p>
        </w:tc>
        <w:tc>
          <w:tcPr>
            <w:tcW w:w="1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116F78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Комплект по спецификации МТБ-01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E4D9A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Учётный AZ-01; заводской определяется поставкой</w:t>
            </w:r>
          </w:p>
        </w:tc>
        <w:tc>
          <w:tcPr>
            <w:tcW w:w="3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3BBEC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15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D48AA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Для выбранного исполнения по формуляру; номер не присваивался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98C62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ПМ-06 от 01.09.2026; директор И. А. Ковалец</w:t>
            </w:r>
          </w:p>
        </w:tc>
      </w:tr>
    </w:tbl>
    <w:p w14:paraId="644A3482" w14:textId="77777777" w:rsidR="008C0702" w:rsidRPr="008C0702" w:rsidRDefault="008C0702" w:rsidP="008C0702">
      <w:pPr>
        <w:autoSpaceDE w:val="0"/>
        <w:autoSpaceDN w:val="0"/>
        <w:spacing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tbl>
      <w:tblPr>
        <w:tblW w:w="9975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365"/>
        <w:gridCol w:w="113"/>
        <w:gridCol w:w="1700"/>
        <w:gridCol w:w="113"/>
        <w:gridCol w:w="3684"/>
      </w:tblGrid>
      <w:tr w:rsidR="008C0702" w:rsidRPr="008C0702" w14:paraId="11C4AA5D" w14:textId="77777777"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DCD5B03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Директор ООО «</w:t>
            </w:r>
            <w:r w:rsidRPr="008C0702">
              <w:rPr>
                <w:rFonts w:cs="Times New Roman"/>
                <w:bCs/>
                <w:kern w:val="2"/>
                <w:sz w:val="26"/>
                <w:szCs w:val="26"/>
                <w:lang w:val="ru-RU" w:eastAsia="ru-RU"/>
                <w14:ligatures w14:val="standardContextual"/>
              </w:rPr>
              <w:t>Гусь ИнфоЗащита</w:t>
            </w: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»</w:t>
            </w:r>
          </w:p>
        </w:tc>
        <w:tc>
          <w:tcPr>
            <w:tcW w:w="113" w:type="dxa"/>
            <w:vAlign w:val="bottom"/>
          </w:tcPr>
          <w:p w14:paraId="1A293844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6048B1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vAlign w:val="bottom"/>
          </w:tcPr>
          <w:p w14:paraId="1AD18CCA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412D6BB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И. А. Ковалец</w:t>
            </w:r>
          </w:p>
        </w:tc>
      </w:tr>
      <w:tr w:rsidR="008C0702" w:rsidRPr="008C0702" w14:paraId="7619AD6F" w14:textId="77777777">
        <w:tc>
          <w:tcPr>
            <w:tcW w:w="4366" w:type="dxa"/>
            <w:hideMark/>
          </w:tcPr>
          <w:p w14:paraId="40C870F3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 xml:space="preserve">(руководитель постоянно действующего исполнительного органа юридического лица </w:t>
            </w:r>
            <w:r w:rsidRPr="008C0702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</w:tcPr>
          <w:p w14:paraId="64A1F8D6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hideMark/>
          </w:tcPr>
          <w:p w14:paraId="34D40C6C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>(подпись)</w:t>
            </w:r>
          </w:p>
        </w:tc>
        <w:tc>
          <w:tcPr>
            <w:tcW w:w="113" w:type="dxa"/>
          </w:tcPr>
          <w:p w14:paraId="45ED6D8A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hideMark/>
          </w:tcPr>
          <w:p w14:paraId="40902CF6" w14:textId="77777777" w:rsidR="008C0702" w:rsidRPr="008C0702" w:rsidRDefault="008C0702" w:rsidP="008C0702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>(инициалы, фамилия)</w:t>
            </w:r>
          </w:p>
        </w:tc>
      </w:tr>
    </w:tbl>
    <w:p w14:paraId="521F73E2" w14:textId="77777777" w:rsidR="008C0702" w:rsidRPr="008C0702" w:rsidRDefault="008C0702" w:rsidP="008C0702">
      <w:pPr>
        <w:autoSpaceDE w:val="0"/>
        <w:autoSpaceDN w:val="0"/>
        <w:spacing w:after="0" w:line="240" w:lineRule="auto"/>
        <w:ind w:right="12654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t>М.П.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</w: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t>(при наличии печати)</w:t>
      </w:r>
    </w:p>
    <w:p w14:paraId="0D9CDF72" w14:textId="687BF303" w:rsidR="008C0702" w:rsidRDefault="008C0702" w:rsidP="0021505C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3C4E0485" w14:textId="77777777" w:rsidR="008C0702" w:rsidRPr="008C0702" w:rsidRDefault="008C0702" w:rsidP="008C0702">
      <w:pPr>
        <w:autoSpaceDE w:val="0"/>
        <w:autoSpaceDN w:val="0"/>
        <w:spacing w:after="240" w:line="240" w:lineRule="auto"/>
        <w:ind w:left="10632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lastRenderedPageBreak/>
        <w:t>Приложение № 3</w:t>
      </w: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к форме заявления о предоставлении лицензии юридическому лицу, утвержденной приказом Федеральной службы</w:t>
      </w: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по техническому и экспортному контролю</w:t>
      </w: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от 12 января 2023 г. № 3</w:t>
      </w:r>
    </w:p>
    <w:p w14:paraId="18103988" w14:textId="77777777" w:rsidR="008C0702" w:rsidRPr="008C0702" w:rsidRDefault="008C0702" w:rsidP="008C0702">
      <w:pPr>
        <w:autoSpaceDE w:val="0"/>
        <w:autoSpaceDN w:val="0"/>
        <w:spacing w:after="0" w:line="240" w:lineRule="auto"/>
        <w:jc w:val="center"/>
        <w:rPr>
          <w:rFonts w:cs="Times New Roman"/>
          <w:sz w:val="26"/>
          <w:szCs w:val="26"/>
          <w:lang w:val="ru-RU" w:eastAsia="ru-RU"/>
          <w14:ligatures w14:val="standardContextual"/>
        </w:rPr>
      </w:pPr>
      <w:r w:rsidRPr="008C0702">
        <w:rPr>
          <w:rFonts w:cs="Times New Roman"/>
          <w:sz w:val="26"/>
          <w:szCs w:val="26"/>
          <w:lang w:val="ru-RU" w:eastAsia="ru-RU"/>
          <w14:ligatures w14:val="standardContextual"/>
        </w:rPr>
        <w:t>Сведения</w:t>
      </w:r>
      <w:r w:rsidRPr="008C0702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о наличии аттестованных по требованиям безопасности информации</w:t>
      </w:r>
      <w:r w:rsidRPr="008C0702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автоматизированных систем, находящихся в защищаемом помещении, предназначенных</w:t>
      </w:r>
      <w:r w:rsidRPr="008C0702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для хранения и обработки конфиденциальной информации, имеющихся у</w:t>
      </w:r>
    </w:p>
    <w:p w14:paraId="417BC742" w14:textId="77777777" w:rsidR="008C0702" w:rsidRPr="008C0702" w:rsidRDefault="008C0702" w:rsidP="008C0702">
      <w:pPr>
        <w:autoSpaceDE w:val="0"/>
        <w:autoSpaceDN w:val="0"/>
        <w:spacing w:after="0" w:line="240" w:lineRule="auto"/>
        <w:ind w:left="2552" w:right="2552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C0702">
        <w:rPr>
          <w:rFonts w:cs="Times New Roman"/>
          <w:sz w:val="24"/>
          <w:szCs w:val="20"/>
          <w:lang w:val="ru-RU" w:eastAsia="ru-RU"/>
          <w14:ligatures w14:val="standardContextual"/>
        </w:rPr>
        <w:t>ООО «</w:t>
      </w:r>
      <w:r w:rsidRPr="008C0702">
        <w:rPr>
          <w:rFonts w:cs="Times New Roman"/>
          <w:bCs/>
          <w:sz w:val="26"/>
          <w:szCs w:val="26"/>
          <w:lang w:val="ru-RU" w:eastAsia="ru-RU"/>
          <w14:ligatures w14:val="standardContextual"/>
        </w:rPr>
        <w:t>Гусь ИнфоЗащита</w:t>
      </w:r>
      <w:r w:rsidRPr="008C0702">
        <w:rPr>
          <w:rFonts w:cs="Times New Roman"/>
          <w:sz w:val="24"/>
          <w:szCs w:val="20"/>
          <w:lang w:val="ru-RU" w:eastAsia="ru-RU"/>
          <w14:ligatures w14:val="standardContextual"/>
        </w:rPr>
        <w:t>»</w:t>
      </w:r>
    </w:p>
    <w:p w14:paraId="4498194D" w14:textId="77777777" w:rsidR="008C0702" w:rsidRPr="008C0702" w:rsidRDefault="008C0702" w:rsidP="008C0702">
      <w:pPr>
        <w:pBdr>
          <w:top w:val="single" w:sz="4" w:space="1" w:color="auto"/>
        </w:pBdr>
        <w:autoSpaceDE w:val="0"/>
        <w:autoSpaceDN w:val="0"/>
        <w:spacing w:after="240" w:line="240" w:lineRule="auto"/>
        <w:ind w:left="2552" w:right="2552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t>(наименование соискателя лицензии)</w:t>
      </w:r>
    </w:p>
    <w:p w14:paraId="1A0F6F26" w14:textId="77777777" w:rsidR="008C0702" w:rsidRPr="008C0702" w:rsidRDefault="008C0702" w:rsidP="008C0702">
      <w:pPr>
        <w:autoSpaceDE w:val="0"/>
        <w:autoSpaceDN w:val="0"/>
        <w:spacing w:after="240" w:line="240" w:lineRule="auto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C0702">
        <w:rPr>
          <w:rFonts w:cs="Times New Roman"/>
          <w:sz w:val="24"/>
          <w:szCs w:val="24"/>
          <w:lang w:eastAsia="ru-RU"/>
          <w14:ligatures w14:val="standardContextual"/>
        </w:rPr>
        <w:t>I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t>. Аттестованная по требованиям безопасности информации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автоматизированная система</w:t>
      </w:r>
    </w:p>
    <w:tbl>
      <w:tblPr>
        <w:tblW w:w="15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2155"/>
        <w:gridCol w:w="1474"/>
        <w:gridCol w:w="1134"/>
        <w:gridCol w:w="1814"/>
        <w:gridCol w:w="907"/>
        <w:gridCol w:w="2381"/>
        <w:gridCol w:w="2381"/>
        <w:gridCol w:w="2381"/>
      </w:tblGrid>
      <w:tr w:rsidR="008C0702" w:rsidRPr="008C0702" w14:paraId="67496E5B" w14:textId="77777777" w:rsidTr="00E95DEB">
        <w:trPr>
          <w:cantSplit/>
          <w:tblHeader/>
        </w:trPr>
        <w:tc>
          <w:tcPr>
            <w:tcW w:w="567" w:type="dxa"/>
          </w:tcPr>
          <w:p w14:paraId="5D27C5E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2155" w:type="dxa"/>
          </w:tcPr>
          <w:p w14:paraId="59E09C4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 основных технических средств и систем, входящих в состав автоматизирован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ной системы</w:t>
            </w:r>
          </w:p>
        </w:tc>
        <w:tc>
          <w:tcPr>
            <w:tcW w:w="1474" w:type="dxa"/>
          </w:tcPr>
          <w:p w14:paraId="18D8AD8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Тип,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изгото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витель, страна</w:t>
            </w:r>
          </w:p>
        </w:tc>
        <w:tc>
          <w:tcPr>
            <w:tcW w:w="1134" w:type="dxa"/>
          </w:tcPr>
          <w:p w14:paraId="4B8519E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Завод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ской №</w:t>
            </w:r>
          </w:p>
        </w:tc>
        <w:tc>
          <w:tcPr>
            <w:tcW w:w="1814" w:type="dxa"/>
          </w:tcPr>
          <w:p w14:paraId="4C3FD6A3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Краткие технические характе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ристики</w:t>
            </w:r>
          </w:p>
        </w:tc>
        <w:tc>
          <w:tcPr>
            <w:tcW w:w="907" w:type="dxa"/>
          </w:tcPr>
          <w:p w14:paraId="481A00A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Год выпус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ка</w:t>
            </w:r>
          </w:p>
        </w:tc>
        <w:tc>
          <w:tcPr>
            <w:tcW w:w="2381" w:type="dxa"/>
          </w:tcPr>
          <w:p w14:paraId="28972364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документа, подтверждающего наличие автоматизирован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ной системы, расположенной в защищаемом помещении, с указанием номера защищаемого помещения (договор поставки с приложением акта приема-передачи, товарная накладная)</w:t>
            </w:r>
          </w:p>
        </w:tc>
        <w:tc>
          <w:tcPr>
            <w:tcW w:w="2381" w:type="dxa"/>
          </w:tcPr>
          <w:p w14:paraId="4935735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аттестата соответствия и технического паспорта автомати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зированной системы (кем утверждены и дата)</w:t>
            </w:r>
          </w:p>
        </w:tc>
        <w:tc>
          <w:tcPr>
            <w:tcW w:w="2381" w:type="dxa"/>
          </w:tcPr>
          <w:p w14:paraId="2295C8E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правоустанавли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вающего документа на помещение, в котором установлена автоматизирован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ная система (свидетельство о государст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венной регистрации права, выписка из ЕГРН, договор аренды (субаренды), договор безвозмездного пользования)</w:t>
            </w:r>
          </w:p>
        </w:tc>
      </w:tr>
      <w:tr w:rsidR="008C0702" w:rsidRPr="008C0702" w14:paraId="4D5E2EED" w14:textId="77777777" w:rsidTr="00E95DEB">
        <w:trPr>
          <w:cantSplit/>
          <w:tblHeader/>
        </w:trPr>
        <w:tc>
          <w:tcPr>
            <w:tcW w:w="567" w:type="dxa"/>
          </w:tcPr>
          <w:p w14:paraId="071B7F7D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155" w:type="dxa"/>
          </w:tcPr>
          <w:p w14:paraId="44F69D80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1474" w:type="dxa"/>
          </w:tcPr>
          <w:p w14:paraId="44050F1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1134" w:type="dxa"/>
          </w:tcPr>
          <w:p w14:paraId="1120CC2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1814" w:type="dxa"/>
          </w:tcPr>
          <w:p w14:paraId="3244FC7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907" w:type="dxa"/>
          </w:tcPr>
          <w:p w14:paraId="1B96243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381" w:type="dxa"/>
          </w:tcPr>
          <w:p w14:paraId="69F83AA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2381" w:type="dxa"/>
          </w:tcPr>
          <w:p w14:paraId="72EF0F5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8</w:t>
            </w:r>
          </w:p>
        </w:tc>
        <w:tc>
          <w:tcPr>
            <w:tcW w:w="2381" w:type="dxa"/>
          </w:tcPr>
          <w:p w14:paraId="582CE51B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9</w:t>
            </w:r>
          </w:p>
        </w:tc>
      </w:tr>
      <w:tr w:rsidR="008C0702" w:rsidRPr="008C0702" w14:paraId="57F379B5" w14:textId="77777777" w:rsidTr="00E95DEB">
        <w:trPr>
          <w:cantSplit/>
          <w:trHeight w:val="482"/>
        </w:trPr>
        <w:tc>
          <w:tcPr>
            <w:tcW w:w="567" w:type="dxa"/>
          </w:tcPr>
          <w:p w14:paraId="313B0614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lastRenderedPageBreak/>
              <w:t>1</w:t>
            </w:r>
          </w:p>
        </w:tc>
        <w:tc>
          <w:tcPr>
            <w:tcW w:w="2155" w:type="dxa"/>
          </w:tcPr>
          <w:p w14:paraId="4064E7C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Защищённое рабочее место</w:t>
            </w:r>
          </w:p>
        </w:tc>
        <w:tc>
          <w:tcPr>
            <w:tcW w:w="1474" w:type="dxa"/>
          </w:tcPr>
          <w:p w14:paraId="7A1CDE8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Сборка ИТ-</w:t>
            </w:r>
            <w:proofErr w:type="spell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Снаб</w:t>
            </w:r>
            <w:proofErr w:type="spell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; страна комплектующих по поставке</w:t>
            </w:r>
          </w:p>
        </w:tc>
        <w:tc>
          <w:tcPr>
            <w:tcW w:w="1134" w:type="dxa"/>
          </w:tcPr>
          <w:p w14:paraId="409229C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ARM-05</w:t>
            </w:r>
          </w:p>
        </w:tc>
        <w:tc>
          <w:tcPr>
            <w:tcW w:w="1814" w:type="dxa"/>
          </w:tcPr>
          <w:p w14:paraId="4259827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x86-64, 6 ядер, ОЗУ 16 ГБ, SSD 512 ГБ, монитор 24 дюйма</w:t>
            </w:r>
          </w:p>
        </w:tc>
        <w:tc>
          <w:tcPr>
            <w:tcW w:w="907" w:type="dxa"/>
          </w:tcPr>
          <w:p w14:paraId="7EEE305E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381" w:type="dxa"/>
          </w:tcPr>
          <w:p w14:paraId="12C2880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14:paraId="4BE8399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Паспорт АС-01 от 01.09.2026; директор. Аттестат</w:t>
            </w:r>
            <w:proofErr w:type="gram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: Не</w:t>
            </w:r>
            <w:proofErr w:type="gram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 xml:space="preserve"> оформлялся; номер выданного документа отсутствует</w:t>
            </w:r>
          </w:p>
        </w:tc>
        <w:tc>
          <w:tcPr>
            <w:tcW w:w="2381" w:type="dxa"/>
          </w:tcPr>
          <w:p w14:paraId="26F6750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25/08 от 20.08.2026; акт АП-02 от 01.09.2026</w:t>
            </w:r>
          </w:p>
        </w:tc>
      </w:tr>
      <w:tr w:rsidR="008C0702" w:rsidRPr="008C0702" w14:paraId="02843A6C" w14:textId="77777777" w:rsidTr="00E95DEB">
        <w:trPr>
          <w:cantSplit/>
          <w:trHeight w:val="482"/>
        </w:trPr>
        <w:tc>
          <w:tcPr>
            <w:tcW w:w="567" w:type="dxa"/>
          </w:tcPr>
          <w:p w14:paraId="3291067F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155" w:type="dxa"/>
          </w:tcPr>
          <w:p w14:paraId="00B305A4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Станция проверки носителей</w:t>
            </w:r>
          </w:p>
        </w:tc>
        <w:tc>
          <w:tcPr>
            <w:tcW w:w="1474" w:type="dxa"/>
          </w:tcPr>
          <w:p w14:paraId="6EEC0D5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Сборка ИТ-</w:t>
            </w:r>
            <w:proofErr w:type="spell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Снаб</w:t>
            </w:r>
            <w:proofErr w:type="spell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; страна комплектующих по поставке</w:t>
            </w:r>
          </w:p>
        </w:tc>
        <w:tc>
          <w:tcPr>
            <w:tcW w:w="1134" w:type="dxa"/>
          </w:tcPr>
          <w:p w14:paraId="70C89540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ARM-06</w:t>
            </w:r>
          </w:p>
        </w:tc>
        <w:tc>
          <w:tcPr>
            <w:tcW w:w="1814" w:type="dxa"/>
          </w:tcPr>
          <w:p w14:paraId="5A12AB1D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x86-64, 4 ядра, ОЗУ 16 ГБ, SSD 512 ГБ; без подключения к сети</w:t>
            </w:r>
          </w:p>
        </w:tc>
        <w:tc>
          <w:tcPr>
            <w:tcW w:w="907" w:type="dxa"/>
          </w:tcPr>
          <w:p w14:paraId="193B62E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381" w:type="dxa"/>
          </w:tcPr>
          <w:p w14:paraId="164E434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14:paraId="53781BA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Паспорт АС-01 от 01.09.2026; директор. Аттестат</w:t>
            </w:r>
            <w:proofErr w:type="gram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: Не</w:t>
            </w:r>
            <w:proofErr w:type="gram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 xml:space="preserve"> оформлялся; номер выданного документа отсутствует</w:t>
            </w:r>
          </w:p>
        </w:tc>
        <w:tc>
          <w:tcPr>
            <w:tcW w:w="2381" w:type="dxa"/>
          </w:tcPr>
          <w:p w14:paraId="41CA21EC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УЧ-АР/01 от 01.09.2026; акт приёма-передачи от 01.09.2026</w:t>
            </w:r>
          </w:p>
        </w:tc>
      </w:tr>
      <w:tr w:rsidR="008C0702" w:rsidRPr="008C0702" w14:paraId="247DED78" w14:textId="77777777" w:rsidTr="00E95DEB">
        <w:trPr>
          <w:cantSplit/>
          <w:trHeight w:val="482"/>
        </w:trPr>
        <w:tc>
          <w:tcPr>
            <w:tcW w:w="567" w:type="dxa"/>
          </w:tcPr>
          <w:p w14:paraId="25C1F2FD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155" w:type="dxa"/>
          </w:tcPr>
          <w:p w14:paraId="1C939EC5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Сервер</w:t>
            </w:r>
          </w:p>
        </w:tc>
        <w:tc>
          <w:tcPr>
            <w:tcW w:w="1474" w:type="dxa"/>
          </w:tcPr>
          <w:p w14:paraId="663EA14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Сборка ИТ-</w:t>
            </w:r>
            <w:proofErr w:type="spell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Снаб</w:t>
            </w:r>
            <w:proofErr w:type="spell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; страна комплектующих по поставке</w:t>
            </w:r>
          </w:p>
        </w:tc>
        <w:tc>
          <w:tcPr>
            <w:tcW w:w="1134" w:type="dxa"/>
          </w:tcPr>
          <w:p w14:paraId="0BBE76CB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SRV-01</w:t>
            </w:r>
          </w:p>
        </w:tc>
        <w:tc>
          <w:tcPr>
            <w:tcW w:w="1814" w:type="dxa"/>
          </w:tcPr>
          <w:p w14:paraId="24DFF43C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8 ядер, ОЗУ 32 ГБ, 2 SSD по 1 ТБ RAID1; журналирование</w:t>
            </w:r>
          </w:p>
        </w:tc>
        <w:tc>
          <w:tcPr>
            <w:tcW w:w="907" w:type="dxa"/>
          </w:tcPr>
          <w:p w14:paraId="3EA954E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381" w:type="dxa"/>
          </w:tcPr>
          <w:p w14:paraId="012AD0C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14:paraId="62971D6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Паспорт АС-01 от 01.09.2026; директор. Аттестат</w:t>
            </w:r>
            <w:proofErr w:type="gram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: Не</w:t>
            </w:r>
            <w:proofErr w:type="gram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 xml:space="preserve"> оформлялся; номер выданного документа отсутствует</w:t>
            </w:r>
          </w:p>
        </w:tc>
        <w:tc>
          <w:tcPr>
            <w:tcW w:w="2381" w:type="dxa"/>
          </w:tcPr>
          <w:p w14:paraId="5A4F04F4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УЧ-АР/01 от 01.09.2026; акт приёма-передачи от 01.09.2026</w:t>
            </w:r>
          </w:p>
        </w:tc>
      </w:tr>
      <w:tr w:rsidR="008C0702" w:rsidRPr="008C0702" w14:paraId="7497D583" w14:textId="77777777" w:rsidTr="00E95DEB">
        <w:trPr>
          <w:cantSplit/>
          <w:trHeight w:val="482"/>
        </w:trPr>
        <w:tc>
          <w:tcPr>
            <w:tcW w:w="567" w:type="dxa"/>
          </w:tcPr>
          <w:p w14:paraId="0E0BCC7E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lastRenderedPageBreak/>
              <w:t>4</w:t>
            </w:r>
          </w:p>
        </w:tc>
        <w:tc>
          <w:tcPr>
            <w:tcW w:w="2155" w:type="dxa"/>
          </w:tcPr>
          <w:p w14:paraId="75B0C494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Локальное МФУ</w:t>
            </w:r>
          </w:p>
        </w:tc>
        <w:tc>
          <w:tcPr>
            <w:tcW w:w="1474" w:type="dxa"/>
          </w:tcPr>
          <w:p w14:paraId="1972548F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Поставка ИТ-</w:t>
            </w:r>
            <w:proofErr w:type="spell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Снаб</w:t>
            </w:r>
            <w:proofErr w:type="spell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; страна комплектующих по поставке</w:t>
            </w:r>
          </w:p>
        </w:tc>
        <w:tc>
          <w:tcPr>
            <w:tcW w:w="1134" w:type="dxa"/>
          </w:tcPr>
          <w:p w14:paraId="5222AFE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MFP-01</w:t>
            </w:r>
          </w:p>
        </w:tc>
        <w:tc>
          <w:tcPr>
            <w:tcW w:w="1814" w:type="dxa"/>
          </w:tcPr>
          <w:p w14:paraId="17C3862B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A4, двусторонняя печать, USB; сетевые интерфейсы отключены</w:t>
            </w:r>
          </w:p>
        </w:tc>
        <w:tc>
          <w:tcPr>
            <w:tcW w:w="907" w:type="dxa"/>
          </w:tcPr>
          <w:p w14:paraId="42FED12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381" w:type="dxa"/>
          </w:tcPr>
          <w:p w14:paraId="44AA7B1E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14:paraId="5B41FF5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Паспорт АС-01 от 01.09.2026; директор. Аттестат</w:t>
            </w:r>
            <w:proofErr w:type="gram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: Не</w:t>
            </w:r>
            <w:proofErr w:type="gram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 xml:space="preserve"> оформлялся; номер выданного документа отсутствует</w:t>
            </w:r>
          </w:p>
        </w:tc>
        <w:tc>
          <w:tcPr>
            <w:tcW w:w="2381" w:type="dxa"/>
          </w:tcPr>
          <w:p w14:paraId="0DEDBDD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УЧ-АР/01 от 01.09.2026; акт приёма-передачи от 01.09.2026</w:t>
            </w:r>
          </w:p>
        </w:tc>
      </w:tr>
      <w:tr w:rsidR="008C0702" w:rsidRPr="008C0702" w14:paraId="7F973A7C" w14:textId="77777777" w:rsidTr="00E95DEB">
        <w:trPr>
          <w:cantSplit/>
          <w:trHeight w:val="482"/>
        </w:trPr>
        <w:tc>
          <w:tcPr>
            <w:tcW w:w="567" w:type="dxa"/>
          </w:tcPr>
          <w:p w14:paraId="7FE6F394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2155" w:type="dxa"/>
          </w:tcPr>
          <w:p w14:paraId="5A1B71AB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Источник бесперебойного питания</w:t>
            </w:r>
          </w:p>
        </w:tc>
        <w:tc>
          <w:tcPr>
            <w:tcW w:w="1474" w:type="dxa"/>
          </w:tcPr>
          <w:p w14:paraId="69E4A58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Поставка ИТ-</w:t>
            </w:r>
            <w:proofErr w:type="spell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Снаб</w:t>
            </w:r>
            <w:proofErr w:type="spell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; страна комплектующих по поставке</w:t>
            </w:r>
          </w:p>
        </w:tc>
        <w:tc>
          <w:tcPr>
            <w:tcW w:w="1134" w:type="dxa"/>
          </w:tcPr>
          <w:p w14:paraId="03AF284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UPS-01</w:t>
            </w:r>
          </w:p>
        </w:tc>
        <w:tc>
          <w:tcPr>
            <w:tcW w:w="1814" w:type="dxa"/>
          </w:tcPr>
          <w:p w14:paraId="71A8E56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1500 ВА / 900 Вт; сервер и коммутатор, корректное завершение работы</w:t>
            </w:r>
          </w:p>
        </w:tc>
        <w:tc>
          <w:tcPr>
            <w:tcW w:w="907" w:type="dxa"/>
          </w:tcPr>
          <w:p w14:paraId="7775E12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381" w:type="dxa"/>
          </w:tcPr>
          <w:p w14:paraId="004AB61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14:paraId="4D3830A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Паспорт АС-01 от 01.09.2026; директор. Аттестат</w:t>
            </w:r>
            <w:proofErr w:type="gram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: Не</w:t>
            </w:r>
            <w:proofErr w:type="gram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 xml:space="preserve"> оформлялся; номер выданного документа отсутствует</w:t>
            </w:r>
          </w:p>
        </w:tc>
        <w:tc>
          <w:tcPr>
            <w:tcW w:w="2381" w:type="dxa"/>
          </w:tcPr>
          <w:p w14:paraId="7FAF352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УЧ-АР/01 от 01.09.2026; акт приёма-передачи от 01.09.2026</w:t>
            </w:r>
          </w:p>
        </w:tc>
      </w:tr>
      <w:tr w:rsidR="008C0702" w:rsidRPr="008C0702" w14:paraId="02FA3ECB" w14:textId="77777777" w:rsidTr="00E95DEB">
        <w:trPr>
          <w:cantSplit/>
          <w:trHeight w:val="482"/>
        </w:trPr>
        <w:tc>
          <w:tcPr>
            <w:tcW w:w="567" w:type="dxa"/>
          </w:tcPr>
          <w:p w14:paraId="67ABAA1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155" w:type="dxa"/>
          </w:tcPr>
          <w:p w14:paraId="3FA94F15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Коммутатор защищённого контура</w:t>
            </w:r>
          </w:p>
        </w:tc>
        <w:tc>
          <w:tcPr>
            <w:tcW w:w="1474" w:type="dxa"/>
          </w:tcPr>
          <w:p w14:paraId="5D4BB5D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Поставка ИТ-</w:t>
            </w:r>
            <w:proofErr w:type="spell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Снаб</w:t>
            </w:r>
            <w:proofErr w:type="spell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; страна комплектующих по поставке</w:t>
            </w:r>
          </w:p>
        </w:tc>
        <w:tc>
          <w:tcPr>
            <w:tcW w:w="1134" w:type="dxa"/>
          </w:tcPr>
          <w:p w14:paraId="3C8BD17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SW-Z</w:t>
            </w:r>
          </w:p>
        </w:tc>
        <w:tc>
          <w:tcPr>
            <w:tcW w:w="1814" w:type="dxa"/>
          </w:tcPr>
          <w:p w14:paraId="5AEEE22C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8 портов 1 Гбит/с, без маршрута в общий контур</w:t>
            </w:r>
          </w:p>
        </w:tc>
        <w:tc>
          <w:tcPr>
            <w:tcW w:w="907" w:type="dxa"/>
          </w:tcPr>
          <w:p w14:paraId="1967911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381" w:type="dxa"/>
          </w:tcPr>
          <w:p w14:paraId="3535264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14:paraId="530A10E3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Паспорт АС-01 от 01.09.2026; директор. Аттестат</w:t>
            </w:r>
            <w:proofErr w:type="gram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: Не</w:t>
            </w:r>
            <w:proofErr w:type="gram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 xml:space="preserve"> оформлялся; номер выданного документа отсутствует</w:t>
            </w:r>
          </w:p>
        </w:tc>
        <w:tc>
          <w:tcPr>
            <w:tcW w:w="2381" w:type="dxa"/>
          </w:tcPr>
          <w:p w14:paraId="4436BCE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УЧ-АР/01 от 01.09.2026; акт приёма-передачи от 01.09.2026</w:t>
            </w:r>
          </w:p>
        </w:tc>
      </w:tr>
    </w:tbl>
    <w:p w14:paraId="5547A6CB" w14:textId="77777777" w:rsidR="008C0702" w:rsidRPr="008C0702" w:rsidRDefault="008C0702" w:rsidP="008C0702">
      <w:pPr>
        <w:autoSpaceDE w:val="0"/>
        <w:autoSpaceDN w:val="0"/>
        <w:spacing w:after="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p w14:paraId="38D6AAAB" w14:textId="77777777" w:rsidR="008C0702" w:rsidRPr="008C0702" w:rsidRDefault="008C0702" w:rsidP="008C0702">
      <w:pPr>
        <w:pageBreakBefore/>
        <w:autoSpaceDE w:val="0"/>
        <w:autoSpaceDN w:val="0"/>
        <w:spacing w:after="240" w:line="240" w:lineRule="auto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lastRenderedPageBreak/>
        <w:t>II. Средства защиты информации, установленные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в аттестованной по требованиям безопасности информации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автоматизированной системе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2268"/>
        <w:gridCol w:w="2155"/>
        <w:gridCol w:w="1701"/>
        <w:gridCol w:w="1418"/>
        <w:gridCol w:w="2268"/>
        <w:gridCol w:w="1701"/>
        <w:gridCol w:w="3119"/>
      </w:tblGrid>
      <w:tr w:rsidR="008C0702" w:rsidRPr="008C0702" w14:paraId="2D92BA04" w14:textId="77777777" w:rsidTr="00E95DEB">
        <w:trPr>
          <w:cantSplit/>
          <w:tblHeader/>
        </w:trPr>
        <w:tc>
          <w:tcPr>
            <w:tcW w:w="567" w:type="dxa"/>
          </w:tcPr>
          <w:p w14:paraId="1E5E225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2268" w:type="dxa"/>
          </w:tcPr>
          <w:p w14:paraId="1C580A45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</w:t>
            </w:r>
          </w:p>
        </w:tc>
        <w:tc>
          <w:tcPr>
            <w:tcW w:w="2155" w:type="dxa"/>
          </w:tcPr>
          <w:p w14:paraId="788EC86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Назначение</w:t>
            </w:r>
          </w:p>
        </w:tc>
        <w:tc>
          <w:tcPr>
            <w:tcW w:w="1701" w:type="dxa"/>
          </w:tcPr>
          <w:p w14:paraId="18AB7210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Тип, изготовитель</w:t>
            </w:r>
          </w:p>
        </w:tc>
        <w:tc>
          <w:tcPr>
            <w:tcW w:w="1418" w:type="dxa"/>
          </w:tcPr>
          <w:p w14:paraId="0443847E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Заводской №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(№ копии)</w:t>
            </w:r>
          </w:p>
        </w:tc>
        <w:tc>
          <w:tcPr>
            <w:tcW w:w="2268" w:type="dxa"/>
          </w:tcPr>
          <w:p w14:paraId="2D3E7D7D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документа, подтверж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 xml:space="preserve">дающего наличие средства защиты информации (договор поставки с приложением акта приема-передачи, товарная накладная, иные документы, предоставленные соискателю лицензии правообладателем 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или организацией, имеющей право распространять указанное средство защиты информации)</w:t>
            </w:r>
          </w:p>
        </w:tc>
        <w:tc>
          <w:tcPr>
            <w:tcW w:w="1701" w:type="dxa"/>
          </w:tcPr>
          <w:p w14:paraId="5160E23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№ сертификата соответствия,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срок действия,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№ знака соответствия</w:t>
            </w:r>
          </w:p>
        </w:tc>
        <w:tc>
          <w:tcPr>
            <w:tcW w:w="3119" w:type="dxa"/>
          </w:tcPr>
          <w:p w14:paraId="0CD39F4B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технического паспорта автоматизи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рованной системы, кем утвержден и дата (реквизиты технического паспорта, в котором указано данное средство защиты информации)</w:t>
            </w:r>
          </w:p>
        </w:tc>
      </w:tr>
      <w:tr w:rsidR="008C0702" w:rsidRPr="008C0702" w14:paraId="7D5CDD17" w14:textId="77777777" w:rsidTr="00E95DEB">
        <w:trPr>
          <w:cantSplit/>
          <w:tblHeader/>
        </w:trPr>
        <w:tc>
          <w:tcPr>
            <w:tcW w:w="567" w:type="dxa"/>
          </w:tcPr>
          <w:p w14:paraId="70F70703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268" w:type="dxa"/>
          </w:tcPr>
          <w:p w14:paraId="4FD4FCF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155" w:type="dxa"/>
          </w:tcPr>
          <w:p w14:paraId="38F8975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1701" w:type="dxa"/>
          </w:tcPr>
          <w:p w14:paraId="33D2029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1418" w:type="dxa"/>
          </w:tcPr>
          <w:p w14:paraId="1ABA914F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2268" w:type="dxa"/>
          </w:tcPr>
          <w:p w14:paraId="0265427E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1701" w:type="dxa"/>
          </w:tcPr>
          <w:p w14:paraId="01B4977F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3119" w:type="dxa"/>
          </w:tcPr>
          <w:p w14:paraId="08248DB4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8</w:t>
            </w:r>
          </w:p>
        </w:tc>
      </w:tr>
      <w:tr w:rsidR="008C0702" w:rsidRPr="008C0702" w14:paraId="54470EAC" w14:textId="77777777" w:rsidTr="00E95DEB">
        <w:trPr>
          <w:cantSplit/>
          <w:trHeight w:val="482"/>
        </w:trPr>
        <w:tc>
          <w:tcPr>
            <w:tcW w:w="567" w:type="dxa"/>
          </w:tcPr>
          <w:p w14:paraId="6E9AC87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268" w:type="dxa"/>
          </w:tcPr>
          <w:p w14:paraId="4309507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Astra Linux Special Edition 1.8</w:t>
            </w:r>
          </w:p>
        </w:tc>
        <w:tc>
          <w:tcPr>
            <w:tcW w:w="2155" w:type="dxa"/>
          </w:tcPr>
          <w:p w14:paraId="57612AA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ОС, именные учётные записи, управление доступом, журналирование</w:t>
            </w:r>
          </w:p>
        </w:tc>
        <w:tc>
          <w:tcPr>
            <w:tcW w:w="1701" w:type="dxa"/>
          </w:tcPr>
          <w:p w14:paraId="45AEAD80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ООО «</w:t>
            </w:r>
            <w:proofErr w:type="spell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РусБИТех</w:t>
            </w:r>
            <w:proofErr w:type="spell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-Астра»</w:t>
            </w:r>
          </w:p>
        </w:tc>
        <w:tc>
          <w:tcPr>
            <w:tcW w:w="1418" w:type="dxa"/>
          </w:tcPr>
          <w:p w14:paraId="5942D6FF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OS-01; экземпляры по поставке</w:t>
            </w:r>
          </w:p>
        </w:tc>
        <w:tc>
          <w:tcPr>
            <w:tcW w:w="2268" w:type="dxa"/>
          </w:tcPr>
          <w:p w14:paraId="743EEA1F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1701" w:type="dxa"/>
          </w:tcPr>
          <w:p w14:paraId="2CA8A04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ФСТЭК № 2557; переоформлен 03.06.2026; действует до 27.01.2031; знак экземпляра по поставке</w:t>
            </w:r>
          </w:p>
        </w:tc>
        <w:tc>
          <w:tcPr>
            <w:tcW w:w="3119" w:type="dxa"/>
          </w:tcPr>
          <w:p w14:paraId="5C195E64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АС-01 от 01.09.2026; директор</w:t>
            </w:r>
          </w:p>
        </w:tc>
      </w:tr>
      <w:tr w:rsidR="008C0702" w:rsidRPr="008C0702" w14:paraId="29EDF5D7" w14:textId="77777777" w:rsidTr="00E95DEB">
        <w:trPr>
          <w:cantSplit/>
          <w:trHeight w:val="482"/>
        </w:trPr>
        <w:tc>
          <w:tcPr>
            <w:tcW w:w="567" w:type="dxa"/>
          </w:tcPr>
          <w:p w14:paraId="450ACF5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268" w:type="dxa"/>
          </w:tcPr>
          <w:p w14:paraId="4AC174A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eastAsia="ru-RU"/>
                <w14:ligatures w14:val="standardContextual"/>
              </w:rPr>
              <w:t xml:space="preserve">Kaspersky Endpoint Security </w:t>
            </w: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для</w:t>
            </w:r>
            <w:r w:rsidRPr="008C0702">
              <w:rPr>
                <w:rFonts w:cs="Times New Roman"/>
                <w:sz w:val="22"/>
                <w:szCs w:val="20"/>
                <w:lang w:eastAsia="ru-RU"/>
                <w14:ligatures w14:val="standardContextual"/>
              </w:rPr>
              <w:t xml:space="preserve"> Linux 12.4.0.1225</w:t>
            </w:r>
          </w:p>
        </w:tc>
        <w:tc>
          <w:tcPr>
            <w:tcW w:w="2155" w:type="dxa"/>
          </w:tcPr>
          <w:p w14:paraId="7AA42285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Локальная защита физических компьютеров и сервера; без Light Agent</w:t>
            </w:r>
          </w:p>
        </w:tc>
        <w:tc>
          <w:tcPr>
            <w:tcW w:w="1701" w:type="dxa"/>
          </w:tcPr>
          <w:p w14:paraId="05CD46F3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АО «Лаборатория Касперского»</w:t>
            </w:r>
          </w:p>
        </w:tc>
        <w:tc>
          <w:tcPr>
            <w:tcW w:w="1418" w:type="dxa"/>
          </w:tcPr>
          <w:p w14:paraId="2F278ADB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AV-01; экземпляры по поставке</w:t>
            </w:r>
          </w:p>
        </w:tc>
        <w:tc>
          <w:tcPr>
            <w:tcW w:w="2268" w:type="dxa"/>
          </w:tcPr>
          <w:p w14:paraId="1B06BE5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1701" w:type="dxa"/>
          </w:tcPr>
          <w:p w14:paraId="6CC0CDB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ФСТЭК № 2534; сертифицированная версия поддерживается до 27.12.2030; знак экземпляра по поставке</w:t>
            </w:r>
          </w:p>
        </w:tc>
        <w:tc>
          <w:tcPr>
            <w:tcW w:w="3119" w:type="dxa"/>
          </w:tcPr>
          <w:p w14:paraId="3BA0FBF0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АС-01 от 01.09.2026; директор</w:t>
            </w:r>
          </w:p>
        </w:tc>
      </w:tr>
    </w:tbl>
    <w:p w14:paraId="28FCEFCE" w14:textId="77777777" w:rsidR="008C0702" w:rsidRPr="008C0702" w:rsidRDefault="008C0702" w:rsidP="008C0702">
      <w:pPr>
        <w:autoSpaceDE w:val="0"/>
        <w:autoSpaceDN w:val="0"/>
        <w:spacing w:after="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p w14:paraId="0A887C3E" w14:textId="77777777" w:rsidR="008C0702" w:rsidRPr="008C0702" w:rsidRDefault="008C0702" w:rsidP="008C0702">
      <w:pPr>
        <w:pageBreakBefore/>
        <w:autoSpaceDE w:val="0"/>
        <w:autoSpaceDN w:val="0"/>
        <w:spacing w:line="240" w:lineRule="auto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lastRenderedPageBreak/>
        <w:t>I</w:t>
      </w:r>
      <w:r w:rsidRPr="008C0702">
        <w:rPr>
          <w:rFonts w:cs="Times New Roman"/>
          <w:sz w:val="24"/>
          <w:szCs w:val="24"/>
          <w:lang w:eastAsia="ru-RU"/>
          <w14:ligatures w14:val="standardContextual"/>
        </w:rPr>
        <w:t>I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t>I. Программы для электронно-вычислительных машин и базы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данных (в том числе программные средства проектирования,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используемые при выполнении работ, оказании услуг,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предусмотренных подпунктом «б» пункта 4 Положения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о лицензировании деятельности по технической защите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конфиденциальной информации, утвержденного постановлением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Правительства Российской Федерации от 3 февраля 2012 г. № 79),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  <w:t>установленные в аттестованной автоматизированной системе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2155"/>
        <w:gridCol w:w="2155"/>
        <w:gridCol w:w="2155"/>
        <w:gridCol w:w="2041"/>
        <w:gridCol w:w="3289"/>
        <w:gridCol w:w="2835"/>
      </w:tblGrid>
      <w:tr w:rsidR="008C0702" w:rsidRPr="008C0702" w14:paraId="2B2B89BF" w14:textId="77777777" w:rsidTr="00E95DEB">
        <w:trPr>
          <w:cantSplit/>
          <w:tblHeader/>
        </w:trPr>
        <w:tc>
          <w:tcPr>
            <w:tcW w:w="567" w:type="dxa"/>
          </w:tcPr>
          <w:p w14:paraId="3113182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2155" w:type="dxa"/>
          </w:tcPr>
          <w:p w14:paraId="4492BB3B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</w:t>
            </w:r>
          </w:p>
        </w:tc>
        <w:tc>
          <w:tcPr>
            <w:tcW w:w="2155" w:type="dxa"/>
          </w:tcPr>
          <w:p w14:paraId="4C259435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Тип, изготовитель</w:t>
            </w:r>
          </w:p>
        </w:tc>
        <w:tc>
          <w:tcPr>
            <w:tcW w:w="2155" w:type="dxa"/>
          </w:tcPr>
          <w:p w14:paraId="58B3A3EC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Назначение</w:t>
            </w:r>
          </w:p>
        </w:tc>
        <w:tc>
          <w:tcPr>
            <w:tcW w:w="2041" w:type="dxa"/>
          </w:tcPr>
          <w:p w14:paraId="7EA4796F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Заводской №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(№ копии)</w:t>
            </w:r>
          </w:p>
        </w:tc>
        <w:tc>
          <w:tcPr>
            <w:tcW w:w="3289" w:type="dxa"/>
          </w:tcPr>
          <w:p w14:paraId="06D39C53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документов, подтвержда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ющих наличие программ для электронно-вычисли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тельных машин, входящих в российский реестр программ и (или) имеющих лицензию (договор поставки с приложением акта приема-передачи, товарная накладная, иные документы, предоставленные лицензиату (соискателю лицензии) правообла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дателем или организацией, имеющей право распространять указанные программы)</w:t>
            </w:r>
          </w:p>
        </w:tc>
        <w:tc>
          <w:tcPr>
            <w:tcW w:w="2835" w:type="dxa"/>
          </w:tcPr>
          <w:p w14:paraId="7F20DF8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техни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 xml:space="preserve">ческого паспорта 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автоматизи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рованной системы, кем утвержден и дата (реквизиты технического паспорта, в котором указана данная программа для электронно-вычисли</w:t>
            </w: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тельных машин)</w:t>
            </w:r>
          </w:p>
        </w:tc>
      </w:tr>
      <w:tr w:rsidR="008C0702" w:rsidRPr="008C0702" w14:paraId="023AFCED" w14:textId="77777777" w:rsidTr="00E95DEB">
        <w:trPr>
          <w:cantSplit/>
          <w:tblHeader/>
        </w:trPr>
        <w:tc>
          <w:tcPr>
            <w:tcW w:w="567" w:type="dxa"/>
          </w:tcPr>
          <w:p w14:paraId="4050204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155" w:type="dxa"/>
          </w:tcPr>
          <w:p w14:paraId="5CF23C7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155" w:type="dxa"/>
          </w:tcPr>
          <w:p w14:paraId="5406C62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155" w:type="dxa"/>
          </w:tcPr>
          <w:p w14:paraId="22EC71A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2041" w:type="dxa"/>
          </w:tcPr>
          <w:p w14:paraId="63CFEE73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3289" w:type="dxa"/>
          </w:tcPr>
          <w:p w14:paraId="3AFB9E20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835" w:type="dxa"/>
          </w:tcPr>
          <w:p w14:paraId="61EDFE20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lang w:val="ru-RU" w:eastAsia="ru-RU"/>
                <w14:ligatures w14:val="standardContextual"/>
              </w:rPr>
              <w:t>7</w:t>
            </w:r>
          </w:p>
        </w:tc>
      </w:tr>
      <w:tr w:rsidR="008C0702" w:rsidRPr="008C0702" w14:paraId="5053A56F" w14:textId="77777777" w:rsidTr="00E95DEB">
        <w:trPr>
          <w:cantSplit/>
          <w:trHeight w:val="482"/>
        </w:trPr>
        <w:tc>
          <w:tcPr>
            <w:tcW w:w="567" w:type="dxa"/>
          </w:tcPr>
          <w:p w14:paraId="2C05C7C5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155" w:type="dxa"/>
          </w:tcPr>
          <w:p w14:paraId="74CDA8D5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Astra Linux Special Edition 1.8</w:t>
            </w:r>
          </w:p>
        </w:tc>
        <w:tc>
          <w:tcPr>
            <w:tcW w:w="2155" w:type="dxa"/>
          </w:tcPr>
          <w:p w14:paraId="10D2E32D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ООО «</w:t>
            </w:r>
            <w:proofErr w:type="spellStart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РусБИТех</w:t>
            </w:r>
            <w:proofErr w:type="spellEnd"/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-Астра»</w:t>
            </w:r>
          </w:p>
        </w:tc>
        <w:tc>
          <w:tcPr>
            <w:tcW w:w="2155" w:type="dxa"/>
          </w:tcPr>
          <w:p w14:paraId="0561E921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ОС, именные учётные записи, управление доступом, журналирование</w:t>
            </w:r>
          </w:p>
        </w:tc>
        <w:tc>
          <w:tcPr>
            <w:tcW w:w="2041" w:type="dxa"/>
          </w:tcPr>
          <w:p w14:paraId="183937CF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OS-01</w:t>
            </w:r>
          </w:p>
        </w:tc>
        <w:tc>
          <w:tcPr>
            <w:tcW w:w="3289" w:type="dxa"/>
          </w:tcPr>
          <w:p w14:paraId="661EC91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14:paraId="4615E08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АС-01 от 01.09.2026; директор</w:t>
            </w:r>
          </w:p>
        </w:tc>
      </w:tr>
      <w:tr w:rsidR="008C0702" w:rsidRPr="008C0702" w14:paraId="08DDA38E" w14:textId="77777777" w:rsidTr="00E95DEB">
        <w:trPr>
          <w:cantSplit/>
          <w:trHeight w:val="482"/>
        </w:trPr>
        <w:tc>
          <w:tcPr>
            <w:tcW w:w="567" w:type="dxa"/>
          </w:tcPr>
          <w:p w14:paraId="33FE7FF9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155" w:type="dxa"/>
          </w:tcPr>
          <w:p w14:paraId="4580357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eastAsia="ru-RU"/>
                <w14:ligatures w14:val="standardContextual"/>
              </w:rPr>
              <w:t xml:space="preserve">Kaspersky Endpoint Security </w:t>
            </w: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для</w:t>
            </w:r>
            <w:r w:rsidRPr="008C0702">
              <w:rPr>
                <w:rFonts w:cs="Times New Roman"/>
                <w:sz w:val="22"/>
                <w:szCs w:val="20"/>
                <w:lang w:eastAsia="ru-RU"/>
                <w14:ligatures w14:val="standardContextual"/>
              </w:rPr>
              <w:t xml:space="preserve"> Linux 12.4.0.1225</w:t>
            </w:r>
          </w:p>
        </w:tc>
        <w:tc>
          <w:tcPr>
            <w:tcW w:w="2155" w:type="dxa"/>
          </w:tcPr>
          <w:p w14:paraId="6290176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АО «Лаборатория Касперского»</w:t>
            </w:r>
          </w:p>
        </w:tc>
        <w:tc>
          <w:tcPr>
            <w:tcW w:w="2155" w:type="dxa"/>
          </w:tcPr>
          <w:p w14:paraId="4CDED050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Локальная защита физических компьютеров и сервера; без Light Agent</w:t>
            </w:r>
          </w:p>
        </w:tc>
        <w:tc>
          <w:tcPr>
            <w:tcW w:w="2041" w:type="dxa"/>
          </w:tcPr>
          <w:p w14:paraId="1AEA7D9B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AV-01</w:t>
            </w:r>
          </w:p>
        </w:tc>
        <w:tc>
          <w:tcPr>
            <w:tcW w:w="3289" w:type="dxa"/>
          </w:tcPr>
          <w:p w14:paraId="30E1766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14:paraId="5488381D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АС-01 от 01.09.2026; директор</w:t>
            </w:r>
          </w:p>
        </w:tc>
      </w:tr>
      <w:tr w:rsidR="008C0702" w:rsidRPr="008C0702" w14:paraId="26B9B726" w14:textId="77777777" w:rsidTr="00E95DEB">
        <w:trPr>
          <w:cantSplit/>
          <w:trHeight w:val="482"/>
        </w:trPr>
        <w:tc>
          <w:tcPr>
            <w:tcW w:w="567" w:type="dxa"/>
          </w:tcPr>
          <w:p w14:paraId="39D82B18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lastRenderedPageBreak/>
              <w:t>3</w:t>
            </w:r>
          </w:p>
        </w:tc>
        <w:tc>
          <w:tcPr>
            <w:tcW w:w="2155" w:type="dxa"/>
          </w:tcPr>
          <w:p w14:paraId="34FA0D83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Файловые наборы R1–R5</w:t>
            </w:r>
          </w:p>
        </w:tc>
        <w:tc>
          <w:tcPr>
            <w:tcW w:w="2155" w:type="dxa"/>
          </w:tcPr>
          <w:p w14:paraId="77E5339A" w14:textId="3F2C6BC2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ООО «Гусь ИнфоЗащита»</w:t>
            </w:r>
          </w:p>
        </w:tc>
        <w:tc>
          <w:tcPr>
            <w:tcW w:w="2155" w:type="dxa"/>
          </w:tcPr>
          <w:p w14:paraId="2EF9930F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Собственные рабочие материалы и документы заказчиков</w:t>
            </w:r>
          </w:p>
        </w:tc>
        <w:tc>
          <w:tcPr>
            <w:tcW w:w="2041" w:type="dxa"/>
          </w:tcPr>
          <w:p w14:paraId="378B6085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R1–R5</w:t>
            </w:r>
          </w:p>
        </w:tc>
        <w:tc>
          <w:tcPr>
            <w:tcW w:w="3289" w:type="dxa"/>
          </w:tcPr>
          <w:p w14:paraId="79029F63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Создание в рамках деятельности; материалы заказчиков по договорам</w:t>
            </w:r>
          </w:p>
        </w:tc>
        <w:tc>
          <w:tcPr>
            <w:tcW w:w="2835" w:type="dxa"/>
          </w:tcPr>
          <w:p w14:paraId="74A98755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АС-01 от 01.09.2026; директор</w:t>
            </w:r>
          </w:p>
        </w:tc>
      </w:tr>
    </w:tbl>
    <w:p w14:paraId="3DB3FC9B" w14:textId="77777777" w:rsidR="008C0702" w:rsidRPr="008C0702" w:rsidRDefault="008C0702" w:rsidP="008C0702">
      <w:pPr>
        <w:autoSpaceDE w:val="0"/>
        <w:autoSpaceDN w:val="0"/>
        <w:spacing w:after="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8C0702" w:rsidRPr="008C0702" w14:paraId="7AAA29A9" w14:textId="77777777" w:rsidTr="00E95DEB"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CEE8AF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Директор ООО «</w:t>
            </w:r>
            <w:r w:rsidRPr="008C0702">
              <w:rPr>
                <w:rFonts w:cs="Times New Roman"/>
                <w:bCs/>
                <w:sz w:val="26"/>
                <w:szCs w:val="26"/>
                <w:lang w:val="ru-RU" w:eastAsia="ru-RU"/>
                <w14:ligatures w14:val="standardContextual"/>
              </w:rPr>
              <w:t>Гусь ИнфоЗащита</w:t>
            </w: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552814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EF49A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E962F6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86424C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И. А. Ковалец</w:t>
            </w:r>
          </w:p>
        </w:tc>
      </w:tr>
      <w:tr w:rsidR="008C0702" w:rsidRPr="008C0702" w14:paraId="7FE884BC" w14:textId="77777777" w:rsidTr="00E95DEB"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14:paraId="6D0D203E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 xml:space="preserve">(руководитель постоянно действующего исполнительного органа юридического лица </w:t>
            </w:r>
            <w:r w:rsidRPr="008C0702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2B9AE170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FC7435A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4A6FC057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14:paraId="3C32B222" w14:textId="77777777" w:rsidR="008C0702" w:rsidRPr="008C0702" w:rsidRDefault="008C0702" w:rsidP="008C0702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C0702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(инициалы, фамилия)</w:t>
            </w:r>
          </w:p>
        </w:tc>
      </w:tr>
    </w:tbl>
    <w:p w14:paraId="16391DF4" w14:textId="77777777" w:rsidR="008C0702" w:rsidRPr="008C0702" w:rsidRDefault="008C0702" w:rsidP="008C0702">
      <w:pPr>
        <w:autoSpaceDE w:val="0"/>
        <w:autoSpaceDN w:val="0"/>
        <w:spacing w:after="0" w:line="240" w:lineRule="auto"/>
        <w:ind w:right="13153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t>М.П.</w:t>
      </w:r>
      <w:r w:rsidRPr="008C0702">
        <w:rPr>
          <w:rFonts w:cs="Times New Roman"/>
          <w:sz w:val="24"/>
          <w:szCs w:val="24"/>
          <w:lang w:val="ru-RU" w:eastAsia="ru-RU"/>
          <w14:ligatures w14:val="standardContextual"/>
        </w:rPr>
        <w:br/>
      </w:r>
      <w:r w:rsidRPr="008C0702">
        <w:rPr>
          <w:rFonts w:cs="Times New Roman"/>
          <w:sz w:val="20"/>
          <w:szCs w:val="20"/>
          <w:lang w:val="ru-RU" w:eastAsia="ru-RU"/>
          <w14:ligatures w14:val="standardContextual"/>
        </w:rPr>
        <w:t>(при наличии печати)</w:t>
      </w:r>
    </w:p>
    <w:p w14:paraId="283EE4A5" w14:textId="77777777" w:rsidR="008C0702" w:rsidRPr="008C0702" w:rsidRDefault="008C0702" w:rsidP="008C0702">
      <w:pPr>
        <w:autoSpaceDE w:val="0"/>
        <w:autoSpaceDN w:val="0"/>
        <w:spacing w:after="0" w:line="240" w:lineRule="auto"/>
        <w:rPr>
          <w:rFonts w:cs="Times New Roman"/>
          <w:sz w:val="2"/>
          <w:szCs w:val="2"/>
          <w:lang w:val="ru-RU" w:eastAsia="ru-RU"/>
          <w14:ligatures w14:val="standardContextual"/>
        </w:rPr>
      </w:pPr>
    </w:p>
    <w:p w14:paraId="7626B605" w14:textId="65995EE8" w:rsidR="001C12D2" w:rsidRDefault="001C12D2" w:rsidP="0021505C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2A0A7E1F" w14:textId="77777777" w:rsidR="00881F69" w:rsidRDefault="00881F69" w:rsidP="0021505C">
      <w:pPr>
        <w:spacing w:after="200" w:line="276" w:lineRule="auto"/>
        <w:rPr>
          <w:lang w:val="ru-RU"/>
        </w:rPr>
        <w:sectPr w:rsidR="00881F69" w:rsidSect="008C0702">
          <w:pgSz w:w="16838" w:h="11906" w:orient="landscape"/>
          <w:pgMar w:top="426" w:right="1134" w:bottom="850" w:left="1134" w:header="567" w:footer="567" w:gutter="0"/>
          <w:cols w:space="720"/>
          <w:titlePg/>
          <w:docGrid w:linePitch="381"/>
        </w:sectPr>
      </w:pPr>
    </w:p>
    <w:p w14:paraId="6B91F737" w14:textId="77777777" w:rsidR="00881F69" w:rsidRPr="00881F69" w:rsidRDefault="00881F69" w:rsidP="00881F69">
      <w:pPr>
        <w:autoSpaceDE w:val="0"/>
        <w:autoSpaceDN w:val="0"/>
        <w:spacing w:after="360" w:line="240" w:lineRule="auto"/>
        <w:ind w:left="5954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lastRenderedPageBreak/>
        <w:t>Приложение № 4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к форме заявления о предоставлении лицензии юридическому лицу, утвержденной приказом Федеральной службы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по техническому и экспортному контролю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от 12 января 2023 г. № 3</w:t>
      </w:r>
    </w:p>
    <w:p w14:paraId="59C5DC69" w14:textId="77777777" w:rsidR="00881F69" w:rsidRPr="00881F69" w:rsidRDefault="00881F69" w:rsidP="00881F69">
      <w:pPr>
        <w:autoSpaceDE w:val="0"/>
        <w:autoSpaceDN w:val="0"/>
        <w:spacing w:after="360" w:line="240" w:lineRule="auto"/>
        <w:jc w:val="center"/>
        <w:rPr>
          <w:rFonts w:cs="Times New Roman"/>
          <w:sz w:val="26"/>
          <w:szCs w:val="26"/>
          <w:lang w:val="ru-RU" w:eastAsia="ru-RU"/>
          <w14:ligatures w14:val="standardContextual"/>
        </w:rPr>
      </w:pP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t>Описание технологического процесса обработки конфиденциальной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информации в автоматизированных системах</w:t>
      </w:r>
    </w:p>
    <w:p w14:paraId="16A5837C" w14:textId="77777777" w:rsidR="00881F69" w:rsidRPr="00881F69" w:rsidRDefault="00881F69" w:rsidP="00881F69">
      <w:pPr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1.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Описание объекта информатизации.</w:t>
      </w:r>
    </w:p>
    <w:p w14:paraId="66B1EFA1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1.1.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Общие сведения.</w:t>
      </w:r>
    </w:p>
    <w:p w14:paraId="5342ED8C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АС «</w:t>
      </w:r>
      <w:r w:rsidRPr="00881F69">
        <w:rPr>
          <w:rFonts w:cs="Times New Roman"/>
          <w:bCs/>
          <w:sz w:val="24"/>
          <w:szCs w:val="20"/>
          <w:lang w:val="ru-RU" w:eastAsia="ru-RU"/>
          <w14:ligatures w14:val="standardContextual"/>
        </w:rPr>
        <w:t>Гусь-АС</w:t>
      </w: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» размещена в помещении 04 (серверная-лаборатория, 9,96 м²) по адресу: г. Ростов-на-Дону, ул. Обороны, д. 89, офис 210. Состав: SRV-01, ARM-05, автономная станция ARM-06, коммутатор SW-Z, локальное МФУ MFP-01, UPS-01 и учтённые съёмные носители. Общая полезная площадь офиса — 96,80 м².</w:t>
      </w:r>
    </w:p>
    <w:p w14:paraId="499FE994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1.2.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Назначение и решаемые задачи.</w:t>
      </w:r>
    </w:p>
    <w:p w14:paraId="16D0A4D1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Назначение: обработка договоров и результатов работ по ТЗКИ, организационной документации и иных персональных данных восьми работников и не более 500 представителей заказчиков. Специальные категории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ПДн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, биометрия и государственная тайна не обрабатываются.</w:t>
      </w:r>
    </w:p>
    <w:p w14:paraId="5D4F956E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1.3.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Состав программного обеспечения, участвующего в технологическом процессе обработки информации.</w:t>
      </w:r>
    </w:p>
    <w:p w14:paraId="51247CF1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На шести АРМ и сервере установлены Astra Linux Special Edition 1.8 и Kaspersky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Endpoint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Security для Linux 12.4.0.1225 в режиме локальной защиты. На SRV-01 размещены файловые каталоги ресурсов; используются штатные средства управления доступом, журналирования и резервного копирования ОС. ARM-01–04 относятся к общему контуру. ARM-05 подключён только к SW-Z и SRV-01. ARM-06 не подключён к сети; Light Agent, Wi-Fi и Bluetooth не используются.</w:t>
      </w:r>
    </w:p>
    <w:p w14:paraId="7FDA1D89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1.4.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Класс защищенности автоматизированной системы.</w:t>
      </w:r>
    </w:p>
    <w:p w14:paraId="6DAC17DD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Для принятой многопользовательской АС с различающимися правами доступа к несекретной информации выбран класс 1Д. Для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ИСПДн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принят уровень защищённости 4 при угрозах 3-го типа; исходные условия и обоснование приведены в акте № 1 от 01.09.2026. Класс АС и уровень защищённости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ПДн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— разные характеристики.</w:t>
      </w:r>
    </w:p>
    <w:p w14:paraId="7E1C664D" w14:textId="77777777" w:rsidR="00881F69" w:rsidRPr="00881F69" w:rsidRDefault="00881F69" w:rsidP="00881F69">
      <w:pPr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2.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Организация работы с конфиденциальной информацией.</w:t>
      </w:r>
    </w:p>
    <w:p w14:paraId="228DA344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2.1.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Доступ пользователя к работе на автоматизированной системе.</w:t>
      </w:r>
    </w:p>
    <w:p w14:paraId="2EBD34F5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Вход в серверную — по именному списку и СКУД. Пользователь работает под личной учётной записью, получает только требуемые для его задач права. Пароль — не менее 12 символов; блокировка экрана после 5 минут бездействия; блокировка входа после 5 неудачных попыток с разблокированием администратором. Общие учётные записи запрещены.</w:t>
      </w:r>
    </w:p>
    <w:p w14:paraId="2BA558E5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2.2.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Настройка средств защиты информации от несанкционированного доступа для конкретных пользователей.</w:t>
      </w:r>
    </w:p>
    <w:p w14:paraId="01502462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Группы доступа: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administration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(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Пананрин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, отдельная административная запись),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technical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(технологов),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legal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(Крупинин),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director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(Ковалец). Техническая группа работает с материалами назначенных заказов; юридическая — с договорами и кадровыми данными; директор — с утверждением итоговых документов. Администратор получает технический доступ для обслуживания; чтение содержимого вне задания не допускается. Работа на защищённом АРМ выполняется по очереди, по личным записям.</w:t>
      </w:r>
    </w:p>
    <w:p w14:paraId="7A90793F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lastRenderedPageBreak/>
        <w:t>2.3.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Обработка информации, содержащей конфиденциальные сведения.</w:t>
      </w:r>
    </w:p>
    <w:p w14:paraId="13886831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Носитель клиента регистрируется в журнале, проверяется на ARM-06 без сетевого подключения. Автозапуск отключён. После успешной проверки разрешённые файлы копируются на TR-IN, повторно проверяются на ARM-05 и переносятся в выделенный каталог заказа. Исходящие файлы передаются на TR-OUT по согласованию руководителя работ; факт передачи и получатель фиксируются. Конфиденциальные сведения не пересылаются через общий контур или личную почту.</w:t>
      </w:r>
    </w:p>
    <w:p w14:paraId="7311DA04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2.4.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Хранение документов конфиденциального характера.</w:t>
      </w:r>
    </w:p>
    <w:p w14:paraId="0EE5D0D4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Электронные документы хранятся на SRV-01 в каталогах 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srv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secure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orders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, 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srv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secure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contracts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, 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srv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secure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personnel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и 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srv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secure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ord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. Бумажные оригиналы — в SAFE-01 помещения 03. Временные рабочие копии на ARM-05 удаляются после сохранения результата на сервер. Срок хранения определяется видом документа, договором и номенклатурой дел; для журналов технического контроля принят срок один год.</w:t>
      </w:r>
    </w:p>
    <w:p w14:paraId="218914C8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2.5.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Хранение съемных носителей.</w:t>
      </w:r>
    </w:p>
    <w:p w14:paraId="22EF063D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Носители BKP-A/B (по 2 ТБ) хранятся в раздельных секциях SAFE-01; к серверу подключён только носитель текущего задания копирования. TR-IN и TR-OUT используются раздельно для ввода и выдачи. У каждого носителя учётный номер; выдача, возврат, очистка и уничтожение регистрируются. Ключи от сейфа находятся у Ковалева Д. П.; резервный комплект — в опечатанном конверте у директора.</w:t>
      </w:r>
    </w:p>
    <w:p w14:paraId="46CF13DF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2.6.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Печать, сканирование и копирование с бумажных носителей.</w:t>
      </w:r>
    </w:p>
    <w:p w14:paraId="113A3751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Печать и сканирование конфиденциальных материалов выполняются на MFP-01, подключённом по USB к ARM-05. Сетевые интерфейсы МФУ отключены. Работник проверяет получателя и число экземпляров, немедленно забирает оригиналы и отпечатки, проверяет отсутствие бумаги в лотке. Скан сохраняется непосредственно в разрешённый каталог. Бракованная бумага уничтожается SHRED-01; копирование в приёмной запрещено.</w:t>
      </w:r>
    </w:p>
    <w:p w14:paraId="0168E816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2.7.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Удаление электронных документов, содержащих конфиденциальную информацию, со съемных носителей и жестких дисков.</w:t>
      </w:r>
    </w:p>
    <w:p w14:paraId="309C3650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Удаление выполняет ответственный после проверки срока хранения и наличия законного основания. Очистка временных файлов и носителей фиксируется в журнале; для вывода SSD из эксплуатации используется поддерживаемая устройством команда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sanitize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/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secure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</w:t>
      </w:r>
      <w:proofErr w:type="spell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erase</w:t>
      </w:r>
      <w:proofErr w:type="spell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с проверкой результата. Обычное удаление файла и форматирование не признаются гарантированным уничтожением. Если проверить очистку нельзя, носитель направляется на физическое уничтожение. Сроки ротации резервных копий учитываются отдельно.</w:t>
      </w:r>
    </w:p>
    <w:p w14:paraId="73DC55E1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2.8.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Уничтожение съемных носителей.</w:t>
      </w:r>
    </w:p>
    <w:p w14:paraId="66D794A1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Неисправный или выведенный из использования носитель отключается, получает отметку «к уничтожению» и хранится в сейфе до оформления акта. Комиссия из Ковалева Д. П. и Смирнова А. В. фиксирует номер, основание, способ и результат. Уничтожение выполняется специализированной организацией по акту либо штатным предназначенным для соответствующего типа носителя устройством. Бумажный шредер для SSD и HDD не используется.</w:t>
      </w:r>
    </w:p>
    <w:p w14:paraId="776DDEB1" w14:textId="77777777" w:rsidR="00881F69" w:rsidRPr="00881F69" w:rsidRDefault="00881F69" w:rsidP="00881F69">
      <w:pPr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3.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Описание технологического процесса обеспечения информационной безопасности.</w:t>
      </w:r>
    </w:p>
    <w:p w14:paraId="4D053651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3.1.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Защита от несанкционированного доступа.</w:t>
      </w:r>
    </w:p>
    <w:p w14:paraId="5C01B1BE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Защищённый контур не имеет маршрута в сеть общего пользования. SW-Z физически отделён от SW-O/RTR-01. Встроенные средства Astra Linux обеспечивают разграничение прав; ведутся журналы входов, отказов доступа и административных действий. USB-порты разрешены только на ARM-05/06 для учтённых носителей. Отладочные и неиспользуемые службы отключены. В конце работы пользователь завершает сеанс и сдаёт носители.</w:t>
      </w:r>
    </w:p>
    <w:p w14:paraId="480CAA94" w14:textId="77777777" w:rsidR="00881F69" w:rsidRPr="00881F69" w:rsidRDefault="00881F69" w:rsidP="00881F69">
      <w:pPr>
        <w:keepNext/>
        <w:autoSpaceDE w:val="0"/>
        <w:autoSpaceDN w:val="0"/>
        <w:spacing w:after="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lastRenderedPageBreak/>
        <w:t>3.2.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Антивирусная защита.</w:t>
      </w:r>
    </w:p>
    <w:p w14:paraId="28F8C077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KES Linux 12.4.0.1225 работает в локальном режиме на семи узлах. Проверка по доступу включена; полное сканирование — каждую пятницу в 18:00. На ARM-06 проверяется каждый входящий носитель. Обновления загружаются в общем контуре с ресурса изготовителя, проверяются по подписи/контрольным данным и переносятся по процедуре контролируемого ввода; Ковалев ежедневно проверяет актуальность баз. При обнаружении файл помещается в карантин, перенос блокируется и создаётся запись об инциденте.</w:t>
      </w:r>
    </w:p>
    <w:p w14:paraId="69FC60C2" w14:textId="77777777" w:rsidR="00881F69" w:rsidRPr="00881F69" w:rsidRDefault="00881F69" w:rsidP="00881F69">
      <w:pPr>
        <w:keepNext/>
        <w:autoSpaceDE w:val="0"/>
        <w:autoSpaceDN w:val="0"/>
        <w:spacing w:after="360" w:line="240" w:lineRule="auto"/>
        <w:ind w:firstLine="567"/>
        <w:jc w:val="both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3.3.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 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Обеспечение целостности и доступности информации.</w:t>
      </w:r>
    </w:p>
    <w:p w14:paraId="1218CFEA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4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В 18:30 каждый рабочий день выполняется резервное копирование каталогов и конфигураций на BKP-A либо BKP-B с чередованием по дням. Хранятся </w:t>
      </w:r>
      <w:proofErr w:type="gram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10 дневных</w:t>
      </w:r>
      <w:proofErr w:type="gram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и </w:t>
      </w:r>
      <w:proofErr w:type="gramStart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4 недельных</w:t>
      </w:r>
      <w:proofErr w:type="gramEnd"/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 xml:space="preserve"> снимка при достаточной ёмкости, затем удаляются самые старые допустимые копии. В журнал вносятся результат, объём и носитель. Первого рабочего дня месяца выполняется тест восстановления отдельного файла в тестовый каталог. Цель восстановления: не более одного рабочего дня потери данных и восстановление до четырёх рабочих часов при исправном резервном носителе. UPS-01 питает сервер и SW-Z; при достижении порога разряда запускается корректное завершение работы. RAID1 не заменяет резервное копирование.</w:t>
      </w:r>
    </w:p>
    <w:p w14:paraId="5CED0AE3" w14:textId="77777777" w:rsidR="00881F69" w:rsidRPr="00881F69" w:rsidRDefault="00881F69" w:rsidP="00881F69">
      <w:pPr>
        <w:autoSpaceDE w:val="0"/>
        <w:autoSpaceDN w:val="0"/>
        <w:spacing w:line="264" w:lineRule="auto"/>
        <w:rPr>
          <w:rFonts w:cs="Times New Roman"/>
          <w:sz w:val="20"/>
          <w:szCs w:val="20"/>
          <w:lang w:val="ru-RU" w:eastAsia="ru-RU"/>
          <w14:ligatures w14:val="standardContextual"/>
        </w:rPr>
      </w:pPr>
    </w:p>
    <w:tbl>
      <w:tblPr>
        <w:tblW w:w="9975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365"/>
        <w:gridCol w:w="113"/>
        <w:gridCol w:w="1700"/>
        <w:gridCol w:w="113"/>
        <w:gridCol w:w="3684"/>
      </w:tblGrid>
      <w:tr w:rsidR="00881F69" w:rsidRPr="00881F69" w14:paraId="31765B5C" w14:textId="77777777"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CC7A03A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Директор ООО «</w:t>
            </w:r>
            <w:r w:rsidRPr="00881F69">
              <w:rPr>
                <w:rFonts w:cs="Times New Roman"/>
                <w:bCs/>
                <w:kern w:val="2"/>
                <w:sz w:val="24"/>
                <w:szCs w:val="20"/>
                <w:lang w:val="ru-RU" w:eastAsia="ru-RU"/>
                <w14:ligatures w14:val="standardContextual"/>
              </w:rPr>
              <w:t>Гусь ИнфоЗащита</w:t>
            </w: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»</w:t>
            </w:r>
          </w:p>
        </w:tc>
        <w:tc>
          <w:tcPr>
            <w:tcW w:w="113" w:type="dxa"/>
            <w:vAlign w:val="bottom"/>
          </w:tcPr>
          <w:p w14:paraId="615A8AEA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901589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vAlign w:val="bottom"/>
          </w:tcPr>
          <w:p w14:paraId="57972380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C39D391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И. А. Ковалец</w:t>
            </w:r>
          </w:p>
        </w:tc>
      </w:tr>
      <w:tr w:rsidR="00881F69" w:rsidRPr="00881F69" w14:paraId="01C119C9" w14:textId="77777777">
        <w:tc>
          <w:tcPr>
            <w:tcW w:w="4366" w:type="dxa"/>
            <w:hideMark/>
          </w:tcPr>
          <w:p w14:paraId="249BB1AA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 xml:space="preserve">(руководитель постоянно действующего исполнительного органа юридического лица </w:t>
            </w:r>
            <w:r w:rsidRPr="00881F69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</w:tcPr>
          <w:p w14:paraId="03FB870D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hideMark/>
          </w:tcPr>
          <w:p w14:paraId="6378AB5A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>(подпись)</w:t>
            </w:r>
          </w:p>
        </w:tc>
        <w:tc>
          <w:tcPr>
            <w:tcW w:w="113" w:type="dxa"/>
          </w:tcPr>
          <w:p w14:paraId="27528D4A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hideMark/>
          </w:tcPr>
          <w:p w14:paraId="25031172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>(инициалы, фамилия)</w:t>
            </w:r>
          </w:p>
        </w:tc>
      </w:tr>
    </w:tbl>
    <w:p w14:paraId="6806DF8D" w14:textId="77777777" w:rsidR="00881F69" w:rsidRPr="00881F69" w:rsidRDefault="00881F69" w:rsidP="00881F69">
      <w:pPr>
        <w:autoSpaceDE w:val="0"/>
        <w:autoSpaceDN w:val="0"/>
        <w:spacing w:after="0" w:line="240" w:lineRule="auto"/>
        <w:ind w:right="8032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М.П.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t>(при наличии печати)</w:t>
      </w:r>
    </w:p>
    <w:p w14:paraId="3A58D2A3" w14:textId="77777777" w:rsidR="00881F69" w:rsidRDefault="00881F69" w:rsidP="0021505C">
      <w:pPr>
        <w:spacing w:after="200" w:line="276" w:lineRule="auto"/>
        <w:rPr>
          <w:lang w:val="ru-RU"/>
        </w:rPr>
        <w:sectPr w:rsidR="00881F69" w:rsidSect="00881F69">
          <w:pgSz w:w="11906" w:h="16838"/>
          <w:pgMar w:top="1134" w:right="426" w:bottom="1134" w:left="850" w:header="567" w:footer="567" w:gutter="0"/>
          <w:cols w:space="720"/>
          <w:titlePg/>
          <w:docGrid w:linePitch="381"/>
        </w:sectPr>
      </w:pPr>
    </w:p>
    <w:p w14:paraId="03D90EE2" w14:textId="77777777" w:rsidR="00881F69" w:rsidRPr="00881F69" w:rsidRDefault="00881F69" w:rsidP="00881F69">
      <w:pPr>
        <w:autoSpaceDE w:val="0"/>
        <w:autoSpaceDN w:val="0"/>
        <w:spacing w:after="240" w:line="240" w:lineRule="auto"/>
        <w:ind w:left="10632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lastRenderedPageBreak/>
        <w:t>Приложение № 5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к форме заявления о предоставлении лицензии юридическому лицу, утвержденной приказом Федеральной службы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по техническому и экспортному контролю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от 12 января 2023 г. № 3</w:t>
      </w:r>
    </w:p>
    <w:p w14:paraId="391CA482" w14:textId="77777777" w:rsidR="00881F69" w:rsidRPr="00881F69" w:rsidRDefault="00881F69" w:rsidP="00881F69">
      <w:pPr>
        <w:autoSpaceDE w:val="0"/>
        <w:autoSpaceDN w:val="0"/>
        <w:spacing w:after="240" w:line="240" w:lineRule="auto"/>
        <w:jc w:val="center"/>
        <w:rPr>
          <w:rFonts w:cs="Times New Roman"/>
          <w:sz w:val="26"/>
          <w:szCs w:val="26"/>
          <w:lang w:val="ru-RU" w:eastAsia="ru-RU"/>
          <w14:ligatures w14:val="standardContextual"/>
        </w:rPr>
      </w:pP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t>Перечень защищаемых в автоматизированной системе ресурсов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51"/>
        <w:gridCol w:w="9072"/>
        <w:gridCol w:w="4706"/>
      </w:tblGrid>
      <w:tr w:rsidR="00881F69" w:rsidRPr="00881F69" w14:paraId="54E32C65" w14:textId="77777777">
        <w:trPr>
          <w:cantSplit/>
          <w:tblHeader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CFBE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16E90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Наименование защищаемого ресурса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6B492D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Примечание</w:t>
            </w:r>
          </w:p>
        </w:tc>
      </w:tr>
      <w:tr w:rsidR="00881F69" w:rsidRPr="00881F69" w14:paraId="4E083ACA" w14:textId="77777777">
        <w:trPr>
          <w:cantSplit/>
          <w:tblHeader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B11DC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8DF5D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DE6B3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  <w:t>3</w:t>
            </w:r>
          </w:p>
        </w:tc>
      </w:tr>
      <w:tr w:rsidR="00881F69" w:rsidRPr="00881F69" w14:paraId="38DAD893" w14:textId="77777777">
        <w:trPr>
          <w:cantSplit/>
          <w:trHeight w:val="482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44873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R1</w:t>
            </w:r>
          </w:p>
        </w:tc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C414B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Материалы заказов и результаты работ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181BC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srv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secure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orders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; доступ: Панарин; инженеры по назначенным заказам; Договоры и режим коммерческой тайны</w:t>
            </w:r>
          </w:p>
        </w:tc>
      </w:tr>
      <w:tr w:rsidR="00881F69" w:rsidRPr="00881F69" w14:paraId="25198064" w14:textId="77777777">
        <w:trPr>
          <w:cantSplit/>
          <w:trHeight w:val="482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34520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R2</w:t>
            </w:r>
          </w:p>
        </w:tc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FA3F4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Договоры и реквизиты контрагентов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1C4D9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srv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secure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contracts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; доступ: Крупинин; директор; Договорные обязательства, персональные данные</w:t>
            </w:r>
          </w:p>
        </w:tc>
      </w:tr>
      <w:tr w:rsidR="00881F69" w:rsidRPr="00881F69" w14:paraId="2E6AFB16" w14:textId="77777777">
        <w:trPr>
          <w:cantSplit/>
          <w:trHeight w:val="482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F41B6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R3</w:t>
            </w:r>
          </w:p>
        </w:tc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8C49A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Кадровые персональные данные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B077C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srv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secure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personnel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 xml:space="preserve">; доступ: Крупинин; директор; Трудовые отношения; иные 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ПДн</w:t>
            </w:r>
            <w:proofErr w:type="spellEnd"/>
          </w:p>
        </w:tc>
      </w:tr>
      <w:tr w:rsidR="00881F69" w:rsidRPr="00881F69" w14:paraId="70221BEC" w14:textId="77777777">
        <w:trPr>
          <w:cantSplit/>
          <w:trHeight w:val="482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F4911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R4</w:t>
            </w:r>
          </w:p>
        </w:tc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12F55C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Организационно-распорядительные документы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7848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srv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secure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ord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; доступ: По должностным обязанностям; Внутренний порядок доступа</w:t>
            </w:r>
          </w:p>
        </w:tc>
      </w:tr>
      <w:tr w:rsidR="00881F69" w:rsidRPr="00881F69" w14:paraId="216FA4BC" w14:textId="77777777">
        <w:trPr>
          <w:cantSplit/>
          <w:trHeight w:val="482"/>
        </w:trPr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2EA8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R5</w:t>
            </w:r>
          </w:p>
        </w:tc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8E20A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Конфигурации, журналы и резервные копии</w:t>
            </w:r>
          </w:p>
        </w:tc>
        <w:tc>
          <w:tcPr>
            <w:tcW w:w="4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4488A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var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/</w:t>
            </w:r>
            <w:proofErr w:type="spellStart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log</w:t>
            </w:r>
            <w:proofErr w:type="spellEnd"/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 xml:space="preserve"> и BKP-A/B; доступ: Панарин; Обеспечение безопасности и восстановления</w:t>
            </w:r>
          </w:p>
        </w:tc>
      </w:tr>
    </w:tbl>
    <w:p w14:paraId="530F8887" w14:textId="77777777" w:rsidR="00881F69" w:rsidRPr="00881F69" w:rsidRDefault="00881F69" w:rsidP="00881F69">
      <w:pPr>
        <w:autoSpaceDE w:val="0"/>
        <w:autoSpaceDN w:val="0"/>
        <w:spacing w:line="240" w:lineRule="auto"/>
        <w:rPr>
          <w:rFonts w:cs="Times New Roman"/>
          <w:sz w:val="24"/>
          <w:szCs w:val="24"/>
          <w:lang w:val="ru-RU" w:eastAsia="ru-RU"/>
          <w14:ligatures w14:val="standardContextual"/>
        </w:rPr>
      </w:pPr>
    </w:p>
    <w:tbl>
      <w:tblPr>
        <w:tblW w:w="9975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365"/>
        <w:gridCol w:w="113"/>
        <w:gridCol w:w="1700"/>
        <w:gridCol w:w="113"/>
        <w:gridCol w:w="3684"/>
      </w:tblGrid>
      <w:tr w:rsidR="00881F69" w:rsidRPr="00881F69" w14:paraId="71B8215D" w14:textId="77777777"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5F580C8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Директор ООО «</w:t>
            </w:r>
            <w:r w:rsidRPr="00881F69">
              <w:rPr>
                <w:rFonts w:cs="Times New Roman"/>
                <w:bCs/>
                <w:kern w:val="2"/>
                <w:sz w:val="22"/>
                <w:szCs w:val="20"/>
                <w:lang w:val="ru-RU" w:eastAsia="ru-RU"/>
                <w14:ligatures w14:val="standardContextual"/>
              </w:rPr>
              <w:t>Гусь ИнфоЗащита</w:t>
            </w: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»</w:t>
            </w:r>
          </w:p>
        </w:tc>
        <w:tc>
          <w:tcPr>
            <w:tcW w:w="113" w:type="dxa"/>
            <w:vAlign w:val="bottom"/>
          </w:tcPr>
          <w:p w14:paraId="065A350D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B1F6A2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vAlign w:val="bottom"/>
          </w:tcPr>
          <w:p w14:paraId="3F4F868F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8E9F064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2"/>
                <w:szCs w:val="20"/>
                <w:lang w:val="ru-RU" w:eastAsia="ru-RU"/>
                <w14:ligatures w14:val="standardContextual"/>
              </w:rPr>
              <w:t>И. А. Ковалец</w:t>
            </w:r>
          </w:p>
        </w:tc>
      </w:tr>
      <w:tr w:rsidR="00881F69" w:rsidRPr="00881F69" w14:paraId="5132E1E2" w14:textId="77777777">
        <w:tc>
          <w:tcPr>
            <w:tcW w:w="4366" w:type="dxa"/>
            <w:hideMark/>
          </w:tcPr>
          <w:p w14:paraId="3FE4E259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 xml:space="preserve">(руководитель постоянно действующего исполнительного органа юридического лица </w:t>
            </w:r>
            <w:r w:rsidRPr="00881F69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</w:tcPr>
          <w:p w14:paraId="4ACC4A05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hideMark/>
          </w:tcPr>
          <w:p w14:paraId="1A408BEB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>(подпись)</w:t>
            </w:r>
          </w:p>
        </w:tc>
        <w:tc>
          <w:tcPr>
            <w:tcW w:w="113" w:type="dxa"/>
          </w:tcPr>
          <w:p w14:paraId="394471A4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hideMark/>
          </w:tcPr>
          <w:p w14:paraId="11C86E0F" w14:textId="77777777" w:rsidR="00881F69" w:rsidRPr="00881F69" w:rsidRDefault="00881F69" w:rsidP="00881F69">
            <w:pPr>
              <w:autoSpaceDE w:val="0"/>
              <w:autoSpaceDN w:val="0"/>
              <w:spacing w:after="0" w:line="276" w:lineRule="auto"/>
              <w:jc w:val="center"/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kern w:val="2"/>
                <w:sz w:val="20"/>
                <w:szCs w:val="20"/>
                <w:lang w:val="ru-RU" w:eastAsia="ru-RU"/>
                <w14:ligatures w14:val="standardContextual"/>
              </w:rPr>
              <w:t>(инициалы, фамилия)</w:t>
            </w:r>
          </w:p>
        </w:tc>
      </w:tr>
    </w:tbl>
    <w:p w14:paraId="281069EE" w14:textId="77777777" w:rsidR="00881F69" w:rsidRPr="00881F69" w:rsidRDefault="00881F69" w:rsidP="00881F69">
      <w:pPr>
        <w:autoSpaceDE w:val="0"/>
        <w:autoSpaceDN w:val="0"/>
        <w:spacing w:after="0" w:line="240" w:lineRule="auto"/>
        <w:ind w:right="12654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М.П.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t>(при наличии печати)</w:t>
      </w:r>
    </w:p>
    <w:p w14:paraId="7419C716" w14:textId="77777777" w:rsidR="00881F69" w:rsidRDefault="00881F69" w:rsidP="0021505C">
      <w:pPr>
        <w:spacing w:after="200" w:line="276" w:lineRule="auto"/>
        <w:rPr>
          <w:lang w:val="ru-RU"/>
        </w:rPr>
        <w:sectPr w:rsidR="00881F69" w:rsidSect="00881F69">
          <w:pgSz w:w="16838" w:h="11906" w:orient="landscape"/>
          <w:pgMar w:top="426" w:right="1134" w:bottom="850" w:left="1134" w:header="567" w:footer="567" w:gutter="0"/>
          <w:cols w:space="720"/>
          <w:titlePg/>
          <w:docGrid w:linePitch="381"/>
        </w:sectPr>
      </w:pPr>
    </w:p>
    <w:p w14:paraId="175B4170" w14:textId="77777777" w:rsidR="00881F69" w:rsidRPr="00881F69" w:rsidRDefault="00881F69" w:rsidP="00881F69">
      <w:pPr>
        <w:autoSpaceDE w:val="0"/>
        <w:autoSpaceDN w:val="0"/>
        <w:spacing w:after="240" w:line="240" w:lineRule="auto"/>
        <w:ind w:left="10632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lastRenderedPageBreak/>
        <w:t>Приложение № 6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к форме заявления о предоставлении лицензии юридическому лицу, утвержденной приказом Федеральной службы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по техническому и экспортному контролю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от 12 января 2023 г. № 3</w:t>
      </w:r>
    </w:p>
    <w:p w14:paraId="22EA1964" w14:textId="77777777" w:rsidR="00881F69" w:rsidRPr="00881F69" w:rsidRDefault="00881F69" w:rsidP="00881F69">
      <w:pPr>
        <w:autoSpaceDE w:val="0"/>
        <w:autoSpaceDN w:val="0"/>
        <w:spacing w:after="0" w:line="240" w:lineRule="auto"/>
        <w:jc w:val="center"/>
        <w:rPr>
          <w:rFonts w:cs="Times New Roman"/>
          <w:sz w:val="26"/>
          <w:szCs w:val="26"/>
          <w:lang w:val="ru-RU" w:eastAsia="ru-RU"/>
          <w14:ligatures w14:val="standardContextual"/>
        </w:rPr>
      </w:pP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t>Сведения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 xml:space="preserve">об оборудовании, необходимом для выполнения заявленных работ и (или) оказания услуг при осуществлении 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деятельности по технической защите конфиденциальной информации, в соответствии с перечнем, предусмотренным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подпунктом «в» пункта 5 Положения о лицензировании деятельности по технической защите конфиденциальной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информации, утвержденного постановлением Правительства Российской Федерации от 3 февраля 2012 г. № 79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>(далее – Перечень оборудования), имеющемся у</w:t>
      </w:r>
    </w:p>
    <w:p w14:paraId="09DCD18C" w14:textId="77777777" w:rsidR="00881F69" w:rsidRPr="00881F69" w:rsidRDefault="00881F69" w:rsidP="00881F69">
      <w:pPr>
        <w:autoSpaceDE w:val="0"/>
        <w:autoSpaceDN w:val="0"/>
        <w:spacing w:after="0" w:line="240" w:lineRule="auto"/>
        <w:ind w:left="2552" w:right="2552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ООО «</w:t>
      </w:r>
      <w:r w:rsidRPr="00881F69">
        <w:rPr>
          <w:rFonts w:cs="Times New Roman"/>
          <w:bCs/>
          <w:sz w:val="22"/>
          <w:szCs w:val="20"/>
          <w:lang w:val="ru-RU" w:eastAsia="ru-RU"/>
        </w:rPr>
        <w:t>Гусь ИнфоЗащита</w:t>
      </w: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»</w:t>
      </w:r>
    </w:p>
    <w:p w14:paraId="775F8E85" w14:textId="77777777" w:rsidR="00881F69" w:rsidRPr="00881F69" w:rsidRDefault="00881F69" w:rsidP="00881F69">
      <w:pPr>
        <w:pBdr>
          <w:top w:val="single" w:sz="4" w:space="1" w:color="auto"/>
        </w:pBdr>
        <w:autoSpaceDE w:val="0"/>
        <w:autoSpaceDN w:val="0"/>
        <w:spacing w:after="240" w:line="240" w:lineRule="auto"/>
        <w:ind w:left="2552" w:right="2552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t>(наименование соискателя лицензии)</w:t>
      </w:r>
    </w:p>
    <w:p w14:paraId="27EB7A08" w14:textId="77777777" w:rsidR="00881F69" w:rsidRPr="00881F69" w:rsidRDefault="00881F69" w:rsidP="00881F69">
      <w:pPr>
        <w:autoSpaceDE w:val="0"/>
        <w:autoSpaceDN w:val="0"/>
        <w:spacing w:after="240" w:line="240" w:lineRule="auto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I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. Контрольно-измерительное и испытательное оборудование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134"/>
        <w:gridCol w:w="2155"/>
        <w:gridCol w:w="1701"/>
        <w:gridCol w:w="1531"/>
        <w:gridCol w:w="1701"/>
        <w:gridCol w:w="1021"/>
        <w:gridCol w:w="2552"/>
        <w:gridCol w:w="2835"/>
      </w:tblGrid>
      <w:tr w:rsidR="00881F69" w:rsidRPr="00881F69" w14:paraId="40C60401" w14:textId="77777777" w:rsidTr="00E95DEB">
        <w:trPr>
          <w:cantSplit/>
          <w:tblHeader/>
        </w:trPr>
        <w:tc>
          <w:tcPr>
            <w:tcW w:w="567" w:type="dxa"/>
          </w:tcPr>
          <w:p w14:paraId="0FB5462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1134" w:type="dxa"/>
          </w:tcPr>
          <w:p w14:paraId="3851C17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пункта Перечня оборудо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вания</w:t>
            </w:r>
          </w:p>
        </w:tc>
        <w:tc>
          <w:tcPr>
            <w:tcW w:w="2155" w:type="dxa"/>
          </w:tcPr>
          <w:p w14:paraId="337847B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</w:t>
            </w:r>
          </w:p>
        </w:tc>
        <w:tc>
          <w:tcPr>
            <w:tcW w:w="1701" w:type="dxa"/>
          </w:tcPr>
          <w:p w14:paraId="28638AD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Тип,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изгото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витель</w:t>
            </w:r>
          </w:p>
        </w:tc>
        <w:tc>
          <w:tcPr>
            <w:tcW w:w="1531" w:type="dxa"/>
          </w:tcPr>
          <w:p w14:paraId="0DD1909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Завод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ской №</w:t>
            </w:r>
          </w:p>
        </w:tc>
        <w:tc>
          <w:tcPr>
            <w:tcW w:w="1701" w:type="dxa"/>
          </w:tcPr>
          <w:p w14:paraId="3BA5368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Краткие технические характе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ристики</w:t>
            </w:r>
          </w:p>
        </w:tc>
        <w:tc>
          <w:tcPr>
            <w:tcW w:w="1021" w:type="dxa"/>
          </w:tcPr>
          <w:p w14:paraId="4C29463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Год выпус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ка</w:t>
            </w:r>
          </w:p>
        </w:tc>
        <w:tc>
          <w:tcPr>
            <w:tcW w:w="2552" w:type="dxa"/>
          </w:tcPr>
          <w:p w14:paraId="6678554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документа, подтверж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дающего наличие оборудо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вания (договор поставки с приложением акта приема-передачи, договор аренды с приложением акта приема-передачи, товарная накладная)</w:t>
            </w:r>
          </w:p>
        </w:tc>
        <w:tc>
          <w:tcPr>
            <w:tcW w:w="2835" w:type="dxa"/>
          </w:tcPr>
          <w:p w14:paraId="316D14D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Сведения о поверке (№ свиде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тельства, срок действия) с приложе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нием копий документов</w:t>
            </w:r>
          </w:p>
        </w:tc>
      </w:tr>
      <w:tr w:rsidR="00881F69" w:rsidRPr="00881F69" w14:paraId="0169C1BC" w14:textId="77777777" w:rsidTr="00E95DEB">
        <w:trPr>
          <w:cantSplit/>
          <w:tblHeader/>
        </w:trPr>
        <w:tc>
          <w:tcPr>
            <w:tcW w:w="567" w:type="dxa"/>
          </w:tcPr>
          <w:p w14:paraId="07946A2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1134" w:type="dxa"/>
          </w:tcPr>
          <w:p w14:paraId="63B991E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155" w:type="dxa"/>
          </w:tcPr>
          <w:p w14:paraId="611EC05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1701" w:type="dxa"/>
          </w:tcPr>
          <w:p w14:paraId="73C6257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1531" w:type="dxa"/>
          </w:tcPr>
          <w:p w14:paraId="13975DB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1701" w:type="dxa"/>
          </w:tcPr>
          <w:p w14:paraId="30F2B3C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1021" w:type="dxa"/>
          </w:tcPr>
          <w:p w14:paraId="69E6EC7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2552" w:type="dxa"/>
          </w:tcPr>
          <w:p w14:paraId="5B0BA7D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8</w:t>
            </w:r>
          </w:p>
        </w:tc>
        <w:tc>
          <w:tcPr>
            <w:tcW w:w="2835" w:type="dxa"/>
          </w:tcPr>
          <w:p w14:paraId="6933C06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9</w:t>
            </w:r>
          </w:p>
        </w:tc>
      </w:tr>
      <w:tr w:rsidR="00881F69" w:rsidRPr="00881F69" w14:paraId="2DE7D301" w14:textId="77777777" w:rsidTr="00E95DEB">
        <w:trPr>
          <w:cantSplit/>
          <w:trHeight w:val="482"/>
        </w:trPr>
        <w:tc>
          <w:tcPr>
            <w:tcW w:w="567" w:type="dxa"/>
          </w:tcPr>
          <w:p w14:paraId="5139FC3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1134" w:type="dxa"/>
          </w:tcPr>
          <w:p w14:paraId="388EEA8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155" w:type="dxa"/>
          </w:tcPr>
          <w:p w14:paraId="5DC7589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Генератор низкочастотных сигналов (при необходимости с усилителем)</w:t>
            </w:r>
          </w:p>
        </w:tc>
        <w:tc>
          <w:tcPr>
            <w:tcW w:w="1701" w:type="dxa"/>
          </w:tcPr>
          <w:p w14:paraId="439D764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KI-01, модуль 1</w:t>
            </w:r>
          </w:p>
        </w:tc>
        <w:tc>
          <w:tcPr>
            <w:tcW w:w="1531" w:type="dxa"/>
          </w:tcPr>
          <w:p w14:paraId="0ACEBC0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KI-01.1</w:t>
            </w:r>
          </w:p>
        </w:tc>
        <w:tc>
          <w:tcPr>
            <w:tcW w:w="1701" w:type="dxa"/>
          </w:tcPr>
          <w:p w14:paraId="38107AF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 xml:space="preserve">175–5600 Гц; мощность не менее 25 </w:t>
            </w:r>
            <w:proofErr w:type="spellStart"/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дБм</w:t>
            </w:r>
            <w:proofErr w:type="spellEnd"/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; полная спецификация — МТБ-01</w:t>
            </w:r>
          </w:p>
        </w:tc>
        <w:tc>
          <w:tcPr>
            <w:tcW w:w="1021" w:type="dxa"/>
          </w:tcPr>
          <w:p w14:paraId="6B4B0DF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552" w:type="dxa"/>
          </w:tcPr>
          <w:p w14:paraId="396345D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14:paraId="307C5C2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Поверка до использования; внешний номер не присваивался</w:t>
            </w:r>
          </w:p>
        </w:tc>
      </w:tr>
      <w:tr w:rsidR="00881F69" w:rsidRPr="00881F69" w14:paraId="0839FF4F" w14:textId="77777777" w:rsidTr="00E95DEB">
        <w:trPr>
          <w:cantSplit/>
          <w:trHeight w:val="482"/>
        </w:trPr>
        <w:tc>
          <w:tcPr>
            <w:tcW w:w="567" w:type="dxa"/>
          </w:tcPr>
          <w:p w14:paraId="3196A5D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lastRenderedPageBreak/>
              <w:t>2</w:t>
            </w:r>
          </w:p>
        </w:tc>
        <w:tc>
          <w:tcPr>
            <w:tcW w:w="1134" w:type="dxa"/>
          </w:tcPr>
          <w:p w14:paraId="7B6589E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155" w:type="dxa"/>
          </w:tcPr>
          <w:p w14:paraId="0167C6A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Акустические излучатели</w:t>
            </w:r>
          </w:p>
        </w:tc>
        <w:tc>
          <w:tcPr>
            <w:tcW w:w="1701" w:type="dxa"/>
          </w:tcPr>
          <w:p w14:paraId="053D7C0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KI-01, модуль 2</w:t>
            </w:r>
          </w:p>
        </w:tc>
        <w:tc>
          <w:tcPr>
            <w:tcW w:w="1531" w:type="dxa"/>
          </w:tcPr>
          <w:p w14:paraId="22CC776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KI-01.2</w:t>
            </w:r>
          </w:p>
        </w:tc>
        <w:tc>
          <w:tcPr>
            <w:tcW w:w="1701" w:type="dxa"/>
          </w:tcPr>
          <w:p w14:paraId="190CB13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175–5600 Гц; не менее 95 дБ на 1 м; АЧХ ±6 дБ; нестабильность ±2 дБ; полная спецификация — МТБ-01</w:t>
            </w:r>
          </w:p>
        </w:tc>
        <w:tc>
          <w:tcPr>
            <w:tcW w:w="1021" w:type="dxa"/>
          </w:tcPr>
          <w:p w14:paraId="16F777E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552" w:type="dxa"/>
          </w:tcPr>
          <w:p w14:paraId="2EBF2D0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14:paraId="773004E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Поверка до использования; внешний номер не присваивался</w:t>
            </w:r>
          </w:p>
        </w:tc>
      </w:tr>
      <w:tr w:rsidR="00881F69" w:rsidRPr="00881F69" w14:paraId="02DDEE36" w14:textId="77777777" w:rsidTr="00E95DEB">
        <w:trPr>
          <w:cantSplit/>
          <w:trHeight w:val="482"/>
        </w:trPr>
        <w:tc>
          <w:tcPr>
            <w:tcW w:w="567" w:type="dxa"/>
          </w:tcPr>
          <w:p w14:paraId="340437A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1134" w:type="dxa"/>
          </w:tcPr>
          <w:p w14:paraId="20D856E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155" w:type="dxa"/>
          </w:tcPr>
          <w:p w14:paraId="268B26E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Шумомеры</w:t>
            </w:r>
          </w:p>
        </w:tc>
        <w:tc>
          <w:tcPr>
            <w:tcW w:w="1701" w:type="dxa"/>
          </w:tcPr>
          <w:p w14:paraId="436021D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KI-01, модуль 3</w:t>
            </w:r>
          </w:p>
        </w:tc>
        <w:tc>
          <w:tcPr>
            <w:tcW w:w="1531" w:type="dxa"/>
          </w:tcPr>
          <w:p w14:paraId="5A00131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KI-01.3</w:t>
            </w:r>
          </w:p>
        </w:tc>
        <w:tc>
          <w:tcPr>
            <w:tcW w:w="1701" w:type="dxa"/>
          </w:tcPr>
          <w:p w14:paraId="4FE96A9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175–5600 Гц; 25–120 дБ; погрешность не более 2 дБ; полная спецификация — МТБ-01</w:t>
            </w:r>
          </w:p>
        </w:tc>
        <w:tc>
          <w:tcPr>
            <w:tcW w:w="1021" w:type="dxa"/>
          </w:tcPr>
          <w:p w14:paraId="48AA174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552" w:type="dxa"/>
          </w:tcPr>
          <w:p w14:paraId="404B565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14:paraId="253BD16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Поверка до использования; внешний номер не присваивался</w:t>
            </w:r>
          </w:p>
        </w:tc>
      </w:tr>
      <w:tr w:rsidR="00881F69" w:rsidRPr="00881F69" w14:paraId="5A461F60" w14:textId="77777777" w:rsidTr="00E95DEB">
        <w:trPr>
          <w:cantSplit/>
          <w:trHeight w:val="482"/>
        </w:trPr>
        <w:tc>
          <w:tcPr>
            <w:tcW w:w="567" w:type="dxa"/>
          </w:tcPr>
          <w:p w14:paraId="1708362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1134" w:type="dxa"/>
          </w:tcPr>
          <w:p w14:paraId="31125A4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2155" w:type="dxa"/>
          </w:tcPr>
          <w:p w14:paraId="281E13A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 xml:space="preserve">Селективные </w:t>
            </w:r>
            <w:proofErr w:type="spellStart"/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микровольтметры</w:t>
            </w:r>
            <w:proofErr w:type="spellEnd"/>
          </w:p>
        </w:tc>
        <w:tc>
          <w:tcPr>
            <w:tcW w:w="1701" w:type="dxa"/>
          </w:tcPr>
          <w:p w14:paraId="24E5FBC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KI-01, модуль 4</w:t>
            </w:r>
          </w:p>
        </w:tc>
        <w:tc>
          <w:tcPr>
            <w:tcW w:w="1531" w:type="dxa"/>
          </w:tcPr>
          <w:p w14:paraId="25F843D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KI-01.4</w:t>
            </w:r>
          </w:p>
        </w:tc>
        <w:tc>
          <w:tcPr>
            <w:tcW w:w="1701" w:type="dxa"/>
          </w:tcPr>
          <w:p w14:paraId="404FDE2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175–5600 Гц; погрешность не более 20%; полная спецификация — МТБ-01</w:t>
            </w:r>
          </w:p>
        </w:tc>
        <w:tc>
          <w:tcPr>
            <w:tcW w:w="1021" w:type="dxa"/>
          </w:tcPr>
          <w:p w14:paraId="5309935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552" w:type="dxa"/>
          </w:tcPr>
          <w:p w14:paraId="316589E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14:paraId="1F67557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Поверка до использования; внешний номер не присваивался</w:t>
            </w:r>
          </w:p>
        </w:tc>
      </w:tr>
      <w:tr w:rsidR="00881F69" w:rsidRPr="00881F69" w14:paraId="36450024" w14:textId="77777777" w:rsidTr="00E95DEB">
        <w:trPr>
          <w:cantSplit/>
          <w:trHeight w:val="482"/>
        </w:trPr>
        <w:tc>
          <w:tcPr>
            <w:tcW w:w="567" w:type="dxa"/>
          </w:tcPr>
          <w:p w14:paraId="4F2E96B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1134" w:type="dxa"/>
          </w:tcPr>
          <w:p w14:paraId="4958D97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2155" w:type="dxa"/>
          </w:tcPr>
          <w:p w14:paraId="709AEAF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Измерительные микрофоны</w:t>
            </w:r>
          </w:p>
        </w:tc>
        <w:tc>
          <w:tcPr>
            <w:tcW w:w="1701" w:type="dxa"/>
          </w:tcPr>
          <w:p w14:paraId="0235E06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KI-01, модуль 5</w:t>
            </w:r>
          </w:p>
        </w:tc>
        <w:tc>
          <w:tcPr>
            <w:tcW w:w="1531" w:type="dxa"/>
          </w:tcPr>
          <w:p w14:paraId="67EF7A7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KI-01.5</w:t>
            </w:r>
          </w:p>
        </w:tc>
        <w:tc>
          <w:tcPr>
            <w:tcW w:w="1701" w:type="dxa"/>
          </w:tcPr>
          <w:p w14:paraId="6939B19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175–5600 Гц; не менее 10 мВ/Па; АЧХ ±2 дБ; полная спецификация — МТБ-01</w:t>
            </w:r>
          </w:p>
        </w:tc>
        <w:tc>
          <w:tcPr>
            <w:tcW w:w="1021" w:type="dxa"/>
          </w:tcPr>
          <w:p w14:paraId="655E216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552" w:type="dxa"/>
          </w:tcPr>
          <w:p w14:paraId="6735484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14:paraId="0223E64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Поверка до использования; внешний номер не присваивался</w:t>
            </w:r>
          </w:p>
        </w:tc>
      </w:tr>
      <w:tr w:rsidR="00881F69" w:rsidRPr="00881F69" w14:paraId="5FF1324A" w14:textId="77777777" w:rsidTr="00E95DEB">
        <w:trPr>
          <w:cantSplit/>
          <w:trHeight w:val="482"/>
        </w:trPr>
        <w:tc>
          <w:tcPr>
            <w:tcW w:w="567" w:type="dxa"/>
          </w:tcPr>
          <w:p w14:paraId="1023253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lastRenderedPageBreak/>
              <w:t>6</w:t>
            </w:r>
          </w:p>
        </w:tc>
        <w:tc>
          <w:tcPr>
            <w:tcW w:w="1134" w:type="dxa"/>
          </w:tcPr>
          <w:p w14:paraId="2F57B26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155" w:type="dxa"/>
          </w:tcPr>
          <w:p w14:paraId="52640A2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Датчики виброускорения (акселерометры)</w:t>
            </w:r>
          </w:p>
        </w:tc>
        <w:tc>
          <w:tcPr>
            <w:tcW w:w="1701" w:type="dxa"/>
          </w:tcPr>
          <w:p w14:paraId="62E7951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KI-01, модуль 6</w:t>
            </w:r>
          </w:p>
        </w:tc>
        <w:tc>
          <w:tcPr>
            <w:tcW w:w="1531" w:type="dxa"/>
          </w:tcPr>
          <w:p w14:paraId="694ED83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Учётный KI-01.6</w:t>
            </w:r>
          </w:p>
        </w:tc>
        <w:tc>
          <w:tcPr>
            <w:tcW w:w="1701" w:type="dxa"/>
          </w:tcPr>
          <w:p w14:paraId="10CA69F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175–5600 Гц; не менее 10 мВ/(м/с²); нелинейность не более 10%; полная спецификация — МТБ-01</w:t>
            </w:r>
          </w:p>
        </w:tc>
        <w:tc>
          <w:tcPr>
            <w:tcW w:w="1021" w:type="dxa"/>
          </w:tcPr>
          <w:p w14:paraId="404EE47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2026</w:t>
            </w:r>
          </w:p>
        </w:tc>
        <w:tc>
          <w:tcPr>
            <w:tcW w:w="2552" w:type="dxa"/>
          </w:tcPr>
          <w:p w14:paraId="2DA09A7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14:paraId="055318F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Поверка до использования; внешний номер не присваивался</w:t>
            </w:r>
          </w:p>
        </w:tc>
      </w:tr>
    </w:tbl>
    <w:p w14:paraId="43231F11" w14:textId="77777777" w:rsidR="00881F69" w:rsidRPr="00881F69" w:rsidRDefault="00881F69" w:rsidP="00881F69">
      <w:pPr>
        <w:autoSpaceDE w:val="0"/>
        <w:autoSpaceDN w:val="0"/>
        <w:spacing w:after="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p w14:paraId="356BB561" w14:textId="77777777" w:rsidR="00881F69" w:rsidRPr="00881F69" w:rsidRDefault="00881F69" w:rsidP="00881F69">
      <w:pPr>
        <w:pageBreakBefore/>
        <w:autoSpaceDE w:val="0"/>
        <w:autoSpaceDN w:val="0"/>
        <w:spacing w:line="240" w:lineRule="auto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lastRenderedPageBreak/>
        <w:t>II. Программное средство автоматизированного проектирования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  <w:t>(при выполнении работ, оказании услуг, предусмотренных подпунктом «д» пункта 4 Положения о лицензировании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деятельности по технической защите конфиденциальной информации, утвержденного постановлением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Правительства Российской Федерации от 3 февраля 2012 г. № 79)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701"/>
        <w:gridCol w:w="2381"/>
        <w:gridCol w:w="2948"/>
        <w:gridCol w:w="2041"/>
        <w:gridCol w:w="2098"/>
        <w:gridCol w:w="3402"/>
      </w:tblGrid>
      <w:tr w:rsidR="00881F69" w:rsidRPr="00881F69" w14:paraId="17B0B0D5" w14:textId="77777777" w:rsidTr="00E95DEB">
        <w:trPr>
          <w:cantSplit/>
          <w:tblHeader/>
        </w:trPr>
        <w:tc>
          <w:tcPr>
            <w:tcW w:w="567" w:type="dxa"/>
          </w:tcPr>
          <w:p w14:paraId="001A1AC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1701" w:type="dxa"/>
          </w:tcPr>
          <w:p w14:paraId="048274F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пункта Перечня оборудо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вания</w:t>
            </w:r>
          </w:p>
        </w:tc>
        <w:tc>
          <w:tcPr>
            <w:tcW w:w="2381" w:type="dxa"/>
          </w:tcPr>
          <w:p w14:paraId="1BCE5A2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</w:t>
            </w:r>
          </w:p>
        </w:tc>
        <w:tc>
          <w:tcPr>
            <w:tcW w:w="2948" w:type="dxa"/>
          </w:tcPr>
          <w:p w14:paraId="5664C53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Назначение</w:t>
            </w:r>
          </w:p>
        </w:tc>
        <w:tc>
          <w:tcPr>
            <w:tcW w:w="2041" w:type="dxa"/>
          </w:tcPr>
          <w:p w14:paraId="72EEDA7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Тип,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изгото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витель</w:t>
            </w:r>
          </w:p>
        </w:tc>
        <w:tc>
          <w:tcPr>
            <w:tcW w:w="2098" w:type="dxa"/>
          </w:tcPr>
          <w:p w14:paraId="503FAC3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Завод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ской №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(№ копии)</w:t>
            </w:r>
          </w:p>
        </w:tc>
        <w:tc>
          <w:tcPr>
            <w:tcW w:w="3402" w:type="dxa"/>
          </w:tcPr>
          <w:p w14:paraId="35BFBC8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 xml:space="preserve">Реквизиты документа, подтверждающего наличие средства (договор поставки с приложением акта приема-передачи, товарная накладная, иные документы, 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предоставленные соискателю лицензии правообладателем или организацией, имеющей право распространять указанное программное средство)</w:t>
            </w:r>
          </w:p>
        </w:tc>
      </w:tr>
      <w:tr w:rsidR="00881F69" w:rsidRPr="00881F69" w14:paraId="441B0436" w14:textId="77777777" w:rsidTr="00E95DEB">
        <w:trPr>
          <w:cantSplit/>
          <w:tblHeader/>
        </w:trPr>
        <w:tc>
          <w:tcPr>
            <w:tcW w:w="567" w:type="dxa"/>
          </w:tcPr>
          <w:p w14:paraId="707CA5C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1701" w:type="dxa"/>
          </w:tcPr>
          <w:p w14:paraId="78F0D1A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381" w:type="dxa"/>
          </w:tcPr>
          <w:p w14:paraId="49A7F85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948" w:type="dxa"/>
          </w:tcPr>
          <w:p w14:paraId="4BEFFC0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2041" w:type="dxa"/>
          </w:tcPr>
          <w:p w14:paraId="50A35B4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2098" w:type="dxa"/>
          </w:tcPr>
          <w:p w14:paraId="25F16D0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3402" w:type="dxa"/>
          </w:tcPr>
          <w:p w14:paraId="39EFEB1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7</w:t>
            </w:r>
          </w:p>
        </w:tc>
      </w:tr>
      <w:tr w:rsidR="00881F69" w:rsidRPr="00881F69" w14:paraId="64BF06B0" w14:textId="77777777" w:rsidTr="00E95DEB">
        <w:trPr>
          <w:cantSplit/>
          <w:trHeight w:val="482"/>
        </w:trPr>
        <w:tc>
          <w:tcPr>
            <w:tcW w:w="567" w:type="dxa"/>
          </w:tcPr>
          <w:p w14:paraId="5B7D553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1701" w:type="dxa"/>
          </w:tcPr>
          <w:p w14:paraId="723A473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2381" w:type="dxa"/>
          </w:tcPr>
          <w:p w14:paraId="40CBD47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Не применяется: проектирование по «д» не заявлено</w:t>
            </w:r>
          </w:p>
        </w:tc>
        <w:tc>
          <w:tcPr>
            <w:tcW w:w="2948" w:type="dxa"/>
          </w:tcPr>
          <w:p w14:paraId="66A2A2E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2041" w:type="dxa"/>
          </w:tcPr>
          <w:p w14:paraId="084FA72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2098" w:type="dxa"/>
          </w:tcPr>
          <w:p w14:paraId="72CC179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3402" w:type="dxa"/>
          </w:tcPr>
          <w:p w14:paraId="1AB31F2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</w:tr>
    </w:tbl>
    <w:p w14:paraId="0F7080E1" w14:textId="77777777" w:rsidR="00881F69" w:rsidRPr="00881F69" w:rsidRDefault="00881F69" w:rsidP="00881F69">
      <w:pPr>
        <w:autoSpaceDE w:val="0"/>
        <w:autoSpaceDN w:val="0"/>
        <w:spacing w:after="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p w14:paraId="6A0D03A3" w14:textId="77777777" w:rsidR="00881F69" w:rsidRPr="00881F69" w:rsidRDefault="00881F69" w:rsidP="00881F69">
      <w:pPr>
        <w:pageBreakBefore/>
        <w:autoSpaceDE w:val="0"/>
        <w:autoSpaceDN w:val="0"/>
        <w:spacing w:line="240" w:lineRule="auto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lastRenderedPageBreak/>
        <w:t>I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I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I. Программные (программно-технические) средства (системы, среды)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  <w:t>(при оказании услуг, предусмотренных подпунктом «в» пункта 4 Положения о лицензировании деятельности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по технической защите конфиденциальной информации, утвержденного постановлением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  <w:t>Правительства Российской Федерации от 3 февраля 2012 г. № 79)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588"/>
        <w:gridCol w:w="1985"/>
        <w:gridCol w:w="1985"/>
        <w:gridCol w:w="1814"/>
        <w:gridCol w:w="1588"/>
        <w:gridCol w:w="2381"/>
        <w:gridCol w:w="3289"/>
      </w:tblGrid>
      <w:tr w:rsidR="00881F69" w:rsidRPr="00881F69" w14:paraId="4E0A35F3" w14:textId="77777777" w:rsidTr="00E95DEB">
        <w:trPr>
          <w:cantSplit/>
          <w:tblHeader/>
        </w:trPr>
        <w:tc>
          <w:tcPr>
            <w:tcW w:w="567" w:type="dxa"/>
          </w:tcPr>
          <w:p w14:paraId="1051847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1588" w:type="dxa"/>
          </w:tcPr>
          <w:p w14:paraId="2254AE6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пункта Перечня оборудо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вания</w:t>
            </w:r>
          </w:p>
        </w:tc>
        <w:tc>
          <w:tcPr>
            <w:tcW w:w="1985" w:type="dxa"/>
          </w:tcPr>
          <w:p w14:paraId="25B3EDC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</w:t>
            </w:r>
          </w:p>
        </w:tc>
        <w:tc>
          <w:tcPr>
            <w:tcW w:w="1985" w:type="dxa"/>
          </w:tcPr>
          <w:p w14:paraId="02B5B9E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Назначение</w:t>
            </w:r>
          </w:p>
        </w:tc>
        <w:tc>
          <w:tcPr>
            <w:tcW w:w="1814" w:type="dxa"/>
          </w:tcPr>
          <w:p w14:paraId="10A94E6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Тип,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изгото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витель</w:t>
            </w:r>
          </w:p>
        </w:tc>
        <w:tc>
          <w:tcPr>
            <w:tcW w:w="1588" w:type="dxa"/>
          </w:tcPr>
          <w:p w14:paraId="4A3262F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Завод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ской №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(№ копии)</w:t>
            </w:r>
          </w:p>
        </w:tc>
        <w:tc>
          <w:tcPr>
            <w:tcW w:w="2381" w:type="dxa"/>
          </w:tcPr>
          <w:p w14:paraId="0A0BBDD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документа, подтверж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дающего наличие оборудования (договор поставки с приложением акта приема-передачи, товарная накладная, иные документы, предостав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ленные соискателю лицензии правообла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 xml:space="preserve">дателем 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или организацией, имеющей право распространять указанное оборудование (средство))</w:t>
            </w:r>
          </w:p>
        </w:tc>
        <w:tc>
          <w:tcPr>
            <w:tcW w:w="3289" w:type="dxa"/>
          </w:tcPr>
          <w:p w14:paraId="7F7F346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формуляра (реквизиты формуляра указываются для оборудо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вания (средств), для которых требование о наличии формуляра установлено в Перечне оборудо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вания), аттестата соответ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ствия (реквизиты аттестата соответствия требованиям безопас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ности информа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 xml:space="preserve">ционной системы, в которой реализована система защиты информации, 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для которой в Перечне оборудования установлено требование о соответ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ствии системы защиты информации требованиям о защите информации), с приложением копий документов</w:t>
            </w:r>
          </w:p>
        </w:tc>
      </w:tr>
      <w:tr w:rsidR="00881F69" w:rsidRPr="00881F69" w14:paraId="3AB6FB5C" w14:textId="77777777" w:rsidTr="00E95DEB">
        <w:trPr>
          <w:cantSplit/>
          <w:tblHeader/>
        </w:trPr>
        <w:tc>
          <w:tcPr>
            <w:tcW w:w="567" w:type="dxa"/>
          </w:tcPr>
          <w:p w14:paraId="78C47FB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1588" w:type="dxa"/>
          </w:tcPr>
          <w:p w14:paraId="2564AAE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1985" w:type="dxa"/>
          </w:tcPr>
          <w:p w14:paraId="21FC6F7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1985" w:type="dxa"/>
          </w:tcPr>
          <w:p w14:paraId="6C4C765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1814" w:type="dxa"/>
          </w:tcPr>
          <w:p w14:paraId="4C644F6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1588" w:type="dxa"/>
          </w:tcPr>
          <w:p w14:paraId="3F4708F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381" w:type="dxa"/>
          </w:tcPr>
          <w:p w14:paraId="2330EBA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3289" w:type="dxa"/>
          </w:tcPr>
          <w:p w14:paraId="26CDA81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8</w:t>
            </w:r>
          </w:p>
        </w:tc>
      </w:tr>
      <w:tr w:rsidR="00881F69" w:rsidRPr="00881F69" w14:paraId="72DED3D2" w14:textId="77777777" w:rsidTr="00E95DEB">
        <w:trPr>
          <w:cantSplit/>
          <w:trHeight w:val="482"/>
        </w:trPr>
        <w:tc>
          <w:tcPr>
            <w:tcW w:w="567" w:type="dxa"/>
          </w:tcPr>
          <w:p w14:paraId="18D5D35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1588" w:type="dxa"/>
          </w:tcPr>
          <w:p w14:paraId="5E18643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1985" w:type="dxa"/>
          </w:tcPr>
          <w:p w14:paraId="68C8E4F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Не применяется: мониторинг по «в» не заявлен</w:t>
            </w:r>
          </w:p>
        </w:tc>
        <w:tc>
          <w:tcPr>
            <w:tcW w:w="1985" w:type="dxa"/>
          </w:tcPr>
          <w:p w14:paraId="7E0411B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1814" w:type="dxa"/>
          </w:tcPr>
          <w:p w14:paraId="7D29B38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1588" w:type="dxa"/>
          </w:tcPr>
          <w:p w14:paraId="43DA79C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2381" w:type="dxa"/>
          </w:tcPr>
          <w:p w14:paraId="2F7F62E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  <w:tc>
          <w:tcPr>
            <w:tcW w:w="3289" w:type="dxa"/>
          </w:tcPr>
          <w:p w14:paraId="4501D89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—</w:t>
            </w:r>
          </w:p>
        </w:tc>
      </w:tr>
    </w:tbl>
    <w:p w14:paraId="69711D9E" w14:textId="77777777" w:rsidR="00881F69" w:rsidRPr="00881F69" w:rsidRDefault="00881F69" w:rsidP="00881F69">
      <w:pPr>
        <w:autoSpaceDE w:val="0"/>
        <w:autoSpaceDN w:val="0"/>
        <w:spacing w:after="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p w14:paraId="338A19D4" w14:textId="77777777" w:rsidR="00881F69" w:rsidRPr="00881F69" w:rsidRDefault="00881F69" w:rsidP="00881F69">
      <w:pPr>
        <w:pageBreakBefore/>
        <w:autoSpaceDE w:val="0"/>
        <w:autoSpaceDN w:val="0"/>
        <w:spacing w:after="240" w:line="240" w:lineRule="auto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lastRenderedPageBreak/>
        <w:t>I</w:t>
      </w:r>
      <w:r w:rsidRPr="00881F69">
        <w:rPr>
          <w:rFonts w:cs="Times New Roman"/>
          <w:sz w:val="24"/>
          <w:szCs w:val="24"/>
          <w:lang w:eastAsia="ru-RU"/>
          <w14:ligatures w14:val="standardContextual"/>
        </w:rPr>
        <w:t>V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. Средства защиты информации и средства контроля защищенности информации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1588"/>
        <w:gridCol w:w="1985"/>
        <w:gridCol w:w="1985"/>
        <w:gridCol w:w="1814"/>
        <w:gridCol w:w="1588"/>
        <w:gridCol w:w="2381"/>
        <w:gridCol w:w="3289"/>
      </w:tblGrid>
      <w:tr w:rsidR="00881F69" w:rsidRPr="00881F69" w14:paraId="3C101776" w14:textId="77777777" w:rsidTr="00E95DEB">
        <w:trPr>
          <w:cantSplit/>
          <w:tblHeader/>
        </w:trPr>
        <w:tc>
          <w:tcPr>
            <w:tcW w:w="567" w:type="dxa"/>
          </w:tcPr>
          <w:p w14:paraId="540DB54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1588" w:type="dxa"/>
          </w:tcPr>
          <w:p w14:paraId="2CF047C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пункта Перечня оборудо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вания</w:t>
            </w:r>
          </w:p>
        </w:tc>
        <w:tc>
          <w:tcPr>
            <w:tcW w:w="1985" w:type="dxa"/>
          </w:tcPr>
          <w:p w14:paraId="18FE4EC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</w:t>
            </w:r>
          </w:p>
        </w:tc>
        <w:tc>
          <w:tcPr>
            <w:tcW w:w="1985" w:type="dxa"/>
          </w:tcPr>
          <w:p w14:paraId="6F1FCAB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Назначение</w:t>
            </w:r>
          </w:p>
        </w:tc>
        <w:tc>
          <w:tcPr>
            <w:tcW w:w="1814" w:type="dxa"/>
          </w:tcPr>
          <w:p w14:paraId="31B13D8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Тип,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изгото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витель</w:t>
            </w:r>
          </w:p>
        </w:tc>
        <w:tc>
          <w:tcPr>
            <w:tcW w:w="1588" w:type="dxa"/>
          </w:tcPr>
          <w:p w14:paraId="7791421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Завод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ской №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(№ копии)</w:t>
            </w:r>
          </w:p>
        </w:tc>
        <w:tc>
          <w:tcPr>
            <w:tcW w:w="2381" w:type="dxa"/>
          </w:tcPr>
          <w:p w14:paraId="1AA28B5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документа, подтверж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дающего наличие средства (договор поставки с приложением акта приема-передачи, товарная накладная, иные документы, предоставленные соискателю лицензии правообла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 xml:space="preserve">дателем 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или организацией, имеющей право распространять указанное средство)</w:t>
            </w:r>
          </w:p>
        </w:tc>
        <w:tc>
          <w:tcPr>
            <w:tcW w:w="3289" w:type="dxa"/>
          </w:tcPr>
          <w:p w14:paraId="68C72CD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Реквизиты сертификата соответствия (реквизиты сертификата соответ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 xml:space="preserve">ствия 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(№ и срок действия) указываются для средств, для которых требование о наличии сертификата установлено Перечнем оборудо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 xml:space="preserve">вания), с приложением копий 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документов</w:t>
            </w:r>
          </w:p>
        </w:tc>
      </w:tr>
      <w:tr w:rsidR="00881F69" w:rsidRPr="00881F69" w14:paraId="452D4438" w14:textId="77777777" w:rsidTr="00E95DEB">
        <w:trPr>
          <w:cantSplit/>
          <w:tblHeader/>
        </w:trPr>
        <w:tc>
          <w:tcPr>
            <w:tcW w:w="567" w:type="dxa"/>
          </w:tcPr>
          <w:p w14:paraId="5060DE2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1588" w:type="dxa"/>
          </w:tcPr>
          <w:p w14:paraId="2F37B1F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1985" w:type="dxa"/>
          </w:tcPr>
          <w:p w14:paraId="06B45B1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1985" w:type="dxa"/>
          </w:tcPr>
          <w:p w14:paraId="5016E72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1814" w:type="dxa"/>
          </w:tcPr>
          <w:p w14:paraId="19ADC72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1588" w:type="dxa"/>
          </w:tcPr>
          <w:p w14:paraId="3ABE587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381" w:type="dxa"/>
          </w:tcPr>
          <w:p w14:paraId="3355C97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3289" w:type="dxa"/>
          </w:tcPr>
          <w:p w14:paraId="7D1FB9F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8</w:t>
            </w:r>
          </w:p>
        </w:tc>
      </w:tr>
      <w:tr w:rsidR="00881F69" w:rsidRPr="00881F69" w14:paraId="6239467B" w14:textId="77777777" w:rsidTr="00E95DEB">
        <w:trPr>
          <w:cantSplit/>
          <w:trHeight w:val="482"/>
        </w:trPr>
        <w:tc>
          <w:tcPr>
            <w:tcW w:w="567" w:type="dxa"/>
          </w:tcPr>
          <w:p w14:paraId="749EE0F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1588" w:type="dxa"/>
          </w:tcPr>
          <w:p w14:paraId="0E28A47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9</w:t>
            </w:r>
          </w:p>
        </w:tc>
        <w:tc>
          <w:tcPr>
            <w:tcW w:w="1985" w:type="dxa"/>
          </w:tcPr>
          <w:p w14:paraId="483B43E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Средства поиска остаточной информации на машинных носителях информации</w:t>
            </w:r>
          </w:p>
        </w:tc>
        <w:tc>
          <w:tcPr>
            <w:tcW w:w="1985" w:type="dxa"/>
          </w:tcPr>
          <w:p w14:paraId="24A99FE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Поиск остаточной информации по критериям; требования — МТБ-01</w:t>
            </w:r>
          </w:p>
        </w:tc>
        <w:tc>
          <w:tcPr>
            <w:tcW w:w="1814" w:type="dxa"/>
          </w:tcPr>
          <w:p w14:paraId="1A67713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KI-02; функциональная позиция</w:t>
            </w:r>
          </w:p>
        </w:tc>
        <w:tc>
          <w:tcPr>
            <w:tcW w:w="1588" w:type="dxa"/>
          </w:tcPr>
          <w:p w14:paraId="0D6E920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KI-02.9</w:t>
            </w:r>
          </w:p>
        </w:tc>
        <w:tc>
          <w:tcPr>
            <w:tcW w:w="2381" w:type="dxa"/>
          </w:tcPr>
          <w:p w14:paraId="65E53B4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3289" w:type="dxa"/>
          </w:tcPr>
          <w:p w14:paraId="26212FF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 сертификату выбранного изделия; внешний номер не присваивался</w:t>
            </w:r>
          </w:p>
        </w:tc>
      </w:tr>
      <w:tr w:rsidR="00881F69" w:rsidRPr="00881F69" w14:paraId="484CC6AC" w14:textId="77777777" w:rsidTr="00E95DEB">
        <w:trPr>
          <w:cantSplit/>
          <w:trHeight w:val="482"/>
        </w:trPr>
        <w:tc>
          <w:tcPr>
            <w:tcW w:w="567" w:type="dxa"/>
          </w:tcPr>
          <w:p w14:paraId="4A51C84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1588" w:type="dxa"/>
          </w:tcPr>
          <w:p w14:paraId="3E7D45B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10</w:t>
            </w:r>
          </w:p>
        </w:tc>
        <w:tc>
          <w:tcPr>
            <w:tcW w:w="1985" w:type="dxa"/>
          </w:tcPr>
          <w:p w14:paraId="66E7D22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Средства контроля подключения устройств</w:t>
            </w:r>
          </w:p>
        </w:tc>
        <w:tc>
          <w:tcPr>
            <w:tcW w:w="1985" w:type="dxa"/>
          </w:tcPr>
          <w:p w14:paraId="6676BC4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Учёт подключения носителей и устройств; требования — МТБ-01</w:t>
            </w:r>
          </w:p>
        </w:tc>
        <w:tc>
          <w:tcPr>
            <w:tcW w:w="1814" w:type="dxa"/>
          </w:tcPr>
          <w:p w14:paraId="74219E8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KI-02; функциональная позиция</w:t>
            </w:r>
          </w:p>
        </w:tc>
        <w:tc>
          <w:tcPr>
            <w:tcW w:w="1588" w:type="dxa"/>
          </w:tcPr>
          <w:p w14:paraId="48CC47E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KI-02.10</w:t>
            </w:r>
          </w:p>
        </w:tc>
        <w:tc>
          <w:tcPr>
            <w:tcW w:w="2381" w:type="dxa"/>
          </w:tcPr>
          <w:p w14:paraId="5FEEA00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3289" w:type="dxa"/>
          </w:tcPr>
          <w:p w14:paraId="607D770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В этой строке номер сертификата не устанавливается</w:t>
            </w:r>
          </w:p>
        </w:tc>
      </w:tr>
      <w:tr w:rsidR="00881F69" w:rsidRPr="00881F69" w14:paraId="79DED25B" w14:textId="77777777" w:rsidTr="00E95DEB">
        <w:trPr>
          <w:cantSplit/>
          <w:trHeight w:val="482"/>
        </w:trPr>
        <w:tc>
          <w:tcPr>
            <w:tcW w:w="567" w:type="dxa"/>
          </w:tcPr>
          <w:p w14:paraId="446EA0F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1588" w:type="dxa"/>
          </w:tcPr>
          <w:p w14:paraId="6322979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11</w:t>
            </w:r>
          </w:p>
        </w:tc>
        <w:tc>
          <w:tcPr>
            <w:tcW w:w="1985" w:type="dxa"/>
          </w:tcPr>
          <w:p w14:paraId="411F91D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Средство (средства) контроля целостности программ и программных комплексов</w:t>
            </w:r>
          </w:p>
        </w:tc>
        <w:tc>
          <w:tcPr>
            <w:tcW w:w="1985" w:type="dxa"/>
          </w:tcPr>
          <w:p w14:paraId="7329DDB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Контрольные суммы по ГОСТ Р 34.11; Windows/Linux; требования — МТБ-01</w:t>
            </w:r>
          </w:p>
        </w:tc>
        <w:tc>
          <w:tcPr>
            <w:tcW w:w="1814" w:type="dxa"/>
          </w:tcPr>
          <w:p w14:paraId="282B605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KI-02; функциональная позиция</w:t>
            </w:r>
          </w:p>
        </w:tc>
        <w:tc>
          <w:tcPr>
            <w:tcW w:w="1588" w:type="dxa"/>
          </w:tcPr>
          <w:p w14:paraId="231BBF8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KI-02.11</w:t>
            </w:r>
          </w:p>
        </w:tc>
        <w:tc>
          <w:tcPr>
            <w:tcW w:w="2381" w:type="dxa"/>
          </w:tcPr>
          <w:p w14:paraId="7A9044C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3289" w:type="dxa"/>
          </w:tcPr>
          <w:p w14:paraId="0BACA91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 сертификату выбранного изделия; внешний номер не присваивался</w:t>
            </w:r>
          </w:p>
        </w:tc>
      </w:tr>
      <w:tr w:rsidR="00881F69" w:rsidRPr="00881F69" w14:paraId="0DD6DC61" w14:textId="77777777" w:rsidTr="00E95DEB">
        <w:trPr>
          <w:cantSplit/>
          <w:trHeight w:val="482"/>
        </w:trPr>
        <w:tc>
          <w:tcPr>
            <w:tcW w:w="567" w:type="dxa"/>
          </w:tcPr>
          <w:p w14:paraId="7438DD7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lastRenderedPageBreak/>
              <w:t>4</w:t>
            </w:r>
          </w:p>
        </w:tc>
        <w:tc>
          <w:tcPr>
            <w:tcW w:w="1588" w:type="dxa"/>
          </w:tcPr>
          <w:p w14:paraId="4494704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12</w:t>
            </w:r>
          </w:p>
        </w:tc>
        <w:tc>
          <w:tcPr>
            <w:tcW w:w="1985" w:type="dxa"/>
          </w:tcPr>
          <w:p w14:paraId="0DA506A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Комплексы для тестирования на проникновение</w:t>
            </w:r>
          </w:p>
        </w:tc>
        <w:tc>
          <w:tcPr>
            <w:tcW w:w="1985" w:type="dxa"/>
          </w:tcPr>
          <w:p w14:paraId="0EFBFB0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Автоматизированное тестирование на проникновение; требования — МТБ-01</w:t>
            </w:r>
          </w:p>
        </w:tc>
        <w:tc>
          <w:tcPr>
            <w:tcW w:w="1814" w:type="dxa"/>
          </w:tcPr>
          <w:p w14:paraId="73D8DE6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KI-02; функциональная позиция</w:t>
            </w:r>
          </w:p>
        </w:tc>
        <w:tc>
          <w:tcPr>
            <w:tcW w:w="1588" w:type="dxa"/>
          </w:tcPr>
          <w:p w14:paraId="61D9FAF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KI-02.12</w:t>
            </w:r>
          </w:p>
        </w:tc>
        <w:tc>
          <w:tcPr>
            <w:tcW w:w="2381" w:type="dxa"/>
          </w:tcPr>
          <w:p w14:paraId="027E1A9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3289" w:type="dxa"/>
          </w:tcPr>
          <w:p w14:paraId="3ACE0D0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В этой строке номер сертификата не устанавливается</w:t>
            </w:r>
          </w:p>
        </w:tc>
      </w:tr>
      <w:tr w:rsidR="00881F69" w:rsidRPr="00881F69" w14:paraId="4F90F651" w14:textId="77777777" w:rsidTr="00E95DEB">
        <w:trPr>
          <w:cantSplit/>
          <w:trHeight w:val="482"/>
        </w:trPr>
        <w:tc>
          <w:tcPr>
            <w:tcW w:w="567" w:type="dxa"/>
          </w:tcPr>
          <w:p w14:paraId="06D1320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1588" w:type="dxa"/>
          </w:tcPr>
          <w:p w14:paraId="2278361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13</w:t>
            </w:r>
          </w:p>
        </w:tc>
        <w:tc>
          <w:tcPr>
            <w:tcW w:w="1985" w:type="dxa"/>
          </w:tcPr>
          <w:p w14:paraId="78C0E9F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Анализатор (анализаторы) сетевых протоколов</w:t>
            </w:r>
          </w:p>
        </w:tc>
        <w:tc>
          <w:tcPr>
            <w:tcW w:w="1985" w:type="dxa"/>
          </w:tcPr>
          <w:p w14:paraId="1BDDD85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Перехват, фильтрация и анализ сетевых протоколов; требования — МТБ-01</w:t>
            </w:r>
          </w:p>
        </w:tc>
        <w:tc>
          <w:tcPr>
            <w:tcW w:w="1814" w:type="dxa"/>
          </w:tcPr>
          <w:p w14:paraId="28C07ED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KI-02; функциональная позиция</w:t>
            </w:r>
          </w:p>
        </w:tc>
        <w:tc>
          <w:tcPr>
            <w:tcW w:w="1588" w:type="dxa"/>
          </w:tcPr>
          <w:p w14:paraId="7BCF72D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KI-02.13</w:t>
            </w:r>
          </w:p>
        </w:tc>
        <w:tc>
          <w:tcPr>
            <w:tcW w:w="2381" w:type="dxa"/>
          </w:tcPr>
          <w:p w14:paraId="6074C54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3289" w:type="dxa"/>
          </w:tcPr>
          <w:p w14:paraId="7AC0BFF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В этой строке номер сертификата не устанавливается</w:t>
            </w:r>
          </w:p>
        </w:tc>
      </w:tr>
      <w:tr w:rsidR="00881F69" w:rsidRPr="00881F69" w14:paraId="2C4B00D6" w14:textId="77777777" w:rsidTr="00E95DEB">
        <w:trPr>
          <w:cantSplit/>
          <w:trHeight w:val="482"/>
        </w:trPr>
        <w:tc>
          <w:tcPr>
            <w:tcW w:w="567" w:type="dxa"/>
          </w:tcPr>
          <w:p w14:paraId="074652E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1588" w:type="dxa"/>
          </w:tcPr>
          <w:p w14:paraId="2FE61FD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14</w:t>
            </w:r>
          </w:p>
        </w:tc>
        <w:tc>
          <w:tcPr>
            <w:tcW w:w="1985" w:type="dxa"/>
          </w:tcPr>
          <w:p w14:paraId="2A61158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Средства (системы) контроля (анализа) защищенности информационных систем (сканер безопасности)</w:t>
            </w:r>
          </w:p>
        </w:tc>
        <w:tc>
          <w:tcPr>
            <w:tcW w:w="1985" w:type="dxa"/>
          </w:tcPr>
          <w:p w14:paraId="69830D3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Анализ защищённости; сведения БДУ; требования — МТБ-01</w:t>
            </w:r>
          </w:p>
        </w:tc>
        <w:tc>
          <w:tcPr>
            <w:tcW w:w="1814" w:type="dxa"/>
          </w:tcPr>
          <w:p w14:paraId="639EF3E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KI-02; функциональная позиция</w:t>
            </w:r>
          </w:p>
        </w:tc>
        <w:tc>
          <w:tcPr>
            <w:tcW w:w="1588" w:type="dxa"/>
          </w:tcPr>
          <w:p w14:paraId="63FF1D6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KI-02.14</w:t>
            </w:r>
          </w:p>
        </w:tc>
        <w:tc>
          <w:tcPr>
            <w:tcW w:w="2381" w:type="dxa"/>
          </w:tcPr>
          <w:p w14:paraId="4D19209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3289" w:type="dxa"/>
          </w:tcPr>
          <w:p w14:paraId="5803FE9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 сертификату выбранного изделия; внешний номер не присваивался</w:t>
            </w:r>
          </w:p>
        </w:tc>
      </w:tr>
      <w:tr w:rsidR="00881F69" w:rsidRPr="00881F69" w14:paraId="0721D28C" w14:textId="77777777" w:rsidTr="00E95DEB">
        <w:trPr>
          <w:cantSplit/>
          <w:trHeight w:val="482"/>
        </w:trPr>
        <w:tc>
          <w:tcPr>
            <w:tcW w:w="567" w:type="dxa"/>
          </w:tcPr>
          <w:p w14:paraId="546BCFA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1588" w:type="dxa"/>
          </w:tcPr>
          <w:p w14:paraId="4709550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П. 5 «в» Положения № 79</w:t>
            </w:r>
          </w:p>
        </w:tc>
        <w:tc>
          <w:tcPr>
            <w:tcW w:w="1985" w:type="dxa"/>
          </w:tcPr>
          <w:p w14:paraId="4C103CA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Анализ исходных текстов</w:t>
            </w:r>
          </w:p>
        </w:tc>
        <w:tc>
          <w:tcPr>
            <w:tcW w:w="1985" w:type="dxa"/>
          </w:tcPr>
          <w:p w14:paraId="25F361E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Контроль исходного кода в составе KI-02</w:t>
            </w:r>
          </w:p>
        </w:tc>
        <w:tc>
          <w:tcPr>
            <w:tcW w:w="1814" w:type="dxa"/>
          </w:tcPr>
          <w:p w14:paraId="04FEC9B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Функция программного комплекта</w:t>
            </w:r>
          </w:p>
        </w:tc>
        <w:tc>
          <w:tcPr>
            <w:tcW w:w="1588" w:type="dxa"/>
          </w:tcPr>
          <w:p w14:paraId="3D8CFDD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KI-02.SRC</w:t>
            </w:r>
          </w:p>
        </w:tc>
        <w:tc>
          <w:tcPr>
            <w:tcW w:w="2381" w:type="dxa"/>
          </w:tcPr>
          <w:p w14:paraId="64F3202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№ 12/08 от 25.08.2026; спецификация МТБ-01; акт АП-01 от 28.08.2026</w:t>
            </w:r>
          </w:p>
        </w:tc>
        <w:tc>
          <w:tcPr>
            <w:tcW w:w="3289" w:type="dxa"/>
          </w:tcPr>
          <w:p w14:paraId="5E26874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 документации выбранного изделия</w:t>
            </w:r>
          </w:p>
        </w:tc>
      </w:tr>
    </w:tbl>
    <w:p w14:paraId="3796E71A" w14:textId="77777777" w:rsidR="00881F69" w:rsidRPr="00881F69" w:rsidRDefault="00881F69" w:rsidP="00881F69">
      <w:pPr>
        <w:autoSpaceDE w:val="0"/>
        <w:autoSpaceDN w:val="0"/>
        <w:spacing w:after="24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p w14:paraId="332CAAA9" w14:textId="77777777" w:rsidR="00881F69" w:rsidRPr="00881F69" w:rsidRDefault="00881F69" w:rsidP="00881F69">
      <w:pPr>
        <w:autoSpaceDE w:val="0"/>
        <w:autoSpaceDN w:val="0"/>
        <w:spacing w:after="24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p w14:paraId="539BE38B" w14:textId="77777777" w:rsidR="00881F69" w:rsidRPr="00881F69" w:rsidRDefault="00881F69" w:rsidP="00881F69">
      <w:pPr>
        <w:autoSpaceDE w:val="0"/>
        <w:autoSpaceDN w:val="0"/>
        <w:spacing w:after="24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p w14:paraId="1E7536A5" w14:textId="77777777" w:rsidR="00881F69" w:rsidRPr="00881F69" w:rsidRDefault="00881F69" w:rsidP="00881F69">
      <w:pPr>
        <w:autoSpaceDE w:val="0"/>
        <w:autoSpaceDN w:val="0"/>
        <w:spacing w:after="24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881F69" w:rsidRPr="00881F69" w14:paraId="5100F153" w14:textId="77777777" w:rsidTr="00E95DEB"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BE280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Директор ООО «</w:t>
            </w:r>
            <w:r w:rsidRPr="00881F69">
              <w:rPr>
                <w:rFonts w:cs="Times New Roman"/>
                <w:bCs/>
                <w:sz w:val="22"/>
                <w:szCs w:val="20"/>
                <w:lang w:val="ru-RU" w:eastAsia="ru-RU"/>
              </w:rPr>
              <w:t>Гусь ИнфоЗащита</w:t>
            </w: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12E82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B60851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DFBA2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F50D0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И. А. Ковалец</w:t>
            </w:r>
          </w:p>
        </w:tc>
      </w:tr>
      <w:tr w:rsidR="00881F69" w:rsidRPr="00881F69" w14:paraId="5BBB1BD6" w14:textId="77777777" w:rsidTr="00E95DEB"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14:paraId="2C36DC3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 xml:space="preserve">(руководитель постоянно действующего исполнительного органа юридического лица </w:t>
            </w: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4FAA66F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573E0FA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02EAD99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14:paraId="06AAA65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(инициалы, фамилия)</w:t>
            </w:r>
          </w:p>
        </w:tc>
      </w:tr>
    </w:tbl>
    <w:p w14:paraId="3427CA3C" w14:textId="77777777" w:rsidR="00881F69" w:rsidRPr="00881F69" w:rsidRDefault="00881F69" w:rsidP="00881F69">
      <w:pPr>
        <w:autoSpaceDE w:val="0"/>
        <w:autoSpaceDN w:val="0"/>
        <w:spacing w:after="0" w:line="240" w:lineRule="auto"/>
        <w:ind w:right="13234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М.П.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t>(при наличии печати)</w:t>
      </w:r>
    </w:p>
    <w:p w14:paraId="4DD3055C" w14:textId="77777777" w:rsidR="00881F69" w:rsidRDefault="00881F69" w:rsidP="0021505C">
      <w:pPr>
        <w:spacing w:after="200" w:line="276" w:lineRule="auto"/>
        <w:rPr>
          <w:lang w:val="ru-RU"/>
        </w:rPr>
        <w:sectPr w:rsidR="00881F69" w:rsidSect="00881F69">
          <w:headerReference w:type="even" r:id="rId14"/>
          <w:headerReference w:type="default" r:id="rId15"/>
          <w:headerReference w:type="first" r:id="rId16"/>
          <w:pgSz w:w="16840" w:h="11907" w:orient="landscape" w:code="9"/>
          <w:pgMar w:top="1134" w:right="851" w:bottom="567" w:left="851" w:header="397" w:footer="397" w:gutter="0"/>
          <w:cols w:space="709"/>
          <w:rtlGutter/>
        </w:sectPr>
      </w:pPr>
    </w:p>
    <w:p w14:paraId="4AA146E9" w14:textId="77777777" w:rsidR="00881F69" w:rsidRPr="00881F69" w:rsidRDefault="00881F69" w:rsidP="00881F69">
      <w:pPr>
        <w:autoSpaceDE w:val="0"/>
        <w:autoSpaceDN w:val="0"/>
        <w:spacing w:line="240" w:lineRule="auto"/>
        <w:ind w:left="5954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lastRenderedPageBreak/>
        <w:t>Приложение № 7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к форме заявления о предоставлении лицензии юридическому лицу, утвержденной приказом Федеральной службы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по техническому и экспортному контролю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от 12 января 2023 г. № 3</w:t>
      </w:r>
    </w:p>
    <w:p w14:paraId="282A3C87" w14:textId="77777777" w:rsidR="00881F69" w:rsidRPr="00881F69" w:rsidRDefault="00881F69" w:rsidP="00881F69">
      <w:pPr>
        <w:autoSpaceDE w:val="0"/>
        <w:autoSpaceDN w:val="0"/>
        <w:spacing w:line="240" w:lineRule="auto"/>
        <w:jc w:val="center"/>
        <w:rPr>
          <w:rFonts w:cs="Times New Roman"/>
          <w:sz w:val="26"/>
          <w:szCs w:val="26"/>
          <w:lang w:val="ru-RU" w:eastAsia="ru-RU"/>
          <w14:ligatures w14:val="standardContextual"/>
        </w:rPr>
      </w:pP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t>Сведения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о технической и технологической документации, национальных стандартах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и методических документах, необходимых для выполнения, оказания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заявленных работ, услуг при осуществлении деятельности по технической</w:t>
      </w: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br/>
        <w:t>защите конфиденциальной информации, имеющихся у</w:t>
      </w:r>
    </w:p>
    <w:p w14:paraId="7760BF63" w14:textId="77777777" w:rsidR="00881F69" w:rsidRPr="00881F69" w:rsidRDefault="00881F69" w:rsidP="00881F69">
      <w:pPr>
        <w:autoSpaceDE w:val="0"/>
        <w:autoSpaceDN w:val="0"/>
        <w:spacing w:after="0" w:line="240" w:lineRule="auto"/>
        <w:ind w:left="567" w:right="567"/>
        <w:jc w:val="center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Общество с ограниченной ответственностью «</w:t>
      </w:r>
      <w:r w:rsidRPr="00881F69">
        <w:rPr>
          <w:rFonts w:cs="Times New Roman"/>
          <w:bCs/>
          <w:sz w:val="22"/>
          <w:szCs w:val="20"/>
          <w:lang w:val="ru-RU" w:eastAsia="ru-RU"/>
        </w:rPr>
        <w:t>Гусь ИнфоЗащита</w:t>
      </w: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» (ООО «</w:t>
      </w:r>
      <w:r w:rsidRPr="00881F69">
        <w:rPr>
          <w:rFonts w:cs="Times New Roman"/>
          <w:bCs/>
          <w:sz w:val="22"/>
          <w:szCs w:val="20"/>
          <w:lang w:val="ru-RU" w:eastAsia="ru-RU"/>
        </w:rPr>
        <w:t>Гусь ИнфоЗащита</w:t>
      </w:r>
      <w:r w:rsidRPr="00881F69">
        <w:rPr>
          <w:rFonts w:cs="Times New Roman"/>
          <w:sz w:val="24"/>
          <w:szCs w:val="20"/>
          <w:lang w:val="ru-RU" w:eastAsia="ru-RU"/>
          <w14:ligatures w14:val="standardContextual"/>
        </w:rPr>
        <w:t>»)</w:t>
      </w:r>
    </w:p>
    <w:p w14:paraId="559B2995" w14:textId="77777777" w:rsidR="00881F69" w:rsidRPr="00881F69" w:rsidRDefault="00881F69" w:rsidP="00881F69">
      <w:pPr>
        <w:pBdr>
          <w:top w:val="single" w:sz="4" w:space="1" w:color="auto"/>
        </w:pBdr>
        <w:autoSpaceDE w:val="0"/>
        <w:autoSpaceDN w:val="0"/>
        <w:spacing w:line="240" w:lineRule="auto"/>
        <w:ind w:left="567" w:right="567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t>(наименование соискателя лицензии)</w:t>
      </w:r>
    </w:p>
    <w:tbl>
      <w:tblPr>
        <w:tblW w:w="9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2722"/>
        <w:gridCol w:w="1871"/>
        <w:gridCol w:w="2722"/>
        <w:gridCol w:w="2098"/>
      </w:tblGrid>
      <w:tr w:rsidR="00881F69" w:rsidRPr="00881F69" w14:paraId="654FB039" w14:textId="77777777" w:rsidTr="00E95DEB">
        <w:trPr>
          <w:tblHeader/>
        </w:trPr>
        <w:tc>
          <w:tcPr>
            <w:tcW w:w="567" w:type="dxa"/>
          </w:tcPr>
          <w:p w14:paraId="3C97134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2722" w:type="dxa"/>
          </w:tcPr>
          <w:p w14:paraId="0ACB054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br/>
              <w:t>и реквизиты документа</w:t>
            </w:r>
          </w:p>
        </w:tc>
        <w:tc>
          <w:tcPr>
            <w:tcW w:w="1871" w:type="dxa"/>
          </w:tcPr>
          <w:p w14:paraId="2995312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Инвентарный (учетный) номер для документов, имеющих ограничи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тельную пометку «Для служебного пользования»</w:t>
            </w:r>
          </w:p>
        </w:tc>
        <w:tc>
          <w:tcPr>
            <w:tcW w:w="2722" w:type="dxa"/>
          </w:tcPr>
          <w:p w14:paraId="5B8B9B4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Порядковый номер документа в перечне, опреде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ленном ФСТЭК России в соответ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ствии с подпунктом «д» пункта 5 Положения о лицензировании деятельности по технической защите конфиден</w:t>
            </w: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softHyphen/>
              <w:t>циальной информации, утвержденного постановлением Правительства Российской Федерации от 3 февраля 2012 г. № 79</w:t>
            </w:r>
          </w:p>
        </w:tc>
        <w:tc>
          <w:tcPr>
            <w:tcW w:w="2098" w:type="dxa"/>
          </w:tcPr>
          <w:p w14:paraId="15CFF0A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Дополнительные сведения</w:t>
            </w:r>
          </w:p>
        </w:tc>
      </w:tr>
      <w:tr w:rsidR="00881F69" w:rsidRPr="00881F69" w14:paraId="7A6FD577" w14:textId="77777777" w:rsidTr="00E95DEB">
        <w:trPr>
          <w:tblHeader/>
        </w:trPr>
        <w:tc>
          <w:tcPr>
            <w:tcW w:w="567" w:type="dxa"/>
          </w:tcPr>
          <w:p w14:paraId="3D28631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722" w:type="dxa"/>
          </w:tcPr>
          <w:p w14:paraId="516DF77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1871" w:type="dxa"/>
          </w:tcPr>
          <w:p w14:paraId="02BA899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722" w:type="dxa"/>
          </w:tcPr>
          <w:p w14:paraId="493D09A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2098" w:type="dxa"/>
          </w:tcPr>
          <w:p w14:paraId="45A8DE9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</w:tr>
      <w:tr w:rsidR="00881F69" w:rsidRPr="00881F69" w14:paraId="67B0ED4A" w14:textId="77777777" w:rsidTr="00E95DEB">
        <w:trPr>
          <w:cantSplit/>
          <w:trHeight w:val="482"/>
        </w:trPr>
        <w:tc>
          <w:tcPr>
            <w:tcW w:w="567" w:type="dxa"/>
          </w:tcPr>
          <w:p w14:paraId="2F5D202E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722" w:type="dxa"/>
          </w:tcPr>
          <w:p w14:paraId="22A8588F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ГОСТ Р 50922-2006</w:t>
            </w:r>
          </w:p>
        </w:tc>
        <w:tc>
          <w:tcPr>
            <w:tcW w:w="1871" w:type="dxa"/>
          </w:tcPr>
          <w:p w14:paraId="2F5A233E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Не ДСП</w:t>
            </w:r>
          </w:p>
        </w:tc>
        <w:tc>
          <w:tcPr>
            <w:tcW w:w="2722" w:type="dxa"/>
          </w:tcPr>
          <w:p w14:paraId="3006CB54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51</w:t>
            </w:r>
          </w:p>
        </w:tc>
        <w:tc>
          <w:tcPr>
            <w:tcW w:w="2098" w:type="dxa"/>
          </w:tcPr>
          <w:p w14:paraId="0FB32C23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Термины защиты информации</w:t>
            </w:r>
          </w:p>
        </w:tc>
      </w:tr>
      <w:tr w:rsidR="00881F69" w:rsidRPr="00881F69" w14:paraId="141E192E" w14:textId="77777777" w:rsidTr="00E95DEB">
        <w:trPr>
          <w:cantSplit/>
          <w:trHeight w:val="482"/>
        </w:trPr>
        <w:tc>
          <w:tcPr>
            <w:tcW w:w="567" w:type="dxa"/>
          </w:tcPr>
          <w:p w14:paraId="098C2107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722" w:type="dxa"/>
          </w:tcPr>
          <w:p w14:paraId="5FDBC7A8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ГОСТ Р 53114-2008</w:t>
            </w:r>
          </w:p>
        </w:tc>
        <w:tc>
          <w:tcPr>
            <w:tcW w:w="1871" w:type="dxa"/>
          </w:tcPr>
          <w:p w14:paraId="0D876821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Не ДСП</w:t>
            </w:r>
          </w:p>
        </w:tc>
        <w:tc>
          <w:tcPr>
            <w:tcW w:w="2722" w:type="dxa"/>
          </w:tcPr>
          <w:p w14:paraId="1EB26347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73</w:t>
            </w:r>
          </w:p>
        </w:tc>
        <w:tc>
          <w:tcPr>
            <w:tcW w:w="2098" w:type="dxa"/>
          </w:tcPr>
          <w:p w14:paraId="3C97517E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Термины обеспечения ИБ</w:t>
            </w:r>
          </w:p>
        </w:tc>
      </w:tr>
      <w:tr w:rsidR="00881F69" w:rsidRPr="00881F69" w14:paraId="4EA5CFB4" w14:textId="77777777" w:rsidTr="00E95DEB">
        <w:trPr>
          <w:cantSplit/>
          <w:trHeight w:val="482"/>
        </w:trPr>
        <w:tc>
          <w:tcPr>
            <w:tcW w:w="567" w:type="dxa"/>
          </w:tcPr>
          <w:p w14:paraId="61B8BB59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722" w:type="dxa"/>
          </w:tcPr>
          <w:p w14:paraId="06F823AC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Методика оценки угроз, ФСТЭК 05.02.2021</w:t>
            </w:r>
          </w:p>
        </w:tc>
        <w:tc>
          <w:tcPr>
            <w:tcW w:w="1871" w:type="dxa"/>
          </w:tcPr>
          <w:p w14:paraId="787D24E5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Не ДСП</w:t>
            </w:r>
          </w:p>
        </w:tc>
        <w:tc>
          <w:tcPr>
            <w:tcW w:w="2722" w:type="dxa"/>
          </w:tcPr>
          <w:p w14:paraId="73FD53DC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27</w:t>
            </w:r>
          </w:p>
        </w:tc>
        <w:tc>
          <w:tcPr>
            <w:tcW w:w="2098" w:type="dxa"/>
          </w:tcPr>
          <w:p w14:paraId="588703B3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Основание модели угроз</w:t>
            </w:r>
          </w:p>
        </w:tc>
      </w:tr>
      <w:tr w:rsidR="00881F69" w:rsidRPr="00881F69" w14:paraId="06D8F51D" w14:textId="77777777" w:rsidTr="00E95DEB">
        <w:trPr>
          <w:cantSplit/>
          <w:trHeight w:val="482"/>
        </w:trPr>
        <w:tc>
          <w:tcPr>
            <w:tcW w:w="567" w:type="dxa"/>
          </w:tcPr>
          <w:p w14:paraId="4A1E18E3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2722" w:type="dxa"/>
          </w:tcPr>
          <w:p w14:paraId="7FAD96E6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Положение, ПП РФ № 79 от 03.02.2012</w:t>
            </w:r>
          </w:p>
        </w:tc>
        <w:tc>
          <w:tcPr>
            <w:tcW w:w="1871" w:type="dxa"/>
          </w:tcPr>
          <w:p w14:paraId="4182FEF9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Не ДСП</w:t>
            </w:r>
          </w:p>
        </w:tc>
        <w:tc>
          <w:tcPr>
            <w:tcW w:w="2722" w:type="dxa"/>
          </w:tcPr>
          <w:p w14:paraId="597C7564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098" w:type="dxa"/>
          </w:tcPr>
          <w:p w14:paraId="16B05C7D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Лицензионные требования</w:t>
            </w:r>
          </w:p>
        </w:tc>
      </w:tr>
      <w:tr w:rsidR="00881F69" w:rsidRPr="00881F69" w14:paraId="6B296E58" w14:textId="77777777" w:rsidTr="00E95DEB">
        <w:trPr>
          <w:cantSplit/>
          <w:trHeight w:val="482"/>
        </w:trPr>
        <w:tc>
          <w:tcPr>
            <w:tcW w:w="567" w:type="dxa"/>
          </w:tcPr>
          <w:p w14:paraId="4C401ADF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2722" w:type="dxa"/>
          </w:tcPr>
          <w:p w14:paraId="5253C5D6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Паспорт АС-01; техпроцесс; регламенты ЖН-01 и РК-01</w:t>
            </w:r>
          </w:p>
        </w:tc>
        <w:tc>
          <w:tcPr>
            <w:tcW w:w="1871" w:type="dxa"/>
          </w:tcPr>
          <w:p w14:paraId="72D98100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Внутренний учёт ОРД-01–04</w:t>
            </w:r>
          </w:p>
        </w:tc>
        <w:tc>
          <w:tcPr>
            <w:tcW w:w="2722" w:type="dxa"/>
          </w:tcPr>
          <w:p w14:paraId="1D36CA2C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Внутренние документы</w:t>
            </w:r>
          </w:p>
        </w:tc>
        <w:tc>
          <w:tcPr>
            <w:tcW w:w="2098" w:type="dxa"/>
          </w:tcPr>
          <w:p w14:paraId="59F6C67C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Документы № 27,39,42,43</w:t>
            </w:r>
          </w:p>
        </w:tc>
      </w:tr>
      <w:tr w:rsidR="00881F69" w:rsidRPr="00881F69" w14:paraId="70CB25A4" w14:textId="77777777" w:rsidTr="00E95DEB">
        <w:trPr>
          <w:cantSplit/>
          <w:trHeight w:val="482"/>
        </w:trPr>
        <w:tc>
          <w:tcPr>
            <w:tcW w:w="567" w:type="dxa"/>
          </w:tcPr>
          <w:p w14:paraId="2F7B0401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722" w:type="dxa"/>
          </w:tcPr>
          <w:p w14:paraId="1D5572B5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Руководства Astra Linux SE 1.8 и KES Linux 12.4</w:t>
            </w:r>
          </w:p>
        </w:tc>
        <w:tc>
          <w:tcPr>
            <w:tcW w:w="1871" w:type="dxa"/>
          </w:tcPr>
          <w:p w14:paraId="721E4325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Не ДСП</w:t>
            </w:r>
          </w:p>
        </w:tc>
        <w:tc>
          <w:tcPr>
            <w:tcW w:w="2722" w:type="dxa"/>
          </w:tcPr>
          <w:p w14:paraId="0E02E7E4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Эксплуатационная документация выбранных средств</w:t>
            </w:r>
          </w:p>
        </w:tc>
        <w:tc>
          <w:tcPr>
            <w:tcW w:w="2098" w:type="dxa"/>
          </w:tcPr>
          <w:p w14:paraId="2086DCA3" w14:textId="77777777" w:rsidR="00881F69" w:rsidRPr="00881F69" w:rsidRDefault="00881F69" w:rsidP="00881F69">
            <w:pPr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Источники производителя; см. каталог материалов</w:t>
            </w:r>
          </w:p>
        </w:tc>
      </w:tr>
    </w:tbl>
    <w:p w14:paraId="3C6FE8E8" w14:textId="77777777" w:rsidR="00881F69" w:rsidRPr="00881F69" w:rsidRDefault="00881F69" w:rsidP="00881F69">
      <w:pPr>
        <w:keepNext/>
        <w:autoSpaceDE w:val="0"/>
        <w:autoSpaceDN w:val="0"/>
        <w:spacing w:after="0" w:line="40" w:lineRule="exact"/>
        <w:rPr>
          <w:rFonts w:cs="Times New Roman"/>
          <w:sz w:val="22"/>
          <w:lang w:val="ru-RU" w:eastAsia="ru-RU"/>
          <w14:ligatures w14:val="standardContextual"/>
        </w:rPr>
      </w:pPr>
    </w:p>
    <w:p w14:paraId="2C46EE84" w14:textId="77777777" w:rsidR="00881F69" w:rsidRPr="00881F69" w:rsidRDefault="00881F69" w:rsidP="00881F69">
      <w:pPr>
        <w:keepNext/>
        <w:autoSpaceDE w:val="0"/>
        <w:autoSpaceDN w:val="0"/>
        <w:spacing w:after="0" w:line="40" w:lineRule="exact"/>
        <w:rPr>
          <w:rFonts w:cs="Times New Roman"/>
          <w:sz w:val="22"/>
          <w:lang w:val="ru-RU" w:eastAsia="ru-RU"/>
          <w14:ligatures w14:val="standardContextual"/>
        </w:rPr>
      </w:pPr>
    </w:p>
    <w:p w14:paraId="3838F673" w14:textId="77777777" w:rsidR="00881F69" w:rsidRPr="00881F69" w:rsidRDefault="00881F69" w:rsidP="00881F69">
      <w:pPr>
        <w:keepNext/>
        <w:autoSpaceDE w:val="0"/>
        <w:autoSpaceDN w:val="0"/>
        <w:spacing w:after="0" w:line="40" w:lineRule="exact"/>
        <w:rPr>
          <w:rFonts w:cs="Times New Roman"/>
          <w:sz w:val="22"/>
          <w:lang w:val="ru-RU" w:eastAsia="ru-RU"/>
          <w14:ligatures w14:val="standardContextual"/>
        </w:rPr>
      </w:pPr>
    </w:p>
    <w:p w14:paraId="7C5371F7" w14:textId="77777777" w:rsidR="00881F69" w:rsidRPr="00881F69" w:rsidRDefault="00881F69" w:rsidP="00881F69">
      <w:pPr>
        <w:keepNext/>
        <w:autoSpaceDE w:val="0"/>
        <w:autoSpaceDN w:val="0"/>
        <w:spacing w:after="0" w:line="40" w:lineRule="exact"/>
        <w:rPr>
          <w:rFonts w:cs="Times New Roman"/>
          <w:sz w:val="22"/>
          <w:lang w:val="ru-RU" w:eastAsia="ru-RU"/>
          <w14:ligatures w14:val="standardContextual"/>
        </w:rPr>
      </w:pPr>
    </w:p>
    <w:p w14:paraId="284808EB" w14:textId="77777777" w:rsidR="00881F69" w:rsidRPr="00881F69" w:rsidRDefault="00881F69" w:rsidP="00881F69">
      <w:pPr>
        <w:keepNext/>
        <w:autoSpaceDE w:val="0"/>
        <w:autoSpaceDN w:val="0"/>
        <w:spacing w:after="0" w:line="40" w:lineRule="exact"/>
        <w:rPr>
          <w:rFonts w:cs="Times New Roman"/>
          <w:sz w:val="22"/>
          <w:lang w:val="ru-RU" w:eastAsia="ru-RU"/>
          <w14:ligatures w14:val="standardContextual"/>
        </w:rPr>
      </w:pPr>
    </w:p>
    <w:p w14:paraId="6E8AE055" w14:textId="77777777" w:rsidR="00881F69" w:rsidRPr="00881F69" w:rsidRDefault="00881F69" w:rsidP="00881F69">
      <w:pPr>
        <w:keepNext/>
        <w:autoSpaceDE w:val="0"/>
        <w:autoSpaceDN w:val="0"/>
        <w:spacing w:after="0" w:line="40" w:lineRule="exact"/>
        <w:rPr>
          <w:rFonts w:cs="Times New Roman"/>
          <w:sz w:val="22"/>
          <w:lang w:val="ru-RU" w:eastAsia="ru-RU"/>
          <w14:ligatures w14:val="standardContextual"/>
        </w:rPr>
      </w:pPr>
    </w:p>
    <w:p w14:paraId="60CD0939" w14:textId="77777777" w:rsidR="00881F69" w:rsidRPr="00881F69" w:rsidRDefault="00881F69" w:rsidP="00881F69">
      <w:pPr>
        <w:keepNext/>
        <w:autoSpaceDE w:val="0"/>
        <w:autoSpaceDN w:val="0"/>
        <w:spacing w:after="0" w:line="40" w:lineRule="exact"/>
        <w:rPr>
          <w:rFonts w:cs="Times New Roman"/>
          <w:sz w:val="22"/>
          <w:lang w:val="ru-RU" w:eastAsia="ru-RU"/>
          <w14:ligatures w14:val="standardContextual"/>
        </w:rPr>
      </w:pPr>
    </w:p>
    <w:p w14:paraId="34E7C2B9" w14:textId="77777777" w:rsidR="00881F69" w:rsidRPr="00881F69" w:rsidRDefault="00881F69" w:rsidP="00881F69">
      <w:pPr>
        <w:keepNext/>
        <w:autoSpaceDE w:val="0"/>
        <w:autoSpaceDN w:val="0"/>
        <w:spacing w:after="0" w:line="40" w:lineRule="exact"/>
        <w:rPr>
          <w:rFonts w:cs="Times New Roman"/>
          <w:sz w:val="22"/>
          <w:lang w:val="ru-RU" w:eastAsia="ru-RU"/>
          <w14:ligatures w14:val="standardContextual"/>
        </w:rPr>
      </w:pP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881F69" w:rsidRPr="00881F69" w14:paraId="412F6AB0" w14:textId="77777777" w:rsidTr="00E95DEB"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260614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Директор ООО «</w:t>
            </w:r>
            <w:r w:rsidRPr="00881F69">
              <w:rPr>
                <w:rFonts w:cs="Times New Roman"/>
                <w:bCs/>
                <w:sz w:val="22"/>
                <w:szCs w:val="20"/>
                <w:lang w:val="ru-RU" w:eastAsia="ru-RU"/>
              </w:rPr>
              <w:t>Гусь ИнфоЗащита</w:t>
            </w: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C4030F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DB62F76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47B9FA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B68C41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И. А.  Ковалец</w:t>
            </w:r>
          </w:p>
        </w:tc>
      </w:tr>
      <w:tr w:rsidR="00881F69" w:rsidRPr="00881F69" w14:paraId="420BBC94" w14:textId="77777777" w:rsidTr="00E95DEB"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14:paraId="531CA9F1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 xml:space="preserve">(руководитель постоянно действующего исполнительного органа юридического лица </w:t>
            </w: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0DB071BF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45087524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7082CE3A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14:paraId="652E7357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(инициалы, фамилия)</w:t>
            </w:r>
          </w:p>
        </w:tc>
      </w:tr>
    </w:tbl>
    <w:p w14:paraId="574E49CA" w14:textId="77777777" w:rsidR="00881F69" w:rsidRPr="00881F69" w:rsidRDefault="00881F69" w:rsidP="00881F69">
      <w:pPr>
        <w:keepLines/>
        <w:autoSpaceDE w:val="0"/>
        <w:autoSpaceDN w:val="0"/>
        <w:spacing w:after="0" w:line="240" w:lineRule="auto"/>
        <w:ind w:right="8032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М.П.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t>(при наличии печати)</w:t>
      </w:r>
    </w:p>
    <w:p w14:paraId="2E124984" w14:textId="77777777" w:rsidR="00881F69" w:rsidRDefault="00881F69" w:rsidP="0021505C">
      <w:pPr>
        <w:spacing w:after="200" w:line="276" w:lineRule="auto"/>
        <w:rPr>
          <w:lang w:val="ru-RU"/>
        </w:rPr>
        <w:sectPr w:rsidR="00881F69" w:rsidSect="00881F69">
          <w:headerReference w:type="even" r:id="rId17"/>
          <w:headerReference w:type="default" r:id="rId18"/>
          <w:headerReference w:type="first" r:id="rId19"/>
          <w:pgSz w:w="11906" w:h="16838"/>
          <w:pgMar w:top="851" w:right="851" w:bottom="567" w:left="1134" w:header="397" w:footer="397" w:gutter="0"/>
          <w:cols w:space="709"/>
          <w:rtlGutter/>
        </w:sectPr>
      </w:pPr>
    </w:p>
    <w:p w14:paraId="27363610" w14:textId="77777777" w:rsidR="00881F69" w:rsidRPr="00881F69" w:rsidRDefault="00881F69" w:rsidP="00881F69">
      <w:pPr>
        <w:autoSpaceDE w:val="0"/>
        <w:autoSpaceDN w:val="0"/>
        <w:spacing w:after="240" w:line="240" w:lineRule="auto"/>
        <w:ind w:left="5954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lastRenderedPageBreak/>
        <w:t>Приложение № 8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к форме заявления о предоставлении лицензии юридическому лицу, утвержденной приказом Федеральной службы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по техническому и экспортному контролю</w:t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br/>
        <w:t>от 12 января 2023 г. № 3</w:t>
      </w:r>
    </w:p>
    <w:p w14:paraId="65C4CB84" w14:textId="77777777" w:rsidR="00881F69" w:rsidRPr="00881F69" w:rsidRDefault="00881F69" w:rsidP="00881F69">
      <w:pPr>
        <w:autoSpaceDE w:val="0"/>
        <w:autoSpaceDN w:val="0"/>
        <w:spacing w:after="240" w:line="240" w:lineRule="auto"/>
        <w:jc w:val="center"/>
        <w:rPr>
          <w:rFonts w:cs="Times New Roman"/>
          <w:sz w:val="26"/>
          <w:szCs w:val="26"/>
          <w:lang w:val="ru-RU" w:eastAsia="ru-RU"/>
          <w14:ligatures w14:val="standardContextual"/>
        </w:rPr>
      </w:pPr>
      <w:r w:rsidRPr="00881F69">
        <w:rPr>
          <w:rFonts w:cs="Times New Roman"/>
          <w:sz w:val="26"/>
          <w:szCs w:val="26"/>
          <w:lang w:val="ru-RU" w:eastAsia="ru-RU"/>
          <w14:ligatures w14:val="standardContextual"/>
        </w:rPr>
        <w:t>Опись прилагаемых документов</w:t>
      </w:r>
    </w:p>
    <w:tbl>
      <w:tblPr>
        <w:tblW w:w="99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4706"/>
        <w:gridCol w:w="2268"/>
        <w:gridCol w:w="2438"/>
      </w:tblGrid>
      <w:tr w:rsidR="00881F69" w:rsidRPr="00881F69" w14:paraId="45404CFE" w14:textId="77777777" w:rsidTr="00E95DEB">
        <w:trPr>
          <w:tblHeader/>
        </w:trPr>
        <w:tc>
          <w:tcPr>
            <w:tcW w:w="567" w:type="dxa"/>
          </w:tcPr>
          <w:p w14:paraId="49C080A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№ п/п</w:t>
            </w:r>
          </w:p>
        </w:tc>
        <w:tc>
          <w:tcPr>
            <w:tcW w:w="4706" w:type="dxa"/>
          </w:tcPr>
          <w:p w14:paraId="7913C67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Наименование документов</w:t>
            </w:r>
          </w:p>
        </w:tc>
        <w:tc>
          <w:tcPr>
            <w:tcW w:w="2268" w:type="dxa"/>
          </w:tcPr>
          <w:p w14:paraId="06B136C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Количество листов</w:t>
            </w:r>
          </w:p>
        </w:tc>
        <w:tc>
          <w:tcPr>
            <w:tcW w:w="2438" w:type="dxa"/>
          </w:tcPr>
          <w:p w14:paraId="578FDDE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Примечание</w:t>
            </w:r>
          </w:p>
        </w:tc>
      </w:tr>
      <w:tr w:rsidR="00881F69" w:rsidRPr="00881F69" w14:paraId="5C8F1627" w14:textId="77777777" w:rsidTr="00E95DEB">
        <w:trPr>
          <w:tblHeader/>
        </w:trPr>
        <w:tc>
          <w:tcPr>
            <w:tcW w:w="567" w:type="dxa"/>
          </w:tcPr>
          <w:p w14:paraId="4ED68BF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4706" w:type="dxa"/>
          </w:tcPr>
          <w:p w14:paraId="17C40E1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268" w:type="dxa"/>
          </w:tcPr>
          <w:p w14:paraId="575E861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438" w:type="dxa"/>
          </w:tcPr>
          <w:p w14:paraId="604BF1F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</w:tr>
      <w:tr w:rsidR="00881F69" w:rsidRPr="00881F69" w14:paraId="35BF9FAE" w14:textId="77777777" w:rsidTr="00E95DEB">
        <w:trPr>
          <w:tblHeader/>
        </w:trPr>
        <w:tc>
          <w:tcPr>
            <w:tcW w:w="567" w:type="dxa"/>
          </w:tcPr>
          <w:p w14:paraId="7851CC8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4706" w:type="dxa"/>
          </w:tcPr>
          <w:p w14:paraId="75213D1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Заявление о предоставлении лицензии</w:t>
            </w:r>
          </w:p>
        </w:tc>
        <w:tc>
          <w:tcPr>
            <w:tcW w:w="2268" w:type="dxa"/>
          </w:tcPr>
          <w:p w14:paraId="1732D0D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438" w:type="dxa"/>
            <w:vAlign w:val="center"/>
          </w:tcPr>
          <w:p w14:paraId="138378D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</w:t>
            </w:r>
          </w:p>
        </w:tc>
      </w:tr>
      <w:tr w:rsidR="00881F69" w:rsidRPr="00881F69" w14:paraId="165C33DD" w14:textId="77777777" w:rsidTr="00E95DEB">
        <w:trPr>
          <w:tblHeader/>
        </w:trPr>
        <w:tc>
          <w:tcPr>
            <w:tcW w:w="567" w:type="dxa"/>
          </w:tcPr>
          <w:p w14:paraId="135DAC4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4706" w:type="dxa"/>
          </w:tcPr>
          <w:p w14:paraId="0BA7FAD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Концепция компании</w:t>
            </w:r>
          </w:p>
        </w:tc>
        <w:tc>
          <w:tcPr>
            <w:tcW w:w="2268" w:type="dxa"/>
          </w:tcPr>
          <w:p w14:paraId="464FB18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438" w:type="dxa"/>
            <w:vAlign w:val="center"/>
          </w:tcPr>
          <w:p w14:paraId="7A5B29B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2</w:t>
            </w:r>
          </w:p>
        </w:tc>
      </w:tr>
      <w:tr w:rsidR="00881F69" w:rsidRPr="00881F69" w14:paraId="4869CA7E" w14:textId="77777777" w:rsidTr="00E95DEB">
        <w:trPr>
          <w:tblHeader/>
        </w:trPr>
        <w:tc>
          <w:tcPr>
            <w:tcW w:w="567" w:type="dxa"/>
          </w:tcPr>
          <w:p w14:paraId="6A3E6BC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4706" w:type="dxa"/>
          </w:tcPr>
          <w:p w14:paraId="77BA21A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Устав ООО</w:t>
            </w:r>
          </w:p>
        </w:tc>
        <w:tc>
          <w:tcPr>
            <w:tcW w:w="2268" w:type="dxa"/>
          </w:tcPr>
          <w:p w14:paraId="3AAA453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312DE2F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3</w:t>
            </w:r>
          </w:p>
        </w:tc>
      </w:tr>
      <w:tr w:rsidR="00881F69" w:rsidRPr="00881F69" w14:paraId="700E14F2" w14:textId="77777777" w:rsidTr="00E95DEB">
        <w:trPr>
          <w:tblHeader/>
        </w:trPr>
        <w:tc>
          <w:tcPr>
            <w:tcW w:w="567" w:type="dxa"/>
          </w:tcPr>
          <w:p w14:paraId="1D8A21A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4</w:t>
            </w:r>
          </w:p>
        </w:tc>
        <w:tc>
          <w:tcPr>
            <w:tcW w:w="4706" w:type="dxa"/>
          </w:tcPr>
          <w:p w14:paraId="573A1AB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Договор аренды</w:t>
            </w:r>
          </w:p>
        </w:tc>
        <w:tc>
          <w:tcPr>
            <w:tcW w:w="2268" w:type="dxa"/>
          </w:tcPr>
          <w:p w14:paraId="6B200C3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4782629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4</w:t>
            </w:r>
          </w:p>
        </w:tc>
      </w:tr>
      <w:tr w:rsidR="00881F69" w:rsidRPr="00881F69" w14:paraId="34654A3A" w14:textId="77777777" w:rsidTr="00E95DEB">
        <w:trPr>
          <w:tblHeader/>
        </w:trPr>
        <w:tc>
          <w:tcPr>
            <w:tcW w:w="567" w:type="dxa"/>
          </w:tcPr>
          <w:p w14:paraId="6746880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5</w:t>
            </w:r>
          </w:p>
        </w:tc>
        <w:tc>
          <w:tcPr>
            <w:tcW w:w="4706" w:type="dxa"/>
          </w:tcPr>
          <w:p w14:paraId="17DDD8D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Выписка ЕГРН</w:t>
            </w:r>
          </w:p>
        </w:tc>
        <w:tc>
          <w:tcPr>
            <w:tcW w:w="2268" w:type="dxa"/>
          </w:tcPr>
          <w:p w14:paraId="34D4E84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66DFD7C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5</w:t>
            </w:r>
          </w:p>
        </w:tc>
      </w:tr>
      <w:tr w:rsidR="00881F69" w:rsidRPr="00881F69" w14:paraId="27089A72" w14:textId="77777777" w:rsidTr="00E95DEB">
        <w:trPr>
          <w:tblHeader/>
        </w:trPr>
        <w:tc>
          <w:tcPr>
            <w:tcW w:w="567" w:type="dxa"/>
          </w:tcPr>
          <w:p w14:paraId="2CDD6C9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4706" w:type="dxa"/>
          </w:tcPr>
          <w:p w14:paraId="459C78D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1 к заявлению — Сведения о персонале</w:t>
            </w:r>
          </w:p>
        </w:tc>
        <w:tc>
          <w:tcPr>
            <w:tcW w:w="2268" w:type="dxa"/>
          </w:tcPr>
          <w:p w14:paraId="1ED46D4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438" w:type="dxa"/>
            <w:vAlign w:val="center"/>
          </w:tcPr>
          <w:p w14:paraId="5670235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6</w:t>
            </w:r>
          </w:p>
        </w:tc>
      </w:tr>
      <w:tr w:rsidR="00881F69" w:rsidRPr="00881F69" w14:paraId="3D3AA89E" w14:textId="77777777" w:rsidTr="00E95DEB">
        <w:trPr>
          <w:tblHeader/>
        </w:trPr>
        <w:tc>
          <w:tcPr>
            <w:tcW w:w="567" w:type="dxa"/>
          </w:tcPr>
          <w:p w14:paraId="1019D91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7</w:t>
            </w:r>
          </w:p>
        </w:tc>
        <w:tc>
          <w:tcPr>
            <w:tcW w:w="4706" w:type="dxa"/>
          </w:tcPr>
          <w:p w14:paraId="4AA9FA6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2 к заявлению — Защищаемые помещения</w:t>
            </w:r>
          </w:p>
        </w:tc>
        <w:tc>
          <w:tcPr>
            <w:tcW w:w="2268" w:type="dxa"/>
          </w:tcPr>
          <w:p w14:paraId="75F74FD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2</w:t>
            </w:r>
          </w:p>
        </w:tc>
        <w:tc>
          <w:tcPr>
            <w:tcW w:w="2438" w:type="dxa"/>
            <w:vAlign w:val="center"/>
          </w:tcPr>
          <w:p w14:paraId="2BBE43C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7</w:t>
            </w:r>
          </w:p>
        </w:tc>
      </w:tr>
      <w:tr w:rsidR="00881F69" w:rsidRPr="00881F69" w14:paraId="03DB1C81" w14:textId="77777777" w:rsidTr="00E95DEB">
        <w:trPr>
          <w:tblHeader/>
        </w:trPr>
        <w:tc>
          <w:tcPr>
            <w:tcW w:w="567" w:type="dxa"/>
          </w:tcPr>
          <w:p w14:paraId="0E639D41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8</w:t>
            </w:r>
          </w:p>
        </w:tc>
        <w:tc>
          <w:tcPr>
            <w:tcW w:w="4706" w:type="dxa"/>
          </w:tcPr>
          <w:p w14:paraId="1E9470A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3 к заявлению — Аттестованные АС</w:t>
            </w:r>
          </w:p>
        </w:tc>
        <w:tc>
          <w:tcPr>
            <w:tcW w:w="2268" w:type="dxa"/>
          </w:tcPr>
          <w:p w14:paraId="3FB2665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6</w:t>
            </w:r>
          </w:p>
        </w:tc>
        <w:tc>
          <w:tcPr>
            <w:tcW w:w="2438" w:type="dxa"/>
            <w:vAlign w:val="center"/>
          </w:tcPr>
          <w:p w14:paraId="3A0C45B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8</w:t>
            </w:r>
          </w:p>
        </w:tc>
      </w:tr>
      <w:tr w:rsidR="00881F69" w:rsidRPr="00881F69" w14:paraId="2DB4DA84" w14:textId="77777777" w:rsidTr="00E95DEB">
        <w:trPr>
          <w:cantSplit/>
          <w:trHeight w:val="482"/>
        </w:trPr>
        <w:tc>
          <w:tcPr>
            <w:tcW w:w="567" w:type="dxa"/>
          </w:tcPr>
          <w:p w14:paraId="07E13BF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9</w:t>
            </w:r>
          </w:p>
        </w:tc>
        <w:tc>
          <w:tcPr>
            <w:tcW w:w="4706" w:type="dxa"/>
          </w:tcPr>
          <w:p w14:paraId="66C6F21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4 к заявлению — Описание техпроцесса</w:t>
            </w:r>
          </w:p>
        </w:tc>
        <w:tc>
          <w:tcPr>
            <w:tcW w:w="2268" w:type="dxa"/>
          </w:tcPr>
          <w:p w14:paraId="7942110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3</w:t>
            </w:r>
          </w:p>
        </w:tc>
        <w:tc>
          <w:tcPr>
            <w:tcW w:w="2438" w:type="dxa"/>
            <w:vAlign w:val="center"/>
          </w:tcPr>
          <w:p w14:paraId="76942DF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9</w:t>
            </w:r>
          </w:p>
        </w:tc>
      </w:tr>
      <w:tr w:rsidR="00881F69" w:rsidRPr="00881F69" w14:paraId="7F2660D4" w14:textId="77777777" w:rsidTr="00E95DEB">
        <w:trPr>
          <w:cantSplit/>
          <w:trHeight w:val="482"/>
        </w:trPr>
        <w:tc>
          <w:tcPr>
            <w:tcW w:w="567" w:type="dxa"/>
          </w:tcPr>
          <w:p w14:paraId="0E2FB5D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10</w:t>
            </w:r>
          </w:p>
        </w:tc>
        <w:tc>
          <w:tcPr>
            <w:tcW w:w="4706" w:type="dxa"/>
          </w:tcPr>
          <w:p w14:paraId="575F1826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5 к заявлению — Перечень защищаемых ресурсов</w:t>
            </w:r>
          </w:p>
        </w:tc>
        <w:tc>
          <w:tcPr>
            <w:tcW w:w="2268" w:type="dxa"/>
          </w:tcPr>
          <w:p w14:paraId="762E41F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67A6A57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10</w:t>
            </w:r>
          </w:p>
        </w:tc>
      </w:tr>
      <w:tr w:rsidR="00881F69" w:rsidRPr="00881F69" w14:paraId="13A1D2EF" w14:textId="77777777" w:rsidTr="00E95DEB">
        <w:trPr>
          <w:cantSplit/>
          <w:trHeight w:val="482"/>
        </w:trPr>
        <w:tc>
          <w:tcPr>
            <w:tcW w:w="567" w:type="dxa"/>
          </w:tcPr>
          <w:p w14:paraId="7E5D915C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11</w:t>
            </w:r>
          </w:p>
        </w:tc>
        <w:tc>
          <w:tcPr>
            <w:tcW w:w="4706" w:type="dxa"/>
          </w:tcPr>
          <w:p w14:paraId="669E696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6 к заявлению — Сведения об оборудовании</w:t>
            </w:r>
          </w:p>
        </w:tc>
        <w:tc>
          <w:tcPr>
            <w:tcW w:w="2268" w:type="dxa"/>
          </w:tcPr>
          <w:p w14:paraId="663FC0A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8</w:t>
            </w:r>
          </w:p>
        </w:tc>
        <w:tc>
          <w:tcPr>
            <w:tcW w:w="2438" w:type="dxa"/>
            <w:vAlign w:val="center"/>
          </w:tcPr>
          <w:p w14:paraId="36CDE39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11</w:t>
            </w:r>
          </w:p>
        </w:tc>
      </w:tr>
      <w:tr w:rsidR="00881F69" w:rsidRPr="00881F69" w14:paraId="549C0F8E" w14:textId="77777777" w:rsidTr="00E95DEB">
        <w:trPr>
          <w:cantSplit/>
          <w:trHeight w:val="482"/>
        </w:trPr>
        <w:tc>
          <w:tcPr>
            <w:tcW w:w="567" w:type="dxa"/>
          </w:tcPr>
          <w:p w14:paraId="4225C69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12</w:t>
            </w:r>
          </w:p>
        </w:tc>
        <w:tc>
          <w:tcPr>
            <w:tcW w:w="4706" w:type="dxa"/>
          </w:tcPr>
          <w:p w14:paraId="3E401EF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Приложение 7 к заявлению — Техдокументация и стандарты</w:t>
            </w:r>
          </w:p>
        </w:tc>
        <w:tc>
          <w:tcPr>
            <w:tcW w:w="2268" w:type="dxa"/>
          </w:tcPr>
          <w:p w14:paraId="3CF0C59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7BD9263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12</w:t>
            </w:r>
          </w:p>
        </w:tc>
      </w:tr>
      <w:tr w:rsidR="00881F69" w:rsidRPr="00881F69" w14:paraId="3F23FB9B" w14:textId="77777777" w:rsidTr="00E95DEB">
        <w:trPr>
          <w:cantSplit/>
          <w:trHeight w:val="482"/>
        </w:trPr>
        <w:tc>
          <w:tcPr>
            <w:tcW w:w="567" w:type="dxa"/>
          </w:tcPr>
          <w:p w14:paraId="020D92E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13</w:t>
            </w:r>
          </w:p>
        </w:tc>
        <w:tc>
          <w:tcPr>
            <w:tcW w:w="4706" w:type="dxa"/>
          </w:tcPr>
          <w:p w14:paraId="5DCA6DD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Технический паспорт АС</w:t>
            </w:r>
          </w:p>
        </w:tc>
        <w:tc>
          <w:tcPr>
            <w:tcW w:w="2268" w:type="dxa"/>
          </w:tcPr>
          <w:p w14:paraId="39E549A5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2C471CAE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14</w:t>
            </w:r>
          </w:p>
        </w:tc>
      </w:tr>
      <w:tr w:rsidR="00881F69" w:rsidRPr="00881F69" w14:paraId="0305FBF6" w14:textId="77777777" w:rsidTr="00E95DEB">
        <w:trPr>
          <w:cantSplit/>
          <w:trHeight w:val="482"/>
        </w:trPr>
        <w:tc>
          <w:tcPr>
            <w:tcW w:w="567" w:type="dxa"/>
          </w:tcPr>
          <w:p w14:paraId="62782C3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14</w:t>
            </w:r>
          </w:p>
        </w:tc>
        <w:tc>
          <w:tcPr>
            <w:tcW w:w="4706" w:type="dxa"/>
          </w:tcPr>
          <w:p w14:paraId="3745420D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Паспорт защищаемого помещения</w:t>
            </w:r>
          </w:p>
        </w:tc>
        <w:tc>
          <w:tcPr>
            <w:tcW w:w="2268" w:type="dxa"/>
          </w:tcPr>
          <w:p w14:paraId="7703C12A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</w:t>
            </w:r>
          </w:p>
        </w:tc>
        <w:tc>
          <w:tcPr>
            <w:tcW w:w="2438" w:type="dxa"/>
            <w:vAlign w:val="center"/>
          </w:tcPr>
          <w:p w14:paraId="66165D4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lang w:val="ru-RU" w:eastAsia="ru-RU"/>
                <w14:ligatures w14:val="standardContextual"/>
              </w:rPr>
              <w:t>Файл № 15</w:t>
            </w:r>
          </w:p>
        </w:tc>
      </w:tr>
    </w:tbl>
    <w:p w14:paraId="179FCD8F" w14:textId="77777777" w:rsidR="00881F69" w:rsidRPr="00881F69" w:rsidRDefault="00881F69" w:rsidP="00881F69">
      <w:pPr>
        <w:autoSpaceDE w:val="0"/>
        <w:autoSpaceDN w:val="0"/>
        <w:spacing w:after="0" w:line="240" w:lineRule="auto"/>
        <w:rPr>
          <w:rFonts w:cs="Times New Roman"/>
          <w:sz w:val="22"/>
          <w:lang w:val="ru-RU" w:eastAsia="ru-RU"/>
          <w14:ligatures w14:val="standardContextual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"/>
        <w:gridCol w:w="7881"/>
        <w:gridCol w:w="1531"/>
      </w:tblGrid>
      <w:tr w:rsidR="00881F69" w:rsidRPr="00881F69" w14:paraId="525AC700" w14:textId="77777777" w:rsidTr="00E95DEB"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89D9B7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  <w:t>Итого</w:t>
            </w:r>
          </w:p>
        </w:tc>
        <w:tc>
          <w:tcPr>
            <w:tcW w:w="78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626E77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14 (четырнадцать)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34883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  <w:t>документов.</w:t>
            </w:r>
          </w:p>
        </w:tc>
      </w:tr>
      <w:tr w:rsidR="00881F69" w:rsidRPr="00881F69" w14:paraId="6A5F4EB6" w14:textId="77777777" w:rsidTr="00E95DEB">
        <w:tc>
          <w:tcPr>
            <w:tcW w:w="737" w:type="dxa"/>
            <w:tcBorders>
              <w:top w:val="nil"/>
              <w:left w:val="nil"/>
              <w:bottom w:val="nil"/>
              <w:right w:val="nil"/>
            </w:tcBorders>
          </w:tcPr>
          <w:p w14:paraId="7F913D90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7881" w:type="dxa"/>
            <w:tcBorders>
              <w:top w:val="nil"/>
              <w:left w:val="nil"/>
              <w:bottom w:val="nil"/>
              <w:right w:val="nil"/>
            </w:tcBorders>
          </w:tcPr>
          <w:p w14:paraId="01F3B31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(цифрами и прописью)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7D2AB49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</w:tr>
    </w:tbl>
    <w:p w14:paraId="655B9A12" w14:textId="77777777" w:rsidR="00881F69" w:rsidRPr="00881F69" w:rsidRDefault="00881F69" w:rsidP="00881F69">
      <w:pPr>
        <w:autoSpaceDE w:val="0"/>
        <w:autoSpaceDN w:val="0"/>
        <w:spacing w:before="240" w:after="0" w:line="240" w:lineRule="auto"/>
        <w:ind w:firstLine="567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t>Количество листов внутренней описи                     33 (тридцать три)</w:t>
      </w:r>
    </w:p>
    <w:p w14:paraId="06328B58" w14:textId="77777777" w:rsidR="00881F69" w:rsidRPr="00881F69" w:rsidRDefault="00881F69" w:rsidP="00881F69">
      <w:pPr>
        <w:keepNext/>
        <w:pBdr>
          <w:top w:val="single" w:sz="4" w:space="1" w:color="auto"/>
        </w:pBdr>
        <w:autoSpaceDE w:val="0"/>
        <w:autoSpaceDN w:val="0"/>
        <w:spacing w:after="240" w:line="240" w:lineRule="auto"/>
        <w:ind w:left="4553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t>(цифрами и прописью)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881F69" w:rsidRPr="00881F69" w14:paraId="6EDB0A70" w14:textId="77777777" w:rsidTr="00E95DEB"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C186A89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Директор ООО «</w:t>
            </w:r>
            <w:r w:rsidRPr="00881F69">
              <w:rPr>
                <w:rFonts w:cs="Times New Roman"/>
                <w:bCs/>
                <w:sz w:val="22"/>
                <w:szCs w:val="20"/>
                <w:lang w:val="ru-RU" w:eastAsia="ru-RU"/>
                <w14:ligatures w14:val="standardContextual"/>
              </w:rPr>
              <w:t>Гусь ИнфоЗащита</w:t>
            </w: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BBF31F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6AAE92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B80DBB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F3679F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2"/>
                <w:szCs w:val="20"/>
                <w:lang w:val="ru-RU" w:eastAsia="ru-RU"/>
                <w14:ligatures w14:val="standardContextual"/>
              </w:rPr>
              <w:t>И. А. Ковалец</w:t>
            </w:r>
          </w:p>
        </w:tc>
      </w:tr>
      <w:tr w:rsidR="00881F69" w:rsidRPr="00881F69" w14:paraId="2B868976" w14:textId="77777777" w:rsidTr="00E95DEB"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14:paraId="642C560F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 xml:space="preserve">(руководитель постоянно действующего исполнительного органа юридического лица </w:t>
            </w: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13EE6288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B46B028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21E0C394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14:paraId="46BBBE76" w14:textId="77777777" w:rsidR="00881F69" w:rsidRPr="00881F69" w:rsidRDefault="00881F69" w:rsidP="00881F69">
            <w:pPr>
              <w:keepNext/>
              <w:keepLines/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(инициалы, фамилия)</w:t>
            </w:r>
          </w:p>
        </w:tc>
      </w:tr>
    </w:tbl>
    <w:p w14:paraId="6354507A" w14:textId="77777777" w:rsidR="00881F69" w:rsidRPr="00881F69" w:rsidRDefault="00881F69" w:rsidP="00881F69">
      <w:pPr>
        <w:keepLines/>
        <w:autoSpaceDE w:val="0"/>
        <w:autoSpaceDN w:val="0"/>
        <w:spacing w:after="240" w:line="240" w:lineRule="auto"/>
        <w:ind w:right="8034"/>
        <w:jc w:val="center"/>
        <w:rPr>
          <w:rFonts w:cs="Times New Roman"/>
          <w:sz w:val="20"/>
          <w:szCs w:val="20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М.П.</w:t>
      </w: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br/>
      </w:r>
      <w:r w:rsidRPr="00881F69">
        <w:rPr>
          <w:rFonts w:cs="Times New Roman"/>
          <w:sz w:val="20"/>
          <w:szCs w:val="20"/>
          <w:lang w:val="ru-RU" w:eastAsia="ru-RU"/>
          <w14:ligatures w14:val="standardContextual"/>
        </w:rPr>
        <w:t>(при наличии печати)</w:t>
      </w:r>
    </w:p>
    <w:p w14:paraId="34A045A4" w14:textId="77777777" w:rsidR="00881F69" w:rsidRPr="00881F69" w:rsidRDefault="00881F69" w:rsidP="00881F69">
      <w:pPr>
        <w:autoSpaceDE w:val="0"/>
        <w:autoSpaceDN w:val="0"/>
        <w:spacing w:after="240" w:line="240" w:lineRule="auto"/>
        <w:rPr>
          <w:rFonts w:cs="Times New Roman"/>
          <w:sz w:val="24"/>
          <w:szCs w:val="24"/>
          <w:lang w:val="ru-RU" w:eastAsia="ru-RU"/>
          <w14:ligatures w14:val="standardContextual"/>
        </w:rPr>
      </w:pPr>
      <w:r w:rsidRPr="00881F69">
        <w:rPr>
          <w:rFonts w:cs="Times New Roman"/>
          <w:sz w:val="24"/>
          <w:szCs w:val="24"/>
          <w:lang w:val="ru-RU" w:eastAsia="ru-RU"/>
          <w14:ligatures w14:val="standardContextual"/>
        </w:rPr>
        <w:t>Отметка о дате приема заявления и документов</w:t>
      </w: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75"/>
        <w:gridCol w:w="113"/>
        <w:gridCol w:w="6691"/>
      </w:tblGrid>
      <w:tr w:rsidR="00881F69" w:rsidRPr="00881F69" w14:paraId="78467D1B" w14:textId="77777777" w:rsidTr="00E95DEB">
        <w:tc>
          <w:tcPr>
            <w:tcW w:w="31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39C7EF2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BEBFA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669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CAB31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</w:tr>
      <w:tr w:rsidR="00881F69" w:rsidRPr="00881F69" w14:paraId="33441F6D" w14:textId="77777777" w:rsidTr="00E95DEB"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</w:tcPr>
          <w:p w14:paraId="433A74A3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3499668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</w:p>
        </w:tc>
        <w:tc>
          <w:tcPr>
            <w:tcW w:w="6691" w:type="dxa"/>
            <w:tcBorders>
              <w:top w:val="nil"/>
              <w:left w:val="nil"/>
              <w:bottom w:val="nil"/>
              <w:right w:val="nil"/>
            </w:tcBorders>
          </w:tcPr>
          <w:p w14:paraId="7C005184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0"/>
                <w:szCs w:val="20"/>
                <w:lang w:val="ru-RU" w:eastAsia="ru-RU"/>
                <w14:ligatures w14:val="standardContextual"/>
              </w:rPr>
              <w:t>(инициалы, фамилия делопроизводителя)</w:t>
            </w:r>
          </w:p>
        </w:tc>
      </w:tr>
    </w:tbl>
    <w:p w14:paraId="577676C8" w14:textId="77777777" w:rsidR="00881F69" w:rsidRPr="00881F69" w:rsidRDefault="00881F69" w:rsidP="00881F69">
      <w:pPr>
        <w:autoSpaceDE w:val="0"/>
        <w:autoSpaceDN w:val="0"/>
        <w:spacing w:after="0" w:line="240" w:lineRule="auto"/>
        <w:rPr>
          <w:rFonts w:cs="Times New Roman"/>
          <w:sz w:val="24"/>
          <w:szCs w:val="24"/>
          <w:lang w:val="ru-RU" w:eastAsia="ru-RU"/>
          <w14:ligatures w14:val="standardContextual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454"/>
        <w:gridCol w:w="255"/>
        <w:gridCol w:w="1985"/>
        <w:gridCol w:w="397"/>
      </w:tblGrid>
      <w:tr w:rsidR="00881F69" w:rsidRPr="00881F69" w14:paraId="110186A5" w14:textId="77777777" w:rsidTr="00E95DEB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B7BCDB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right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  <w:t>«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1D5147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7F239F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867769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jc w:val="center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9FD028" w14:textId="77777777" w:rsidR="00881F69" w:rsidRPr="00881F69" w:rsidRDefault="00881F69" w:rsidP="00881F69">
            <w:pPr>
              <w:autoSpaceDE w:val="0"/>
              <w:autoSpaceDN w:val="0"/>
              <w:spacing w:after="0" w:line="240" w:lineRule="auto"/>
              <w:ind w:left="57"/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</w:pPr>
            <w:r w:rsidRPr="00881F69">
              <w:rPr>
                <w:rFonts w:cs="Times New Roman"/>
                <w:sz w:val="24"/>
                <w:szCs w:val="24"/>
                <w:lang w:val="ru-RU" w:eastAsia="ru-RU"/>
                <w14:ligatures w14:val="standardContextual"/>
              </w:rPr>
              <w:t>г.</w:t>
            </w:r>
          </w:p>
        </w:tc>
      </w:tr>
    </w:tbl>
    <w:p w14:paraId="029721F1" w14:textId="77777777" w:rsidR="00881F69" w:rsidRPr="00881F69" w:rsidRDefault="00881F69" w:rsidP="00881F69">
      <w:pPr>
        <w:autoSpaceDE w:val="0"/>
        <w:autoSpaceDN w:val="0"/>
        <w:spacing w:after="0" w:line="240" w:lineRule="auto"/>
        <w:rPr>
          <w:rFonts w:cs="Times New Roman"/>
          <w:sz w:val="24"/>
          <w:szCs w:val="24"/>
          <w:lang w:val="ru-RU" w:eastAsia="ru-RU"/>
          <w14:ligatures w14:val="standardContextual"/>
        </w:rPr>
      </w:pPr>
    </w:p>
    <w:p w14:paraId="756B6713" w14:textId="77777777" w:rsidR="00881F69" w:rsidRDefault="00881F69" w:rsidP="0021505C">
      <w:pPr>
        <w:spacing w:after="200" w:line="276" w:lineRule="auto"/>
        <w:rPr>
          <w:lang w:val="ru-RU"/>
        </w:rPr>
        <w:sectPr w:rsidR="00881F69" w:rsidSect="00881F69">
          <w:headerReference w:type="even" r:id="rId20"/>
          <w:headerReference w:type="default" r:id="rId21"/>
          <w:headerReference w:type="first" r:id="rId22"/>
          <w:pgSz w:w="11906" w:h="16838"/>
          <w:pgMar w:top="851" w:right="851" w:bottom="567" w:left="1134" w:header="397" w:footer="397" w:gutter="0"/>
          <w:cols w:space="709"/>
          <w:rtlGutter/>
        </w:sectPr>
      </w:pPr>
    </w:p>
    <w:p w14:paraId="0CC0A120" w14:textId="77777777" w:rsidR="00881F69" w:rsidRPr="00881F69" w:rsidRDefault="00881F69" w:rsidP="00881F69">
      <w:pPr>
        <w:spacing w:after="20" w:line="240" w:lineRule="auto"/>
        <w:jc w:val="center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b/>
          <w:color w:val="24445B"/>
          <w:sz w:val="30"/>
          <w:lang w:val="ru-RU"/>
        </w:rPr>
        <w:lastRenderedPageBreak/>
        <w:t>ТЕХНИЧЕСКИЙ ПАСПОРТ АС</w:t>
      </w:r>
    </w:p>
    <w:p w14:paraId="54F20AA3" w14:textId="77777777" w:rsidR="00881F69" w:rsidRPr="00881F69" w:rsidRDefault="00881F69" w:rsidP="00881F69">
      <w:pPr>
        <w:spacing w:after="100" w:line="240" w:lineRule="auto"/>
        <w:jc w:val="center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b/>
          <w:sz w:val="20"/>
          <w:lang w:val="ru-RU"/>
        </w:rPr>
        <w:t>Автоматизированная система ООО «Гусь ИнфоЗащита»</w:t>
      </w:r>
    </w:p>
    <w:tbl>
      <w:tblPr>
        <w:tblW w:w="108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3"/>
        <w:gridCol w:w="8282"/>
      </w:tblGrid>
      <w:tr w:rsidR="00881F69" w:rsidRPr="00881F69" w14:paraId="0D1E3F73" w14:textId="77777777">
        <w:trPr>
          <w:tblHeader/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48EEA07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5"/>
              </w:rPr>
              <w:t>Параметр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9B4EE13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5"/>
              </w:rPr>
              <w:t>Сведения</w:t>
            </w:r>
            <w:proofErr w:type="spellEnd"/>
          </w:p>
        </w:tc>
      </w:tr>
      <w:tr w:rsidR="00881F69" w:rsidRPr="00881F69" w14:paraId="0B8564C1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C74CB82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Наименование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7B024EE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5"/>
                <w:lang w:val="ru-RU"/>
              </w:rPr>
              <w:t>Автоматизированная система обработки рабочих материалов ООО «Гусь ИнфоЗащита».</w:t>
            </w:r>
          </w:p>
        </w:tc>
      </w:tr>
      <w:tr w:rsidR="00881F69" w:rsidRPr="00881F69" w14:paraId="3524D19A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776ECA0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Назначение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60658E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5"/>
                <w:lang w:val="ru-RU"/>
              </w:rPr>
              <w:t>Рабочая деятельность компании, хранение документов и обработка материалов с ограниченным доступом.</w:t>
            </w:r>
          </w:p>
        </w:tc>
      </w:tr>
      <w:tr w:rsidR="00881F69" w:rsidRPr="00881F69" w14:paraId="0BDA0D81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089D2B1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Владелец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 xml:space="preserve"> /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адрес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264B0A9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5"/>
                <w:lang w:val="ru-RU"/>
              </w:rPr>
              <w:t xml:space="preserve">ООО «Гусь ИнфоЗащита»; 344000, г. Ростов-на-Дону, ул.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Обороны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 xml:space="preserve">, д. 89,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офис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 xml:space="preserve"> 210</w:t>
            </w:r>
          </w:p>
        </w:tc>
      </w:tr>
      <w:tr w:rsidR="00881F69" w:rsidRPr="00881F69" w14:paraId="2C20E331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744B3A1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Состав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 xml:space="preserve"> /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размещение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1ABEFF2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5"/>
                <w:lang w:val="ru-RU"/>
              </w:rPr>
              <w:t>6 АРМ; сервер и сеть в серверной 17,0 м².</w:t>
            </w:r>
          </w:p>
        </w:tc>
      </w:tr>
      <w:tr w:rsidR="00881F69" w:rsidRPr="00881F69" w14:paraId="150702AC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4B8A532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Архитектура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 xml:space="preserve"> и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5"/>
              </w:rPr>
              <w:t>адресация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AA63333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5"/>
                <w:lang w:val="ru-RU"/>
              </w:rPr>
              <w:t>Общий контур 192.168.33.0/24; защищённый контур 192.168.61.0/24.</w:t>
            </w:r>
          </w:p>
        </w:tc>
      </w:tr>
    </w:tbl>
    <w:p w14:paraId="48FE3D7A" w14:textId="77777777" w:rsidR="00881F69" w:rsidRPr="00881F69" w:rsidRDefault="00881F69" w:rsidP="00881F69">
      <w:pPr>
        <w:spacing w:before="80" w:after="40" w:line="240" w:lineRule="auto"/>
        <w:rPr>
          <w:rFonts w:ascii="Arial" w:eastAsia="Arial" w:hAnsi="Arial" w:cs="Times New Roman"/>
          <w:b/>
          <w:color w:val="24445B"/>
          <w:sz w:val="18"/>
          <w:lang w:val="ru-RU"/>
        </w:rPr>
      </w:pPr>
    </w:p>
    <w:p w14:paraId="5C89459D" w14:textId="77777777" w:rsidR="00881F69" w:rsidRPr="00881F69" w:rsidRDefault="00881F69" w:rsidP="00881F69">
      <w:pPr>
        <w:spacing w:before="80" w:after="40" w:line="240" w:lineRule="auto"/>
        <w:rPr>
          <w:rFonts w:ascii="Arial" w:eastAsia="Arial" w:hAnsi="Arial" w:cs="Times New Roman"/>
          <w:sz w:val="16"/>
        </w:rPr>
      </w:pPr>
      <w:proofErr w:type="spellStart"/>
      <w:r w:rsidRPr="00881F69">
        <w:rPr>
          <w:rFonts w:ascii="Arial" w:eastAsia="Arial" w:hAnsi="Arial" w:cs="Times New Roman"/>
          <w:b/>
          <w:color w:val="24445B"/>
          <w:sz w:val="18"/>
        </w:rPr>
        <w:t>Состав</w:t>
      </w:r>
      <w:proofErr w:type="spellEnd"/>
      <w:r w:rsidRPr="00881F69">
        <w:rPr>
          <w:rFonts w:ascii="Arial" w:eastAsia="Arial" w:hAnsi="Arial" w:cs="Times New Roman"/>
          <w:b/>
          <w:color w:val="24445B"/>
          <w:sz w:val="18"/>
        </w:rPr>
        <w:t xml:space="preserve"> </w:t>
      </w:r>
      <w:proofErr w:type="spellStart"/>
      <w:r w:rsidRPr="00881F69">
        <w:rPr>
          <w:rFonts w:ascii="Arial" w:eastAsia="Arial" w:hAnsi="Arial" w:cs="Times New Roman"/>
          <w:b/>
          <w:color w:val="24445B"/>
          <w:sz w:val="18"/>
        </w:rPr>
        <w:t>технических</w:t>
      </w:r>
      <w:proofErr w:type="spellEnd"/>
      <w:r w:rsidRPr="00881F69">
        <w:rPr>
          <w:rFonts w:ascii="Arial" w:eastAsia="Arial" w:hAnsi="Arial" w:cs="Times New Roman"/>
          <w:b/>
          <w:color w:val="24445B"/>
          <w:sz w:val="18"/>
        </w:rPr>
        <w:t xml:space="preserve"> </w:t>
      </w:r>
      <w:proofErr w:type="spellStart"/>
      <w:r w:rsidRPr="00881F69">
        <w:rPr>
          <w:rFonts w:ascii="Arial" w:eastAsia="Arial" w:hAnsi="Arial" w:cs="Times New Roman"/>
          <w:b/>
          <w:color w:val="24445B"/>
          <w:sz w:val="18"/>
        </w:rPr>
        <w:t>средств</w:t>
      </w:r>
      <w:proofErr w:type="spellEnd"/>
    </w:p>
    <w:tbl>
      <w:tblPr>
        <w:tblW w:w="99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6"/>
        <w:gridCol w:w="835"/>
        <w:gridCol w:w="1583"/>
        <w:gridCol w:w="4851"/>
      </w:tblGrid>
      <w:tr w:rsidR="00881F69" w:rsidRPr="00881F69" w14:paraId="6CF74EE2" w14:textId="77777777">
        <w:trPr>
          <w:tblHeader/>
          <w:jc w:val="center"/>
        </w:trPr>
        <w:tc>
          <w:tcPr>
            <w:tcW w:w="2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9407F24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proofErr w:type="spellStart"/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3"/>
              </w:rPr>
              <w:t>Средство</w:t>
            </w:r>
            <w:proofErr w:type="spellEnd"/>
          </w:p>
        </w:tc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A5A3928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3"/>
              </w:rPr>
              <w:t>Кол-во</w:t>
            </w:r>
            <w:proofErr w:type="spellEnd"/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24F8C65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3"/>
              </w:rPr>
              <w:t>IP</w:t>
            </w:r>
          </w:p>
        </w:tc>
        <w:tc>
          <w:tcPr>
            <w:tcW w:w="4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0C9E8DD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3"/>
              </w:rPr>
              <w:t>Размещение</w:t>
            </w:r>
            <w:proofErr w:type="spellEnd"/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3"/>
              </w:rPr>
              <w:t xml:space="preserve"> / </w:t>
            </w:r>
            <w:proofErr w:type="spellStart"/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3"/>
              </w:rPr>
              <w:t>назначение</w:t>
            </w:r>
            <w:proofErr w:type="spellEnd"/>
          </w:p>
        </w:tc>
      </w:tr>
      <w:tr w:rsidR="00881F69" w:rsidRPr="00881F69" w14:paraId="41179F67" w14:textId="77777777">
        <w:trPr>
          <w:jc w:val="center"/>
        </w:trPr>
        <w:tc>
          <w:tcPr>
            <w:tcW w:w="2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69A23D1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АРМ-01—04</w:t>
            </w:r>
          </w:p>
        </w:tc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25D0289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4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537140B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192.168.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33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11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—14</w:t>
            </w:r>
          </w:p>
        </w:tc>
        <w:tc>
          <w:tcPr>
            <w:tcW w:w="4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D08AE68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Рабочая комната; задачи общего контура.</w:t>
            </w:r>
          </w:p>
        </w:tc>
      </w:tr>
      <w:tr w:rsidR="00881F69" w:rsidRPr="00881F69" w14:paraId="75CB5BF7" w14:textId="77777777">
        <w:trPr>
          <w:jc w:val="center"/>
        </w:trPr>
        <w:tc>
          <w:tcPr>
            <w:tcW w:w="2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24B012B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АРМ-0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5</w:t>
            </w:r>
          </w:p>
        </w:tc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278A4CA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956AEDF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192.168.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32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.11</w:t>
            </w:r>
          </w:p>
        </w:tc>
        <w:tc>
          <w:tcPr>
            <w:tcW w:w="4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D7FAAE2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Серверная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;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защищённое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рабочее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место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</w:t>
            </w:r>
          </w:p>
        </w:tc>
      </w:tr>
      <w:tr w:rsidR="00881F69" w:rsidRPr="00881F69" w14:paraId="51ECAAB0" w14:textId="77777777">
        <w:trPr>
          <w:jc w:val="center"/>
        </w:trPr>
        <w:tc>
          <w:tcPr>
            <w:tcW w:w="2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59417F5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АРМ-06</w:t>
            </w:r>
          </w:p>
        </w:tc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D67C3FB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0D653F1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—</w:t>
            </w:r>
          </w:p>
        </w:tc>
        <w:tc>
          <w:tcPr>
            <w:tcW w:w="4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95F23C8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Серверная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;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проверка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съёмных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носителей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</w:t>
            </w:r>
          </w:p>
        </w:tc>
      </w:tr>
      <w:tr w:rsidR="00881F69" w:rsidRPr="00881F69" w14:paraId="5066CDA7" w14:textId="77777777">
        <w:trPr>
          <w:jc w:val="center"/>
        </w:trPr>
        <w:tc>
          <w:tcPr>
            <w:tcW w:w="2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F5D05AA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Сервер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GIZ-SRV-01</w:t>
            </w:r>
          </w:p>
        </w:tc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EAF41E5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47FC0D7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192.168.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32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.10</w:t>
            </w:r>
          </w:p>
        </w:tc>
        <w:tc>
          <w:tcPr>
            <w:tcW w:w="4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415B8FF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Серверная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;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хранение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рабочих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файлов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</w:t>
            </w:r>
          </w:p>
        </w:tc>
      </w:tr>
      <w:tr w:rsidR="00881F69" w:rsidRPr="00881F69" w14:paraId="1D453572" w14:textId="77777777">
        <w:trPr>
          <w:jc w:val="center"/>
        </w:trPr>
        <w:tc>
          <w:tcPr>
            <w:tcW w:w="2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2EC504B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 xml:space="preserve">Коммутаторы 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GIZ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-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SW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 xml:space="preserve">-01; 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GIZ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-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SW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-02</w:t>
            </w:r>
          </w:p>
        </w:tc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ED111CF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2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5A4ED65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192.168.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33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.2 / .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32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.2</w:t>
            </w:r>
          </w:p>
        </w:tc>
        <w:tc>
          <w:tcPr>
            <w:tcW w:w="4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3340233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Серверная; подключение устройств локальной сети.</w:t>
            </w:r>
          </w:p>
        </w:tc>
      </w:tr>
      <w:tr w:rsidR="00881F69" w:rsidRPr="00881F69" w14:paraId="759844F7" w14:textId="77777777">
        <w:trPr>
          <w:jc w:val="center"/>
        </w:trPr>
        <w:tc>
          <w:tcPr>
            <w:tcW w:w="2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2024DE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Маршрутизатор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GIZ-RTR-01</w:t>
            </w:r>
          </w:p>
        </w:tc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3312F2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96A8D88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192.168.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  <w:lang w:val="ru-RU"/>
              </w:rPr>
              <w:t>33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.1</w:t>
            </w:r>
          </w:p>
        </w:tc>
        <w:tc>
          <w:tcPr>
            <w:tcW w:w="4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7C46D0C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Серверная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;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маршрутизация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общего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контура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</w:t>
            </w:r>
          </w:p>
        </w:tc>
      </w:tr>
      <w:tr w:rsidR="00881F69" w:rsidRPr="00881F69" w14:paraId="29B6C51C" w14:textId="77777777">
        <w:trPr>
          <w:jc w:val="center"/>
        </w:trPr>
        <w:tc>
          <w:tcPr>
            <w:tcW w:w="2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D9AAF3D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ИБП</w:t>
            </w:r>
          </w:p>
        </w:tc>
        <w:tc>
          <w:tcPr>
            <w:tcW w:w="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241AC92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1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C864F29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—</w:t>
            </w:r>
          </w:p>
        </w:tc>
        <w:tc>
          <w:tcPr>
            <w:tcW w:w="4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7977D83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Серверная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;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кратковременное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питание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оборудования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3"/>
              </w:rPr>
              <w:t>.</w:t>
            </w:r>
          </w:p>
        </w:tc>
      </w:tr>
    </w:tbl>
    <w:p w14:paraId="63B497B0" w14:textId="77777777" w:rsidR="00881F69" w:rsidRPr="00881F69" w:rsidRDefault="00881F69" w:rsidP="00881F69">
      <w:pPr>
        <w:spacing w:before="80" w:after="40" w:line="240" w:lineRule="auto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b/>
          <w:color w:val="24445B"/>
          <w:sz w:val="18"/>
          <w:lang w:val="ru-RU"/>
        </w:rPr>
        <w:t>Организация эксплуатации и защиты</w:t>
      </w:r>
    </w:p>
    <w:p w14:paraId="222C36F2" w14:textId="77777777" w:rsidR="00881F69" w:rsidRPr="00881F69" w:rsidRDefault="00881F69" w:rsidP="00881F69">
      <w:pPr>
        <w:spacing w:after="20" w:line="240" w:lineRule="auto"/>
        <w:ind w:left="115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sz w:val="14"/>
          <w:lang w:val="ru-RU"/>
        </w:rPr>
        <w:t>• Пользователи работают под личными учётными записями; доступ к данным предоставляется в пределах должностных обязанностей.</w:t>
      </w:r>
    </w:p>
    <w:p w14:paraId="1544ACFF" w14:textId="77777777" w:rsidR="00881F69" w:rsidRPr="00881F69" w:rsidRDefault="00881F69" w:rsidP="00881F69">
      <w:pPr>
        <w:spacing w:after="20" w:line="240" w:lineRule="auto"/>
        <w:ind w:left="115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sz w:val="14"/>
          <w:lang w:val="ru-RU"/>
        </w:rPr>
        <w:t>• Электронные рабочие материалы предполагается хранить на сервере; важные файлы подлежат резервному копированию.</w:t>
      </w:r>
    </w:p>
    <w:p w14:paraId="06AD6644" w14:textId="77777777" w:rsidR="00881F69" w:rsidRPr="00881F69" w:rsidRDefault="00881F69" w:rsidP="00881F69">
      <w:pPr>
        <w:spacing w:after="20" w:line="240" w:lineRule="auto"/>
        <w:ind w:left="115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sz w:val="14"/>
          <w:lang w:val="ru-RU"/>
        </w:rPr>
        <w:t>• Бумажные документы и съёмные носители хранятся в закрываемом шкафу/сейфе в архиве. Выдача и возврат подлежат учёту по принятому организацией порядку.</w:t>
      </w:r>
    </w:p>
    <w:p w14:paraId="5D378D92" w14:textId="77777777" w:rsidR="00881F69" w:rsidRDefault="00881F69" w:rsidP="0021505C">
      <w:pPr>
        <w:spacing w:after="200" w:line="276" w:lineRule="auto"/>
        <w:rPr>
          <w:lang w:val="ru-RU"/>
        </w:rPr>
        <w:sectPr w:rsidR="00881F69" w:rsidSect="00881F69">
          <w:pgSz w:w="11906" w:h="16838"/>
          <w:pgMar w:top="851" w:right="851" w:bottom="567" w:left="1134" w:header="397" w:footer="397" w:gutter="0"/>
          <w:cols w:space="709"/>
          <w:rtlGutter/>
        </w:sectPr>
      </w:pPr>
    </w:p>
    <w:p w14:paraId="58057853" w14:textId="77777777" w:rsidR="00881F69" w:rsidRPr="00881F69" w:rsidRDefault="00881F69" w:rsidP="00881F69">
      <w:pPr>
        <w:spacing w:after="20" w:line="240" w:lineRule="auto"/>
        <w:jc w:val="center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b/>
          <w:color w:val="24445B"/>
          <w:sz w:val="30"/>
          <w:lang w:val="ru-RU"/>
        </w:rPr>
        <w:lastRenderedPageBreak/>
        <w:t>ПАСПОРТ ЗАЩИЩАЕМОГО ПОМЕЩЕНИЯ</w:t>
      </w:r>
    </w:p>
    <w:p w14:paraId="64E5DA32" w14:textId="77777777" w:rsidR="00881F69" w:rsidRPr="00881F69" w:rsidRDefault="00881F69" w:rsidP="00881F69">
      <w:pPr>
        <w:spacing w:after="100" w:line="240" w:lineRule="auto"/>
        <w:jc w:val="center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b/>
          <w:sz w:val="20"/>
          <w:lang w:val="ru-RU"/>
        </w:rPr>
        <w:t>Серверная-лаборатория ООО «Гусь ИнфоЗащита»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8280"/>
      </w:tblGrid>
      <w:tr w:rsidR="00881F69" w:rsidRPr="00881F69" w14:paraId="3C928079" w14:textId="77777777">
        <w:trPr>
          <w:tblHeader/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0F0AC65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6"/>
              </w:rPr>
              <w:t>Параметр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C127EAE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b/>
                <w:color w:val="000000" w:themeColor="text1"/>
                <w:sz w:val="16"/>
              </w:rPr>
              <w:t>Сведения</w:t>
            </w:r>
            <w:proofErr w:type="spellEnd"/>
          </w:p>
        </w:tc>
      </w:tr>
      <w:tr w:rsidR="00881F69" w:rsidRPr="00881F69" w14:paraId="1E6C69FD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B5782B0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Назначение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помещения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73D86E2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  <w:t>Размещение сервера, рабочих станций и сетевых средств; обработка рабочих материалов с ограниченным доступом.</w:t>
            </w:r>
          </w:p>
        </w:tc>
      </w:tr>
      <w:tr w:rsidR="00881F69" w:rsidRPr="00881F69" w14:paraId="21AB6C42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02AD93D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Местоположение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6DCDA31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  <w:t xml:space="preserve">344000, г. Ростов-на-Дону, ул.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Обороны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 xml:space="preserve">, д. 89,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офис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 xml:space="preserve"> 210</w:t>
            </w:r>
          </w:p>
        </w:tc>
      </w:tr>
      <w:tr w:rsidR="00881F69" w:rsidRPr="00881F69" w14:paraId="2FD2551F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64ED61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Размеры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 xml:space="preserve"> /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площадь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2F36E10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4,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  <w:t>40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 xml:space="preserve"> × 4,10 м;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расчётная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площадь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 xml:space="preserve"> 1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  <w:t>8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,0 м².</w:t>
            </w:r>
          </w:p>
        </w:tc>
      </w:tr>
      <w:tr w:rsidR="00881F69" w:rsidRPr="00881F69" w14:paraId="750B5505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3186306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Вход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9BB213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  <w:t>Из коридора; ширина проёма по учебной модели — 0,9 м.</w:t>
            </w:r>
          </w:p>
        </w:tc>
      </w:tr>
      <w:tr w:rsidR="00881F69" w:rsidRPr="00881F69" w14:paraId="04C3164D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C9A404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Постоянно</w:t>
            </w:r>
            <w:proofErr w:type="spellEnd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 xml:space="preserve"> </w:t>
            </w: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работающие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A60964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  <w:t>Сотрудники, допущенные директором;</w:t>
            </w:r>
          </w:p>
        </w:tc>
      </w:tr>
      <w:tr w:rsidR="00881F69" w:rsidRPr="00881F69" w14:paraId="6D46FE42" w14:textId="77777777">
        <w:trPr>
          <w:jc w:val="center"/>
        </w:trPr>
        <w:tc>
          <w:tcPr>
            <w:tcW w:w="2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B3B3AB3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proofErr w:type="spellStart"/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Оборудование</w:t>
            </w:r>
            <w:proofErr w:type="spellEnd"/>
          </w:p>
        </w:tc>
        <w:tc>
          <w:tcPr>
            <w:tcW w:w="8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A47BDBE" w14:textId="77777777" w:rsidR="00881F69" w:rsidRPr="00881F69" w:rsidRDefault="00881F69" w:rsidP="00881F69">
            <w:pPr>
              <w:spacing w:after="0" w:line="276" w:lineRule="auto"/>
              <w:rPr>
                <w:rFonts w:ascii="Arial" w:eastAsia="Arial" w:hAnsi="Arial" w:cs="Times New Roman"/>
                <w:color w:val="000000" w:themeColor="text1"/>
                <w:sz w:val="16"/>
              </w:rPr>
            </w:pPr>
            <w:r w:rsidRPr="00881F69"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  <w:t>АРМ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 xml:space="preserve">-05; 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6"/>
                <w:lang w:val="ru-RU"/>
              </w:rPr>
              <w:t>АРМ</w:t>
            </w:r>
            <w:r w:rsidRPr="00881F69">
              <w:rPr>
                <w:rFonts w:ascii="Arial" w:eastAsia="Arial" w:hAnsi="Arial" w:cs="Times New Roman"/>
                <w:color w:val="000000" w:themeColor="text1"/>
                <w:sz w:val="16"/>
              </w:rPr>
              <w:t>-06; GIZ-SRV-01; GIZ-RTR-01; GIZ-SW-01; GIZ-SW-02; GIZ-UPS-01.</w:t>
            </w:r>
          </w:p>
        </w:tc>
      </w:tr>
    </w:tbl>
    <w:p w14:paraId="57951AD1" w14:textId="77777777" w:rsidR="00881F69" w:rsidRPr="00881F69" w:rsidRDefault="00881F69" w:rsidP="00881F69">
      <w:pPr>
        <w:spacing w:before="80" w:after="40" w:line="240" w:lineRule="auto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b/>
          <w:color w:val="24445B"/>
          <w:sz w:val="18"/>
          <w:lang w:val="ru-RU"/>
        </w:rPr>
        <w:t>Порядок доступа и использования</w:t>
      </w:r>
    </w:p>
    <w:p w14:paraId="0E32B30C" w14:textId="77777777" w:rsidR="00881F69" w:rsidRPr="00881F69" w:rsidRDefault="00881F69" w:rsidP="00881F69">
      <w:pPr>
        <w:spacing w:after="20" w:line="240" w:lineRule="auto"/>
        <w:ind w:left="115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sz w:val="15"/>
          <w:lang w:val="ru-RU"/>
        </w:rPr>
        <w:t>• Вход разрешается сотрудникам, которым помещение необходимо для работы и которые допущены руководителем. Посетители входят только в сопровождении сотрудника.</w:t>
      </w:r>
    </w:p>
    <w:p w14:paraId="4A0B9525" w14:textId="77777777" w:rsidR="00881F69" w:rsidRPr="00881F69" w:rsidRDefault="00881F69" w:rsidP="00881F69">
      <w:pPr>
        <w:spacing w:after="20" w:line="240" w:lineRule="auto"/>
        <w:ind w:left="115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sz w:val="15"/>
          <w:lang w:val="ru-RU"/>
        </w:rPr>
        <w:t>• Доступ к серверу и АРМ-05 предоставляется по служебным обязанностям. Сотрудники используют личные учётные записи; права назначаются ответственным лицом.</w:t>
      </w:r>
    </w:p>
    <w:p w14:paraId="396598B7" w14:textId="77777777" w:rsidR="00881F69" w:rsidRPr="00881F69" w:rsidRDefault="00881F69" w:rsidP="00881F69">
      <w:pPr>
        <w:spacing w:after="20" w:line="240" w:lineRule="auto"/>
        <w:ind w:left="115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sz w:val="15"/>
          <w:lang w:val="ru-RU"/>
        </w:rPr>
        <w:t>• Переносные носители проверяются на АРМ-06 перед использованием в защищённом контуре. Подключение и перенос файлов выполняются по установленному в организации порядку.</w:t>
      </w:r>
    </w:p>
    <w:p w14:paraId="09A06A04" w14:textId="77777777" w:rsidR="00881F69" w:rsidRPr="00881F69" w:rsidRDefault="00881F69" w:rsidP="00881F69">
      <w:pPr>
        <w:spacing w:after="20" w:line="240" w:lineRule="auto"/>
        <w:ind w:left="115"/>
        <w:rPr>
          <w:rFonts w:ascii="Arial" w:eastAsia="Arial" w:hAnsi="Arial" w:cs="Times New Roman"/>
          <w:sz w:val="16"/>
          <w:lang w:val="ru-RU"/>
        </w:rPr>
      </w:pPr>
      <w:r w:rsidRPr="00881F69">
        <w:rPr>
          <w:rFonts w:ascii="Arial" w:eastAsia="Arial" w:hAnsi="Arial" w:cs="Times New Roman"/>
          <w:sz w:val="15"/>
          <w:lang w:val="ru-RU"/>
        </w:rPr>
        <w:t>• Оборудование размещается так, чтобы не перекрывать дверь, проход и доступ для обслуживания. Сервер и сетевые устройства размещаются в стойке; ИБП указан в составе оснащения.</w:t>
      </w:r>
    </w:p>
    <w:p w14:paraId="47DACB3D" w14:textId="7854D587" w:rsidR="008C0702" w:rsidRPr="008E321D" w:rsidRDefault="008C0702" w:rsidP="0021505C">
      <w:pPr>
        <w:spacing w:after="200" w:line="276" w:lineRule="auto"/>
        <w:rPr>
          <w:lang w:val="ru-RU"/>
        </w:rPr>
      </w:pPr>
    </w:p>
    <w:sectPr w:rsidR="008C0702" w:rsidRPr="008E321D" w:rsidSect="00881F69">
      <w:pgSz w:w="11906" w:h="16838"/>
      <w:pgMar w:top="851" w:right="851" w:bottom="567" w:left="1134" w:header="397" w:footer="397" w:gutter="0"/>
      <w:cols w:space="709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227CF" w14:textId="77777777" w:rsidR="001D6A0E" w:rsidRDefault="001D6A0E">
      <w:pPr>
        <w:spacing w:after="0" w:line="240" w:lineRule="auto"/>
      </w:pPr>
      <w:r>
        <w:separator/>
      </w:r>
    </w:p>
  </w:endnote>
  <w:endnote w:type="continuationSeparator" w:id="0">
    <w:p w14:paraId="07E5F16D" w14:textId="77777777" w:rsidR="001D6A0E" w:rsidRDefault="001D6A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869CE" w14:textId="715EE257" w:rsidR="00251EDF" w:rsidRDefault="00000000">
    <w:pPr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8E321D">
      <w:rPr>
        <w:noProof/>
        <w:sz w:val="24"/>
      </w:rPr>
      <w:t>2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327CC" w14:textId="77777777" w:rsidR="00251EDF" w:rsidRDefault="00251ED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A601B" w14:textId="77777777" w:rsidR="001D6A0E" w:rsidRDefault="001D6A0E">
      <w:pPr>
        <w:spacing w:after="0" w:line="240" w:lineRule="auto"/>
      </w:pPr>
      <w:r>
        <w:separator/>
      </w:r>
    </w:p>
  </w:footnote>
  <w:footnote w:type="continuationSeparator" w:id="0">
    <w:p w14:paraId="2D7BD127" w14:textId="77777777" w:rsidR="001D6A0E" w:rsidRDefault="001D6A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307A5" w14:textId="77777777" w:rsidR="00251EDF" w:rsidRDefault="00251ED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83D70" w14:textId="77777777" w:rsidR="00251EDF" w:rsidRDefault="00251ED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620C2" w14:textId="77777777" w:rsidR="00881F69" w:rsidRDefault="00881F69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D14D" w14:textId="77777777" w:rsidR="00881F69" w:rsidRDefault="00881F69" w:rsidP="00400503">
    <w:pPr>
      <w:pStyle w:val="a5"/>
      <w:jc w:val="right"/>
      <w:rPr>
        <w:sz w:val="14"/>
        <w:szCs w:val="1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F770C" w14:textId="77777777" w:rsidR="00881F69" w:rsidRDefault="00881F69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1A3EB" w14:textId="77777777" w:rsidR="00881F69" w:rsidRDefault="00881F69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9EB37" w14:textId="77777777" w:rsidR="00881F69" w:rsidRDefault="00881F69" w:rsidP="0014557F">
    <w:pPr>
      <w:pStyle w:val="a5"/>
      <w:jc w:val="right"/>
      <w:rPr>
        <w:sz w:val="14"/>
        <w:szCs w:val="14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7C68A" w14:textId="77777777" w:rsidR="00881F69" w:rsidRDefault="00881F69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DBE4A" w14:textId="77777777" w:rsidR="00881F69" w:rsidRDefault="00881F69"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CB569" w14:textId="77777777" w:rsidR="00881F69" w:rsidRDefault="00881F69" w:rsidP="007E0AA5">
    <w:pPr>
      <w:pStyle w:val="a5"/>
      <w:jc w:val="right"/>
      <w:rPr>
        <w:sz w:val="14"/>
        <w:szCs w:val="14"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EE1E" w14:textId="77777777" w:rsidR="00881F69" w:rsidRDefault="00881F6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2665680">
    <w:abstractNumId w:val="8"/>
  </w:num>
  <w:num w:numId="2" w16cid:durableId="128323242">
    <w:abstractNumId w:val="6"/>
  </w:num>
  <w:num w:numId="3" w16cid:durableId="417287780">
    <w:abstractNumId w:val="5"/>
  </w:num>
  <w:num w:numId="4" w16cid:durableId="659772250">
    <w:abstractNumId w:val="4"/>
  </w:num>
  <w:num w:numId="5" w16cid:durableId="1961918024">
    <w:abstractNumId w:val="7"/>
  </w:num>
  <w:num w:numId="6" w16cid:durableId="1761175954">
    <w:abstractNumId w:val="3"/>
  </w:num>
  <w:num w:numId="7" w16cid:durableId="975916218">
    <w:abstractNumId w:val="2"/>
  </w:num>
  <w:num w:numId="8" w16cid:durableId="1944025803">
    <w:abstractNumId w:val="1"/>
  </w:num>
  <w:num w:numId="9" w16cid:durableId="664014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DB9"/>
    <w:rsid w:val="00034616"/>
    <w:rsid w:val="0006063C"/>
    <w:rsid w:val="00074163"/>
    <w:rsid w:val="000C131E"/>
    <w:rsid w:val="0015074B"/>
    <w:rsid w:val="0016686E"/>
    <w:rsid w:val="00180800"/>
    <w:rsid w:val="001C12D2"/>
    <w:rsid w:val="001D6A0E"/>
    <w:rsid w:val="0021505C"/>
    <w:rsid w:val="00230481"/>
    <w:rsid w:val="00246B48"/>
    <w:rsid w:val="00251EDF"/>
    <w:rsid w:val="00275505"/>
    <w:rsid w:val="00286161"/>
    <w:rsid w:val="0029639D"/>
    <w:rsid w:val="002C1980"/>
    <w:rsid w:val="003034E5"/>
    <w:rsid w:val="00304DB7"/>
    <w:rsid w:val="00326499"/>
    <w:rsid w:val="00326F90"/>
    <w:rsid w:val="003B5E35"/>
    <w:rsid w:val="00401DD9"/>
    <w:rsid w:val="0046241A"/>
    <w:rsid w:val="00475EA4"/>
    <w:rsid w:val="004D1AB1"/>
    <w:rsid w:val="005C4C02"/>
    <w:rsid w:val="005F4B59"/>
    <w:rsid w:val="00621086"/>
    <w:rsid w:val="0062136F"/>
    <w:rsid w:val="0070510A"/>
    <w:rsid w:val="00705FBE"/>
    <w:rsid w:val="007304F4"/>
    <w:rsid w:val="007B56E5"/>
    <w:rsid w:val="00831779"/>
    <w:rsid w:val="00832586"/>
    <w:rsid w:val="00843C07"/>
    <w:rsid w:val="00852675"/>
    <w:rsid w:val="00881C43"/>
    <w:rsid w:val="00881F69"/>
    <w:rsid w:val="008C0702"/>
    <w:rsid w:val="008E321D"/>
    <w:rsid w:val="009558FD"/>
    <w:rsid w:val="009F7AAB"/>
    <w:rsid w:val="00A125F6"/>
    <w:rsid w:val="00A7533D"/>
    <w:rsid w:val="00A77617"/>
    <w:rsid w:val="00A81CBC"/>
    <w:rsid w:val="00AA1D8D"/>
    <w:rsid w:val="00B47730"/>
    <w:rsid w:val="00B8379F"/>
    <w:rsid w:val="00C06D41"/>
    <w:rsid w:val="00C075A7"/>
    <w:rsid w:val="00CB0664"/>
    <w:rsid w:val="00CD0B10"/>
    <w:rsid w:val="00CD0E2F"/>
    <w:rsid w:val="00D44089"/>
    <w:rsid w:val="00E37C72"/>
    <w:rsid w:val="00E55D87"/>
    <w:rsid w:val="00E67DFD"/>
    <w:rsid w:val="00E81BCA"/>
    <w:rsid w:val="00EB1D4E"/>
    <w:rsid w:val="00EB7FAA"/>
    <w:rsid w:val="00EE411D"/>
    <w:rsid w:val="00F21EFC"/>
    <w:rsid w:val="00FA34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FA011F"/>
  <w14:defaultImageDpi w14:val="300"/>
  <w15:docId w15:val="{EB9D30A0-26A1-E34B-8F6F-5D49C64A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line="240" w:lineRule="auto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40" w:lineRule="auto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40" w:lineRule="auto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120" w:line="240" w:lineRule="auto"/>
      <w:contextualSpacing/>
      <w:jc w:val="center"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843C07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843C07"/>
    <w:rPr>
      <w:color w:val="605E5C"/>
      <w:shd w:val="clear" w:color="auto" w:fill="E1DFDD"/>
    </w:rPr>
  </w:style>
  <w:style w:type="table" w:customStyle="1" w:styleId="14">
    <w:name w:val="Сетка таблицы1"/>
    <w:basedOn w:val="a3"/>
    <w:next w:val="aff0"/>
    <w:uiPriority w:val="59"/>
    <w:rsid w:val="009F7AAB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Сетка таблицы5"/>
    <w:basedOn w:val="a3"/>
    <w:next w:val="aff0"/>
    <w:uiPriority w:val="59"/>
    <w:rsid w:val="0021505C"/>
    <w:pPr>
      <w:spacing w:after="0" w:line="240" w:lineRule="auto"/>
    </w:pPr>
    <w:rPr>
      <w:rFonts w:ascii="Cambria" w:eastAsia="MS Mincho" w:hAnsi="Cambria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">
    <w:name w:val="Сетка таблицы6"/>
    <w:basedOn w:val="a3"/>
    <w:next w:val="aff0"/>
    <w:uiPriority w:val="59"/>
    <w:rsid w:val="0021505C"/>
    <w:pPr>
      <w:spacing w:after="0" w:line="240" w:lineRule="auto"/>
    </w:pPr>
    <w:rPr>
      <w:rFonts w:ascii="Cambria" w:eastAsia="MS Mincho" w:hAnsi="Cambria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1491</TotalTime>
  <Pages>55</Pages>
  <Words>9883</Words>
  <Characters>56335</Characters>
  <Application>Microsoft Office Word</Application>
  <DocSecurity>0</DocSecurity>
  <Lines>469</Lines>
  <Paragraphs>132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Практическая работа № 1. Лицензирование ТЗКИ</vt:lpstr>
      <vt:lpstr/>
    </vt:vector>
  </TitlesOfParts>
  <Manager/>
  <Company/>
  <LinksUpToDate>false</LinksUpToDate>
  <CharactersWithSpaces>66086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1. Лицензирование ТЗКИ</dc:title>
  <dc:subject>Федеральный закон № 99-ФЗ и подготовка документов на лицензию ФСТЭК России</dc:subject>
  <cp:keywords/>
  <dc:description/>
  <cp:lastModifiedBy>Ковалец ПК</cp:lastModifiedBy>
  <cp:revision>39</cp:revision>
  <dcterms:created xsi:type="dcterms:W3CDTF">2013-12-23T23:15:00Z</dcterms:created>
  <dcterms:modified xsi:type="dcterms:W3CDTF">2026-10-08T22:00:00Z</dcterms:modified>
  <cp:category/>
</cp:coreProperties>
</file>