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4288D" w14:textId="77777777" w:rsidR="000814BF" w:rsidRPr="003C5F76" w:rsidRDefault="000814BF" w:rsidP="000814BF">
      <w:pPr>
        <w:spacing w:line="240" w:lineRule="auto"/>
        <w:ind w:firstLine="0"/>
        <w:jc w:val="center"/>
        <w:rPr>
          <w:szCs w:val="28"/>
        </w:rPr>
      </w:pPr>
      <w:bookmarkStart w:id="0" w:name="_Toc406277736"/>
      <w:bookmarkStart w:id="1" w:name="_Toc323130179"/>
      <w:bookmarkStart w:id="2" w:name="_Toc437862209"/>
      <w:bookmarkStart w:id="3" w:name="_Toc437862313"/>
      <w:bookmarkStart w:id="4" w:name="_Toc438582741"/>
      <w:bookmarkStart w:id="5" w:name="_Toc406277731"/>
      <w:r>
        <w:rPr>
          <w:noProof/>
          <w:szCs w:val="28"/>
          <w:lang w:eastAsia="ru-RU"/>
        </w:rPr>
        <w:drawing>
          <wp:inline distT="0" distB="0" distL="0" distR="0" wp14:anchorId="594D22BD" wp14:editId="7F3A9CAD">
            <wp:extent cx="590550" cy="590550"/>
            <wp:effectExtent l="0" t="0" r="0" b="0"/>
            <wp:docPr id="212247602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a:ln>
                      <a:noFill/>
                    </a:ln>
                  </pic:spPr>
                </pic:pic>
              </a:graphicData>
            </a:graphic>
          </wp:inline>
        </w:drawing>
      </w:r>
    </w:p>
    <w:p w14:paraId="6374B14A" w14:textId="77777777" w:rsidR="000814BF" w:rsidRPr="003C5F76" w:rsidRDefault="000814BF" w:rsidP="000814BF">
      <w:pPr>
        <w:spacing w:line="240" w:lineRule="auto"/>
        <w:ind w:right="-6" w:firstLine="0"/>
        <w:jc w:val="center"/>
        <w:rPr>
          <w:b/>
          <w:bCs/>
          <w:szCs w:val="28"/>
        </w:rPr>
      </w:pPr>
      <w:r w:rsidRPr="003C5F76">
        <w:rPr>
          <w:sz w:val="24"/>
          <w:szCs w:val="28"/>
        </w:rPr>
        <w:t>МИНИСТЕРСТВО НАУКИ И ВЫСШЕГО ОБРАЗОВАНИЯ РОССИЙСКОЙ ФЕДЕРАЦИИ</w:t>
      </w:r>
      <w:r w:rsidRPr="003C5F76">
        <w:rPr>
          <w:b/>
          <w:bCs/>
          <w:szCs w:val="28"/>
        </w:rPr>
        <w:t xml:space="preserve"> </w:t>
      </w:r>
    </w:p>
    <w:p w14:paraId="0EC25EB2" w14:textId="77777777" w:rsidR="000814BF" w:rsidRPr="003C5F76" w:rsidRDefault="000814BF" w:rsidP="000814BF">
      <w:pPr>
        <w:spacing w:before="120" w:line="240" w:lineRule="auto"/>
        <w:ind w:right="-6" w:firstLine="0"/>
        <w:jc w:val="center"/>
        <w:rPr>
          <w:b/>
          <w:bCs/>
          <w:szCs w:val="28"/>
        </w:rPr>
      </w:pPr>
      <w:r w:rsidRPr="003C5F76">
        <w:rPr>
          <w:b/>
          <w:bCs/>
          <w:szCs w:val="28"/>
        </w:rPr>
        <w:t>ФЕДЕРАЛЬНОЕ ГОСУДАРСТВЕННОЕ БЮДЖЕТНОЕ</w:t>
      </w:r>
    </w:p>
    <w:p w14:paraId="51B77AFA" w14:textId="77777777" w:rsidR="000814BF" w:rsidRPr="003C5F76" w:rsidRDefault="000814BF" w:rsidP="000814BF">
      <w:pPr>
        <w:spacing w:line="240" w:lineRule="auto"/>
        <w:ind w:right="-6" w:firstLine="0"/>
        <w:jc w:val="center"/>
        <w:rPr>
          <w:b/>
          <w:bCs/>
          <w:szCs w:val="28"/>
        </w:rPr>
      </w:pPr>
      <w:r w:rsidRPr="003C5F76">
        <w:rPr>
          <w:b/>
          <w:bCs/>
          <w:szCs w:val="28"/>
        </w:rPr>
        <w:t>ОБРАЗОВАТЕЛЬНОЕ УЧРЕЖДЕНИЕ ВЫСШЕГО ОБРАЗОВАНИЯ</w:t>
      </w:r>
      <w:r w:rsidRPr="003C5F76">
        <w:rPr>
          <w:b/>
          <w:bCs/>
          <w:szCs w:val="28"/>
        </w:rPr>
        <w:br/>
        <w:t>«ДОНСКОЙ ГОСУДАРСТВЕННЫЙ ТЕХНИЧЕСКИЙ УНИВЕРСИТЕТ»</w:t>
      </w:r>
    </w:p>
    <w:p w14:paraId="06F59806" w14:textId="77777777" w:rsidR="000814BF" w:rsidRPr="003C5F76" w:rsidRDefault="000814BF" w:rsidP="000814BF">
      <w:pPr>
        <w:spacing w:before="60" w:line="240" w:lineRule="auto"/>
        <w:ind w:firstLine="0"/>
        <w:jc w:val="center"/>
        <w:rPr>
          <w:b/>
          <w:bCs/>
          <w:szCs w:val="28"/>
        </w:rPr>
      </w:pPr>
      <w:r w:rsidRPr="003C5F76">
        <w:rPr>
          <w:b/>
          <w:bCs/>
          <w:szCs w:val="28"/>
        </w:rPr>
        <w:t>(ДГТУ)</w:t>
      </w:r>
    </w:p>
    <w:p w14:paraId="16D5D16F" w14:textId="77777777" w:rsidR="000814BF" w:rsidRPr="003C5F76" w:rsidRDefault="000814BF" w:rsidP="000814BF">
      <w:pPr>
        <w:spacing w:line="200" w:lineRule="atLeast"/>
        <w:rPr>
          <w:sz w:val="20"/>
          <w:szCs w:val="24"/>
        </w:rPr>
      </w:pPr>
    </w:p>
    <w:p w14:paraId="23D04C18" w14:textId="77777777" w:rsidR="000814BF" w:rsidRDefault="000814BF" w:rsidP="000814BF">
      <w:pPr>
        <w:spacing w:line="200" w:lineRule="atLeast"/>
        <w:ind w:firstLine="0"/>
        <w:rPr>
          <w:sz w:val="24"/>
          <w:szCs w:val="24"/>
        </w:rPr>
      </w:pPr>
      <w:r w:rsidRPr="003C5F76">
        <w:rPr>
          <w:sz w:val="24"/>
          <w:szCs w:val="24"/>
        </w:rPr>
        <w:t>Факультет «</w:t>
      </w:r>
      <w:r>
        <w:rPr>
          <w:sz w:val="24"/>
          <w:szCs w:val="24"/>
        </w:rPr>
        <w:t>Информатика и вычислительная техника»</w:t>
      </w:r>
    </w:p>
    <w:p w14:paraId="0903F41D" w14:textId="77777777" w:rsidR="000814BF" w:rsidRDefault="000814BF" w:rsidP="000814BF">
      <w:pPr>
        <w:spacing w:line="200" w:lineRule="atLeast"/>
        <w:rPr>
          <w:sz w:val="24"/>
          <w:szCs w:val="24"/>
        </w:rPr>
      </w:pPr>
    </w:p>
    <w:p w14:paraId="77B8A345" w14:textId="77777777" w:rsidR="000814BF" w:rsidRPr="003C5F76" w:rsidRDefault="000814BF" w:rsidP="000814BF">
      <w:pPr>
        <w:spacing w:line="200" w:lineRule="atLeast"/>
        <w:ind w:firstLine="0"/>
        <w:rPr>
          <w:sz w:val="24"/>
          <w:szCs w:val="24"/>
          <w:u w:val="single"/>
        </w:rPr>
      </w:pPr>
      <w:r w:rsidRPr="003C5F76">
        <w:rPr>
          <w:sz w:val="24"/>
          <w:szCs w:val="24"/>
        </w:rPr>
        <w:t>Кафедра «</w:t>
      </w:r>
      <w:r>
        <w:rPr>
          <w:sz w:val="24"/>
          <w:szCs w:val="24"/>
        </w:rPr>
        <w:t>Кибербезопасность информационных систем»</w:t>
      </w:r>
    </w:p>
    <w:p w14:paraId="015C8AC0" w14:textId="77777777" w:rsidR="000814BF" w:rsidRPr="003C5F76" w:rsidRDefault="000814BF" w:rsidP="000814BF">
      <w:pPr>
        <w:spacing w:line="200" w:lineRule="atLeast"/>
        <w:rPr>
          <w:sz w:val="18"/>
          <w:szCs w:val="18"/>
        </w:rPr>
      </w:pPr>
      <w:r w:rsidRPr="003C5F76">
        <w:rPr>
          <w:sz w:val="24"/>
          <w:szCs w:val="24"/>
        </w:rPr>
        <w:tab/>
      </w:r>
      <w:r w:rsidRPr="003C5F76">
        <w:rPr>
          <w:sz w:val="24"/>
          <w:szCs w:val="24"/>
        </w:rPr>
        <w:tab/>
      </w:r>
      <w:r w:rsidRPr="003C5F76">
        <w:rPr>
          <w:sz w:val="24"/>
          <w:szCs w:val="24"/>
        </w:rPr>
        <w:tab/>
      </w:r>
      <w:r w:rsidRPr="003C5F76">
        <w:rPr>
          <w:sz w:val="24"/>
          <w:szCs w:val="24"/>
        </w:rPr>
        <w:tab/>
      </w:r>
    </w:p>
    <w:p w14:paraId="5643A4D1" w14:textId="77777777" w:rsidR="000814BF" w:rsidRPr="003C5F76" w:rsidRDefault="000814BF" w:rsidP="000814BF">
      <w:pPr>
        <w:spacing w:line="200" w:lineRule="atLeast"/>
        <w:rPr>
          <w:sz w:val="18"/>
          <w:szCs w:val="18"/>
        </w:rPr>
      </w:pPr>
    </w:p>
    <w:p w14:paraId="7C16C130" w14:textId="77777777" w:rsidR="000814BF" w:rsidRPr="003C5F76" w:rsidRDefault="000814BF" w:rsidP="000814BF">
      <w:pPr>
        <w:spacing w:line="240" w:lineRule="auto"/>
        <w:rPr>
          <w:sz w:val="18"/>
          <w:szCs w:val="24"/>
        </w:rPr>
      </w:pPr>
    </w:p>
    <w:tbl>
      <w:tblPr>
        <w:tblW w:w="4202" w:type="dxa"/>
        <w:tblInd w:w="6345" w:type="dxa"/>
        <w:tblLook w:val="01E0" w:firstRow="1" w:lastRow="1" w:firstColumn="1" w:lastColumn="1" w:noHBand="0" w:noVBand="0"/>
      </w:tblPr>
      <w:tblGrid>
        <w:gridCol w:w="816"/>
        <w:gridCol w:w="1322"/>
        <w:gridCol w:w="2064"/>
      </w:tblGrid>
      <w:tr w:rsidR="00147E1F" w:rsidRPr="00147E1F" w14:paraId="1D608736" w14:textId="77777777">
        <w:tc>
          <w:tcPr>
            <w:tcW w:w="2127" w:type="dxa"/>
            <w:gridSpan w:val="2"/>
            <w:hideMark/>
          </w:tcPr>
          <w:p w14:paraId="641EFB5A" w14:textId="4F27BFF8" w:rsidR="00147E1F" w:rsidRPr="00147E1F" w:rsidRDefault="00147E1F" w:rsidP="00147E1F">
            <w:pPr>
              <w:widowControl/>
              <w:spacing w:line="300" w:lineRule="auto"/>
              <w:ind w:right="-765" w:firstLine="0"/>
              <w:jc w:val="left"/>
              <w:rPr>
                <w:rFonts w:eastAsia="Times New Roman" w:cs="Times New Roman"/>
                <w:sz w:val="24"/>
                <w:szCs w:val="24"/>
                <w:lang w:eastAsia="ru-RU"/>
              </w:rPr>
            </w:pPr>
            <w:r>
              <w:rPr>
                <w:rFonts w:eastAsia="Times New Roman" w:cs="Times New Roman"/>
                <w:sz w:val="24"/>
                <w:szCs w:val="24"/>
                <w:lang w:eastAsia="ru-RU"/>
              </w:rPr>
              <w:t>З</w:t>
            </w:r>
            <w:r w:rsidRPr="00147E1F">
              <w:rPr>
                <w:rFonts w:eastAsia="Times New Roman" w:cs="Times New Roman"/>
                <w:sz w:val="24"/>
                <w:szCs w:val="24"/>
                <w:lang w:eastAsia="ru-RU"/>
              </w:rPr>
              <w:t>ав. кафедрой</w:t>
            </w:r>
          </w:p>
        </w:tc>
        <w:tc>
          <w:tcPr>
            <w:tcW w:w="2075" w:type="dxa"/>
            <w:hideMark/>
          </w:tcPr>
          <w:p w14:paraId="139D8769" w14:textId="77777777" w:rsidR="00147E1F" w:rsidRPr="00147E1F" w:rsidRDefault="00147E1F" w:rsidP="00147E1F">
            <w:pPr>
              <w:widowControl/>
              <w:spacing w:line="300" w:lineRule="auto"/>
              <w:ind w:left="33" w:right="-61" w:firstLine="0"/>
              <w:jc w:val="left"/>
              <w:rPr>
                <w:rFonts w:eastAsia="Times New Roman" w:cs="Times New Roman"/>
                <w:sz w:val="24"/>
                <w:szCs w:val="24"/>
                <w:lang w:eastAsia="ru-RU"/>
              </w:rPr>
            </w:pPr>
            <w:r w:rsidRPr="00147E1F">
              <w:rPr>
                <w:rFonts w:eastAsia="Times New Roman" w:cs="Times New Roman"/>
                <w:sz w:val="24"/>
                <w:szCs w:val="24"/>
                <w:lang w:eastAsia="ru-RU"/>
              </w:rPr>
              <w:t>«КБИС»</w:t>
            </w:r>
          </w:p>
        </w:tc>
      </w:tr>
      <w:tr w:rsidR="00147E1F" w:rsidRPr="00147E1F" w14:paraId="77FD7AC4" w14:textId="77777777">
        <w:trPr>
          <w:trHeight w:val="226"/>
        </w:trPr>
        <w:tc>
          <w:tcPr>
            <w:tcW w:w="2127" w:type="dxa"/>
            <w:gridSpan w:val="2"/>
            <w:hideMark/>
          </w:tcPr>
          <w:p w14:paraId="1B2FE1B6" w14:textId="77777777" w:rsidR="00147E1F" w:rsidRPr="00147E1F" w:rsidRDefault="00147E1F" w:rsidP="00147E1F">
            <w:pPr>
              <w:widowControl/>
              <w:spacing w:line="240" w:lineRule="auto"/>
              <w:ind w:right="-62" w:firstLine="0"/>
              <w:jc w:val="left"/>
              <w:rPr>
                <w:rFonts w:eastAsia="Times New Roman" w:cs="Times New Roman"/>
                <w:sz w:val="24"/>
                <w:szCs w:val="24"/>
                <w:lang w:eastAsia="ru-RU"/>
              </w:rPr>
            </w:pPr>
            <w:r w:rsidRPr="00147E1F">
              <w:rPr>
                <w:rFonts w:eastAsia="Times New Roman" w:cs="Times New Roman"/>
                <w:sz w:val="24"/>
                <w:szCs w:val="24"/>
                <w:lang w:eastAsia="ru-RU"/>
              </w:rPr>
              <w:t>________________</w:t>
            </w:r>
          </w:p>
        </w:tc>
        <w:tc>
          <w:tcPr>
            <w:tcW w:w="2075" w:type="dxa"/>
            <w:hideMark/>
          </w:tcPr>
          <w:p w14:paraId="16F2B459" w14:textId="77777777" w:rsidR="00147E1F" w:rsidRPr="00147E1F" w:rsidRDefault="00147E1F" w:rsidP="00147E1F">
            <w:pPr>
              <w:widowControl/>
              <w:spacing w:line="240" w:lineRule="auto"/>
              <w:ind w:right="-62" w:firstLine="0"/>
              <w:jc w:val="left"/>
              <w:rPr>
                <w:rFonts w:eastAsia="Times New Roman" w:cs="Times New Roman"/>
                <w:sz w:val="24"/>
                <w:szCs w:val="24"/>
                <w:lang w:eastAsia="ru-RU"/>
              </w:rPr>
            </w:pPr>
            <w:r w:rsidRPr="00147E1F">
              <w:rPr>
                <w:rFonts w:eastAsia="Times New Roman" w:cs="Times New Roman"/>
                <w:sz w:val="24"/>
                <w:szCs w:val="24"/>
                <w:lang w:eastAsia="ru-RU"/>
              </w:rPr>
              <w:t>О</w:t>
            </w:r>
            <w:r w:rsidRPr="00147E1F">
              <w:rPr>
                <w:rFonts w:eastAsia="Times New Roman" w:cs="Times New Roman"/>
                <w:sz w:val="24"/>
                <w:szCs w:val="24"/>
                <w:lang w:val="en-US" w:eastAsia="ru-RU"/>
              </w:rPr>
              <w:t>.</w:t>
            </w:r>
            <w:r w:rsidRPr="00147E1F">
              <w:rPr>
                <w:rFonts w:eastAsia="Times New Roman" w:cs="Times New Roman"/>
                <w:sz w:val="24"/>
                <w:szCs w:val="24"/>
                <w:lang w:eastAsia="ru-RU"/>
              </w:rPr>
              <w:t>А</w:t>
            </w:r>
            <w:r w:rsidRPr="00147E1F">
              <w:rPr>
                <w:rFonts w:eastAsia="Times New Roman" w:cs="Times New Roman"/>
                <w:sz w:val="24"/>
                <w:szCs w:val="24"/>
                <w:lang w:val="en-US" w:eastAsia="ru-RU"/>
              </w:rPr>
              <w:t xml:space="preserve">. </w:t>
            </w:r>
            <w:r w:rsidRPr="00147E1F">
              <w:rPr>
                <w:rFonts w:eastAsia="Times New Roman" w:cs="Times New Roman"/>
                <w:sz w:val="24"/>
                <w:szCs w:val="24"/>
                <w:lang w:eastAsia="ru-RU"/>
              </w:rPr>
              <w:t>Сафарьян</w:t>
            </w:r>
          </w:p>
        </w:tc>
      </w:tr>
      <w:tr w:rsidR="00147E1F" w:rsidRPr="00147E1F" w14:paraId="1C1C2B98" w14:textId="77777777">
        <w:trPr>
          <w:trHeight w:val="216"/>
        </w:trPr>
        <w:tc>
          <w:tcPr>
            <w:tcW w:w="2127" w:type="dxa"/>
            <w:gridSpan w:val="2"/>
            <w:hideMark/>
          </w:tcPr>
          <w:p w14:paraId="525BB97F" w14:textId="77777777" w:rsidR="00147E1F" w:rsidRPr="00147E1F" w:rsidRDefault="00147E1F" w:rsidP="00147E1F">
            <w:pPr>
              <w:widowControl/>
              <w:spacing w:line="240" w:lineRule="auto"/>
              <w:ind w:right="-61" w:firstLine="0"/>
              <w:jc w:val="center"/>
              <w:rPr>
                <w:rFonts w:eastAsia="Times New Roman" w:cs="Times New Roman"/>
                <w:sz w:val="18"/>
                <w:szCs w:val="18"/>
                <w:vertAlign w:val="superscript"/>
                <w:lang w:eastAsia="ru-RU"/>
              </w:rPr>
            </w:pPr>
            <w:r w:rsidRPr="00147E1F">
              <w:rPr>
                <w:rFonts w:eastAsia="Times New Roman" w:cs="Times New Roman"/>
                <w:sz w:val="18"/>
                <w:szCs w:val="18"/>
                <w:vertAlign w:val="superscript"/>
                <w:lang w:eastAsia="ru-RU"/>
              </w:rPr>
              <w:t>подпись</w:t>
            </w:r>
          </w:p>
        </w:tc>
        <w:tc>
          <w:tcPr>
            <w:tcW w:w="2075" w:type="dxa"/>
          </w:tcPr>
          <w:p w14:paraId="23E82690" w14:textId="77777777" w:rsidR="00147E1F" w:rsidRPr="00147E1F" w:rsidRDefault="00147E1F" w:rsidP="00147E1F">
            <w:pPr>
              <w:widowControl/>
              <w:spacing w:line="240" w:lineRule="auto"/>
              <w:ind w:right="-62" w:firstLine="0"/>
              <w:jc w:val="center"/>
              <w:rPr>
                <w:rFonts w:eastAsia="Times New Roman" w:cs="Times New Roman"/>
                <w:sz w:val="18"/>
                <w:szCs w:val="18"/>
                <w:vertAlign w:val="superscript"/>
                <w:lang w:eastAsia="ru-RU"/>
              </w:rPr>
            </w:pPr>
          </w:p>
        </w:tc>
      </w:tr>
      <w:tr w:rsidR="00147E1F" w:rsidRPr="00147E1F" w14:paraId="00FCA38E" w14:textId="77777777">
        <w:tc>
          <w:tcPr>
            <w:tcW w:w="805" w:type="dxa"/>
            <w:hideMark/>
          </w:tcPr>
          <w:p w14:paraId="7FC1326B" w14:textId="77777777" w:rsidR="00147E1F" w:rsidRPr="00147E1F" w:rsidRDefault="00147E1F" w:rsidP="00147E1F">
            <w:pPr>
              <w:widowControl/>
              <w:spacing w:line="300" w:lineRule="auto"/>
              <w:ind w:right="-61" w:firstLine="0"/>
              <w:jc w:val="left"/>
              <w:rPr>
                <w:rFonts w:eastAsia="Times New Roman" w:cs="Times New Roman"/>
                <w:sz w:val="24"/>
                <w:szCs w:val="24"/>
                <w:lang w:eastAsia="ru-RU"/>
              </w:rPr>
            </w:pPr>
            <w:r w:rsidRPr="00147E1F">
              <w:rPr>
                <w:rFonts w:eastAsia="Times New Roman" w:cs="Times New Roman"/>
                <w:sz w:val="24"/>
                <w:szCs w:val="24"/>
                <w:lang w:eastAsia="ru-RU"/>
              </w:rPr>
              <w:t>«___»</w:t>
            </w:r>
          </w:p>
        </w:tc>
        <w:tc>
          <w:tcPr>
            <w:tcW w:w="3397" w:type="dxa"/>
            <w:gridSpan w:val="2"/>
            <w:hideMark/>
          </w:tcPr>
          <w:p w14:paraId="31B828A9" w14:textId="67B2543F" w:rsidR="00147E1F" w:rsidRPr="00147E1F" w:rsidRDefault="00147E1F" w:rsidP="00147E1F">
            <w:pPr>
              <w:widowControl/>
              <w:spacing w:line="300" w:lineRule="auto"/>
              <w:ind w:right="-61" w:firstLine="0"/>
              <w:jc w:val="left"/>
              <w:rPr>
                <w:rFonts w:eastAsia="Times New Roman" w:cs="Times New Roman"/>
                <w:sz w:val="24"/>
                <w:szCs w:val="24"/>
                <w:lang w:eastAsia="ru-RU"/>
              </w:rPr>
            </w:pPr>
            <w:r w:rsidRPr="00147E1F">
              <w:rPr>
                <w:rFonts w:eastAsia="Times New Roman" w:cs="Times New Roman"/>
                <w:sz w:val="24"/>
                <w:szCs w:val="24"/>
                <w:lang w:eastAsia="ru-RU"/>
              </w:rPr>
              <w:t>_____________   202</w:t>
            </w:r>
            <w:r>
              <w:rPr>
                <w:rFonts w:eastAsia="Times New Roman" w:cs="Times New Roman"/>
                <w:sz w:val="24"/>
                <w:szCs w:val="24"/>
                <w:lang w:eastAsia="ru-RU"/>
              </w:rPr>
              <w:t>5</w:t>
            </w:r>
            <w:r w:rsidRPr="00147E1F">
              <w:rPr>
                <w:rFonts w:eastAsia="Times New Roman" w:cs="Times New Roman"/>
                <w:sz w:val="24"/>
                <w:szCs w:val="24"/>
                <w:lang w:eastAsia="ru-RU"/>
              </w:rPr>
              <w:t xml:space="preserve"> г.</w:t>
            </w:r>
          </w:p>
        </w:tc>
      </w:tr>
    </w:tbl>
    <w:p w14:paraId="0FFE3CE3" w14:textId="77777777" w:rsidR="000814BF" w:rsidRPr="003C5F76" w:rsidRDefault="000814BF" w:rsidP="000814BF">
      <w:pPr>
        <w:spacing w:line="240" w:lineRule="auto"/>
        <w:jc w:val="center"/>
        <w:rPr>
          <w:b/>
          <w:szCs w:val="28"/>
        </w:rPr>
      </w:pPr>
    </w:p>
    <w:p w14:paraId="6DC1174B" w14:textId="77777777" w:rsidR="000814BF" w:rsidRDefault="000814BF" w:rsidP="00147E1F">
      <w:pPr>
        <w:spacing w:line="240" w:lineRule="auto"/>
        <w:ind w:firstLine="0"/>
        <w:rPr>
          <w:b/>
          <w:szCs w:val="28"/>
        </w:rPr>
      </w:pPr>
    </w:p>
    <w:p w14:paraId="6AC7BC9D" w14:textId="77777777" w:rsidR="000814BF" w:rsidRPr="003C5F76" w:rsidRDefault="000814BF" w:rsidP="00147E1F">
      <w:pPr>
        <w:spacing w:line="240" w:lineRule="auto"/>
        <w:ind w:firstLine="0"/>
        <w:rPr>
          <w:b/>
          <w:szCs w:val="28"/>
        </w:rPr>
      </w:pPr>
    </w:p>
    <w:p w14:paraId="739F015B" w14:textId="5AF61B1E" w:rsidR="000814BF" w:rsidRDefault="000814BF" w:rsidP="00147E1F">
      <w:pPr>
        <w:spacing w:line="240" w:lineRule="auto"/>
        <w:ind w:firstLine="0"/>
        <w:jc w:val="center"/>
        <w:rPr>
          <w:b/>
          <w:szCs w:val="28"/>
        </w:rPr>
      </w:pPr>
      <w:r>
        <w:rPr>
          <w:b/>
          <w:szCs w:val="28"/>
        </w:rPr>
        <w:t>КУРСОВАЯ РАБОТА</w:t>
      </w:r>
    </w:p>
    <w:p w14:paraId="46EC8C92" w14:textId="77777777" w:rsidR="00147E1F" w:rsidRPr="003C5F76" w:rsidRDefault="00147E1F" w:rsidP="00147E1F">
      <w:pPr>
        <w:spacing w:line="240" w:lineRule="auto"/>
        <w:ind w:firstLine="0"/>
        <w:jc w:val="center"/>
        <w:rPr>
          <w:b/>
          <w:szCs w:val="28"/>
        </w:rPr>
      </w:pPr>
    </w:p>
    <w:p w14:paraId="3603F699" w14:textId="6BD2D8CE" w:rsidR="000814BF" w:rsidRDefault="000814BF" w:rsidP="000814BF">
      <w:pPr>
        <w:spacing w:line="200" w:lineRule="atLeast"/>
        <w:ind w:firstLine="0"/>
        <w:jc w:val="center"/>
        <w:rPr>
          <w:sz w:val="24"/>
          <w:szCs w:val="24"/>
        </w:rPr>
      </w:pPr>
      <w:r>
        <w:rPr>
          <w:sz w:val="24"/>
          <w:szCs w:val="24"/>
        </w:rPr>
        <w:t>Тема: «</w:t>
      </w:r>
      <w:r w:rsidR="00802241" w:rsidRPr="00802241">
        <w:rPr>
          <w:sz w:val="24"/>
          <w:szCs w:val="24"/>
        </w:rPr>
        <w:t>М</w:t>
      </w:r>
      <w:r w:rsidR="00802241">
        <w:rPr>
          <w:sz w:val="24"/>
          <w:szCs w:val="24"/>
        </w:rPr>
        <w:t>ОДЕЛЬ</w:t>
      </w:r>
      <w:r w:rsidR="00802241" w:rsidRPr="00802241">
        <w:rPr>
          <w:sz w:val="24"/>
          <w:szCs w:val="24"/>
        </w:rPr>
        <w:t xml:space="preserve"> </w:t>
      </w:r>
      <w:r w:rsidR="00802241">
        <w:rPr>
          <w:sz w:val="24"/>
          <w:szCs w:val="24"/>
        </w:rPr>
        <w:t>ПОМЕХОУСТОЙЧИВОГО КАНАЛА СВЯЗИ НА ОСНОВЕ</w:t>
      </w:r>
      <w:r w:rsidR="00802241" w:rsidRPr="00802241">
        <w:rPr>
          <w:sz w:val="24"/>
          <w:szCs w:val="24"/>
        </w:rPr>
        <w:t xml:space="preserve"> БЧХ</w:t>
      </w:r>
      <w:r w:rsidR="00802241">
        <w:rPr>
          <w:sz w:val="24"/>
          <w:szCs w:val="24"/>
        </w:rPr>
        <w:t>-КОДОВ</w:t>
      </w:r>
      <w:r>
        <w:rPr>
          <w:sz w:val="24"/>
          <w:szCs w:val="24"/>
        </w:rPr>
        <w:t>»</w:t>
      </w:r>
    </w:p>
    <w:p w14:paraId="00DDE064" w14:textId="77777777" w:rsidR="00147E1F" w:rsidRPr="003C5F76" w:rsidRDefault="00147E1F" w:rsidP="000814BF">
      <w:pPr>
        <w:spacing w:line="200" w:lineRule="atLeast"/>
        <w:ind w:firstLine="0"/>
        <w:jc w:val="center"/>
        <w:rPr>
          <w:sz w:val="24"/>
          <w:szCs w:val="24"/>
        </w:rPr>
      </w:pPr>
    </w:p>
    <w:p w14:paraId="51180CD8" w14:textId="77777777" w:rsidR="000814BF" w:rsidRPr="003C5F76" w:rsidRDefault="000814BF" w:rsidP="000814BF">
      <w:pPr>
        <w:spacing w:line="200" w:lineRule="atLeast"/>
        <w:rPr>
          <w:sz w:val="14"/>
          <w:szCs w:val="24"/>
        </w:rPr>
      </w:pPr>
    </w:p>
    <w:p w14:paraId="22B19C54" w14:textId="25A8E2E1" w:rsidR="000814BF" w:rsidRPr="003C5F76" w:rsidRDefault="000814BF" w:rsidP="000814BF">
      <w:pPr>
        <w:spacing w:line="200" w:lineRule="atLeast"/>
        <w:ind w:firstLine="0"/>
        <w:rPr>
          <w:sz w:val="24"/>
          <w:szCs w:val="24"/>
        </w:rPr>
      </w:pPr>
      <w:r>
        <w:rPr>
          <w:sz w:val="24"/>
          <w:szCs w:val="24"/>
        </w:rPr>
        <w:t>Дисциплина:</w:t>
      </w:r>
      <w:r w:rsidRPr="003C5F76">
        <w:rPr>
          <w:sz w:val="24"/>
          <w:szCs w:val="24"/>
        </w:rPr>
        <w:t xml:space="preserve"> «</w:t>
      </w:r>
      <w:r w:rsidRPr="00CE585C">
        <w:rPr>
          <w:sz w:val="24"/>
          <w:szCs w:val="24"/>
        </w:rPr>
        <w:t xml:space="preserve">Теория </w:t>
      </w:r>
      <w:r w:rsidR="00147E1F">
        <w:rPr>
          <w:sz w:val="24"/>
          <w:szCs w:val="24"/>
        </w:rPr>
        <w:t>кодирования, сжатия и восстановления информации</w:t>
      </w:r>
      <w:r>
        <w:rPr>
          <w:sz w:val="24"/>
          <w:szCs w:val="24"/>
        </w:rPr>
        <w:t>»</w:t>
      </w:r>
    </w:p>
    <w:p w14:paraId="12C6FE89" w14:textId="77777777" w:rsidR="000814BF" w:rsidRDefault="000814BF" w:rsidP="000814BF">
      <w:pPr>
        <w:spacing w:line="200" w:lineRule="atLeast"/>
        <w:ind w:left="-12" w:firstLine="12"/>
        <w:rPr>
          <w:sz w:val="24"/>
          <w:szCs w:val="24"/>
        </w:rPr>
      </w:pPr>
    </w:p>
    <w:p w14:paraId="771F9433" w14:textId="77777777" w:rsidR="000814BF" w:rsidRPr="003C5F76" w:rsidRDefault="000814BF" w:rsidP="000814BF">
      <w:pPr>
        <w:spacing w:line="200" w:lineRule="atLeast"/>
        <w:ind w:left="-12" w:firstLine="12"/>
        <w:rPr>
          <w:sz w:val="17"/>
          <w:szCs w:val="17"/>
        </w:rPr>
      </w:pPr>
      <w:r>
        <w:rPr>
          <w:sz w:val="24"/>
          <w:szCs w:val="24"/>
        </w:rPr>
        <w:t>Специальность:</w:t>
      </w:r>
      <w:r w:rsidRPr="003C5F76">
        <w:rPr>
          <w:sz w:val="24"/>
          <w:szCs w:val="24"/>
        </w:rPr>
        <w:t xml:space="preserve"> </w:t>
      </w:r>
      <w:r>
        <w:rPr>
          <w:sz w:val="24"/>
          <w:szCs w:val="24"/>
        </w:rPr>
        <w:t>10.05.01 Компьютерная безопасность</w:t>
      </w:r>
    </w:p>
    <w:p w14:paraId="11855ED8" w14:textId="77777777" w:rsidR="000814BF" w:rsidRPr="003C5F76" w:rsidRDefault="000814BF" w:rsidP="000814BF">
      <w:pPr>
        <w:spacing w:line="200" w:lineRule="atLeast"/>
        <w:rPr>
          <w:sz w:val="10"/>
          <w:szCs w:val="24"/>
        </w:rPr>
      </w:pPr>
    </w:p>
    <w:p w14:paraId="449430C0" w14:textId="14569FF7" w:rsidR="000814BF" w:rsidRPr="003C5F76" w:rsidRDefault="000814BF" w:rsidP="000814BF">
      <w:pPr>
        <w:spacing w:line="200" w:lineRule="atLeast"/>
        <w:ind w:firstLine="0"/>
        <w:rPr>
          <w:sz w:val="24"/>
          <w:szCs w:val="24"/>
        </w:rPr>
      </w:pPr>
      <w:r>
        <w:rPr>
          <w:sz w:val="24"/>
          <w:szCs w:val="24"/>
        </w:rPr>
        <w:t>Специализация:</w:t>
      </w:r>
      <w:r w:rsidRPr="003C5F76">
        <w:rPr>
          <w:sz w:val="24"/>
          <w:szCs w:val="24"/>
        </w:rPr>
        <w:t xml:space="preserve"> </w:t>
      </w:r>
      <w:r>
        <w:rPr>
          <w:sz w:val="24"/>
          <w:szCs w:val="24"/>
        </w:rPr>
        <w:t>Математические методы защит</w:t>
      </w:r>
      <w:r w:rsidR="005C0DD0">
        <w:rPr>
          <w:sz w:val="24"/>
          <w:szCs w:val="24"/>
        </w:rPr>
        <w:t>ы</w:t>
      </w:r>
      <w:r>
        <w:rPr>
          <w:sz w:val="24"/>
          <w:szCs w:val="24"/>
        </w:rPr>
        <w:t xml:space="preserve"> информации</w:t>
      </w:r>
    </w:p>
    <w:p w14:paraId="041F1D01" w14:textId="77777777" w:rsidR="000814BF" w:rsidRPr="003C5F76" w:rsidRDefault="000814BF" w:rsidP="000814BF">
      <w:pPr>
        <w:spacing w:line="200" w:lineRule="atLeast"/>
        <w:rPr>
          <w:sz w:val="16"/>
          <w:szCs w:val="24"/>
        </w:rPr>
      </w:pPr>
    </w:p>
    <w:p w14:paraId="38A86E61" w14:textId="3283A79A" w:rsidR="000814BF" w:rsidRPr="00566D73" w:rsidRDefault="000814BF" w:rsidP="000814BF">
      <w:pPr>
        <w:spacing w:line="200" w:lineRule="atLeast"/>
        <w:ind w:firstLine="0"/>
        <w:rPr>
          <w:sz w:val="24"/>
          <w:szCs w:val="24"/>
        </w:rPr>
      </w:pPr>
      <w:r>
        <w:rPr>
          <w:sz w:val="24"/>
          <w:szCs w:val="24"/>
        </w:rPr>
        <w:t xml:space="preserve">Обозначение </w:t>
      </w:r>
      <w:r w:rsidRPr="005424D9">
        <w:rPr>
          <w:sz w:val="24"/>
          <w:szCs w:val="24"/>
        </w:rPr>
        <w:t>курсовой работы</w:t>
      </w:r>
      <w:r>
        <w:rPr>
          <w:sz w:val="24"/>
          <w:szCs w:val="24"/>
        </w:rPr>
        <w:t xml:space="preserve"> </w:t>
      </w:r>
      <w:r w:rsidRPr="00E362EF">
        <w:rPr>
          <w:sz w:val="24"/>
          <w:szCs w:val="24"/>
        </w:rPr>
        <w:t>Т</w:t>
      </w:r>
      <w:r w:rsidR="00870F51">
        <w:rPr>
          <w:sz w:val="24"/>
          <w:szCs w:val="24"/>
        </w:rPr>
        <w:t>КСВ</w:t>
      </w:r>
      <w:r w:rsidRPr="00E362EF">
        <w:rPr>
          <w:sz w:val="24"/>
          <w:szCs w:val="24"/>
        </w:rPr>
        <w:t>И</w:t>
      </w:r>
      <w:r w:rsidRPr="00566D73">
        <w:rPr>
          <w:color w:val="000000" w:themeColor="text1"/>
          <w:sz w:val="24"/>
          <w:szCs w:val="24"/>
        </w:rPr>
        <w:t>.</w:t>
      </w:r>
      <w:r w:rsidR="00802241">
        <w:rPr>
          <w:color w:val="000000" w:themeColor="text1"/>
          <w:sz w:val="24"/>
          <w:szCs w:val="24"/>
        </w:rPr>
        <w:t>14</w:t>
      </w:r>
      <w:r w:rsidRPr="002C5F15">
        <w:rPr>
          <w:sz w:val="24"/>
          <w:szCs w:val="24"/>
        </w:rPr>
        <w:t>0000.000</w:t>
      </w:r>
      <w:r>
        <w:rPr>
          <w:sz w:val="24"/>
          <w:szCs w:val="24"/>
        </w:rPr>
        <w:t xml:space="preserve">   Группа </w:t>
      </w:r>
      <w:r w:rsidRPr="002C5F15">
        <w:rPr>
          <w:sz w:val="24"/>
          <w:szCs w:val="24"/>
        </w:rPr>
        <w:t>В</w:t>
      </w:r>
      <w:r>
        <w:rPr>
          <w:sz w:val="24"/>
          <w:szCs w:val="24"/>
        </w:rPr>
        <w:t>КБ</w:t>
      </w:r>
      <w:r w:rsidR="00726214">
        <w:rPr>
          <w:color w:val="000000" w:themeColor="text1"/>
          <w:sz w:val="24"/>
          <w:szCs w:val="24"/>
        </w:rPr>
        <w:t>4</w:t>
      </w:r>
      <w:r w:rsidR="00802241">
        <w:rPr>
          <w:color w:val="000000" w:themeColor="text1"/>
          <w:sz w:val="24"/>
          <w:szCs w:val="24"/>
        </w:rPr>
        <w:t>2</w:t>
      </w:r>
    </w:p>
    <w:p w14:paraId="309F4FDD" w14:textId="77777777" w:rsidR="000814BF" w:rsidRPr="003C5F76" w:rsidRDefault="000814BF" w:rsidP="000814BF">
      <w:pPr>
        <w:spacing w:line="200" w:lineRule="atLeast"/>
        <w:rPr>
          <w:sz w:val="18"/>
          <w:szCs w:val="24"/>
        </w:rPr>
      </w:pPr>
    </w:p>
    <w:p w14:paraId="6AC795D8" w14:textId="04453998" w:rsidR="000814BF" w:rsidRPr="00566D73" w:rsidRDefault="000814BF" w:rsidP="000814BF">
      <w:pPr>
        <w:spacing w:line="200" w:lineRule="atLeast"/>
        <w:ind w:firstLine="0"/>
        <w:rPr>
          <w:sz w:val="24"/>
          <w:szCs w:val="24"/>
        </w:rPr>
      </w:pPr>
      <w:r w:rsidRPr="003C5F76">
        <w:rPr>
          <w:sz w:val="24"/>
          <w:szCs w:val="24"/>
        </w:rPr>
        <w:t>Обучающийся</w:t>
      </w:r>
      <w:r w:rsidRPr="003C5F76">
        <w:rPr>
          <w:sz w:val="24"/>
          <w:szCs w:val="24"/>
        </w:rPr>
        <w:tab/>
      </w:r>
      <w:r w:rsidRPr="003C5F76">
        <w:rPr>
          <w:sz w:val="24"/>
          <w:szCs w:val="24"/>
        </w:rPr>
        <w:tab/>
      </w:r>
      <w:r w:rsidRPr="003C5F76">
        <w:rPr>
          <w:sz w:val="24"/>
          <w:szCs w:val="24"/>
        </w:rPr>
        <w:tab/>
      </w:r>
      <w:r w:rsidR="009D201B">
        <w:rPr>
          <w:sz w:val="24"/>
          <w:szCs w:val="24"/>
        </w:rPr>
        <w:t xml:space="preserve">     </w:t>
      </w:r>
      <w:r w:rsidRPr="003C5F76">
        <w:rPr>
          <w:sz w:val="24"/>
          <w:szCs w:val="24"/>
        </w:rPr>
        <w:t xml:space="preserve">____________________   </w:t>
      </w:r>
      <w:r w:rsidR="00802241">
        <w:rPr>
          <w:color w:val="000000" w:themeColor="text1"/>
          <w:sz w:val="24"/>
          <w:szCs w:val="24"/>
        </w:rPr>
        <w:t>И</w:t>
      </w:r>
      <w:r w:rsidR="00614685" w:rsidRPr="00566D73">
        <w:rPr>
          <w:color w:val="000000" w:themeColor="text1"/>
          <w:sz w:val="24"/>
          <w:szCs w:val="24"/>
        </w:rPr>
        <w:t>.</w:t>
      </w:r>
      <w:r w:rsidR="00614685">
        <w:rPr>
          <w:color w:val="000000" w:themeColor="text1"/>
          <w:sz w:val="24"/>
          <w:szCs w:val="24"/>
        </w:rPr>
        <w:t xml:space="preserve"> </w:t>
      </w:r>
      <w:r w:rsidR="00802241">
        <w:rPr>
          <w:color w:val="000000" w:themeColor="text1"/>
          <w:sz w:val="24"/>
          <w:szCs w:val="24"/>
        </w:rPr>
        <w:t>А</w:t>
      </w:r>
      <w:r w:rsidR="00614685">
        <w:rPr>
          <w:color w:val="000000" w:themeColor="text1"/>
          <w:sz w:val="24"/>
          <w:szCs w:val="24"/>
        </w:rPr>
        <w:t>.</w:t>
      </w:r>
      <w:r w:rsidR="00383393">
        <w:rPr>
          <w:color w:val="000000" w:themeColor="text1"/>
          <w:sz w:val="24"/>
          <w:szCs w:val="24"/>
        </w:rPr>
        <w:t xml:space="preserve"> Ковал</w:t>
      </w:r>
      <w:r w:rsidR="00802241">
        <w:rPr>
          <w:color w:val="000000" w:themeColor="text1"/>
          <w:sz w:val="24"/>
          <w:szCs w:val="24"/>
        </w:rPr>
        <w:t>ец</w:t>
      </w:r>
    </w:p>
    <w:p w14:paraId="05CC6107" w14:textId="77777777" w:rsidR="000814BF" w:rsidRPr="003C5F76" w:rsidRDefault="000814BF" w:rsidP="000814BF">
      <w:pPr>
        <w:spacing w:line="200" w:lineRule="atLeast"/>
        <w:ind w:left="2832" w:firstLine="1563"/>
        <w:rPr>
          <w:sz w:val="17"/>
          <w:szCs w:val="17"/>
        </w:rPr>
      </w:pPr>
      <w:r w:rsidRPr="003C5F76">
        <w:rPr>
          <w:sz w:val="17"/>
          <w:szCs w:val="17"/>
        </w:rPr>
        <w:t xml:space="preserve">подпись, дата                                                                        </w:t>
      </w:r>
    </w:p>
    <w:p w14:paraId="0CB31034" w14:textId="77777777" w:rsidR="000814BF" w:rsidRPr="003C5F76" w:rsidRDefault="000814BF" w:rsidP="000814BF">
      <w:pPr>
        <w:spacing w:line="200" w:lineRule="atLeast"/>
        <w:rPr>
          <w:sz w:val="18"/>
          <w:szCs w:val="24"/>
        </w:rPr>
      </w:pPr>
    </w:p>
    <w:p w14:paraId="4C815961" w14:textId="77777777" w:rsidR="000814BF" w:rsidRPr="003C5F76" w:rsidRDefault="000814BF" w:rsidP="000814BF">
      <w:pPr>
        <w:spacing w:line="240" w:lineRule="auto"/>
        <w:ind w:firstLine="0"/>
        <w:rPr>
          <w:sz w:val="24"/>
          <w:szCs w:val="24"/>
        </w:rPr>
      </w:pPr>
      <w:r>
        <w:rPr>
          <w:sz w:val="24"/>
          <w:szCs w:val="24"/>
        </w:rPr>
        <w:t>Курсовая работа</w:t>
      </w:r>
      <w:r w:rsidRPr="003C5F76">
        <w:rPr>
          <w:sz w:val="24"/>
          <w:szCs w:val="24"/>
        </w:rPr>
        <w:t xml:space="preserve"> защищен</w:t>
      </w:r>
      <w:r>
        <w:rPr>
          <w:sz w:val="24"/>
          <w:szCs w:val="24"/>
        </w:rPr>
        <w:t>а</w:t>
      </w:r>
      <w:r w:rsidRPr="003C5F76">
        <w:rPr>
          <w:sz w:val="24"/>
          <w:szCs w:val="24"/>
        </w:rPr>
        <w:t xml:space="preserve"> с оценкой ______________</w:t>
      </w:r>
      <w:r w:rsidRPr="003C5F76">
        <w:rPr>
          <w:sz w:val="24"/>
          <w:szCs w:val="24"/>
        </w:rPr>
        <w:tab/>
        <w:t xml:space="preserve">    </w:t>
      </w:r>
    </w:p>
    <w:p w14:paraId="194ECAD0" w14:textId="77777777" w:rsidR="000814BF" w:rsidRPr="003C5F76" w:rsidRDefault="000814BF" w:rsidP="000814BF">
      <w:pPr>
        <w:spacing w:line="200" w:lineRule="atLeast"/>
        <w:rPr>
          <w:sz w:val="17"/>
          <w:szCs w:val="17"/>
        </w:rPr>
      </w:pPr>
    </w:p>
    <w:p w14:paraId="7EC7489A" w14:textId="5FD638C3" w:rsidR="000814BF" w:rsidRPr="003C5F76" w:rsidRDefault="000814BF" w:rsidP="000814BF">
      <w:pPr>
        <w:spacing w:line="200" w:lineRule="atLeast"/>
        <w:ind w:firstLine="0"/>
        <w:rPr>
          <w:sz w:val="24"/>
          <w:szCs w:val="24"/>
        </w:rPr>
      </w:pPr>
      <w:r w:rsidRPr="005424D9">
        <w:rPr>
          <w:sz w:val="24"/>
          <w:szCs w:val="24"/>
        </w:rPr>
        <w:t>Руководитель работы</w:t>
      </w:r>
      <w:r>
        <w:rPr>
          <w:sz w:val="24"/>
          <w:szCs w:val="24"/>
        </w:rPr>
        <w:t xml:space="preserve"> </w:t>
      </w:r>
      <w:r>
        <w:rPr>
          <w:sz w:val="24"/>
          <w:szCs w:val="24"/>
        </w:rPr>
        <w:tab/>
      </w:r>
      <w:r w:rsidRPr="003C5F76">
        <w:rPr>
          <w:sz w:val="24"/>
          <w:szCs w:val="24"/>
        </w:rPr>
        <w:t xml:space="preserve">  </w:t>
      </w:r>
      <w:r w:rsidRPr="003C5F76">
        <w:rPr>
          <w:sz w:val="24"/>
          <w:szCs w:val="24"/>
        </w:rPr>
        <w:tab/>
      </w:r>
      <w:r>
        <w:rPr>
          <w:sz w:val="24"/>
          <w:szCs w:val="24"/>
        </w:rPr>
        <w:t xml:space="preserve">    </w:t>
      </w:r>
      <w:r w:rsidRPr="003C5F76">
        <w:rPr>
          <w:sz w:val="24"/>
          <w:szCs w:val="24"/>
        </w:rPr>
        <w:t xml:space="preserve">____________________   </w:t>
      </w:r>
      <w:r w:rsidR="00417F5B">
        <w:rPr>
          <w:sz w:val="24"/>
          <w:szCs w:val="24"/>
        </w:rPr>
        <w:t>доцент</w:t>
      </w:r>
      <w:r>
        <w:rPr>
          <w:sz w:val="24"/>
          <w:szCs w:val="24"/>
        </w:rPr>
        <w:t xml:space="preserve">, </w:t>
      </w:r>
      <w:r w:rsidR="00417F5B">
        <w:rPr>
          <w:sz w:val="24"/>
          <w:szCs w:val="24"/>
        </w:rPr>
        <w:t>Р</w:t>
      </w:r>
      <w:r w:rsidR="00614685">
        <w:rPr>
          <w:sz w:val="24"/>
          <w:szCs w:val="24"/>
        </w:rPr>
        <w:t xml:space="preserve">. </w:t>
      </w:r>
      <w:r w:rsidR="00417F5B">
        <w:rPr>
          <w:sz w:val="24"/>
          <w:szCs w:val="24"/>
        </w:rPr>
        <w:t>В</w:t>
      </w:r>
      <w:r w:rsidR="00614685">
        <w:rPr>
          <w:sz w:val="24"/>
          <w:szCs w:val="24"/>
        </w:rPr>
        <w:t>.</w:t>
      </w:r>
      <w:r>
        <w:rPr>
          <w:sz w:val="24"/>
          <w:szCs w:val="24"/>
        </w:rPr>
        <w:t xml:space="preserve"> </w:t>
      </w:r>
      <w:r w:rsidR="00417F5B">
        <w:rPr>
          <w:sz w:val="24"/>
          <w:szCs w:val="24"/>
        </w:rPr>
        <w:t>Егорова</w:t>
      </w:r>
    </w:p>
    <w:p w14:paraId="3E39413E" w14:textId="77777777" w:rsidR="000814BF" w:rsidRPr="003C5F76" w:rsidRDefault="000814BF" w:rsidP="000814BF">
      <w:pPr>
        <w:spacing w:line="200" w:lineRule="atLeast"/>
        <w:ind w:left="2832" w:firstLine="1563"/>
        <w:rPr>
          <w:sz w:val="17"/>
          <w:szCs w:val="17"/>
        </w:rPr>
      </w:pPr>
      <w:r w:rsidRPr="003C5F76">
        <w:rPr>
          <w:sz w:val="17"/>
          <w:szCs w:val="17"/>
        </w:rPr>
        <w:t xml:space="preserve"> подпись, дата                                                  </w:t>
      </w:r>
    </w:p>
    <w:p w14:paraId="3588C6C2" w14:textId="77777777" w:rsidR="000814BF" w:rsidRPr="003C5F76" w:rsidRDefault="000814BF" w:rsidP="000814BF">
      <w:pPr>
        <w:spacing w:line="240" w:lineRule="auto"/>
        <w:jc w:val="center"/>
        <w:rPr>
          <w:sz w:val="24"/>
          <w:szCs w:val="24"/>
        </w:rPr>
      </w:pPr>
    </w:p>
    <w:p w14:paraId="5B3DD525" w14:textId="77777777" w:rsidR="000814BF" w:rsidRPr="003C5F76" w:rsidRDefault="000814BF" w:rsidP="000814BF">
      <w:pPr>
        <w:spacing w:line="240" w:lineRule="auto"/>
        <w:jc w:val="center"/>
        <w:rPr>
          <w:sz w:val="24"/>
          <w:szCs w:val="24"/>
        </w:rPr>
      </w:pPr>
    </w:p>
    <w:p w14:paraId="6E26D005" w14:textId="77777777" w:rsidR="000814BF" w:rsidRDefault="000814BF" w:rsidP="000814BF">
      <w:pPr>
        <w:spacing w:line="240" w:lineRule="auto"/>
        <w:ind w:firstLine="0"/>
        <w:rPr>
          <w:sz w:val="24"/>
          <w:szCs w:val="24"/>
        </w:rPr>
      </w:pPr>
    </w:p>
    <w:p w14:paraId="62073904" w14:textId="77777777" w:rsidR="000814BF" w:rsidRDefault="000814BF" w:rsidP="000814BF">
      <w:pPr>
        <w:spacing w:line="240" w:lineRule="auto"/>
        <w:jc w:val="center"/>
        <w:rPr>
          <w:sz w:val="24"/>
          <w:szCs w:val="24"/>
        </w:rPr>
      </w:pPr>
    </w:p>
    <w:p w14:paraId="32708573" w14:textId="77777777" w:rsidR="000814BF" w:rsidRDefault="000814BF" w:rsidP="00A71360">
      <w:pPr>
        <w:spacing w:line="240" w:lineRule="auto"/>
        <w:ind w:firstLine="0"/>
        <w:rPr>
          <w:sz w:val="24"/>
          <w:szCs w:val="24"/>
        </w:rPr>
      </w:pPr>
    </w:p>
    <w:p w14:paraId="21BC5F80" w14:textId="77777777" w:rsidR="000814BF" w:rsidRDefault="000814BF" w:rsidP="000814BF">
      <w:pPr>
        <w:spacing w:line="240" w:lineRule="auto"/>
        <w:jc w:val="center"/>
        <w:rPr>
          <w:sz w:val="24"/>
          <w:szCs w:val="24"/>
        </w:rPr>
      </w:pPr>
    </w:p>
    <w:p w14:paraId="52A8795B" w14:textId="77777777" w:rsidR="000814BF" w:rsidRDefault="000814BF" w:rsidP="000814BF">
      <w:pPr>
        <w:spacing w:line="240" w:lineRule="auto"/>
        <w:jc w:val="center"/>
        <w:rPr>
          <w:sz w:val="24"/>
          <w:szCs w:val="24"/>
        </w:rPr>
      </w:pPr>
    </w:p>
    <w:p w14:paraId="24447951" w14:textId="77777777" w:rsidR="000814BF" w:rsidRDefault="000814BF" w:rsidP="000814BF">
      <w:pPr>
        <w:spacing w:line="240" w:lineRule="auto"/>
        <w:ind w:firstLine="0"/>
        <w:jc w:val="center"/>
        <w:rPr>
          <w:sz w:val="24"/>
          <w:szCs w:val="24"/>
        </w:rPr>
      </w:pPr>
    </w:p>
    <w:p w14:paraId="71EEE96C" w14:textId="77777777" w:rsidR="000814BF" w:rsidRDefault="000814BF" w:rsidP="000814BF">
      <w:pPr>
        <w:spacing w:line="240" w:lineRule="auto"/>
        <w:ind w:firstLine="0"/>
        <w:jc w:val="center"/>
        <w:rPr>
          <w:sz w:val="24"/>
          <w:szCs w:val="24"/>
        </w:rPr>
      </w:pPr>
    </w:p>
    <w:p w14:paraId="757DBBA2" w14:textId="77777777" w:rsidR="000814BF" w:rsidRPr="00566D73" w:rsidRDefault="000814BF" w:rsidP="000814BF">
      <w:pPr>
        <w:spacing w:line="240" w:lineRule="auto"/>
        <w:ind w:firstLine="0"/>
        <w:rPr>
          <w:sz w:val="24"/>
          <w:szCs w:val="24"/>
        </w:rPr>
      </w:pPr>
    </w:p>
    <w:p w14:paraId="7394292A" w14:textId="77777777" w:rsidR="000814BF" w:rsidRPr="003C5F76" w:rsidRDefault="000814BF" w:rsidP="000814BF">
      <w:pPr>
        <w:spacing w:line="240" w:lineRule="auto"/>
        <w:jc w:val="center"/>
        <w:rPr>
          <w:sz w:val="24"/>
          <w:szCs w:val="24"/>
        </w:rPr>
      </w:pPr>
    </w:p>
    <w:p w14:paraId="15FC1F14" w14:textId="77777777" w:rsidR="000814BF" w:rsidRPr="003C5F76" w:rsidRDefault="000814BF" w:rsidP="000814BF">
      <w:pPr>
        <w:spacing w:line="240" w:lineRule="auto"/>
        <w:ind w:firstLine="0"/>
        <w:jc w:val="center"/>
        <w:rPr>
          <w:sz w:val="24"/>
          <w:szCs w:val="24"/>
        </w:rPr>
      </w:pPr>
      <w:r w:rsidRPr="003C5F76">
        <w:rPr>
          <w:sz w:val="24"/>
          <w:szCs w:val="24"/>
        </w:rPr>
        <w:t>Ростов-на-Дону</w:t>
      </w:r>
    </w:p>
    <w:p w14:paraId="04410E9F" w14:textId="66E2E5CC" w:rsidR="000814BF" w:rsidRPr="00566D73" w:rsidRDefault="000814BF" w:rsidP="000814BF">
      <w:pPr>
        <w:spacing w:line="240" w:lineRule="auto"/>
        <w:ind w:firstLine="0"/>
        <w:jc w:val="center"/>
        <w:rPr>
          <w:sz w:val="24"/>
          <w:szCs w:val="24"/>
        </w:rPr>
      </w:pPr>
      <w:r w:rsidRPr="003C5F76">
        <w:rPr>
          <w:sz w:val="24"/>
          <w:szCs w:val="24"/>
        </w:rPr>
        <w:t>20</w:t>
      </w:r>
      <w:r>
        <w:rPr>
          <w:sz w:val="24"/>
          <w:szCs w:val="24"/>
        </w:rPr>
        <w:t>2</w:t>
      </w:r>
      <w:r w:rsidR="00FB4FBA">
        <w:rPr>
          <w:sz w:val="24"/>
          <w:szCs w:val="24"/>
        </w:rPr>
        <w:t>5</w:t>
      </w:r>
    </w:p>
    <w:p w14:paraId="4EDAA0C2" w14:textId="77777777" w:rsidR="000814BF" w:rsidRPr="00852D92" w:rsidRDefault="000814BF" w:rsidP="000814BF">
      <w:pPr>
        <w:spacing w:line="240" w:lineRule="auto"/>
        <w:ind w:firstLine="0"/>
        <w:jc w:val="center"/>
        <w:rPr>
          <w:rFonts w:eastAsia="Times New Roman" w:cs="Times New Roman"/>
          <w:sz w:val="24"/>
          <w:szCs w:val="24"/>
          <w:lang w:eastAsia="ru-RU"/>
        </w:rPr>
      </w:pPr>
      <w:bookmarkStart w:id="6" w:name="_Hlk167972902"/>
      <w:r w:rsidRPr="00852D92">
        <w:rPr>
          <w:rFonts w:eastAsia="Times New Roman" w:cs="Times New Roman"/>
          <w:noProof/>
          <w:szCs w:val="28"/>
          <w:lang w:eastAsia="ru-RU"/>
        </w:rPr>
        <w:lastRenderedPageBreak/>
        <w:drawing>
          <wp:inline distT="0" distB="0" distL="0" distR="0" wp14:anchorId="069987E5" wp14:editId="4AFF1729">
            <wp:extent cx="641350" cy="676910"/>
            <wp:effectExtent l="0" t="0" r="6350" b="8890"/>
            <wp:docPr id="2" name="Рисунок 2" descr="Logo dstu(конеч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Logo dstu(конечный)"/>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1350" cy="676910"/>
                    </a:xfrm>
                    <a:prstGeom prst="rect">
                      <a:avLst/>
                    </a:prstGeom>
                    <a:noFill/>
                    <a:ln>
                      <a:noFill/>
                    </a:ln>
                  </pic:spPr>
                </pic:pic>
              </a:graphicData>
            </a:graphic>
          </wp:inline>
        </w:drawing>
      </w:r>
    </w:p>
    <w:p w14:paraId="345618C1" w14:textId="77777777" w:rsidR="000814BF" w:rsidRPr="00852D92" w:rsidRDefault="000814BF" w:rsidP="000814BF">
      <w:pPr>
        <w:spacing w:line="240" w:lineRule="auto"/>
        <w:ind w:right="-6" w:firstLine="0"/>
        <w:jc w:val="center"/>
        <w:rPr>
          <w:b/>
          <w:bCs/>
          <w:szCs w:val="28"/>
        </w:rPr>
      </w:pPr>
      <w:r w:rsidRPr="00852D92">
        <w:rPr>
          <w:sz w:val="24"/>
          <w:szCs w:val="28"/>
        </w:rPr>
        <w:t>МИНИСТЕРСТВО НАУКИ И ВЫСШЕГО ОБРАЗОВАНИЯ РОССИЙСКОЙ ФЕДЕРАЦИИ</w:t>
      </w:r>
      <w:r w:rsidRPr="00852D92">
        <w:rPr>
          <w:b/>
          <w:bCs/>
          <w:szCs w:val="28"/>
        </w:rPr>
        <w:t xml:space="preserve"> </w:t>
      </w:r>
    </w:p>
    <w:p w14:paraId="66007BA1" w14:textId="77777777" w:rsidR="000814BF" w:rsidRPr="00852D92" w:rsidRDefault="000814BF" w:rsidP="000814BF">
      <w:pPr>
        <w:spacing w:before="120" w:line="240" w:lineRule="auto"/>
        <w:ind w:right="-6"/>
        <w:jc w:val="center"/>
        <w:rPr>
          <w:b/>
          <w:bCs/>
          <w:szCs w:val="28"/>
        </w:rPr>
      </w:pPr>
      <w:r w:rsidRPr="00852D92">
        <w:rPr>
          <w:b/>
          <w:bCs/>
          <w:szCs w:val="28"/>
        </w:rPr>
        <w:t>ФЕДЕРАЛЬНОЕ ГОСУДАРСТВЕННОЕ БЮДЖЕТНОЕ</w:t>
      </w:r>
    </w:p>
    <w:p w14:paraId="3B93AF52" w14:textId="77777777" w:rsidR="000814BF" w:rsidRPr="00852D92" w:rsidRDefault="000814BF" w:rsidP="000814BF">
      <w:pPr>
        <w:spacing w:line="240" w:lineRule="auto"/>
        <w:ind w:right="-6" w:firstLine="0"/>
        <w:jc w:val="center"/>
        <w:rPr>
          <w:b/>
          <w:bCs/>
          <w:szCs w:val="28"/>
        </w:rPr>
      </w:pPr>
      <w:r w:rsidRPr="00852D92">
        <w:rPr>
          <w:b/>
          <w:bCs/>
          <w:szCs w:val="28"/>
        </w:rPr>
        <w:t>ОБРАЗОВАТЕЛЬНОЕ УЧРЕЖДЕНИЕ ВЫСШЕГО ОБРАЗОВАНИЯ</w:t>
      </w:r>
      <w:r w:rsidRPr="00852D92">
        <w:rPr>
          <w:b/>
          <w:bCs/>
          <w:szCs w:val="28"/>
        </w:rPr>
        <w:br/>
        <w:t>«ДОНСКОЙ ГОСУДАРСТВЕННЫЙ ТЕХНИЧЕСКИЙ УНИВЕРСИТЕТ»</w:t>
      </w:r>
    </w:p>
    <w:p w14:paraId="2BB9C2D8" w14:textId="77777777" w:rsidR="000814BF" w:rsidRPr="003C5F76" w:rsidRDefault="000814BF" w:rsidP="000814BF">
      <w:pPr>
        <w:spacing w:before="60" w:line="240" w:lineRule="auto"/>
        <w:ind w:firstLine="0"/>
        <w:jc w:val="center"/>
        <w:rPr>
          <w:b/>
          <w:bCs/>
          <w:szCs w:val="28"/>
        </w:rPr>
      </w:pPr>
      <w:r w:rsidRPr="00852D92">
        <w:rPr>
          <w:b/>
          <w:bCs/>
          <w:szCs w:val="28"/>
        </w:rPr>
        <w:t>(ДГТУ)</w:t>
      </w:r>
    </w:p>
    <w:p w14:paraId="10749B15" w14:textId="77777777" w:rsidR="000814BF" w:rsidRPr="003C5F76" w:rsidRDefault="000814BF" w:rsidP="000814BF">
      <w:pPr>
        <w:spacing w:line="200" w:lineRule="atLeast"/>
        <w:rPr>
          <w:sz w:val="20"/>
          <w:szCs w:val="24"/>
        </w:rPr>
      </w:pPr>
    </w:p>
    <w:p w14:paraId="646E3A76" w14:textId="77777777" w:rsidR="000814BF" w:rsidRPr="00675975" w:rsidRDefault="000814BF" w:rsidP="000814BF">
      <w:pPr>
        <w:ind w:left="-284"/>
        <w:jc w:val="center"/>
        <w:rPr>
          <w:b/>
          <w:bCs/>
          <w:szCs w:val="28"/>
          <w:lang w:eastAsia="ru-RU"/>
        </w:rPr>
      </w:pPr>
    </w:p>
    <w:p w14:paraId="73C5A5CB" w14:textId="77777777" w:rsidR="000814BF" w:rsidRPr="00675975" w:rsidRDefault="000814BF" w:rsidP="000814BF">
      <w:pPr>
        <w:spacing w:line="200" w:lineRule="atLeast"/>
        <w:ind w:left="-284" w:firstLine="0"/>
        <w:rPr>
          <w:sz w:val="24"/>
          <w:szCs w:val="24"/>
          <w:lang w:eastAsia="ru-RU"/>
        </w:rPr>
      </w:pPr>
      <w:r>
        <w:rPr>
          <w:sz w:val="24"/>
          <w:szCs w:val="24"/>
          <w:lang w:eastAsia="ru-RU"/>
        </w:rPr>
        <w:t>Факультет «</w:t>
      </w:r>
      <w:r w:rsidRPr="00675975">
        <w:rPr>
          <w:sz w:val="24"/>
          <w:szCs w:val="24"/>
          <w:lang w:eastAsia="ru-RU"/>
        </w:rPr>
        <w:t>Информатика и вычислительная техника</w:t>
      </w:r>
      <w:r>
        <w:rPr>
          <w:sz w:val="24"/>
          <w:szCs w:val="24"/>
          <w:lang w:eastAsia="ru-RU"/>
        </w:rPr>
        <w:t>»</w:t>
      </w:r>
      <w:r w:rsidRPr="00675975">
        <w:rPr>
          <w:sz w:val="24"/>
          <w:szCs w:val="24"/>
          <w:lang w:eastAsia="ru-RU"/>
        </w:rPr>
        <w:t xml:space="preserve"> </w:t>
      </w:r>
    </w:p>
    <w:p w14:paraId="0076504A" w14:textId="77777777" w:rsidR="000814BF" w:rsidRPr="00675975" w:rsidRDefault="000814BF" w:rsidP="000814BF">
      <w:pPr>
        <w:spacing w:line="200" w:lineRule="atLeast"/>
        <w:ind w:left="-284"/>
        <w:rPr>
          <w:sz w:val="18"/>
          <w:szCs w:val="18"/>
          <w:lang w:eastAsia="ru-RU"/>
        </w:rPr>
      </w:pPr>
      <w:r w:rsidRPr="00675975">
        <w:rPr>
          <w:sz w:val="24"/>
          <w:szCs w:val="24"/>
          <w:lang w:eastAsia="ru-RU"/>
        </w:rPr>
        <w:tab/>
      </w:r>
      <w:r w:rsidRPr="00675975">
        <w:rPr>
          <w:sz w:val="24"/>
          <w:szCs w:val="24"/>
          <w:lang w:eastAsia="ru-RU"/>
        </w:rPr>
        <w:tab/>
      </w:r>
      <w:r w:rsidRPr="00675975">
        <w:rPr>
          <w:sz w:val="24"/>
          <w:szCs w:val="24"/>
          <w:lang w:eastAsia="ru-RU"/>
        </w:rPr>
        <w:tab/>
      </w:r>
      <w:r w:rsidRPr="00675975">
        <w:rPr>
          <w:sz w:val="24"/>
          <w:szCs w:val="24"/>
          <w:lang w:eastAsia="ru-RU"/>
        </w:rPr>
        <w:tab/>
      </w:r>
      <w:r w:rsidRPr="00675975">
        <w:rPr>
          <w:sz w:val="24"/>
          <w:szCs w:val="24"/>
          <w:lang w:eastAsia="ru-RU"/>
        </w:rPr>
        <w:tab/>
      </w:r>
    </w:p>
    <w:p w14:paraId="55F2DDF4" w14:textId="77777777" w:rsidR="000814BF" w:rsidRPr="00675975" w:rsidRDefault="000814BF" w:rsidP="000814BF">
      <w:pPr>
        <w:spacing w:line="200" w:lineRule="atLeast"/>
        <w:ind w:left="-284" w:firstLine="0"/>
        <w:rPr>
          <w:sz w:val="24"/>
          <w:szCs w:val="24"/>
          <w:lang w:eastAsia="ru-RU"/>
        </w:rPr>
      </w:pPr>
      <w:r>
        <w:rPr>
          <w:sz w:val="24"/>
          <w:szCs w:val="24"/>
          <w:lang w:eastAsia="ru-RU"/>
        </w:rPr>
        <w:t>Кафедра</w:t>
      </w:r>
      <w:r w:rsidRPr="00675975">
        <w:rPr>
          <w:sz w:val="24"/>
          <w:szCs w:val="24"/>
          <w:lang w:eastAsia="ru-RU"/>
        </w:rPr>
        <w:t xml:space="preserve"> </w:t>
      </w:r>
      <w:r>
        <w:rPr>
          <w:sz w:val="24"/>
          <w:szCs w:val="24"/>
          <w:lang w:eastAsia="ru-RU"/>
        </w:rPr>
        <w:t>«</w:t>
      </w:r>
      <w:r w:rsidRPr="00675975">
        <w:rPr>
          <w:sz w:val="24"/>
          <w:szCs w:val="24"/>
          <w:lang w:eastAsia="ru-RU"/>
        </w:rPr>
        <w:t>Кибербезопасность информационных систем</w:t>
      </w:r>
      <w:r>
        <w:rPr>
          <w:sz w:val="24"/>
          <w:szCs w:val="24"/>
          <w:lang w:eastAsia="ru-RU"/>
        </w:rPr>
        <w:t>»</w:t>
      </w:r>
      <w:r w:rsidRPr="00675975">
        <w:rPr>
          <w:sz w:val="24"/>
          <w:szCs w:val="24"/>
          <w:lang w:eastAsia="ru-RU"/>
        </w:rPr>
        <w:t xml:space="preserve">  </w:t>
      </w:r>
    </w:p>
    <w:p w14:paraId="6139C6E3" w14:textId="77777777" w:rsidR="000814BF" w:rsidRPr="00675975" w:rsidRDefault="000814BF" w:rsidP="000814BF">
      <w:pPr>
        <w:spacing w:line="200" w:lineRule="atLeast"/>
        <w:ind w:left="-284"/>
        <w:rPr>
          <w:sz w:val="18"/>
          <w:szCs w:val="18"/>
          <w:lang w:eastAsia="ru-RU"/>
        </w:rPr>
      </w:pPr>
      <w:r w:rsidRPr="00675975">
        <w:rPr>
          <w:sz w:val="24"/>
          <w:szCs w:val="24"/>
          <w:lang w:eastAsia="ru-RU"/>
        </w:rPr>
        <w:tab/>
      </w:r>
      <w:r w:rsidRPr="00675975">
        <w:rPr>
          <w:sz w:val="24"/>
          <w:szCs w:val="24"/>
          <w:lang w:eastAsia="ru-RU"/>
        </w:rPr>
        <w:tab/>
      </w:r>
      <w:r w:rsidRPr="00675975">
        <w:rPr>
          <w:sz w:val="24"/>
          <w:szCs w:val="24"/>
          <w:lang w:eastAsia="ru-RU"/>
        </w:rPr>
        <w:tab/>
      </w:r>
      <w:r w:rsidRPr="00675975">
        <w:rPr>
          <w:sz w:val="24"/>
          <w:szCs w:val="24"/>
          <w:lang w:eastAsia="ru-RU"/>
        </w:rPr>
        <w:tab/>
      </w:r>
      <w:r w:rsidRPr="00675975">
        <w:rPr>
          <w:sz w:val="24"/>
          <w:szCs w:val="24"/>
          <w:lang w:eastAsia="ru-RU"/>
        </w:rPr>
        <w:tab/>
      </w:r>
    </w:p>
    <w:p w14:paraId="008FD154" w14:textId="77777777" w:rsidR="000814BF" w:rsidRPr="003C5F76" w:rsidRDefault="000814BF" w:rsidP="000814BF">
      <w:pPr>
        <w:rPr>
          <w:sz w:val="24"/>
          <w:szCs w:val="24"/>
        </w:rPr>
      </w:pPr>
    </w:p>
    <w:tbl>
      <w:tblPr>
        <w:tblW w:w="4202" w:type="dxa"/>
        <w:tblInd w:w="6345" w:type="dxa"/>
        <w:tblLook w:val="01E0" w:firstRow="1" w:lastRow="1" w:firstColumn="1" w:lastColumn="1" w:noHBand="0" w:noVBand="0"/>
      </w:tblPr>
      <w:tblGrid>
        <w:gridCol w:w="816"/>
        <w:gridCol w:w="1322"/>
        <w:gridCol w:w="2064"/>
      </w:tblGrid>
      <w:tr w:rsidR="005C7F49" w:rsidRPr="005C7F49" w14:paraId="72B7F5B6" w14:textId="77777777" w:rsidTr="001D676C">
        <w:tc>
          <w:tcPr>
            <w:tcW w:w="4202" w:type="dxa"/>
            <w:gridSpan w:val="3"/>
          </w:tcPr>
          <w:p w14:paraId="0C85591A" w14:textId="77777777" w:rsidR="005C7F49" w:rsidRPr="005C7F49" w:rsidRDefault="005C7F49" w:rsidP="005C7F49">
            <w:pPr>
              <w:widowControl/>
              <w:spacing w:line="300" w:lineRule="auto"/>
              <w:ind w:right="-61" w:firstLine="0"/>
              <w:jc w:val="left"/>
              <w:rPr>
                <w:rFonts w:eastAsia="Times New Roman" w:cs="Times New Roman"/>
                <w:sz w:val="24"/>
                <w:szCs w:val="24"/>
                <w:lang w:eastAsia="ru-RU"/>
              </w:rPr>
            </w:pPr>
          </w:p>
        </w:tc>
      </w:tr>
      <w:tr w:rsidR="005C7F49" w:rsidRPr="005C7F49" w14:paraId="462F960A" w14:textId="77777777" w:rsidTr="001D676C">
        <w:tc>
          <w:tcPr>
            <w:tcW w:w="2127" w:type="dxa"/>
            <w:gridSpan w:val="2"/>
          </w:tcPr>
          <w:p w14:paraId="165A3AF6" w14:textId="36DDD9DE" w:rsidR="005C7F49" w:rsidRPr="005C7F49" w:rsidRDefault="005C7F49" w:rsidP="005C7F49">
            <w:pPr>
              <w:widowControl/>
              <w:spacing w:line="300" w:lineRule="auto"/>
              <w:ind w:right="-765" w:firstLine="0"/>
              <w:jc w:val="left"/>
              <w:rPr>
                <w:rFonts w:eastAsia="Times New Roman" w:cs="Times New Roman"/>
                <w:sz w:val="24"/>
                <w:szCs w:val="24"/>
                <w:lang w:eastAsia="ru-RU"/>
              </w:rPr>
            </w:pPr>
            <w:r>
              <w:rPr>
                <w:rFonts w:eastAsia="Times New Roman" w:cs="Times New Roman"/>
                <w:sz w:val="24"/>
                <w:szCs w:val="24"/>
                <w:lang w:eastAsia="ru-RU"/>
              </w:rPr>
              <w:t>З</w:t>
            </w:r>
            <w:r w:rsidRPr="005C7F49">
              <w:rPr>
                <w:rFonts w:eastAsia="Times New Roman" w:cs="Times New Roman"/>
                <w:sz w:val="24"/>
                <w:szCs w:val="24"/>
                <w:lang w:eastAsia="ru-RU"/>
              </w:rPr>
              <w:t>ав. кафедрой</w:t>
            </w:r>
          </w:p>
        </w:tc>
        <w:tc>
          <w:tcPr>
            <w:tcW w:w="2075" w:type="dxa"/>
          </w:tcPr>
          <w:p w14:paraId="1E949BF4" w14:textId="77777777" w:rsidR="005C7F49" w:rsidRPr="005C7F49" w:rsidRDefault="005C7F49" w:rsidP="005C7F49">
            <w:pPr>
              <w:widowControl/>
              <w:spacing w:line="300" w:lineRule="auto"/>
              <w:ind w:left="33" w:right="-61" w:firstLine="0"/>
              <w:jc w:val="left"/>
              <w:rPr>
                <w:rFonts w:eastAsia="Times New Roman" w:cs="Times New Roman"/>
                <w:sz w:val="24"/>
                <w:szCs w:val="24"/>
                <w:lang w:eastAsia="ru-RU"/>
              </w:rPr>
            </w:pPr>
            <w:r w:rsidRPr="005C7F49">
              <w:rPr>
                <w:rFonts w:eastAsia="Times New Roman" w:cs="Times New Roman"/>
                <w:sz w:val="24"/>
                <w:szCs w:val="24"/>
                <w:lang w:eastAsia="ru-RU"/>
              </w:rPr>
              <w:t>«КБИС»</w:t>
            </w:r>
          </w:p>
        </w:tc>
      </w:tr>
      <w:tr w:rsidR="005C7F49" w:rsidRPr="005C7F49" w14:paraId="0A64C319" w14:textId="77777777" w:rsidTr="001D676C">
        <w:trPr>
          <w:trHeight w:val="226"/>
        </w:trPr>
        <w:tc>
          <w:tcPr>
            <w:tcW w:w="2127" w:type="dxa"/>
            <w:gridSpan w:val="2"/>
          </w:tcPr>
          <w:p w14:paraId="2A9BD287" w14:textId="77777777" w:rsidR="005C7F49" w:rsidRPr="005C7F49" w:rsidRDefault="005C7F49" w:rsidP="005C7F49">
            <w:pPr>
              <w:widowControl/>
              <w:spacing w:line="240" w:lineRule="auto"/>
              <w:ind w:right="-62" w:firstLine="0"/>
              <w:jc w:val="left"/>
              <w:rPr>
                <w:rFonts w:eastAsia="Times New Roman" w:cs="Times New Roman"/>
                <w:sz w:val="24"/>
                <w:szCs w:val="24"/>
                <w:lang w:eastAsia="ru-RU"/>
              </w:rPr>
            </w:pPr>
            <w:r w:rsidRPr="005C7F49">
              <w:rPr>
                <w:rFonts w:eastAsia="Times New Roman" w:cs="Times New Roman"/>
                <w:sz w:val="24"/>
                <w:szCs w:val="24"/>
                <w:lang w:eastAsia="ru-RU"/>
              </w:rPr>
              <w:t>________________</w:t>
            </w:r>
          </w:p>
        </w:tc>
        <w:tc>
          <w:tcPr>
            <w:tcW w:w="2075" w:type="dxa"/>
          </w:tcPr>
          <w:p w14:paraId="36E8572A" w14:textId="77777777" w:rsidR="005C7F49" w:rsidRPr="005C7F49" w:rsidRDefault="005C7F49" w:rsidP="005C7F49">
            <w:pPr>
              <w:widowControl/>
              <w:spacing w:line="240" w:lineRule="auto"/>
              <w:ind w:right="-62" w:firstLine="0"/>
              <w:jc w:val="left"/>
              <w:rPr>
                <w:rFonts w:eastAsia="Times New Roman" w:cs="Times New Roman"/>
                <w:sz w:val="24"/>
                <w:szCs w:val="24"/>
                <w:lang w:eastAsia="ru-RU"/>
              </w:rPr>
            </w:pPr>
            <w:r w:rsidRPr="005C7F49">
              <w:rPr>
                <w:rFonts w:eastAsia="Times New Roman" w:cs="Times New Roman"/>
                <w:sz w:val="24"/>
                <w:szCs w:val="24"/>
                <w:lang w:eastAsia="ru-RU"/>
              </w:rPr>
              <w:t>О</w:t>
            </w:r>
            <w:r w:rsidRPr="005C7F49">
              <w:rPr>
                <w:rFonts w:eastAsia="Times New Roman" w:cs="Times New Roman"/>
                <w:sz w:val="24"/>
                <w:szCs w:val="24"/>
                <w:lang w:val="en-US" w:eastAsia="ru-RU"/>
              </w:rPr>
              <w:t>.</w:t>
            </w:r>
            <w:r w:rsidRPr="005C7F49">
              <w:rPr>
                <w:rFonts w:eastAsia="Times New Roman" w:cs="Times New Roman"/>
                <w:sz w:val="24"/>
                <w:szCs w:val="24"/>
                <w:lang w:eastAsia="ru-RU"/>
              </w:rPr>
              <w:t>А</w:t>
            </w:r>
            <w:r w:rsidRPr="005C7F49">
              <w:rPr>
                <w:rFonts w:eastAsia="Times New Roman" w:cs="Times New Roman"/>
                <w:sz w:val="24"/>
                <w:szCs w:val="24"/>
                <w:lang w:val="en-US" w:eastAsia="ru-RU"/>
              </w:rPr>
              <w:t xml:space="preserve">. </w:t>
            </w:r>
            <w:r w:rsidRPr="005C7F49">
              <w:rPr>
                <w:rFonts w:eastAsia="Times New Roman" w:cs="Times New Roman"/>
                <w:sz w:val="24"/>
                <w:szCs w:val="24"/>
                <w:lang w:eastAsia="ru-RU"/>
              </w:rPr>
              <w:t>Сафарьян</w:t>
            </w:r>
          </w:p>
        </w:tc>
      </w:tr>
      <w:tr w:rsidR="005C7F49" w:rsidRPr="005C7F49" w14:paraId="44C00C33" w14:textId="77777777" w:rsidTr="001D676C">
        <w:trPr>
          <w:trHeight w:val="216"/>
        </w:trPr>
        <w:tc>
          <w:tcPr>
            <w:tcW w:w="2127" w:type="dxa"/>
            <w:gridSpan w:val="2"/>
          </w:tcPr>
          <w:p w14:paraId="569D4B94" w14:textId="77777777" w:rsidR="005C7F49" w:rsidRPr="005C7F49" w:rsidRDefault="005C7F49" w:rsidP="005C7F49">
            <w:pPr>
              <w:widowControl/>
              <w:spacing w:line="240" w:lineRule="auto"/>
              <w:ind w:right="-61" w:firstLine="0"/>
              <w:jc w:val="center"/>
              <w:rPr>
                <w:rFonts w:eastAsia="Times New Roman" w:cs="Times New Roman"/>
                <w:sz w:val="18"/>
                <w:szCs w:val="18"/>
                <w:vertAlign w:val="superscript"/>
                <w:lang w:eastAsia="ru-RU"/>
              </w:rPr>
            </w:pPr>
            <w:r w:rsidRPr="005C7F49">
              <w:rPr>
                <w:rFonts w:eastAsia="Times New Roman" w:cs="Times New Roman"/>
                <w:sz w:val="18"/>
                <w:szCs w:val="18"/>
                <w:vertAlign w:val="superscript"/>
                <w:lang w:eastAsia="ru-RU"/>
              </w:rPr>
              <w:t>подпись</w:t>
            </w:r>
          </w:p>
        </w:tc>
        <w:tc>
          <w:tcPr>
            <w:tcW w:w="2075" w:type="dxa"/>
          </w:tcPr>
          <w:p w14:paraId="6B696120" w14:textId="77777777" w:rsidR="005C7F49" w:rsidRPr="005C7F49" w:rsidRDefault="005C7F49" w:rsidP="005C7F49">
            <w:pPr>
              <w:widowControl/>
              <w:spacing w:line="240" w:lineRule="auto"/>
              <w:ind w:right="-62" w:firstLine="0"/>
              <w:jc w:val="center"/>
              <w:rPr>
                <w:rFonts w:eastAsia="Times New Roman" w:cs="Times New Roman"/>
                <w:sz w:val="18"/>
                <w:szCs w:val="18"/>
                <w:vertAlign w:val="superscript"/>
                <w:lang w:eastAsia="ru-RU"/>
              </w:rPr>
            </w:pPr>
          </w:p>
        </w:tc>
      </w:tr>
      <w:tr w:rsidR="005C7F49" w:rsidRPr="005C7F49" w14:paraId="7FF920DD" w14:textId="77777777" w:rsidTr="001D676C">
        <w:tc>
          <w:tcPr>
            <w:tcW w:w="805" w:type="dxa"/>
          </w:tcPr>
          <w:p w14:paraId="16A0D8DF" w14:textId="77777777" w:rsidR="005C7F49" w:rsidRPr="005C7F49" w:rsidRDefault="005C7F49" w:rsidP="005C7F49">
            <w:pPr>
              <w:widowControl/>
              <w:spacing w:line="300" w:lineRule="auto"/>
              <w:ind w:right="-61" w:firstLine="0"/>
              <w:jc w:val="left"/>
              <w:rPr>
                <w:rFonts w:eastAsia="Times New Roman" w:cs="Times New Roman"/>
                <w:sz w:val="24"/>
                <w:szCs w:val="24"/>
                <w:lang w:eastAsia="ru-RU"/>
              </w:rPr>
            </w:pPr>
            <w:r w:rsidRPr="005C7F49">
              <w:rPr>
                <w:rFonts w:eastAsia="Times New Roman" w:cs="Times New Roman"/>
                <w:sz w:val="24"/>
                <w:szCs w:val="24"/>
                <w:lang w:eastAsia="ru-RU"/>
              </w:rPr>
              <w:t>«___»</w:t>
            </w:r>
          </w:p>
        </w:tc>
        <w:tc>
          <w:tcPr>
            <w:tcW w:w="3397" w:type="dxa"/>
            <w:gridSpan w:val="2"/>
          </w:tcPr>
          <w:p w14:paraId="33AC9C68" w14:textId="4B6823F2" w:rsidR="005C7F49" w:rsidRPr="005C7F49" w:rsidRDefault="005C7F49" w:rsidP="005C7F49">
            <w:pPr>
              <w:widowControl/>
              <w:spacing w:line="300" w:lineRule="auto"/>
              <w:ind w:right="-61" w:firstLine="0"/>
              <w:jc w:val="left"/>
              <w:rPr>
                <w:rFonts w:eastAsia="Times New Roman" w:cs="Times New Roman"/>
                <w:sz w:val="24"/>
                <w:szCs w:val="24"/>
                <w:lang w:eastAsia="ru-RU"/>
              </w:rPr>
            </w:pPr>
            <w:r w:rsidRPr="005C7F49">
              <w:rPr>
                <w:rFonts w:eastAsia="Times New Roman" w:cs="Times New Roman"/>
                <w:sz w:val="24"/>
                <w:szCs w:val="24"/>
                <w:lang w:eastAsia="ru-RU"/>
              </w:rPr>
              <w:t>_____________   202</w:t>
            </w:r>
            <w:r>
              <w:rPr>
                <w:rFonts w:eastAsia="Times New Roman" w:cs="Times New Roman"/>
                <w:sz w:val="24"/>
                <w:szCs w:val="24"/>
                <w:lang w:val="en-US" w:eastAsia="ru-RU"/>
              </w:rPr>
              <w:t>5</w:t>
            </w:r>
            <w:r w:rsidRPr="005C7F49">
              <w:rPr>
                <w:rFonts w:eastAsia="Times New Roman" w:cs="Times New Roman"/>
                <w:sz w:val="24"/>
                <w:szCs w:val="24"/>
                <w:lang w:eastAsia="ru-RU"/>
              </w:rPr>
              <w:t xml:space="preserve"> г.</w:t>
            </w:r>
          </w:p>
        </w:tc>
      </w:tr>
    </w:tbl>
    <w:p w14:paraId="136EAB62" w14:textId="77777777" w:rsidR="005C7F49" w:rsidRPr="005C7F49" w:rsidRDefault="005C7F49" w:rsidP="005C7F49">
      <w:pPr>
        <w:widowControl/>
        <w:spacing w:line="240" w:lineRule="auto"/>
        <w:ind w:firstLine="0"/>
        <w:jc w:val="left"/>
        <w:rPr>
          <w:rFonts w:eastAsia="Times New Roman" w:cs="Times New Roman"/>
          <w:sz w:val="24"/>
          <w:szCs w:val="24"/>
          <w:lang w:eastAsia="ru-RU"/>
        </w:rPr>
      </w:pPr>
    </w:p>
    <w:p w14:paraId="19DC3237" w14:textId="77777777" w:rsidR="000814BF" w:rsidRPr="005C7F49" w:rsidRDefault="000814BF" w:rsidP="005C7F49">
      <w:pPr>
        <w:ind w:firstLine="0"/>
        <w:rPr>
          <w:sz w:val="24"/>
          <w:szCs w:val="24"/>
          <w:lang w:val="en-US"/>
        </w:rPr>
      </w:pPr>
    </w:p>
    <w:p w14:paraId="2F7F164A" w14:textId="77777777" w:rsidR="000814BF" w:rsidRPr="003C5F76" w:rsidRDefault="000814BF" w:rsidP="000814BF">
      <w:pPr>
        <w:rPr>
          <w:sz w:val="24"/>
          <w:szCs w:val="24"/>
        </w:rPr>
      </w:pPr>
    </w:p>
    <w:p w14:paraId="3986D21A" w14:textId="77777777" w:rsidR="000814BF" w:rsidRPr="00675975" w:rsidRDefault="000814BF" w:rsidP="000814BF">
      <w:pPr>
        <w:ind w:left="-284"/>
        <w:jc w:val="center"/>
        <w:rPr>
          <w:b/>
          <w:szCs w:val="28"/>
          <w:lang w:eastAsia="ru-RU"/>
        </w:rPr>
      </w:pPr>
      <w:r w:rsidRPr="00675975">
        <w:rPr>
          <w:b/>
          <w:szCs w:val="28"/>
          <w:lang w:eastAsia="ru-RU"/>
        </w:rPr>
        <w:t>ЗАДАНИЕ</w:t>
      </w:r>
    </w:p>
    <w:p w14:paraId="0436F249" w14:textId="77777777" w:rsidR="000814BF" w:rsidRPr="00675975" w:rsidRDefault="000814BF" w:rsidP="000814BF">
      <w:pPr>
        <w:spacing w:line="200" w:lineRule="atLeast"/>
        <w:ind w:left="-284"/>
        <w:jc w:val="center"/>
        <w:rPr>
          <w:sz w:val="24"/>
          <w:szCs w:val="24"/>
          <w:u w:val="single"/>
          <w:lang w:eastAsia="ru-RU"/>
        </w:rPr>
      </w:pPr>
      <w:r>
        <w:rPr>
          <w:sz w:val="24"/>
          <w:szCs w:val="24"/>
          <w:lang w:eastAsia="ru-RU"/>
        </w:rPr>
        <w:t xml:space="preserve">на выполнение курсовой работы </w:t>
      </w:r>
    </w:p>
    <w:p w14:paraId="4AF98EE5" w14:textId="77777777" w:rsidR="000814BF" w:rsidRDefault="000814BF" w:rsidP="000814BF">
      <w:pPr>
        <w:jc w:val="center"/>
        <w:rPr>
          <w:sz w:val="24"/>
          <w:szCs w:val="24"/>
        </w:rPr>
      </w:pPr>
      <w:r w:rsidRPr="00675975">
        <w:rPr>
          <w:sz w:val="18"/>
          <w:szCs w:val="18"/>
          <w:lang w:eastAsia="ru-RU"/>
        </w:rPr>
        <w:t xml:space="preserve"> </w:t>
      </w:r>
      <w:r w:rsidRPr="00675975">
        <w:rPr>
          <w:sz w:val="18"/>
          <w:szCs w:val="18"/>
          <w:lang w:eastAsia="ru-RU"/>
        </w:rPr>
        <w:tab/>
      </w:r>
    </w:p>
    <w:p w14:paraId="62EBBFC1" w14:textId="37C97578" w:rsidR="000814BF" w:rsidRPr="000964F6" w:rsidRDefault="000814BF" w:rsidP="000814BF">
      <w:pPr>
        <w:spacing w:line="200" w:lineRule="atLeast"/>
        <w:ind w:left="-284" w:firstLine="567"/>
        <w:jc w:val="center"/>
        <w:rPr>
          <w:sz w:val="24"/>
          <w:szCs w:val="24"/>
          <w:lang w:eastAsia="ru-RU"/>
        </w:rPr>
      </w:pPr>
      <w:r w:rsidRPr="00675975">
        <w:rPr>
          <w:sz w:val="24"/>
          <w:szCs w:val="24"/>
          <w:lang w:eastAsia="ru-RU"/>
        </w:rPr>
        <w:t xml:space="preserve">Тема </w:t>
      </w:r>
      <w:r>
        <w:rPr>
          <w:sz w:val="24"/>
          <w:szCs w:val="24"/>
        </w:rPr>
        <w:t>«</w:t>
      </w:r>
      <w:r w:rsidR="00802241" w:rsidRPr="00802241">
        <w:rPr>
          <w:sz w:val="24"/>
          <w:szCs w:val="24"/>
        </w:rPr>
        <w:t>М</w:t>
      </w:r>
      <w:r w:rsidR="00802241">
        <w:rPr>
          <w:sz w:val="24"/>
          <w:szCs w:val="24"/>
        </w:rPr>
        <w:t>ОДЕЛЬ</w:t>
      </w:r>
      <w:r w:rsidR="00802241" w:rsidRPr="00802241">
        <w:rPr>
          <w:sz w:val="24"/>
          <w:szCs w:val="24"/>
        </w:rPr>
        <w:t xml:space="preserve"> </w:t>
      </w:r>
      <w:r w:rsidR="00802241">
        <w:rPr>
          <w:sz w:val="24"/>
          <w:szCs w:val="24"/>
        </w:rPr>
        <w:t>ПОМЕХОУСТОЙЧИВОГО КАНАЛА СВЯЗИ НА ОСНОВЕ</w:t>
      </w:r>
      <w:r w:rsidR="00802241" w:rsidRPr="00802241">
        <w:rPr>
          <w:sz w:val="24"/>
          <w:szCs w:val="24"/>
        </w:rPr>
        <w:t xml:space="preserve"> БЧХ</w:t>
      </w:r>
      <w:r w:rsidR="00802241">
        <w:rPr>
          <w:sz w:val="24"/>
          <w:szCs w:val="24"/>
        </w:rPr>
        <w:t>-КОДОВ</w:t>
      </w:r>
      <w:r>
        <w:rPr>
          <w:sz w:val="24"/>
          <w:szCs w:val="24"/>
        </w:rPr>
        <w:t>»</w:t>
      </w:r>
    </w:p>
    <w:p w14:paraId="092843C8" w14:textId="77777777" w:rsidR="000814BF" w:rsidRPr="00675975" w:rsidRDefault="000814BF" w:rsidP="000814BF">
      <w:pPr>
        <w:spacing w:line="200" w:lineRule="atLeast"/>
        <w:ind w:left="-284"/>
        <w:jc w:val="center"/>
        <w:rPr>
          <w:sz w:val="24"/>
          <w:szCs w:val="24"/>
          <w:lang w:eastAsia="ru-RU"/>
        </w:rPr>
      </w:pPr>
    </w:p>
    <w:p w14:paraId="68BCFC03" w14:textId="501AF363" w:rsidR="000814BF" w:rsidRDefault="000814BF" w:rsidP="000814BF">
      <w:pPr>
        <w:spacing w:line="240" w:lineRule="auto"/>
        <w:ind w:left="-284" w:firstLine="567"/>
        <w:jc w:val="left"/>
        <w:rPr>
          <w:sz w:val="24"/>
          <w:szCs w:val="24"/>
        </w:rPr>
      </w:pPr>
      <w:r>
        <w:rPr>
          <w:sz w:val="24"/>
          <w:szCs w:val="24"/>
        </w:rPr>
        <w:t xml:space="preserve">Дисциплина: </w:t>
      </w:r>
      <w:r w:rsidRPr="00347857">
        <w:rPr>
          <w:sz w:val="24"/>
          <w:szCs w:val="24"/>
        </w:rPr>
        <w:t xml:space="preserve">Теория </w:t>
      </w:r>
      <w:r w:rsidR="00DD7850">
        <w:rPr>
          <w:sz w:val="24"/>
          <w:szCs w:val="24"/>
        </w:rPr>
        <w:t>кодирования, сжатия и восстановления информации</w:t>
      </w:r>
    </w:p>
    <w:p w14:paraId="351CED4F" w14:textId="77777777" w:rsidR="000814BF" w:rsidRDefault="000814BF" w:rsidP="000814BF">
      <w:pPr>
        <w:spacing w:line="240" w:lineRule="auto"/>
        <w:ind w:left="-284" w:firstLine="567"/>
        <w:jc w:val="left"/>
        <w:rPr>
          <w:sz w:val="24"/>
          <w:szCs w:val="24"/>
        </w:rPr>
      </w:pPr>
    </w:p>
    <w:p w14:paraId="31C8D0F5" w14:textId="3D2A935A" w:rsidR="000814BF" w:rsidRPr="0016017C" w:rsidRDefault="000814BF" w:rsidP="000814BF">
      <w:pPr>
        <w:spacing w:line="240" w:lineRule="auto"/>
        <w:ind w:left="-284" w:firstLine="567"/>
        <w:jc w:val="left"/>
        <w:rPr>
          <w:color w:val="FF0000"/>
          <w:sz w:val="24"/>
          <w:szCs w:val="24"/>
        </w:rPr>
      </w:pPr>
      <w:r>
        <w:rPr>
          <w:sz w:val="24"/>
          <w:szCs w:val="24"/>
        </w:rPr>
        <w:t xml:space="preserve">Обучающийся: </w:t>
      </w:r>
      <w:r w:rsidR="00085559">
        <w:rPr>
          <w:color w:val="000000" w:themeColor="text1"/>
          <w:sz w:val="24"/>
          <w:szCs w:val="24"/>
        </w:rPr>
        <w:t>Ковал</w:t>
      </w:r>
      <w:r w:rsidR="00802241">
        <w:rPr>
          <w:color w:val="000000" w:themeColor="text1"/>
          <w:sz w:val="24"/>
          <w:szCs w:val="24"/>
        </w:rPr>
        <w:t>ец Илья Андреевич</w:t>
      </w:r>
    </w:p>
    <w:p w14:paraId="00051801" w14:textId="77777777" w:rsidR="000814BF" w:rsidRDefault="000814BF" w:rsidP="000814BF">
      <w:pPr>
        <w:spacing w:line="240" w:lineRule="auto"/>
        <w:ind w:left="-284" w:firstLine="567"/>
        <w:jc w:val="left"/>
        <w:rPr>
          <w:color w:val="FF0000"/>
          <w:sz w:val="24"/>
          <w:szCs w:val="24"/>
        </w:rPr>
      </w:pPr>
    </w:p>
    <w:p w14:paraId="5E769F66" w14:textId="595B13E6" w:rsidR="000814BF" w:rsidRPr="0016017C" w:rsidRDefault="000814BF" w:rsidP="000814BF">
      <w:pPr>
        <w:spacing w:line="240" w:lineRule="auto"/>
        <w:ind w:left="-284" w:firstLine="567"/>
        <w:jc w:val="left"/>
        <w:rPr>
          <w:color w:val="FF0000"/>
          <w:sz w:val="24"/>
          <w:szCs w:val="24"/>
        </w:rPr>
      </w:pPr>
      <w:r w:rsidRPr="00852D92">
        <w:rPr>
          <w:sz w:val="24"/>
          <w:szCs w:val="24"/>
        </w:rPr>
        <w:t>Обозначение курсовой работы</w:t>
      </w:r>
      <w:r>
        <w:rPr>
          <w:sz w:val="24"/>
          <w:szCs w:val="24"/>
        </w:rPr>
        <w:t xml:space="preserve"> </w:t>
      </w:r>
      <w:r w:rsidRPr="00852D92">
        <w:rPr>
          <w:sz w:val="24"/>
          <w:szCs w:val="24"/>
        </w:rPr>
        <w:t>Т</w:t>
      </w:r>
      <w:r w:rsidR="005C7F49">
        <w:rPr>
          <w:sz w:val="24"/>
          <w:szCs w:val="24"/>
        </w:rPr>
        <w:t>КСВ</w:t>
      </w:r>
      <w:r w:rsidRPr="00852D92">
        <w:rPr>
          <w:sz w:val="24"/>
          <w:szCs w:val="24"/>
        </w:rPr>
        <w:t>И.</w:t>
      </w:r>
      <w:r w:rsidR="00802241">
        <w:rPr>
          <w:sz w:val="24"/>
          <w:szCs w:val="24"/>
        </w:rPr>
        <w:t>14</w:t>
      </w:r>
      <w:r w:rsidRPr="00852D92">
        <w:rPr>
          <w:sz w:val="24"/>
          <w:szCs w:val="24"/>
        </w:rPr>
        <w:t>0000.000 Группа: ВК</w:t>
      </w:r>
      <w:r>
        <w:rPr>
          <w:sz w:val="24"/>
          <w:szCs w:val="24"/>
        </w:rPr>
        <w:t>Б</w:t>
      </w:r>
      <w:r w:rsidR="008A0FD9">
        <w:rPr>
          <w:sz w:val="24"/>
          <w:szCs w:val="24"/>
        </w:rPr>
        <w:t>4</w:t>
      </w:r>
      <w:r w:rsidR="00802241">
        <w:rPr>
          <w:sz w:val="24"/>
          <w:szCs w:val="24"/>
        </w:rPr>
        <w:t>2</w:t>
      </w:r>
    </w:p>
    <w:p w14:paraId="07CDFF60" w14:textId="77777777" w:rsidR="000814BF" w:rsidRPr="00852D92" w:rsidRDefault="000814BF" w:rsidP="000814BF">
      <w:pPr>
        <w:spacing w:line="240" w:lineRule="auto"/>
        <w:ind w:left="-284" w:firstLine="567"/>
        <w:jc w:val="left"/>
        <w:rPr>
          <w:sz w:val="24"/>
          <w:szCs w:val="24"/>
          <w:lang w:eastAsia="ru-RU"/>
        </w:rPr>
      </w:pPr>
    </w:p>
    <w:p w14:paraId="04CAB5C2" w14:textId="25E6C2AC" w:rsidR="000814BF" w:rsidRPr="00852D92" w:rsidRDefault="000814BF" w:rsidP="000814BF">
      <w:pPr>
        <w:spacing w:line="240" w:lineRule="auto"/>
        <w:ind w:firstLine="283"/>
        <w:jc w:val="left"/>
        <w:rPr>
          <w:sz w:val="24"/>
          <w:szCs w:val="24"/>
        </w:rPr>
      </w:pPr>
      <w:r w:rsidRPr="00852D92">
        <w:rPr>
          <w:sz w:val="24"/>
          <w:szCs w:val="24"/>
        </w:rPr>
        <w:t>Срок представления работы к защите «___» _________ 20</w:t>
      </w:r>
      <w:r w:rsidR="005C7F49">
        <w:rPr>
          <w:sz w:val="24"/>
          <w:szCs w:val="24"/>
        </w:rPr>
        <w:t>25</w:t>
      </w:r>
      <w:r w:rsidRPr="00852D92">
        <w:rPr>
          <w:sz w:val="24"/>
          <w:szCs w:val="24"/>
        </w:rPr>
        <w:t xml:space="preserve"> г.</w:t>
      </w:r>
    </w:p>
    <w:p w14:paraId="6FAB8992" w14:textId="77777777" w:rsidR="000814BF" w:rsidRPr="00852D92" w:rsidRDefault="000814BF" w:rsidP="000814BF">
      <w:pPr>
        <w:spacing w:line="240" w:lineRule="auto"/>
        <w:ind w:left="-284" w:firstLine="567"/>
        <w:jc w:val="left"/>
        <w:rPr>
          <w:sz w:val="24"/>
          <w:szCs w:val="24"/>
          <w:lang w:eastAsia="ru-RU"/>
        </w:rPr>
      </w:pPr>
    </w:p>
    <w:p w14:paraId="22C9ABCA" w14:textId="77777777" w:rsidR="000814BF" w:rsidRPr="009E7D0E" w:rsidRDefault="000814BF" w:rsidP="005C7F49">
      <w:pPr>
        <w:ind w:left="-284" w:firstLine="567"/>
        <w:rPr>
          <w:sz w:val="24"/>
          <w:szCs w:val="24"/>
          <w:lang w:eastAsia="ru-RU"/>
        </w:rPr>
      </w:pPr>
      <w:r w:rsidRPr="00852D92">
        <w:rPr>
          <w:sz w:val="24"/>
          <w:szCs w:val="24"/>
          <w:lang w:eastAsia="ru-RU"/>
        </w:rPr>
        <w:t>Исходные данные для курсовой работы:</w:t>
      </w:r>
    </w:p>
    <w:p w14:paraId="2DD020B4" w14:textId="37B6CDD2" w:rsidR="000814BF" w:rsidRPr="005C7F49" w:rsidRDefault="000814BF" w:rsidP="005C7F49">
      <w:pPr>
        <w:ind w:left="708" w:firstLine="0"/>
        <w:rPr>
          <w:sz w:val="24"/>
          <w:szCs w:val="24"/>
          <w:lang w:eastAsia="ru-RU"/>
        </w:rPr>
      </w:pPr>
      <w:r w:rsidRPr="000531B3">
        <w:rPr>
          <w:sz w:val="24"/>
          <w:szCs w:val="24"/>
          <w:lang w:eastAsia="ru-RU"/>
        </w:rPr>
        <w:t>1.</w:t>
      </w:r>
      <w:r w:rsidRPr="000531B3">
        <w:t xml:space="preserve"> </w:t>
      </w:r>
      <w:r w:rsidRPr="000531B3">
        <w:rPr>
          <w:sz w:val="24"/>
          <w:szCs w:val="24"/>
          <w:lang w:eastAsia="ru-RU"/>
        </w:rPr>
        <w:t>Задание на выполнение курсовой работы</w:t>
      </w:r>
      <w:r w:rsidR="005C7F49" w:rsidRPr="005C7F49">
        <w:rPr>
          <w:sz w:val="24"/>
          <w:szCs w:val="24"/>
          <w:lang w:eastAsia="ru-RU"/>
        </w:rPr>
        <w:t>;</w:t>
      </w:r>
    </w:p>
    <w:p w14:paraId="291F8E71" w14:textId="010DAF57" w:rsidR="009C5BCF" w:rsidRPr="009C5BCF" w:rsidRDefault="009C5BCF" w:rsidP="007E5609">
      <w:pPr>
        <w:ind w:firstLine="0"/>
        <w:rPr>
          <w:color w:val="000000" w:themeColor="text1"/>
          <w:sz w:val="24"/>
          <w:szCs w:val="24"/>
          <w:lang w:eastAsia="ru-RU"/>
        </w:rPr>
      </w:pPr>
    </w:p>
    <w:p w14:paraId="4D628AD3" w14:textId="3F4C8ECA" w:rsidR="000814BF" w:rsidRPr="00B3232D" w:rsidRDefault="000814BF" w:rsidP="009C5BCF">
      <w:pPr>
        <w:ind w:left="284" w:firstLine="0"/>
        <w:jc w:val="left"/>
        <w:rPr>
          <w:color w:val="000000" w:themeColor="text1"/>
          <w:sz w:val="24"/>
          <w:szCs w:val="24"/>
          <w:lang w:eastAsia="ru-RU"/>
        </w:rPr>
      </w:pPr>
      <w:r>
        <w:rPr>
          <w:color w:val="C00000"/>
          <w:sz w:val="24"/>
          <w:szCs w:val="24"/>
          <w:lang w:eastAsia="ru-RU"/>
        </w:rPr>
        <w:br w:type="page"/>
      </w:r>
    </w:p>
    <w:p w14:paraId="587492D9" w14:textId="77777777" w:rsidR="000814BF" w:rsidRPr="0016017C" w:rsidRDefault="000814BF" w:rsidP="000814BF">
      <w:pPr>
        <w:ind w:left="-284" w:firstLine="567"/>
        <w:rPr>
          <w:color w:val="C00000"/>
          <w:sz w:val="24"/>
          <w:szCs w:val="24"/>
          <w:lang w:eastAsia="ru-RU"/>
        </w:rPr>
        <w:sectPr w:rsidR="000814BF" w:rsidRPr="0016017C" w:rsidSect="000814BF">
          <w:footerReference w:type="default" r:id="rId10"/>
          <w:pgSz w:w="11907" w:h="16840" w:code="9"/>
          <w:pgMar w:top="851" w:right="851" w:bottom="851" w:left="1134" w:header="709" w:footer="709" w:gutter="0"/>
          <w:cols w:space="709"/>
          <w:noEndnote/>
          <w:titlePg/>
          <w:docGrid w:linePitch="272"/>
        </w:sectPr>
      </w:pPr>
    </w:p>
    <w:tbl>
      <w:tblPr>
        <w:tblpPr w:leftFromText="180" w:rightFromText="180" w:vertAnchor="page" w:horzAnchor="margin" w:tblpXSpec="center" w:tblpY="529"/>
        <w:tblW w:w="1048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1E0" w:firstRow="1" w:lastRow="1" w:firstColumn="1" w:lastColumn="1" w:noHBand="0" w:noVBand="0"/>
      </w:tblPr>
      <w:tblGrid>
        <w:gridCol w:w="10485"/>
      </w:tblGrid>
      <w:tr w:rsidR="000814BF" w:rsidRPr="00CC64E6" w14:paraId="2964AEF5" w14:textId="77777777" w:rsidTr="00141DA1">
        <w:tc>
          <w:tcPr>
            <w:tcW w:w="10485" w:type="dxa"/>
          </w:tcPr>
          <w:bookmarkEnd w:id="0"/>
          <w:bookmarkEnd w:id="1"/>
          <w:bookmarkEnd w:id="2"/>
          <w:bookmarkEnd w:id="3"/>
          <w:bookmarkEnd w:id="4"/>
          <w:bookmarkEnd w:id="5"/>
          <w:p w14:paraId="0B3272A4" w14:textId="77777777" w:rsidR="000814BF" w:rsidRPr="00CC64E6" w:rsidRDefault="000814BF" w:rsidP="00141DA1">
            <w:pPr>
              <w:ind w:firstLine="567"/>
              <w:rPr>
                <w:b/>
                <w:sz w:val="24"/>
                <w:szCs w:val="24"/>
                <w:lang w:eastAsia="ru-RU"/>
              </w:rPr>
            </w:pPr>
            <w:r w:rsidRPr="00CC64E6">
              <w:rPr>
                <w:b/>
                <w:sz w:val="24"/>
                <w:szCs w:val="24"/>
                <w:lang w:eastAsia="ru-RU"/>
              </w:rPr>
              <w:lastRenderedPageBreak/>
              <w:t>Содержание пояснительной записки</w:t>
            </w:r>
          </w:p>
        </w:tc>
      </w:tr>
      <w:tr w:rsidR="000814BF" w:rsidRPr="00CC64E6" w14:paraId="09A8DB33" w14:textId="77777777" w:rsidTr="00141DA1">
        <w:tc>
          <w:tcPr>
            <w:tcW w:w="10485" w:type="dxa"/>
          </w:tcPr>
          <w:p w14:paraId="1698BB62" w14:textId="77777777" w:rsidR="000814BF" w:rsidRPr="00CC64E6" w:rsidRDefault="000814BF" w:rsidP="00141DA1">
            <w:pPr>
              <w:ind w:firstLine="567"/>
              <w:rPr>
                <w:sz w:val="24"/>
                <w:szCs w:val="24"/>
                <w:lang w:eastAsia="ru-RU"/>
              </w:rPr>
            </w:pPr>
            <w:r w:rsidRPr="00CC64E6">
              <w:rPr>
                <w:sz w:val="24"/>
                <w:szCs w:val="24"/>
                <w:lang w:eastAsia="ru-RU"/>
              </w:rPr>
              <w:t>Введение:</w:t>
            </w:r>
          </w:p>
          <w:p w14:paraId="7C5951ED" w14:textId="20A86DCE" w:rsidR="000814BF" w:rsidRPr="00CC64E6" w:rsidRDefault="00D735CC" w:rsidP="00141DA1">
            <w:pPr>
              <w:ind w:left="567" w:firstLine="0"/>
              <w:rPr>
                <w:sz w:val="24"/>
                <w:szCs w:val="24"/>
                <w:lang w:eastAsia="ru-RU"/>
              </w:rPr>
            </w:pPr>
            <w:r>
              <w:rPr>
                <w:sz w:val="24"/>
                <w:szCs w:val="24"/>
                <w:lang w:eastAsia="ru-RU"/>
              </w:rPr>
              <w:t>В данной курсовой работе рассматриваются</w:t>
            </w:r>
            <w:r w:rsidR="000814BF" w:rsidRPr="00FF25F1">
              <w:rPr>
                <w:sz w:val="24"/>
                <w:szCs w:val="24"/>
                <w:lang w:eastAsia="ru-RU"/>
              </w:rPr>
              <w:t xml:space="preserve"> </w:t>
            </w:r>
            <w:r w:rsidR="007E5609">
              <w:rPr>
                <w:sz w:val="24"/>
                <w:szCs w:val="24"/>
                <w:lang w:eastAsia="ru-RU"/>
              </w:rPr>
              <w:t>учебные помехоустойчивые коды</w:t>
            </w:r>
            <w:r w:rsidR="007E5609" w:rsidRPr="007E5609">
              <w:rPr>
                <w:sz w:val="24"/>
                <w:szCs w:val="24"/>
                <w:lang w:eastAsia="ru-RU"/>
              </w:rPr>
              <w:t>,</w:t>
            </w:r>
            <w:r w:rsidR="007E5609">
              <w:rPr>
                <w:sz w:val="24"/>
                <w:szCs w:val="24"/>
                <w:lang w:eastAsia="ru-RU"/>
              </w:rPr>
              <w:t xml:space="preserve"> такие как БЧХ</w:t>
            </w:r>
            <w:r w:rsidR="007E5609" w:rsidRPr="007E5609">
              <w:rPr>
                <w:sz w:val="24"/>
                <w:szCs w:val="24"/>
                <w:lang w:eastAsia="ru-RU"/>
              </w:rPr>
              <w:t>,</w:t>
            </w:r>
            <w:r w:rsidR="0078065D">
              <w:rPr>
                <w:sz w:val="24"/>
                <w:szCs w:val="24"/>
                <w:lang w:eastAsia="ru-RU"/>
              </w:rPr>
              <w:t xml:space="preserve"> Хемми</w:t>
            </w:r>
            <w:r w:rsidR="004D2F49">
              <w:rPr>
                <w:sz w:val="24"/>
                <w:szCs w:val="24"/>
                <w:lang w:eastAsia="ru-RU"/>
              </w:rPr>
              <w:t>н</w:t>
            </w:r>
            <w:r w:rsidR="0078065D">
              <w:rPr>
                <w:sz w:val="24"/>
                <w:szCs w:val="24"/>
                <w:lang w:eastAsia="ru-RU"/>
              </w:rPr>
              <w:t>га</w:t>
            </w:r>
            <w:r w:rsidR="0078065D" w:rsidRPr="0078065D">
              <w:rPr>
                <w:sz w:val="24"/>
                <w:szCs w:val="24"/>
                <w:lang w:eastAsia="ru-RU"/>
              </w:rPr>
              <w:t>,</w:t>
            </w:r>
            <w:r w:rsidR="007E5609">
              <w:rPr>
                <w:sz w:val="24"/>
                <w:szCs w:val="24"/>
                <w:lang w:eastAsia="ru-RU"/>
              </w:rPr>
              <w:t xml:space="preserve"> Рида-Соломона и Голея</w:t>
            </w:r>
            <w:r w:rsidR="000814BF" w:rsidRPr="00FF25F1">
              <w:rPr>
                <w:sz w:val="24"/>
                <w:szCs w:val="24"/>
                <w:lang w:eastAsia="ru-RU"/>
              </w:rPr>
              <w:t xml:space="preserve">, а также актуальность использования этих </w:t>
            </w:r>
            <w:r w:rsidR="007E5609">
              <w:rPr>
                <w:sz w:val="24"/>
                <w:szCs w:val="24"/>
                <w:lang w:eastAsia="ru-RU"/>
              </w:rPr>
              <w:t>кодов</w:t>
            </w:r>
            <w:r w:rsidR="000814BF" w:rsidRPr="00FF25F1">
              <w:rPr>
                <w:sz w:val="24"/>
                <w:szCs w:val="24"/>
                <w:lang w:eastAsia="ru-RU"/>
              </w:rPr>
              <w:t>.</w:t>
            </w:r>
            <w:r w:rsidR="007F7002">
              <w:rPr>
                <w:sz w:val="24"/>
                <w:szCs w:val="24"/>
                <w:lang w:eastAsia="ru-RU"/>
              </w:rPr>
              <w:t xml:space="preserve"> </w:t>
            </w:r>
          </w:p>
        </w:tc>
      </w:tr>
      <w:tr w:rsidR="000814BF" w:rsidRPr="00CC64E6" w14:paraId="1BEED596" w14:textId="77777777" w:rsidTr="00141DA1">
        <w:tc>
          <w:tcPr>
            <w:tcW w:w="10485" w:type="dxa"/>
          </w:tcPr>
          <w:p w14:paraId="2DEDEECC" w14:textId="77777777" w:rsidR="000814BF" w:rsidRPr="00CC64E6" w:rsidRDefault="000814BF" w:rsidP="00141DA1">
            <w:pPr>
              <w:spacing w:before="120"/>
              <w:ind w:firstLine="567"/>
              <w:rPr>
                <w:sz w:val="24"/>
                <w:szCs w:val="24"/>
                <w:lang w:val="en-US" w:eastAsia="ru-RU"/>
              </w:rPr>
            </w:pPr>
            <w:r w:rsidRPr="00CC64E6">
              <w:rPr>
                <w:sz w:val="24"/>
                <w:szCs w:val="24"/>
                <w:lang w:eastAsia="ru-RU"/>
              </w:rPr>
              <w:t>Разделы основной части:</w:t>
            </w:r>
          </w:p>
        </w:tc>
      </w:tr>
      <w:tr w:rsidR="000814BF" w:rsidRPr="00CC64E6" w14:paraId="309BBAF5" w14:textId="77777777" w:rsidTr="00141DA1">
        <w:tc>
          <w:tcPr>
            <w:tcW w:w="10485" w:type="dxa"/>
          </w:tcPr>
          <w:p w14:paraId="29BC6556" w14:textId="590FDEDD" w:rsidR="002A45FF" w:rsidRPr="00D70518" w:rsidRDefault="000814BF" w:rsidP="00D70518">
            <w:pPr>
              <w:pStyle w:val="ad"/>
              <w:numPr>
                <w:ilvl w:val="0"/>
                <w:numId w:val="2"/>
              </w:numPr>
              <w:autoSpaceDE w:val="0"/>
              <w:autoSpaceDN w:val="0"/>
              <w:spacing w:before="3"/>
              <w:rPr>
                <w:sz w:val="24"/>
                <w:szCs w:val="24"/>
                <w:lang w:eastAsia="ru-RU"/>
              </w:rPr>
            </w:pPr>
            <w:r w:rsidRPr="00B51674">
              <w:rPr>
                <w:sz w:val="24"/>
                <w:szCs w:val="24"/>
                <w:lang w:eastAsia="ru-RU"/>
              </w:rPr>
              <w:t xml:space="preserve">В разделе </w:t>
            </w:r>
            <w:r w:rsidR="003C57BE">
              <w:rPr>
                <w:sz w:val="24"/>
                <w:szCs w:val="24"/>
                <w:lang w:eastAsia="ru-RU"/>
              </w:rPr>
              <w:t>«</w:t>
            </w:r>
            <w:r w:rsidR="0046138B">
              <w:rPr>
                <w:sz w:val="24"/>
                <w:szCs w:val="24"/>
                <w:lang w:eastAsia="ru-RU"/>
              </w:rPr>
              <w:t xml:space="preserve">Анализ алгоритмов </w:t>
            </w:r>
            <w:r w:rsidR="007E5609">
              <w:rPr>
                <w:sz w:val="24"/>
                <w:szCs w:val="24"/>
                <w:lang w:eastAsia="ru-RU"/>
              </w:rPr>
              <w:t>помехоустойчивых каналов связи</w:t>
            </w:r>
            <w:r w:rsidR="003C57BE">
              <w:rPr>
                <w:sz w:val="24"/>
                <w:szCs w:val="24"/>
                <w:lang w:eastAsia="ru-RU"/>
              </w:rPr>
              <w:t>»</w:t>
            </w:r>
            <w:r w:rsidR="007E5609">
              <w:rPr>
                <w:sz w:val="24"/>
                <w:szCs w:val="24"/>
                <w:lang w:eastAsia="ru-RU"/>
              </w:rPr>
              <w:t xml:space="preserve"> </w:t>
            </w:r>
            <w:r w:rsidR="007E5609" w:rsidRPr="00B51674">
              <w:rPr>
                <w:sz w:val="24"/>
                <w:szCs w:val="24"/>
                <w:lang w:eastAsia="ru-RU"/>
              </w:rPr>
              <w:t>проводится</w:t>
            </w:r>
            <w:r w:rsidR="007E5609" w:rsidRPr="00E26422">
              <w:rPr>
                <w:sz w:val="24"/>
                <w:szCs w:val="24"/>
                <w:lang w:eastAsia="ru-RU"/>
              </w:rPr>
              <w:t xml:space="preserve"> подробный анализ алгоритмов </w:t>
            </w:r>
            <w:r w:rsidR="007E5609">
              <w:rPr>
                <w:sz w:val="24"/>
                <w:szCs w:val="24"/>
                <w:lang w:eastAsia="ru-RU"/>
              </w:rPr>
              <w:t>помехоустойчивых кодов</w:t>
            </w:r>
            <w:r w:rsidR="007E5609" w:rsidRPr="002E35B3">
              <w:rPr>
                <w:sz w:val="24"/>
                <w:szCs w:val="24"/>
                <w:lang w:eastAsia="ru-RU"/>
              </w:rPr>
              <w:t xml:space="preserve">, включая </w:t>
            </w:r>
            <w:r w:rsidR="007E5609">
              <w:rPr>
                <w:sz w:val="24"/>
                <w:szCs w:val="24"/>
              </w:rPr>
              <w:t>о</w:t>
            </w:r>
            <w:r w:rsidR="007E5609" w:rsidRPr="00E26422">
              <w:rPr>
                <w:sz w:val="24"/>
                <w:szCs w:val="24"/>
                <w:lang w:eastAsia="ru-RU"/>
              </w:rPr>
              <w:t>сновные принципы их работы, отличительные особенности, этапы кодирования</w:t>
            </w:r>
            <w:r w:rsidR="007E5609">
              <w:rPr>
                <w:sz w:val="24"/>
                <w:szCs w:val="24"/>
                <w:lang w:eastAsia="ru-RU"/>
              </w:rPr>
              <w:t>.</w:t>
            </w:r>
            <w:r w:rsidR="002A45FF" w:rsidRPr="00D70518">
              <w:rPr>
                <w:sz w:val="24"/>
                <w:szCs w:val="24"/>
                <w:lang w:eastAsia="ru-RU"/>
              </w:rPr>
              <w:t xml:space="preserve"> </w:t>
            </w:r>
          </w:p>
          <w:p w14:paraId="0176CBE5" w14:textId="65F43EC2" w:rsidR="000814BF" w:rsidRPr="00D70518" w:rsidRDefault="000814BF" w:rsidP="000814BF">
            <w:pPr>
              <w:pStyle w:val="ad"/>
              <w:numPr>
                <w:ilvl w:val="0"/>
                <w:numId w:val="2"/>
              </w:numPr>
              <w:autoSpaceDE w:val="0"/>
              <w:autoSpaceDN w:val="0"/>
              <w:spacing w:before="3"/>
              <w:rPr>
                <w:sz w:val="24"/>
                <w:szCs w:val="24"/>
                <w:lang w:eastAsia="ru-RU"/>
              </w:rPr>
            </w:pPr>
            <w:r w:rsidRPr="00B51674">
              <w:rPr>
                <w:sz w:val="24"/>
                <w:szCs w:val="24"/>
                <w:lang w:eastAsia="ru-RU"/>
              </w:rPr>
              <w:t xml:space="preserve">В разделе </w:t>
            </w:r>
            <w:r w:rsidR="003C57BE">
              <w:rPr>
                <w:sz w:val="24"/>
                <w:szCs w:val="24"/>
                <w:lang w:eastAsia="ru-RU"/>
              </w:rPr>
              <w:t>«</w:t>
            </w:r>
            <w:r w:rsidRPr="00B51674">
              <w:rPr>
                <w:sz w:val="24"/>
                <w:szCs w:val="24"/>
                <w:lang w:eastAsia="ru-RU"/>
              </w:rPr>
              <w:t xml:space="preserve">Программная реализация </w:t>
            </w:r>
            <w:r w:rsidR="007E5609">
              <w:rPr>
                <w:sz w:val="24"/>
                <w:szCs w:val="24"/>
                <w:lang w:eastAsia="ru-RU"/>
              </w:rPr>
              <w:t>модели</w:t>
            </w:r>
            <w:r w:rsidR="007E5609" w:rsidRPr="00B51674">
              <w:rPr>
                <w:sz w:val="24"/>
                <w:szCs w:val="24"/>
                <w:lang w:eastAsia="ru-RU"/>
              </w:rPr>
              <w:t>» дается</w:t>
            </w:r>
            <w:r w:rsidR="007E5609" w:rsidRPr="002E35B3">
              <w:rPr>
                <w:sz w:val="24"/>
                <w:szCs w:val="24"/>
                <w:lang w:eastAsia="ru-RU"/>
              </w:rPr>
              <w:t xml:space="preserve"> обоснование выбора среды разработки, архитектуры приложения, описываются основные методы и классы программы, а также показывается, как выглядит программное средство</w:t>
            </w:r>
            <w:r w:rsidR="007E5609">
              <w:rPr>
                <w:sz w:val="24"/>
                <w:szCs w:val="24"/>
                <w:lang w:eastAsia="ru-RU"/>
              </w:rPr>
              <w:t>.</w:t>
            </w:r>
          </w:p>
          <w:p w14:paraId="43B27768" w14:textId="40AE8F85" w:rsidR="000814BF" w:rsidRPr="007E5609" w:rsidRDefault="00D70518" w:rsidP="007E5609">
            <w:pPr>
              <w:pStyle w:val="ad"/>
              <w:numPr>
                <w:ilvl w:val="0"/>
                <w:numId w:val="2"/>
              </w:numPr>
              <w:autoSpaceDE w:val="0"/>
              <w:autoSpaceDN w:val="0"/>
              <w:spacing w:before="3"/>
              <w:rPr>
                <w:sz w:val="24"/>
                <w:szCs w:val="24"/>
                <w:lang w:eastAsia="ru-RU"/>
              </w:rPr>
            </w:pPr>
            <w:r>
              <w:rPr>
                <w:sz w:val="24"/>
                <w:szCs w:val="24"/>
                <w:lang w:eastAsia="ru-RU"/>
              </w:rPr>
              <w:t xml:space="preserve">В разделе </w:t>
            </w:r>
            <w:r w:rsidR="003C57BE">
              <w:rPr>
                <w:sz w:val="24"/>
                <w:szCs w:val="24"/>
                <w:lang w:eastAsia="ru-RU"/>
              </w:rPr>
              <w:t>«</w:t>
            </w:r>
            <w:r>
              <w:rPr>
                <w:sz w:val="24"/>
                <w:szCs w:val="24"/>
                <w:lang w:eastAsia="ru-RU"/>
              </w:rPr>
              <w:t xml:space="preserve">Работоспособность программного </w:t>
            </w:r>
            <w:r w:rsidR="007E5609">
              <w:rPr>
                <w:sz w:val="24"/>
                <w:szCs w:val="24"/>
                <w:lang w:eastAsia="ru-RU"/>
              </w:rPr>
              <w:t>средства</w:t>
            </w:r>
            <w:r w:rsidR="003C57BE">
              <w:rPr>
                <w:sz w:val="24"/>
                <w:szCs w:val="24"/>
                <w:lang w:eastAsia="ru-RU"/>
              </w:rPr>
              <w:t>»</w:t>
            </w:r>
            <w:r w:rsidR="007E5609" w:rsidRPr="00D70518">
              <w:rPr>
                <w:sz w:val="24"/>
                <w:szCs w:val="24"/>
                <w:lang w:eastAsia="ru-RU"/>
              </w:rPr>
              <w:t xml:space="preserve"> </w:t>
            </w:r>
            <w:r w:rsidR="007E5609" w:rsidRPr="002E35B3">
              <w:rPr>
                <w:sz w:val="24"/>
                <w:szCs w:val="24"/>
                <w:lang w:eastAsia="ru-RU"/>
              </w:rPr>
              <w:t xml:space="preserve">представлены примеры работы программы, демонстрируется работоспособность, входные и выходные данные, а также рассматриваются преимущества и недостатки </w:t>
            </w:r>
            <w:r w:rsidR="007E5609">
              <w:rPr>
                <w:sz w:val="24"/>
                <w:szCs w:val="24"/>
                <w:lang w:eastAsia="ru-RU"/>
              </w:rPr>
              <w:t>программного средства.</w:t>
            </w:r>
            <w:r w:rsidR="00FB5A05">
              <w:rPr>
                <w:sz w:val="24"/>
                <w:szCs w:val="24"/>
                <w:lang w:eastAsia="ru-RU"/>
              </w:rPr>
              <w:t xml:space="preserve"> </w:t>
            </w:r>
          </w:p>
        </w:tc>
      </w:tr>
      <w:tr w:rsidR="000814BF" w:rsidRPr="00CC64E6" w14:paraId="57F47C30" w14:textId="77777777" w:rsidTr="00141DA1">
        <w:tc>
          <w:tcPr>
            <w:tcW w:w="10485" w:type="dxa"/>
            <w:tcBorders>
              <w:top w:val="nil"/>
            </w:tcBorders>
          </w:tcPr>
          <w:p w14:paraId="61600B3D" w14:textId="77777777" w:rsidR="000814BF" w:rsidRPr="00CC64E6" w:rsidRDefault="000814BF" w:rsidP="00141DA1">
            <w:pPr>
              <w:ind w:firstLine="567"/>
              <w:rPr>
                <w:sz w:val="24"/>
                <w:szCs w:val="24"/>
                <w:lang w:eastAsia="ru-RU"/>
              </w:rPr>
            </w:pPr>
            <w:r>
              <w:rPr>
                <w:sz w:val="24"/>
                <w:szCs w:val="24"/>
                <w:lang w:eastAsia="ru-RU"/>
              </w:rPr>
              <w:t>Заключение</w:t>
            </w:r>
            <w:r w:rsidRPr="00CC64E6">
              <w:rPr>
                <w:sz w:val="24"/>
                <w:szCs w:val="24"/>
                <w:lang w:eastAsia="ru-RU"/>
              </w:rPr>
              <w:t>:</w:t>
            </w:r>
          </w:p>
          <w:p w14:paraId="3C9C12E1" w14:textId="50E2D54A" w:rsidR="000814BF" w:rsidRPr="00CC64E6" w:rsidRDefault="000814BF" w:rsidP="00141DA1">
            <w:pPr>
              <w:ind w:left="567" w:hanging="567"/>
              <w:rPr>
                <w:sz w:val="24"/>
                <w:szCs w:val="24"/>
                <w:lang w:eastAsia="ru-RU"/>
              </w:rPr>
            </w:pPr>
            <w:r>
              <w:rPr>
                <w:sz w:val="24"/>
                <w:szCs w:val="24"/>
                <w:lang w:eastAsia="ru-RU"/>
              </w:rPr>
              <w:t xml:space="preserve">          </w:t>
            </w:r>
            <w:r w:rsidR="007E5609" w:rsidRPr="00E26422">
              <w:rPr>
                <w:sz w:val="24"/>
                <w:szCs w:val="24"/>
                <w:lang w:eastAsia="ru-RU"/>
              </w:rPr>
              <w:t xml:space="preserve"> Результатом работы станет программный инструмент, сочетающий в себе образовательную ценность и возможность практической проверки теоретических знаний.</w:t>
            </w:r>
            <w:r w:rsidR="00526E6E">
              <w:rPr>
                <w:sz w:val="24"/>
                <w:szCs w:val="24"/>
                <w:lang w:eastAsia="ru-RU"/>
              </w:rPr>
              <w:t xml:space="preserve"> </w:t>
            </w:r>
          </w:p>
          <w:tbl>
            <w:tblPr>
              <w:tblpPr w:leftFromText="180" w:rightFromText="180" w:vertAnchor="page" w:horzAnchor="margin" w:tblpX="-294" w:tblpY="1441"/>
              <w:tblW w:w="1046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1E0" w:firstRow="1" w:lastRow="1" w:firstColumn="1" w:lastColumn="1" w:noHBand="0" w:noVBand="0"/>
            </w:tblPr>
            <w:tblGrid>
              <w:gridCol w:w="294"/>
              <w:gridCol w:w="3378"/>
              <w:gridCol w:w="3205"/>
              <w:gridCol w:w="3590"/>
            </w:tblGrid>
            <w:tr w:rsidR="000814BF" w:rsidRPr="00CC64E6" w14:paraId="6A36187E" w14:textId="77777777" w:rsidTr="00141DA1">
              <w:tc>
                <w:tcPr>
                  <w:tcW w:w="3672" w:type="dxa"/>
                  <w:gridSpan w:val="2"/>
                </w:tcPr>
                <w:p w14:paraId="4A8D14E9" w14:textId="77777777" w:rsidR="000814BF" w:rsidRPr="00CC64E6" w:rsidRDefault="000814BF" w:rsidP="00141DA1">
                  <w:pPr>
                    <w:rPr>
                      <w:sz w:val="24"/>
                      <w:szCs w:val="24"/>
                      <w:lang w:eastAsia="ru-RU"/>
                    </w:rPr>
                  </w:pPr>
                </w:p>
                <w:p w14:paraId="2167F9F3" w14:textId="77777777" w:rsidR="000814BF" w:rsidRPr="00CC64E6" w:rsidRDefault="000814BF" w:rsidP="00141DA1">
                  <w:pPr>
                    <w:ind w:firstLine="0"/>
                    <w:rPr>
                      <w:sz w:val="24"/>
                      <w:szCs w:val="24"/>
                      <w:lang w:eastAsia="ru-RU"/>
                    </w:rPr>
                  </w:pPr>
                  <w:r>
                    <w:rPr>
                      <w:sz w:val="24"/>
                      <w:szCs w:val="24"/>
                      <w:lang w:eastAsia="ru-RU"/>
                    </w:rPr>
                    <w:t xml:space="preserve">     </w:t>
                  </w:r>
                  <w:r w:rsidRPr="00852D92">
                    <w:rPr>
                      <w:sz w:val="24"/>
                      <w:szCs w:val="24"/>
                      <w:lang w:eastAsia="ru-RU"/>
                    </w:rPr>
                    <w:t>Руководитель работы</w:t>
                  </w:r>
                </w:p>
              </w:tc>
              <w:tc>
                <w:tcPr>
                  <w:tcW w:w="3205" w:type="dxa"/>
                </w:tcPr>
                <w:p w14:paraId="2CECA7CF" w14:textId="77777777" w:rsidR="000814BF" w:rsidRPr="00CC64E6" w:rsidRDefault="000814BF" w:rsidP="00141DA1">
                  <w:pPr>
                    <w:rPr>
                      <w:sz w:val="24"/>
                      <w:szCs w:val="24"/>
                      <w:lang w:eastAsia="ru-RU"/>
                    </w:rPr>
                  </w:pPr>
                </w:p>
                <w:p w14:paraId="0DEE8373" w14:textId="77777777" w:rsidR="000814BF" w:rsidRPr="00CC64E6" w:rsidRDefault="000814BF" w:rsidP="00141DA1">
                  <w:pPr>
                    <w:ind w:firstLine="0"/>
                    <w:rPr>
                      <w:sz w:val="24"/>
                      <w:szCs w:val="24"/>
                      <w:lang w:eastAsia="ru-RU"/>
                    </w:rPr>
                  </w:pPr>
                  <w:r>
                    <w:rPr>
                      <w:sz w:val="24"/>
                      <w:szCs w:val="24"/>
                      <w:lang w:eastAsia="ru-RU"/>
                    </w:rPr>
                    <w:t xml:space="preserve">    </w:t>
                  </w:r>
                  <w:r w:rsidRPr="00CC64E6">
                    <w:rPr>
                      <w:sz w:val="24"/>
                      <w:szCs w:val="24"/>
                      <w:lang w:eastAsia="ru-RU"/>
                    </w:rPr>
                    <w:t>___________________</w:t>
                  </w:r>
                </w:p>
                <w:p w14:paraId="12357EB0" w14:textId="77777777" w:rsidR="000814BF" w:rsidRPr="00CC64E6" w:rsidRDefault="000814BF" w:rsidP="00141DA1">
                  <w:pPr>
                    <w:spacing w:line="200" w:lineRule="atLeast"/>
                    <w:ind w:left="-87" w:firstLine="4"/>
                    <w:jc w:val="center"/>
                    <w:rPr>
                      <w:sz w:val="24"/>
                      <w:szCs w:val="20"/>
                      <w:vertAlign w:val="superscript"/>
                      <w:lang w:eastAsia="ru-RU"/>
                    </w:rPr>
                  </w:pPr>
                  <w:r w:rsidRPr="00CC64E6">
                    <w:rPr>
                      <w:sz w:val="24"/>
                      <w:szCs w:val="20"/>
                      <w:vertAlign w:val="superscript"/>
                      <w:lang w:eastAsia="ru-RU"/>
                    </w:rPr>
                    <w:t>подпись, дата</w:t>
                  </w:r>
                </w:p>
              </w:tc>
              <w:tc>
                <w:tcPr>
                  <w:tcW w:w="3590" w:type="dxa"/>
                </w:tcPr>
                <w:p w14:paraId="2949EA59" w14:textId="77777777" w:rsidR="000814BF" w:rsidRPr="00CC64E6" w:rsidRDefault="000814BF" w:rsidP="00141DA1">
                  <w:pPr>
                    <w:rPr>
                      <w:sz w:val="24"/>
                      <w:szCs w:val="24"/>
                      <w:lang w:eastAsia="ru-RU"/>
                    </w:rPr>
                  </w:pPr>
                </w:p>
                <w:p w14:paraId="13B02BF4" w14:textId="6A6EA06B" w:rsidR="000814BF" w:rsidRPr="008B3452" w:rsidRDefault="00A72898" w:rsidP="00141DA1">
                  <w:pPr>
                    <w:rPr>
                      <w:sz w:val="24"/>
                      <w:szCs w:val="20"/>
                      <w:vertAlign w:val="superscript"/>
                      <w:lang w:eastAsia="ru-RU"/>
                    </w:rPr>
                  </w:pPr>
                  <w:r>
                    <w:rPr>
                      <w:color w:val="000000"/>
                      <w:sz w:val="24"/>
                      <w:szCs w:val="24"/>
                      <w:shd w:val="clear" w:color="auto" w:fill="FFFFFF"/>
                      <w:lang w:eastAsia="ru-RU"/>
                    </w:rPr>
                    <w:t>Р</w:t>
                  </w:r>
                  <w:r w:rsidR="00614685">
                    <w:rPr>
                      <w:color w:val="000000"/>
                      <w:sz w:val="24"/>
                      <w:szCs w:val="24"/>
                      <w:shd w:val="clear" w:color="auto" w:fill="FFFFFF"/>
                      <w:lang w:eastAsia="ru-RU"/>
                    </w:rPr>
                    <w:t xml:space="preserve">. </w:t>
                  </w:r>
                  <w:r>
                    <w:rPr>
                      <w:color w:val="000000"/>
                      <w:sz w:val="24"/>
                      <w:szCs w:val="24"/>
                      <w:shd w:val="clear" w:color="auto" w:fill="FFFFFF"/>
                      <w:lang w:eastAsia="ru-RU"/>
                    </w:rPr>
                    <w:t>В</w:t>
                  </w:r>
                  <w:r w:rsidR="00614685">
                    <w:rPr>
                      <w:color w:val="000000"/>
                      <w:sz w:val="24"/>
                      <w:szCs w:val="24"/>
                      <w:shd w:val="clear" w:color="auto" w:fill="FFFFFF"/>
                      <w:lang w:eastAsia="ru-RU"/>
                    </w:rPr>
                    <w:t>.</w:t>
                  </w:r>
                  <w:r w:rsidR="000814BF">
                    <w:rPr>
                      <w:color w:val="000000"/>
                      <w:sz w:val="24"/>
                      <w:szCs w:val="24"/>
                      <w:shd w:val="clear" w:color="auto" w:fill="FFFFFF"/>
                      <w:lang w:eastAsia="ru-RU"/>
                    </w:rPr>
                    <w:t xml:space="preserve"> </w:t>
                  </w:r>
                  <w:r>
                    <w:rPr>
                      <w:color w:val="000000"/>
                      <w:sz w:val="24"/>
                      <w:szCs w:val="24"/>
                      <w:shd w:val="clear" w:color="auto" w:fill="FFFFFF"/>
                      <w:lang w:eastAsia="ru-RU"/>
                    </w:rPr>
                    <w:t>Егорова</w:t>
                  </w:r>
                </w:p>
                <w:p w14:paraId="6892FE63" w14:textId="77777777" w:rsidR="000814BF" w:rsidRPr="00CC64E6" w:rsidRDefault="000814BF" w:rsidP="00141DA1">
                  <w:pPr>
                    <w:rPr>
                      <w:sz w:val="24"/>
                      <w:szCs w:val="24"/>
                      <w:lang w:eastAsia="ru-RU"/>
                    </w:rPr>
                  </w:pPr>
                  <w:r w:rsidRPr="00CC64E6">
                    <w:rPr>
                      <w:sz w:val="18"/>
                      <w:szCs w:val="24"/>
                      <w:lang w:eastAsia="ru-RU"/>
                    </w:rPr>
                    <w:t xml:space="preserve">          </w:t>
                  </w:r>
                </w:p>
              </w:tc>
            </w:tr>
            <w:tr w:rsidR="000814BF" w:rsidRPr="00CC64E6" w14:paraId="79ED61CB" w14:textId="77777777" w:rsidTr="00141DA1">
              <w:trPr>
                <w:gridBefore w:val="1"/>
                <w:wBefore w:w="294" w:type="dxa"/>
              </w:trPr>
              <w:tc>
                <w:tcPr>
                  <w:tcW w:w="3378" w:type="dxa"/>
                </w:tcPr>
                <w:p w14:paraId="385695A1" w14:textId="77777777" w:rsidR="000814BF" w:rsidRPr="00CC64E6" w:rsidRDefault="000814BF" w:rsidP="00141DA1">
                  <w:pPr>
                    <w:rPr>
                      <w:sz w:val="24"/>
                      <w:szCs w:val="24"/>
                      <w:lang w:eastAsia="ru-RU"/>
                    </w:rPr>
                  </w:pPr>
                </w:p>
              </w:tc>
              <w:tc>
                <w:tcPr>
                  <w:tcW w:w="3205" w:type="dxa"/>
                </w:tcPr>
                <w:p w14:paraId="6CB724FE" w14:textId="77777777" w:rsidR="000814BF" w:rsidRPr="00CC64E6" w:rsidRDefault="000814BF" w:rsidP="00141DA1">
                  <w:pPr>
                    <w:spacing w:line="200" w:lineRule="atLeast"/>
                    <w:ind w:left="-87" w:firstLine="4"/>
                    <w:rPr>
                      <w:sz w:val="24"/>
                      <w:szCs w:val="20"/>
                      <w:vertAlign w:val="superscript"/>
                      <w:lang w:eastAsia="ru-RU"/>
                    </w:rPr>
                  </w:pPr>
                </w:p>
              </w:tc>
              <w:tc>
                <w:tcPr>
                  <w:tcW w:w="3590" w:type="dxa"/>
                </w:tcPr>
                <w:p w14:paraId="49130681" w14:textId="77777777" w:rsidR="000814BF" w:rsidRPr="00CC64E6" w:rsidRDefault="000814BF" w:rsidP="00141DA1">
                  <w:pPr>
                    <w:ind w:firstLine="656"/>
                    <w:rPr>
                      <w:sz w:val="24"/>
                      <w:szCs w:val="24"/>
                      <w:lang w:eastAsia="ru-RU"/>
                    </w:rPr>
                  </w:pPr>
                </w:p>
              </w:tc>
            </w:tr>
            <w:tr w:rsidR="000814BF" w:rsidRPr="00CC64E6" w14:paraId="479C0F11" w14:textId="77777777" w:rsidTr="00141DA1">
              <w:trPr>
                <w:gridBefore w:val="1"/>
                <w:wBefore w:w="294" w:type="dxa"/>
              </w:trPr>
              <w:tc>
                <w:tcPr>
                  <w:tcW w:w="3378" w:type="dxa"/>
                </w:tcPr>
                <w:p w14:paraId="22CDAE45" w14:textId="77777777" w:rsidR="000814BF" w:rsidRPr="00CC64E6" w:rsidRDefault="000814BF" w:rsidP="00141DA1">
                  <w:pPr>
                    <w:ind w:firstLine="0"/>
                    <w:rPr>
                      <w:sz w:val="24"/>
                      <w:szCs w:val="24"/>
                      <w:lang w:eastAsia="ru-RU"/>
                    </w:rPr>
                  </w:pPr>
                  <w:r w:rsidRPr="00CC64E6">
                    <w:rPr>
                      <w:sz w:val="24"/>
                      <w:szCs w:val="24"/>
                      <w:lang w:eastAsia="ru-RU"/>
                    </w:rPr>
                    <w:t>Задание принял к</w:t>
                  </w:r>
                  <w:r>
                    <w:rPr>
                      <w:sz w:val="24"/>
                      <w:szCs w:val="24"/>
                      <w:lang w:eastAsia="ru-RU"/>
                    </w:rPr>
                    <w:t xml:space="preserve"> </w:t>
                  </w:r>
                  <w:r w:rsidRPr="00CC64E6">
                    <w:rPr>
                      <w:sz w:val="24"/>
                      <w:szCs w:val="24"/>
                      <w:lang w:eastAsia="ru-RU"/>
                    </w:rPr>
                    <w:t>исполнению</w:t>
                  </w:r>
                </w:p>
              </w:tc>
              <w:tc>
                <w:tcPr>
                  <w:tcW w:w="3205" w:type="dxa"/>
                </w:tcPr>
                <w:p w14:paraId="47A35AEB" w14:textId="77777777" w:rsidR="000814BF" w:rsidRPr="00CC64E6" w:rsidRDefault="000814BF" w:rsidP="00141DA1">
                  <w:pPr>
                    <w:ind w:firstLine="0"/>
                    <w:rPr>
                      <w:sz w:val="24"/>
                      <w:szCs w:val="24"/>
                      <w:lang w:eastAsia="ru-RU"/>
                    </w:rPr>
                  </w:pPr>
                  <w:r>
                    <w:rPr>
                      <w:sz w:val="24"/>
                      <w:szCs w:val="24"/>
                      <w:lang w:eastAsia="ru-RU"/>
                    </w:rPr>
                    <w:t xml:space="preserve">     </w:t>
                  </w:r>
                  <w:r w:rsidRPr="00CC64E6">
                    <w:rPr>
                      <w:sz w:val="24"/>
                      <w:szCs w:val="24"/>
                      <w:lang w:eastAsia="ru-RU"/>
                    </w:rPr>
                    <w:t>___________________</w:t>
                  </w:r>
                </w:p>
                <w:p w14:paraId="60E3B8A5" w14:textId="77777777" w:rsidR="000814BF" w:rsidRPr="00CC64E6" w:rsidRDefault="000814BF" w:rsidP="00141DA1">
                  <w:pPr>
                    <w:spacing w:line="200" w:lineRule="atLeast"/>
                    <w:ind w:left="-87" w:firstLine="4"/>
                    <w:jc w:val="center"/>
                    <w:rPr>
                      <w:sz w:val="24"/>
                      <w:szCs w:val="20"/>
                      <w:vertAlign w:val="superscript"/>
                      <w:lang w:eastAsia="ru-RU"/>
                    </w:rPr>
                  </w:pPr>
                  <w:r w:rsidRPr="00CC64E6">
                    <w:rPr>
                      <w:sz w:val="24"/>
                      <w:szCs w:val="20"/>
                      <w:vertAlign w:val="superscript"/>
                      <w:lang w:eastAsia="ru-RU"/>
                    </w:rPr>
                    <w:t>подпись, дата</w:t>
                  </w:r>
                </w:p>
              </w:tc>
              <w:tc>
                <w:tcPr>
                  <w:tcW w:w="3590" w:type="dxa"/>
                </w:tcPr>
                <w:p w14:paraId="06495DB1" w14:textId="305A79F8" w:rsidR="000814BF" w:rsidRPr="007E5609" w:rsidRDefault="007E5609" w:rsidP="007E5609">
                  <w:pPr>
                    <w:rPr>
                      <w:color w:val="000000" w:themeColor="text1"/>
                      <w:sz w:val="24"/>
                      <w:szCs w:val="24"/>
                      <w:lang w:eastAsia="ru-RU"/>
                    </w:rPr>
                  </w:pPr>
                  <w:r w:rsidRPr="002E35B3">
                    <w:rPr>
                      <w:color w:val="000000" w:themeColor="text1"/>
                      <w:sz w:val="24"/>
                      <w:szCs w:val="24"/>
                      <w:lang w:eastAsia="ru-RU"/>
                    </w:rPr>
                    <w:t xml:space="preserve">И. А. </w:t>
                  </w:r>
                  <w:r>
                    <w:rPr>
                      <w:color w:val="000000" w:themeColor="text1"/>
                      <w:sz w:val="24"/>
                      <w:szCs w:val="24"/>
                      <w:lang w:eastAsia="ru-RU"/>
                    </w:rPr>
                    <w:t>Ковалец</w:t>
                  </w:r>
                  <w:r w:rsidR="000814BF" w:rsidRPr="00CC64E6">
                    <w:rPr>
                      <w:sz w:val="18"/>
                      <w:szCs w:val="24"/>
                      <w:lang w:eastAsia="ru-RU"/>
                    </w:rPr>
                    <w:t xml:space="preserve">          </w:t>
                  </w:r>
                </w:p>
              </w:tc>
            </w:tr>
          </w:tbl>
          <w:p w14:paraId="48FAC8C1" w14:textId="77777777" w:rsidR="000814BF" w:rsidRPr="00CC64E6" w:rsidRDefault="000814BF" w:rsidP="00141DA1">
            <w:pPr>
              <w:spacing w:before="120"/>
              <w:ind w:firstLine="567"/>
              <w:rPr>
                <w:sz w:val="24"/>
                <w:szCs w:val="24"/>
                <w:lang w:eastAsia="ru-RU"/>
              </w:rPr>
            </w:pPr>
          </w:p>
        </w:tc>
      </w:tr>
    </w:tbl>
    <w:p w14:paraId="3117490D" w14:textId="1D3ED6D0" w:rsidR="00584EE4" w:rsidRDefault="00584EE4" w:rsidP="00017D99">
      <w:pPr>
        <w:widowControl/>
        <w:spacing w:after="160" w:line="259" w:lineRule="auto"/>
        <w:ind w:firstLine="0"/>
      </w:pPr>
    </w:p>
    <w:p w14:paraId="38512D2D" w14:textId="531EFC74" w:rsidR="00017D99" w:rsidRPr="00033BFF" w:rsidRDefault="00584EE4" w:rsidP="00033BFF">
      <w:pPr>
        <w:widowControl/>
        <w:spacing w:after="160" w:line="259" w:lineRule="auto"/>
        <w:ind w:firstLine="0"/>
        <w:jc w:val="left"/>
        <w:rPr>
          <w:lang w:val="en-US"/>
        </w:rPr>
      </w:pPr>
      <w:r>
        <w:br w:type="page"/>
      </w:r>
    </w:p>
    <w:bookmarkEnd w:id="6" w:displacedByCustomXml="next"/>
    <w:sdt>
      <w:sdtPr>
        <w:rPr>
          <w:rFonts w:ascii="Times New Roman" w:eastAsiaTheme="minorHAnsi" w:hAnsi="Times New Roman" w:cs="Times New Roman"/>
          <w:color w:val="auto"/>
          <w:sz w:val="28"/>
          <w:szCs w:val="28"/>
          <w:lang w:eastAsia="en-US"/>
        </w:rPr>
        <w:id w:val="1684087423"/>
        <w:docPartObj>
          <w:docPartGallery w:val="Table of Contents"/>
          <w:docPartUnique/>
        </w:docPartObj>
      </w:sdtPr>
      <w:sdtContent>
        <w:p w14:paraId="43A51F4E" w14:textId="78FAC3AE" w:rsidR="00766C1F" w:rsidRDefault="00766C1F" w:rsidP="00255172">
          <w:pPr>
            <w:pStyle w:val="ae"/>
            <w:jc w:val="center"/>
            <w:rPr>
              <w:rFonts w:ascii="Times New Roman" w:hAnsi="Times New Roman" w:cs="Times New Roman"/>
              <w:b/>
              <w:bCs/>
              <w:color w:val="auto"/>
              <w:lang w:val="en-US"/>
            </w:rPr>
          </w:pPr>
          <w:r w:rsidRPr="00255172">
            <w:rPr>
              <w:rFonts w:ascii="Times New Roman" w:hAnsi="Times New Roman" w:cs="Times New Roman"/>
              <w:b/>
              <w:bCs/>
              <w:color w:val="auto"/>
            </w:rPr>
            <w:t>Содержание</w:t>
          </w:r>
        </w:p>
        <w:p w14:paraId="627BE4EC" w14:textId="77777777" w:rsidR="00255172" w:rsidRPr="00255172" w:rsidRDefault="00255172" w:rsidP="00255172">
          <w:pPr>
            <w:rPr>
              <w:lang w:val="en-US" w:eastAsia="ru-RU"/>
            </w:rPr>
          </w:pPr>
        </w:p>
        <w:p w14:paraId="68DB33D8" w14:textId="29555A44" w:rsidR="00A94C70" w:rsidRPr="00A94C70" w:rsidRDefault="00766C1F" w:rsidP="00A94C70">
          <w:pPr>
            <w:pStyle w:val="11"/>
            <w:ind w:firstLine="0"/>
            <w:rPr>
              <w:rFonts w:ascii="Times New Roman" w:eastAsiaTheme="minorEastAsia" w:hAnsi="Times New Roman" w:cs="Times New Roman"/>
              <w:b w:val="0"/>
              <w:bCs w:val="0"/>
              <w:i w:val="0"/>
              <w:iCs w:val="0"/>
              <w:noProof/>
              <w:kern w:val="2"/>
              <w:sz w:val="28"/>
              <w:szCs w:val="28"/>
              <w:lang w:eastAsia="ru-RU"/>
              <w14:ligatures w14:val="standardContextual"/>
            </w:rPr>
          </w:pPr>
          <w:r w:rsidRPr="00A94C70">
            <w:rPr>
              <w:rFonts w:ascii="Times New Roman" w:hAnsi="Times New Roman" w:cs="Times New Roman"/>
              <w:b w:val="0"/>
              <w:bCs w:val="0"/>
              <w:i w:val="0"/>
              <w:iCs w:val="0"/>
              <w:sz w:val="28"/>
              <w:szCs w:val="28"/>
            </w:rPr>
            <w:fldChar w:fldCharType="begin"/>
          </w:r>
          <w:r w:rsidRPr="00A94C70">
            <w:rPr>
              <w:rFonts w:ascii="Times New Roman" w:hAnsi="Times New Roman" w:cs="Times New Roman"/>
              <w:b w:val="0"/>
              <w:bCs w:val="0"/>
              <w:i w:val="0"/>
              <w:iCs w:val="0"/>
              <w:sz w:val="28"/>
              <w:szCs w:val="28"/>
            </w:rPr>
            <w:instrText xml:space="preserve"> TOC \o "1-3" \h \z \u </w:instrText>
          </w:r>
          <w:r w:rsidRPr="00A94C70">
            <w:rPr>
              <w:rFonts w:ascii="Times New Roman" w:hAnsi="Times New Roman" w:cs="Times New Roman"/>
              <w:b w:val="0"/>
              <w:bCs w:val="0"/>
              <w:i w:val="0"/>
              <w:iCs w:val="0"/>
              <w:sz w:val="28"/>
              <w:szCs w:val="28"/>
            </w:rPr>
            <w:fldChar w:fldCharType="separate"/>
          </w:r>
          <w:hyperlink w:anchor="_Toc216657707" w:history="1">
            <w:r w:rsidR="00A94C70" w:rsidRPr="00A94C70">
              <w:rPr>
                <w:rStyle w:val="a5"/>
                <w:rFonts w:ascii="Times New Roman" w:hAnsi="Times New Roman" w:cs="Times New Roman"/>
                <w:b w:val="0"/>
                <w:bCs w:val="0"/>
                <w:i w:val="0"/>
                <w:iCs w:val="0"/>
                <w:noProof/>
                <w:sz w:val="28"/>
                <w:szCs w:val="28"/>
              </w:rPr>
              <w:t>Введение</w:t>
            </w:r>
            <w:r w:rsidR="00A94C70" w:rsidRPr="00A94C70">
              <w:rPr>
                <w:rFonts w:ascii="Times New Roman" w:hAnsi="Times New Roman" w:cs="Times New Roman"/>
                <w:b w:val="0"/>
                <w:bCs w:val="0"/>
                <w:i w:val="0"/>
                <w:iCs w:val="0"/>
                <w:noProof/>
                <w:webHidden/>
                <w:sz w:val="28"/>
                <w:szCs w:val="28"/>
              </w:rPr>
              <w:tab/>
            </w:r>
            <w:r w:rsidR="00A94C70" w:rsidRPr="00A94C70">
              <w:rPr>
                <w:rFonts w:ascii="Times New Roman" w:hAnsi="Times New Roman" w:cs="Times New Roman"/>
                <w:b w:val="0"/>
                <w:bCs w:val="0"/>
                <w:i w:val="0"/>
                <w:iCs w:val="0"/>
                <w:noProof/>
                <w:webHidden/>
                <w:sz w:val="28"/>
                <w:szCs w:val="28"/>
              </w:rPr>
              <w:fldChar w:fldCharType="begin"/>
            </w:r>
            <w:r w:rsidR="00A94C70" w:rsidRPr="00A94C70">
              <w:rPr>
                <w:rFonts w:ascii="Times New Roman" w:hAnsi="Times New Roman" w:cs="Times New Roman"/>
                <w:b w:val="0"/>
                <w:bCs w:val="0"/>
                <w:i w:val="0"/>
                <w:iCs w:val="0"/>
                <w:noProof/>
                <w:webHidden/>
                <w:sz w:val="28"/>
                <w:szCs w:val="28"/>
              </w:rPr>
              <w:instrText xml:space="preserve"> PAGEREF _Toc216657707 \h </w:instrText>
            </w:r>
            <w:r w:rsidR="00A94C70" w:rsidRPr="00A94C70">
              <w:rPr>
                <w:rFonts w:ascii="Times New Roman" w:hAnsi="Times New Roman" w:cs="Times New Roman"/>
                <w:b w:val="0"/>
                <w:bCs w:val="0"/>
                <w:i w:val="0"/>
                <w:iCs w:val="0"/>
                <w:noProof/>
                <w:webHidden/>
                <w:sz w:val="28"/>
                <w:szCs w:val="28"/>
              </w:rPr>
            </w:r>
            <w:r w:rsidR="00A94C70" w:rsidRPr="00A94C70">
              <w:rPr>
                <w:rFonts w:ascii="Times New Roman" w:hAnsi="Times New Roman" w:cs="Times New Roman"/>
                <w:b w:val="0"/>
                <w:bCs w:val="0"/>
                <w:i w:val="0"/>
                <w:iCs w:val="0"/>
                <w:noProof/>
                <w:webHidden/>
                <w:sz w:val="28"/>
                <w:szCs w:val="28"/>
              </w:rPr>
              <w:fldChar w:fldCharType="separate"/>
            </w:r>
            <w:r w:rsidR="008D2757">
              <w:rPr>
                <w:rFonts w:ascii="Times New Roman" w:hAnsi="Times New Roman" w:cs="Times New Roman"/>
                <w:b w:val="0"/>
                <w:bCs w:val="0"/>
                <w:i w:val="0"/>
                <w:iCs w:val="0"/>
                <w:noProof/>
                <w:webHidden/>
                <w:sz w:val="28"/>
                <w:szCs w:val="28"/>
              </w:rPr>
              <w:t>5</w:t>
            </w:r>
            <w:r w:rsidR="00A94C70" w:rsidRPr="00A94C70">
              <w:rPr>
                <w:rFonts w:ascii="Times New Roman" w:hAnsi="Times New Roman" w:cs="Times New Roman"/>
                <w:b w:val="0"/>
                <w:bCs w:val="0"/>
                <w:i w:val="0"/>
                <w:iCs w:val="0"/>
                <w:noProof/>
                <w:webHidden/>
                <w:sz w:val="28"/>
                <w:szCs w:val="28"/>
              </w:rPr>
              <w:fldChar w:fldCharType="end"/>
            </w:r>
          </w:hyperlink>
        </w:p>
        <w:p w14:paraId="3C60CB26" w14:textId="75FB51C4" w:rsidR="00A94C70" w:rsidRPr="00A94C70" w:rsidRDefault="00A94C70" w:rsidP="00A94C70">
          <w:pPr>
            <w:pStyle w:val="11"/>
            <w:ind w:firstLine="0"/>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16657708" w:history="1">
            <w:r w:rsidRPr="00A94C70">
              <w:rPr>
                <w:rStyle w:val="a5"/>
                <w:rFonts w:ascii="Times New Roman" w:hAnsi="Times New Roman" w:cs="Times New Roman"/>
                <w:b w:val="0"/>
                <w:bCs w:val="0"/>
                <w:i w:val="0"/>
                <w:iCs w:val="0"/>
                <w:noProof/>
                <w:sz w:val="28"/>
                <w:szCs w:val="28"/>
              </w:rPr>
              <w:t>1 Анализ алгоритмов помехоустойчивого кодирования</w:t>
            </w:r>
            <w:r w:rsidRPr="00A94C70">
              <w:rPr>
                <w:rFonts w:ascii="Times New Roman" w:hAnsi="Times New Roman" w:cs="Times New Roman"/>
                <w:b w:val="0"/>
                <w:bCs w:val="0"/>
                <w:i w:val="0"/>
                <w:iCs w:val="0"/>
                <w:noProof/>
                <w:webHidden/>
                <w:sz w:val="28"/>
                <w:szCs w:val="28"/>
              </w:rPr>
              <w:tab/>
            </w:r>
            <w:r w:rsidRPr="00A94C70">
              <w:rPr>
                <w:rFonts w:ascii="Times New Roman" w:hAnsi="Times New Roman" w:cs="Times New Roman"/>
                <w:b w:val="0"/>
                <w:bCs w:val="0"/>
                <w:i w:val="0"/>
                <w:iCs w:val="0"/>
                <w:noProof/>
                <w:webHidden/>
                <w:sz w:val="28"/>
                <w:szCs w:val="28"/>
              </w:rPr>
              <w:fldChar w:fldCharType="begin"/>
            </w:r>
            <w:r w:rsidRPr="00A94C70">
              <w:rPr>
                <w:rFonts w:ascii="Times New Roman" w:hAnsi="Times New Roman" w:cs="Times New Roman"/>
                <w:b w:val="0"/>
                <w:bCs w:val="0"/>
                <w:i w:val="0"/>
                <w:iCs w:val="0"/>
                <w:noProof/>
                <w:webHidden/>
                <w:sz w:val="28"/>
                <w:szCs w:val="28"/>
              </w:rPr>
              <w:instrText xml:space="preserve"> PAGEREF _Toc216657708 \h </w:instrText>
            </w:r>
            <w:r w:rsidRPr="00A94C70">
              <w:rPr>
                <w:rFonts w:ascii="Times New Roman" w:hAnsi="Times New Roman" w:cs="Times New Roman"/>
                <w:b w:val="0"/>
                <w:bCs w:val="0"/>
                <w:i w:val="0"/>
                <w:iCs w:val="0"/>
                <w:noProof/>
                <w:webHidden/>
                <w:sz w:val="28"/>
                <w:szCs w:val="28"/>
              </w:rPr>
            </w:r>
            <w:r w:rsidRPr="00A94C70">
              <w:rPr>
                <w:rFonts w:ascii="Times New Roman" w:hAnsi="Times New Roman" w:cs="Times New Roman"/>
                <w:b w:val="0"/>
                <w:bCs w:val="0"/>
                <w:i w:val="0"/>
                <w:iCs w:val="0"/>
                <w:noProof/>
                <w:webHidden/>
                <w:sz w:val="28"/>
                <w:szCs w:val="28"/>
              </w:rPr>
              <w:fldChar w:fldCharType="separate"/>
            </w:r>
            <w:r w:rsidR="008D2757">
              <w:rPr>
                <w:rFonts w:ascii="Times New Roman" w:hAnsi="Times New Roman" w:cs="Times New Roman"/>
                <w:b w:val="0"/>
                <w:bCs w:val="0"/>
                <w:i w:val="0"/>
                <w:iCs w:val="0"/>
                <w:noProof/>
                <w:webHidden/>
                <w:sz w:val="28"/>
                <w:szCs w:val="28"/>
              </w:rPr>
              <w:t>7</w:t>
            </w:r>
            <w:r w:rsidRPr="00A94C70">
              <w:rPr>
                <w:rFonts w:ascii="Times New Roman" w:hAnsi="Times New Roman" w:cs="Times New Roman"/>
                <w:b w:val="0"/>
                <w:bCs w:val="0"/>
                <w:i w:val="0"/>
                <w:iCs w:val="0"/>
                <w:noProof/>
                <w:webHidden/>
                <w:sz w:val="28"/>
                <w:szCs w:val="28"/>
              </w:rPr>
              <w:fldChar w:fldCharType="end"/>
            </w:r>
          </w:hyperlink>
        </w:p>
        <w:p w14:paraId="685E36EF" w14:textId="5C594A87" w:rsidR="00A94C70" w:rsidRPr="00A94C70" w:rsidRDefault="00A94C70">
          <w:pPr>
            <w:pStyle w:val="21"/>
            <w:rPr>
              <w:rFonts w:ascii="Times New Roman" w:eastAsiaTheme="minorEastAsia" w:hAnsi="Times New Roman" w:cs="Times New Roman"/>
              <w:b w:val="0"/>
              <w:bCs w:val="0"/>
              <w:noProof/>
              <w:kern w:val="2"/>
              <w:sz w:val="28"/>
              <w:szCs w:val="28"/>
              <w:lang w:eastAsia="ru-RU"/>
              <w14:ligatures w14:val="standardContextual"/>
            </w:rPr>
          </w:pPr>
          <w:hyperlink w:anchor="_Toc216657709" w:history="1">
            <w:r w:rsidRPr="00A94C70">
              <w:rPr>
                <w:rStyle w:val="a5"/>
                <w:rFonts w:ascii="Times New Roman" w:hAnsi="Times New Roman" w:cs="Times New Roman"/>
                <w:b w:val="0"/>
                <w:bCs w:val="0"/>
                <w:noProof/>
                <w:sz w:val="28"/>
                <w:szCs w:val="28"/>
              </w:rPr>
              <w:t>1.1 Алгоритм кодов Хэмминга</w:t>
            </w:r>
            <w:r w:rsidRPr="00A94C70">
              <w:rPr>
                <w:rFonts w:ascii="Times New Roman" w:hAnsi="Times New Roman" w:cs="Times New Roman"/>
                <w:b w:val="0"/>
                <w:bCs w:val="0"/>
                <w:noProof/>
                <w:webHidden/>
                <w:sz w:val="28"/>
                <w:szCs w:val="28"/>
              </w:rPr>
              <w:tab/>
            </w:r>
            <w:r w:rsidRPr="00A94C70">
              <w:rPr>
                <w:rFonts w:ascii="Times New Roman" w:hAnsi="Times New Roman" w:cs="Times New Roman"/>
                <w:b w:val="0"/>
                <w:bCs w:val="0"/>
                <w:noProof/>
                <w:webHidden/>
                <w:sz w:val="28"/>
                <w:szCs w:val="28"/>
              </w:rPr>
              <w:fldChar w:fldCharType="begin"/>
            </w:r>
            <w:r w:rsidRPr="00A94C70">
              <w:rPr>
                <w:rFonts w:ascii="Times New Roman" w:hAnsi="Times New Roman" w:cs="Times New Roman"/>
                <w:b w:val="0"/>
                <w:bCs w:val="0"/>
                <w:noProof/>
                <w:webHidden/>
                <w:sz w:val="28"/>
                <w:szCs w:val="28"/>
              </w:rPr>
              <w:instrText xml:space="preserve"> PAGEREF _Toc216657709 \h </w:instrText>
            </w:r>
            <w:r w:rsidRPr="00A94C70">
              <w:rPr>
                <w:rFonts w:ascii="Times New Roman" w:hAnsi="Times New Roman" w:cs="Times New Roman"/>
                <w:b w:val="0"/>
                <w:bCs w:val="0"/>
                <w:noProof/>
                <w:webHidden/>
                <w:sz w:val="28"/>
                <w:szCs w:val="28"/>
              </w:rPr>
            </w:r>
            <w:r w:rsidRPr="00A94C70">
              <w:rPr>
                <w:rFonts w:ascii="Times New Roman" w:hAnsi="Times New Roman" w:cs="Times New Roman"/>
                <w:b w:val="0"/>
                <w:bCs w:val="0"/>
                <w:noProof/>
                <w:webHidden/>
                <w:sz w:val="28"/>
                <w:szCs w:val="28"/>
              </w:rPr>
              <w:fldChar w:fldCharType="separate"/>
            </w:r>
            <w:r w:rsidR="008D2757">
              <w:rPr>
                <w:rFonts w:ascii="Times New Roman" w:hAnsi="Times New Roman" w:cs="Times New Roman"/>
                <w:b w:val="0"/>
                <w:bCs w:val="0"/>
                <w:noProof/>
                <w:webHidden/>
                <w:sz w:val="28"/>
                <w:szCs w:val="28"/>
              </w:rPr>
              <w:t>7</w:t>
            </w:r>
            <w:r w:rsidRPr="00A94C70">
              <w:rPr>
                <w:rFonts w:ascii="Times New Roman" w:hAnsi="Times New Roman" w:cs="Times New Roman"/>
                <w:b w:val="0"/>
                <w:bCs w:val="0"/>
                <w:noProof/>
                <w:webHidden/>
                <w:sz w:val="28"/>
                <w:szCs w:val="28"/>
              </w:rPr>
              <w:fldChar w:fldCharType="end"/>
            </w:r>
          </w:hyperlink>
        </w:p>
        <w:p w14:paraId="016E6FA1" w14:textId="06D90062" w:rsidR="00A94C70" w:rsidRPr="00A94C70" w:rsidRDefault="00A94C70">
          <w:pPr>
            <w:pStyle w:val="21"/>
            <w:rPr>
              <w:rFonts w:ascii="Times New Roman" w:eastAsiaTheme="minorEastAsia" w:hAnsi="Times New Roman" w:cs="Times New Roman"/>
              <w:b w:val="0"/>
              <w:bCs w:val="0"/>
              <w:noProof/>
              <w:kern w:val="2"/>
              <w:sz w:val="28"/>
              <w:szCs w:val="28"/>
              <w:lang w:eastAsia="ru-RU"/>
              <w14:ligatures w14:val="standardContextual"/>
            </w:rPr>
          </w:pPr>
          <w:hyperlink w:anchor="_Toc216657711" w:history="1">
            <w:r w:rsidRPr="00A94C70">
              <w:rPr>
                <w:rStyle w:val="a5"/>
                <w:rFonts w:ascii="Times New Roman" w:hAnsi="Times New Roman" w:cs="Times New Roman"/>
                <w:b w:val="0"/>
                <w:bCs w:val="0"/>
                <w:noProof/>
                <w:sz w:val="28"/>
                <w:szCs w:val="28"/>
              </w:rPr>
              <w:t>1.2 Алгоритм кодов Рида-Соломона</w:t>
            </w:r>
            <w:r w:rsidRPr="00A94C70">
              <w:rPr>
                <w:rFonts w:ascii="Times New Roman" w:hAnsi="Times New Roman" w:cs="Times New Roman"/>
                <w:b w:val="0"/>
                <w:bCs w:val="0"/>
                <w:noProof/>
                <w:webHidden/>
                <w:sz w:val="28"/>
                <w:szCs w:val="28"/>
              </w:rPr>
              <w:tab/>
            </w:r>
            <w:r w:rsidRPr="00A94C70">
              <w:rPr>
                <w:rFonts w:ascii="Times New Roman" w:hAnsi="Times New Roman" w:cs="Times New Roman"/>
                <w:b w:val="0"/>
                <w:bCs w:val="0"/>
                <w:noProof/>
                <w:webHidden/>
                <w:sz w:val="28"/>
                <w:szCs w:val="28"/>
              </w:rPr>
              <w:fldChar w:fldCharType="begin"/>
            </w:r>
            <w:r w:rsidRPr="00A94C70">
              <w:rPr>
                <w:rFonts w:ascii="Times New Roman" w:hAnsi="Times New Roman" w:cs="Times New Roman"/>
                <w:b w:val="0"/>
                <w:bCs w:val="0"/>
                <w:noProof/>
                <w:webHidden/>
                <w:sz w:val="28"/>
                <w:szCs w:val="28"/>
              </w:rPr>
              <w:instrText xml:space="preserve"> PAGEREF _Toc216657711 \h </w:instrText>
            </w:r>
            <w:r w:rsidRPr="00A94C70">
              <w:rPr>
                <w:rFonts w:ascii="Times New Roman" w:hAnsi="Times New Roman" w:cs="Times New Roman"/>
                <w:b w:val="0"/>
                <w:bCs w:val="0"/>
                <w:noProof/>
                <w:webHidden/>
                <w:sz w:val="28"/>
                <w:szCs w:val="28"/>
              </w:rPr>
            </w:r>
            <w:r w:rsidRPr="00A94C70">
              <w:rPr>
                <w:rFonts w:ascii="Times New Roman" w:hAnsi="Times New Roman" w:cs="Times New Roman"/>
                <w:b w:val="0"/>
                <w:bCs w:val="0"/>
                <w:noProof/>
                <w:webHidden/>
                <w:sz w:val="28"/>
                <w:szCs w:val="28"/>
              </w:rPr>
              <w:fldChar w:fldCharType="separate"/>
            </w:r>
            <w:r w:rsidR="008D2757">
              <w:rPr>
                <w:rFonts w:ascii="Times New Roman" w:hAnsi="Times New Roman" w:cs="Times New Roman"/>
                <w:b w:val="0"/>
                <w:bCs w:val="0"/>
                <w:noProof/>
                <w:webHidden/>
                <w:sz w:val="28"/>
                <w:szCs w:val="28"/>
              </w:rPr>
              <w:t>9</w:t>
            </w:r>
            <w:r w:rsidRPr="00A94C70">
              <w:rPr>
                <w:rFonts w:ascii="Times New Roman" w:hAnsi="Times New Roman" w:cs="Times New Roman"/>
                <w:b w:val="0"/>
                <w:bCs w:val="0"/>
                <w:noProof/>
                <w:webHidden/>
                <w:sz w:val="28"/>
                <w:szCs w:val="28"/>
              </w:rPr>
              <w:fldChar w:fldCharType="end"/>
            </w:r>
          </w:hyperlink>
        </w:p>
        <w:p w14:paraId="04BD302F" w14:textId="1BB69530" w:rsidR="00A94C70" w:rsidRPr="00A94C70" w:rsidRDefault="00A94C70">
          <w:pPr>
            <w:pStyle w:val="21"/>
            <w:rPr>
              <w:rFonts w:ascii="Times New Roman" w:eastAsiaTheme="minorEastAsia" w:hAnsi="Times New Roman" w:cs="Times New Roman"/>
              <w:b w:val="0"/>
              <w:bCs w:val="0"/>
              <w:noProof/>
              <w:kern w:val="2"/>
              <w:sz w:val="28"/>
              <w:szCs w:val="28"/>
              <w:lang w:eastAsia="ru-RU"/>
              <w14:ligatures w14:val="standardContextual"/>
            </w:rPr>
          </w:pPr>
          <w:hyperlink w:anchor="_Toc216657712" w:history="1">
            <w:r w:rsidRPr="00A94C70">
              <w:rPr>
                <w:rStyle w:val="a5"/>
                <w:rFonts w:ascii="Times New Roman" w:hAnsi="Times New Roman" w:cs="Times New Roman"/>
                <w:b w:val="0"/>
                <w:bCs w:val="0"/>
                <w:noProof/>
                <w:sz w:val="28"/>
                <w:szCs w:val="28"/>
              </w:rPr>
              <w:t>1.3 Алгоритм кодов Голея</w:t>
            </w:r>
            <w:r w:rsidRPr="00A94C70">
              <w:rPr>
                <w:rFonts w:ascii="Times New Roman" w:hAnsi="Times New Roman" w:cs="Times New Roman"/>
                <w:b w:val="0"/>
                <w:bCs w:val="0"/>
                <w:noProof/>
                <w:webHidden/>
                <w:sz w:val="28"/>
                <w:szCs w:val="28"/>
              </w:rPr>
              <w:tab/>
            </w:r>
            <w:r w:rsidRPr="00A94C70">
              <w:rPr>
                <w:rFonts w:ascii="Times New Roman" w:hAnsi="Times New Roman" w:cs="Times New Roman"/>
                <w:b w:val="0"/>
                <w:bCs w:val="0"/>
                <w:noProof/>
                <w:webHidden/>
                <w:sz w:val="28"/>
                <w:szCs w:val="28"/>
              </w:rPr>
              <w:fldChar w:fldCharType="begin"/>
            </w:r>
            <w:r w:rsidRPr="00A94C70">
              <w:rPr>
                <w:rFonts w:ascii="Times New Roman" w:hAnsi="Times New Roman" w:cs="Times New Roman"/>
                <w:b w:val="0"/>
                <w:bCs w:val="0"/>
                <w:noProof/>
                <w:webHidden/>
                <w:sz w:val="28"/>
                <w:szCs w:val="28"/>
              </w:rPr>
              <w:instrText xml:space="preserve"> PAGEREF _Toc216657712 \h </w:instrText>
            </w:r>
            <w:r w:rsidRPr="00A94C70">
              <w:rPr>
                <w:rFonts w:ascii="Times New Roman" w:hAnsi="Times New Roman" w:cs="Times New Roman"/>
                <w:b w:val="0"/>
                <w:bCs w:val="0"/>
                <w:noProof/>
                <w:webHidden/>
                <w:sz w:val="28"/>
                <w:szCs w:val="28"/>
              </w:rPr>
            </w:r>
            <w:r w:rsidRPr="00A94C70">
              <w:rPr>
                <w:rFonts w:ascii="Times New Roman" w:hAnsi="Times New Roman" w:cs="Times New Roman"/>
                <w:b w:val="0"/>
                <w:bCs w:val="0"/>
                <w:noProof/>
                <w:webHidden/>
                <w:sz w:val="28"/>
                <w:szCs w:val="28"/>
              </w:rPr>
              <w:fldChar w:fldCharType="separate"/>
            </w:r>
            <w:r w:rsidR="008D2757">
              <w:rPr>
                <w:rFonts w:ascii="Times New Roman" w:hAnsi="Times New Roman" w:cs="Times New Roman"/>
                <w:b w:val="0"/>
                <w:bCs w:val="0"/>
                <w:noProof/>
                <w:webHidden/>
                <w:sz w:val="28"/>
                <w:szCs w:val="28"/>
              </w:rPr>
              <w:t>10</w:t>
            </w:r>
            <w:r w:rsidRPr="00A94C70">
              <w:rPr>
                <w:rFonts w:ascii="Times New Roman" w:hAnsi="Times New Roman" w:cs="Times New Roman"/>
                <w:b w:val="0"/>
                <w:bCs w:val="0"/>
                <w:noProof/>
                <w:webHidden/>
                <w:sz w:val="28"/>
                <w:szCs w:val="28"/>
              </w:rPr>
              <w:fldChar w:fldCharType="end"/>
            </w:r>
          </w:hyperlink>
        </w:p>
        <w:p w14:paraId="68EE337F" w14:textId="20FC3865" w:rsidR="00A94C70" w:rsidRPr="00A94C70" w:rsidRDefault="00A94C70">
          <w:pPr>
            <w:pStyle w:val="21"/>
            <w:rPr>
              <w:rFonts w:ascii="Times New Roman" w:eastAsiaTheme="minorEastAsia" w:hAnsi="Times New Roman" w:cs="Times New Roman"/>
              <w:b w:val="0"/>
              <w:bCs w:val="0"/>
              <w:noProof/>
              <w:kern w:val="2"/>
              <w:sz w:val="28"/>
              <w:szCs w:val="28"/>
              <w:lang w:eastAsia="ru-RU"/>
              <w14:ligatures w14:val="standardContextual"/>
            </w:rPr>
          </w:pPr>
          <w:hyperlink w:anchor="_Toc216657713" w:history="1">
            <w:r w:rsidRPr="00A94C70">
              <w:rPr>
                <w:rStyle w:val="a5"/>
                <w:rFonts w:ascii="Times New Roman" w:hAnsi="Times New Roman" w:cs="Times New Roman"/>
                <w:b w:val="0"/>
                <w:bCs w:val="0"/>
                <w:noProof/>
                <w:sz w:val="28"/>
                <w:szCs w:val="28"/>
              </w:rPr>
              <w:t>1.4 Алгоритм кодов БЧХ</w:t>
            </w:r>
            <w:r w:rsidRPr="00A94C70">
              <w:rPr>
                <w:rFonts w:ascii="Times New Roman" w:hAnsi="Times New Roman" w:cs="Times New Roman"/>
                <w:b w:val="0"/>
                <w:bCs w:val="0"/>
                <w:noProof/>
                <w:webHidden/>
                <w:sz w:val="28"/>
                <w:szCs w:val="28"/>
              </w:rPr>
              <w:tab/>
            </w:r>
            <w:r w:rsidRPr="00A94C70">
              <w:rPr>
                <w:rFonts w:ascii="Times New Roman" w:hAnsi="Times New Roman" w:cs="Times New Roman"/>
                <w:b w:val="0"/>
                <w:bCs w:val="0"/>
                <w:noProof/>
                <w:webHidden/>
                <w:sz w:val="28"/>
                <w:szCs w:val="28"/>
              </w:rPr>
              <w:fldChar w:fldCharType="begin"/>
            </w:r>
            <w:r w:rsidRPr="00A94C70">
              <w:rPr>
                <w:rFonts w:ascii="Times New Roman" w:hAnsi="Times New Roman" w:cs="Times New Roman"/>
                <w:b w:val="0"/>
                <w:bCs w:val="0"/>
                <w:noProof/>
                <w:webHidden/>
                <w:sz w:val="28"/>
                <w:szCs w:val="28"/>
              </w:rPr>
              <w:instrText xml:space="preserve"> PAGEREF _Toc216657713 \h </w:instrText>
            </w:r>
            <w:r w:rsidRPr="00A94C70">
              <w:rPr>
                <w:rFonts w:ascii="Times New Roman" w:hAnsi="Times New Roman" w:cs="Times New Roman"/>
                <w:b w:val="0"/>
                <w:bCs w:val="0"/>
                <w:noProof/>
                <w:webHidden/>
                <w:sz w:val="28"/>
                <w:szCs w:val="28"/>
              </w:rPr>
            </w:r>
            <w:r w:rsidRPr="00A94C70">
              <w:rPr>
                <w:rFonts w:ascii="Times New Roman" w:hAnsi="Times New Roman" w:cs="Times New Roman"/>
                <w:b w:val="0"/>
                <w:bCs w:val="0"/>
                <w:noProof/>
                <w:webHidden/>
                <w:sz w:val="28"/>
                <w:szCs w:val="28"/>
              </w:rPr>
              <w:fldChar w:fldCharType="separate"/>
            </w:r>
            <w:r w:rsidR="008D2757">
              <w:rPr>
                <w:rFonts w:ascii="Times New Roman" w:hAnsi="Times New Roman" w:cs="Times New Roman"/>
                <w:b w:val="0"/>
                <w:bCs w:val="0"/>
                <w:noProof/>
                <w:webHidden/>
                <w:sz w:val="28"/>
                <w:szCs w:val="28"/>
              </w:rPr>
              <w:t>12</w:t>
            </w:r>
            <w:r w:rsidRPr="00A94C70">
              <w:rPr>
                <w:rFonts w:ascii="Times New Roman" w:hAnsi="Times New Roman" w:cs="Times New Roman"/>
                <w:b w:val="0"/>
                <w:bCs w:val="0"/>
                <w:noProof/>
                <w:webHidden/>
                <w:sz w:val="28"/>
                <w:szCs w:val="28"/>
              </w:rPr>
              <w:fldChar w:fldCharType="end"/>
            </w:r>
          </w:hyperlink>
        </w:p>
        <w:p w14:paraId="153A6BDC" w14:textId="7B2E43F3" w:rsidR="00A94C70" w:rsidRPr="00A94C70" w:rsidRDefault="00A94C70" w:rsidP="00A94C70">
          <w:pPr>
            <w:pStyle w:val="11"/>
            <w:ind w:firstLine="0"/>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16657714" w:history="1">
            <w:r w:rsidRPr="00A94C70">
              <w:rPr>
                <w:rStyle w:val="a5"/>
                <w:rFonts w:ascii="Times New Roman" w:hAnsi="Times New Roman" w:cs="Times New Roman"/>
                <w:b w:val="0"/>
                <w:bCs w:val="0"/>
                <w:i w:val="0"/>
                <w:iCs w:val="0"/>
                <w:noProof/>
                <w:sz w:val="28"/>
                <w:szCs w:val="28"/>
              </w:rPr>
              <w:t>2 Программная реализация модели</w:t>
            </w:r>
            <w:r w:rsidRPr="00A94C70">
              <w:rPr>
                <w:rFonts w:ascii="Times New Roman" w:hAnsi="Times New Roman" w:cs="Times New Roman"/>
                <w:b w:val="0"/>
                <w:bCs w:val="0"/>
                <w:i w:val="0"/>
                <w:iCs w:val="0"/>
                <w:noProof/>
                <w:webHidden/>
                <w:sz w:val="28"/>
                <w:szCs w:val="28"/>
              </w:rPr>
              <w:tab/>
            </w:r>
            <w:r w:rsidRPr="00A94C70">
              <w:rPr>
                <w:rFonts w:ascii="Times New Roman" w:hAnsi="Times New Roman" w:cs="Times New Roman"/>
                <w:b w:val="0"/>
                <w:bCs w:val="0"/>
                <w:i w:val="0"/>
                <w:iCs w:val="0"/>
                <w:noProof/>
                <w:webHidden/>
                <w:sz w:val="28"/>
                <w:szCs w:val="28"/>
              </w:rPr>
              <w:fldChar w:fldCharType="begin"/>
            </w:r>
            <w:r w:rsidRPr="00A94C70">
              <w:rPr>
                <w:rFonts w:ascii="Times New Roman" w:hAnsi="Times New Roman" w:cs="Times New Roman"/>
                <w:b w:val="0"/>
                <w:bCs w:val="0"/>
                <w:i w:val="0"/>
                <w:iCs w:val="0"/>
                <w:noProof/>
                <w:webHidden/>
                <w:sz w:val="28"/>
                <w:szCs w:val="28"/>
              </w:rPr>
              <w:instrText xml:space="preserve"> PAGEREF _Toc216657714 \h </w:instrText>
            </w:r>
            <w:r w:rsidRPr="00A94C70">
              <w:rPr>
                <w:rFonts w:ascii="Times New Roman" w:hAnsi="Times New Roman" w:cs="Times New Roman"/>
                <w:b w:val="0"/>
                <w:bCs w:val="0"/>
                <w:i w:val="0"/>
                <w:iCs w:val="0"/>
                <w:noProof/>
                <w:webHidden/>
                <w:sz w:val="28"/>
                <w:szCs w:val="28"/>
              </w:rPr>
            </w:r>
            <w:r w:rsidRPr="00A94C70">
              <w:rPr>
                <w:rFonts w:ascii="Times New Roman" w:hAnsi="Times New Roman" w:cs="Times New Roman"/>
                <w:b w:val="0"/>
                <w:bCs w:val="0"/>
                <w:i w:val="0"/>
                <w:iCs w:val="0"/>
                <w:noProof/>
                <w:webHidden/>
                <w:sz w:val="28"/>
                <w:szCs w:val="28"/>
              </w:rPr>
              <w:fldChar w:fldCharType="separate"/>
            </w:r>
            <w:r w:rsidR="008D2757">
              <w:rPr>
                <w:rFonts w:ascii="Times New Roman" w:hAnsi="Times New Roman" w:cs="Times New Roman"/>
                <w:b w:val="0"/>
                <w:bCs w:val="0"/>
                <w:i w:val="0"/>
                <w:iCs w:val="0"/>
                <w:noProof/>
                <w:webHidden/>
                <w:sz w:val="28"/>
                <w:szCs w:val="28"/>
              </w:rPr>
              <w:t>14</w:t>
            </w:r>
            <w:r w:rsidRPr="00A94C70">
              <w:rPr>
                <w:rFonts w:ascii="Times New Roman" w:hAnsi="Times New Roman" w:cs="Times New Roman"/>
                <w:b w:val="0"/>
                <w:bCs w:val="0"/>
                <w:i w:val="0"/>
                <w:iCs w:val="0"/>
                <w:noProof/>
                <w:webHidden/>
                <w:sz w:val="28"/>
                <w:szCs w:val="28"/>
              </w:rPr>
              <w:fldChar w:fldCharType="end"/>
            </w:r>
          </w:hyperlink>
        </w:p>
        <w:p w14:paraId="7D488D8B" w14:textId="2F1C6C0C" w:rsidR="00A94C70" w:rsidRPr="00A94C70" w:rsidRDefault="00A94C70">
          <w:pPr>
            <w:pStyle w:val="21"/>
            <w:rPr>
              <w:rFonts w:ascii="Times New Roman" w:eastAsiaTheme="minorEastAsia" w:hAnsi="Times New Roman" w:cs="Times New Roman"/>
              <w:b w:val="0"/>
              <w:bCs w:val="0"/>
              <w:noProof/>
              <w:kern w:val="2"/>
              <w:sz w:val="28"/>
              <w:szCs w:val="28"/>
              <w:lang w:eastAsia="ru-RU"/>
              <w14:ligatures w14:val="standardContextual"/>
            </w:rPr>
          </w:pPr>
          <w:hyperlink w:anchor="_Toc216657715" w:history="1">
            <w:r w:rsidRPr="00A94C70">
              <w:rPr>
                <w:rStyle w:val="a5"/>
                <w:rFonts w:ascii="Times New Roman" w:hAnsi="Times New Roman" w:cs="Times New Roman"/>
                <w:b w:val="0"/>
                <w:bCs w:val="0"/>
                <w:noProof/>
                <w:sz w:val="28"/>
                <w:szCs w:val="28"/>
              </w:rPr>
              <w:t>2.1 Выбор языка программирования, инструментов и архитектуры</w:t>
            </w:r>
            <w:r w:rsidRPr="00A94C70">
              <w:rPr>
                <w:rFonts w:ascii="Times New Roman" w:hAnsi="Times New Roman" w:cs="Times New Roman"/>
                <w:b w:val="0"/>
                <w:bCs w:val="0"/>
                <w:noProof/>
                <w:webHidden/>
                <w:sz w:val="28"/>
                <w:szCs w:val="28"/>
              </w:rPr>
              <w:tab/>
            </w:r>
            <w:r w:rsidRPr="00A94C70">
              <w:rPr>
                <w:rFonts w:ascii="Times New Roman" w:hAnsi="Times New Roman" w:cs="Times New Roman"/>
                <w:b w:val="0"/>
                <w:bCs w:val="0"/>
                <w:noProof/>
                <w:webHidden/>
                <w:sz w:val="28"/>
                <w:szCs w:val="28"/>
              </w:rPr>
              <w:fldChar w:fldCharType="begin"/>
            </w:r>
            <w:r w:rsidRPr="00A94C70">
              <w:rPr>
                <w:rFonts w:ascii="Times New Roman" w:hAnsi="Times New Roman" w:cs="Times New Roman"/>
                <w:b w:val="0"/>
                <w:bCs w:val="0"/>
                <w:noProof/>
                <w:webHidden/>
                <w:sz w:val="28"/>
                <w:szCs w:val="28"/>
              </w:rPr>
              <w:instrText xml:space="preserve"> PAGEREF _Toc216657715 \h </w:instrText>
            </w:r>
            <w:r w:rsidRPr="00A94C70">
              <w:rPr>
                <w:rFonts w:ascii="Times New Roman" w:hAnsi="Times New Roman" w:cs="Times New Roman"/>
                <w:b w:val="0"/>
                <w:bCs w:val="0"/>
                <w:noProof/>
                <w:webHidden/>
                <w:sz w:val="28"/>
                <w:szCs w:val="28"/>
              </w:rPr>
            </w:r>
            <w:r w:rsidRPr="00A94C70">
              <w:rPr>
                <w:rFonts w:ascii="Times New Roman" w:hAnsi="Times New Roman" w:cs="Times New Roman"/>
                <w:b w:val="0"/>
                <w:bCs w:val="0"/>
                <w:noProof/>
                <w:webHidden/>
                <w:sz w:val="28"/>
                <w:szCs w:val="28"/>
              </w:rPr>
              <w:fldChar w:fldCharType="separate"/>
            </w:r>
            <w:r w:rsidR="008D2757">
              <w:rPr>
                <w:rFonts w:ascii="Times New Roman" w:hAnsi="Times New Roman" w:cs="Times New Roman"/>
                <w:b w:val="0"/>
                <w:bCs w:val="0"/>
                <w:noProof/>
                <w:webHidden/>
                <w:sz w:val="28"/>
                <w:szCs w:val="28"/>
              </w:rPr>
              <w:t>14</w:t>
            </w:r>
            <w:r w:rsidRPr="00A94C70">
              <w:rPr>
                <w:rFonts w:ascii="Times New Roman" w:hAnsi="Times New Roman" w:cs="Times New Roman"/>
                <w:b w:val="0"/>
                <w:bCs w:val="0"/>
                <w:noProof/>
                <w:webHidden/>
                <w:sz w:val="28"/>
                <w:szCs w:val="28"/>
              </w:rPr>
              <w:fldChar w:fldCharType="end"/>
            </w:r>
          </w:hyperlink>
        </w:p>
        <w:p w14:paraId="636AF74B" w14:textId="283A3A29" w:rsidR="00A94C70" w:rsidRPr="00A94C70" w:rsidRDefault="00A94C70">
          <w:pPr>
            <w:pStyle w:val="21"/>
            <w:rPr>
              <w:rFonts w:ascii="Times New Roman" w:eastAsiaTheme="minorEastAsia" w:hAnsi="Times New Roman" w:cs="Times New Roman"/>
              <w:b w:val="0"/>
              <w:bCs w:val="0"/>
              <w:noProof/>
              <w:kern w:val="2"/>
              <w:sz w:val="28"/>
              <w:szCs w:val="28"/>
              <w:lang w:eastAsia="ru-RU"/>
              <w14:ligatures w14:val="standardContextual"/>
            </w:rPr>
          </w:pPr>
          <w:hyperlink w:anchor="_Toc216657716" w:history="1">
            <w:r w:rsidRPr="00A94C70">
              <w:rPr>
                <w:rStyle w:val="a5"/>
                <w:rFonts w:ascii="Times New Roman" w:hAnsi="Times New Roman" w:cs="Times New Roman"/>
                <w:b w:val="0"/>
                <w:bCs w:val="0"/>
                <w:noProof/>
                <w:sz w:val="28"/>
                <w:szCs w:val="28"/>
              </w:rPr>
              <w:t>2.2 Основные этапы работы программы</w:t>
            </w:r>
            <w:r w:rsidRPr="00A94C70">
              <w:rPr>
                <w:rFonts w:ascii="Times New Roman" w:hAnsi="Times New Roman" w:cs="Times New Roman"/>
                <w:b w:val="0"/>
                <w:bCs w:val="0"/>
                <w:noProof/>
                <w:webHidden/>
                <w:sz w:val="28"/>
                <w:szCs w:val="28"/>
              </w:rPr>
              <w:tab/>
            </w:r>
            <w:r w:rsidRPr="00A94C70">
              <w:rPr>
                <w:rFonts w:ascii="Times New Roman" w:hAnsi="Times New Roman" w:cs="Times New Roman"/>
                <w:b w:val="0"/>
                <w:bCs w:val="0"/>
                <w:noProof/>
                <w:webHidden/>
                <w:sz w:val="28"/>
                <w:szCs w:val="28"/>
              </w:rPr>
              <w:fldChar w:fldCharType="begin"/>
            </w:r>
            <w:r w:rsidRPr="00A94C70">
              <w:rPr>
                <w:rFonts w:ascii="Times New Roman" w:hAnsi="Times New Roman" w:cs="Times New Roman"/>
                <w:b w:val="0"/>
                <w:bCs w:val="0"/>
                <w:noProof/>
                <w:webHidden/>
                <w:sz w:val="28"/>
                <w:szCs w:val="28"/>
              </w:rPr>
              <w:instrText xml:space="preserve"> PAGEREF _Toc216657716 \h </w:instrText>
            </w:r>
            <w:r w:rsidRPr="00A94C70">
              <w:rPr>
                <w:rFonts w:ascii="Times New Roman" w:hAnsi="Times New Roman" w:cs="Times New Roman"/>
                <w:b w:val="0"/>
                <w:bCs w:val="0"/>
                <w:noProof/>
                <w:webHidden/>
                <w:sz w:val="28"/>
                <w:szCs w:val="28"/>
              </w:rPr>
            </w:r>
            <w:r w:rsidRPr="00A94C70">
              <w:rPr>
                <w:rFonts w:ascii="Times New Roman" w:hAnsi="Times New Roman" w:cs="Times New Roman"/>
                <w:b w:val="0"/>
                <w:bCs w:val="0"/>
                <w:noProof/>
                <w:webHidden/>
                <w:sz w:val="28"/>
                <w:szCs w:val="28"/>
              </w:rPr>
              <w:fldChar w:fldCharType="separate"/>
            </w:r>
            <w:r w:rsidR="008D2757">
              <w:rPr>
                <w:rFonts w:ascii="Times New Roman" w:hAnsi="Times New Roman" w:cs="Times New Roman"/>
                <w:b w:val="0"/>
                <w:bCs w:val="0"/>
                <w:noProof/>
                <w:webHidden/>
                <w:sz w:val="28"/>
                <w:szCs w:val="28"/>
              </w:rPr>
              <w:t>15</w:t>
            </w:r>
            <w:r w:rsidRPr="00A94C70">
              <w:rPr>
                <w:rFonts w:ascii="Times New Roman" w:hAnsi="Times New Roman" w:cs="Times New Roman"/>
                <w:b w:val="0"/>
                <w:bCs w:val="0"/>
                <w:noProof/>
                <w:webHidden/>
                <w:sz w:val="28"/>
                <w:szCs w:val="28"/>
              </w:rPr>
              <w:fldChar w:fldCharType="end"/>
            </w:r>
          </w:hyperlink>
        </w:p>
        <w:p w14:paraId="199DE45F" w14:textId="170E3EDB" w:rsidR="00A94C70" w:rsidRPr="00A94C70" w:rsidRDefault="00A94C70">
          <w:pPr>
            <w:pStyle w:val="21"/>
            <w:rPr>
              <w:rFonts w:ascii="Times New Roman" w:eastAsiaTheme="minorEastAsia" w:hAnsi="Times New Roman" w:cs="Times New Roman"/>
              <w:b w:val="0"/>
              <w:bCs w:val="0"/>
              <w:noProof/>
              <w:kern w:val="2"/>
              <w:sz w:val="28"/>
              <w:szCs w:val="28"/>
              <w:lang w:eastAsia="ru-RU"/>
              <w14:ligatures w14:val="standardContextual"/>
            </w:rPr>
          </w:pPr>
          <w:hyperlink w:anchor="_Toc216657717" w:history="1">
            <w:r w:rsidRPr="00A94C70">
              <w:rPr>
                <w:rStyle w:val="a5"/>
                <w:rFonts w:ascii="Times New Roman" w:hAnsi="Times New Roman" w:cs="Times New Roman"/>
                <w:b w:val="0"/>
                <w:bCs w:val="0"/>
                <w:noProof/>
                <w:sz w:val="28"/>
                <w:szCs w:val="28"/>
              </w:rPr>
              <w:t>2.3 Реализация алгоритма кодирования</w:t>
            </w:r>
            <w:r w:rsidRPr="00A94C70">
              <w:rPr>
                <w:rFonts w:ascii="Times New Roman" w:hAnsi="Times New Roman" w:cs="Times New Roman"/>
                <w:b w:val="0"/>
                <w:bCs w:val="0"/>
                <w:noProof/>
                <w:webHidden/>
                <w:sz w:val="28"/>
                <w:szCs w:val="28"/>
              </w:rPr>
              <w:tab/>
            </w:r>
            <w:r w:rsidRPr="00A94C70">
              <w:rPr>
                <w:rFonts w:ascii="Times New Roman" w:hAnsi="Times New Roman" w:cs="Times New Roman"/>
                <w:b w:val="0"/>
                <w:bCs w:val="0"/>
                <w:noProof/>
                <w:webHidden/>
                <w:sz w:val="28"/>
                <w:szCs w:val="28"/>
              </w:rPr>
              <w:fldChar w:fldCharType="begin"/>
            </w:r>
            <w:r w:rsidRPr="00A94C70">
              <w:rPr>
                <w:rFonts w:ascii="Times New Roman" w:hAnsi="Times New Roman" w:cs="Times New Roman"/>
                <w:b w:val="0"/>
                <w:bCs w:val="0"/>
                <w:noProof/>
                <w:webHidden/>
                <w:sz w:val="28"/>
                <w:szCs w:val="28"/>
              </w:rPr>
              <w:instrText xml:space="preserve"> PAGEREF _Toc216657717 \h </w:instrText>
            </w:r>
            <w:r w:rsidRPr="00A94C70">
              <w:rPr>
                <w:rFonts w:ascii="Times New Roman" w:hAnsi="Times New Roman" w:cs="Times New Roman"/>
                <w:b w:val="0"/>
                <w:bCs w:val="0"/>
                <w:noProof/>
                <w:webHidden/>
                <w:sz w:val="28"/>
                <w:szCs w:val="28"/>
              </w:rPr>
            </w:r>
            <w:r w:rsidRPr="00A94C70">
              <w:rPr>
                <w:rFonts w:ascii="Times New Roman" w:hAnsi="Times New Roman" w:cs="Times New Roman"/>
                <w:b w:val="0"/>
                <w:bCs w:val="0"/>
                <w:noProof/>
                <w:webHidden/>
                <w:sz w:val="28"/>
                <w:szCs w:val="28"/>
              </w:rPr>
              <w:fldChar w:fldCharType="separate"/>
            </w:r>
            <w:r w:rsidR="008D2757">
              <w:rPr>
                <w:rFonts w:ascii="Times New Roman" w:hAnsi="Times New Roman" w:cs="Times New Roman"/>
                <w:b w:val="0"/>
                <w:bCs w:val="0"/>
                <w:noProof/>
                <w:webHidden/>
                <w:sz w:val="28"/>
                <w:szCs w:val="28"/>
              </w:rPr>
              <w:t>17</w:t>
            </w:r>
            <w:r w:rsidRPr="00A94C70">
              <w:rPr>
                <w:rFonts w:ascii="Times New Roman" w:hAnsi="Times New Roman" w:cs="Times New Roman"/>
                <w:b w:val="0"/>
                <w:bCs w:val="0"/>
                <w:noProof/>
                <w:webHidden/>
                <w:sz w:val="28"/>
                <w:szCs w:val="28"/>
              </w:rPr>
              <w:fldChar w:fldCharType="end"/>
            </w:r>
          </w:hyperlink>
        </w:p>
        <w:p w14:paraId="594EC81B" w14:textId="1FB402A1" w:rsidR="00A94C70" w:rsidRPr="00A94C70" w:rsidRDefault="00A94C70">
          <w:pPr>
            <w:pStyle w:val="21"/>
            <w:rPr>
              <w:rFonts w:ascii="Times New Roman" w:eastAsiaTheme="minorEastAsia" w:hAnsi="Times New Roman" w:cs="Times New Roman"/>
              <w:b w:val="0"/>
              <w:bCs w:val="0"/>
              <w:noProof/>
              <w:kern w:val="2"/>
              <w:sz w:val="28"/>
              <w:szCs w:val="28"/>
              <w:lang w:eastAsia="ru-RU"/>
              <w14:ligatures w14:val="standardContextual"/>
            </w:rPr>
          </w:pPr>
          <w:hyperlink w:anchor="_Toc216657718" w:history="1">
            <w:r w:rsidRPr="00A94C70">
              <w:rPr>
                <w:rStyle w:val="a5"/>
                <w:rFonts w:ascii="Times New Roman" w:hAnsi="Times New Roman" w:cs="Times New Roman"/>
                <w:b w:val="0"/>
                <w:bCs w:val="0"/>
                <w:noProof/>
                <w:sz w:val="28"/>
                <w:szCs w:val="28"/>
              </w:rPr>
              <w:t>2.4 Реализация алгоритма декодирования</w:t>
            </w:r>
            <w:r w:rsidRPr="00A94C70">
              <w:rPr>
                <w:rFonts w:ascii="Times New Roman" w:hAnsi="Times New Roman" w:cs="Times New Roman"/>
                <w:b w:val="0"/>
                <w:bCs w:val="0"/>
                <w:noProof/>
                <w:webHidden/>
                <w:sz w:val="28"/>
                <w:szCs w:val="28"/>
              </w:rPr>
              <w:tab/>
            </w:r>
            <w:r w:rsidRPr="00A94C70">
              <w:rPr>
                <w:rFonts w:ascii="Times New Roman" w:hAnsi="Times New Roman" w:cs="Times New Roman"/>
                <w:b w:val="0"/>
                <w:bCs w:val="0"/>
                <w:noProof/>
                <w:webHidden/>
                <w:sz w:val="28"/>
                <w:szCs w:val="28"/>
              </w:rPr>
              <w:fldChar w:fldCharType="begin"/>
            </w:r>
            <w:r w:rsidRPr="00A94C70">
              <w:rPr>
                <w:rFonts w:ascii="Times New Roman" w:hAnsi="Times New Roman" w:cs="Times New Roman"/>
                <w:b w:val="0"/>
                <w:bCs w:val="0"/>
                <w:noProof/>
                <w:webHidden/>
                <w:sz w:val="28"/>
                <w:szCs w:val="28"/>
              </w:rPr>
              <w:instrText xml:space="preserve"> PAGEREF _Toc216657718 \h </w:instrText>
            </w:r>
            <w:r w:rsidRPr="00A94C70">
              <w:rPr>
                <w:rFonts w:ascii="Times New Roman" w:hAnsi="Times New Roman" w:cs="Times New Roman"/>
                <w:b w:val="0"/>
                <w:bCs w:val="0"/>
                <w:noProof/>
                <w:webHidden/>
                <w:sz w:val="28"/>
                <w:szCs w:val="28"/>
              </w:rPr>
            </w:r>
            <w:r w:rsidRPr="00A94C70">
              <w:rPr>
                <w:rFonts w:ascii="Times New Roman" w:hAnsi="Times New Roman" w:cs="Times New Roman"/>
                <w:b w:val="0"/>
                <w:bCs w:val="0"/>
                <w:noProof/>
                <w:webHidden/>
                <w:sz w:val="28"/>
                <w:szCs w:val="28"/>
              </w:rPr>
              <w:fldChar w:fldCharType="separate"/>
            </w:r>
            <w:r w:rsidR="008D2757">
              <w:rPr>
                <w:rFonts w:ascii="Times New Roman" w:hAnsi="Times New Roman" w:cs="Times New Roman"/>
                <w:b w:val="0"/>
                <w:bCs w:val="0"/>
                <w:noProof/>
                <w:webHidden/>
                <w:sz w:val="28"/>
                <w:szCs w:val="28"/>
              </w:rPr>
              <w:t>20</w:t>
            </w:r>
            <w:r w:rsidRPr="00A94C70">
              <w:rPr>
                <w:rFonts w:ascii="Times New Roman" w:hAnsi="Times New Roman" w:cs="Times New Roman"/>
                <w:b w:val="0"/>
                <w:bCs w:val="0"/>
                <w:noProof/>
                <w:webHidden/>
                <w:sz w:val="28"/>
                <w:szCs w:val="28"/>
              </w:rPr>
              <w:fldChar w:fldCharType="end"/>
            </w:r>
          </w:hyperlink>
        </w:p>
        <w:p w14:paraId="3E5FAB78" w14:textId="389CB86B" w:rsidR="00A94C70" w:rsidRPr="00A94C70" w:rsidRDefault="00A94C70">
          <w:pPr>
            <w:pStyle w:val="21"/>
            <w:rPr>
              <w:rFonts w:ascii="Times New Roman" w:eastAsiaTheme="minorEastAsia" w:hAnsi="Times New Roman" w:cs="Times New Roman"/>
              <w:b w:val="0"/>
              <w:bCs w:val="0"/>
              <w:noProof/>
              <w:kern w:val="2"/>
              <w:sz w:val="28"/>
              <w:szCs w:val="28"/>
              <w:lang w:eastAsia="ru-RU"/>
              <w14:ligatures w14:val="standardContextual"/>
            </w:rPr>
          </w:pPr>
          <w:hyperlink w:anchor="_Toc216657719" w:history="1">
            <w:r w:rsidRPr="00A94C70">
              <w:rPr>
                <w:rStyle w:val="a5"/>
                <w:rFonts w:ascii="Times New Roman" w:hAnsi="Times New Roman" w:cs="Times New Roman"/>
                <w:b w:val="0"/>
                <w:bCs w:val="0"/>
                <w:noProof/>
                <w:sz w:val="28"/>
                <w:szCs w:val="28"/>
              </w:rPr>
              <w:t>2.5 Особенности и ограничения реализации</w:t>
            </w:r>
            <w:r w:rsidRPr="00A94C70">
              <w:rPr>
                <w:rFonts w:ascii="Times New Roman" w:hAnsi="Times New Roman" w:cs="Times New Roman"/>
                <w:b w:val="0"/>
                <w:bCs w:val="0"/>
                <w:noProof/>
                <w:webHidden/>
                <w:sz w:val="28"/>
                <w:szCs w:val="28"/>
              </w:rPr>
              <w:tab/>
            </w:r>
            <w:r w:rsidRPr="00A94C70">
              <w:rPr>
                <w:rFonts w:ascii="Times New Roman" w:hAnsi="Times New Roman" w:cs="Times New Roman"/>
                <w:b w:val="0"/>
                <w:bCs w:val="0"/>
                <w:noProof/>
                <w:webHidden/>
                <w:sz w:val="28"/>
                <w:szCs w:val="28"/>
              </w:rPr>
              <w:fldChar w:fldCharType="begin"/>
            </w:r>
            <w:r w:rsidRPr="00A94C70">
              <w:rPr>
                <w:rFonts w:ascii="Times New Roman" w:hAnsi="Times New Roman" w:cs="Times New Roman"/>
                <w:b w:val="0"/>
                <w:bCs w:val="0"/>
                <w:noProof/>
                <w:webHidden/>
                <w:sz w:val="28"/>
                <w:szCs w:val="28"/>
              </w:rPr>
              <w:instrText xml:space="preserve"> PAGEREF _Toc216657719 \h </w:instrText>
            </w:r>
            <w:r w:rsidRPr="00A94C70">
              <w:rPr>
                <w:rFonts w:ascii="Times New Roman" w:hAnsi="Times New Roman" w:cs="Times New Roman"/>
                <w:b w:val="0"/>
                <w:bCs w:val="0"/>
                <w:noProof/>
                <w:webHidden/>
                <w:sz w:val="28"/>
                <w:szCs w:val="28"/>
              </w:rPr>
            </w:r>
            <w:r w:rsidRPr="00A94C70">
              <w:rPr>
                <w:rFonts w:ascii="Times New Roman" w:hAnsi="Times New Roman" w:cs="Times New Roman"/>
                <w:b w:val="0"/>
                <w:bCs w:val="0"/>
                <w:noProof/>
                <w:webHidden/>
                <w:sz w:val="28"/>
                <w:szCs w:val="28"/>
              </w:rPr>
              <w:fldChar w:fldCharType="separate"/>
            </w:r>
            <w:r w:rsidR="008D2757">
              <w:rPr>
                <w:rFonts w:ascii="Times New Roman" w:hAnsi="Times New Roman" w:cs="Times New Roman"/>
                <w:b w:val="0"/>
                <w:bCs w:val="0"/>
                <w:noProof/>
                <w:webHidden/>
                <w:sz w:val="28"/>
                <w:szCs w:val="28"/>
              </w:rPr>
              <w:t>23</w:t>
            </w:r>
            <w:r w:rsidRPr="00A94C70">
              <w:rPr>
                <w:rFonts w:ascii="Times New Roman" w:hAnsi="Times New Roman" w:cs="Times New Roman"/>
                <w:b w:val="0"/>
                <w:bCs w:val="0"/>
                <w:noProof/>
                <w:webHidden/>
                <w:sz w:val="28"/>
                <w:szCs w:val="28"/>
              </w:rPr>
              <w:fldChar w:fldCharType="end"/>
            </w:r>
          </w:hyperlink>
        </w:p>
        <w:p w14:paraId="7741F780" w14:textId="2B843BE5" w:rsidR="00A94C70" w:rsidRPr="00A94C70" w:rsidRDefault="00A94C70" w:rsidP="00A94C70">
          <w:pPr>
            <w:pStyle w:val="11"/>
            <w:ind w:firstLine="0"/>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16657720" w:history="1">
            <w:r w:rsidRPr="00A94C70">
              <w:rPr>
                <w:rStyle w:val="a5"/>
                <w:rFonts w:ascii="Times New Roman" w:hAnsi="Times New Roman" w:cs="Times New Roman"/>
                <w:b w:val="0"/>
                <w:bCs w:val="0"/>
                <w:i w:val="0"/>
                <w:iCs w:val="0"/>
                <w:noProof/>
                <w:sz w:val="28"/>
                <w:szCs w:val="28"/>
              </w:rPr>
              <w:t>3 Работоспособность программного средства</w:t>
            </w:r>
            <w:r w:rsidRPr="00A94C70">
              <w:rPr>
                <w:rFonts w:ascii="Times New Roman" w:hAnsi="Times New Roman" w:cs="Times New Roman"/>
                <w:b w:val="0"/>
                <w:bCs w:val="0"/>
                <w:i w:val="0"/>
                <w:iCs w:val="0"/>
                <w:noProof/>
                <w:webHidden/>
                <w:sz w:val="28"/>
                <w:szCs w:val="28"/>
              </w:rPr>
              <w:tab/>
            </w:r>
            <w:r w:rsidRPr="00A94C70">
              <w:rPr>
                <w:rFonts w:ascii="Times New Roman" w:hAnsi="Times New Roman" w:cs="Times New Roman"/>
                <w:b w:val="0"/>
                <w:bCs w:val="0"/>
                <w:i w:val="0"/>
                <w:iCs w:val="0"/>
                <w:noProof/>
                <w:webHidden/>
                <w:sz w:val="28"/>
                <w:szCs w:val="28"/>
              </w:rPr>
              <w:fldChar w:fldCharType="begin"/>
            </w:r>
            <w:r w:rsidRPr="00A94C70">
              <w:rPr>
                <w:rFonts w:ascii="Times New Roman" w:hAnsi="Times New Roman" w:cs="Times New Roman"/>
                <w:b w:val="0"/>
                <w:bCs w:val="0"/>
                <w:i w:val="0"/>
                <w:iCs w:val="0"/>
                <w:noProof/>
                <w:webHidden/>
                <w:sz w:val="28"/>
                <w:szCs w:val="28"/>
              </w:rPr>
              <w:instrText xml:space="preserve"> PAGEREF _Toc216657720 \h </w:instrText>
            </w:r>
            <w:r w:rsidRPr="00A94C70">
              <w:rPr>
                <w:rFonts w:ascii="Times New Roman" w:hAnsi="Times New Roman" w:cs="Times New Roman"/>
                <w:b w:val="0"/>
                <w:bCs w:val="0"/>
                <w:i w:val="0"/>
                <w:iCs w:val="0"/>
                <w:noProof/>
                <w:webHidden/>
                <w:sz w:val="28"/>
                <w:szCs w:val="28"/>
              </w:rPr>
            </w:r>
            <w:r w:rsidRPr="00A94C70">
              <w:rPr>
                <w:rFonts w:ascii="Times New Roman" w:hAnsi="Times New Roman" w:cs="Times New Roman"/>
                <w:b w:val="0"/>
                <w:bCs w:val="0"/>
                <w:i w:val="0"/>
                <w:iCs w:val="0"/>
                <w:noProof/>
                <w:webHidden/>
                <w:sz w:val="28"/>
                <w:szCs w:val="28"/>
              </w:rPr>
              <w:fldChar w:fldCharType="separate"/>
            </w:r>
            <w:r w:rsidR="008D2757">
              <w:rPr>
                <w:rFonts w:ascii="Times New Roman" w:hAnsi="Times New Roman" w:cs="Times New Roman"/>
                <w:b w:val="0"/>
                <w:bCs w:val="0"/>
                <w:i w:val="0"/>
                <w:iCs w:val="0"/>
                <w:noProof/>
                <w:webHidden/>
                <w:sz w:val="28"/>
                <w:szCs w:val="28"/>
              </w:rPr>
              <w:t>24</w:t>
            </w:r>
            <w:r w:rsidRPr="00A94C70">
              <w:rPr>
                <w:rFonts w:ascii="Times New Roman" w:hAnsi="Times New Roman" w:cs="Times New Roman"/>
                <w:b w:val="0"/>
                <w:bCs w:val="0"/>
                <w:i w:val="0"/>
                <w:iCs w:val="0"/>
                <w:noProof/>
                <w:webHidden/>
                <w:sz w:val="28"/>
                <w:szCs w:val="28"/>
              </w:rPr>
              <w:fldChar w:fldCharType="end"/>
            </w:r>
          </w:hyperlink>
        </w:p>
        <w:p w14:paraId="38C0F2B2" w14:textId="4B21F482" w:rsidR="00A94C70" w:rsidRPr="00A94C70" w:rsidRDefault="00A94C70" w:rsidP="00A94C70">
          <w:pPr>
            <w:pStyle w:val="11"/>
            <w:ind w:firstLine="0"/>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16657721" w:history="1">
            <w:r w:rsidRPr="00A94C70">
              <w:rPr>
                <w:rStyle w:val="a5"/>
                <w:rFonts w:ascii="Times New Roman" w:hAnsi="Times New Roman" w:cs="Times New Roman"/>
                <w:b w:val="0"/>
                <w:bCs w:val="0"/>
                <w:i w:val="0"/>
                <w:iCs w:val="0"/>
                <w:noProof/>
                <w:sz w:val="28"/>
                <w:szCs w:val="28"/>
              </w:rPr>
              <w:t>Заключение</w:t>
            </w:r>
            <w:r w:rsidRPr="00A94C70">
              <w:rPr>
                <w:rFonts w:ascii="Times New Roman" w:hAnsi="Times New Roman" w:cs="Times New Roman"/>
                <w:b w:val="0"/>
                <w:bCs w:val="0"/>
                <w:i w:val="0"/>
                <w:iCs w:val="0"/>
                <w:noProof/>
                <w:webHidden/>
                <w:sz w:val="28"/>
                <w:szCs w:val="28"/>
              </w:rPr>
              <w:tab/>
            </w:r>
            <w:r w:rsidRPr="00A94C70">
              <w:rPr>
                <w:rFonts w:ascii="Times New Roman" w:hAnsi="Times New Roman" w:cs="Times New Roman"/>
                <w:b w:val="0"/>
                <w:bCs w:val="0"/>
                <w:i w:val="0"/>
                <w:iCs w:val="0"/>
                <w:noProof/>
                <w:webHidden/>
                <w:sz w:val="28"/>
                <w:szCs w:val="28"/>
              </w:rPr>
              <w:fldChar w:fldCharType="begin"/>
            </w:r>
            <w:r w:rsidRPr="00A94C70">
              <w:rPr>
                <w:rFonts w:ascii="Times New Roman" w:hAnsi="Times New Roman" w:cs="Times New Roman"/>
                <w:b w:val="0"/>
                <w:bCs w:val="0"/>
                <w:i w:val="0"/>
                <w:iCs w:val="0"/>
                <w:noProof/>
                <w:webHidden/>
                <w:sz w:val="28"/>
                <w:szCs w:val="28"/>
              </w:rPr>
              <w:instrText xml:space="preserve"> PAGEREF _Toc216657721 \h </w:instrText>
            </w:r>
            <w:r w:rsidRPr="00A94C70">
              <w:rPr>
                <w:rFonts w:ascii="Times New Roman" w:hAnsi="Times New Roman" w:cs="Times New Roman"/>
                <w:b w:val="0"/>
                <w:bCs w:val="0"/>
                <w:i w:val="0"/>
                <w:iCs w:val="0"/>
                <w:noProof/>
                <w:webHidden/>
                <w:sz w:val="28"/>
                <w:szCs w:val="28"/>
              </w:rPr>
            </w:r>
            <w:r w:rsidRPr="00A94C70">
              <w:rPr>
                <w:rFonts w:ascii="Times New Roman" w:hAnsi="Times New Roman" w:cs="Times New Roman"/>
                <w:b w:val="0"/>
                <w:bCs w:val="0"/>
                <w:i w:val="0"/>
                <w:iCs w:val="0"/>
                <w:noProof/>
                <w:webHidden/>
                <w:sz w:val="28"/>
                <w:szCs w:val="28"/>
              </w:rPr>
              <w:fldChar w:fldCharType="separate"/>
            </w:r>
            <w:r w:rsidR="008D2757">
              <w:rPr>
                <w:rFonts w:ascii="Times New Roman" w:hAnsi="Times New Roman" w:cs="Times New Roman"/>
                <w:b w:val="0"/>
                <w:bCs w:val="0"/>
                <w:i w:val="0"/>
                <w:iCs w:val="0"/>
                <w:noProof/>
                <w:webHidden/>
                <w:sz w:val="28"/>
                <w:szCs w:val="28"/>
              </w:rPr>
              <w:t>28</w:t>
            </w:r>
            <w:r w:rsidRPr="00A94C70">
              <w:rPr>
                <w:rFonts w:ascii="Times New Roman" w:hAnsi="Times New Roman" w:cs="Times New Roman"/>
                <w:b w:val="0"/>
                <w:bCs w:val="0"/>
                <w:i w:val="0"/>
                <w:iCs w:val="0"/>
                <w:noProof/>
                <w:webHidden/>
                <w:sz w:val="28"/>
                <w:szCs w:val="28"/>
              </w:rPr>
              <w:fldChar w:fldCharType="end"/>
            </w:r>
          </w:hyperlink>
        </w:p>
        <w:p w14:paraId="5D2B609E" w14:textId="5EC58100" w:rsidR="00A94C70" w:rsidRPr="00A94C70" w:rsidRDefault="00A94C70" w:rsidP="00A94C70">
          <w:pPr>
            <w:pStyle w:val="11"/>
            <w:ind w:firstLine="0"/>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16657722" w:history="1">
            <w:r w:rsidRPr="00A94C70">
              <w:rPr>
                <w:rStyle w:val="a5"/>
                <w:rFonts w:ascii="Times New Roman" w:hAnsi="Times New Roman" w:cs="Times New Roman"/>
                <w:b w:val="0"/>
                <w:bCs w:val="0"/>
                <w:i w:val="0"/>
                <w:iCs w:val="0"/>
                <w:noProof/>
                <w:sz w:val="28"/>
                <w:szCs w:val="28"/>
              </w:rPr>
              <w:t>Перечень</w:t>
            </w:r>
            <w:r w:rsidRPr="00A94C70">
              <w:rPr>
                <w:rStyle w:val="a5"/>
                <w:rFonts w:ascii="Times New Roman" w:hAnsi="Times New Roman" w:cs="Times New Roman"/>
                <w:b w:val="0"/>
                <w:bCs w:val="0"/>
                <w:i w:val="0"/>
                <w:iCs w:val="0"/>
                <w:noProof/>
                <w:spacing w:val="4"/>
                <w:sz w:val="28"/>
                <w:szCs w:val="28"/>
              </w:rPr>
              <w:t xml:space="preserve"> </w:t>
            </w:r>
            <w:r w:rsidRPr="00A94C70">
              <w:rPr>
                <w:rStyle w:val="a5"/>
                <w:rFonts w:ascii="Times New Roman" w:hAnsi="Times New Roman" w:cs="Times New Roman"/>
                <w:b w:val="0"/>
                <w:bCs w:val="0"/>
                <w:i w:val="0"/>
                <w:iCs w:val="0"/>
                <w:noProof/>
                <w:sz w:val="28"/>
                <w:szCs w:val="28"/>
              </w:rPr>
              <w:t>использованных информационных</w:t>
            </w:r>
            <w:r w:rsidRPr="00A94C70">
              <w:rPr>
                <w:rStyle w:val="a5"/>
                <w:rFonts w:ascii="Times New Roman" w:hAnsi="Times New Roman" w:cs="Times New Roman"/>
                <w:b w:val="0"/>
                <w:bCs w:val="0"/>
                <w:i w:val="0"/>
                <w:iCs w:val="0"/>
                <w:noProof/>
                <w:spacing w:val="7"/>
                <w:sz w:val="28"/>
                <w:szCs w:val="28"/>
              </w:rPr>
              <w:t xml:space="preserve"> </w:t>
            </w:r>
            <w:r w:rsidRPr="00A94C70">
              <w:rPr>
                <w:rStyle w:val="a5"/>
                <w:rFonts w:ascii="Times New Roman" w:hAnsi="Times New Roman" w:cs="Times New Roman"/>
                <w:b w:val="0"/>
                <w:bCs w:val="0"/>
                <w:i w:val="0"/>
                <w:iCs w:val="0"/>
                <w:noProof/>
                <w:sz w:val="28"/>
                <w:szCs w:val="28"/>
              </w:rPr>
              <w:t>ресурсов</w:t>
            </w:r>
            <w:r w:rsidRPr="00A94C70">
              <w:rPr>
                <w:rFonts w:ascii="Times New Roman" w:hAnsi="Times New Roman" w:cs="Times New Roman"/>
                <w:b w:val="0"/>
                <w:bCs w:val="0"/>
                <w:i w:val="0"/>
                <w:iCs w:val="0"/>
                <w:noProof/>
                <w:webHidden/>
                <w:sz w:val="28"/>
                <w:szCs w:val="28"/>
              </w:rPr>
              <w:tab/>
            </w:r>
            <w:r w:rsidRPr="00A94C70">
              <w:rPr>
                <w:rFonts w:ascii="Times New Roman" w:hAnsi="Times New Roman" w:cs="Times New Roman"/>
                <w:b w:val="0"/>
                <w:bCs w:val="0"/>
                <w:i w:val="0"/>
                <w:iCs w:val="0"/>
                <w:noProof/>
                <w:webHidden/>
                <w:sz w:val="28"/>
                <w:szCs w:val="28"/>
              </w:rPr>
              <w:fldChar w:fldCharType="begin"/>
            </w:r>
            <w:r w:rsidRPr="00A94C70">
              <w:rPr>
                <w:rFonts w:ascii="Times New Roman" w:hAnsi="Times New Roman" w:cs="Times New Roman"/>
                <w:b w:val="0"/>
                <w:bCs w:val="0"/>
                <w:i w:val="0"/>
                <w:iCs w:val="0"/>
                <w:noProof/>
                <w:webHidden/>
                <w:sz w:val="28"/>
                <w:szCs w:val="28"/>
              </w:rPr>
              <w:instrText xml:space="preserve"> PAGEREF _Toc216657722 \h </w:instrText>
            </w:r>
            <w:r w:rsidRPr="00A94C70">
              <w:rPr>
                <w:rFonts w:ascii="Times New Roman" w:hAnsi="Times New Roman" w:cs="Times New Roman"/>
                <w:b w:val="0"/>
                <w:bCs w:val="0"/>
                <w:i w:val="0"/>
                <w:iCs w:val="0"/>
                <w:noProof/>
                <w:webHidden/>
                <w:sz w:val="28"/>
                <w:szCs w:val="28"/>
              </w:rPr>
            </w:r>
            <w:r w:rsidRPr="00A94C70">
              <w:rPr>
                <w:rFonts w:ascii="Times New Roman" w:hAnsi="Times New Roman" w:cs="Times New Roman"/>
                <w:b w:val="0"/>
                <w:bCs w:val="0"/>
                <w:i w:val="0"/>
                <w:iCs w:val="0"/>
                <w:noProof/>
                <w:webHidden/>
                <w:sz w:val="28"/>
                <w:szCs w:val="28"/>
              </w:rPr>
              <w:fldChar w:fldCharType="separate"/>
            </w:r>
            <w:r w:rsidR="008D2757">
              <w:rPr>
                <w:rFonts w:ascii="Times New Roman" w:hAnsi="Times New Roman" w:cs="Times New Roman"/>
                <w:b w:val="0"/>
                <w:bCs w:val="0"/>
                <w:i w:val="0"/>
                <w:iCs w:val="0"/>
                <w:noProof/>
                <w:webHidden/>
                <w:sz w:val="28"/>
                <w:szCs w:val="28"/>
              </w:rPr>
              <w:t>29</w:t>
            </w:r>
            <w:r w:rsidRPr="00A94C70">
              <w:rPr>
                <w:rFonts w:ascii="Times New Roman" w:hAnsi="Times New Roman" w:cs="Times New Roman"/>
                <w:b w:val="0"/>
                <w:bCs w:val="0"/>
                <w:i w:val="0"/>
                <w:iCs w:val="0"/>
                <w:noProof/>
                <w:webHidden/>
                <w:sz w:val="28"/>
                <w:szCs w:val="28"/>
              </w:rPr>
              <w:fldChar w:fldCharType="end"/>
            </w:r>
          </w:hyperlink>
        </w:p>
        <w:p w14:paraId="642671F3" w14:textId="504E9CEA" w:rsidR="00A94C70" w:rsidRPr="00A94C70" w:rsidRDefault="00A94C70" w:rsidP="00A94C70">
          <w:pPr>
            <w:pStyle w:val="11"/>
            <w:ind w:firstLine="0"/>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16657723" w:history="1">
            <w:r w:rsidRPr="00A94C70">
              <w:rPr>
                <w:rStyle w:val="a5"/>
                <w:rFonts w:ascii="Times New Roman" w:hAnsi="Times New Roman" w:cs="Times New Roman"/>
                <w:b w:val="0"/>
                <w:bCs w:val="0"/>
                <w:i w:val="0"/>
                <w:iCs w:val="0"/>
                <w:noProof/>
                <w:sz w:val="28"/>
                <w:szCs w:val="28"/>
              </w:rPr>
              <w:t>Приложение</w:t>
            </w:r>
            <w:r w:rsidRPr="00A94C70">
              <w:rPr>
                <w:rStyle w:val="a5"/>
                <w:rFonts w:ascii="Times New Roman" w:hAnsi="Times New Roman" w:cs="Times New Roman"/>
                <w:b w:val="0"/>
                <w:bCs w:val="0"/>
                <w:i w:val="0"/>
                <w:iCs w:val="0"/>
                <w:noProof/>
                <w:sz w:val="28"/>
                <w:szCs w:val="28"/>
                <w:lang w:val="en-US"/>
              </w:rPr>
              <w:t xml:space="preserve"> </w:t>
            </w:r>
            <w:r w:rsidRPr="00A94C70">
              <w:rPr>
                <w:rStyle w:val="a5"/>
                <w:rFonts w:ascii="Times New Roman" w:hAnsi="Times New Roman" w:cs="Times New Roman"/>
                <w:b w:val="0"/>
                <w:bCs w:val="0"/>
                <w:i w:val="0"/>
                <w:iCs w:val="0"/>
                <w:noProof/>
                <w:sz w:val="28"/>
                <w:szCs w:val="28"/>
              </w:rPr>
              <w:t>А</w:t>
            </w:r>
            <w:r w:rsidRPr="00A94C70">
              <w:rPr>
                <w:rStyle w:val="a5"/>
                <w:rFonts w:ascii="Times New Roman" w:hAnsi="Times New Roman" w:cs="Times New Roman"/>
                <w:b w:val="0"/>
                <w:bCs w:val="0"/>
                <w:i w:val="0"/>
                <w:iCs w:val="0"/>
                <w:noProof/>
                <w:sz w:val="28"/>
                <w:szCs w:val="28"/>
                <w:lang w:val="en-US"/>
              </w:rPr>
              <w:t xml:space="preserve"> </w:t>
            </w:r>
            <w:r w:rsidRPr="00A94C70">
              <w:rPr>
                <w:rStyle w:val="a5"/>
                <w:rFonts w:ascii="Times New Roman" w:hAnsi="Times New Roman" w:cs="Times New Roman"/>
                <w:b w:val="0"/>
                <w:bCs w:val="0"/>
                <w:i w:val="0"/>
                <w:iCs w:val="0"/>
                <w:noProof/>
                <w:sz w:val="28"/>
                <w:szCs w:val="28"/>
              </w:rPr>
              <w:t>Листинг</w:t>
            </w:r>
            <w:r w:rsidRPr="00A94C70">
              <w:rPr>
                <w:rStyle w:val="a5"/>
                <w:rFonts w:ascii="Times New Roman" w:hAnsi="Times New Roman" w:cs="Times New Roman"/>
                <w:b w:val="0"/>
                <w:bCs w:val="0"/>
                <w:i w:val="0"/>
                <w:iCs w:val="0"/>
                <w:noProof/>
                <w:spacing w:val="-9"/>
                <w:sz w:val="28"/>
                <w:szCs w:val="28"/>
                <w:lang w:val="en-US"/>
              </w:rPr>
              <w:t xml:space="preserve"> </w:t>
            </w:r>
            <w:r w:rsidRPr="00A94C70">
              <w:rPr>
                <w:rStyle w:val="a5"/>
                <w:rFonts w:ascii="Times New Roman" w:hAnsi="Times New Roman" w:cs="Times New Roman"/>
                <w:b w:val="0"/>
                <w:bCs w:val="0"/>
                <w:i w:val="0"/>
                <w:iCs w:val="0"/>
                <w:noProof/>
                <w:spacing w:val="-4"/>
                <w:sz w:val="28"/>
                <w:szCs w:val="28"/>
              </w:rPr>
              <w:t>кода</w:t>
            </w:r>
            <w:r w:rsidRPr="00A94C70">
              <w:rPr>
                <w:rFonts w:ascii="Times New Roman" w:hAnsi="Times New Roman" w:cs="Times New Roman"/>
                <w:b w:val="0"/>
                <w:bCs w:val="0"/>
                <w:i w:val="0"/>
                <w:iCs w:val="0"/>
                <w:noProof/>
                <w:webHidden/>
                <w:sz w:val="28"/>
                <w:szCs w:val="28"/>
              </w:rPr>
              <w:tab/>
            </w:r>
            <w:r w:rsidRPr="00A94C70">
              <w:rPr>
                <w:rFonts w:ascii="Times New Roman" w:hAnsi="Times New Roman" w:cs="Times New Roman"/>
                <w:b w:val="0"/>
                <w:bCs w:val="0"/>
                <w:i w:val="0"/>
                <w:iCs w:val="0"/>
                <w:noProof/>
                <w:webHidden/>
                <w:sz w:val="28"/>
                <w:szCs w:val="28"/>
              </w:rPr>
              <w:fldChar w:fldCharType="begin"/>
            </w:r>
            <w:r w:rsidRPr="00A94C70">
              <w:rPr>
                <w:rFonts w:ascii="Times New Roman" w:hAnsi="Times New Roman" w:cs="Times New Roman"/>
                <w:b w:val="0"/>
                <w:bCs w:val="0"/>
                <w:i w:val="0"/>
                <w:iCs w:val="0"/>
                <w:noProof/>
                <w:webHidden/>
                <w:sz w:val="28"/>
                <w:szCs w:val="28"/>
              </w:rPr>
              <w:instrText xml:space="preserve"> PAGEREF _Toc216657723 \h </w:instrText>
            </w:r>
            <w:r w:rsidRPr="00A94C70">
              <w:rPr>
                <w:rFonts w:ascii="Times New Roman" w:hAnsi="Times New Roman" w:cs="Times New Roman"/>
                <w:b w:val="0"/>
                <w:bCs w:val="0"/>
                <w:i w:val="0"/>
                <w:iCs w:val="0"/>
                <w:noProof/>
                <w:webHidden/>
                <w:sz w:val="28"/>
                <w:szCs w:val="28"/>
              </w:rPr>
            </w:r>
            <w:r w:rsidRPr="00A94C70">
              <w:rPr>
                <w:rFonts w:ascii="Times New Roman" w:hAnsi="Times New Roman" w:cs="Times New Roman"/>
                <w:b w:val="0"/>
                <w:bCs w:val="0"/>
                <w:i w:val="0"/>
                <w:iCs w:val="0"/>
                <w:noProof/>
                <w:webHidden/>
                <w:sz w:val="28"/>
                <w:szCs w:val="28"/>
              </w:rPr>
              <w:fldChar w:fldCharType="separate"/>
            </w:r>
            <w:r w:rsidR="008D2757">
              <w:rPr>
                <w:rFonts w:ascii="Times New Roman" w:hAnsi="Times New Roman" w:cs="Times New Roman"/>
                <w:b w:val="0"/>
                <w:bCs w:val="0"/>
                <w:i w:val="0"/>
                <w:iCs w:val="0"/>
                <w:noProof/>
                <w:webHidden/>
                <w:sz w:val="28"/>
                <w:szCs w:val="28"/>
              </w:rPr>
              <w:t>30</w:t>
            </w:r>
            <w:r w:rsidRPr="00A94C70">
              <w:rPr>
                <w:rFonts w:ascii="Times New Roman" w:hAnsi="Times New Roman" w:cs="Times New Roman"/>
                <w:b w:val="0"/>
                <w:bCs w:val="0"/>
                <w:i w:val="0"/>
                <w:iCs w:val="0"/>
                <w:noProof/>
                <w:webHidden/>
                <w:sz w:val="28"/>
                <w:szCs w:val="28"/>
              </w:rPr>
              <w:fldChar w:fldCharType="end"/>
            </w:r>
          </w:hyperlink>
        </w:p>
        <w:p w14:paraId="00F52964" w14:textId="31EE6E57" w:rsidR="007365DF" w:rsidRPr="00656659" w:rsidRDefault="00766C1F" w:rsidP="004B391A">
          <w:pPr>
            <w:ind w:firstLine="0"/>
            <w:jc w:val="center"/>
            <w:rPr>
              <w:rFonts w:cs="Times New Roman"/>
              <w:szCs w:val="28"/>
            </w:rPr>
          </w:pPr>
          <w:r w:rsidRPr="00A94C70">
            <w:rPr>
              <w:rFonts w:cs="Times New Roman"/>
              <w:szCs w:val="28"/>
            </w:rPr>
            <w:fldChar w:fldCharType="end"/>
          </w:r>
        </w:p>
      </w:sdtContent>
    </w:sdt>
    <w:p w14:paraId="268990AA" w14:textId="77777777" w:rsidR="008E6265" w:rsidRPr="00656659" w:rsidRDefault="008E6265" w:rsidP="004B391A">
      <w:pPr>
        <w:ind w:firstLine="0"/>
        <w:jc w:val="right"/>
        <w:rPr>
          <w:rFonts w:cs="Times New Roman"/>
          <w:szCs w:val="28"/>
        </w:rPr>
      </w:pPr>
    </w:p>
    <w:p w14:paraId="075B21EA" w14:textId="77777777" w:rsidR="008E6265" w:rsidRDefault="008E6265" w:rsidP="008E6265">
      <w:pPr>
        <w:ind w:firstLine="0"/>
        <w:rPr>
          <w:rFonts w:cs="Times New Roman"/>
          <w:szCs w:val="28"/>
        </w:rPr>
      </w:pPr>
    </w:p>
    <w:p w14:paraId="407B5836" w14:textId="77777777" w:rsidR="00B041D6" w:rsidRPr="00B041D6" w:rsidRDefault="00B041D6" w:rsidP="00B041D6">
      <w:pPr>
        <w:rPr>
          <w:rFonts w:cs="Times New Roman"/>
          <w:szCs w:val="28"/>
        </w:rPr>
      </w:pPr>
    </w:p>
    <w:p w14:paraId="6305C511" w14:textId="77777777" w:rsidR="00B041D6" w:rsidRPr="00B041D6" w:rsidRDefault="00B041D6" w:rsidP="00B041D6">
      <w:pPr>
        <w:rPr>
          <w:rFonts w:cs="Times New Roman"/>
          <w:szCs w:val="28"/>
        </w:rPr>
      </w:pPr>
    </w:p>
    <w:p w14:paraId="021B4E9C" w14:textId="77777777" w:rsidR="00B041D6" w:rsidRPr="00B041D6" w:rsidRDefault="00B041D6" w:rsidP="00A62A94">
      <w:pPr>
        <w:ind w:firstLine="0"/>
        <w:rPr>
          <w:rFonts w:cs="Times New Roman"/>
          <w:szCs w:val="28"/>
        </w:rPr>
      </w:pPr>
    </w:p>
    <w:p w14:paraId="52D8D4BD" w14:textId="77777777" w:rsidR="00B041D6" w:rsidRPr="00B041D6" w:rsidRDefault="00B041D6" w:rsidP="00B041D6">
      <w:pPr>
        <w:rPr>
          <w:rFonts w:cs="Times New Roman"/>
          <w:szCs w:val="28"/>
        </w:rPr>
      </w:pPr>
    </w:p>
    <w:p w14:paraId="7AB04128" w14:textId="657C23F6" w:rsidR="00B041D6" w:rsidRPr="00B041D6" w:rsidRDefault="0020138C" w:rsidP="00A94C70">
      <w:pPr>
        <w:tabs>
          <w:tab w:val="left" w:pos="1485"/>
          <w:tab w:val="left" w:pos="2124"/>
          <w:tab w:val="left" w:pos="5550"/>
          <w:tab w:val="left" w:pos="5970"/>
        </w:tabs>
        <w:ind w:firstLine="0"/>
        <w:rPr>
          <w:rFonts w:cs="Times New Roman"/>
          <w:szCs w:val="28"/>
        </w:rPr>
        <w:sectPr w:rsidR="00B041D6" w:rsidRPr="00B041D6" w:rsidSect="00717EFB">
          <w:headerReference w:type="default" r:id="rId11"/>
          <w:footerReference w:type="default" r:id="rId12"/>
          <w:footerReference w:type="first" r:id="rId13"/>
          <w:pgSz w:w="11906" w:h="16838"/>
          <w:pgMar w:top="1134" w:right="850" w:bottom="1134" w:left="1701" w:header="708" w:footer="708" w:gutter="0"/>
          <w:pgNumType w:start="2"/>
          <w:cols w:space="708"/>
          <w:titlePg/>
          <w:docGrid w:linePitch="381"/>
        </w:sectPr>
      </w:pPr>
      <w:r>
        <w:rPr>
          <w:rFonts w:cs="Times New Roman"/>
          <w:szCs w:val="28"/>
        </w:rPr>
        <w:tab/>
      </w:r>
      <w:r>
        <w:rPr>
          <w:rFonts w:cs="Times New Roman"/>
          <w:szCs w:val="28"/>
        </w:rPr>
        <w:tab/>
      </w:r>
    </w:p>
    <w:p w14:paraId="2BA35845" w14:textId="77777777" w:rsidR="000814BF" w:rsidRPr="008A4938" w:rsidRDefault="000814BF" w:rsidP="002A44B3">
      <w:pPr>
        <w:pStyle w:val="af4"/>
        <w:spacing w:before="200"/>
      </w:pPr>
      <w:bookmarkStart w:id="7" w:name="_Toc163185566"/>
      <w:bookmarkStart w:id="8" w:name="_Toc167967101"/>
      <w:bookmarkStart w:id="9" w:name="_Hlk167968177"/>
      <w:bookmarkStart w:id="10" w:name="_Toc216657707"/>
      <w:r w:rsidRPr="00D214B7">
        <w:lastRenderedPageBreak/>
        <w:t>Введение</w:t>
      </w:r>
      <w:bookmarkEnd w:id="7"/>
      <w:bookmarkEnd w:id="8"/>
      <w:bookmarkEnd w:id="10"/>
    </w:p>
    <w:p w14:paraId="347E162D" w14:textId="08A58C31" w:rsidR="000814BF" w:rsidRDefault="00FF5564" w:rsidP="000814BF">
      <w:pPr>
        <w:tabs>
          <w:tab w:val="left" w:pos="6372"/>
        </w:tabs>
        <w:rPr>
          <w:rFonts w:eastAsia="Times New Roman" w:cs="Times New Roman"/>
        </w:rPr>
      </w:pPr>
      <w:r w:rsidRPr="00FF5564">
        <w:rPr>
          <w:rFonts w:eastAsia="Times New Roman" w:cs="Times New Roman"/>
        </w:rPr>
        <w:t>Современные системы передачи и хранения информации работают в условиях наличия помех, которые могут искажать передаваемые данные. Ошибки, возникающие в каналах связи из-за шумов, помех, сбоев оборудования или преднамеренного воздействия, способны существенно снижать достоверность информации. Для обеспечения надёжности передачи данных в цифровых системах широко применяются методы помехоустойчивого кодирования, позволяющие не только обнаруживать, но и исправлять ошибки без необходимости повторной передачи.</w:t>
      </w:r>
      <w:r w:rsidR="00F86580">
        <w:rPr>
          <w:rFonts w:eastAsia="Times New Roman" w:cs="Times New Roman"/>
        </w:rPr>
        <w:t xml:space="preserve"> </w:t>
      </w:r>
      <w:r w:rsidR="00F86580" w:rsidRPr="00F86580">
        <w:rPr>
          <w:rFonts w:eastAsia="Times New Roman" w:cs="Times New Roman"/>
        </w:rPr>
        <w:t>Многие из них до сих пор используются в реальных системах: от оперативной памяти с ECC и QR-кодов до космической связи и цифрового телевещания.</w:t>
      </w:r>
    </w:p>
    <w:p w14:paraId="79253D23" w14:textId="00248D11" w:rsidR="008D0CD6" w:rsidRPr="004B391A" w:rsidRDefault="00F86580" w:rsidP="0078065D">
      <w:pPr>
        <w:tabs>
          <w:tab w:val="left" w:pos="6372"/>
        </w:tabs>
        <w:rPr>
          <w:rFonts w:eastAsia="Times New Roman" w:cs="Times New Roman"/>
        </w:rPr>
      </w:pPr>
      <w:r w:rsidRPr="00F86580">
        <w:rPr>
          <w:rFonts w:eastAsia="Times New Roman" w:cs="Times New Roman"/>
        </w:rPr>
        <w:t>Объектом данной курсовой работы являются помехоустойчивые</w:t>
      </w:r>
      <w:r w:rsidR="0078065D">
        <w:rPr>
          <w:rFonts w:eastAsia="Times New Roman" w:cs="Times New Roman"/>
        </w:rPr>
        <w:t xml:space="preserve"> </w:t>
      </w:r>
      <w:r w:rsidRPr="00F86580">
        <w:rPr>
          <w:rFonts w:eastAsia="Times New Roman" w:cs="Times New Roman"/>
        </w:rPr>
        <w:t>коды Хэмминга, коды БЧХ, Рида–Соломона и Голея</w:t>
      </w:r>
      <w:r w:rsidR="0078065D">
        <w:rPr>
          <w:rFonts w:eastAsia="Times New Roman" w:cs="Times New Roman"/>
        </w:rPr>
        <w:t>.</w:t>
      </w:r>
    </w:p>
    <w:p w14:paraId="482E7AFE" w14:textId="04FE18DE" w:rsidR="008D0CD6" w:rsidRPr="008D0CD6" w:rsidRDefault="008D0CD6" w:rsidP="000814BF">
      <w:pPr>
        <w:tabs>
          <w:tab w:val="left" w:pos="6372"/>
        </w:tabs>
        <w:rPr>
          <w:rFonts w:eastAsia="Times New Roman" w:cs="Times New Roman"/>
        </w:rPr>
      </w:pPr>
      <w:r>
        <w:rPr>
          <w:rFonts w:eastAsia="Times New Roman" w:cs="Times New Roman"/>
        </w:rPr>
        <w:t xml:space="preserve">Предметом данной работы является разработка программного средства – </w:t>
      </w:r>
      <w:r w:rsidR="0078065D">
        <w:rPr>
          <w:rFonts w:eastAsia="Times New Roman" w:cs="Times New Roman"/>
        </w:rPr>
        <w:t>демонстрационная модель помехоустойчивого канала связи</w:t>
      </w:r>
      <w:r>
        <w:rPr>
          <w:rFonts w:eastAsia="Times New Roman" w:cs="Times New Roman"/>
        </w:rPr>
        <w:t xml:space="preserve">. </w:t>
      </w:r>
    </w:p>
    <w:p w14:paraId="087FB680" w14:textId="77777777" w:rsidR="001B3326" w:rsidRDefault="001B3326" w:rsidP="000814BF">
      <w:pPr>
        <w:tabs>
          <w:tab w:val="left" w:pos="6372"/>
        </w:tabs>
        <w:rPr>
          <w:rFonts w:eastAsia="Times New Roman" w:cs="Times New Roman"/>
        </w:rPr>
      </w:pPr>
      <w:r w:rsidRPr="001B3326">
        <w:rPr>
          <w:rFonts w:eastAsia="Times New Roman" w:cs="Times New Roman"/>
        </w:rPr>
        <w:t xml:space="preserve">Целью курсовой работы является разработка программного средства, демонстрирующего работу </w:t>
      </w:r>
      <w:r w:rsidRPr="001B3326">
        <w:rPr>
          <w:rFonts w:eastAsia="Times New Roman" w:cs="Times New Roman"/>
        </w:rPr>
        <w:t>классическо</w:t>
      </w:r>
      <w:r>
        <w:rPr>
          <w:rFonts w:eastAsia="Times New Roman" w:cs="Times New Roman"/>
        </w:rPr>
        <w:t>го</w:t>
      </w:r>
      <w:r w:rsidRPr="001B3326">
        <w:rPr>
          <w:rFonts w:eastAsia="Times New Roman" w:cs="Times New Roman"/>
        </w:rPr>
        <w:t xml:space="preserve"> помехоустойчив</w:t>
      </w:r>
      <w:r>
        <w:rPr>
          <w:rFonts w:eastAsia="Times New Roman" w:cs="Times New Roman"/>
        </w:rPr>
        <w:t>ого</w:t>
      </w:r>
      <w:r w:rsidRPr="001B3326">
        <w:rPr>
          <w:rFonts w:eastAsia="Times New Roman" w:cs="Times New Roman"/>
        </w:rPr>
        <w:t xml:space="preserve"> код</w:t>
      </w:r>
      <w:r>
        <w:rPr>
          <w:rFonts w:eastAsia="Times New Roman" w:cs="Times New Roman"/>
        </w:rPr>
        <w:t>а</w:t>
      </w:r>
      <w:r w:rsidRPr="001B3326">
        <w:rPr>
          <w:rFonts w:eastAsia="Times New Roman" w:cs="Times New Roman"/>
        </w:rPr>
        <w:t>, с возможностью пошагового наблюдения за процессами кодирования и исправления ошибок, а также проведение сравнительного анализа эффективности рассматриваемых кодов.</w:t>
      </w:r>
    </w:p>
    <w:p w14:paraId="529D3A34" w14:textId="167DA95E" w:rsidR="001B3326" w:rsidRDefault="001B3326" w:rsidP="000814BF">
      <w:pPr>
        <w:tabs>
          <w:tab w:val="left" w:pos="6372"/>
        </w:tabs>
        <w:rPr>
          <w:rFonts w:eastAsia="Times New Roman" w:cs="Times New Roman"/>
        </w:rPr>
      </w:pPr>
      <w:r w:rsidRPr="001B3326">
        <w:rPr>
          <w:rFonts w:eastAsia="Times New Roman" w:cs="Times New Roman"/>
        </w:rPr>
        <w:t>Для достижения поставленной цели решаются следующие задачи:</w:t>
      </w:r>
    </w:p>
    <w:p w14:paraId="15B6B9DC" w14:textId="71CE518B" w:rsidR="000814BF" w:rsidRPr="00C145C9" w:rsidRDefault="001B3326">
      <w:pPr>
        <w:numPr>
          <w:ilvl w:val="0"/>
          <w:numId w:val="4"/>
        </w:numPr>
        <w:tabs>
          <w:tab w:val="left" w:pos="720"/>
        </w:tabs>
        <w:ind w:left="0" w:firstLine="709"/>
        <w:rPr>
          <w:rFonts w:eastAsia="Times New Roman" w:cs="Times New Roman"/>
        </w:rPr>
      </w:pPr>
      <w:r>
        <w:rPr>
          <w:rFonts w:eastAsia="Times New Roman" w:cs="Times New Roman"/>
        </w:rPr>
        <w:t>п</w:t>
      </w:r>
      <w:r w:rsidRPr="001B3326">
        <w:rPr>
          <w:rFonts w:eastAsia="Times New Roman" w:cs="Times New Roman"/>
        </w:rPr>
        <w:t>ровести теоретический анализ принципов построения и работы помехоустойчивых кодов</w:t>
      </w:r>
      <w:r w:rsidR="004D7383" w:rsidRPr="004D7383">
        <w:rPr>
          <w:rFonts w:eastAsia="Times New Roman" w:cs="Times New Roman"/>
        </w:rPr>
        <w:t>;</w:t>
      </w:r>
    </w:p>
    <w:p w14:paraId="1E04DD2E" w14:textId="206755A2" w:rsidR="000814BF" w:rsidRDefault="001B3326">
      <w:pPr>
        <w:numPr>
          <w:ilvl w:val="0"/>
          <w:numId w:val="4"/>
        </w:numPr>
        <w:tabs>
          <w:tab w:val="left" w:pos="720"/>
        </w:tabs>
        <w:ind w:left="0" w:firstLine="709"/>
        <w:rPr>
          <w:rFonts w:eastAsia="Times New Roman" w:cs="Times New Roman"/>
        </w:rPr>
      </w:pPr>
      <w:r>
        <w:rPr>
          <w:rFonts w:eastAsia="Times New Roman" w:cs="Times New Roman"/>
        </w:rPr>
        <w:t>р</w:t>
      </w:r>
      <w:r w:rsidRPr="001B3326">
        <w:rPr>
          <w:rFonts w:eastAsia="Times New Roman" w:cs="Times New Roman"/>
        </w:rPr>
        <w:t>азработать программное приложение</w:t>
      </w:r>
      <w:r>
        <w:rPr>
          <w:rFonts w:eastAsia="Times New Roman" w:cs="Times New Roman"/>
        </w:rPr>
        <w:t xml:space="preserve"> </w:t>
      </w:r>
      <w:r w:rsidRPr="001B3326">
        <w:rPr>
          <w:rFonts w:eastAsia="Times New Roman" w:cs="Times New Roman"/>
        </w:rPr>
        <w:t>реализующее кодирование и декодирование</w:t>
      </w:r>
      <w:r>
        <w:rPr>
          <w:rFonts w:eastAsia="Times New Roman" w:cs="Times New Roman"/>
        </w:rPr>
        <w:t xml:space="preserve"> </w:t>
      </w:r>
      <w:r w:rsidRPr="001B3326">
        <w:rPr>
          <w:rFonts w:eastAsia="Times New Roman" w:cs="Times New Roman"/>
        </w:rPr>
        <w:t>помехоустойчив</w:t>
      </w:r>
      <w:r>
        <w:rPr>
          <w:rFonts w:eastAsia="Times New Roman" w:cs="Times New Roman"/>
        </w:rPr>
        <w:t>ого</w:t>
      </w:r>
      <w:r w:rsidRPr="001B3326">
        <w:rPr>
          <w:rFonts w:eastAsia="Times New Roman" w:cs="Times New Roman"/>
        </w:rPr>
        <w:t xml:space="preserve"> код</w:t>
      </w:r>
      <w:r>
        <w:rPr>
          <w:rFonts w:eastAsia="Times New Roman" w:cs="Times New Roman"/>
        </w:rPr>
        <w:t>а</w:t>
      </w:r>
      <w:r w:rsidRPr="001B3326">
        <w:rPr>
          <w:rFonts w:eastAsia="Times New Roman" w:cs="Times New Roman"/>
        </w:rPr>
        <w:t xml:space="preserve"> с </w:t>
      </w:r>
      <w:r>
        <w:rPr>
          <w:rFonts w:eastAsia="Times New Roman" w:cs="Times New Roman"/>
        </w:rPr>
        <w:t xml:space="preserve">выводом </w:t>
      </w:r>
      <w:r w:rsidRPr="001B3326">
        <w:rPr>
          <w:rFonts w:eastAsia="Times New Roman" w:cs="Times New Roman"/>
        </w:rPr>
        <w:t>всех промежуточных этапов</w:t>
      </w:r>
      <w:r w:rsidR="004D7383" w:rsidRPr="004D7383">
        <w:rPr>
          <w:rFonts w:eastAsia="Times New Roman" w:cs="Times New Roman"/>
        </w:rPr>
        <w:t>;</w:t>
      </w:r>
    </w:p>
    <w:p w14:paraId="69D5D4DF" w14:textId="687E934F" w:rsidR="000814BF" w:rsidRPr="000814BF" w:rsidRDefault="004D7383">
      <w:pPr>
        <w:pStyle w:val="ad"/>
        <w:numPr>
          <w:ilvl w:val="0"/>
          <w:numId w:val="4"/>
        </w:numPr>
        <w:tabs>
          <w:tab w:val="left" w:pos="720"/>
        </w:tabs>
        <w:ind w:left="0" w:firstLine="709"/>
        <w:rPr>
          <w:rFonts w:eastAsia="Times New Roman" w:cs="Times New Roman"/>
        </w:rPr>
      </w:pPr>
      <w:r>
        <w:rPr>
          <w:rFonts w:eastAsia="Times New Roman" w:cs="Times New Roman"/>
        </w:rPr>
        <w:t>п</w:t>
      </w:r>
      <w:r w:rsidR="000814BF" w:rsidRPr="000814BF">
        <w:rPr>
          <w:rFonts w:eastAsia="Times New Roman" w:cs="Times New Roman"/>
        </w:rPr>
        <w:t>рове</w:t>
      </w:r>
      <w:r w:rsidR="00992205">
        <w:rPr>
          <w:rFonts w:eastAsia="Times New Roman" w:cs="Times New Roman"/>
        </w:rPr>
        <w:t>рить разработанное программное средство на работоспособность</w:t>
      </w:r>
      <w:r w:rsidRPr="004D7383">
        <w:rPr>
          <w:rFonts w:eastAsia="Times New Roman" w:cs="Times New Roman"/>
        </w:rPr>
        <w:t>;</w:t>
      </w:r>
    </w:p>
    <w:p w14:paraId="328A5158" w14:textId="6AAB830D" w:rsidR="001B3326" w:rsidRPr="009A6AFE" w:rsidRDefault="001B3326" w:rsidP="001B3326">
      <w:pPr>
        <w:tabs>
          <w:tab w:val="left" w:pos="6372"/>
        </w:tabs>
        <w:rPr>
          <w:rFonts w:eastAsia="Times New Roman" w:cs="Times New Roman"/>
        </w:rPr>
      </w:pPr>
      <w:r w:rsidRPr="001B3326">
        <w:rPr>
          <w:rFonts w:eastAsia="Times New Roman" w:cs="Times New Roman"/>
        </w:rPr>
        <w:t>В первой главе работы проводится подробный анализ алгоритмов помехоустойчивого кодирования</w:t>
      </w:r>
      <w:r>
        <w:rPr>
          <w:rFonts w:eastAsia="Times New Roman" w:cs="Times New Roman"/>
        </w:rPr>
        <w:t xml:space="preserve"> </w:t>
      </w:r>
      <w:r w:rsidRPr="001B3326">
        <w:rPr>
          <w:rFonts w:eastAsia="Times New Roman" w:cs="Times New Roman"/>
        </w:rPr>
        <w:t>Хэмминга, циклических кодов БЧХ, кодов Рида–Соломона и кода Голея</w:t>
      </w:r>
      <w:r>
        <w:rPr>
          <w:rFonts w:eastAsia="Times New Roman" w:cs="Times New Roman"/>
        </w:rPr>
        <w:t>:</w:t>
      </w:r>
      <w:r w:rsidRPr="001B3326">
        <w:rPr>
          <w:rFonts w:eastAsia="Times New Roman" w:cs="Times New Roman"/>
        </w:rPr>
        <w:t xml:space="preserve"> рассмотреть их математическую основу, этапы кодирования </w:t>
      </w:r>
      <w:r w:rsidRPr="001B3326">
        <w:rPr>
          <w:rFonts w:eastAsia="Times New Roman" w:cs="Times New Roman"/>
        </w:rPr>
        <w:lastRenderedPageBreak/>
        <w:t>и декодирования: рассматриваются математические основы, принципы построения порождающих и проверочных матриц, особенности синдромного декодирования для каждого из кодов.</w:t>
      </w:r>
      <w:r>
        <w:rPr>
          <w:rFonts w:eastAsia="Times New Roman" w:cs="Times New Roman"/>
        </w:rPr>
        <w:t xml:space="preserve"> Далее</w:t>
      </w:r>
      <w:r w:rsidRPr="001B3326">
        <w:rPr>
          <w:rFonts w:eastAsia="Times New Roman" w:cs="Times New Roman"/>
        </w:rPr>
        <w:t xml:space="preserve"> описывается программная реализация: обосновывается выбор языка программирования и среды разработки, представлена архитектура приложения, описываются основные классы и методы, а также демонстрируется внешний вид разработанного программного средства.</w:t>
      </w:r>
    </w:p>
    <w:p w14:paraId="6555A0DC" w14:textId="4A8341F9" w:rsidR="000814BF" w:rsidRPr="00A8648E" w:rsidRDefault="00915F84" w:rsidP="00A8648E">
      <w:pPr>
        <w:widowControl/>
        <w:spacing w:after="160" w:line="259" w:lineRule="auto"/>
        <w:ind w:firstLine="0"/>
        <w:jc w:val="left"/>
        <w:rPr>
          <w:rFonts w:eastAsia="Times New Roman" w:cs="Times New Roman"/>
        </w:rPr>
      </w:pPr>
      <w:r>
        <w:rPr>
          <w:rFonts w:eastAsia="Times New Roman" w:cs="Times New Roman"/>
        </w:rPr>
        <w:br w:type="page"/>
      </w:r>
    </w:p>
    <w:p w14:paraId="3D237A9F" w14:textId="0DE0EAD9" w:rsidR="00AA5435" w:rsidRDefault="00992205">
      <w:pPr>
        <w:pStyle w:val="af7"/>
        <w:numPr>
          <w:ilvl w:val="0"/>
          <w:numId w:val="7"/>
        </w:numPr>
      </w:pPr>
      <w:bookmarkStart w:id="11" w:name="_Toc167967103"/>
      <w:bookmarkStart w:id="12" w:name="_Toc216657708"/>
      <w:r>
        <w:lastRenderedPageBreak/>
        <w:t xml:space="preserve">Анализ алгоритмов </w:t>
      </w:r>
      <w:r w:rsidR="00AA5435">
        <w:t>помехоустойчивого кодирования</w:t>
      </w:r>
      <w:bookmarkEnd w:id="12"/>
    </w:p>
    <w:p w14:paraId="68BCC2BA" w14:textId="0976733D" w:rsidR="00AA5435" w:rsidRDefault="00AA5435" w:rsidP="00AA5435">
      <w:pPr>
        <w:pStyle w:val="af9"/>
        <w:spacing w:before="0" w:after="0"/>
      </w:pPr>
      <w:r>
        <w:t xml:space="preserve">С развитием цифровых технологий объёмы передаваемой и хранимой информации быстро растут, а каналы связи подвержены помехам: шумам, искажениям и сбоям. Это приводит к ошибкам в данных, снижая их достоверность. Ключевым решением является помехоустойчивое кодирование </w:t>
      </w:r>
      <w:r w:rsidR="002330B3">
        <w:t>–</w:t>
      </w:r>
      <w:r>
        <w:t xml:space="preserve"> введение избыточности для обнаружения и исправления ошибок без повторной передачи.</w:t>
      </w:r>
    </w:p>
    <w:p w14:paraId="2C873D27" w14:textId="29F8F2BD" w:rsidR="00AA5435" w:rsidRDefault="00AA5435" w:rsidP="00AA5435">
      <w:pPr>
        <w:pStyle w:val="af9"/>
        <w:spacing w:before="0" w:after="0"/>
      </w:pPr>
      <w:r>
        <w:t>Помехоустойчивое кодирование использует линейные блоковые коды, добавляя проверочные символы для контроля целостности. Такие коды позволяют полностью восстановить сообщение при ограниченном числе ошибок</w:t>
      </w:r>
      <w:r w:rsidR="00265796" w:rsidRPr="00265796">
        <w:t xml:space="preserve"> [1]</w:t>
      </w:r>
      <w:r>
        <w:t>.</w:t>
      </w:r>
    </w:p>
    <w:p w14:paraId="3C51B64A" w14:textId="3D842A35" w:rsidR="00AA5435" w:rsidRPr="007365DF" w:rsidRDefault="00AA5435" w:rsidP="00AA5435">
      <w:pPr>
        <w:pStyle w:val="af9"/>
        <w:spacing w:before="0" w:after="0"/>
      </w:pPr>
      <w:r>
        <w:t xml:space="preserve">Классическими примерами являются коды </w:t>
      </w:r>
      <w:r>
        <w:t>Хэмминга, рассчитанные</w:t>
      </w:r>
      <w:r>
        <w:t xml:space="preserve"> для одиночных ошибок, Рида</w:t>
      </w:r>
      <w:r>
        <w:t xml:space="preserve"> </w:t>
      </w:r>
      <w:r>
        <w:t>–</w:t>
      </w:r>
      <w:r>
        <w:t xml:space="preserve"> </w:t>
      </w:r>
      <w:r>
        <w:t xml:space="preserve">Соломона </w:t>
      </w:r>
      <w:r>
        <w:t xml:space="preserve">– </w:t>
      </w:r>
      <w:r>
        <w:t>для пакетных ошибок,</w:t>
      </w:r>
      <w:r w:rsidR="002C411A">
        <w:t xml:space="preserve"> </w:t>
      </w:r>
      <w:r w:rsidR="002C411A">
        <w:t>совершенный код</w:t>
      </w:r>
      <w:r w:rsidR="002C411A">
        <w:t xml:space="preserve"> </w:t>
      </w:r>
      <w:r>
        <w:t xml:space="preserve">Голея и БЧХ </w:t>
      </w:r>
      <w:r w:rsidR="002C411A">
        <w:t xml:space="preserve">являющимися </w:t>
      </w:r>
      <w:r>
        <w:t>гибки</w:t>
      </w:r>
      <w:r w:rsidR="002C411A">
        <w:t>ми</w:t>
      </w:r>
      <w:r>
        <w:t xml:space="preserve"> циклически</w:t>
      </w:r>
      <w:r w:rsidR="002C411A">
        <w:t>ми</w:t>
      </w:r>
      <w:r>
        <w:t xml:space="preserve"> код</w:t>
      </w:r>
      <w:r w:rsidR="002C411A">
        <w:t>ами</w:t>
      </w:r>
      <w:r>
        <w:t xml:space="preserve"> с множественным исправлением.</w:t>
      </w:r>
    </w:p>
    <w:p w14:paraId="652CD3D0" w14:textId="60AB2B1B" w:rsidR="000814BF" w:rsidRPr="002C411A" w:rsidRDefault="002C411A" w:rsidP="002C411A">
      <w:pPr>
        <w:pStyle w:val="a0"/>
      </w:pPr>
      <w:bookmarkStart w:id="13" w:name="_Toc216657709"/>
      <w:bookmarkEnd w:id="11"/>
      <w:r w:rsidRPr="002C411A">
        <w:t>Алгоритм кодов Хэмминга</w:t>
      </w:r>
      <w:bookmarkEnd w:id="13"/>
    </w:p>
    <w:p w14:paraId="10464FA0" w14:textId="77777777" w:rsidR="005C51F8" w:rsidRDefault="005C51F8" w:rsidP="005C51F8">
      <w:pPr>
        <w:pStyle w:val="af9"/>
        <w:spacing w:before="0" w:after="0"/>
      </w:pPr>
      <w:r>
        <w:t>Коды Хэмминга были разработаны американским математиком Ричардом Уэсли Хэммингом в конце 1940-х годов во время его работы в Bell Labs. В 1950 году он опубликовал фундаментальную статью "</w:t>
      </w:r>
      <w:proofErr w:type="spellStart"/>
      <w:r>
        <w:t>Error</w:t>
      </w:r>
      <w:proofErr w:type="spellEnd"/>
      <w:r>
        <w:t xml:space="preserve"> </w:t>
      </w:r>
      <w:proofErr w:type="spellStart"/>
      <w:r>
        <w:t>Detecting</w:t>
      </w:r>
      <w:proofErr w:type="spellEnd"/>
      <w:r>
        <w:t xml:space="preserve"> </w:t>
      </w:r>
      <w:proofErr w:type="spellStart"/>
      <w:r>
        <w:t>and</w:t>
      </w:r>
      <w:proofErr w:type="spellEnd"/>
      <w:r>
        <w:t xml:space="preserve"> </w:t>
      </w:r>
      <w:proofErr w:type="spellStart"/>
      <w:r>
        <w:t>Error</w:t>
      </w:r>
      <w:proofErr w:type="spellEnd"/>
      <w:r>
        <w:t xml:space="preserve"> </w:t>
      </w:r>
      <w:proofErr w:type="spellStart"/>
      <w:r>
        <w:t>Correcting</w:t>
      </w:r>
      <w:proofErr w:type="spellEnd"/>
      <w:r>
        <w:t xml:space="preserve"> </w:t>
      </w:r>
      <w:proofErr w:type="spellStart"/>
      <w:r>
        <w:t>Codes</w:t>
      </w:r>
      <w:proofErr w:type="spellEnd"/>
      <w:r>
        <w:t>", где описал принцип построения кодов для автоматического исправления ошибок. Этот прорыв был вызван практическими проблемами: в те времена релейные компьютеры часто давали сбои из-за шумов в механических контактах, и Хэммингу пришлось вручную искать ошибки в перфокартах. Его код стал одним из первых практических помехоустойчивых кодов и заложил основу для всей современной теории кодирования.</w:t>
      </w:r>
    </w:p>
    <w:p w14:paraId="74696E3C" w14:textId="13361265" w:rsidR="005C51F8" w:rsidRDefault="005C51F8" w:rsidP="005C51F8">
      <w:pPr>
        <w:pStyle w:val="af9"/>
        <w:spacing w:before="0" w:after="0"/>
      </w:pPr>
      <w:r>
        <w:t>Коды Хэмминга представляют собой линейные блоковые двоичные коды с минимальным расстоянием три, предназначенные для исправления одиночных ошибок и обнаружения двойных. Они являются совершенными кодами, то есть оптимально используют избыточность для заданной исправляющей способности</w:t>
      </w:r>
      <w:r w:rsidR="00265796" w:rsidRPr="00265796">
        <w:t xml:space="preserve"> [2]</w:t>
      </w:r>
      <w:r>
        <w:t xml:space="preserve">. </w:t>
      </w:r>
      <w:r>
        <w:lastRenderedPageBreak/>
        <w:t xml:space="preserve">Типичные параметры </w:t>
      </w:r>
      <w:r w:rsidR="002330B3">
        <w:t>–</w:t>
      </w:r>
      <w:r>
        <w:t xml:space="preserve"> длина кодового слова</w:t>
      </w:r>
      <w:r w:rsidRPr="005C51F8">
        <w:t>,</w:t>
      </w:r>
      <w:r>
        <w:t xml:space="preserve"> </w:t>
      </w:r>
      <w:r>
        <w:t>равная</w:t>
      </w:r>
      <w:r w:rsidRPr="005C51F8">
        <w:t xml:space="preserve"> </w:t>
      </w:r>
      <w:r>
        <w:t xml:space="preserve">разнице двойке в степени </w:t>
      </w:r>
      <w:r>
        <w:rPr>
          <w:lang w:val="en-US"/>
        </w:rPr>
        <w:t>r</w:t>
      </w:r>
      <w:r w:rsidRPr="005C51F8">
        <w:t xml:space="preserve"> </w:t>
      </w:r>
      <w:r>
        <w:t>и единицы</w:t>
      </w:r>
      <w:r>
        <w:t xml:space="preserve">, где r </w:t>
      </w:r>
      <w:r w:rsidR="002330B3">
        <w:t>–</w:t>
      </w:r>
      <w:r>
        <w:t xml:space="preserve"> число проверочных битов, а число информационных битов равно</w:t>
      </w:r>
      <w:r>
        <w:t xml:space="preserve"> разнице длине кодового слова и </w:t>
      </w:r>
      <w:r>
        <w:rPr>
          <w:lang w:val="en-US"/>
        </w:rPr>
        <w:t>r</w:t>
      </w:r>
      <w:r>
        <w:t>.</w:t>
      </w:r>
    </w:p>
    <w:p w14:paraId="0BB6EE15" w14:textId="0D1EF69E" w:rsidR="005C51F8" w:rsidRDefault="005C51F8" w:rsidP="005C51F8">
      <w:pPr>
        <w:pStyle w:val="af9"/>
        <w:spacing w:before="0" w:after="0"/>
      </w:pPr>
      <w:r>
        <w:t>Алгоритм кодирования работает следующим образом. Биты данных размещаются в позициях кодового слова</w:t>
      </w:r>
      <w:r w:rsidRPr="005C51F8">
        <w:t xml:space="preserve"> </w:t>
      </w:r>
      <w:r>
        <w:t>начиная с 1, которые не являются степенями двойки. Проверочные биты вставляются в позиции-степени двойки и вычисляются так, чтобы обеспечивать чётность</w:t>
      </w:r>
      <w:r w:rsidR="0056432A">
        <w:t xml:space="preserve"> </w:t>
      </w:r>
      <w:r>
        <w:t>в определённых группах битов: каждый проверочный бит отвечает за позиции, где его номер участвует в двоичном представлении номера бита. Таким образом, добавляется минимально необходимая избыточность для контроля всех позиций.</w:t>
      </w:r>
    </w:p>
    <w:p w14:paraId="5F0E70C7" w14:textId="7B77237C" w:rsidR="005C51F8" w:rsidRDefault="005C51F8" w:rsidP="0056432A">
      <w:pPr>
        <w:pStyle w:val="af9"/>
        <w:spacing w:before="0" w:after="0"/>
      </w:pPr>
      <w:r>
        <w:t xml:space="preserve">Декодирование начинается с повторного вычисления проверочных битов на принятом кодовом слове. Разница между вычисленными и принятыми проверочными битами формирует синдром </w:t>
      </w:r>
      <w:r w:rsidR="002330B3">
        <w:t>–</w:t>
      </w:r>
      <w:r>
        <w:t xml:space="preserve"> число, которое в двоичном виде указывает на позицию ошибочного бита</w:t>
      </w:r>
      <w:r w:rsidR="0056432A">
        <w:t>.</w:t>
      </w:r>
      <w:r>
        <w:t xml:space="preserve"> </w:t>
      </w:r>
      <w:r w:rsidR="0056432A">
        <w:t>Е</w:t>
      </w:r>
      <w:r>
        <w:t xml:space="preserve">сли синдром нулевой </w:t>
      </w:r>
      <w:r w:rsidR="002330B3">
        <w:t>–</w:t>
      </w:r>
      <w:r>
        <w:t xml:space="preserve"> ошибок нет</w:t>
      </w:r>
      <w:r w:rsidR="0056432A" w:rsidRPr="0056432A">
        <w:t>,</w:t>
      </w:r>
      <w:r w:rsidR="0056432A">
        <w:t xml:space="preserve"> но, е</w:t>
      </w:r>
      <w:r>
        <w:t>сли синдром ненулевой,</w:t>
      </w:r>
      <w:r w:rsidR="0056432A">
        <w:t xml:space="preserve"> то</w:t>
      </w:r>
      <w:r>
        <w:t xml:space="preserve"> бит в указанной позиции инвертируется, исправляя одиночную ошибку. Расширенный вариант добавляет общий бит чётности для обнаружения двойных ошибок.</w:t>
      </w:r>
    </w:p>
    <w:p w14:paraId="4E56C7F3" w14:textId="77777777" w:rsidR="0056432A" w:rsidRDefault="0056432A" w:rsidP="0056432A">
      <w:pPr>
        <w:pStyle w:val="af9"/>
        <w:spacing w:before="0" w:after="0"/>
      </w:pPr>
      <w:r>
        <w:t>Для оценки эффективности кодов Хэмминга используются такие показатели, как отношение числа информационных битов к общей длине кода (кодовая скорость), вероятность неисправленной ошибки при заданном уровне шума, а также скорость обработки данных.</w:t>
      </w:r>
    </w:p>
    <w:p w14:paraId="583062AA" w14:textId="052A6458" w:rsidR="0056432A" w:rsidRDefault="0056432A" w:rsidP="0056432A">
      <w:pPr>
        <w:pStyle w:val="af9"/>
        <w:spacing w:before="0" w:after="0"/>
      </w:pPr>
      <w:r>
        <w:t>Достоинства:</w:t>
      </w:r>
    </w:p>
    <w:p w14:paraId="5345F6BD" w14:textId="77777777" w:rsidR="0056432A" w:rsidRDefault="0056432A">
      <w:pPr>
        <w:pStyle w:val="af9"/>
        <w:numPr>
          <w:ilvl w:val="0"/>
          <w:numId w:val="9"/>
        </w:numPr>
        <w:spacing w:before="0" w:after="0"/>
      </w:pPr>
      <w:r>
        <w:t>Простота и высокая скорость реализации.</w:t>
      </w:r>
    </w:p>
    <w:p w14:paraId="3E17887A" w14:textId="77777777" w:rsidR="0056432A" w:rsidRDefault="0056432A">
      <w:pPr>
        <w:pStyle w:val="af9"/>
        <w:numPr>
          <w:ilvl w:val="0"/>
          <w:numId w:val="9"/>
        </w:numPr>
        <w:spacing w:before="0" w:after="0"/>
      </w:pPr>
      <w:r>
        <w:t>Минимальная избыточность для исправления одной ошибки.</w:t>
      </w:r>
    </w:p>
    <w:p w14:paraId="2BA3A054" w14:textId="16C8A098" w:rsidR="0056432A" w:rsidRDefault="0056432A">
      <w:pPr>
        <w:pStyle w:val="af9"/>
        <w:numPr>
          <w:ilvl w:val="0"/>
          <w:numId w:val="9"/>
        </w:numPr>
        <w:spacing w:before="0" w:after="0"/>
      </w:pPr>
      <w:r>
        <w:t>Широкое применение в реальных системах.</w:t>
      </w:r>
    </w:p>
    <w:p w14:paraId="274F2A3D" w14:textId="11721D6F" w:rsidR="0056432A" w:rsidRDefault="0056432A" w:rsidP="0056432A">
      <w:pPr>
        <w:pStyle w:val="af9"/>
        <w:spacing w:before="0" w:after="0"/>
      </w:pPr>
      <w:r>
        <w:t>Недостатки:</w:t>
      </w:r>
    </w:p>
    <w:p w14:paraId="23141F08" w14:textId="77777777" w:rsidR="0056432A" w:rsidRDefault="0056432A">
      <w:pPr>
        <w:pStyle w:val="af9"/>
        <w:numPr>
          <w:ilvl w:val="0"/>
          <w:numId w:val="10"/>
        </w:numPr>
        <w:spacing w:before="0" w:after="0"/>
      </w:pPr>
      <w:r>
        <w:t>Исправляет только одиночные ошибки.</w:t>
      </w:r>
    </w:p>
    <w:p w14:paraId="0AF4CCFC" w14:textId="4EAE3597" w:rsidR="0056432A" w:rsidRDefault="0056432A">
      <w:pPr>
        <w:pStyle w:val="af9"/>
        <w:numPr>
          <w:ilvl w:val="0"/>
          <w:numId w:val="10"/>
        </w:numPr>
        <w:spacing w:before="0" w:after="0"/>
      </w:pPr>
      <w:r>
        <w:t>Неэффективен при множественных или пакетных ошибках.</w:t>
      </w:r>
    </w:p>
    <w:p w14:paraId="5E247FF6" w14:textId="7069FB91" w:rsidR="007E72B5" w:rsidRPr="007E72B5" w:rsidRDefault="0056432A" w:rsidP="0056432A">
      <w:pPr>
        <w:pStyle w:val="af9"/>
        <w:spacing w:before="0" w:after="0"/>
        <w:rPr>
          <w:rStyle w:val="af8"/>
          <w:rFonts w:eastAsia="Arial Unicode MS"/>
          <w:b w:val="0"/>
          <w:sz w:val="28"/>
        </w:rPr>
      </w:pPr>
      <w:r>
        <w:lastRenderedPageBreak/>
        <w:t>Коды Хэмминга остаются фундаментальным примером помехоустойчивого кодирования, демонстрируя оптимальный баланс между простотой и эффективностью для задач с одиночными ошибками.</w:t>
      </w:r>
      <w:bookmarkStart w:id="14" w:name="_Toc195085297"/>
      <w:bookmarkStart w:id="15" w:name="_Toc195085393"/>
      <w:bookmarkStart w:id="16" w:name="_Toc195085428"/>
      <w:bookmarkStart w:id="17" w:name="_Toc195085465"/>
      <w:bookmarkStart w:id="18" w:name="_Toc195085509"/>
      <w:bookmarkStart w:id="19" w:name="_Toc195086095"/>
      <w:bookmarkStart w:id="20" w:name="_Toc195088207"/>
      <w:bookmarkStart w:id="21" w:name="_Toc195088481"/>
      <w:bookmarkStart w:id="22" w:name="_Toc195090045"/>
      <w:bookmarkStart w:id="23" w:name="_Toc195110658"/>
      <w:bookmarkStart w:id="24" w:name="_Toc195125930"/>
      <w:bookmarkStart w:id="25" w:name="_Toc195131367"/>
      <w:bookmarkStart w:id="26" w:name="_Toc195634692"/>
      <w:bookmarkStart w:id="27" w:name="_Toc167967111"/>
      <w:bookmarkEnd w:id="14"/>
      <w:bookmarkEnd w:id="15"/>
      <w:bookmarkEnd w:id="16"/>
      <w:bookmarkEnd w:id="17"/>
      <w:bookmarkEnd w:id="18"/>
      <w:bookmarkEnd w:id="19"/>
      <w:bookmarkEnd w:id="20"/>
      <w:bookmarkEnd w:id="21"/>
      <w:bookmarkEnd w:id="22"/>
      <w:bookmarkEnd w:id="23"/>
      <w:bookmarkEnd w:id="24"/>
      <w:bookmarkEnd w:id="25"/>
      <w:bookmarkEnd w:id="26"/>
    </w:p>
    <w:p w14:paraId="3A4F949B" w14:textId="77777777" w:rsidR="007E72B5" w:rsidRPr="003317C6" w:rsidRDefault="007E72B5">
      <w:pPr>
        <w:pStyle w:val="ad"/>
        <w:widowControl/>
        <w:numPr>
          <w:ilvl w:val="0"/>
          <w:numId w:val="5"/>
        </w:numPr>
        <w:tabs>
          <w:tab w:val="left" w:pos="1134"/>
        </w:tabs>
        <w:autoSpaceDE w:val="0"/>
        <w:autoSpaceDN w:val="0"/>
        <w:adjustRightInd w:val="0"/>
        <w:spacing w:before="360" w:after="360"/>
        <w:contextualSpacing w:val="0"/>
        <w:outlineLvl w:val="1"/>
        <w:rPr>
          <w:rFonts w:eastAsia="Times New Roman" w:cs="Times New Roman"/>
          <w:b/>
          <w:vanish/>
          <w:color w:val="000000"/>
          <w:szCs w:val="28"/>
          <w:lang w:eastAsia="ru-RU"/>
        </w:rPr>
      </w:pPr>
      <w:bookmarkStart w:id="28" w:name="_Toc216657710"/>
      <w:bookmarkEnd w:id="27"/>
      <w:bookmarkEnd w:id="28"/>
    </w:p>
    <w:p w14:paraId="129A9D65" w14:textId="08661991" w:rsidR="000814BF" w:rsidRDefault="007E72B5" w:rsidP="002C411A">
      <w:pPr>
        <w:pStyle w:val="a0"/>
      </w:pPr>
      <w:bookmarkStart w:id="29" w:name="_Toc195086096"/>
      <w:bookmarkStart w:id="30" w:name="_Toc195088208"/>
      <w:bookmarkStart w:id="31" w:name="_Toc195088482"/>
      <w:bookmarkStart w:id="32" w:name="_Toc195090046"/>
      <w:bookmarkEnd w:id="29"/>
      <w:bookmarkEnd w:id="30"/>
      <w:bookmarkEnd w:id="31"/>
      <w:bookmarkEnd w:id="32"/>
      <w:r w:rsidRPr="003317C6">
        <w:t xml:space="preserve"> </w:t>
      </w:r>
      <w:bookmarkStart w:id="33" w:name="_Toc216657711"/>
      <w:r w:rsidR="00CB27FF">
        <w:t xml:space="preserve">Алгоритм </w:t>
      </w:r>
      <w:r w:rsidR="002C28FB">
        <w:t>кодов Рида-Соломона</w:t>
      </w:r>
      <w:bookmarkEnd w:id="33"/>
    </w:p>
    <w:p w14:paraId="7ADFC417" w14:textId="7ED11DC7" w:rsidR="002C28FB" w:rsidRDefault="002C28FB" w:rsidP="002C28FB">
      <w:r>
        <w:t>Коды Рида–Соломона были разработаны в 1960 году американскими учёными Ирвингом Ридом и Гюставом Соломоном в лаборатории MIT</w:t>
      </w:r>
      <w:r w:rsidRPr="002C28FB">
        <w:t xml:space="preserve">. </w:t>
      </w:r>
      <w:r>
        <w:t>Алгоритм изначально создавался для исправления ошибок в системах передачи данных, включая космическую связь, и быстро стал одним из самых мощных инструментов помехоустойчивого кодирования.</w:t>
      </w:r>
    </w:p>
    <w:p w14:paraId="7572AF79" w14:textId="657A9DBA" w:rsidR="002C28FB" w:rsidRDefault="002C28FB" w:rsidP="002C28FB">
      <w:r>
        <w:t xml:space="preserve">Коды Рида–Соломона представляют собой небинарные циклические блоковые коды, работающие над конечным полем Галуа </w:t>
      </w:r>
      <w:r>
        <w:t>GF (</w:t>
      </w:r>
      <m:oMath>
        <m:sSup>
          <m:sSupPr>
            <m:ctrlPr>
              <w:rPr>
                <w:rFonts w:ascii="Cambria Math" w:hAnsi="Cambria Math"/>
                <w:i/>
              </w:rPr>
            </m:ctrlPr>
          </m:sSupPr>
          <m:e>
            <m:r>
              <w:rPr>
                <w:rFonts w:ascii="Cambria Math" w:hAnsi="Cambria Math"/>
              </w:rPr>
              <m:t>2</m:t>
            </m:r>
          </m:e>
          <m:sup>
            <m:r>
              <w:rPr>
                <w:rFonts w:ascii="Cambria Math" w:hAnsi="Cambria Math"/>
              </w:rPr>
              <m:t>m</m:t>
            </m:r>
          </m:sup>
        </m:sSup>
      </m:oMath>
      <w:r>
        <w:t xml:space="preserve">), где каждый символ </w:t>
      </w:r>
      <w:r w:rsidR="002330B3">
        <w:t>–</w:t>
      </w:r>
      <w:r>
        <w:t xml:space="preserve"> это группа из m битов</w:t>
      </w:r>
      <w:r w:rsidRPr="002C28FB">
        <w:t>,</w:t>
      </w:r>
      <w:r>
        <w:t xml:space="preserve"> </w:t>
      </w:r>
      <w:r>
        <w:t>обычно m</w:t>
      </w:r>
      <w:r>
        <w:t xml:space="preserve"> берется </w:t>
      </w:r>
      <w:r>
        <w:t>8</w:t>
      </w:r>
      <w:r>
        <w:t xml:space="preserve">. </w:t>
      </w:r>
      <w:r>
        <w:t>Они позволяют исправлять множественные ошибки и стирания в блоках данных фиксированной длины, с высокой эффективностью при пакетных ошибках</w:t>
      </w:r>
      <w:r w:rsidR="00265796" w:rsidRPr="00265796">
        <w:t xml:space="preserve"> [3]</w:t>
      </w:r>
      <w:r>
        <w:t>.</w:t>
      </w:r>
    </w:p>
    <w:p w14:paraId="4BC29E61" w14:textId="77777777" w:rsidR="002C28FB" w:rsidRDefault="002C28FB" w:rsidP="002C28FB">
      <w:r>
        <w:t>Алгоритм кодирования работает следующим образом. Исходное сообщение рассматривается как полином высокой степени над полем Галуа. Для добавления избыточности сообщение делится на специально построенный порождающий полином, корни которого являются последовательными степенями примитивного элемента поля. Остаток от деления добавляется к сообщению в виде проверочных символов. Таким образом, кодовое слово становится кратным порождающему полиному, что обеспечивает контроль ошибок.</w:t>
      </w:r>
    </w:p>
    <w:p w14:paraId="0442DEF6" w14:textId="5E3810FC" w:rsidR="002C28FB" w:rsidRDefault="002C28FB" w:rsidP="002C28FB">
      <w:r>
        <w:t xml:space="preserve">Декодирование начинается с вычисления синдромов </w:t>
      </w:r>
      <w:r w:rsidR="002330B3">
        <w:t>–</w:t>
      </w:r>
      <w:r>
        <w:t xml:space="preserve"> значений принятого полинома в корнях порождающего полинома. Если синдромы нулевые, ошибок нет. При наличии ошибок решается система уравнений для поиска полинома локаторов ошибок</w:t>
      </w:r>
      <w:r w:rsidR="000D25E6">
        <w:t xml:space="preserve">. </w:t>
      </w:r>
      <w:r>
        <w:t>Затем определяется позиция и величина каждой ошибки поиском корней этого полинома, после чего ошибки исправляются вычитанием из принятых символов.</w:t>
      </w:r>
    </w:p>
    <w:p w14:paraId="1470302D" w14:textId="77777777" w:rsidR="002C28FB" w:rsidRDefault="002C28FB" w:rsidP="002C28FB">
      <w:r>
        <w:t xml:space="preserve">Для оценки эффективности кодов Рида–Соломона используются такие </w:t>
      </w:r>
      <w:r>
        <w:lastRenderedPageBreak/>
        <w:t>показатели, как отношение числа информационных символов к общей длине блока, вероятность неисправленной ошибки при заданном уровне шума, способность исправлять стирания и скорость обработки.</w:t>
      </w:r>
    </w:p>
    <w:p w14:paraId="071A4434" w14:textId="1A1945B9" w:rsidR="002C28FB" w:rsidRDefault="002C28FB" w:rsidP="000D25E6">
      <w:r>
        <w:t>Достоинства:</w:t>
      </w:r>
    </w:p>
    <w:p w14:paraId="15B72BC7" w14:textId="77777777" w:rsidR="002C28FB" w:rsidRDefault="002C28FB">
      <w:pPr>
        <w:pStyle w:val="ad"/>
        <w:numPr>
          <w:ilvl w:val="0"/>
          <w:numId w:val="12"/>
        </w:numPr>
      </w:pPr>
      <w:r>
        <w:t>Высокая исправляющая способность при пакетных ошибках и стираниях.</w:t>
      </w:r>
    </w:p>
    <w:p w14:paraId="2F171D34" w14:textId="77777777" w:rsidR="002C28FB" w:rsidRDefault="002C28FB">
      <w:pPr>
        <w:pStyle w:val="ad"/>
        <w:numPr>
          <w:ilvl w:val="0"/>
          <w:numId w:val="12"/>
        </w:numPr>
      </w:pPr>
      <w:r>
        <w:t>Точный контроль над числом исправляемых ошибок.</w:t>
      </w:r>
    </w:p>
    <w:p w14:paraId="2B591598" w14:textId="56949C7A" w:rsidR="002C28FB" w:rsidRDefault="002C28FB">
      <w:pPr>
        <w:pStyle w:val="ad"/>
        <w:numPr>
          <w:ilvl w:val="0"/>
          <w:numId w:val="12"/>
        </w:numPr>
      </w:pPr>
      <w:r>
        <w:t>Широкое применение в реальных системах.</w:t>
      </w:r>
    </w:p>
    <w:p w14:paraId="37AF9E43" w14:textId="1E43EA99" w:rsidR="002C28FB" w:rsidRDefault="002C28FB" w:rsidP="000D25E6">
      <w:r>
        <w:t>Недостатки:</w:t>
      </w:r>
    </w:p>
    <w:p w14:paraId="675745D5" w14:textId="77777777" w:rsidR="002C28FB" w:rsidRDefault="002C28FB">
      <w:pPr>
        <w:pStyle w:val="ad"/>
        <w:numPr>
          <w:ilvl w:val="0"/>
          <w:numId w:val="11"/>
        </w:numPr>
      </w:pPr>
      <w:r>
        <w:t>Высокая вычислительная сложность из-за операций в конечном поле.</w:t>
      </w:r>
    </w:p>
    <w:p w14:paraId="2D7FC356" w14:textId="2E8BAB87" w:rsidR="002C28FB" w:rsidRDefault="002C28FB">
      <w:pPr>
        <w:pStyle w:val="ad"/>
        <w:numPr>
          <w:ilvl w:val="0"/>
          <w:numId w:val="11"/>
        </w:numPr>
      </w:pPr>
      <w:r>
        <w:t>Чувствительность к превышению исправляющей способности.</w:t>
      </w:r>
    </w:p>
    <w:p w14:paraId="7E27939E" w14:textId="0984D7DC" w:rsidR="009637BB" w:rsidRPr="003317C6" w:rsidRDefault="002C28FB" w:rsidP="000D25E6">
      <w:r>
        <w:t>Коды Рида–Соломона остаются одним из наиболее мощных и универсальных средств помехоустойчивого кодирования, особенно эффективных в задачах с пакетными ошибками и стираниями данных.</w:t>
      </w:r>
    </w:p>
    <w:p w14:paraId="4A1B06C5" w14:textId="14AB7CA9" w:rsidR="007E0C1A" w:rsidRDefault="000D25E6" w:rsidP="002C411A">
      <w:pPr>
        <w:pStyle w:val="a0"/>
        <w:rPr>
          <w:rStyle w:val="afd"/>
          <w:b/>
          <w:bCs/>
        </w:rPr>
      </w:pPr>
      <w:bookmarkStart w:id="34" w:name="_Toc216657712"/>
      <w:r w:rsidRPr="000D25E6">
        <w:rPr>
          <w:rStyle w:val="afd"/>
          <w:b/>
        </w:rPr>
        <w:t>Алгоритм кодов Голея</w:t>
      </w:r>
      <w:bookmarkEnd w:id="34"/>
    </w:p>
    <w:p w14:paraId="220A9E9D" w14:textId="71490EE2" w:rsidR="00F84893" w:rsidRPr="00F84893" w:rsidRDefault="00F84893" w:rsidP="00F84893">
      <w:pPr>
        <w:rPr>
          <w:rStyle w:val="afd"/>
          <w:b w:val="0"/>
          <w:bCs w:val="0"/>
        </w:rPr>
      </w:pPr>
      <w:r w:rsidRPr="00F84893">
        <w:rPr>
          <w:rStyle w:val="afd"/>
          <w:b w:val="0"/>
          <w:bCs w:val="0"/>
        </w:rPr>
        <w:t>Коды Голея были открыты швейцарским математиком Марселем Голеем в 1949 году во время его работы в области теории информации. Он описал два уникальных совершенных кода: бинарный код длиной 23 и троичный код длиной 11. Бинарный код Голея (23,12,7) был опубликован и стал одним из первых примеров совершенных кодов, достигающих границы Хэмминга. Этот код сразу привлёк внимание теоретиков, так как доказывал существование оптимальных кодов для исправления трёх ошибок, и позже нашёл применение в космических миссиях.</w:t>
      </w:r>
    </w:p>
    <w:p w14:paraId="0C73B14C" w14:textId="0096AAFC" w:rsidR="00F84893" w:rsidRPr="00F84893" w:rsidRDefault="00F84893" w:rsidP="00F84893">
      <w:pPr>
        <w:rPr>
          <w:rStyle w:val="afd"/>
          <w:b w:val="0"/>
          <w:bCs w:val="0"/>
        </w:rPr>
      </w:pPr>
      <w:r w:rsidRPr="00F84893">
        <w:rPr>
          <w:rStyle w:val="afd"/>
          <w:b w:val="0"/>
          <w:bCs w:val="0"/>
        </w:rPr>
        <w:t>Коды Голея представляют собой линейные блоковые совершенные коды с высокой исправляющей способностью. Бинарный код Голея имеет параметры (23,12,7): длина кодового слова 23 бита, 12 информационных битов, минимальное расстояние 7, что позволяет исправлять до 3 ошибок</w:t>
      </w:r>
      <w:r w:rsidR="00265796" w:rsidRPr="00265796">
        <w:rPr>
          <w:rStyle w:val="afd"/>
          <w:b w:val="0"/>
          <w:bCs w:val="0"/>
        </w:rPr>
        <w:t xml:space="preserve"> [</w:t>
      </w:r>
      <w:r w:rsidR="00265796" w:rsidRPr="00A94C70">
        <w:rPr>
          <w:rStyle w:val="afd"/>
          <w:b w:val="0"/>
          <w:bCs w:val="0"/>
        </w:rPr>
        <w:t>4</w:t>
      </w:r>
      <w:r w:rsidR="00265796" w:rsidRPr="00265796">
        <w:rPr>
          <w:rStyle w:val="afd"/>
          <w:b w:val="0"/>
          <w:bCs w:val="0"/>
        </w:rPr>
        <w:t>]</w:t>
      </w:r>
      <w:r w:rsidRPr="00F84893">
        <w:rPr>
          <w:rStyle w:val="afd"/>
          <w:b w:val="0"/>
          <w:bCs w:val="0"/>
        </w:rPr>
        <w:t>. Существует также расширенный вариант (24,12,8) с расстоянием 8. Эти коды уникальны тем, что являются единственными нетривиальными совершенными двоичными кодами известной длины.</w:t>
      </w:r>
    </w:p>
    <w:p w14:paraId="4D65764B" w14:textId="26FA54DF" w:rsidR="00F84893" w:rsidRPr="00F84893" w:rsidRDefault="00F84893" w:rsidP="00F84893">
      <w:pPr>
        <w:rPr>
          <w:rStyle w:val="afd"/>
          <w:b w:val="0"/>
          <w:bCs w:val="0"/>
        </w:rPr>
      </w:pPr>
      <w:r w:rsidRPr="00F84893">
        <w:rPr>
          <w:rStyle w:val="afd"/>
          <w:b w:val="0"/>
          <w:bCs w:val="0"/>
        </w:rPr>
        <w:lastRenderedPageBreak/>
        <w:t xml:space="preserve">Алгоритм кодирования работает следующим образом. Код Голея можно представить как циклический код с фиксированным порождающим полиномом степени 11, который делит все кодовые слова. Информационные биты умножаются на порождающую матрицу или делится полиномиальное представление сообщения, и к результату добавляются проверочные биты в виде остатка от деления. Альтернативно используется систематическая форма: информационные биты размещаются в фиксированных позициях, а проверочные вычисляются через линейные комбинации </w:t>
      </w:r>
      <w:r>
        <w:rPr>
          <w:rStyle w:val="afd"/>
          <w:b w:val="0"/>
          <w:bCs w:val="0"/>
        </w:rPr>
        <w:t>сложение по модулю 2</w:t>
      </w:r>
      <w:r w:rsidRPr="00F84893">
        <w:rPr>
          <w:rStyle w:val="afd"/>
          <w:b w:val="0"/>
          <w:bCs w:val="0"/>
        </w:rPr>
        <w:t xml:space="preserve"> по заранее определённым группам, обеспечивая вес кодовых слов кратным определённым значениям.</w:t>
      </w:r>
    </w:p>
    <w:p w14:paraId="4877F23D" w14:textId="17029E48" w:rsidR="00F84893" w:rsidRPr="00F84893" w:rsidRDefault="00F84893" w:rsidP="00F84893">
      <w:pPr>
        <w:rPr>
          <w:rStyle w:val="afd"/>
          <w:b w:val="0"/>
          <w:bCs w:val="0"/>
        </w:rPr>
      </w:pPr>
      <w:r w:rsidRPr="00F84893">
        <w:rPr>
          <w:rStyle w:val="afd"/>
          <w:b w:val="0"/>
          <w:bCs w:val="0"/>
        </w:rPr>
        <w:t xml:space="preserve">Декодирование использует синдромный подход с перебором возможных ошибок, поскольку </w:t>
      </w:r>
      <w:r w:rsidR="002330B3">
        <w:rPr>
          <w:rStyle w:val="afd"/>
          <w:b w:val="0"/>
          <w:bCs w:val="0"/>
        </w:rPr>
        <w:t>при</w:t>
      </w:r>
      <w:r w:rsidRPr="00F84893">
        <w:rPr>
          <w:rStyle w:val="afd"/>
          <w:b w:val="0"/>
          <w:bCs w:val="0"/>
        </w:rPr>
        <w:t xml:space="preserve"> t</w:t>
      </w:r>
      <w:r w:rsidR="002330B3">
        <w:rPr>
          <w:rStyle w:val="afd"/>
          <w:b w:val="0"/>
          <w:bCs w:val="0"/>
        </w:rPr>
        <w:t xml:space="preserve"> равное </w:t>
      </w:r>
      <w:r w:rsidRPr="00F84893">
        <w:rPr>
          <w:rStyle w:val="afd"/>
          <w:b w:val="0"/>
          <w:bCs w:val="0"/>
        </w:rPr>
        <w:t xml:space="preserve">3 количество вариантов </w:t>
      </w:r>
      <w:r w:rsidR="002330B3">
        <w:rPr>
          <w:rStyle w:val="afd"/>
          <w:b w:val="0"/>
          <w:bCs w:val="0"/>
        </w:rPr>
        <w:t>около 2 тысяч</w:t>
      </w:r>
      <w:r w:rsidR="002330B3" w:rsidRPr="002330B3">
        <w:rPr>
          <w:rStyle w:val="afd"/>
          <w:b w:val="0"/>
          <w:bCs w:val="0"/>
        </w:rPr>
        <w:t>,</w:t>
      </w:r>
      <w:r w:rsidR="002330B3">
        <w:rPr>
          <w:rStyle w:val="afd"/>
          <w:b w:val="0"/>
          <w:bCs w:val="0"/>
        </w:rPr>
        <w:t xml:space="preserve"> то </w:t>
      </w:r>
      <w:r w:rsidR="002330B3" w:rsidRPr="002330B3">
        <w:rPr>
          <w:rStyle w:val="afd"/>
          <w:b w:val="0"/>
          <w:bCs w:val="0"/>
        </w:rPr>
        <w:t>используются быстрые алгебраические алгоритмы, которые выполняют несколько сотен или тысяч операций на одно кодовое слово</w:t>
      </w:r>
      <w:r w:rsidR="002330B3">
        <w:rPr>
          <w:rStyle w:val="afd"/>
          <w:b w:val="0"/>
          <w:bCs w:val="0"/>
        </w:rPr>
        <w:t xml:space="preserve">. </w:t>
      </w:r>
      <w:r w:rsidRPr="00F84893">
        <w:rPr>
          <w:rStyle w:val="afd"/>
          <w:b w:val="0"/>
          <w:bCs w:val="0"/>
        </w:rPr>
        <w:t>Сначала вычисляется синдром по проверочной матрице. Если синдром нулевой</w:t>
      </w:r>
      <w:r w:rsidR="002330B3">
        <w:rPr>
          <w:rStyle w:val="afd"/>
          <w:b w:val="0"/>
          <w:bCs w:val="0"/>
        </w:rPr>
        <w:t xml:space="preserve"> –</w:t>
      </w:r>
      <w:r w:rsidRPr="00F84893">
        <w:rPr>
          <w:rStyle w:val="afd"/>
          <w:b w:val="0"/>
          <w:bCs w:val="0"/>
        </w:rPr>
        <w:t xml:space="preserve"> ошибок нет. Далее перебираются варианты исправления 0–3 битов, пока не найдётся кодовое слово с нулевым синдромом или используется таблица синдромов для быстрого поиска. Более продвинутые методы опираются на алгебраическую структуру кода</w:t>
      </w:r>
      <w:r w:rsidR="002330B3">
        <w:rPr>
          <w:rStyle w:val="afd"/>
          <w:b w:val="0"/>
          <w:bCs w:val="0"/>
        </w:rPr>
        <w:t xml:space="preserve"> </w:t>
      </w:r>
      <w:r w:rsidRPr="00F84893">
        <w:rPr>
          <w:rStyle w:val="afd"/>
          <w:b w:val="0"/>
          <w:bCs w:val="0"/>
        </w:rPr>
        <w:t>позволяя декодировать без полного перебора.</w:t>
      </w:r>
    </w:p>
    <w:p w14:paraId="3C94E394" w14:textId="476EE10F" w:rsidR="00F84893" w:rsidRPr="00F84893" w:rsidRDefault="00F84893" w:rsidP="00F84893">
      <w:pPr>
        <w:rPr>
          <w:rStyle w:val="afd"/>
          <w:b w:val="0"/>
          <w:bCs w:val="0"/>
        </w:rPr>
      </w:pPr>
      <w:r w:rsidRPr="00F84893">
        <w:rPr>
          <w:rStyle w:val="afd"/>
          <w:b w:val="0"/>
          <w:bCs w:val="0"/>
        </w:rPr>
        <w:t xml:space="preserve">Для оценки эффективности кодов Голея используются такие показатели, как кодовая скорость </w:t>
      </w:r>
      <w:r w:rsidR="002330B3">
        <w:rPr>
          <w:rStyle w:val="afd"/>
          <w:b w:val="0"/>
          <w:bCs w:val="0"/>
        </w:rPr>
        <w:t xml:space="preserve">– это </w:t>
      </w:r>
      <w:r w:rsidRPr="00F84893">
        <w:rPr>
          <w:rStyle w:val="afd"/>
          <w:b w:val="0"/>
          <w:bCs w:val="0"/>
        </w:rPr>
        <w:t>отношение информационных битов к общей длине, вероятность неисправленной ошибки в канале с шумом, а также вычислительная сложность декодирования по сравнению с другими кодами аналогичной исправляющей способности.</w:t>
      </w:r>
    </w:p>
    <w:p w14:paraId="03CC4D54" w14:textId="03BCD073" w:rsidR="00F84893" w:rsidRPr="00F84893" w:rsidRDefault="00F84893" w:rsidP="002330B3">
      <w:pPr>
        <w:rPr>
          <w:rStyle w:val="afd"/>
          <w:b w:val="0"/>
          <w:bCs w:val="0"/>
        </w:rPr>
      </w:pPr>
      <w:r w:rsidRPr="00F84893">
        <w:rPr>
          <w:rStyle w:val="afd"/>
          <w:b w:val="0"/>
          <w:bCs w:val="0"/>
        </w:rPr>
        <w:t>Достоинства:</w:t>
      </w:r>
    </w:p>
    <w:p w14:paraId="4FBF47A3" w14:textId="77777777" w:rsidR="00F84893" w:rsidRPr="002330B3" w:rsidRDefault="00F84893">
      <w:pPr>
        <w:pStyle w:val="ad"/>
        <w:numPr>
          <w:ilvl w:val="0"/>
          <w:numId w:val="13"/>
        </w:numPr>
        <w:rPr>
          <w:rStyle w:val="afd"/>
          <w:b w:val="0"/>
          <w:bCs w:val="0"/>
        </w:rPr>
      </w:pPr>
      <w:r w:rsidRPr="002330B3">
        <w:rPr>
          <w:rStyle w:val="afd"/>
          <w:b w:val="0"/>
          <w:bCs w:val="0"/>
        </w:rPr>
        <w:t>Оптимальность как совершенного кода (максимальная эффективность для заданных параметров).</w:t>
      </w:r>
    </w:p>
    <w:p w14:paraId="782C13ED" w14:textId="77777777" w:rsidR="00F84893" w:rsidRPr="002330B3" w:rsidRDefault="00F84893">
      <w:pPr>
        <w:pStyle w:val="ad"/>
        <w:numPr>
          <w:ilvl w:val="0"/>
          <w:numId w:val="13"/>
        </w:numPr>
        <w:rPr>
          <w:rStyle w:val="afd"/>
          <w:b w:val="0"/>
          <w:bCs w:val="0"/>
        </w:rPr>
      </w:pPr>
      <w:r w:rsidRPr="002330B3">
        <w:rPr>
          <w:rStyle w:val="afd"/>
          <w:b w:val="0"/>
          <w:bCs w:val="0"/>
        </w:rPr>
        <w:t>Высокая исправляющая способность (t=3) при умеренной избыточности.</w:t>
      </w:r>
    </w:p>
    <w:p w14:paraId="4E055186" w14:textId="77777777" w:rsidR="00F84893" w:rsidRPr="002330B3" w:rsidRDefault="00F84893">
      <w:pPr>
        <w:pStyle w:val="ad"/>
        <w:numPr>
          <w:ilvl w:val="0"/>
          <w:numId w:val="13"/>
        </w:numPr>
        <w:rPr>
          <w:rStyle w:val="afd"/>
          <w:b w:val="0"/>
          <w:bCs w:val="0"/>
        </w:rPr>
      </w:pPr>
      <w:r w:rsidRPr="002330B3">
        <w:rPr>
          <w:rStyle w:val="afd"/>
          <w:b w:val="0"/>
          <w:bCs w:val="0"/>
        </w:rPr>
        <w:t>Хорошая устойчивость к случайным ошибкам.</w:t>
      </w:r>
    </w:p>
    <w:p w14:paraId="3D156735" w14:textId="77777777" w:rsidR="00F84893" w:rsidRPr="00F84893" w:rsidRDefault="00F84893" w:rsidP="00F84893">
      <w:pPr>
        <w:rPr>
          <w:rStyle w:val="afd"/>
          <w:b w:val="0"/>
          <w:bCs w:val="0"/>
        </w:rPr>
      </w:pPr>
    </w:p>
    <w:p w14:paraId="244E203F" w14:textId="2C32F08A" w:rsidR="00F84893" w:rsidRPr="00F84893" w:rsidRDefault="00F84893" w:rsidP="002330B3">
      <w:pPr>
        <w:rPr>
          <w:rStyle w:val="afd"/>
          <w:b w:val="0"/>
          <w:bCs w:val="0"/>
        </w:rPr>
      </w:pPr>
      <w:r w:rsidRPr="00F84893">
        <w:rPr>
          <w:rStyle w:val="afd"/>
          <w:b w:val="0"/>
          <w:bCs w:val="0"/>
        </w:rPr>
        <w:lastRenderedPageBreak/>
        <w:t>Недостатки:</w:t>
      </w:r>
    </w:p>
    <w:p w14:paraId="6437CCE7" w14:textId="77777777" w:rsidR="00F84893" w:rsidRPr="002330B3" w:rsidRDefault="00F84893">
      <w:pPr>
        <w:pStyle w:val="ad"/>
        <w:numPr>
          <w:ilvl w:val="0"/>
          <w:numId w:val="14"/>
        </w:numPr>
        <w:rPr>
          <w:rStyle w:val="afd"/>
          <w:b w:val="0"/>
          <w:bCs w:val="0"/>
        </w:rPr>
      </w:pPr>
      <w:r w:rsidRPr="002330B3">
        <w:rPr>
          <w:rStyle w:val="afd"/>
          <w:b w:val="0"/>
          <w:bCs w:val="0"/>
        </w:rPr>
        <w:t>Фиксированные параметры (только 23/24 бита), что ограничивает гибкость.</w:t>
      </w:r>
    </w:p>
    <w:p w14:paraId="1F548A6E" w14:textId="7884E884" w:rsidR="00F84893" w:rsidRPr="002330B3" w:rsidRDefault="00F84893">
      <w:pPr>
        <w:pStyle w:val="ad"/>
        <w:numPr>
          <w:ilvl w:val="0"/>
          <w:numId w:val="14"/>
        </w:numPr>
        <w:rPr>
          <w:rStyle w:val="afd"/>
          <w:b w:val="0"/>
          <w:bCs w:val="0"/>
        </w:rPr>
      </w:pPr>
      <w:r w:rsidRPr="002330B3">
        <w:rPr>
          <w:rStyle w:val="afd"/>
          <w:b w:val="0"/>
          <w:bCs w:val="0"/>
        </w:rPr>
        <w:t>Более высокая сложность декодирования по сравнению с простыми кодами вроде Хэмминга.</w:t>
      </w:r>
    </w:p>
    <w:p w14:paraId="5D51A6C9" w14:textId="37C43B69" w:rsidR="002330B3" w:rsidRPr="003317C6" w:rsidRDefault="00F84893" w:rsidP="002330B3">
      <w:r w:rsidRPr="00F84893">
        <w:rPr>
          <w:rStyle w:val="afd"/>
          <w:b w:val="0"/>
          <w:bCs w:val="0"/>
        </w:rPr>
        <w:t>Коды Голея представляют собой яркий пример теоретически оптимального помехоустойчивого кодирования и остаются важным объектом изучения в теории кодов, несмотря на ограниченное практическое применение из-за фиксированной длины.</w:t>
      </w:r>
    </w:p>
    <w:p w14:paraId="2078637C" w14:textId="1F117882" w:rsidR="002330B3" w:rsidRDefault="002330B3" w:rsidP="002330B3">
      <w:pPr>
        <w:pStyle w:val="a0"/>
        <w:rPr>
          <w:rStyle w:val="afd"/>
          <w:b/>
          <w:bCs/>
        </w:rPr>
      </w:pPr>
      <w:bookmarkStart w:id="35" w:name="_Toc216657713"/>
      <w:r w:rsidRPr="000D25E6">
        <w:rPr>
          <w:rStyle w:val="afd"/>
          <w:b/>
        </w:rPr>
        <w:t xml:space="preserve">Алгоритм кодов </w:t>
      </w:r>
      <w:r>
        <w:rPr>
          <w:rStyle w:val="afd"/>
          <w:b/>
        </w:rPr>
        <w:t>БЧХ</w:t>
      </w:r>
      <w:bookmarkEnd w:id="35"/>
    </w:p>
    <w:p w14:paraId="0A56D05F" w14:textId="3DB1D492" w:rsidR="000B1183" w:rsidRPr="000B1183" w:rsidRDefault="000B1183" w:rsidP="000B1183">
      <w:pPr>
        <w:rPr>
          <w:rStyle w:val="afd"/>
          <w:b w:val="0"/>
          <w:bCs w:val="0"/>
        </w:rPr>
      </w:pPr>
      <w:r w:rsidRPr="000B1183">
        <w:rPr>
          <w:rStyle w:val="afd"/>
          <w:b w:val="0"/>
          <w:bCs w:val="0"/>
        </w:rPr>
        <w:t>Коды БЧХ (Боуза–Чоудхури–</w:t>
      </w:r>
      <w:proofErr w:type="spellStart"/>
      <w:r w:rsidRPr="000B1183">
        <w:rPr>
          <w:rStyle w:val="afd"/>
          <w:b w:val="0"/>
          <w:bCs w:val="0"/>
        </w:rPr>
        <w:t>Хоквингема</w:t>
      </w:r>
      <w:proofErr w:type="spellEnd"/>
      <w:r w:rsidRPr="000B1183">
        <w:rPr>
          <w:rStyle w:val="afd"/>
          <w:b w:val="0"/>
          <w:bCs w:val="0"/>
        </w:rPr>
        <w:t>) были независимо предложены в 1959–1960 годах тремя учёны</w:t>
      </w:r>
      <w:r>
        <w:rPr>
          <w:rStyle w:val="afd"/>
          <w:b w:val="0"/>
          <w:bCs w:val="0"/>
        </w:rPr>
        <w:t>ми</w:t>
      </w:r>
      <w:r w:rsidRPr="000B1183">
        <w:rPr>
          <w:rStyle w:val="afd"/>
          <w:b w:val="0"/>
          <w:bCs w:val="0"/>
        </w:rPr>
        <w:t xml:space="preserve">: Алексисом </w:t>
      </w:r>
      <w:proofErr w:type="spellStart"/>
      <w:r w:rsidRPr="000B1183">
        <w:rPr>
          <w:rStyle w:val="afd"/>
          <w:b w:val="0"/>
          <w:bCs w:val="0"/>
        </w:rPr>
        <w:t>Хоквингемом</w:t>
      </w:r>
      <w:proofErr w:type="spellEnd"/>
      <w:r w:rsidRPr="000B1183">
        <w:rPr>
          <w:rStyle w:val="afd"/>
          <w:b w:val="0"/>
          <w:bCs w:val="0"/>
        </w:rPr>
        <w:t xml:space="preserve">, а также </w:t>
      </w:r>
      <w:proofErr w:type="spellStart"/>
      <w:r w:rsidRPr="000B1183">
        <w:rPr>
          <w:rStyle w:val="afd"/>
          <w:b w:val="0"/>
          <w:bCs w:val="0"/>
        </w:rPr>
        <w:t>Раджой</w:t>
      </w:r>
      <w:r>
        <w:rPr>
          <w:rStyle w:val="afd"/>
          <w:b w:val="0"/>
          <w:bCs w:val="0"/>
        </w:rPr>
        <w:t>ем</w:t>
      </w:r>
      <w:proofErr w:type="spellEnd"/>
      <w:r w:rsidRPr="000B1183">
        <w:rPr>
          <w:rStyle w:val="afd"/>
          <w:b w:val="0"/>
          <w:bCs w:val="0"/>
        </w:rPr>
        <w:t xml:space="preserve"> Боуз</w:t>
      </w:r>
      <w:r>
        <w:rPr>
          <w:rStyle w:val="afd"/>
          <w:b w:val="0"/>
          <w:bCs w:val="0"/>
        </w:rPr>
        <w:t>ом</w:t>
      </w:r>
      <w:r w:rsidRPr="000B1183">
        <w:rPr>
          <w:rStyle w:val="afd"/>
          <w:b w:val="0"/>
          <w:bCs w:val="0"/>
        </w:rPr>
        <w:t xml:space="preserve"> и </w:t>
      </w:r>
      <w:proofErr w:type="spellStart"/>
      <w:r w:rsidRPr="000B1183">
        <w:rPr>
          <w:rStyle w:val="afd"/>
          <w:b w:val="0"/>
          <w:bCs w:val="0"/>
        </w:rPr>
        <w:t>Диллипом</w:t>
      </w:r>
      <w:proofErr w:type="spellEnd"/>
      <w:r w:rsidRPr="000B1183">
        <w:rPr>
          <w:rStyle w:val="afd"/>
          <w:b w:val="0"/>
          <w:bCs w:val="0"/>
        </w:rPr>
        <w:t xml:space="preserve"> Чоудхури. Их работы объединили идеи циклических кодов с алгебраической теорией конечных полей, позволив создавать коды с произвольной заданной исправляющей способностью. Коды БЧХ быстро стали важным обобщением более ранних циклических кодов и нашли применение в системах связи, где требуется исправление множественных ошибок.</w:t>
      </w:r>
    </w:p>
    <w:p w14:paraId="3F848AC7" w14:textId="03965413" w:rsidR="000B1183" w:rsidRPr="000B1183" w:rsidRDefault="000B1183" w:rsidP="000B1183">
      <w:pPr>
        <w:rPr>
          <w:rStyle w:val="afd"/>
          <w:b w:val="0"/>
          <w:bCs w:val="0"/>
        </w:rPr>
      </w:pPr>
      <w:r w:rsidRPr="000B1183">
        <w:rPr>
          <w:rStyle w:val="afd"/>
          <w:b w:val="0"/>
          <w:bCs w:val="0"/>
        </w:rPr>
        <w:t xml:space="preserve">Коды БЧХ представляют собой мощный класс двоичных циклических блоковых кодов над конечным полем, позволяющих исправлять заданное число случайных ошибок t при длине блока </w:t>
      </w:r>
      <m:oMath>
        <m:r>
          <w:rPr>
            <w:rStyle w:val="afd"/>
            <w:rFonts w:ascii="Cambria Math" w:hAnsi="Cambria Math"/>
          </w:rPr>
          <m:t xml:space="preserve">n = </m:t>
        </m:r>
        <m:sSup>
          <m:sSupPr>
            <m:ctrlPr>
              <w:rPr>
                <w:rStyle w:val="afd"/>
                <w:rFonts w:ascii="Cambria Math" w:hAnsi="Cambria Math"/>
                <w:b w:val="0"/>
                <w:bCs w:val="0"/>
                <w:i/>
              </w:rPr>
            </m:ctrlPr>
          </m:sSupPr>
          <m:e>
            <m:r>
              <w:rPr>
                <w:rStyle w:val="afd"/>
                <w:rFonts w:ascii="Cambria Math" w:hAnsi="Cambria Math"/>
              </w:rPr>
              <m:t>2</m:t>
            </m:r>
          </m:e>
          <m:sup>
            <m:r>
              <w:rPr>
                <w:rStyle w:val="afd"/>
                <w:rFonts w:ascii="Cambria Math" w:hAnsi="Cambria Math"/>
              </w:rPr>
              <m:t>m</m:t>
            </m:r>
          </m:sup>
        </m:sSup>
        <m:r>
          <w:rPr>
            <w:rStyle w:val="afd"/>
            <w:rFonts w:ascii="Cambria Math" w:hAnsi="Cambria Math"/>
          </w:rPr>
          <m:t>–</m:t>
        </m:r>
        <m:r>
          <w:rPr>
            <w:rStyle w:val="afd"/>
            <w:rFonts w:ascii="Cambria Math" w:hAnsi="Cambria Math"/>
          </w:rPr>
          <m:t xml:space="preserve"> 1</m:t>
        </m:r>
      </m:oMath>
      <w:r w:rsidRPr="000B1183">
        <w:rPr>
          <w:rStyle w:val="afd"/>
          <w:b w:val="0"/>
          <w:bCs w:val="0"/>
        </w:rPr>
        <w:t xml:space="preserve">. Они обладают гибкими параметрами: число проверочных битов примерно равно </w:t>
      </w:r>
      <m:oMath>
        <m:r>
          <w:rPr>
            <w:rStyle w:val="afd"/>
            <w:rFonts w:ascii="Cambria Math" w:hAnsi="Cambria Math"/>
          </w:rPr>
          <m:t>m·t</m:t>
        </m:r>
      </m:oMath>
      <w:r w:rsidRPr="000B1183">
        <w:rPr>
          <w:rStyle w:val="afd"/>
          <w:b w:val="0"/>
          <w:bCs w:val="0"/>
        </w:rPr>
        <w:t xml:space="preserve">, а минимальное расстояние гарантированно не менее </w:t>
      </w:r>
      <m:oMath>
        <m:r>
          <w:rPr>
            <w:rStyle w:val="afd"/>
            <w:rFonts w:ascii="Cambria Math" w:hAnsi="Cambria Math"/>
          </w:rPr>
          <m:t>2t+1</m:t>
        </m:r>
      </m:oMath>
      <w:r w:rsidRPr="000B1183">
        <w:rPr>
          <w:rStyle w:val="afd"/>
          <w:b w:val="0"/>
          <w:bCs w:val="0"/>
        </w:rPr>
        <w:t>.</w:t>
      </w:r>
    </w:p>
    <w:p w14:paraId="5ACCCBF5" w14:textId="7908AD16" w:rsidR="000B1183" w:rsidRPr="000B1183" w:rsidRDefault="000B1183" w:rsidP="000B1183">
      <w:pPr>
        <w:rPr>
          <w:rStyle w:val="afd"/>
          <w:b w:val="0"/>
          <w:bCs w:val="0"/>
        </w:rPr>
      </w:pPr>
      <w:r w:rsidRPr="000B1183">
        <w:rPr>
          <w:rStyle w:val="afd"/>
          <w:b w:val="0"/>
          <w:bCs w:val="0"/>
        </w:rPr>
        <w:t xml:space="preserve">Алгоритм кодирования работает следующим образом. Исходное сообщение представляется как полином над </w:t>
      </w:r>
      <w:proofErr w:type="gramStart"/>
      <w:r w:rsidRPr="000B1183">
        <w:rPr>
          <w:rStyle w:val="afd"/>
          <w:b w:val="0"/>
          <w:bCs w:val="0"/>
        </w:rPr>
        <w:t>GF(</w:t>
      </w:r>
      <w:proofErr w:type="gramEnd"/>
      <w:r w:rsidRPr="000B1183">
        <w:rPr>
          <w:rStyle w:val="afd"/>
          <w:b w:val="0"/>
          <w:bCs w:val="0"/>
        </w:rPr>
        <w:t>2). Порождающий полином g(x) строится как наименьшее общее кратное минимальных полиномов для последовательных корней</w:t>
      </w:r>
      <w:r w:rsidR="0087100E">
        <w:rPr>
          <w:rStyle w:val="afd"/>
          <w:b w:val="0"/>
          <w:bCs w:val="0"/>
        </w:rPr>
        <w:t xml:space="preserve"> – </w:t>
      </w:r>
      <w:r w:rsidRPr="000B1183">
        <w:rPr>
          <w:rStyle w:val="afd"/>
          <w:b w:val="0"/>
          <w:bCs w:val="0"/>
        </w:rPr>
        <w:t xml:space="preserve">степеней примитивного элемента поля. Кодовое слово формируется путём умножения информационного полинома на g(x) или, в систематической форме, добавлением остатка от деления сообщения на g(x) в конец блока. Таким образом, </w:t>
      </w:r>
      <w:r w:rsidRPr="000B1183">
        <w:rPr>
          <w:rStyle w:val="afd"/>
          <w:b w:val="0"/>
          <w:bCs w:val="0"/>
        </w:rPr>
        <w:lastRenderedPageBreak/>
        <w:t>каждое кодовое слово становится кратным порождающему полиному.</w:t>
      </w:r>
    </w:p>
    <w:p w14:paraId="7DB963C5" w14:textId="7969CC4D" w:rsidR="000B1183" w:rsidRPr="000B1183" w:rsidRDefault="000B1183" w:rsidP="000B1183">
      <w:pPr>
        <w:rPr>
          <w:rStyle w:val="afd"/>
          <w:b w:val="0"/>
          <w:bCs w:val="0"/>
        </w:rPr>
      </w:pPr>
      <w:r w:rsidRPr="000B1183">
        <w:rPr>
          <w:rStyle w:val="afd"/>
          <w:b w:val="0"/>
          <w:bCs w:val="0"/>
        </w:rPr>
        <w:t xml:space="preserve">Декодирование начинается с вычисления синдромов — значений принятого полинома в заданных корнях порождающего полинома </w:t>
      </w:r>
      <w:r w:rsidR="0087100E">
        <w:rPr>
          <w:rStyle w:val="afd"/>
          <w:b w:val="0"/>
          <w:bCs w:val="0"/>
        </w:rPr>
        <w:t xml:space="preserve">что </w:t>
      </w:r>
      <w:r w:rsidRPr="000B1183">
        <w:rPr>
          <w:rStyle w:val="afd"/>
          <w:b w:val="0"/>
          <w:bCs w:val="0"/>
        </w:rPr>
        <w:t>обычно</w:t>
      </w:r>
      <w:r w:rsidR="0087100E">
        <w:rPr>
          <w:rStyle w:val="afd"/>
          <w:b w:val="0"/>
          <w:bCs w:val="0"/>
        </w:rPr>
        <w:t xml:space="preserve"> составляет</w:t>
      </w:r>
      <w:r w:rsidRPr="000B1183">
        <w:rPr>
          <w:rStyle w:val="afd"/>
          <w:b w:val="0"/>
          <w:bCs w:val="0"/>
        </w:rPr>
        <w:t xml:space="preserve"> </w:t>
      </w:r>
      <m:oMath>
        <m:r>
          <w:rPr>
            <w:rStyle w:val="afd"/>
            <w:rFonts w:ascii="Cambria Math" w:hAnsi="Cambria Math"/>
          </w:rPr>
          <m:t>2t</m:t>
        </m:r>
      </m:oMath>
      <w:r w:rsidRPr="000B1183">
        <w:rPr>
          <w:rStyle w:val="afd"/>
          <w:b w:val="0"/>
          <w:bCs w:val="0"/>
        </w:rPr>
        <w:t xml:space="preserve"> синдромов. Если все синдромы нулевые, ошибок нет. При наличии ошибок решается ключевое уравнение для поиска полинома локаторов ошибок. Затем корни этого полинома определяют позиции ошибок</w:t>
      </w:r>
      <w:r w:rsidR="0087100E" w:rsidRPr="0087100E">
        <w:rPr>
          <w:rStyle w:val="afd"/>
          <w:b w:val="0"/>
          <w:bCs w:val="0"/>
        </w:rPr>
        <w:t>,</w:t>
      </w:r>
      <w:r w:rsidR="0087100E">
        <w:rPr>
          <w:rStyle w:val="afd"/>
          <w:b w:val="0"/>
          <w:bCs w:val="0"/>
        </w:rPr>
        <w:t xml:space="preserve"> </w:t>
      </w:r>
      <w:r w:rsidRPr="000B1183">
        <w:rPr>
          <w:rStyle w:val="afd"/>
          <w:b w:val="0"/>
          <w:bCs w:val="0"/>
        </w:rPr>
        <w:t>а величины ошибок</w:t>
      </w:r>
      <w:r w:rsidR="0087100E">
        <w:rPr>
          <w:rStyle w:val="afd"/>
          <w:b w:val="0"/>
          <w:bCs w:val="0"/>
        </w:rPr>
        <w:t xml:space="preserve"> </w:t>
      </w:r>
      <w:r w:rsidRPr="000B1183">
        <w:rPr>
          <w:rStyle w:val="afd"/>
          <w:b w:val="0"/>
          <w:bCs w:val="0"/>
        </w:rPr>
        <w:t>вычисляются дополнительно. Для малых t возможны упрощённые методы с циклическими сдвигами и прямым перебором синдромов.</w:t>
      </w:r>
    </w:p>
    <w:p w14:paraId="4C3580BD" w14:textId="22108DD7" w:rsidR="000B1183" w:rsidRPr="000B1183" w:rsidRDefault="000B1183" w:rsidP="00B17204">
      <w:pPr>
        <w:rPr>
          <w:rStyle w:val="afd"/>
          <w:b w:val="0"/>
          <w:bCs w:val="0"/>
        </w:rPr>
      </w:pPr>
      <w:r w:rsidRPr="000B1183">
        <w:rPr>
          <w:rStyle w:val="afd"/>
          <w:b w:val="0"/>
          <w:bCs w:val="0"/>
        </w:rPr>
        <w:t>Для оценки эффективности кодов БЧХ используются такие показатели, как кодовая скорость</w:t>
      </w:r>
      <w:r w:rsidR="0087100E">
        <w:rPr>
          <w:rStyle w:val="afd"/>
          <w:b w:val="0"/>
          <w:bCs w:val="0"/>
        </w:rPr>
        <w:t xml:space="preserve"> – это </w:t>
      </w:r>
      <w:r w:rsidRPr="000B1183">
        <w:rPr>
          <w:rStyle w:val="afd"/>
          <w:b w:val="0"/>
          <w:bCs w:val="0"/>
        </w:rPr>
        <w:t>отношение информационных битов к общей длине, вероятность неисправленной ошибки в канале с шумом, а также сложность вычислений в зависимости от исправляющей способности t.</w:t>
      </w:r>
    </w:p>
    <w:p w14:paraId="6D7FE0C1" w14:textId="701E2315" w:rsidR="000B1183" w:rsidRPr="000B1183" w:rsidRDefault="000B1183" w:rsidP="00B17204">
      <w:pPr>
        <w:rPr>
          <w:rStyle w:val="afd"/>
          <w:b w:val="0"/>
          <w:bCs w:val="0"/>
        </w:rPr>
      </w:pPr>
      <w:r w:rsidRPr="000B1183">
        <w:rPr>
          <w:rStyle w:val="afd"/>
          <w:b w:val="0"/>
          <w:bCs w:val="0"/>
        </w:rPr>
        <w:t>Достоинства:</w:t>
      </w:r>
    </w:p>
    <w:p w14:paraId="5DDE2E31" w14:textId="77777777" w:rsidR="000B1183" w:rsidRPr="0087100E" w:rsidRDefault="000B1183">
      <w:pPr>
        <w:pStyle w:val="ad"/>
        <w:numPr>
          <w:ilvl w:val="0"/>
          <w:numId w:val="15"/>
        </w:numPr>
        <w:rPr>
          <w:rStyle w:val="afd"/>
          <w:b w:val="0"/>
          <w:bCs w:val="0"/>
        </w:rPr>
      </w:pPr>
      <w:r w:rsidRPr="0087100E">
        <w:rPr>
          <w:rStyle w:val="afd"/>
          <w:b w:val="0"/>
          <w:bCs w:val="0"/>
        </w:rPr>
        <w:t>Гибкость в выборе исправляющей способности t при фиксированной длине блока.</w:t>
      </w:r>
    </w:p>
    <w:p w14:paraId="2F9F052A" w14:textId="77777777" w:rsidR="000B1183" w:rsidRPr="0087100E" w:rsidRDefault="000B1183">
      <w:pPr>
        <w:pStyle w:val="ad"/>
        <w:numPr>
          <w:ilvl w:val="0"/>
          <w:numId w:val="15"/>
        </w:numPr>
        <w:rPr>
          <w:rStyle w:val="afd"/>
          <w:b w:val="0"/>
          <w:bCs w:val="0"/>
        </w:rPr>
      </w:pPr>
      <w:r w:rsidRPr="0087100E">
        <w:rPr>
          <w:rStyle w:val="afd"/>
          <w:b w:val="0"/>
          <w:bCs w:val="0"/>
        </w:rPr>
        <w:t>Хорошая эффективность для случайных множественных ошибок.</w:t>
      </w:r>
    </w:p>
    <w:p w14:paraId="4A57798F" w14:textId="4F34D364" w:rsidR="000B1183" w:rsidRPr="0087100E" w:rsidRDefault="000B1183">
      <w:pPr>
        <w:pStyle w:val="ad"/>
        <w:numPr>
          <w:ilvl w:val="0"/>
          <w:numId w:val="15"/>
        </w:numPr>
        <w:rPr>
          <w:rStyle w:val="afd"/>
          <w:b w:val="0"/>
          <w:bCs w:val="0"/>
        </w:rPr>
      </w:pPr>
      <w:r w:rsidRPr="0087100E">
        <w:rPr>
          <w:rStyle w:val="afd"/>
          <w:b w:val="0"/>
          <w:bCs w:val="0"/>
        </w:rPr>
        <w:t>Возможность упрощённых реализаций для малого t.</w:t>
      </w:r>
    </w:p>
    <w:p w14:paraId="4A4DF5FA" w14:textId="39002C34" w:rsidR="000B1183" w:rsidRPr="000B1183" w:rsidRDefault="000B1183" w:rsidP="00B17204">
      <w:pPr>
        <w:rPr>
          <w:rStyle w:val="afd"/>
          <w:b w:val="0"/>
          <w:bCs w:val="0"/>
        </w:rPr>
      </w:pPr>
      <w:r w:rsidRPr="000B1183">
        <w:rPr>
          <w:rStyle w:val="afd"/>
          <w:b w:val="0"/>
          <w:bCs w:val="0"/>
        </w:rPr>
        <w:t>Недостатки:</w:t>
      </w:r>
    </w:p>
    <w:p w14:paraId="2BE24945" w14:textId="77777777" w:rsidR="000B1183" w:rsidRPr="0087100E" w:rsidRDefault="000B1183">
      <w:pPr>
        <w:pStyle w:val="ad"/>
        <w:numPr>
          <w:ilvl w:val="0"/>
          <w:numId w:val="16"/>
        </w:numPr>
        <w:rPr>
          <w:rStyle w:val="afd"/>
          <w:b w:val="0"/>
          <w:bCs w:val="0"/>
        </w:rPr>
      </w:pPr>
      <w:r w:rsidRPr="0087100E">
        <w:rPr>
          <w:rStyle w:val="afd"/>
          <w:b w:val="0"/>
          <w:bCs w:val="0"/>
        </w:rPr>
        <w:t>Сложность декодирования быстро растёт с увеличением t из-за операций в расширенном поле.</w:t>
      </w:r>
    </w:p>
    <w:p w14:paraId="5C191BCF" w14:textId="56ACA1B4" w:rsidR="000B1183" w:rsidRPr="0087100E" w:rsidRDefault="000B1183">
      <w:pPr>
        <w:pStyle w:val="ad"/>
        <w:numPr>
          <w:ilvl w:val="0"/>
          <w:numId w:val="16"/>
        </w:numPr>
        <w:rPr>
          <w:rStyle w:val="afd"/>
          <w:b w:val="0"/>
          <w:bCs w:val="0"/>
        </w:rPr>
      </w:pPr>
      <w:r w:rsidRPr="0087100E">
        <w:rPr>
          <w:rStyle w:val="afd"/>
          <w:b w:val="0"/>
          <w:bCs w:val="0"/>
        </w:rPr>
        <w:t>Требует точного знания параметров поля для построения порождающего полинома.</w:t>
      </w:r>
    </w:p>
    <w:p w14:paraId="046BEDD0" w14:textId="4A4CC531" w:rsidR="000B1183" w:rsidRDefault="000B1183" w:rsidP="00B17204">
      <w:pPr>
        <w:rPr>
          <w:rStyle w:val="afd"/>
          <w:b w:val="0"/>
          <w:bCs w:val="0"/>
        </w:rPr>
      </w:pPr>
      <w:r w:rsidRPr="000B1183">
        <w:rPr>
          <w:rStyle w:val="afd"/>
          <w:b w:val="0"/>
          <w:bCs w:val="0"/>
        </w:rPr>
        <w:t>Коды БЧХ являются одним из наиболее универсальных и мощных классов циклических кодов, позволяющих эффективно решать задачи помехоустойчивого кодирования с множественным исправлением ошибок.</w:t>
      </w:r>
    </w:p>
    <w:p w14:paraId="4303FB21" w14:textId="578C8928" w:rsidR="00B70E4E" w:rsidRDefault="00B70E4E" w:rsidP="0087100E">
      <w:pPr>
        <w:ind w:firstLine="0"/>
      </w:pPr>
    </w:p>
    <w:p w14:paraId="733BEC53" w14:textId="7159F4A3" w:rsidR="003C095D" w:rsidRPr="003C095D" w:rsidRDefault="00B70E4E" w:rsidP="00B70E4E">
      <w:pPr>
        <w:widowControl/>
        <w:spacing w:after="160" w:line="259" w:lineRule="auto"/>
        <w:ind w:firstLine="0"/>
        <w:jc w:val="left"/>
      </w:pPr>
      <w:r>
        <w:br w:type="page"/>
      </w:r>
    </w:p>
    <w:p w14:paraId="52F42E93" w14:textId="62375235" w:rsidR="00642280" w:rsidRDefault="00642280">
      <w:pPr>
        <w:pStyle w:val="af7"/>
        <w:numPr>
          <w:ilvl w:val="0"/>
          <w:numId w:val="8"/>
        </w:numPr>
      </w:pPr>
      <w:bookmarkStart w:id="36" w:name="_Toc216657714"/>
      <w:r>
        <w:lastRenderedPageBreak/>
        <w:t xml:space="preserve">Программная реализация </w:t>
      </w:r>
      <w:r w:rsidR="00C10E55">
        <w:t>модели</w:t>
      </w:r>
      <w:bookmarkEnd w:id="36"/>
    </w:p>
    <w:p w14:paraId="5CF8A127" w14:textId="45371FAE" w:rsidR="00642280" w:rsidRPr="00481FE9" w:rsidRDefault="00642280" w:rsidP="002C411A">
      <w:pPr>
        <w:pStyle w:val="a0"/>
      </w:pPr>
      <w:bookmarkStart w:id="37" w:name="_Toc216657715"/>
      <w:r>
        <w:t>Выбор языка программирования</w:t>
      </w:r>
      <w:r w:rsidR="00481FE9">
        <w:t>, инструментов и архитектуры</w:t>
      </w:r>
      <w:bookmarkEnd w:id="37"/>
    </w:p>
    <w:p w14:paraId="328287FF" w14:textId="7BEE3948" w:rsidR="00E86777" w:rsidRDefault="00E86777" w:rsidP="00E86777">
      <w:r>
        <w:t xml:space="preserve">Для реализации программного средства был выбран язык программирования C# в сочетании со средой разработки Microsoft Visual Studio и платформой Windows </w:t>
      </w:r>
      <w:proofErr w:type="spellStart"/>
      <w:r>
        <w:t>Forms</w:t>
      </w:r>
      <w:proofErr w:type="spellEnd"/>
      <w:r>
        <w:t xml:space="preserve"> для создания графического интерфейса. Выбор C# обусловлен его высокой производительностью, строгой типизацией и богатым набором стандартных библиотек, что обеспечивает надёжность и удобство разработки приложений под Windows. Язык обладает отличной поддержкой объектно-ориентированного программирования, что позволяет создавать чистый, модульный и легко поддерживаемый код. Кроме того, C# интегрируется с .NET Framework, предоставляя мощные средства работы со строками, массивами и битов</w:t>
      </w:r>
      <w:r>
        <w:t>ы</w:t>
      </w:r>
      <w:r>
        <w:t>ми операциями, которые критически важны при реализации алгоритмов помехоустойчивого кодирования. Для данной задачи, связанной с обработкой двоичных данных, вычислением матриц, синдромов и пошаговой визуализацией процессов кодирования</w:t>
      </w:r>
      <w:r>
        <w:t xml:space="preserve"> и </w:t>
      </w:r>
      <w:r>
        <w:t xml:space="preserve">декодирования, C# оказался оптимальным благодаря простоте работы с битовыми операциями </w:t>
      </w:r>
      <w:r>
        <w:t xml:space="preserve">такими как </w:t>
      </w:r>
      <w:r>
        <w:t>XOR</w:t>
      </w:r>
      <w:r>
        <w:t xml:space="preserve"> и</w:t>
      </w:r>
      <w:r>
        <w:t xml:space="preserve"> сдвиги, высокой скорости выполнения и наличию удобных элементов управления в Windows </w:t>
      </w:r>
      <w:proofErr w:type="spellStart"/>
      <w:r>
        <w:t>Forms</w:t>
      </w:r>
      <w:proofErr w:type="spellEnd"/>
      <w:r>
        <w:t xml:space="preserve"> </w:t>
      </w:r>
      <w:r>
        <w:t xml:space="preserve">– </w:t>
      </w:r>
      <w:proofErr w:type="spellStart"/>
      <w:r>
        <w:t>RichTextBox</w:t>
      </w:r>
      <w:proofErr w:type="spellEnd"/>
      <w:r>
        <w:t xml:space="preserve">, </w:t>
      </w:r>
      <w:proofErr w:type="spellStart"/>
      <w:r>
        <w:t>DataGridView</w:t>
      </w:r>
      <w:proofErr w:type="spellEnd"/>
      <w:r>
        <w:t xml:space="preserve"> и другие</w:t>
      </w:r>
      <w:r>
        <w:t>, позволяющи</w:t>
      </w:r>
      <w:r>
        <w:t>е</w:t>
      </w:r>
      <w:r>
        <w:t xml:space="preserve"> наглядно отображать промежуточные результаты. Visual Studio обеспечивает отличную отладку, интуитивный дизайнер форм и быструю компиляцию, что существенно ускорило процесс разработки демонстрационной модели.</w:t>
      </w:r>
    </w:p>
    <w:p w14:paraId="54A81F5F" w14:textId="7D1871B8" w:rsidR="00E86777" w:rsidRDefault="00E86777" w:rsidP="00E86777">
      <w:r>
        <w:t xml:space="preserve">Архитектура приложения построена по классической схеме Windows </w:t>
      </w:r>
      <w:proofErr w:type="spellStart"/>
      <w:r>
        <w:t>Forms</w:t>
      </w:r>
      <w:proofErr w:type="spellEnd"/>
      <w:r>
        <w:t xml:space="preserve"> с одной основной формой, содержащей все элементы управления. Вся логика кодирования и декодирования сосредоточена в классе формы, что упрощает доступ к элементам интерфейса и позволяет оперативно обновлять текстовые поля и таблицы в процессе выполнения алгоритма. Такой подход выбран сознательно для демонстрационных целей: он обеспечивает максимальную прозрачность работы программы, позволяя пользователю наблюдать каждый шаг вычислений в реальном времени без лишней абстракции.</w:t>
      </w:r>
    </w:p>
    <w:p w14:paraId="0FAF0FF5" w14:textId="77777777" w:rsidR="00E86777" w:rsidRDefault="00E86777" w:rsidP="00E86777">
      <w:r>
        <w:lastRenderedPageBreak/>
        <w:t xml:space="preserve">Особенностью реализации стало активное использование элементов </w:t>
      </w:r>
      <w:proofErr w:type="spellStart"/>
      <w:r>
        <w:t>DataGridView</w:t>
      </w:r>
      <w:proofErr w:type="spellEnd"/>
      <w:r>
        <w:t xml:space="preserve"> для визуализации порождающей матрицы G и пошагового процесса декодирования. Матрица строится динамически в зависимости от введённых параметров n и порождающего полинома g(x), а её отображение помогает пользователю понять структуру циклического кода. </w:t>
      </w:r>
    </w:p>
    <w:p w14:paraId="50C86244" w14:textId="2DCF95B5" w:rsidR="00E86777" w:rsidRDefault="00E86777" w:rsidP="00E86777">
      <w:r>
        <w:t xml:space="preserve">Кроме того, применён параллельный подход к кодированию блоков данных с помощью </w:t>
      </w:r>
      <w:proofErr w:type="spellStart"/>
      <w:r>
        <w:t>Parallel.For</w:t>
      </w:r>
      <w:proofErr w:type="spellEnd"/>
      <w:r>
        <w:t>, что ускоряет обработку длинных сообщений и демонстрирует возможности современного C# в многопоточности.</w:t>
      </w:r>
    </w:p>
    <w:p w14:paraId="2B34C62B" w14:textId="114BE9BF" w:rsidR="009531CF" w:rsidRDefault="00E86777" w:rsidP="00E86777">
      <w:r>
        <w:t xml:space="preserve">Ещё одной важной особенностью является подробный пошаговый вывод процесса декодирования в отдельном </w:t>
      </w:r>
      <w:proofErr w:type="spellStart"/>
      <w:r>
        <w:t>RichTextBox</w:t>
      </w:r>
      <w:proofErr w:type="spellEnd"/>
      <w:r>
        <w:t>. Программа фиксирует каждое вычисление синдрома, циклический сдвиг кодового слова, исправление битов и извлечение информационного слова, что делает её ценным образовательным инструментом. Такой детальный лог позволяет не только проверить корректность работы, но и изучить механизм синдромного декодирования БЧХ-кодов на конкретных примерах, включая случаи с одиночными и множественными ошибками в пределах исправляющей способности.</w:t>
      </w:r>
    </w:p>
    <w:p w14:paraId="029F5428" w14:textId="2202D2E1" w:rsidR="009531CF" w:rsidRPr="00B678A7" w:rsidRDefault="009531CF" w:rsidP="002C411A">
      <w:pPr>
        <w:pStyle w:val="a0"/>
      </w:pPr>
      <w:bookmarkStart w:id="38" w:name="_Toc216657716"/>
      <w:r>
        <w:t>Основные этапы работы программы</w:t>
      </w:r>
      <w:bookmarkEnd w:id="38"/>
    </w:p>
    <w:p w14:paraId="0A24F1DE" w14:textId="1B27DCDC" w:rsidR="006E4C45" w:rsidRDefault="006E4C45" w:rsidP="006471C6">
      <w:r>
        <w:t xml:space="preserve">Разработанное программное средство представляет собой демонстрационную модель помехоустойчивого канала связи на основе циклических БЧХ-кодов с графическим интерфейсом на базе Windows </w:t>
      </w:r>
      <w:proofErr w:type="spellStart"/>
      <w:r>
        <w:t>Forms</w:t>
      </w:r>
      <w:proofErr w:type="spellEnd"/>
      <w:r>
        <w:t>. Работа программы построена на последовательном выполнении этапов, обеспечивающих пошаговую визуализацию процессов кодирования и декодирования. Для пояснения функционирования приложения можно выделить следующие основные этапы:</w:t>
      </w:r>
    </w:p>
    <w:p w14:paraId="465F85B9" w14:textId="7D7F618D" w:rsidR="006E4C45" w:rsidRDefault="006E4C45">
      <w:pPr>
        <w:pStyle w:val="ad"/>
        <w:numPr>
          <w:ilvl w:val="0"/>
          <w:numId w:val="17"/>
        </w:numPr>
      </w:pPr>
      <w:r>
        <w:t xml:space="preserve">Загрузка и обработка входных данных. Пользователь открывает текстовый файл (в кодировке UTF-8) с помощью кнопки «Открыть файл». Программа читает содержимое файла, отображает исходный текст в соответствующем поле и автоматически преобразует его в двоичную последовательность по 8 бит на символ. Эта последовательность </w:t>
      </w:r>
      <w:r>
        <w:lastRenderedPageBreak/>
        <w:t>выводится в поле информационного сообщения и служит основой для дальнейшего кодирования.</w:t>
      </w:r>
    </w:p>
    <w:p w14:paraId="5999ED43" w14:textId="0DDA1C87" w:rsidR="006E4C45" w:rsidRDefault="006E4C45">
      <w:pPr>
        <w:pStyle w:val="ad"/>
        <w:numPr>
          <w:ilvl w:val="0"/>
          <w:numId w:val="17"/>
        </w:numPr>
      </w:pPr>
      <w:r>
        <w:t xml:space="preserve">Ввод параметров кода и расчёт характеристик. Пользователь вводит порождающий полином g(x) в двоичном виде и длину кодового слова n. Программа автоматически вычисляет степень полинома m, длину информационного слова k, а также исправляющую способность t на основе встроенной таблицы известных параметров БЧХ-кодов. Динамически строится и отображается порождающая матрица G в элементе </w:t>
      </w:r>
      <w:proofErr w:type="spellStart"/>
      <w:r>
        <w:t>DataGridView</w:t>
      </w:r>
      <w:proofErr w:type="spellEnd"/>
      <w:r>
        <w:t>, что позволяет визуально контролировать структуру кода.</w:t>
      </w:r>
    </w:p>
    <w:p w14:paraId="01300221" w14:textId="273CD0A0" w:rsidR="006E4C45" w:rsidRDefault="006E4C45">
      <w:pPr>
        <w:pStyle w:val="ad"/>
        <w:numPr>
          <w:ilvl w:val="0"/>
          <w:numId w:val="17"/>
        </w:numPr>
      </w:pPr>
      <w:r>
        <w:t>Кодирование сообщения. После нажатия кнопки «Кодировать» программа добавляет необходимые нулевые биты для кратности k, разбивает двоичную последовательность на блоки длиной k и выполняет кодирование каждого блока путём умножения на матрицу G с использованием операций XOR. Процесс оптимизирован с применением параллельных вычислений (</w:t>
      </w:r>
      <w:proofErr w:type="spellStart"/>
      <w:r>
        <w:t>Parallel.For</w:t>
      </w:r>
      <w:proofErr w:type="spellEnd"/>
      <w:r>
        <w:t>). Закодированная последовательность отображается в соответствующем поле, а также сохраняется для последующих этапов.</w:t>
      </w:r>
    </w:p>
    <w:p w14:paraId="29CE56D9" w14:textId="6C56AB79" w:rsidR="006E4C45" w:rsidRDefault="006E4C45">
      <w:pPr>
        <w:pStyle w:val="ad"/>
        <w:numPr>
          <w:ilvl w:val="0"/>
          <w:numId w:val="17"/>
        </w:numPr>
      </w:pPr>
      <w:r>
        <w:t>Искусственное внесение ошибок. Пользователь может вручную или автоматически внести ошибки в закодированную последовательность, инвертируя отдельные биты. Это имитирует помехи в канале связи и позволяет демонстрировать работу механизма исправления ошибок в контролируемых условиях.</w:t>
      </w:r>
    </w:p>
    <w:p w14:paraId="087FD663" w14:textId="37404C53" w:rsidR="006E4C45" w:rsidRPr="006E4C45" w:rsidRDefault="006E4C45">
      <w:pPr>
        <w:pStyle w:val="ad"/>
        <w:numPr>
          <w:ilvl w:val="0"/>
          <w:numId w:val="17"/>
        </w:numPr>
      </w:pPr>
      <w:r>
        <w:t xml:space="preserve">Декодирование с исправлением ошибок. При нажатии кнопки «Декодировать» программа обрабатывает каждый кодовый блок: вычисляет синдром путём деления на g(x), выполняет циклические сдвиги до достижения синдрома с весом не более </w:t>
      </w:r>
      <w:r>
        <w:rPr>
          <w:lang w:val="en-US"/>
        </w:rPr>
        <w:t>t</w:t>
      </w:r>
      <w:r>
        <w:t>, исправляет ошибки вычитанием синдрома и извлекает информационное слово. Весь процесс подробно протоколируется в отдельном поле с указанием каждого шага</w:t>
      </w:r>
      <w:r w:rsidRPr="006E4C45">
        <w:t xml:space="preserve">. </w:t>
      </w:r>
      <w:r>
        <w:lastRenderedPageBreak/>
        <w:t>В итоге восстанавливается исходное сообщение и преобразуется обратно в текст.</w:t>
      </w:r>
    </w:p>
    <w:p w14:paraId="714F0E79" w14:textId="6A6B1B32" w:rsidR="00F93BB9" w:rsidRPr="00992205" w:rsidRDefault="006E4C45" w:rsidP="006471C6">
      <w:r>
        <w:t>Таким образом, программа обеспечивает полный цикл моделирования помехоустойчивого канала связи: от ввода данных до восстановления сообщения с исправлением ошибок. Пошаговая визуализация и детальный лог делают её эффективным образовательным инструментом для изучения принципов работы БЧХ-кодов.</w:t>
      </w:r>
      <w:r w:rsidR="009531CF">
        <w:t xml:space="preserve"> </w:t>
      </w:r>
    </w:p>
    <w:p w14:paraId="35B0C99C" w14:textId="37CE09E6" w:rsidR="00F93BB9" w:rsidRDefault="000814BF" w:rsidP="002C411A">
      <w:pPr>
        <w:pStyle w:val="a0"/>
      </w:pPr>
      <w:bookmarkStart w:id="39" w:name="_Toc167967112"/>
      <w:bookmarkStart w:id="40" w:name="_Toc216657717"/>
      <w:r w:rsidRPr="0005692C">
        <w:t>Реализация алгоритм</w:t>
      </w:r>
      <w:bookmarkEnd w:id="39"/>
      <w:r w:rsidR="003E234F">
        <w:t>а</w:t>
      </w:r>
      <w:r w:rsidR="00790DA8">
        <w:t xml:space="preserve"> </w:t>
      </w:r>
      <w:bookmarkStart w:id="41" w:name="_Hlk167965002"/>
      <w:r w:rsidR="003E234F">
        <w:t>кодирования</w:t>
      </w:r>
      <w:bookmarkEnd w:id="40"/>
    </w:p>
    <w:p w14:paraId="16FCEDDF" w14:textId="36C0216E" w:rsidR="00864AB4" w:rsidRDefault="00864AB4" w:rsidP="006471C6">
      <w:pPr>
        <w:pStyle w:val="af9"/>
        <w:spacing w:before="0" w:after="0"/>
      </w:pPr>
      <w:r>
        <w:t xml:space="preserve">Алгоритм кодирования реализует несистематическую форму циклического кода на основе заданного порождающего полинома. В этой форме информационные биты не выделяются явно в кодовом слове в неизменённом виде — они равномерно распределены по всему кодовому слову за счёт циклических сдвигов и линейных комбинаций. Такой подход напрямую отражает алгебраическую структуру циклических кодов и удобен для демонстрации их свойств. Процесс выполняется </w:t>
      </w:r>
      <w:proofErr w:type="spellStart"/>
      <w:r>
        <w:t>поблочно</w:t>
      </w:r>
      <w:proofErr w:type="spellEnd"/>
      <w:r>
        <w:t xml:space="preserve"> и включает несколько последовательных этапов, направленных на подготовку данных, построение структуры кода и формирование кодовых слов. Ниже приведено детальное описание каждого этапа.</w:t>
      </w:r>
    </w:p>
    <w:p w14:paraId="003E3997" w14:textId="77777777" w:rsidR="00864AB4" w:rsidRDefault="00864AB4">
      <w:pPr>
        <w:pStyle w:val="af9"/>
        <w:numPr>
          <w:ilvl w:val="0"/>
          <w:numId w:val="18"/>
        </w:numPr>
        <w:spacing w:before="0" w:after="0"/>
      </w:pPr>
      <w:r>
        <w:t>Подготовка исходного сообщения:</w:t>
      </w:r>
    </w:p>
    <w:p w14:paraId="6E340475" w14:textId="67818D5A" w:rsidR="00864AB4" w:rsidRDefault="00864AB4">
      <w:pPr>
        <w:pStyle w:val="af9"/>
        <w:numPr>
          <w:ilvl w:val="1"/>
          <w:numId w:val="24"/>
        </w:numPr>
        <w:spacing w:before="0" w:after="0"/>
      </w:pPr>
      <w:r>
        <w:t>Исходное текстовое сообщение преобразуется в сплошную двоичную последовательность, где каждый символ представляется ровно восьмью битами.</w:t>
      </w:r>
    </w:p>
    <w:p w14:paraId="5C9BFBF5" w14:textId="77777777" w:rsidR="00864AB4" w:rsidRDefault="00864AB4">
      <w:pPr>
        <w:pStyle w:val="af9"/>
        <w:numPr>
          <w:ilvl w:val="1"/>
          <w:numId w:val="24"/>
        </w:numPr>
        <w:spacing w:before="0" w:after="0"/>
      </w:pPr>
      <w:r>
        <w:t>Вычисляется точная длина этой последовательности в битах.</w:t>
      </w:r>
    </w:p>
    <w:p w14:paraId="671DCD2E" w14:textId="77777777" w:rsidR="00864AB4" w:rsidRDefault="00864AB4">
      <w:pPr>
        <w:pStyle w:val="af9"/>
        <w:numPr>
          <w:ilvl w:val="1"/>
          <w:numId w:val="24"/>
        </w:numPr>
        <w:spacing w:before="0" w:after="0"/>
      </w:pPr>
      <w:r>
        <w:t>Чтобы обеспечить равномерное разбиение на блоки, определяется количество нулевых битов, необходимых для дополнения до длины, кратной длине информационного слова (это значение рассчитывается как остаток от деления с учётом модуля).</w:t>
      </w:r>
    </w:p>
    <w:p w14:paraId="49F04601" w14:textId="4B264A00" w:rsidR="00864AB4" w:rsidRDefault="00864AB4">
      <w:pPr>
        <w:pStyle w:val="af9"/>
        <w:numPr>
          <w:ilvl w:val="1"/>
          <w:numId w:val="24"/>
        </w:numPr>
        <w:spacing w:before="0" w:after="0"/>
      </w:pPr>
      <w:r>
        <w:lastRenderedPageBreak/>
        <w:t>Нулевые биты добавляются строго в конец последовательности, формируя дополненное сообщение, которое отображается пользователю для контроля.</w:t>
      </w:r>
    </w:p>
    <w:p w14:paraId="21BA7EFD" w14:textId="77777777" w:rsidR="00864AB4" w:rsidRDefault="00864AB4">
      <w:pPr>
        <w:pStyle w:val="af9"/>
        <w:numPr>
          <w:ilvl w:val="0"/>
          <w:numId w:val="18"/>
        </w:numPr>
        <w:spacing w:before="0" w:after="0"/>
      </w:pPr>
      <w:r>
        <w:t>Определение параметров кода и построение порождающей матрицы:</w:t>
      </w:r>
    </w:p>
    <w:p w14:paraId="0AA67599" w14:textId="77777777" w:rsidR="00864AB4" w:rsidRDefault="00864AB4">
      <w:pPr>
        <w:pStyle w:val="af9"/>
        <w:numPr>
          <w:ilvl w:val="1"/>
          <w:numId w:val="23"/>
        </w:numPr>
        <w:spacing w:before="0" w:after="0"/>
      </w:pPr>
      <w:r>
        <w:t>На основе введённого порождающего полинома определяется его степень — позиция старшего ненулевого коэффициента.</w:t>
      </w:r>
    </w:p>
    <w:p w14:paraId="2EFA1F36" w14:textId="77777777" w:rsidR="00864AB4" w:rsidRDefault="00864AB4">
      <w:pPr>
        <w:pStyle w:val="af9"/>
        <w:numPr>
          <w:ilvl w:val="1"/>
          <w:numId w:val="23"/>
        </w:numPr>
        <w:spacing w:before="0" w:after="0"/>
      </w:pPr>
      <w:r>
        <w:t>Длина информационного слова вычисляется как разность между общей длиной кодового слова и степенью полинома.</w:t>
      </w:r>
    </w:p>
    <w:p w14:paraId="4C8C3009" w14:textId="77777777" w:rsidR="00864AB4" w:rsidRDefault="00864AB4">
      <w:pPr>
        <w:pStyle w:val="af9"/>
        <w:numPr>
          <w:ilvl w:val="1"/>
          <w:numId w:val="23"/>
        </w:numPr>
        <w:spacing w:before="0" w:after="0"/>
      </w:pPr>
      <w:r>
        <w:t>Строится порождающая матрица размером (длина информационного слова) × (длина кодового слова): каждая строка матрицы представляет собой циклический сдвиг порождающего полинома вправо (или влево) внутри окна длины кодового слова, с заполнением нулями в остальных позициях.</w:t>
      </w:r>
    </w:p>
    <w:p w14:paraId="74B4B62F" w14:textId="7229B77F" w:rsidR="00864AB4" w:rsidRDefault="00864AB4">
      <w:pPr>
        <w:pStyle w:val="af9"/>
        <w:numPr>
          <w:ilvl w:val="1"/>
          <w:numId w:val="23"/>
        </w:numPr>
        <w:spacing w:before="0" w:after="0"/>
      </w:pPr>
      <w:r>
        <w:t>Полученная матрица является несистематической, но полностью эквивалентной систематической форме по свойствам кода.</w:t>
      </w:r>
    </w:p>
    <w:p w14:paraId="53BE2DEC" w14:textId="77777777" w:rsidR="00864AB4" w:rsidRDefault="00864AB4">
      <w:pPr>
        <w:pStyle w:val="af9"/>
        <w:numPr>
          <w:ilvl w:val="0"/>
          <w:numId w:val="18"/>
        </w:numPr>
        <w:spacing w:before="0" w:after="0"/>
      </w:pPr>
      <w:r>
        <w:t>Разбиение сообщения на информационные блоки:</w:t>
      </w:r>
    </w:p>
    <w:p w14:paraId="41F49286" w14:textId="77777777" w:rsidR="00864AB4" w:rsidRDefault="00864AB4">
      <w:pPr>
        <w:pStyle w:val="af9"/>
        <w:numPr>
          <w:ilvl w:val="1"/>
          <w:numId w:val="22"/>
        </w:numPr>
        <w:spacing w:before="0" w:after="0"/>
      </w:pPr>
      <w:r>
        <w:t>Дополненная двоичная последовательность делится на отдельные блоки фиксированной длины, равной длине информационного слова.</w:t>
      </w:r>
    </w:p>
    <w:p w14:paraId="1D6A5874" w14:textId="0BC851B2" w:rsidR="00864AB4" w:rsidRDefault="00864AB4">
      <w:pPr>
        <w:pStyle w:val="af9"/>
        <w:numPr>
          <w:ilvl w:val="1"/>
          <w:numId w:val="22"/>
        </w:numPr>
        <w:spacing w:before="0" w:after="0"/>
      </w:pPr>
      <w:r>
        <w:t>Вычисляется общее количество таких блоков, чтобы охватить всё сообщение без остатка.</w:t>
      </w:r>
    </w:p>
    <w:p w14:paraId="13D00BBF" w14:textId="110796F7" w:rsidR="00864AB4" w:rsidRDefault="00864AB4">
      <w:pPr>
        <w:pStyle w:val="af9"/>
        <w:numPr>
          <w:ilvl w:val="0"/>
          <w:numId w:val="18"/>
        </w:numPr>
        <w:spacing w:before="0" w:after="0"/>
      </w:pPr>
      <w:r>
        <w:t>Кодирование каждого информационного блока</w:t>
      </w:r>
      <w:r>
        <w:t>:</w:t>
      </w:r>
    </w:p>
    <w:p w14:paraId="2F5F5B4E" w14:textId="77777777" w:rsidR="00864AB4" w:rsidRDefault="00864AB4">
      <w:pPr>
        <w:pStyle w:val="af9"/>
        <w:numPr>
          <w:ilvl w:val="1"/>
          <w:numId w:val="21"/>
        </w:numPr>
        <w:spacing w:before="0" w:after="0"/>
      </w:pPr>
      <w:r>
        <w:t>Для каждого блока создаётся пустое кодовое слово длиной равной полной длине кода, первоначально заполненное нулями.</w:t>
      </w:r>
    </w:p>
    <w:p w14:paraId="12A71A9F" w14:textId="3F8CD27E" w:rsidR="00864AB4" w:rsidRDefault="00864AB4">
      <w:pPr>
        <w:pStyle w:val="af9"/>
        <w:numPr>
          <w:ilvl w:val="1"/>
          <w:numId w:val="21"/>
        </w:numPr>
        <w:spacing w:before="0" w:after="0"/>
      </w:pPr>
      <w:r>
        <w:t>Последовательно просматриваются все биты информационного блока: если текущий бит равен 1, то к текущему кодовому слову добавляется соответствующая строка порождающей матрицы.</w:t>
      </w:r>
      <w:r>
        <w:t xml:space="preserve"> </w:t>
      </w:r>
      <w:r>
        <w:t>Если бит равен 0, строка матрицы не добавляется.</w:t>
      </w:r>
    </w:p>
    <w:p w14:paraId="2FB4F68B" w14:textId="77777777" w:rsidR="00864AB4" w:rsidRDefault="00864AB4">
      <w:pPr>
        <w:pStyle w:val="af9"/>
        <w:numPr>
          <w:ilvl w:val="1"/>
          <w:numId w:val="21"/>
        </w:numPr>
        <w:spacing w:before="0" w:after="0"/>
      </w:pPr>
      <w:r>
        <w:lastRenderedPageBreak/>
        <w:t>В результате накопления таких операций формируется полное кодовое слово: оно представляет собой линейную комбинацию сдвигов порождающего полинома, соответствующих позициям единиц в информационном блоке.</w:t>
      </w:r>
    </w:p>
    <w:p w14:paraId="0A8A62B5" w14:textId="4AEE8BB4" w:rsidR="00864AB4" w:rsidRDefault="00864AB4">
      <w:pPr>
        <w:pStyle w:val="af9"/>
        <w:numPr>
          <w:ilvl w:val="1"/>
          <w:numId w:val="21"/>
        </w:numPr>
        <w:spacing w:before="0" w:after="0"/>
      </w:pPr>
      <w:r>
        <w:t xml:space="preserve">Этот процесс эквивалентен умножению вектора информационных битов на порождающую матрицу в поле </w:t>
      </w:r>
      <w:proofErr w:type="gramStart"/>
      <w:r>
        <w:t>GF(</w:t>
      </w:r>
      <w:proofErr w:type="gramEnd"/>
      <w:r>
        <w:t>2).</w:t>
      </w:r>
    </w:p>
    <w:p w14:paraId="79F97A7D" w14:textId="77777777" w:rsidR="00864AB4" w:rsidRDefault="00864AB4">
      <w:pPr>
        <w:pStyle w:val="af9"/>
        <w:numPr>
          <w:ilvl w:val="0"/>
          <w:numId w:val="18"/>
        </w:numPr>
        <w:spacing w:before="0" w:after="0"/>
      </w:pPr>
      <w:r>
        <w:t>Параллельная обработка блоков для ускорения:</w:t>
      </w:r>
    </w:p>
    <w:p w14:paraId="72DD0B36" w14:textId="77777777" w:rsidR="00864AB4" w:rsidRDefault="00864AB4">
      <w:pPr>
        <w:pStyle w:val="af9"/>
        <w:numPr>
          <w:ilvl w:val="1"/>
          <w:numId w:val="20"/>
        </w:numPr>
        <w:spacing w:before="0" w:after="0"/>
      </w:pPr>
      <w:r>
        <w:t>Кодирование отдельных блоков выполняется одновременно на нескольких вычислительных ядрах, поскольку операции над блоками независимы.</w:t>
      </w:r>
    </w:p>
    <w:p w14:paraId="28C9C997" w14:textId="440625C3" w:rsidR="00864AB4" w:rsidRDefault="00864AB4">
      <w:pPr>
        <w:pStyle w:val="af9"/>
        <w:numPr>
          <w:ilvl w:val="1"/>
          <w:numId w:val="20"/>
        </w:numPr>
        <w:spacing w:before="0" w:after="0"/>
      </w:pPr>
      <w:r>
        <w:t>Это позволяет значительно сократить время обработки для длинных сообщений, сохраняя последовательность результатов.</w:t>
      </w:r>
    </w:p>
    <w:p w14:paraId="60476AF0" w14:textId="77777777" w:rsidR="00864AB4" w:rsidRDefault="00864AB4">
      <w:pPr>
        <w:pStyle w:val="af9"/>
        <w:numPr>
          <w:ilvl w:val="0"/>
          <w:numId w:val="18"/>
        </w:numPr>
        <w:spacing w:before="0" w:after="0"/>
      </w:pPr>
      <w:r>
        <w:t>Сборка и вывод полного закодированного сообщения:</w:t>
      </w:r>
    </w:p>
    <w:p w14:paraId="2EDE6529" w14:textId="77777777" w:rsidR="00864AB4" w:rsidRDefault="00864AB4">
      <w:pPr>
        <w:pStyle w:val="af9"/>
        <w:numPr>
          <w:ilvl w:val="1"/>
          <w:numId w:val="19"/>
        </w:numPr>
        <w:spacing w:before="0" w:after="0"/>
      </w:pPr>
      <w:r>
        <w:t>После завершения кодирования всех блоков полученные кодовые слова соединяются в одну непрерывную двоичную последовательность в порядке исходных блоков.</w:t>
      </w:r>
    </w:p>
    <w:p w14:paraId="24DBA5EC" w14:textId="77777777" w:rsidR="00864AB4" w:rsidRDefault="00864AB4">
      <w:pPr>
        <w:pStyle w:val="af9"/>
        <w:numPr>
          <w:ilvl w:val="1"/>
          <w:numId w:val="19"/>
        </w:numPr>
        <w:spacing w:before="0" w:after="0"/>
      </w:pPr>
      <w:r>
        <w:t>Итоговое закодированное сообщение отображается в интерфейсе программы как единая строка битов.</w:t>
      </w:r>
    </w:p>
    <w:p w14:paraId="27A97FB6" w14:textId="4F2221BB" w:rsidR="00864AB4" w:rsidRDefault="00864AB4">
      <w:pPr>
        <w:pStyle w:val="af9"/>
        <w:numPr>
          <w:ilvl w:val="1"/>
          <w:numId w:val="19"/>
        </w:numPr>
        <w:spacing w:before="0" w:after="0"/>
      </w:pPr>
      <w:r>
        <w:t>Дополнительно обновляются визуальные элементы: параметры кода, матрица и промежуточные данные для полного контроля процесса.</w:t>
      </w:r>
    </w:p>
    <w:p w14:paraId="3104ABC7" w14:textId="03CF5726" w:rsidR="00DF0E66" w:rsidRPr="00992205" w:rsidRDefault="00864AB4" w:rsidP="00864AB4">
      <w:pPr>
        <w:pStyle w:val="af9"/>
        <w:spacing w:before="0" w:after="0"/>
      </w:pPr>
      <w:r>
        <w:t>Данный подход обеспечивает точное соответствие теоретическим принципам циклических кодов в неканонической форме, где кодовые слова являются кратными порождающему полиному. Несистематическая форма выбрана намеренно для наглядной демонстрации циклической структуры, хотя эквивалентная систематическая форма также возможна путём приведения матрицы. Алгоритм прозрачен, эффективен и идеально подходит для образовательных целей, позволяя пользователю наблюдать преобразование сообщения в защищённую форму.</w:t>
      </w:r>
    </w:p>
    <w:p w14:paraId="1B3ECD9B" w14:textId="26EF2718" w:rsidR="00DF0E66" w:rsidRDefault="00DF0E66" w:rsidP="00DF0E66">
      <w:pPr>
        <w:pStyle w:val="a0"/>
      </w:pPr>
      <w:bookmarkStart w:id="42" w:name="_Toc216657718"/>
      <w:r w:rsidRPr="0005692C">
        <w:lastRenderedPageBreak/>
        <w:t>Реализация алгоритм</w:t>
      </w:r>
      <w:r>
        <w:t xml:space="preserve">а </w:t>
      </w:r>
      <w:r>
        <w:t>де</w:t>
      </w:r>
      <w:r>
        <w:t>кодирования</w:t>
      </w:r>
      <w:bookmarkEnd w:id="42"/>
    </w:p>
    <w:p w14:paraId="3FBC52EA" w14:textId="09F8861D" w:rsidR="00864AB4" w:rsidRDefault="00864AB4" w:rsidP="006471C6">
      <w:pPr>
        <w:pStyle w:val="af9"/>
        <w:spacing w:before="0" w:after="0"/>
      </w:pPr>
      <w:r>
        <w:t xml:space="preserve">Алгоритм декодирования реализует декодер </w:t>
      </w:r>
      <w:proofErr w:type="spellStart"/>
      <w:r>
        <w:t>Меггита</w:t>
      </w:r>
      <w:proofErr w:type="spellEnd"/>
      <w:r>
        <w:t xml:space="preserve"> в упрощённой форме с перебором циклических сдвигов, подходящий для демонстрации работы циклических БЧХ-кодов с малой исправляющей способностью. Декодер </w:t>
      </w:r>
      <w:proofErr w:type="spellStart"/>
      <w:r>
        <w:t>Меггита</w:t>
      </w:r>
      <w:proofErr w:type="spellEnd"/>
      <w:r>
        <w:t xml:space="preserve">, предложенный Джоном </w:t>
      </w:r>
      <w:proofErr w:type="spellStart"/>
      <w:r>
        <w:t>Меггитом</w:t>
      </w:r>
      <w:proofErr w:type="spellEnd"/>
      <w:r>
        <w:t xml:space="preserve"> в 1960-х годах, использует свойство циклической структуры кода для последовательного сдвига принятого слова и пересчёта синдрома до тех пор, пока синдром не соответствует шаблону исправимой ошибки</w:t>
      </w:r>
      <w:r>
        <w:t xml:space="preserve">. </w:t>
      </w:r>
      <w:r>
        <w:t xml:space="preserve">В реализованной версии этот подход адаптирован для учебных целей: вместо полной таблицы шаблонов ошибок используется условие на вес синдрома, что делает метод простым и наглядным. Декодирование выполняется </w:t>
      </w:r>
      <w:proofErr w:type="spellStart"/>
      <w:r>
        <w:t>поблочно</w:t>
      </w:r>
      <w:proofErr w:type="spellEnd"/>
      <w:r>
        <w:t xml:space="preserve"> для все</w:t>
      </w:r>
      <w:r w:rsidR="00022C59">
        <w:t>х</w:t>
      </w:r>
      <w:r>
        <w:t xml:space="preserve"> принят</w:t>
      </w:r>
      <w:r w:rsidR="00022C59">
        <w:t>ых</w:t>
      </w:r>
      <w:r>
        <w:t xml:space="preserve"> сообщени</w:t>
      </w:r>
      <w:r w:rsidR="00022C59">
        <w:t>й в том числе и без ошибочных</w:t>
      </w:r>
      <w:r>
        <w:t xml:space="preserve"> и включает детальную визуализацию каждого шага. Ниже приведено детальное описание каждого этапа.</w:t>
      </w:r>
    </w:p>
    <w:p w14:paraId="36C5A184" w14:textId="77777777" w:rsidR="00864AB4" w:rsidRDefault="00864AB4">
      <w:pPr>
        <w:pStyle w:val="af9"/>
        <w:numPr>
          <w:ilvl w:val="0"/>
          <w:numId w:val="33"/>
        </w:numPr>
        <w:spacing w:before="0" w:after="0"/>
      </w:pPr>
      <w:r>
        <w:t>Подготовка принятого сообщения:</w:t>
      </w:r>
    </w:p>
    <w:p w14:paraId="56D21BDE" w14:textId="3C690A6D" w:rsidR="00864AB4" w:rsidRDefault="00864AB4">
      <w:pPr>
        <w:pStyle w:val="af9"/>
        <w:numPr>
          <w:ilvl w:val="1"/>
          <w:numId w:val="32"/>
        </w:numPr>
        <w:spacing w:before="0" w:after="0"/>
      </w:pPr>
      <w:r>
        <w:t>Принятая двоичная последовательность</w:t>
      </w:r>
      <w:r w:rsidR="00022C59" w:rsidRPr="00022C59">
        <w:t>,</w:t>
      </w:r>
      <w:r w:rsidR="00022C59">
        <w:t xml:space="preserve"> </w:t>
      </w:r>
      <w:r>
        <w:t>возможно с внесёнными ошибками</w:t>
      </w:r>
      <w:r w:rsidR="00022C59" w:rsidRPr="00022C59">
        <w:t>,</w:t>
      </w:r>
      <w:r>
        <w:t xml:space="preserve"> берётся из поля с закодированным сообщением.</w:t>
      </w:r>
    </w:p>
    <w:p w14:paraId="55840876" w14:textId="77777777" w:rsidR="00864AB4" w:rsidRDefault="00864AB4">
      <w:pPr>
        <w:pStyle w:val="af9"/>
        <w:numPr>
          <w:ilvl w:val="1"/>
          <w:numId w:val="32"/>
        </w:numPr>
        <w:spacing w:before="0" w:after="0"/>
      </w:pPr>
      <w:r>
        <w:t>Вычисляется общая длина последовательности и определяется количество кодовых блоков как частное от деления длины на длину кодового слова.</w:t>
      </w:r>
    </w:p>
    <w:p w14:paraId="150735A9" w14:textId="062B7323" w:rsidR="00864AB4" w:rsidRDefault="00864AB4">
      <w:pPr>
        <w:pStyle w:val="af9"/>
        <w:numPr>
          <w:ilvl w:val="1"/>
          <w:numId w:val="32"/>
        </w:numPr>
        <w:spacing w:before="0" w:after="0"/>
      </w:pPr>
      <w:r>
        <w:t>Последовательность разбивается на отдельные кодовые слова фиксированной длины, соответствующие параметру кода.</w:t>
      </w:r>
    </w:p>
    <w:p w14:paraId="50A25009" w14:textId="77777777" w:rsidR="00864AB4" w:rsidRDefault="00864AB4">
      <w:pPr>
        <w:pStyle w:val="af9"/>
        <w:numPr>
          <w:ilvl w:val="0"/>
          <w:numId w:val="33"/>
        </w:numPr>
        <w:spacing w:before="0" w:after="0"/>
      </w:pPr>
      <w:r>
        <w:t>Обработка каждого кодового блока по отдельности:</w:t>
      </w:r>
    </w:p>
    <w:p w14:paraId="7DE55995" w14:textId="77777777" w:rsidR="00864AB4" w:rsidRDefault="00864AB4">
      <w:pPr>
        <w:pStyle w:val="af9"/>
        <w:numPr>
          <w:ilvl w:val="1"/>
          <w:numId w:val="31"/>
        </w:numPr>
        <w:spacing w:before="0" w:after="0"/>
      </w:pPr>
      <w:r>
        <w:t>Для каждого блока создаётся рабочая копия кодового слова.</w:t>
      </w:r>
    </w:p>
    <w:p w14:paraId="62AAB40B" w14:textId="77777777" w:rsidR="00864AB4" w:rsidRDefault="00864AB4">
      <w:pPr>
        <w:pStyle w:val="af9"/>
        <w:numPr>
          <w:ilvl w:val="1"/>
          <w:numId w:val="31"/>
        </w:numPr>
        <w:spacing w:before="0" w:after="0"/>
      </w:pPr>
      <w:r>
        <w:t>Инициализируется счётчик итераций и переменная для хранения текущего синдрома.</w:t>
      </w:r>
    </w:p>
    <w:p w14:paraId="659D27B7" w14:textId="281B2EAC" w:rsidR="00864AB4" w:rsidRDefault="00864AB4">
      <w:pPr>
        <w:pStyle w:val="af9"/>
        <w:numPr>
          <w:ilvl w:val="1"/>
          <w:numId w:val="31"/>
        </w:numPr>
        <w:spacing w:before="0" w:after="0"/>
      </w:pPr>
      <w:r>
        <w:t>Весь процесс для одного блока протоколируется в отдельном поле вывода с указанием номера блока и промежуточных данных.</w:t>
      </w:r>
    </w:p>
    <w:p w14:paraId="59099309" w14:textId="77777777" w:rsidR="00864AB4" w:rsidRDefault="00864AB4">
      <w:pPr>
        <w:pStyle w:val="af9"/>
        <w:numPr>
          <w:ilvl w:val="0"/>
          <w:numId w:val="33"/>
        </w:numPr>
        <w:spacing w:before="0" w:after="0"/>
      </w:pPr>
      <w:r>
        <w:t>Вычисление начального синдрома:</w:t>
      </w:r>
    </w:p>
    <w:p w14:paraId="5F5AAE43" w14:textId="3A758865" w:rsidR="00864AB4" w:rsidRDefault="00864AB4">
      <w:pPr>
        <w:pStyle w:val="af9"/>
        <w:numPr>
          <w:ilvl w:val="1"/>
          <w:numId w:val="30"/>
        </w:numPr>
        <w:spacing w:before="0" w:after="0"/>
      </w:pPr>
      <w:r>
        <w:lastRenderedPageBreak/>
        <w:t xml:space="preserve">Синдром вычисляется как остаток от деления текущего кодового слова на порождающий полином в поле </w:t>
      </w:r>
      <w:proofErr w:type="gramStart"/>
      <w:r>
        <w:t>GF(</w:t>
      </w:r>
      <w:proofErr w:type="gramEnd"/>
      <w:r>
        <w:t>2), через последовательные операции XOR.</w:t>
      </w:r>
    </w:p>
    <w:p w14:paraId="34DC330E" w14:textId="77777777" w:rsidR="00864AB4" w:rsidRDefault="00864AB4">
      <w:pPr>
        <w:pStyle w:val="af9"/>
        <w:numPr>
          <w:ilvl w:val="1"/>
          <w:numId w:val="30"/>
        </w:numPr>
        <w:spacing w:before="0" w:after="0"/>
      </w:pPr>
      <w:r>
        <w:t>Если синдром состоит из всех нулей, ошибок в блоке нет — переход к извлечению информационного слова.</w:t>
      </w:r>
    </w:p>
    <w:p w14:paraId="479C64B1" w14:textId="7E1B83A0" w:rsidR="00864AB4" w:rsidRDefault="00864AB4">
      <w:pPr>
        <w:pStyle w:val="af9"/>
        <w:numPr>
          <w:ilvl w:val="1"/>
          <w:numId w:val="30"/>
        </w:numPr>
        <w:spacing w:before="0" w:after="0"/>
      </w:pPr>
      <w:r>
        <w:t>Вычисляется вес синдрома</w:t>
      </w:r>
      <w:r w:rsidR="00022C59" w:rsidRPr="00022C59">
        <w:t>,</w:t>
      </w:r>
      <w:r w:rsidR="00022C59">
        <w:t xml:space="preserve"> т.е. </w:t>
      </w:r>
      <w:r>
        <w:t>количество единиц в нём.</w:t>
      </w:r>
    </w:p>
    <w:p w14:paraId="55CFB1E4" w14:textId="0514B3EB" w:rsidR="00864AB4" w:rsidRDefault="00864AB4">
      <w:pPr>
        <w:pStyle w:val="af9"/>
        <w:numPr>
          <w:ilvl w:val="0"/>
          <w:numId w:val="33"/>
        </w:numPr>
        <w:spacing w:before="0" w:after="0"/>
      </w:pPr>
      <w:r>
        <w:t>Циклический поиск правильного положения ошибки</w:t>
      </w:r>
      <w:r w:rsidR="00022C59">
        <w:t>:</w:t>
      </w:r>
    </w:p>
    <w:p w14:paraId="1BE85EA2" w14:textId="4E82900C" w:rsidR="00864AB4" w:rsidRDefault="00864AB4">
      <w:pPr>
        <w:pStyle w:val="af9"/>
        <w:numPr>
          <w:ilvl w:val="1"/>
          <w:numId w:val="29"/>
        </w:numPr>
        <w:spacing w:before="0" w:after="0"/>
      </w:pPr>
      <w:r>
        <w:t>Пока вес синдрома превышает заданную исправляющую способность, выполняется циклический сдвиг кодового слова влево</w:t>
      </w:r>
      <w:r w:rsidR="00022C59">
        <w:t>.</w:t>
      </w:r>
    </w:p>
    <w:p w14:paraId="3C83286C" w14:textId="77777777" w:rsidR="00864AB4" w:rsidRDefault="00864AB4">
      <w:pPr>
        <w:pStyle w:val="af9"/>
        <w:numPr>
          <w:ilvl w:val="1"/>
          <w:numId w:val="29"/>
        </w:numPr>
        <w:spacing w:before="0" w:after="0"/>
      </w:pPr>
      <w:r>
        <w:t>После каждого сдвига заново вычисляется синдром для сдвинутого слова.</w:t>
      </w:r>
    </w:p>
    <w:p w14:paraId="0EB27A39" w14:textId="60DB0AC1" w:rsidR="00864AB4" w:rsidRDefault="00864AB4">
      <w:pPr>
        <w:pStyle w:val="af9"/>
        <w:numPr>
          <w:ilvl w:val="1"/>
          <w:numId w:val="29"/>
        </w:numPr>
        <w:spacing w:before="0" w:after="0"/>
      </w:pPr>
      <w:r>
        <w:t>Сдвиг продолжается до тех пор, пока вес синдрома не станет равным или меньшим исправляющей способности — это соответствует ошибк</w:t>
      </w:r>
      <w:r w:rsidR="00022C59">
        <w:t>е</w:t>
      </w:r>
      <w:r>
        <w:t xml:space="preserve"> в стандартно</w:t>
      </w:r>
      <w:r w:rsidR="00022C59">
        <w:t>м</w:t>
      </w:r>
      <w:r>
        <w:t xml:space="preserve"> положени</w:t>
      </w:r>
      <w:r w:rsidR="00022C59">
        <w:t>и.</w:t>
      </w:r>
    </w:p>
    <w:p w14:paraId="6F6C5323" w14:textId="7330BDF7" w:rsidR="00864AB4" w:rsidRDefault="00864AB4">
      <w:pPr>
        <w:pStyle w:val="af9"/>
        <w:numPr>
          <w:ilvl w:val="1"/>
          <w:numId w:val="29"/>
        </w:numPr>
        <w:spacing w:before="0" w:after="0"/>
      </w:pPr>
      <w:r>
        <w:t>Каждый сдвиг и соответствующий синдром фиксируются в протоколе для наглядности, демонстрируя последовательный перебор возможных положений ошибки.</w:t>
      </w:r>
    </w:p>
    <w:p w14:paraId="29BE5B21" w14:textId="77777777" w:rsidR="00864AB4" w:rsidRDefault="00864AB4">
      <w:pPr>
        <w:pStyle w:val="af9"/>
        <w:numPr>
          <w:ilvl w:val="0"/>
          <w:numId w:val="33"/>
        </w:numPr>
        <w:spacing w:before="0" w:after="0"/>
      </w:pPr>
      <w:r>
        <w:t>Исправление ошибок:</w:t>
      </w:r>
    </w:p>
    <w:p w14:paraId="06BACCBF" w14:textId="64FBAD2E" w:rsidR="00864AB4" w:rsidRDefault="00864AB4">
      <w:pPr>
        <w:pStyle w:val="af9"/>
        <w:numPr>
          <w:ilvl w:val="1"/>
          <w:numId w:val="27"/>
        </w:numPr>
        <w:spacing w:before="0" w:after="0"/>
      </w:pPr>
      <w:r>
        <w:t>Когда найден подходящий синдром, он используется как маска ошибки в захваченном положении.</w:t>
      </w:r>
    </w:p>
    <w:p w14:paraId="474D6100" w14:textId="536226CE" w:rsidR="00864AB4" w:rsidRDefault="00864AB4">
      <w:pPr>
        <w:pStyle w:val="af9"/>
        <w:numPr>
          <w:ilvl w:val="1"/>
          <w:numId w:val="27"/>
        </w:numPr>
        <w:spacing w:before="0" w:after="0"/>
      </w:pPr>
      <w:r>
        <w:t xml:space="preserve">Синдром </w:t>
      </w:r>
      <w:r w:rsidR="00022C59">
        <w:t>с</w:t>
      </w:r>
      <w:r>
        <w:t>кладывается</w:t>
      </w:r>
      <w:r w:rsidR="00022C59">
        <w:t xml:space="preserve"> </w:t>
      </w:r>
      <w:r>
        <w:t>по модулю 2 на соответствующие позиции кодового слова с учётом выполненных сдвигов.</w:t>
      </w:r>
    </w:p>
    <w:p w14:paraId="7E8F1DE1" w14:textId="77777777" w:rsidR="00864AB4" w:rsidRDefault="00864AB4">
      <w:pPr>
        <w:pStyle w:val="af9"/>
        <w:numPr>
          <w:ilvl w:val="1"/>
          <w:numId w:val="27"/>
        </w:numPr>
        <w:spacing w:before="0" w:after="0"/>
      </w:pPr>
      <w:r>
        <w:t>Для каждой единицы в синдроме инвертируется бит в кодовом слове по рассчитанной позиции.</w:t>
      </w:r>
    </w:p>
    <w:p w14:paraId="537A3B9F" w14:textId="77777777" w:rsidR="00864AB4" w:rsidRDefault="00864AB4">
      <w:pPr>
        <w:pStyle w:val="af9"/>
        <w:numPr>
          <w:ilvl w:val="1"/>
          <w:numId w:val="27"/>
        </w:numPr>
        <w:spacing w:before="0" w:after="0"/>
      </w:pPr>
      <w:r>
        <w:t>После исправления кодовое слово циклически сдвигается обратно на количество выполненных сдвигов, чтобы восстановить исходный порядок.</w:t>
      </w:r>
    </w:p>
    <w:p w14:paraId="360B18DC" w14:textId="4EDBBDF0" w:rsidR="00864AB4" w:rsidRDefault="00864AB4">
      <w:pPr>
        <w:pStyle w:val="af9"/>
        <w:numPr>
          <w:ilvl w:val="1"/>
          <w:numId w:val="27"/>
        </w:numPr>
        <w:spacing w:before="0" w:after="0"/>
      </w:pPr>
      <w:r>
        <w:lastRenderedPageBreak/>
        <w:t>Если синдром был нулевым изначально, этот этап пропускается с сообщением об отсутствии ошибок.</w:t>
      </w:r>
    </w:p>
    <w:p w14:paraId="62C589E9" w14:textId="77777777" w:rsidR="00864AB4" w:rsidRDefault="00864AB4">
      <w:pPr>
        <w:pStyle w:val="af9"/>
        <w:numPr>
          <w:ilvl w:val="0"/>
          <w:numId w:val="33"/>
        </w:numPr>
        <w:spacing w:before="0" w:after="0"/>
      </w:pPr>
      <w:r>
        <w:t>Извлечение информационного слова:</w:t>
      </w:r>
    </w:p>
    <w:p w14:paraId="4F488F41" w14:textId="77777777" w:rsidR="00864AB4" w:rsidRDefault="00864AB4">
      <w:pPr>
        <w:pStyle w:val="af9"/>
        <w:numPr>
          <w:ilvl w:val="1"/>
          <w:numId w:val="28"/>
        </w:numPr>
        <w:spacing w:before="0" w:after="0"/>
      </w:pPr>
      <w:r>
        <w:t>Из исправленного кодового слова удаляются проверочные биты путём деления на порождающий полином (остаток отбрасывается, частное — информационное слово).</w:t>
      </w:r>
    </w:p>
    <w:p w14:paraId="2DAC81C3" w14:textId="77777777" w:rsidR="00864AB4" w:rsidRDefault="00864AB4">
      <w:pPr>
        <w:pStyle w:val="af9"/>
        <w:numPr>
          <w:ilvl w:val="1"/>
          <w:numId w:val="28"/>
        </w:numPr>
        <w:spacing w:before="0" w:after="0"/>
      </w:pPr>
      <w:r>
        <w:t>Полученное информационное слово длиной равной длине информационного блока добавляется к общему восстановленному сообщению.</w:t>
      </w:r>
    </w:p>
    <w:p w14:paraId="2D28EAA3" w14:textId="47AB08D4" w:rsidR="00864AB4" w:rsidRDefault="00864AB4">
      <w:pPr>
        <w:pStyle w:val="af9"/>
        <w:numPr>
          <w:ilvl w:val="1"/>
          <w:numId w:val="28"/>
        </w:numPr>
        <w:spacing w:before="0" w:after="0"/>
      </w:pPr>
      <w:r>
        <w:t>Информационное слово отображается в протоколе для текущего блока.</w:t>
      </w:r>
    </w:p>
    <w:p w14:paraId="15BE3859" w14:textId="77777777" w:rsidR="00864AB4" w:rsidRDefault="00864AB4">
      <w:pPr>
        <w:pStyle w:val="af9"/>
        <w:numPr>
          <w:ilvl w:val="0"/>
          <w:numId w:val="33"/>
        </w:numPr>
        <w:spacing w:before="0" w:after="0"/>
      </w:pPr>
      <w:r>
        <w:t>Сборка полного восстановленного сообщения:</w:t>
      </w:r>
    </w:p>
    <w:p w14:paraId="3D846C99" w14:textId="3ECFB405" w:rsidR="00864AB4" w:rsidRDefault="00864AB4">
      <w:pPr>
        <w:pStyle w:val="af9"/>
        <w:numPr>
          <w:ilvl w:val="1"/>
          <w:numId w:val="26"/>
        </w:numPr>
        <w:spacing w:before="0" w:after="0"/>
      </w:pPr>
      <w:r>
        <w:t>После обработки всех блоков собранная последовательность информационных слов очищается от добавленных при кодировании нулевых битов</w:t>
      </w:r>
      <w:r w:rsidR="00022C59">
        <w:t>.</w:t>
      </w:r>
    </w:p>
    <w:p w14:paraId="1C470140" w14:textId="77777777" w:rsidR="00864AB4" w:rsidRDefault="00864AB4">
      <w:pPr>
        <w:pStyle w:val="af9"/>
        <w:numPr>
          <w:ilvl w:val="1"/>
          <w:numId w:val="26"/>
        </w:numPr>
        <w:spacing w:before="0" w:after="0"/>
      </w:pPr>
      <w:r>
        <w:t>Восстановленная двоичная последовательность преобразуется обратно в текст: биты группируются по восемь, преобразуются в байты и декодируются как текст в соответствующей кодировке.</w:t>
      </w:r>
    </w:p>
    <w:p w14:paraId="22B6F9D8" w14:textId="78E795B2" w:rsidR="00864AB4" w:rsidRDefault="00864AB4">
      <w:pPr>
        <w:pStyle w:val="af9"/>
        <w:numPr>
          <w:ilvl w:val="1"/>
          <w:numId w:val="26"/>
        </w:numPr>
        <w:spacing w:before="0" w:after="0"/>
      </w:pPr>
      <w:r>
        <w:t>Итоговый текст отображается пользователю как расшифрованное сообщение.</w:t>
      </w:r>
    </w:p>
    <w:p w14:paraId="609B96D4" w14:textId="77777777" w:rsidR="00864AB4" w:rsidRDefault="00864AB4">
      <w:pPr>
        <w:pStyle w:val="af9"/>
        <w:numPr>
          <w:ilvl w:val="0"/>
          <w:numId w:val="33"/>
        </w:numPr>
        <w:spacing w:before="0" w:after="0"/>
      </w:pPr>
      <w:r>
        <w:t>Визуализация и протоколирование:</w:t>
      </w:r>
    </w:p>
    <w:p w14:paraId="4BF6282B" w14:textId="77777777" w:rsidR="00864AB4" w:rsidRDefault="00864AB4">
      <w:pPr>
        <w:pStyle w:val="af9"/>
        <w:numPr>
          <w:ilvl w:val="1"/>
          <w:numId w:val="25"/>
        </w:numPr>
        <w:spacing w:before="0" w:after="0"/>
      </w:pPr>
      <w:r>
        <w:t xml:space="preserve">Весь процесс декодирования подробно </w:t>
      </w:r>
      <w:proofErr w:type="spellStart"/>
      <w:r>
        <w:t>логируется</w:t>
      </w:r>
      <w:proofErr w:type="spellEnd"/>
      <w:r>
        <w:t>: для каждого блока выводятся принятое кодовое слово, все промежуточные синдромы, количество сдвигов, исправленные биты, исправленное кодовое слово и извлечённое информационное слово.</w:t>
      </w:r>
    </w:p>
    <w:p w14:paraId="170B327F" w14:textId="27E56244" w:rsidR="00864AB4" w:rsidRDefault="00864AB4">
      <w:pPr>
        <w:pStyle w:val="af9"/>
        <w:numPr>
          <w:ilvl w:val="1"/>
          <w:numId w:val="25"/>
        </w:numPr>
        <w:spacing w:before="0" w:after="0"/>
      </w:pPr>
      <w:r>
        <w:t>Это обеспечивает полную прозрачность и позволяет пользователю шаг за шагом проследить</w:t>
      </w:r>
      <w:r w:rsidR="00022C59">
        <w:t xml:space="preserve"> за выполнением</w:t>
      </w:r>
      <w:r>
        <w:t>.</w:t>
      </w:r>
    </w:p>
    <w:p w14:paraId="0EF371BE" w14:textId="179B5792" w:rsidR="00DB7A70" w:rsidRPr="00992205" w:rsidRDefault="00864AB4" w:rsidP="00DB7A70">
      <w:pPr>
        <w:pStyle w:val="af9"/>
        <w:spacing w:before="0" w:after="0"/>
      </w:pPr>
      <w:r>
        <w:t xml:space="preserve">Данный подход представляет собой классический декодер </w:t>
      </w:r>
      <w:proofErr w:type="spellStart"/>
      <w:r>
        <w:t>Меггита</w:t>
      </w:r>
      <w:proofErr w:type="spellEnd"/>
      <w:r>
        <w:t xml:space="preserve"> в упрощённой учебной реализации, эффективный для кодов с малой исправляющей </w:t>
      </w:r>
      <w:r>
        <w:lastRenderedPageBreak/>
        <w:t xml:space="preserve">способностью, где перебор всех возможных сдвигов остаётся вычислительно приемлемым. Он точно отражает принцип </w:t>
      </w:r>
      <w:r w:rsidR="00022C59">
        <w:t>поиск маски ошибки</w:t>
      </w:r>
      <w:r>
        <w:t xml:space="preserve"> и идеально подходит для демонстрации: пользователь видит, как программа последовательно сдвигает слово, </w:t>
      </w:r>
      <w:r w:rsidR="00022C59">
        <w:t xml:space="preserve">ищет </w:t>
      </w:r>
      <w:r>
        <w:t>ошибку и исправляя её в пределах заданной способности.</w:t>
      </w:r>
    </w:p>
    <w:p w14:paraId="70097782" w14:textId="236D0121" w:rsidR="00DB7A70" w:rsidRDefault="00DB7A70" w:rsidP="00DB7A70">
      <w:pPr>
        <w:pStyle w:val="a0"/>
      </w:pPr>
      <w:bookmarkStart w:id="43" w:name="_Toc216657719"/>
      <w:r w:rsidRPr="00DB7A70">
        <w:t>Особенности и ограничения реализации</w:t>
      </w:r>
      <w:bookmarkEnd w:id="43"/>
    </w:p>
    <w:p w14:paraId="325AA141" w14:textId="77777777" w:rsidR="00DB7A70" w:rsidRDefault="00DB7A70" w:rsidP="00DB7A70">
      <w:pPr>
        <w:pStyle w:val="af9"/>
        <w:spacing w:before="0" w:after="0"/>
      </w:pPr>
      <w:r w:rsidRPr="00DB7A70">
        <w:t xml:space="preserve">Разработанное программное средство обладает рядом особенностей, повышающих его образовательную ценность: подробная пошаговая визуализация процессов кодирования и декодирования, параллельная обработка блоков для ускорения работы с длинными сообщениями, а также возможность искусственного внесения ошибок для демонстрации исправления. Это делает приложение удобным инструментом для изучения принципов помехоустойчивого кодирования. </w:t>
      </w:r>
    </w:p>
    <w:p w14:paraId="1C1B5FA3" w14:textId="2BEBDC6A" w:rsidR="00DB7A70" w:rsidRDefault="00DB7A70" w:rsidP="00DB7A70">
      <w:pPr>
        <w:pStyle w:val="af9"/>
        <w:spacing w:before="0" w:after="0"/>
      </w:pPr>
      <w:r w:rsidRPr="00DB7A70">
        <w:t xml:space="preserve">Вместе с тем, реализация имеет ограничения: упрощённый декодер </w:t>
      </w:r>
      <w:proofErr w:type="spellStart"/>
      <w:r w:rsidRPr="00DB7A70">
        <w:t>Меггита</w:t>
      </w:r>
      <w:proofErr w:type="spellEnd"/>
      <w:r w:rsidRPr="00DB7A70">
        <w:t xml:space="preserve"> эффективен только для кодов с малой исправляющей способностью</w:t>
      </w:r>
      <w:r w:rsidRPr="00DB7A70">
        <w:t xml:space="preserve">, </w:t>
      </w:r>
      <w:r>
        <w:t xml:space="preserve">так как </w:t>
      </w:r>
      <w:r w:rsidRPr="00DB7A70">
        <w:t>перебор сдвигов становится вычислительно затратным при больших n и t, используется несистематическая форма кода, отсутствует поддержка очень больших файлов без дополнительной оптимизации памяти, а расчёт исправляющей способности ограничен фиксированной таблицей известных параметров БЧХ-кодов. Эти ограничения обусловлены демонстрационным характером программы и могут быть устранены в дальнейших доработках.</w:t>
      </w:r>
    </w:p>
    <w:bookmarkEnd w:id="41"/>
    <w:p w14:paraId="59DF201D" w14:textId="5FDFEDCC" w:rsidR="002E1125" w:rsidRDefault="002E1125" w:rsidP="002E1125">
      <w:pPr>
        <w:widowControl/>
        <w:spacing w:after="160" w:line="259" w:lineRule="auto"/>
        <w:ind w:firstLine="0"/>
        <w:jc w:val="left"/>
        <w:rPr>
          <w:rFonts w:eastAsia="Times New Roman" w:cs="Times New Roman"/>
          <w:szCs w:val="28"/>
          <w:lang w:eastAsia="ru-RU"/>
        </w:rPr>
      </w:pPr>
      <w:r>
        <w:rPr>
          <w:rFonts w:eastAsia="Times New Roman" w:cs="Times New Roman"/>
          <w:szCs w:val="28"/>
          <w:lang w:eastAsia="ru-RU"/>
        </w:rPr>
        <w:br w:type="page"/>
      </w:r>
    </w:p>
    <w:p w14:paraId="1BD7D147" w14:textId="233F774F" w:rsidR="002E1125" w:rsidRPr="002E1125" w:rsidRDefault="002E1125">
      <w:pPr>
        <w:pStyle w:val="af7"/>
        <w:numPr>
          <w:ilvl w:val="0"/>
          <w:numId w:val="6"/>
        </w:numPr>
      </w:pPr>
      <w:bookmarkStart w:id="44" w:name="_Toc216657720"/>
      <w:r w:rsidRPr="002E1125">
        <w:lastRenderedPageBreak/>
        <w:t>Работоспособность программного средства</w:t>
      </w:r>
      <w:bookmarkEnd w:id="44"/>
    </w:p>
    <w:p w14:paraId="002237AC" w14:textId="77777777" w:rsidR="00AA020B" w:rsidRDefault="00AA020B" w:rsidP="00436007">
      <w:pPr>
        <w:pStyle w:val="af9"/>
        <w:spacing w:before="0" w:after="0"/>
      </w:pPr>
      <w:r>
        <w:t xml:space="preserve">Для запуска разработанного программного средства требуется операционная система Microsoft Windows с установленной платформой .NET Framework версии 4.8 или выше. Приложение представляет собой исполняемый файл, созданный в среде Visual Studio, и не требует дополнительной установки — достаточно запустить файл </w:t>
      </w:r>
      <w:proofErr w:type="spellStart"/>
      <w:r>
        <w:t>exe</w:t>
      </w:r>
      <w:proofErr w:type="spellEnd"/>
      <w:r>
        <w:t xml:space="preserve">. После запуска открывается главное окно с графическим интерфейсом на базе Windows </w:t>
      </w:r>
      <w:proofErr w:type="spellStart"/>
      <w:r>
        <w:t>Forms</w:t>
      </w:r>
      <w:proofErr w:type="spellEnd"/>
      <w:r>
        <w:t>.</w:t>
      </w:r>
    </w:p>
    <w:p w14:paraId="72597FA5" w14:textId="1CA651E8" w:rsidR="00436007" w:rsidRDefault="00AA020B" w:rsidP="00436007">
      <w:pPr>
        <w:pStyle w:val="af9"/>
        <w:spacing w:before="0" w:after="0"/>
      </w:pPr>
      <w:r>
        <w:t>Работа с программой начинается с загрузки текстового файла: пользователь нажимает кнопку «Открыть файл», выбирает файл в кодировке UTF-8, после чего исходный текст отображается в соответствующем поле, а его двоичное представление — в поле информационного сообщения</w:t>
      </w:r>
      <w:r w:rsidR="00436007" w:rsidRPr="00436007">
        <w:t>,</w:t>
      </w:r>
      <w:r w:rsidR="00436007">
        <w:t xml:space="preserve"> что изображено на рисунке 1</w:t>
      </w:r>
      <w:r>
        <w:t>.</w:t>
      </w:r>
    </w:p>
    <w:p w14:paraId="700E1163" w14:textId="77777777" w:rsidR="00436007" w:rsidRDefault="00436007" w:rsidP="00436007">
      <w:pPr>
        <w:pStyle w:val="af9"/>
        <w:spacing w:before="0" w:after="0"/>
      </w:pPr>
    </w:p>
    <w:p w14:paraId="1B102904" w14:textId="0853FC15" w:rsidR="00436007" w:rsidRDefault="00436007" w:rsidP="00436007">
      <w:pPr>
        <w:pStyle w:val="af9"/>
        <w:spacing w:before="0" w:after="0"/>
        <w:jc w:val="center"/>
      </w:pPr>
      <w:r w:rsidRPr="00436007">
        <w:drawing>
          <wp:inline distT="0" distB="0" distL="0" distR="0" wp14:anchorId="18FA5453" wp14:editId="7728DB3C">
            <wp:extent cx="5080000" cy="3527377"/>
            <wp:effectExtent l="0" t="0" r="6350" b="0"/>
            <wp:docPr id="1479878552"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78552"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a:blip r:embed="rId14"/>
                    <a:stretch>
                      <a:fillRect/>
                    </a:stretch>
                  </pic:blipFill>
                  <pic:spPr>
                    <a:xfrm>
                      <a:off x="0" y="0"/>
                      <a:ext cx="5100794" cy="3541815"/>
                    </a:xfrm>
                    <a:prstGeom prst="rect">
                      <a:avLst/>
                    </a:prstGeom>
                  </pic:spPr>
                </pic:pic>
              </a:graphicData>
            </a:graphic>
          </wp:inline>
        </w:drawing>
      </w:r>
    </w:p>
    <w:p w14:paraId="24210980" w14:textId="11C3AEA8" w:rsidR="00436007" w:rsidRDefault="00436007" w:rsidP="00436007">
      <w:pPr>
        <w:pStyle w:val="af9"/>
        <w:spacing w:before="0" w:after="0"/>
        <w:jc w:val="center"/>
      </w:pPr>
      <w:r>
        <w:t xml:space="preserve">Рисунок 1 – </w:t>
      </w:r>
      <w:r>
        <w:t>Вставленные и обработанные слова</w:t>
      </w:r>
    </w:p>
    <w:p w14:paraId="5B03DC68" w14:textId="77777777" w:rsidR="00436007" w:rsidRDefault="00436007" w:rsidP="00436007">
      <w:pPr>
        <w:pStyle w:val="af9"/>
        <w:spacing w:before="0" w:after="0"/>
      </w:pPr>
    </w:p>
    <w:p w14:paraId="3BBE7AE1" w14:textId="11B12748" w:rsidR="00AA020B" w:rsidRDefault="00AA020B" w:rsidP="00436007">
      <w:pPr>
        <w:pStyle w:val="af9"/>
        <w:spacing w:before="0" w:after="0"/>
      </w:pPr>
      <w:r>
        <w:t>Далее необходимо ввести параметры кода: порождающий полином g(x) в двоичном виде</w:t>
      </w:r>
      <w:r w:rsidR="00436007" w:rsidRPr="00436007">
        <w:t>,</w:t>
      </w:r>
      <w:r w:rsidR="00436007">
        <w:t xml:space="preserve"> </w:t>
      </w:r>
      <w:r>
        <w:t>например</w:t>
      </w:r>
      <w:r w:rsidR="00436007">
        <w:t xml:space="preserve"> – </w:t>
      </w:r>
      <w:r>
        <w:t xml:space="preserve">1011 и длину кодового слова n </w:t>
      </w:r>
      <w:r w:rsidR="00436007">
        <w:t xml:space="preserve">= </w:t>
      </w:r>
      <w:r>
        <w:t xml:space="preserve">7. Программа автоматически рассчитывает степень полинома m, длину информационного слова k, </w:t>
      </w:r>
      <w:r>
        <w:lastRenderedPageBreak/>
        <w:t>исправляющую способность s и строит порождающую матрицу G, отображаемую в таблице.</w:t>
      </w:r>
      <w:r w:rsidR="00436007" w:rsidRPr="00436007">
        <w:t xml:space="preserve"> </w:t>
      </w:r>
      <w:r w:rsidR="00436007" w:rsidRPr="00436007">
        <w:t>После нажатия кнопки «Кодировать» выполняется кодирование сообщения, результат отображается в поле закодированного текста</w:t>
      </w:r>
      <w:r w:rsidR="00436007" w:rsidRPr="00436007">
        <w:t>,</w:t>
      </w:r>
      <w:r w:rsidR="00436007">
        <w:t xml:space="preserve"> что показано на рисунке 2</w:t>
      </w:r>
      <w:r w:rsidR="00436007" w:rsidRPr="00436007">
        <w:t>.</w:t>
      </w:r>
    </w:p>
    <w:p w14:paraId="35FF41FD" w14:textId="77777777" w:rsidR="00436007" w:rsidRDefault="00436007" w:rsidP="00436007">
      <w:pPr>
        <w:pStyle w:val="af9"/>
        <w:spacing w:before="0" w:after="0"/>
      </w:pPr>
    </w:p>
    <w:p w14:paraId="157CE8D4" w14:textId="5806B068" w:rsidR="00AA020B" w:rsidRDefault="00436007" w:rsidP="00436007">
      <w:pPr>
        <w:pStyle w:val="af9"/>
        <w:spacing w:before="0" w:after="0"/>
        <w:jc w:val="center"/>
      </w:pPr>
      <w:r w:rsidRPr="00436007">
        <w:drawing>
          <wp:inline distT="0" distB="0" distL="0" distR="0" wp14:anchorId="13AA6BFD" wp14:editId="038E999B">
            <wp:extent cx="5871115" cy="4076700"/>
            <wp:effectExtent l="0" t="0" r="0" b="0"/>
            <wp:docPr id="1730557550" name="Рисунок 1" descr="Изображение выглядит как текст, электроника, снимок экрана,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57550" name="Рисунок 1" descr="Изображение выглядит как текст, электроника, снимок экрана, дисплей&#10;&#10;Содержимое, созданное искусственным интеллектом, может быть неверным."/>
                    <pic:cNvPicPr/>
                  </pic:nvPicPr>
                  <pic:blipFill>
                    <a:blip r:embed="rId15"/>
                    <a:stretch>
                      <a:fillRect/>
                    </a:stretch>
                  </pic:blipFill>
                  <pic:spPr>
                    <a:xfrm>
                      <a:off x="0" y="0"/>
                      <a:ext cx="5877444" cy="4081094"/>
                    </a:xfrm>
                    <a:prstGeom prst="rect">
                      <a:avLst/>
                    </a:prstGeom>
                  </pic:spPr>
                </pic:pic>
              </a:graphicData>
            </a:graphic>
          </wp:inline>
        </w:drawing>
      </w:r>
    </w:p>
    <w:p w14:paraId="73FCBBC5" w14:textId="6CF59B0E" w:rsidR="00AA020B" w:rsidRDefault="00AA020B" w:rsidP="00436007">
      <w:pPr>
        <w:pStyle w:val="af9"/>
        <w:spacing w:before="0" w:after="0"/>
        <w:jc w:val="center"/>
      </w:pPr>
      <w:r>
        <w:t xml:space="preserve">Рисунок </w:t>
      </w:r>
      <w:r w:rsidR="00436007">
        <w:t>2</w:t>
      </w:r>
      <w:r>
        <w:t xml:space="preserve"> – </w:t>
      </w:r>
      <w:r w:rsidR="00436007">
        <w:t>Окно</w:t>
      </w:r>
      <w:r>
        <w:t xml:space="preserve"> программы после ввода параметров кода</w:t>
      </w:r>
    </w:p>
    <w:p w14:paraId="50347048" w14:textId="77777777" w:rsidR="00436007" w:rsidRDefault="00436007" w:rsidP="00436007">
      <w:pPr>
        <w:pStyle w:val="af9"/>
        <w:spacing w:before="0" w:after="0"/>
      </w:pPr>
    </w:p>
    <w:p w14:paraId="41BC5B98" w14:textId="14268736" w:rsidR="00AA020B" w:rsidRDefault="00AA020B" w:rsidP="00436007">
      <w:pPr>
        <w:pStyle w:val="af9"/>
        <w:spacing w:before="0" w:after="0"/>
      </w:pPr>
      <w:r>
        <w:t xml:space="preserve">Пользователь может вручную внести ошибки в закодированную последовательность для имитации помех в канале связи. Затем нажатием кнопки «Декодировать» запускается процесс декодирования по алгоритму </w:t>
      </w:r>
      <w:proofErr w:type="spellStart"/>
      <w:r>
        <w:t>Меггита</w:t>
      </w:r>
      <w:proofErr w:type="spellEnd"/>
      <w:r w:rsidR="00436007">
        <w:t>.</w:t>
      </w:r>
      <w:r>
        <w:t xml:space="preserve"> </w:t>
      </w:r>
      <w:r w:rsidR="00436007">
        <w:t>П</w:t>
      </w:r>
      <w:r>
        <w:t>рограмма выводит подробный лог для каждого блока, включая синдромы, сдвиги, исправленные биты и извлечённые информационные слова. В итоге отображается восстановленный текст</w:t>
      </w:r>
      <w:r w:rsidR="00436007" w:rsidRPr="00436007">
        <w:t>,</w:t>
      </w:r>
      <w:r w:rsidR="00436007">
        <w:t xml:space="preserve"> что изображено на рисунк</w:t>
      </w:r>
      <w:r w:rsidR="00011DF8">
        <w:t>е</w:t>
      </w:r>
      <w:r w:rsidR="00436007">
        <w:t xml:space="preserve"> 3</w:t>
      </w:r>
      <w:r>
        <w:t>.</w:t>
      </w:r>
    </w:p>
    <w:p w14:paraId="0EA25C44" w14:textId="77777777" w:rsidR="00436007" w:rsidRDefault="00436007" w:rsidP="00436007">
      <w:pPr>
        <w:pStyle w:val="af9"/>
        <w:spacing w:before="0" w:after="0"/>
      </w:pPr>
    </w:p>
    <w:p w14:paraId="6E91915B" w14:textId="787F73A0" w:rsidR="00AA020B" w:rsidRDefault="00436007" w:rsidP="00436007">
      <w:pPr>
        <w:pStyle w:val="af9"/>
        <w:spacing w:before="0" w:after="0"/>
        <w:jc w:val="center"/>
      </w:pPr>
      <w:r w:rsidRPr="00436007">
        <w:lastRenderedPageBreak/>
        <w:drawing>
          <wp:inline distT="0" distB="0" distL="0" distR="0" wp14:anchorId="4C83AE98" wp14:editId="341990DE">
            <wp:extent cx="5481320" cy="3806040"/>
            <wp:effectExtent l="0" t="0" r="5080" b="4445"/>
            <wp:docPr id="2127651913"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51913"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16"/>
                    <a:stretch>
                      <a:fillRect/>
                    </a:stretch>
                  </pic:blipFill>
                  <pic:spPr>
                    <a:xfrm>
                      <a:off x="0" y="0"/>
                      <a:ext cx="5498642" cy="3818068"/>
                    </a:xfrm>
                    <a:prstGeom prst="rect">
                      <a:avLst/>
                    </a:prstGeom>
                  </pic:spPr>
                </pic:pic>
              </a:graphicData>
            </a:graphic>
          </wp:inline>
        </w:drawing>
      </w:r>
    </w:p>
    <w:p w14:paraId="61824A7D" w14:textId="08AE6951" w:rsidR="00AA020B" w:rsidRDefault="00AA020B" w:rsidP="00436007">
      <w:pPr>
        <w:pStyle w:val="af9"/>
        <w:spacing w:before="0" w:after="0"/>
        <w:jc w:val="center"/>
      </w:pPr>
      <w:r>
        <w:t>Рисунок 3 – Процесс декодирования с внесённой одиночной ошибкой</w:t>
      </w:r>
    </w:p>
    <w:p w14:paraId="57F342C3" w14:textId="77777777" w:rsidR="00436007" w:rsidRDefault="00436007" w:rsidP="00436007">
      <w:pPr>
        <w:pStyle w:val="af9"/>
        <w:spacing w:before="0" w:after="0"/>
      </w:pPr>
    </w:p>
    <w:p w14:paraId="04173573" w14:textId="0475F8A9" w:rsidR="00C54F0E" w:rsidRDefault="00C54F0E" w:rsidP="00436007">
      <w:pPr>
        <w:pStyle w:val="af9"/>
        <w:spacing w:before="0" w:after="0"/>
        <w:jc w:val="center"/>
      </w:pPr>
      <w:r w:rsidRPr="00C54F0E">
        <w:drawing>
          <wp:inline distT="0" distB="0" distL="0" distR="0" wp14:anchorId="3CD12B75" wp14:editId="74076A07">
            <wp:extent cx="5364363" cy="3724829"/>
            <wp:effectExtent l="0" t="0" r="8255" b="9525"/>
            <wp:docPr id="1277981118" name="Рисунок 1" descr="Изображение выглядит как текст, снимок экрана, число,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81118" name="Рисунок 1" descr="Изображение выглядит как текст, снимок экрана, число, программное обеспечение&#10;&#10;Содержимое, созданное искусственным интеллектом, может быть неверным."/>
                    <pic:cNvPicPr/>
                  </pic:nvPicPr>
                  <pic:blipFill>
                    <a:blip r:embed="rId17"/>
                    <a:stretch>
                      <a:fillRect/>
                    </a:stretch>
                  </pic:blipFill>
                  <pic:spPr>
                    <a:xfrm>
                      <a:off x="0" y="0"/>
                      <a:ext cx="5378773" cy="3734834"/>
                    </a:xfrm>
                    <a:prstGeom prst="rect">
                      <a:avLst/>
                    </a:prstGeom>
                  </pic:spPr>
                </pic:pic>
              </a:graphicData>
            </a:graphic>
          </wp:inline>
        </w:drawing>
      </w:r>
    </w:p>
    <w:p w14:paraId="071C34AC" w14:textId="47E57A39" w:rsidR="00436007" w:rsidRDefault="00AA020B" w:rsidP="00436007">
      <w:pPr>
        <w:pStyle w:val="af9"/>
        <w:spacing w:before="0" w:after="0"/>
        <w:jc w:val="center"/>
      </w:pPr>
      <w:r>
        <w:t xml:space="preserve">Рисунок 4 – Пример декодирования с множественными ошибками </w:t>
      </w:r>
      <w:r w:rsidR="00C54F0E">
        <w:t>за</w:t>
      </w:r>
      <w:r>
        <w:t xml:space="preserve"> предела</w:t>
      </w:r>
      <w:r w:rsidR="00C54F0E">
        <w:t>ми</w:t>
      </w:r>
      <w:r>
        <w:t xml:space="preserve"> исправляющей способности</w:t>
      </w:r>
    </w:p>
    <w:p w14:paraId="7AA32168" w14:textId="25AA1CC7" w:rsidR="00AA020B" w:rsidRPr="00011DF8" w:rsidRDefault="00AA020B" w:rsidP="00436007">
      <w:pPr>
        <w:pStyle w:val="af9"/>
        <w:spacing w:before="0" w:after="0"/>
      </w:pPr>
      <w:r>
        <w:lastRenderedPageBreak/>
        <w:t xml:space="preserve">Анализ работы программы показывает её полную работоспособность в рамках поставленных задач. При корректных </w:t>
      </w:r>
      <w:r w:rsidR="00C54F0E">
        <w:t>параметрах кодирование</w:t>
      </w:r>
      <w:r>
        <w:t xml:space="preserve"> выполняется быстро даже для текстов объёмом несколько тысяч символов благодаря параллельной обработке. Декодер </w:t>
      </w:r>
      <w:proofErr w:type="spellStart"/>
      <w:r>
        <w:t>Меггита</w:t>
      </w:r>
      <w:proofErr w:type="spellEnd"/>
      <w:r>
        <w:t xml:space="preserve"> успешно исправляет ошибки в пределах заданной способности t, демонстрируя пошагово механизм захвата и исправления. В случаях превышения t или некорректных параметров программа корректно обрабатывает ситуацию</w:t>
      </w:r>
      <w:r w:rsidR="00C54F0E">
        <w:t xml:space="preserve"> что видно на рисунке </w:t>
      </w:r>
      <w:r w:rsidR="00011DF8" w:rsidRPr="00011DF8">
        <w:t>4</w:t>
      </w:r>
      <w:r w:rsidR="00C54F0E" w:rsidRPr="00C54F0E">
        <w:t>,</w:t>
      </w:r>
      <w:r w:rsidR="00C54F0E">
        <w:t xml:space="preserve"> </w:t>
      </w:r>
      <w:r>
        <w:t>что позволяет иллюстрировать границы метода.</w:t>
      </w:r>
    </w:p>
    <w:p w14:paraId="7EB86568" w14:textId="783B9B09" w:rsidR="00340E7A" w:rsidRPr="00E04EA7" w:rsidRDefault="00EE0D2B" w:rsidP="00EE0D2B">
      <w:pPr>
        <w:widowControl/>
        <w:spacing w:after="160" w:line="259" w:lineRule="auto"/>
        <w:ind w:firstLine="0"/>
        <w:jc w:val="left"/>
      </w:pPr>
      <w:r>
        <w:br w:type="page"/>
      </w:r>
    </w:p>
    <w:p w14:paraId="50F9FC9A" w14:textId="77777777" w:rsidR="000814BF" w:rsidRDefault="000814BF" w:rsidP="00AE13FC">
      <w:pPr>
        <w:pStyle w:val="af7"/>
        <w:spacing w:before="0"/>
        <w:ind w:left="709"/>
        <w:jc w:val="center"/>
      </w:pPr>
      <w:bookmarkStart w:id="45" w:name="_Toc163185598"/>
      <w:bookmarkStart w:id="46" w:name="_Toc167967117"/>
      <w:bookmarkStart w:id="47" w:name="_Toc216657721"/>
      <w:r>
        <w:lastRenderedPageBreak/>
        <w:t>Заключение</w:t>
      </w:r>
      <w:bookmarkEnd w:id="45"/>
      <w:bookmarkEnd w:id="46"/>
      <w:bookmarkEnd w:id="47"/>
    </w:p>
    <w:p w14:paraId="1FED4483" w14:textId="77777777" w:rsidR="00AC1092" w:rsidRDefault="00AC1092" w:rsidP="00AC1092">
      <w:pPr>
        <w:pStyle w:val="af9"/>
        <w:spacing w:before="0" w:after="0"/>
      </w:pPr>
      <w:r>
        <w:t xml:space="preserve">В рамках данной курсовой работы была разработана демонстрационная модель помехоустойчивого канала связи на основе циклических БЧХ-кодов в виде </w:t>
      </w:r>
      <w:proofErr w:type="spellStart"/>
      <w:r>
        <w:t>desktop</w:t>
      </w:r>
      <w:proofErr w:type="spellEnd"/>
      <w:r>
        <w:t xml:space="preserve">-приложения на языке C# с графическим интерфейсом Windows </w:t>
      </w:r>
      <w:proofErr w:type="spellStart"/>
      <w:r>
        <w:t>Forms</w:t>
      </w:r>
      <w:proofErr w:type="spellEnd"/>
      <w:r>
        <w:t xml:space="preserve">. Программное средство позволяет загружать текстовые данные, задавать параметры кода, выполнять кодирование в несистематической форме с использованием порождающей матрицы, имитировать помехи в канале и декодировать сообщение с исправлением ошибок по упрощённому алгоритму </w:t>
      </w:r>
      <w:proofErr w:type="spellStart"/>
      <w:r>
        <w:t>Меггита</w:t>
      </w:r>
      <w:proofErr w:type="spellEnd"/>
      <w:r>
        <w:t>. Реализация обеспечивает полную пошаговую визуализацию всех этапов, что делает приложение ценным образовательным инструментом для изучения принципов помехоустойчивого кодирования.</w:t>
      </w:r>
    </w:p>
    <w:p w14:paraId="3E93B8B0" w14:textId="2A43BFA7" w:rsidR="00AC1092" w:rsidRDefault="00AC1092" w:rsidP="00AC1092">
      <w:pPr>
        <w:pStyle w:val="af9"/>
        <w:spacing w:before="0" w:after="0"/>
      </w:pPr>
      <w:r>
        <w:t>В ходе выполнения работы были решены следующие задачи:</w:t>
      </w:r>
    </w:p>
    <w:p w14:paraId="44211094" w14:textId="77777777" w:rsidR="00AC1092" w:rsidRDefault="00AC1092">
      <w:pPr>
        <w:pStyle w:val="af9"/>
        <w:numPr>
          <w:ilvl w:val="1"/>
          <w:numId w:val="34"/>
        </w:numPr>
        <w:spacing w:before="0" w:after="0"/>
      </w:pPr>
      <w:r>
        <w:t>Проведён теоретический анализ классических помехоустойчивых кодов (Хэмминга, Рида–Соломона, Голея и БЧХ), включая принципы их построения, кодирования и декодирования, с акцентом на сравнительные характеристики.</w:t>
      </w:r>
    </w:p>
    <w:p w14:paraId="4385D309" w14:textId="77777777" w:rsidR="00AC1092" w:rsidRDefault="00AC1092">
      <w:pPr>
        <w:pStyle w:val="af9"/>
        <w:numPr>
          <w:ilvl w:val="1"/>
          <w:numId w:val="34"/>
        </w:numPr>
        <w:spacing w:before="0" w:after="0"/>
      </w:pPr>
      <w:r>
        <w:t>Разработано программное приложение на C#, реализующее кодирование и декодирование БЧХ-кодов с визуализацией порождающей матрицы, синдромов и процесса исправления ошибок.</w:t>
      </w:r>
    </w:p>
    <w:p w14:paraId="7FFDCEDE" w14:textId="77777777" w:rsidR="00AC1092" w:rsidRDefault="00AC1092">
      <w:pPr>
        <w:pStyle w:val="af9"/>
        <w:numPr>
          <w:ilvl w:val="1"/>
          <w:numId w:val="34"/>
        </w:numPr>
        <w:spacing w:before="0" w:after="0"/>
      </w:pPr>
      <w:r>
        <w:t>Обеспечена возможность искусственного внесения ошибок и демонстрации работы декодера в пределах исправляющей способности.</w:t>
      </w:r>
    </w:p>
    <w:p w14:paraId="67CD6D42" w14:textId="041C2F48" w:rsidR="00AC1092" w:rsidRDefault="00AC1092">
      <w:pPr>
        <w:pStyle w:val="af9"/>
        <w:numPr>
          <w:ilvl w:val="1"/>
          <w:numId w:val="34"/>
        </w:numPr>
        <w:spacing w:before="0" w:after="0"/>
      </w:pPr>
      <w:r>
        <w:t>Проведено тестирование работоспособности программы на различных примерах, подтвердившее корректность реализации и наглядность представления результатов.</w:t>
      </w:r>
    </w:p>
    <w:p w14:paraId="222A648C" w14:textId="66554CC5" w:rsidR="000814BF" w:rsidRPr="00AC1092" w:rsidRDefault="00AC1092" w:rsidP="00AC1092">
      <w:pPr>
        <w:pStyle w:val="af9"/>
        <w:spacing w:before="0" w:after="0"/>
      </w:pPr>
      <w:r>
        <w:t xml:space="preserve">Итогом курсовой работы стало создание работоспособного и информативного программного средства, сочетающего теоретическую основу с практической демонстрацией. Приложение успешно моделирует помехоустойчивый канал связи, позволяет пользователю наглядно наблюдать механизмы обнаружения и исправления ошибок в циклических БЧХ-кодах и может быть использовано в образовательных целях. </w:t>
      </w:r>
      <w:r w:rsidR="000D36F9">
        <w:br w:type="page"/>
      </w:r>
    </w:p>
    <w:p w14:paraId="4F600542" w14:textId="1B39A746" w:rsidR="000814BF" w:rsidRDefault="000814BF" w:rsidP="00AE13FC">
      <w:pPr>
        <w:pStyle w:val="af7"/>
        <w:spacing w:before="0" w:after="0"/>
        <w:ind w:left="709"/>
        <w:jc w:val="center"/>
      </w:pPr>
      <w:bookmarkStart w:id="48" w:name="_Toc163185599"/>
      <w:bookmarkStart w:id="49" w:name="_Toc167967118"/>
      <w:bookmarkStart w:id="50" w:name="_Toc216657722"/>
      <w:r>
        <w:lastRenderedPageBreak/>
        <w:t>Перечень</w:t>
      </w:r>
      <w:r>
        <w:rPr>
          <w:spacing w:val="4"/>
        </w:rPr>
        <w:t xml:space="preserve"> </w:t>
      </w:r>
      <w:r>
        <w:t>использ</w:t>
      </w:r>
      <w:r w:rsidR="00F52F0D">
        <w:t>ованных</w:t>
      </w:r>
      <w:r>
        <w:t xml:space="preserve"> информационных</w:t>
      </w:r>
      <w:r>
        <w:rPr>
          <w:spacing w:val="7"/>
        </w:rPr>
        <w:t xml:space="preserve"> </w:t>
      </w:r>
      <w:r>
        <w:t>ресурсов</w:t>
      </w:r>
      <w:bookmarkEnd w:id="48"/>
      <w:bookmarkEnd w:id="49"/>
      <w:bookmarkEnd w:id="50"/>
    </w:p>
    <w:p w14:paraId="31B689DF" w14:textId="77777777" w:rsidR="000814BF" w:rsidRDefault="000814BF" w:rsidP="000814BF">
      <w:pPr>
        <w:rPr>
          <w:rFonts w:eastAsia="Times New Roman" w:cs="Times New Roman"/>
        </w:rPr>
      </w:pPr>
    </w:p>
    <w:p w14:paraId="6CF068AA" w14:textId="1B2D30F9" w:rsidR="000814BF" w:rsidRPr="0032405A" w:rsidRDefault="00310603">
      <w:pPr>
        <w:numPr>
          <w:ilvl w:val="0"/>
          <w:numId w:val="3"/>
        </w:numPr>
        <w:ind w:left="0" w:firstLine="709"/>
        <w:rPr>
          <w:rFonts w:eastAsia="Times New Roman" w:cs="Times New Roman"/>
        </w:rPr>
      </w:pPr>
      <w:r>
        <w:rPr>
          <w:rFonts w:eastAsia="Times New Roman" w:cs="Times New Roman"/>
        </w:rPr>
        <w:t>Березкин Е. Ф.</w:t>
      </w:r>
      <w:r w:rsidR="000814BF" w:rsidRPr="00A204D9">
        <w:rPr>
          <w:rFonts w:eastAsia="Times New Roman" w:cs="Times New Roman"/>
        </w:rPr>
        <w:t xml:space="preserve"> </w:t>
      </w:r>
      <w:r>
        <w:rPr>
          <w:rFonts w:eastAsia="Times New Roman" w:cs="Times New Roman"/>
        </w:rPr>
        <w:t>Основы теории информации и кодирования. Учебное пособие для вузов</w:t>
      </w:r>
      <w:r w:rsidR="000814BF" w:rsidRPr="00A204D9">
        <w:rPr>
          <w:rFonts w:eastAsia="Times New Roman" w:cs="Times New Roman"/>
        </w:rPr>
        <w:t>. – М</w:t>
      </w:r>
      <w:r>
        <w:rPr>
          <w:rFonts w:eastAsia="Times New Roman" w:cs="Times New Roman"/>
        </w:rPr>
        <w:t>осква</w:t>
      </w:r>
      <w:r w:rsidR="00206013">
        <w:rPr>
          <w:rFonts w:eastAsia="Times New Roman" w:cs="Times New Roman"/>
        </w:rPr>
        <w:t xml:space="preserve"> </w:t>
      </w:r>
      <w:r w:rsidR="000814BF" w:rsidRPr="00A204D9">
        <w:rPr>
          <w:rFonts w:eastAsia="Times New Roman" w:cs="Times New Roman"/>
        </w:rPr>
        <w:t xml:space="preserve">: </w:t>
      </w:r>
      <w:r>
        <w:rPr>
          <w:rFonts w:eastAsia="Times New Roman" w:cs="Times New Roman"/>
        </w:rPr>
        <w:t>ЛАНЬ</w:t>
      </w:r>
      <w:r w:rsidR="000814BF" w:rsidRPr="00A204D9">
        <w:rPr>
          <w:rFonts w:eastAsia="Times New Roman" w:cs="Times New Roman"/>
        </w:rPr>
        <w:t>, 20</w:t>
      </w:r>
      <w:r>
        <w:rPr>
          <w:rFonts w:eastAsia="Times New Roman" w:cs="Times New Roman"/>
        </w:rPr>
        <w:t>21</w:t>
      </w:r>
      <w:r w:rsidR="000814BF" w:rsidRPr="00A204D9">
        <w:rPr>
          <w:rFonts w:eastAsia="Times New Roman" w:cs="Times New Roman"/>
        </w:rPr>
        <w:t xml:space="preserve">. – </w:t>
      </w:r>
      <w:r>
        <w:rPr>
          <w:rFonts w:eastAsia="Times New Roman" w:cs="Times New Roman"/>
        </w:rPr>
        <w:t>321</w:t>
      </w:r>
      <w:r w:rsidR="000814BF" w:rsidRPr="00A204D9">
        <w:rPr>
          <w:rFonts w:eastAsia="Times New Roman" w:cs="Times New Roman"/>
        </w:rPr>
        <w:t xml:space="preserve"> c.</w:t>
      </w:r>
      <w:bookmarkStart w:id="51" w:name="_Hlk167891396"/>
    </w:p>
    <w:bookmarkEnd w:id="51"/>
    <w:p w14:paraId="0B8B3B89" w14:textId="77777777" w:rsidR="0032405A" w:rsidRPr="0032405A" w:rsidRDefault="0032405A">
      <w:pPr>
        <w:numPr>
          <w:ilvl w:val="0"/>
          <w:numId w:val="3"/>
        </w:numPr>
        <w:ind w:left="0" w:firstLine="709"/>
      </w:pPr>
      <w:r w:rsidRPr="0032405A">
        <w:rPr>
          <w:rFonts w:eastAsia="Times New Roman" w:cs="Times New Roman"/>
        </w:rPr>
        <w:t>Трифонов П.В. Основы помехоустойчивого кодирования: учебное пособие. - Санкт-Петербург: Университет ИТМО, 2022. - 231 с.</w:t>
      </w:r>
    </w:p>
    <w:p w14:paraId="354A5CEE" w14:textId="77777777" w:rsidR="0032405A" w:rsidRPr="0032405A" w:rsidRDefault="0032405A">
      <w:pPr>
        <w:numPr>
          <w:ilvl w:val="0"/>
          <w:numId w:val="3"/>
        </w:numPr>
        <w:ind w:left="0" w:firstLine="709"/>
      </w:pPr>
      <w:r w:rsidRPr="0032405A">
        <w:rPr>
          <w:rFonts w:eastAsia="Times New Roman" w:cs="Times New Roman"/>
        </w:rPr>
        <w:t xml:space="preserve"> Вернер М. Основы кодирования. Учебник для ВУЗов. - Москва: Техносфера, 2004. - 288с.</w:t>
      </w:r>
    </w:p>
    <w:p w14:paraId="0F037E24" w14:textId="26B284DC" w:rsidR="0032405A" w:rsidRPr="0032405A" w:rsidRDefault="0032405A">
      <w:pPr>
        <w:numPr>
          <w:ilvl w:val="0"/>
          <w:numId w:val="3"/>
        </w:numPr>
        <w:ind w:left="0" w:firstLine="709"/>
      </w:pPr>
      <w:proofErr w:type="spellStart"/>
      <w:r>
        <w:t>Морелос</w:t>
      </w:r>
      <w:proofErr w:type="spellEnd"/>
      <w:r>
        <w:t>-Сарагоса</w:t>
      </w:r>
      <w:r w:rsidRPr="0032405A">
        <w:t xml:space="preserve"> </w:t>
      </w:r>
      <w:r>
        <w:t>Р</w:t>
      </w:r>
      <w:r w:rsidRPr="0032405A">
        <w:t xml:space="preserve">. </w:t>
      </w:r>
      <w:r>
        <w:t>Искусство помехоустойчивого кодирования. Методы алгоритмы</w:t>
      </w:r>
      <w:r w:rsidRPr="0032405A">
        <w:t>,</w:t>
      </w:r>
      <w:r>
        <w:t xml:space="preserve"> применение</w:t>
      </w:r>
      <w:r w:rsidRPr="0032405A">
        <w:t>. - Москва: Техносфера, 200</w:t>
      </w:r>
      <w:r>
        <w:t>5</w:t>
      </w:r>
      <w:r w:rsidRPr="0032405A">
        <w:t xml:space="preserve">. - </w:t>
      </w:r>
      <w:r>
        <w:t>320</w:t>
      </w:r>
      <w:r w:rsidRPr="0032405A">
        <w:t>с.</w:t>
      </w:r>
    </w:p>
    <w:p w14:paraId="68138F14" w14:textId="37AE5046" w:rsidR="000814BF" w:rsidRPr="00BD0699" w:rsidRDefault="000814BF">
      <w:pPr>
        <w:numPr>
          <w:ilvl w:val="0"/>
          <w:numId w:val="3"/>
        </w:numPr>
        <w:ind w:left="0" w:firstLine="709"/>
      </w:pPr>
      <w:r w:rsidRPr="00BD0699">
        <w:br w:type="page"/>
      </w:r>
    </w:p>
    <w:p w14:paraId="5164DB3D" w14:textId="77777777" w:rsidR="000814BF" w:rsidRPr="002A13B0" w:rsidRDefault="000814BF" w:rsidP="00AE13FC">
      <w:pPr>
        <w:pStyle w:val="af7"/>
        <w:spacing w:before="0"/>
        <w:ind w:left="709"/>
        <w:jc w:val="center"/>
        <w:rPr>
          <w:rFonts w:ascii="Cambria" w:hAnsi="Cambria"/>
          <w:spacing w:val="-4"/>
          <w:lang w:val="en-US"/>
        </w:rPr>
      </w:pPr>
      <w:bookmarkStart w:id="52" w:name="_Toc153065175"/>
      <w:bookmarkStart w:id="53" w:name="_Toc153065338"/>
      <w:bookmarkStart w:id="54" w:name="_Toc154064296"/>
      <w:bookmarkStart w:id="55" w:name="_Toc163185600"/>
      <w:bookmarkStart w:id="56" w:name="_Toc167967119"/>
      <w:bookmarkStart w:id="57" w:name="_Toc216657723"/>
      <w:r w:rsidRPr="00BC51CE">
        <w:lastRenderedPageBreak/>
        <w:t>Приложение</w:t>
      </w:r>
      <w:r w:rsidRPr="002A13B0">
        <w:rPr>
          <w:lang w:val="en-US"/>
        </w:rPr>
        <w:t xml:space="preserve"> </w:t>
      </w:r>
      <w:r w:rsidRPr="00BC51CE">
        <w:t>А</w:t>
      </w:r>
      <w:bookmarkEnd w:id="52"/>
      <w:bookmarkEnd w:id="53"/>
      <w:bookmarkEnd w:id="54"/>
      <w:r w:rsidRPr="002A13B0">
        <w:rPr>
          <w:lang w:val="en-US"/>
        </w:rPr>
        <w:t xml:space="preserve"> </w:t>
      </w:r>
      <w:r>
        <w:rPr>
          <w:rFonts w:ascii="Cambria" w:hAnsi="Cambria"/>
        </w:rPr>
        <w:t>Листинг</w:t>
      </w:r>
      <w:r w:rsidRPr="002A13B0">
        <w:rPr>
          <w:rFonts w:ascii="Cambria" w:hAnsi="Cambria"/>
          <w:spacing w:val="-9"/>
          <w:lang w:val="en-US"/>
        </w:rPr>
        <w:t xml:space="preserve"> </w:t>
      </w:r>
      <w:r>
        <w:rPr>
          <w:rFonts w:ascii="Cambria" w:hAnsi="Cambria"/>
          <w:spacing w:val="-4"/>
        </w:rPr>
        <w:t>кода</w:t>
      </w:r>
      <w:bookmarkEnd w:id="55"/>
      <w:bookmarkEnd w:id="56"/>
      <w:bookmarkEnd w:id="57"/>
    </w:p>
    <w:p w14:paraId="058777DB" w14:textId="3A33FD70" w:rsidR="00240E3C" w:rsidRPr="00240E3C" w:rsidRDefault="00D82C61" w:rsidP="00240E3C">
      <w:pPr>
        <w:pStyle w:val="ab"/>
        <w:spacing w:line="240" w:lineRule="auto"/>
        <w:rPr>
          <w:rFonts w:ascii="Courier New" w:hAnsi="Courier New" w:cs="Courier New"/>
          <w:i w:val="0"/>
          <w:iCs/>
          <w:sz w:val="24"/>
          <w:szCs w:val="24"/>
          <w:lang w:val="en-US"/>
        </w:rPr>
      </w:pPr>
      <w:r w:rsidRPr="00E54D86">
        <w:rPr>
          <w:rFonts w:ascii="Courier New" w:hAnsi="Courier New" w:cs="Courier New"/>
          <w:i w:val="0"/>
          <w:iCs/>
          <w:sz w:val="24"/>
          <w:szCs w:val="24"/>
          <w:lang w:val="en-US" w:eastAsia="ru-RU"/>
        </w:rPr>
        <w:br/>
      </w:r>
      <w:bookmarkEnd w:id="9"/>
      <w:r w:rsidR="00240E3C" w:rsidRPr="00240E3C">
        <w:rPr>
          <w:rFonts w:ascii="Courier New" w:hAnsi="Courier New" w:cs="Courier New"/>
          <w:i w:val="0"/>
          <w:iCs/>
          <w:sz w:val="24"/>
          <w:szCs w:val="24"/>
          <w:lang w:val="en-US"/>
        </w:rPr>
        <w:t>private void createMatrix(int row, int col, DataGridView Matrix) // Функция для создания DataGridView по размеру</w:t>
      </w:r>
    </w:p>
    <w:p w14:paraId="390DB4A5"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w:t>
      </w:r>
    </w:p>
    <w:p w14:paraId="5DD7FE99"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DataGridViewColumn column;</w:t>
      </w:r>
    </w:p>
    <w:p w14:paraId="424F198F"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for (int i = 0; i &lt; col; i++)</w:t>
      </w:r>
    </w:p>
    <w:p w14:paraId="6F9464F4"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w:t>
      </w:r>
    </w:p>
    <w:p w14:paraId="2AF1D4F6"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column = new DataGridViewTextBoxColumn();</w:t>
      </w:r>
    </w:p>
    <w:p w14:paraId="1A839FA3"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column.Width = 40;</w:t>
      </w:r>
    </w:p>
    <w:p w14:paraId="468FE185"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Matrix.Columns.Add(column);</w:t>
      </w:r>
    </w:p>
    <w:p w14:paraId="4FFD0104" w14:textId="2DC62BD5" w:rsidR="00240E3C" w:rsidRPr="00240E3C" w:rsidRDefault="00240E3C" w:rsidP="00240E3C">
      <w:pPr>
        <w:pStyle w:val="ab"/>
        <w:spacing w:line="240" w:lineRule="auto"/>
        <w:rPr>
          <w:rFonts w:ascii="Courier New" w:hAnsi="Courier New" w:cs="Courier New"/>
          <w:i w:val="0"/>
          <w:iCs/>
          <w:sz w:val="24"/>
          <w:szCs w:val="24"/>
        </w:rPr>
      </w:pPr>
      <w:r w:rsidRPr="00240E3C">
        <w:rPr>
          <w:rFonts w:ascii="Courier New" w:hAnsi="Courier New" w:cs="Courier New"/>
          <w:i w:val="0"/>
          <w:iCs/>
          <w:sz w:val="24"/>
          <w:szCs w:val="24"/>
          <w:lang w:val="en-US"/>
        </w:rPr>
        <w:t xml:space="preserve">    }</w:t>
      </w:r>
    </w:p>
    <w:p w14:paraId="381CE02E"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for (int i = 0; i &lt; row; i++)</w:t>
      </w:r>
    </w:p>
    <w:p w14:paraId="46D10380"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w:t>
      </w:r>
    </w:p>
    <w:p w14:paraId="5B802794"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Matrix.Rows.Add();</w:t>
      </w:r>
    </w:p>
    <w:p w14:paraId="5E7B500D"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Matrix.Rows[i].Height = 40;</w:t>
      </w:r>
    </w:p>
    <w:p w14:paraId="3BBAE328"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w:t>
      </w:r>
    </w:p>
    <w:p w14:paraId="0BA9469B"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w:t>
      </w:r>
    </w:p>
    <w:p w14:paraId="78067050"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private int[,] BuildGeneratorMatrix(string g, int n, int k, int m) // Функция создания матрицы G</w:t>
      </w:r>
    </w:p>
    <w:p w14:paraId="2A0F9C42" w14:textId="77777777" w:rsidR="00240E3C" w:rsidRPr="00240E3C" w:rsidRDefault="00240E3C" w:rsidP="00240E3C">
      <w:pPr>
        <w:pStyle w:val="ab"/>
        <w:spacing w:line="240" w:lineRule="auto"/>
        <w:rPr>
          <w:rFonts w:ascii="Courier New" w:hAnsi="Courier New" w:cs="Courier New"/>
          <w:i w:val="0"/>
          <w:iCs/>
          <w:sz w:val="24"/>
          <w:szCs w:val="24"/>
        </w:rPr>
      </w:pPr>
      <w:r w:rsidRPr="00240E3C">
        <w:rPr>
          <w:rFonts w:ascii="Courier New" w:hAnsi="Courier New" w:cs="Courier New"/>
          <w:i w:val="0"/>
          <w:iCs/>
          <w:sz w:val="24"/>
          <w:szCs w:val="24"/>
        </w:rPr>
        <w:t>{</w:t>
      </w:r>
    </w:p>
    <w:p w14:paraId="33EA58BC" w14:textId="77777777" w:rsidR="00240E3C" w:rsidRPr="00240E3C" w:rsidRDefault="00240E3C" w:rsidP="00240E3C">
      <w:pPr>
        <w:pStyle w:val="ab"/>
        <w:spacing w:line="240" w:lineRule="auto"/>
        <w:rPr>
          <w:rFonts w:ascii="Courier New" w:hAnsi="Courier New" w:cs="Courier New"/>
          <w:i w:val="0"/>
          <w:iCs/>
          <w:sz w:val="24"/>
          <w:szCs w:val="24"/>
        </w:rPr>
      </w:pPr>
      <w:r w:rsidRPr="00240E3C">
        <w:rPr>
          <w:rFonts w:ascii="Courier New" w:hAnsi="Courier New" w:cs="Courier New"/>
          <w:i w:val="0"/>
          <w:iCs/>
          <w:sz w:val="24"/>
          <w:szCs w:val="24"/>
        </w:rPr>
        <w:t xml:space="preserve">    // 1. Создаем двумерный массив для хранения матрицы</w:t>
      </w:r>
    </w:p>
    <w:p w14:paraId="405AE616"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rPr>
        <w:t xml:space="preserve">    </w:t>
      </w:r>
      <w:r w:rsidRPr="00240E3C">
        <w:rPr>
          <w:rFonts w:ascii="Courier New" w:hAnsi="Courier New" w:cs="Courier New"/>
          <w:i w:val="0"/>
          <w:iCs/>
          <w:sz w:val="24"/>
          <w:szCs w:val="24"/>
          <w:lang w:val="en-US"/>
        </w:rPr>
        <w:t>int[,] matrix = new int[k, n];</w:t>
      </w:r>
    </w:p>
    <w:p w14:paraId="7A399FE6" w14:textId="77777777" w:rsidR="00240E3C" w:rsidRPr="00240E3C" w:rsidRDefault="00240E3C" w:rsidP="00240E3C">
      <w:pPr>
        <w:pStyle w:val="ab"/>
        <w:spacing w:line="240" w:lineRule="auto"/>
        <w:rPr>
          <w:rFonts w:ascii="Courier New" w:hAnsi="Courier New" w:cs="Courier New"/>
          <w:i w:val="0"/>
          <w:iCs/>
          <w:sz w:val="24"/>
          <w:szCs w:val="24"/>
          <w:lang w:val="en-US"/>
        </w:rPr>
      </w:pPr>
    </w:p>
    <w:p w14:paraId="0FB82674" w14:textId="77777777" w:rsidR="00240E3C" w:rsidRPr="00240E3C" w:rsidRDefault="00240E3C" w:rsidP="00240E3C">
      <w:pPr>
        <w:pStyle w:val="ab"/>
        <w:spacing w:line="240" w:lineRule="auto"/>
        <w:rPr>
          <w:rFonts w:ascii="Courier New" w:hAnsi="Courier New" w:cs="Courier New"/>
          <w:i w:val="0"/>
          <w:iCs/>
          <w:sz w:val="24"/>
          <w:szCs w:val="24"/>
        </w:rPr>
      </w:pPr>
      <w:r w:rsidRPr="00240E3C">
        <w:rPr>
          <w:rFonts w:ascii="Courier New" w:hAnsi="Courier New" w:cs="Courier New"/>
          <w:i w:val="0"/>
          <w:iCs/>
          <w:sz w:val="24"/>
          <w:szCs w:val="24"/>
          <w:lang w:val="en-US"/>
        </w:rPr>
        <w:t xml:space="preserve">    </w:t>
      </w:r>
      <w:r w:rsidRPr="00240E3C">
        <w:rPr>
          <w:rFonts w:ascii="Courier New" w:hAnsi="Courier New" w:cs="Courier New"/>
          <w:i w:val="0"/>
          <w:iCs/>
          <w:sz w:val="24"/>
          <w:szCs w:val="24"/>
        </w:rPr>
        <w:t xml:space="preserve">// 2. Преобразуем строку </w:t>
      </w:r>
      <w:r w:rsidRPr="00240E3C">
        <w:rPr>
          <w:rFonts w:ascii="Courier New" w:hAnsi="Courier New" w:cs="Courier New"/>
          <w:i w:val="0"/>
          <w:iCs/>
          <w:sz w:val="24"/>
          <w:szCs w:val="24"/>
          <w:lang w:val="en-US"/>
        </w:rPr>
        <w:t>g</w:t>
      </w:r>
      <w:r w:rsidRPr="00240E3C">
        <w:rPr>
          <w:rFonts w:ascii="Courier New" w:hAnsi="Courier New" w:cs="Courier New"/>
          <w:i w:val="0"/>
          <w:iCs/>
          <w:sz w:val="24"/>
          <w:szCs w:val="24"/>
        </w:rPr>
        <w:t xml:space="preserve"> в список битов</w:t>
      </w:r>
    </w:p>
    <w:p w14:paraId="26A7F933"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rPr>
        <w:t xml:space="preserve">    </w:t>
      </w:r>
      <w:r w:rsidRPr="00240E3C">
        <w:rPr>
          <w:rFonts w:ascii="Courier New" w:hAnsi="Courier New" w:cs="Courier New"/>
          <w:i w:val="0"/>
          <w:iCs/>
          <w:sz w:val="24"/>
          <w:szCs w:val="24"/>
          <w:lang w:val="en-US"/>
        </w:rPr>
        <w:t>int[] gBits = new int[g.Length];</w:t>
      </w:r>
    </w:p>
    <w:p w14:paraId="150FD0D4"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for (int i = 0; i &lt; g.Length; i++)</w:t>
      </w:r>
    </w:p>
    <w:p w14:paraId="1ACB0A71"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w:t>
      </w:r>
    </w:p>
    <w:p w14:paraId="7A5C5814"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gBits[i] = g[i] - '0';</w:t>
      </w:r>
    </w:p>
    <w:p w14:paraId="43ABFEF6"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w:t>
      </w:r>
    </w:p>
    <w:p w14:paraId="3860FB69" w14:textId="77777777" w:rsidR="00240E3C" w:rsidRPr="00240E3C" w:rsidRDefault="00240E3C" w:rsidP="00240E3C">
      <w:pPr>
        <w:pStyle w:val="ab"/>
        <w:spacing w:line="240" w:lineRule="auto"/>
        <w:rPr>
          <w:rFonts w:ascii="Courier New" w:hAnsi="Courier New" w:cs="Courier New"/>
          <w:i w:val="0"/>
          <w:iCs/>
          <w:sz w:val="24"/>
          <w:szCs w:val="24"/>
          <w:lang w:val="en-US"/>
        </w:rPr>
      </w:pPr>
    </w:p>
    <w:p w14:paraId="7B99AF07"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lastRenderedPageBreak/>
        <w:t xml:space="preserve">    // 3. Заполняем матрицу</w:t>
      </w:r>
    </w:p>
    <w:p w14:paraId="51DC8F1C"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for (int row = 0; row &lt; k; row++)</w:t>
      </w:r>
    </w:p>
    <w:p w14:paraId="156B10D9"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w:t>
      </w:r>
    </w:p>
    <w:p w14:paraId="477208FB"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for (int col = 0; col &lt; n; col++)</w:t>
      </w:r>
    </w:p>
    <w:p w14:paraId="7CCF6F34"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w:t>
      </w:r>
    </w:p>
    <w:p w14:paraId="3CEA1EEB"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matrix[row, col] = 0;</w:t>
      </w:r>
    </w:p>
    <w:p w14:paraId="7CB0EF1D"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DGW_Matrix_1.Rows[row].Cells[col].Value = "0";</w:t>
      </w:r>
    </w:p>
    <w:p w14:paraId="5CDED83B" w14:textId="1EC2AF27" w:rsidR="00240E3C" w:rsidRPr="00240E3C" w:rsidRDefault="00240E3C" w:rsidP="00240E3C">
      <w:pPr>
        <w:pStyle w:val="ab"/>
        <w:spacing w:line="240" w:lineRule="auto"/>
        <w:rPr>
          <w:rFonts w:ascii="Courier New" w:hAnsi="Courier New" w:cs="Courier New"/>
          <w:i w:val="0"/>
          <w:iCs/>
          <w:sz w:val="24"/>
          <w:szCs w:val="24"/>
        </w:rPr>
      </w:pPr>
      <w:r w:rsidRPr="00240E3C">
        <w:rPr>
          <w:rFonts w:ascii="Courier New" w:hAnsi="Courier New" w:cs="Courier New"/>
          <w:i w:val="0"/>
          <w:iCs/>
          <w:sz w:val="24"/>
          <w:szCs w:val="24"/>
          <w:lang w:val="en-US"/>
        </w:rPr>
        <w:t xml:space="preserve">        }</w:t>
      </w:r>
    </w:p>
    <w:p w14:paraId="6C1A297F"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for (int i = 0; i &lt; gBits.Length; i++)</w:t>
      </w:r>
    </w:p>
    <w:p w14:paraId="42B6D3B7"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w:t>
      </w:r>
    </w:p>
    <w:p w14:paraId="7AE4E094"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int pos = row + i;</w:t>
      </w:r>
    </w:p>
    <w:p w14:paraId="39888A72"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if (pos &lt; n)</w:t>
      </w:r>
    </w:p>
    <w:p w14:paraId="46341AD8"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matrix[row, pos] = gBits[i];</w:t>
      </w:r>
    </w:p>
    <w:p w14:paraId="57F6ABBB"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DGW_Matrix_1.Rows[row].Cells[pos].Value = gBits[i];</w:t>
      </w:r>
    </w:p>
    <w:p w14:paraId="2D2707EA"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w:t>
      </w:r>
    </w:p>
    <w:p w14:paraId="4D6773D3"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w:t>
      </w:r>
    </w:p>
    <w:p w14:paraId="14D33B00"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return matrix;</w:t>
      </w:r>
    </w:p>
    <w:p w14:paraId="068B1E35"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w:t>
      </w:r>
    </w:p>
    <w:p w14:paraId="22129B5E"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private string MultiplyInfoWordWithMatrix(int[,] matrix, int[] infoWord) // Функция перемножения матрицы G и инф. слова</w:t>
      </w:r>
    </w:p>
    <w:p w14:paraId="3EDF1CE5"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w:t>
      </w:r>
    </w:p>
    <w:p w14:paraId="10645C6E"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int rows = matrix.GetLength(0);     // количество строк</w:t>
      </w:r>
    </w:p>
    <w:p w14:paraId="63A39248" w14:textId="7CF6AFC9" w:rsidR="00240E3C" w:rsidRPr="00240E3C" w:rsidRDefault="00240E3C" w:rsidP="00240E3C">
      <w:pPr>
        <w:pStyle w:val="ab"/>
        <w:spacing w:line="240" w:lineRule="auto"/>
        <w:rPr>
          <w:rFonts w:ascii="Courier New" w:hAnsi="Courier New" w:cs="Courier New"/>
          <w:i w:val="0"/>
          <w:iCs/>
          <w:sz w:val="24"/>
          <w:szCs w:val="24"/>
        </w:rPr>
      </w:pPr>
      <w:r w:rsidRPr="00240E3C">
        <w:rPr>
          <w:rFonts w:ascii="Courier New" w:hAnsi="Courier New" w:cs="Courier New"/>
          <w:i w:val="0"/>
          <w:iCs/>
          <w:sz w:val="24"/>
          <w:szCs w:val="24"/>
          <w:lang w:val="en-US"/>
        </w:rPr>
        <w:t xml:space="preserve">    int cols = matrix.GetLength(1);     // количество столбцов</w:t>
      </w:r>
    </w:p>
    <w:p w14:paraId="638306AA" w14:textId="3D33880A"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int[] result = new int[cols];</w:t>
      </w:r>
    </w:p>
    <w:p w14:paraId="34A3A291"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 Инициализируем нулями</w:t>
      </w:r>
    </w:p>
    <w:p w14:paraId="04A0635B"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for (int j = 0; j &lt; cols; j++)</w:t>
      </w:r>
    </w:p>
    <w:p w14:paraId="181042E6" w14:textId="77777777" w:rsidR="00240E3C" w:rsidRPr="00240E3C" w:rsidRDefault="00240E3C" w:rsidP="00240E3C">
      <w:pPr>
        <w:pStyle w:val="ab"/>
        <w:spacing w:line="240" w:lineRule="auto"/>
        <w:rPr>
          <w:rFonts w:ascii="Courier New" w:hAnsi="Courier New" w:cs="Courier New"/>
          <w:i w:val="0"/>
          <w:iCs/>
          <w:sz w:val="24"/>
          <w:szCs w:val="24"/>
        </w:rPr>
      </w:pPr>
      <w:r w:rsidRPr="00240E3C">
        <w:rPr>
          <w:rFonts w:ascii="Courier New" w:hAnsi="Courier New" w:cs="Courier New"/>
          <w:i w:val="0"/>
          <w:iCs/>
          <w:sz w:val="24"/>
          <w:szCs w:val="24"/>
          <w:lang w:val="en-US"/>
        </w:rPr>
        <w:t xml:space="preserve">        result</w:t>
      </w:r>
      <w:r w:rsidRPr="00240E3C">
        <w:rPr>
          <w:rFonts w:ascii="Courier New" w:hAnsi="Courier New" w:cs="Courier New"/>
          <w:i w:val="0"/>
          <w:iCs/>
          <w:sz w:val="24"/>
          <w:szCs w:val="24"/>
        </w:rPr>
        <w:t>[</w:t>
      </w:r>
      <w:r w:rsidRPr="00240E3C">
        <w:rPr>
          <w:rFonts w:ascii="Courier New" w:hAnsi="Courier New" w:cs="Courier New"/>
          <w:i w:val="0"/>
          <w:iCs/>
          <w:sz w:val="24"/>
          <w:szCs w:val="24"/>
          <w:lang w:val="en-US"/>
        </w:rPr>
        <w:t>j</w:t>
      </w:r>
      <w:r w:rsidRPr="00240E3C">
        <w:rPr>
          <w:rFonts w:ascii="Courier New" w:hAnsi="Courier New" w:cs="Courier New"/>
          <w:i w:val="0"/>
          <w:iCs/>
          <w:sz w:val="24"/>
          <w:szCs w:val="24"/>
        </w:rPr>
        <w:t>] = 0;</w:t>
      </w:r>
    </w:p>
    <w:p w14:paraId="42E324CE" w14:textId="77777777" w:rsidR="00240E3C" w:rsidRPr="00240E3C" w:rsidRDefault="00240E3C" w:rsidP="00240E3C">
      <w:pPr>
        <w:pStyle w:val="ab"/>
        <w:spacing w:line="240" w:lineRule="auto"/>
        <w:rPr>
          <w:rFonts w:ascii="Courier New" w:hAnsi="Courier New" w:cs="Courier New"/>
          <w:i w:val="0"/>
          <w:iCs/>
          <w:sz w:val="24"/>
          <w:szCs w:val="24"/>
        </w:rPr>
      </w:pPr>
    </w:p>
    <w:p w14:paraId="1F07D5F8" w14:textId="77777777" w:rsidR="00240E3C" w:rsidRPr="00240E3C" w:rsidRDefault="00240E3C" w:rsidP="00240E3C">
      <w:pPr>
        <w:pStyle w:val="ab"/>
        <w:spacing w:line="240" w:lineRule="auto"/>
        <w:rPr>
          <w:rFonts w:ascii="Courier New" w:hAnsi="Courier New" w:cs="Courier New"/>
          <w:i w:val="0"/>
          <w:iCs/>
          <w:sz w:val="24"/>
          <w:szCs w:val="24"/>
        </w:rPr>
      </w:pPr>
      <w:r w:rsidRPr="00240E3C">
        <w:rPr>
          <w:rFonts w:ascii="Courier New" w:hAnsi="Courier New" w:cs="Courier New"/>
          <w:i w:val="0"/>
          <w:iCs/>
          <w:sz w:val="24"/>
          <w:szCs w:val="24"/>
        </w:rPr>
        <w:t xml:space="preserve">    // Перемножаем по правилу циклических кодов (</w:t>
      </w:r>
      <w:r w:rsidRPr="00240E3C">
        <w:rPr>
          <w:rFonts w:ascii="Courier New" w:hAnsi="Courier New" w:cs="Courier New"/>
          <w:i w:val="0"/>
          <w:iCs/>
          <w:sz w:val="24"/>
          <w:szCs w:val="24"/>
          <w:lang w:val="en-US"/>
        </w:rPr>
        <w:t>XOR</w:t>
      </w:r>
      <w:r w:rsidRPr="00240E3C">
        <w:rPr>
          <w:rFonts w:ascii="Courier New" w:hAnsi="Courier New" w:cs="Courier New"/>
          <w:i w:val="0"/>
          <w:iCs/>
          <w:sz w:val="24"/>
          <w:szCs w:val="24"/>
        </w:rPr>
        <w:t xml:space="preserve"> для строк с </w:t>
      </w:r>
      <w:r w:rsidRPr="00240E3C">
        <w:rPr>
          <w:rFonts w:ascii="Courier New" w:hAnsi="Courier New" w:cs="Courier New"/>
          <w:i w:val="0"/>
          <w:iCs/>
          <w:sz w:val="24"/>
          <w:szCs w:val="24"/>
          <w:lang w:val="en-US"/>
        </w:rPr>
        <w:t>infoWord</w:t>
      </w:r>
      <w:r w:rsidRPr="00240E3C">
        <w:rPr>
          <w:rFonts w:ascii="Courier New" w:hAnsi="Courier New" w:cs="Courier New"/>
          <w:i w:val="0"/>
          <w:iCs/>
          <w:sz w:val="24"/>
          <w:szCs w:val="24"/>
        </w:rPr>
        <w:t>[</w:t>
      </w:r>
      <w:r w:rsidRPr="00240E3C">
        <w:rPr>
          <w:rFonts w:ascii="Courier New" w:hAnsi="Courier New" w:cs="Courier New"/>
          <w:i w:val="0"/>
          <w:iCs/>
          <w:sz w:val="24"/>
          <w:szCs w:val="24"/>
          <w:lang w:val="en-US"/>
        </w:rPr>
        <w:t>i</w:t>
      </w:r>
      <w:r w:rsidRPr="00240E3C">
        <w:rPr>
          <w:rFonts w:ascii="Courier New" w:hAnsi="Courier New" w:cs="Courier New"/>
          <w:i w:val="0"/>
          <w:iCs/>
          <w:sz w:val="24"/>
          <w:szCs w:val="24"/>
        </w:rPr>
        <w:t>] == 1)</w:t>
      </w:r>
    </w:p>
    <w:p w14:paraId="0AA84A7D"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rPr>
        <w:t xml:space="preserve">    </w:t>
      </w:r>
      <w:r w:rsidRPr="00240E3C">
        <w:rPr>
          <w:rFonts w:ascii="Courier New" w:hAnsi="Courier New" w:cs="Courier New"/>
          <w:i w:val="0"/>
          <w:iCs/>
          <w:sz w:val="24"/>
          <w:szCs w:val="24"/>
          <w:lang w:val="en-US"/>
        </w:rPr>
        <w:t>for (int i = 0; i &lt; rows &amp;&amp; i &lt; infoWord.Length; i++)</w:t>
      </w:r>
    </w:p>
    <w:p w14:paraId="753E4425"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lastRenderedPageBreak/>
        <w:t xml:space="preserve">    {</w:t>
      </w:r>
    </w:p>
    <w:p w14:paraId="70C93C1F"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if (infoWord[i] == 1)</w:t>
      </w:r>
    </w:p>
    <w:p w14:paraId="731454B0"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w:t>
      </w:r>
    </w:p>
    <w:p w14:paraId="6E01E5A3"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for (int j = 0; j &lt; cols; j++)</w:t>
      </w:r>
    </w:p>
    <w:p w14:paraId="59D3883D"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w:t>
      </w:r>
    </w:p>
    <w:p w14:paraId="231E66E7"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result[j] ^= matrix[i, j]; // XOR</w:t>
      </w:r>
    </w:p>
    <w:p w14:paraId="605E5E1E"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w:t>
      </w:r>
    </w:p>
    <w:p w14:paraId="1F4D9990"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w:t>
      </w:r>
    </w:p>
    <w:p w14:paraId="16B9AD21" w14:textId="456B3741" w:rsidR="00240E3C" w:rsidRPr="00240E3C" w:rsidRDefault="00240E3C" w:rsidP="00240E3C">
      <w:pPr>
        <w:pStyle w:val="ab"/>
        <w:spacing w:line="240" w:lineRule="auto"/>
        <w:rPr>
          <w:rFonts w:ascii="Courier New" w:hAnsi="Courier New" w:cs="Courier New"/>
          <w:i w:val="0"/>
          <w:iCs/>
          <w:sz w:val="24"/>
          <w:szCs w:val="24"/>
        </w:rPr>
      </w:pPr>
      <w:r w:rsidRPr="00240E3C">
        <w:rPr>
          <w:rFonts w:ascii="Courier New" w:hAnsi="Courier New" w:cs="Courier New"/>
          <w:i w:val="0"/>
          <w:iCs/>
          <w:sz w:val="24"/>
          <w:szCs w:val="24"/>
          <w:lang w:val="en-US"/>
        </w:rPr>
        <w:t xml:space="preserve">    }</w:t>
      </w:r>
    </w:p>
    <w:p w14:paraId="6C3385F4"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return string.Join("", result);</w:t>
      </w:r>
    </w:p>
    <w:p w14:paraId="0FA6DFF9"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w:t>
      </w:r>
    </w:p>
    <w:p w14:paraId="0FEB1087"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private string DivideBinaryString(string dividend, string g, bool synd) // Функция деления на полином g</w:t>
      </w:r>
    </w:p>
    <w:p w14:paraId="47E5BFF1"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w:t>
      </w:r>
    </w:p>
    <w:p w14:paraId="54016388"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char[] data = dividend.ToCharArray();</w:t>
      </w:r>
    </w:p>
    <w:p w14:paraId="3CCAD00D" w14:textId="5C33AC70" w:rsidR="00240E3C" w:rsidRPr="00240E3C" w:rsidRDefault="00240E3C" w:rsidP="00240E3C">
      <w:pPr>
        <w:pStyle w:val="ab"/>
        <w:spacing w:line="240" w:lineRule="auto"/>
        <w:rPr>
          <w:rFonts w:ascii="Courier New" w:hAnsi="Courier New" w:cs="Courier New"/>
          <w:i w:val="0"/>
          <w:iCs/>
          <w:sz w:val="24"/>
          <w:szCs w:val="24"/>
        </w:rPr>
      </w:pPr>
      <w:r w:rsidRPr="00240E3C">
        <w:rPr>
          <w:rFonts w:ascii="Courier New" w:hAnsi="Courier New" w:cs="Courier New"/>
          <w:i w:val="0"/>
          <w:iCs/>
          <w:sz w:val="24"/>
          <w:szCs w:val="24"/>
          <w:lang w:val="en-US"/>
        </w:rPr>
        <w:t xml:space="preserve">    char[] ans = Enumerable.Repeat('0', k).ToArray();</w:t>
      </w:r>
    </w:p>
    <w:p w14:paraId="4B9C584A"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for (int i = 0; i &lt; data.Length - m; i++)</w:t>
      </w:r>
    </w:p>
    <w:p w14:paraId="47F3F95B" w14:textId="77777777" w:rsidR="00240E3C" w:rsidRPr="00240E3C" w:rsidRDefault="00240E3C" w:rsidP="00240E3C">
      <w:pPr>
        <w:pStyle w:val="ab"/>
        <w:spacing w:line="240" w:lineRule="auto"/>
        <w:rPr>
          <w:rFonts w:ascii="Courier New" w:hAnsi="Courier New" w:cs="Courier New"/>
          <w:i w:val="0"/>
          <w:iCs/>
          <w:sz w:val="24"/>
          <w:szCs w:val="24"/>
        </w:rPr>
      </w:pPr>
      <w:r w:rsidRPr="00240E3C">
        <w:rPr>
          <w:rFonts w:ascii="Courier New" w:hAnsi="Courier New" w:cs="Courier New"/>
          <w:i w:val="0"/>
          <w:iCs/>
          <w:sz w:val="24"/>
          <w:szCs w:val="24"/>
          <w:lang w:val="en-US"/>
        </w:rPr>
        <w:t xml:space="preserve">    </w:t>
      </w:r>
      <w:r w:rsidRPr="00240E3C">
        <w:rPr>
          <w:rFonts w:ascii="Courier New" w:hAnsi="Courier New" w:cs="Courier New"/>
          <w:i w:val="0"/>
          <w:iCs/>
          <w:sz w:val="24"/>
          <w:szCs w:val="24"/>
        </w:rPr>
        <w:t>{</w:t>
      </w:r>
    </w:p>
    <w:p w14:paraId="75B1F62A" w14:textId="77777777" w:rsidR="00240E3C" w:rsidRPr="00240E3C" w:rsidRDefault="00240E3C" w:rsidP="00240E3C">
      <w:pPr>
        <w:pStyle w:val="ab"/>
        <w:spacing w:line="240" w:lineRule="auto"/>
        <w:rPr>
          <w:rFonts w:ascii="Courier New" w:hAnsi="Courier New" w:cs="Courier New"/>
          <w:i w:val="0"/>
          <w:iCs/>
          <w:sz w:val="24"/>
          <w:szCs w:val="24"/>
        </w:rPr>
      </w:pPr>
      <w:r w:rsidRPr="00240E3C">
        <w:rPr>
          <w:rFonts w:ascii="Courier New" w:hAnsi="Courier New" w:cs="Courier New"/>
          <w:i w:val="0"/>
          <w:iCs/>
          <w:sz w:val="24"/>
          <w:szCs w:val="24"/>
        </w:rPr>
        <w:t xml:space="preserve">        </w:t>
      </w:r>
      <w:r w:rsidRPr="00240E3C">
        <w:rPr>
          <w:rFonts w:ascii="Courier New" w:hAnsi="Courier New" w:cs="Courier New"/>
          <w:i w:val="0"/>
          <w:iCs/>
          <w:sz w:val="24"/>
          <w:szCs w:val="24"/>
          <w:lang w:val="en-US"/>
        </w:rPr>
        <w:t>if</w:t>
      </w:r>
      <w:r w:rsidRPr="00240E3C">
        <w:rPr>
          <w:rFonts w:ascii="Courier New" w:hAnsi="Courier New" w:cs="Courier New"/>
          <w:i w:val="0"/>
          <w:iCs/>
          <w:sz w:val="24"/>
          <w:szCs w:val="24"/>
        </w:rPr>
        <w:t xml:space="preserve"> (</w:t>
      </w:r>
      <w:r w:rsidRPr="00240E3C">
        <w:rPr>
          <w:rFonts w:ascii="Courier New" w:hAnsi="Courier New" w:cs="Courier New"/>
          <w:i w:val="0"/>
          <w:iCs/>
          <w:sz w:val="24"/>
          <w:szCs w:val="24"/>
          <w:lang w:val="en-US"/>
        </w:rPr>
        <w:t>data</w:t>
      </w:r>
      <w:r w:rsidRPr="00240E3C">
        <w:rPr>
          <w:rFonts w:ascii="Courier New" w:hAnsi="Courier New" w:cs="Courier New"/>
          <w:i w:val="0"/>
          <w:iCs/>
          <w:sz w:val="24"/>
          <w:szCs w:val="24"/>
        </w:rPr>
        <w:t>[</w:t>
      </w:r>
      <w:r w:rsidRPr="00240E3C">
        <w:rPr>
          <w:rFonts w:ascii="Courier New" w:hAnsi="Courier New" w:cs="Courier New"/>
          <w:i w:val="0"/>
          <w:iCs/>
          <w:sz w:val="24"/>
          <w:szCs w:val="24"/>
          <w:lang w:val="en-US"/>
        </w:rPr>
        <w:t>i</w:t>
      </w:r>
      <w:r w:rsidRPr="00240E3C">
        <w:rPr>
          <w:rFonts w:ascii="Courier New" w:hAnsi="Courier New" w:cs="Courier New"/>
          <w:i w:val="0"/>
          <w:iCs/>
          <w:sz w:val="24"/>
          <w:szCs w:val="24"/>
        </w:rPr>
        <w:t>] == '1')</w:t>
      </w:r>
    </w:p>
    <w:p w14:paraId="473DAEDB" w14:textId="77777777" w:rsidR="00240E3C" w:rsidRPr="00240E3C" w:rsidRDefault="00240E3C" w:rsidP="00240E3C">
      <w:pPr>
        <w:pStyle w:val="ab"/>
        <w:spacing w:line="240" w:lineRule="auto"/>
        <w:rPr>
          <w:rFonts w:ascii="Courier New" w:hAnsi="Courier New" w:cs="Courier New"/>
          <w:i w:val="0"/>
          <w:iCs/>
          <w:sz w:val="24"/>
          <w:szCs w:val="24"/>
        </w:rPr>
      </w:pPr>
      <w:r w:rsidRPr="00240E3C">
        <w:rPr>
          <w:rFonts w:ascii="Courier New" w:hAnsi="Courier New" w:cs="Courier New"/>
          <w:i w:val="0"/>
          <w:iCs/>
          <w:sz w:val="24"/>
          <w:szCs w:val="24"/>
        </w:rPr>
        <w:t xml:space="preserve">        {</w:t>
      </w:r>
    </w:p>
    <w:p w14:paraId="2469DC4E" w14:textId="77777777" w:rsidR="00240E3C" w:rsidRPr="00240E3C" w:rsidRDefault="00240E3C" w:rsidP="00240E3C">
      <w:pPr>
        <w:pStyle w:val="ab"/>
        <w:spacing w:line="240" w:lineRule="auto"/>
        <w:rPr>
          <w:rFonts w:ascii="Courier New" w:hAnsi="Courier New" w:cs="Courier New"/>
          <w:i w:val="0"/>
          <w:iCs/>
          <w:sz w:val="24"/>
          <w:szCs w:val="24"/>
        </w:rPr>
      </w:pPr>
      <w:r w:rsidRPr="00240E3C">
        <w:rPr>
          <w:rFonts w:ascii="Courier New" w:hAnsi="Courier New" w:cs="Courier New"/>
          <w:i w:val="0"/>
          <w:iCs/>
          <w:sz w:val="24"/>
          <w:szCs w:val="24"/>
        </w:rPr>
        <w:t xml:space="preserve">            // </w:t>
      </w:r>
      <w:r w:rsidRPr="00240E3C">
        <w:rPr>
          <w:rFonts w:ascii="Courier New" w:hAnsi="Courier New" w:cs="Courier New"/>
          <w:i w:val="0"/>
          <w:iCs/>
          <w:sz w:val="24"/>
          <w:szCs w:val="24"/>
          <w:lang w:val="en-US"/>
        </w:rPr>
        <w:t>XOR</w:t>
      </w:r>
      <w:r w:rsidRPr="00240E3C">
        <w:rPr>
          <w:rFonts w:ascii="Courier New" w:hAnsi="Courier New" w:cs="Courier New"/>
          <w:i w:val="0"/>
          <w:iCs/>
          <w:sz w:val="24"/>
          <w:szCs w:val="24"/>
        </w:rPr>
        <w:t xml:space="preserve"> с </w:t>
      </w:r>
      <w:r w:rsidRPr="00240E3C">
        <w:rPr>
          <w:rFonts w:ascii="Courier New" w:hAnsi="Courier New" w:cs="Courier New"/>
          <w:i w:val="0"/>
          <w:iCs/>
          <w:sz w:val="24"/>
          <w:szCs w:val="24"/>
          <w:lang w:val="en-US"/>
        </w:rPr>
        <w:t>g</w:t>
      </w:r>
      <w:r w:rsidRPr="00240E3C">
        <w:rPr>
          <w:rFonts w:ascii="Courier New" w:hAnsi="Courier New" w:cs="Courier New"/>
          <w:i w:val="0"/>
          <w:iCs/>
          <w:sz w:val="24"/>
          <w:szCs w:val="24"/>
        </w:rPr>
        <w:t xml:space="preserve">, начиная с позиции </w:t>
      </w:r>
      <w:r w:rsidRPr="00240E3C">
        <w:rPr>
          <w:rFonts w:ascii="Courier New" w:hAnsi="Courier New" w:cs="Courier New"/>
          <w:i w:val="0"/>
          <w:iCs/>
          <w:sz w:val="24"/>
          <w:szCs w:val="24"/>
          <w:lang w:val="en-US"/>
        </w:rPr>
        <w:t>i</w:t>
      </w:r>
    </w:p>
    <w:p w14:paraId="0C356086"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rPr>
        <w:t xml:space="preserve">            </w:t>
      </w:r>
      <w:r w:rsidRPr="00240E3C">
        <w:rPr>
          <w:rFonts w:ascii="Courier New" w:hAnsi="Courier New" w:cs="Courier New"/>
          <w:i w:val="0"/>
          <w:iCs/>
          <w:sz w:val="24"/>
          <w:szCs w:val="24"/>
          <w:lang w:val="en-US"/>
        </w:rPr>
        <w:t>for (int j = 0; j &lt;= m; j++)</w:t>
      </w:r>
    </w:p>
    <w:p w14:paraId="76C4B364"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w:t>
      </w:r>
    </w:p>
    <w:p w14:paraId="732304CD"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data[i + j] = (data[i + j] == g[j]) ? '0' : '1';</w:t>
      </w:r>
    </w:p>
    <w:p w14:paraId="217C27E2"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w:t>
      </w:r>
    </w:p>
    <w:p w14:paraId="3312C2DF"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ans[i] = '1';</w:t>
      </w:r>
    </w:p>
    <w:p w14:paraId="71CAC092"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w:t>
      </w:r>
    </w:p>
    <w:p w14:paraId="6BE4DB99" w14:textId="5E5ACB3C" w:rsidR="00240E3C" w:rsidRPr="00240E3C" w:rsidRDefault="00240E3C" w:rsidP="00240E3C">
      <w:pPr>
        <w:pStyle w:val="ab"/>
        <w:spacing w:line="240" w:lineRule="auto"/>
        <w:rPr>
          <w:rFonts w:ascii="Courier New" w:hAnsi="Courier New" w:cs="Courier New"/>
          <w:i w:val="0"/>
          <w:iCs/>
          <w:sz w:val="24"/>
          <w:szCs w:val="24"/>
        </w:rPr>
      </w:pPr>
      <w:r w:rsidRPr="00240E3C">
        <w:rPr>
          <w:rFonts w:ascii="Courier New" w:hAnsi="Courier New" w:cs="Courier New"/>
          <w:i w:val="0"/>
          <w:iCs/>
          <w:sz w:val="24"/>
          <w:szCs w:val="24"/>
          <w:lang w:val="en-US"/>
        </w:rPr>
        <w:t xml:space="preserve">    }</w:t>
      </w:r>
    </w:p>
    <w:p w14:paraId="45C95A64"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return synd ? new string(data, data.Length - m, m) : new string(ans);</w:t>
      </w:r>
    </w:p>
    <w:p w14:paraId="589D980D"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w:t>
      </w:r>
    </w:p>
    <w:p w14:paraId="30DF0FE1"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lastRenderedPageBreak/>
        <w:t>public static int GetBchT(string g, int n) // Функция нахождения s</w:t>
      </w:r>
    </w:p>
    <w:p w14:paraId="7870E674"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w:t>
      </w:r>
    </w:p>
    <w:p w14:paraId="1E45E76E"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 Словарь: (n, k) -&gt; t</w:t>
      </w:r>
    </w:p>
    <w:p w14:paraId="7ACC2107"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var bchTable = new Dictionary&lt;(int n, int k), int&gt;</w:t>
      </w:r>
    </w:p>
    <w:p w14:paraId="041C00FC"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w:t>
      </w:r>
    </w:p>
    <w:p w14:paraId="415E6557"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 n = 7</w:t>
      </w:r>
    </w:p>
    <w:p w14:paraId="5D62915F"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{(7, 4), 1},</w:t>
      </w:r>
    </w:p>
    <w:p w14:paraId="419A4EDD" w14:textId="0D49AC11" w:rsidR="00240E3C" w:rsidRPr="00240E3C" w:rsidRDefault="00240E3C" w:rsidP="00240E3C">
      <w:pPr>
        <w:pStyle w:val="ab"/>
        <w:spacing w:line="240" w:lineRule="auto"/>
        <w:rPr>
          <w:rFonts w:ascii="Courier New" w:hAnsi="Courier New" w:cs="Courier New"/>
          <w:i w:val="0"/>
          <w:iCs/>
          <w:sz w:val="24"/>
          <w:szCs w:val="24"/>
        </w:rPr>
      </w:pPr>
      <w:r w:rsidRPr="00240E3C">
        <w:rPr>
          <w:rFonts w:ascii="Courier New" w:hAnsi="Courier New" w:cs="Courier New"/>
          <w:i w:val="0"/>
          <w:iCs/>
          <w:sz w:val="24"/>
          <w:szCs w:val="24"/>
          <w:lang w:val="en-US"/>
        </w:rPr>
        <w:t xml:space="preserve">        {(7, 3), 2}, </w:t>
      </w:r>
    </w:p>
    <w:p w14:paraId="57D05983"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 n = 15</w:t>
      </w:r>
    </w:p>
    <w:p w14:paraId="6F06DFA3"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{(15, 11), 1}, </w:t>
      </w:r>
    </w:p>
    <w:p w14:paraId="75BE6360"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{(15, 7),  2}, </w:t>
      </w:r>
    </w:p>
    <w:p w14:paraId="6455B6DB" w14:textId="1FB8BD7A" w:rsidR="00240E3C" w:rsidRPr="00240E3C" w:rsidRDefault="00240E3C" w:rsidP="00240E3C">
      <w:pPr>
        <w:pStyle w:val="ab"/>
        <w:spacing w:line="240" w:lineRule="auto"/>
        <w:rPr>
          <w:rFonts w:ascii="Courier New" w:hAnsi="Courier New" w:cs="Courier New"/>
          <w:i w:val="0"/>
          <w:iCs/>
          <w:sz w:val="24"/>
          <w:szCs w:val="24"/>
        </w:rPr>
      </w:pPr>
      <w:r w:rsidRPr="00240E3C">
        <w:rPr>
          <w:rFonts w:ascii="Courier New" w:hAnsi="Courier New" w:cs="Courier New"/>
          <w:i w:val="0"/>
          <w:iCs/>
          <w:sz w:val="24"/>
          <w:szCs w:val="24"/>
          <w:lang w:val="en-US"/>
        </w:rPr>
        <w:t xml:space="preserve">        {(15, 5),  3}, </w:t>
      </w:r>
    </w:p>
    <w:p w14:paraId="4754CC2B"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 n = 31</w:t>
      </w:r>
    </w:p>
    <w:p w14:paraId="1B297AF2"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{(31, 26), 1},</w:t>
      </w:r>
    </w:p>
    <w:p w14:paraId="215E49EB"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{(31, 21), 2},</w:t>
      </w:r>
    </w:p>
    <w:p w14:paraId="39467218"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{(31, 16), 3},</w:t>
      </w:r>
    </w:p>
    <w:p w14:paraId="5E93E59F"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{(31, 11), 5},</w:t>
      </w:r>
    </w:p>
    <w:p w14:paraId="6ADCFBF8"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{(31, 6),  7}</w:t>
      </w:r>
    </w:p>
    <w:p w14:paraId="404F2B14" w14:textId="3F259458" w:rsidR="00240E3C" w:rsidRPr="00240E3C" w:rsidRDefault="00240E3C" w:rsidP="00240E3C">
      <w:pPr>
        <w:pStyle w:val="ab"/>
        <w:spacing w:line="240" w:lineRule="auto"/>
        <w:rPr>
          <w:rFonts w:ascii="Courier New" w:hAnsi="Courier New" w:cs="Courier New"/>
          <w:i w:val="0"/>
          <w:iCs/>
          <w:sz w:val="24"/>
          <w:szCs w:val="24"/>
        </w:rPr>
      </w:pPr>
      <w:r w:rsidRPr="00240E3C">
        <w:rPr>
          <w:rFonts w:ascii="Courier New" w:hAnsi="Courier New" w:cs="Courier New"/>
          <w:i w:val="0"/>
          <w:iCs/>
          <w:sz w:val="24"/>
          <w:szCs w:val="24"/>
          <w:lang w:val="en-US"/>
        </w:rPr>
        <w:t xml:space="preserve">    };</w:t>
      </w:r>
    </w:p>
    <w:p w14:paraId="383473D6"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g = g.Trim();</w:t>
      </w:r>
    </w:p>
    <w:p w14:paraId="4F4C9CDA"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if (string.IsNullOrEmpty(g) || !g.All(c =&gt; c == '0' || c == '1'))</w:t>
      </w:r>
    </w:p>
    <w:p w14:paraId="734BD091" w14:textId="2A3144B5" w:rsidR="00240E3C" w:rsidRPr="00240E3C" w:rsidRDefault="00240E3C" w:rsidP="00240E3C">
      <w:pPr>
        <w:pStyle w:val="ab"/>
        <w:spacing w:line="240" w:lineRule="auto"/>
        <w:rPr>
          <w:rFonts w:ascii="Courier New" w:hAnsi="Courier New" w:cs="Courier New"/>
          <w:i w:val="0"/>
          <w:iCs/>
          <w:sz w:val="24"/>
          <w:szCs w:val="24"/>
        </w:rPr>
      </w:pPr>
      <w:r w:rsidRPr="00240E3C">
        <w:rPr>
          <w:rFonts w:ascii="Courier New" w:hAnsi="Courier New" w:cs="Courier New"/>
          <w:i w:val="0"/>
          <w:iCs/>
          <w:sz w:val="24"/>
          <w:szCs w:val="24"/>
          <w:lang w:val="en-US"/>
        </w:rPr>
        <w:t xml:space="preserve">        return 0;</w:t>
      </w:r>
    </w:p>
    <w:p w14:paraId="3E8D45B5"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int degree = g.Length - 1;</w:t>
      </w:r>
    </w:p>
    <w:p w14:paraId="4CF6A9D2" w14:textId="03DF57A0" w:rsidR="00240E3C" w:rsidRPr="00240E3C" w:rsidRDefault="00240E3C" w:rsidP="00240E3C">
      <w:pPr>
        <w:pStyle w:val="ab"/>
        <w:spacing w:line="240" w:lineRule="auto"/>
        <w:rPr>
          <w:rFonts w:ascii="Courier New" w:hAnsi="Courier New" w:cs="Courier New"/>
          <w:i w:val="0"/>
          <w:iCs/>
          <w:sz w:val="24"/>
          <w:szCs w:val="24"/>
        </w:rPr>
      </w:pPr>
      <w:r w:rsidRPr="00240E3C">
        <w:rPr>
          <w:rFonts w:ascii="Courier New" w:hAnsi="Courier New" w:cs="Courier New"/>
          <w:i w:val="0"/>
          <w:iCs/>
          <w:sz w:val="24"/>
          <w:szCs w:val="24"/>
          <w:lang w:val="en-US"/>
        </w:rPr>
        <w:t xml:space="preserve">    if (degree &lt;= 0) return 0;</w:t>
      </w:r>
    </w:p>
    <w:p w14:paraId="2DDDAFC9"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int firstOne = g.IndexOf('1');</w:t>
      </w:r>
    </w:p>
    <w:p w14:paraId="2CAD8B56"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if (firstOne == -1) return 0;</w:t>
      </w:r>
    </w:p>
    <w:p w14:paraId="2B8FE360" w14:textId="7AD2CBBF" w:rsidR="00240E3C" w:rsidRPr="00240E3C" w:rsidRDefault="00240E3C" w:rsidP="00240E3C">
      <w:pPr>
        <w:pStyle w:val="ab"/>
        <w:spacing w:line="240" w:lineRule="auto"/>
        <w:rPr>
          <w:rFonts w:ascii="Courier New" w:hAnsi="Courier New" w:cs="Courier New"/>
          <w:i w:val="0"/>
          <w:iCs/>
          <w:sz w:val="24"/>
          <w:szCs w:val="24"/>
        </w:rPr>
      </w:pPr>
      <w:r w:rsidRPr="00240E3C">
        <w:rPr>
          <w:rFonts w:ascii="Courier New" w:hAnsi="Courier New" w:cs="Courier New"/>
          <w:i w:val="0"/>
          <w:iCs/>
          <w:sz w:val="24"/>
          <w:szCs w:val="24"/>
          <w:lang w:val="en-US"/>
        </w:rPr>
        <w:t xml:space="preserve">    degree = g.Length - firstOne - 1;</w:t>
      </w:r>
    </w:p>
    <w:p w14:paraId="4A12A57A" w14:textId="77777777" w:rsidR="00240E3C" w:rsidRPr="00240E3C" w:rsidRDefault="00240E3C" w:rsidP="00240E3C">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int k = n - degree;</w:t>
      </w:r>
    </w:p>
    <w:p w14:paraId="1D782B55" w14:textId="65AEB7EC" w:rsidR="00240E3C" w:rsidRPr="00240E3C" w:rsidRDefault="00240E3C" w:rsidP="00240E3C">
      <w:pPr>
        <w:pStyle w:val="ab"/>
        <w:spacing w:line="240" w:lineRule="auto"/>
        <w:rPr>
          <w:rFonts w:ascii="Courier New" w:hAnsi="Courier New" w:cs="Courier New"/>
          <w:i w:val="0"/>
          <w:iCs/>
          <w:sz w:val="24"/>
          <w:szCs w:val="24"/>
        </w:rPr>
      </w:pPr>
      <w:r w:rsidRPr="00240E3C">
        <w:rPr>
          <w:rFonts w:ascii="Courier New" w:hAnsi="Courier New" w:cs="Courier New"/>
          <w:i w:val="0"/>
          <w:iCs/>
          <w:sz w:val="24"/>
          <w:szCs w:val="24"/>
          <w:lang w:val="en-US"/>
        </w:rPr>
        <w:t xml:space="preserve">    var key = (n, k);</w:t>
      </w:r>
    </w:p>
    <w:p w14:paraId="1070733F" w14:textId="5185376E" w:rsidR="000C75C3" w:rsidRPr="00E54D86" w:rsidRDefault="00240E3C" w:rsidP="00A94C70">
      <w:pPr>
        <w:pStyle w:val="ab"/>
        <w:spacing w:line="240" w:lineRule="auto"/>
        <w:rPr>
          <w:rFonts w:ascii="Courier New" w:hAnsi="Courier New" w:cs="Courier New"/>
          <w:i w:val="0"/>
          <w:iCs/>
          <w:sz w:val="24"/>
          <w:szCs w:val="24"/>
          <w:lang w:val="en-US"/>
        </w:rPr>
      </w:pPr>
      <w:r w:rsidRPr="00240E3C">
        <w:rPr>
          <w:rFonts w:ascii="Courier New" w:hAnsi="Courier New" w:cs="Courier New"/>
          <w:i w:val="0"/>
          <w:iCs/>
          <w:sz w:val="24"/>
          <w:szCs w:val="24"/>
          <w:lang w:val="en-US"/>
        </w:rPr>
        <w:t xml:space="preserve">    return bchTable.TryGetValue(key, out int t) ? t : -1;}</w:t>
      </w:r>
    </w:p>
    <w:sectPr w:rsidR="000C75C3" w:rsidRPr="00E54D86" w:rsidSect="001B3326">
      <w:headerReference w:type="default" r:id="rId18"/>
      <w:footerReference w:type="default" r:id="rId19"/>
      <w:pgSz w:w="11906" w:h="16838"/>
      <w:pgMar w:top="1134" w:right="567" w:bottom="1418" w:left="1134" w:header="709" w:footer="142" w:gutter="0"/>
      <w:pgNumType w:start="5"/>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23043" w14:textId="77777777" w:rsidR="00AF6D6A" w:rsidRDefault="00AF6D6A">
      <w:pPr>
        <w:spacing w:line="240" w:lineRule="auto"/>
      </w:pPr>
      <w:r>
        <w:separator/>
      </w:r>
    </w:p>
  </w:endnote>
  <w:endnote w:type="continuationSeparator" w:id="0">
    <w:p w14:paraId="2D5968F1" w14:textId="77777777" w:rsidR="00AF6D6A" w:rsidRDefault="00AF6D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Journal">
    <w:altName w:val="Times New Roman"/>
    <w:panose1 w:val="00000000000000000000"/>
    <w:charset w:val="00"/>
    <w:family w:val="auto"/>
    <w:notTrueType/>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857DC" w14:textId="77777777" w:rsidR="000814BF" w:rsidRDefault="000814BF">
    <w:pPr>
      <w:pStyle w:val="a8"/>
      <w:jc w:val="right"/>
    </w:pPr>
  </w:p>
  <w:p w14:paraId="21BF7634" w14:textId="77777777" w:rsidR="000814BF" w:rsidRDefault="000814B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EE5ED" w14:textId="77777777" w:rsidR="000531B3" w:rsidRDefault="000531B3">
    <w:pPr>
      <w:pStyle w:val="a8"/>
    </w:pPr>
  </w:p>
  <w:p w14:paraId="5EE77FE7" w14:textId="77777777" w:rsidR="00605840" w:rsidRDefault="0060584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31433" w14:textId="77777777" w:rsidR="000531B3" w:rsidRDefault="000531B3">
    <w:pPr>
      <w:pStyle w:val="a8"/>
    </w:pPr>
  </w:p>
  <w:p w14:paraId="66EBEFAF" w14:textId="77777777" w:rsidR="00605840" w:rsidRDefault="0060584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121042"/>
      <w:docPartObj>
        <w:docPartGallery w:val="Page Numbers (Bottom of Page)"/>
        <w:docPartUnique/>
      </w:docPartObj>
    </w:sdtPr>
    <w:sdtContent>
      <w:p w14:paraId="5BF900FF" w14:textId="4EC22EF2" w:rsidR="000531B3" w:rsidRDefault="00F72233">
        <w:pPr>
          <w:pStyle w:val="a8"/>
          <w:jc w:val="right"/>
        </w:pPr>
        <w:r>
          <w:ptab w:relativeTo="margin" w:alignment="center" w:leader="none"/>
        </w:r>
        <w:r w:rsidR="000531B3">
          <w:fldChar w:fldCharType="begin"/>
        </w:r>
        <w:r w:rsidR="000531B3">
          <w:instrText>PAGE   \* MERGEFORMAT</w:instrText>
        </w:r>
        <w:r w:rsidR="000531B3">
          <w:fldChar w:fldCharType="separate"/>
        </w:r>
        <w:r w:rsidR="000531B3">
          <w:t>2</w:t>
        </w:r>
        <w:r w:rsidR="000531B3">
          <w:fldChar w:fldCharType="end"/>
        </w:r>
      </w:p>
    </w:sdtContent>
  </w:sdt>
  <w:p w14:paraId="7AA81EA2" w14:textId="77777777" w:rsidR="000531B3" w:rsidRDefault="000531B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E1A4F" w14:textId="77777777" w:rsidR="00AF6D6A" w:rsidRDefault="00AF6D6A">
      <w:pPr>
        <w:spacing w:line="240" w:lineRule="auto"/>
      </w:pPr>
      <w:r>
        <w:separator/>
      </w:r>
    </w:p>
  </w:footnote>
  <w:footnote w:type="continuationSeparator" w:id="0">
    <w:p w14:paraId="5187361C" w14:textId="77777777" w:rsidR="00AF6D6A" w:rsidRDefault="00AF6D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8AB5F" w14:textId="77777777" w:rsidR="00775681" w:rsidRDefault="00775681">
    <w:pPr>
      <w:pStyle w:val="a6"/>
    </w:pPr>
    <w:r>
      <w:rPr>
        <w:noProof/>
        <w:lang w:eastAsia="ru-RU"/>
      </w:rPr>
      <mc:AlternateContent>
        <mc:Choice Requires="wpg">
          <w:drawing>
            <wp:anchor distT="0" distB="0" distL="114300" distR="114300" simplePos="0" relativeHeight="251657216" behindDoc="0" locked="1" layoutInCell="1" allowOverlap="1" wp14:anchorId="01AFD76E" wp14:editId="6FF13472">
              <wp:simplePos x="0" y="0"/>
              <wp:positionH relativeFrom="page">
                <wp:posOffset>809625</wp:posOffset>
              </wp:positionH>
              <wp:positionV relativeFrom="page">
                <wp:posOffset>257175</wp:posOffset>
              </wp:positionV>
              <wp:extent cx="6444615" cy="10610850"/>
              <wp:effectExtent l="0" t="0" r="32385" b="0"/>
              <wp:wrapNone/>
              <wp:docPr id="23" name="Группа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4615" cy="10610850"/>
                        <a:chOff x="0" y="0"/>
                        <a:chExt cx="20000" cy="20864"/>
                      </a:xfrm>
                    </wpg:grpSpPr>
                    <wps:wsp>
                      <wps:cNvPr id="24" name="Rectangle 2"/>
                      <wps:cNvSpPr>
                        <a:spLocks noChangeArrowheads="1"/>
                      </wps:cNvSpPr>
                      <wps:spPr bwMode="auto">
                        <a:xfrm>
                          <a:off x="0" y="0"/>
                          <a:ext cx="20000" cy="200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Line 3"/>
                      <wps:cNvCnPr>
                        <a:cxnSpLocks noChangeShapeType="1"/>
                      </wps:cNvCnPr>
                      <wps:spPr bwMode="auto">
                        <a:xfrm>
                          <a:off x="993" y="17183"/>
                          <a:ext cx="2" cy="10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 name="Line 4"/>
                      <wps:cNvCnPr>
                        <a:cxnSpLocks noChangeShapeType="1"/>
                      </wps:cNvCnPr>
                      <wps:spPr bwMode="auto">
                        <a:xfrm>
                          <a:off x="10" y="17173"/>
                          <a:ext cx="1996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 name="Line 5"/>
                      <wps:cNvCnPr>
                        <a:cxnSpLocks noChangeShapeType="1"/>
                      </wps:cNvCnPr>
                      <wps:spPr bwMode="auto">
                        <a:xfrm>
                          <a:off x="2186" y="17192"/>
                          <a:ext cx="2" cy="279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 name="Line 6"/>
                      <wps:cNvCnPr>
                        <a:cxnSpLocks noChangeShapeType="1"/>
                      </wps:cNvCnPr>
                      <wps:spPr bwMode="auto">
                        <a:xfrm>
                          <a:off x="5036" y="17192"/>
                          <a:ext cx="2" cy="279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 name="Line 7"/>
                      <wps:cNvCnPr>
                        <a:cxnSpLocks noChangeShapeType="1"/>
                      </wps:cNvCnPr>
                      <wps:spPr bwMode="auto">
                        <a:xfrm>
                          <a:off x="6557" y="17192"/>
                          <a:ext cx="2" cy="279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 name="Line 8"/>
                      <wps:cNvCnPr>
                        <a:cxnSpLocks noChangeShapeType="1"/>
                      </wps:cNvCnPr>
                      <wps:spPr bwMode="auto">
                        <a:xfrm>
                          <a:off x="7650" y="17183"/>
                          <a:ext cx="2" cy="279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 name="Line 9"/>
                      <wps:cNvCnPr>
                        <a:cxnSpLocks noChangeShapeType="1"/>
                      </wps:cNvCnPr>
                      <wps:spPr bwMode="auto">
                        <a:xfrm>
                          <a:off x="15848" y="18239"/>
                          <a:ext cx="4" cy="69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 name="Line 1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840DFFF" w14:textId="77777777" w:rsidR="00775681" w:rsidRPr="00A4525E" w:rsidRDefault="00775681" w:rsidP="00FB59B6">
                            <w:pPr>
                              <w:pStyle w:val="ab"/>
                              <w:rPr>
                                <w:rFonts w:ascii="Arial" w:hAnsi="Arial" w:cs="Arial"/>
                                <w:i w:val="0"/>
                                <w:sz w:val="16"/>
                                <w:szCs w:val="20"/>
                              </w:rPr>
                            </w:pPr>
                            <w:r w:rsidRPr="00A4525E">
                              <w:rPr>
                                <w:rFonts w:ascii="Arial" w:hAnsi="Arial" w:cs="Arial"/>
                                <w:sz w:val="16"/>
                                <w:szCs w:val="20"/>
                              </w:rPr>
                              <w:t>Изм.</w:t>
                            </w:r>
                          </w:p>
                        </w:txbxContent>
                      </wps:txbx>
                      <wps:bodyPr rot="0" vert="horz" wrap="square" lIns="12700" tIns="12700" rIns="12700" bIns="12700" anchor="t" anchorCtr="0" upright="1">
                        <a:noAutofit/>
                      </wps:bodyPr>
                    </wps:wsp>
                    <wps:wsp>
                      <wps:cNvPr id="35"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C4B7E4B" w14:textId="77777777" w:rsidR="00775681" w:rsidRPr="00A4525E" w:rsidRDefault="00775681" w:rsidP="00FB59B6">
                            <w:pPr>
                              <w:pStyle w:val="ab"/>
                              <w:rPr>
                                <w:rFonts w:ascii="Arial" w:hAnsi="Arial" w:cs="Arial"/>
                                <w:i w:val="0"/>
                                <w:sz w:val="16"/>
                                <w:szCs w:val="20"/>
                              </w:rPr>
                            </w:pPr>
                            <w:r w:rsidRPr="00A4525E">
                              <w:rPr>
                                <w:rFonts w:ascii="Arial" w:hAnsi="Arial" w:cs="Arial"/>
                                <w:sz w:val="16"/>
                                <w:szCs w:val="20"/>
                              </w:rPr>
                              <w:t>Лист</w:t>
                            </w:r>
                          </w:p>
                        </w:txbxContent>
                      </wps:txbx>
                      <wps:bodyPr rot="0" vert="horz" wrap="square" lIns="12700" tIns="12700" rIns="12700" bIns="12700" anchor="t" anchorCtr="0" upright="1">
                        <a:noAutofit/>
                      </wps:bodyPr>
                    </wps:wsp>
                    <wps:wsp>
                      <wps:cNvPr id="36"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AFC6CE0" w14:textId="77777777" w:rsidR="00775681" w:rsidRPr="00C120EF" w:rsidRDefault="00775681" w:rsidP="00FB59B6">
                            <w:pPr>
                              <w:pStyle w:val="ab"/>
                              <w:rPr>
                                <w:rFonts w:ascii="Arial" w:hAnsi="Arial" w:cs="Arial"/>
                                <w:i w:val="0"/>
                                <w:sz w:val="16"/>
                                <w:szCs w:val="20"/>
                              </w:rPr>
                            </w:pPr>
                            <w:r w:rsidRPr="00C120EF">
                              <w:rPr>
                                <w:rFonts w:ascii="Arial" w:hAnsi="Arial" w:cs="Arial"/>
                                <w:sz w:val="16"/>
                                <w:szCs w:val="20"/>
                              </w:rPr>
                              <w:t>№ докум.</w:t>
                            </w:r>
                          </w:p>
                        </w:txbxContent>
                      </wps:txbx>
                      <wps:bodyPr rot="0" vert="horz" wrap="square" lIns="12700" tIns="12700" rIns="12700" bIns="12700" anchor="t" anchorCtr="0" upright="1">
                        <a:noAutofit/>
                      </wps:bodyPr>
                    </wps:wsp>
                    <wps:wsp>
                      <wps:cNvPr id="37" name="Rectangle 1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9D5B34D" w14:textId="77777777" w:rsidR="00775681" w:rsidRPr="00C120EF" w:rsidRDefault="00775681" w:rsidP="00FB59B6">
                            <w:pPr>
                              <w:pStyle w:val="ab"/>
                              <w:rPr>
                                <w:rFonts w:ascii="Arial" w:hAnsi="Arial" w:cs="Arial"/>
                                <w:i w:val="0"/>
                              </w:rPr>
                            </w:pPr>
                            <w:r>
                              <w:t xml:space="preserve"> </w:t>
                            </w:r>
                            <w:r w:rsidRPr="00C120EF">
                              <w:rPr>
                                <w:rFonts w:ascii="Arial" w:hAnsi="Arial" w:cs="Arial"/>
                                <w:sz w:val="16"/>
                                <w:szCs w:val="20"/>
                              </w:rPr>
                              <w:t>Подпись</w:t>
                            </w:r>
                          </w:p>
                        </w:txbxContent>
                      </wps:txbx>
                      <wps:bodyPr rot="0" vert="horz" wrap="square" lIns="12700" tIns="12700" rIns="12700" bIns="12700" anchor="t" anchorCtr="0" upright="1">
                        <a:noAutofit/>
                      </wps:bodyPr>
                    </wps:wsp>
                    <wps:wsp>
                      <wps:cNvPr id="38" name="Rectangle 1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7243EDE" w14:textId="77777777" w:rsidR="00775681" w:rsidRPr="00E722DC" w:rsidRDefault="00775681" w:rsidP="00FB59B6">
                            <w:pPr>
                              <w:pStyle w:val="ab"/>
                              <w:rPr>
                                <w:rFonts w:ascii="Arial" w:hAnsi="Arial" w:cs="Arial"/>
                                <w:i w:val="0"/>
                                <w:sz w:val="16"/>
                                <w:szCs w:val="20"/>
                              </w:rPr>
                            </w:pPr>
                            <w:r w:rsidRPr="00E722DC">
                              <w:rPr>
                                <w:rFonts w:ascii="Arial" w:hAnsi="Arial" w:cs="Arial"/>
                                <w:sz w:val="16"/>
                                <w:szCs w:val="20"/>
                              </w:rPr>
                              <w:t>Дата</w:t>
                            </w:r>
                          </w:p>
                        </w:txbxContent>
                      </wps:txbx>
                      <wps:bodyPr rot="0" vert="horz" wrap="square" lIns="12700" tIns="12700" rIns="12700" bIns="12700" anchor="t" anchorCtr="0" upright="1">
                        <a:noAutofit/>
                      </wps:bodyPr>
                    </wps:wsp>
                    <wps:wsp>
                      <wps:cNvPr id="39"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BE3ADE6" w14:textId="77777777" w:rsidR="00775681" w:rsidRPr="000E3A46" w:rsidRDefault="00775681" w:rsidP="00FB59B6">
                            <w:pPr>
                              <w:pStyle w:val="ab"/>
                              <w:rPr>
                                <w:rFonts w:ascii="Arial" w:hAnsi="Arial" w:cs="Arial"/>
                                <w:i w:val="0"/>
                                <w:sz w:val="16"/>
                                <w:szCs w:val="20"/>
                              </w:rPr>
                            </w:pPr>
                            <w:r w:rsidRPr="000E3A46">
                              <w:rPr>
                                <w:rFonts w:ascii="Arial" w:hAnsi="Arial" w:cs="Arial"/>
                                <w:sz w:val="16"/>
                                <w:szCs w:val="20"/>
                              </w:rPr>
                              <w:t>Лист</w:t>
                            </w:r>
                          </w:p>
                        </w:txbxContent>
                      </wps:txbx>
                      <wps:bodyPr rot="0" vert="horz" wrap="square" lIns="12700" tIns="12700" rIns="12700" bIns="12700" anchor="t" anchorCtr="0" upright="1">
                        <a:noAutofit/>
                      </wps:bodyPr>
                    </wps:wsp>
                    <wps:wsp>
                      <wps:cNvPr id="40" name="Rectangle 1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56301AC" w14:textId="3B692F4E" w:rsidR="00775681" w:rsidRDefault="00566D73" w:rsidP="00FB59B6">
                            <w:pPr>
                              <w:pStyle w:val="ab"/>
                              <w:jc w:val="center"/>
                            </w:pPr>
                            <w:r>
                              <w:t>4</w:t>
                            </w:r>
                          </w:p>
                          <w:p w14:paraId="763B5396" w14:textId="77777777" w:rsidR="00566D73" w:rsidRPr="00566D73" w:rsidRDefault="00566D73" w:rsidP="00FB59B6">
                            <w:pPr>
                              <w:pStyle w:val="ab"/>
                              <w:jc w:val="center"/>
                            </w:pPr>
                          </w:p>
                          <w:p w14:paraId="366337D1" w14:textId="77777777" w:rsidR="00BB1C67" w:rsidRPr="00BB1C67" w:rsidRDefault="00BB1C67" w:rsidP="00FB59B6">
                            <w:pPr>
                              <w:pStyle w:val="ab"/>
                              <w:jc w:val="center"/>
                              <w:rPr>
                                <w:lang w:val="en-US"/>
                              </w:rPr>
                            </w:pPr>
                          </w:p>
                        </w:txbxContent>
                      </wps:txbx>
                      <wps:bodyPr rot="0" vert="horz" wrap="square" lIns="12700" tIns="12700" rIns="12700" bIns="12700" anchor="t" anchorCtr="0" upright="1">
                        <a:noAutofit/>
                      </wps:bodyPr>
                    </wps:wsp>
                    <wps:wsp>
                      <wps:cNvPr id="41" name="Rectangle 19"/>
                      <wps:cNvSpPr>
                        <a:spLocks noChangeArrowheads="1"/>
                      </wps:cNvSpPr>
                      <wps:spPr bwMode="auto">
                        <a:xfrm>
                          <a:off x="7760" y="17481"/>
                          <a:ext cx="12159" cy="7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7513458" w14:textId="0DE0E8AB" w:rsidR="00775681" w:rsidRPr="00DE10B4" w:rsidRDefault="00482972" w:rsidP="00FB59B6">
                            <w:pPr>
                              <w:pStyle w:val="ab"/>
                              <w:jc w:val="center"/>
                              <w:rPr>
                                <w:rFonts w:ascii="Arial" w:hAnsi="Arial" w:cs="Arial"/>
                                <w:sz w:val="40"/>
                                <w:szCs w:val="32"/>
                              </w:rPr>
                            </w:pPr>
                            <w:r>
                              <w:rPr>
                                <w:rFonts w:ascii="Arial" w:hAnsi="Arial" w:cs="Arial"/>
                                <w:sz w:val="40"/>
                                <w:szCs w:val="32"/>
                              </w:rPr>
                              <w:t>Т</w:t>
                            </w:r>
                            <w:r w:rsidR="00D3430B">
                              <w:rPr>
                                <w:rFonts w:ascii="Arial" w:hAnsi="Arial" w:cs="Arial"/>
                                <w:sz w:val="40"/>
                                <w:szCs w:val="32"/>
                              </w:rPr>
                              <w:t>КСВИ</w:t>
                            </w:r>
                            <w:r w:rsidR="00FF1D06">
                              <w:rPr>
                                <w:rFonts w:ascii="Arial" w:hAnsi="Arial" w:cs="Arial"/>
                                <w:sz w:val="40"/>
                                <w:szCs w:val="32"/>
                              </w:rPr>
                              <w:t>.</w:t>
                            </w:r>
                            <w:r w:rsidR="0020138C">
                              <w:rPr>
                                <w:rFonts w:ascii="Arial" w:hAnsi="Arial" w:cs="Arial"/>
                                <w:sz w:val="40"/>
                                <w:szCs w:val="32"/>
                              </w:rPr>
                              <w:t>14</w:t>
                            </w:r>
                            <w:r w:rsidR="00775681" w:rsidRPr="00DE10B4">
                              <w:rPr>
                                <w:rFonts w:ascii="Arial" w:hAnsi="Arial" w:cs="Arial"/>
                                <w:sz w:val="40"/>
                                <w:szCs w:val="32"/>
                              </w:rPr>
                              <w:t>0000.000 ПЗ</w:t>
                            </w:r>
                          </w:p>
                          <w:p w14:paraId="4151DCB9" w14:textId="77777777" w:rsidR="00775681" w:rsidRPr="009D231D" w:rsidRDefault="00775681" w:rsidP="00FB59B6">
                            <w:pPr>
                              <w:pStyle w:val="ab"/>
                              <w:rPr>
                                <w:rFonts w:ascii="Journal" w:hAnsi="Journal"/>
                                <w:szCs w:val="28"/>
                              </w:rPr>
                            </w:pPr>
                          </w:p>
                          <w:p w14:paraId="7C8D8D5B" w14:textId="77777777" w:rsidR="00775681" w:rsidRDefault="00775681" w:rsidP="00FB59B6">
                            <w:pPr>
                              <w:pStyle w:val="ab"/>
                              <w:rPr>
                                <w:rFonts w:ascii="Journal" w:hAnsi="Journal"/>
                              </w:rPr>
                            </w:pPr>
                          </w:p>
                        </w:txbxContent>
                      </wps:txbx>
                      <wps:bodyPr rot="0" vert="horz" wrap="square" lIns="12700" tIns="12700" rIns="12700" bIns="12700" anchor="t" anchorCtr="0" upright="1">
                        <a:noAutofit/>
                      </wps:bodyPr>
                    </wps:wsp>
                    <wps:wsp>
                      <wps:cNvPr id="42" name="Line 20"/>
                      <wps:cNvCnPr>
                        <a:cxnSpLocks noChangeShapeType="1"/>
                      </wps:cNvCnPr>
                      <wps:spPr bwMode="auto">
                        <a:xfrm flipV="1">
                          <a:off x="0" y="18221"/>
                          <a:ext cx="20000" cy="3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3" name="Line 21"/>
                      <wps:cNvCnPr>
                        <a:cxnSpLocks noChangeShapeType="1"/>
                      </wps:cNvCnPr>
                      <wps:spPr bwMode="auto">
                        <a:xfrm>
                          <a:off x="25" y="17881"/>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4" name="Line 22"/>
                      <wps:cNvCnPr>
                        <a:cxnSpLocks noChangeShapeType="1"/>
                      </wps:cNvCnPr>
                      <wps:spPr bwMode="auto">
                        <a:xfrm>
                          <a:off x="0" y="17556"/>
                          <a:ext cx="7646"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5" name="Line 2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2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7" name="Group 25"/>
                      <wpg:cNvGrpSpPr>
                        <a:grpSpLocks/>
                      </wpg:cNvGrpSpPr>
                      <wpg:grpSpPr bwMode="auto">
                        <a:xfrm>
                          <a:off x="39" y="18267"/>
                          <a:ext cx="4971" cy="310"/>
                          <a:chOff x="0" y="0"/>
                          <a:chExt cx="20697" cy="20000"/>
                        </a:xfrm>
                      </wpg:grpSpPr>
                      <wps:wsp>
                        <wps:cNvPr id="48"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4362A7C" w14:textId="77777777" w:rsidR="00775681" w:rsidRPr="001C77F0" w:rsidRDefault="00775681" w:rsidP="00FB59B6">
                              <w:pPr>
                                <w:pStyle w:val="ab"/>
                                <w:rPr>
                                  <w:i w:val="0"/>
                                </w:rPr>
                              </w:pPr>
                              <w:r w:rsidRPr="001C77F0">
                                <w:t>Разраб.</w:t>
                              </w:r>
                            </w:p>
                            <w:p w14:paraId="0D08CD70" w14:textId="77777777" w:rsidR="00775681" w:rsidRDefault="00775681" w:rsidP="00FB59B6">
                              <w:pPr>
                                <w:pStyle w:val="ab"/>
                                <w:rPr>
                                  <w:rFonts w:ascii="Calibri" w:hAnsi="Calibri"/>
                                </w:rPr>
                              </w:pPr>
                            </w:p>
                          </w:txbxContent>
                        </wps:txbx>
                        <wps:bodyPr rot="0" vert="horz" wrap="square" lIns="12700" tIns="12700" rIns="12700" bIns="12700" anchor="t" anchorCtr="0" upright="1">
                          <a:noAutofit/>
                        </wps:bodyPr>
                      </wps:wsp>
                      <wps:wsp>
                        <wps:cNvPr id="49" name="Rectangle 27"/>
                        <wps:cNvSpPr>
                          <a:spLocks noChangeArrowheads="1"/>
                        </wps:cNvSpPr>
                        <wps:spPr bwMode="auto">
                          <a:xfrm>
                            <a:off x="9502" y="1428"/>
                            <a:ext cx="11195" cy="154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3679E73" w14:textId="75332A4D" w:rsidR="00775681" w:rsidRPr="00DE10B4" w:rsidRDefault="0020138C" w:rsidP="00FB59B6">
                              <w:pPr>
                                <w:pStyle w:val="ab"/>
                                <w:rPr>
                                  <w:rFonts w:ascii="Arial" w:hAnsi="Arial" w:cs="Arial"/>
                                  <w:sz w:val="16"/>
                                  <w:szCs w:val="17"/>
                                </w:rPr>
                              </w:pPr>
                              <w:r>
                                <w:rPr>
                                  <w:rFonts w:ascii="Arial" w:hAnsi="Arial" w:cs="Arial"/>
                                  <w:sz w:val="16"/>
                                  <w:szCs w:val="17"/>
                                </w:rPr>
                                <w:t>Ковалец И.А</w:t>
                              </w:r>
                              <w:r w:rsidR="000F7B8F">
                                <w:rPr>
                                  <w:rFonts w:ascii="Arial" w:hAnsi="Arial" w:cs="Arial"/>
                                  <w:sz w:val="16"/>
                                  <w:szCs w:val="17"/>
                                </w:rPr>
                                <w:t>.</w:t>
                              </w:r>
                            </w:p>
                          </w:txbxContent>
                        </wps:txbx>
                        <wps:bodyPr rot="0" vert="horz" wrap="square" lIns="12700" tIns="12700" rIns="12700" bIns="12700" anchor="t" anchorCtr="0" upright="1">
                          <a:noAutofit/>
                        </wps:bodyPr>
                      </wps:wsp>
                    </wpg:grpSp>
                    <wpg:grpSp>
                      <wpg:cNvPr id="50" name="Group 28"/>
                      <wpg:cNvGrpSpPr>
                        <a:grpSpLocks/>
                      </wpg:cNvGrpSpPr>
                      <wpg:grpSpPr bwMode="auto">
                        <a:xfrm>
                          <a:off x="39" y="18614"/>
                          <a:ext cx="5141" cy="339"/>
                          <a:chOff x="0" y="0"/>
                          <a:chExt cx="21414" cy="21926"/>
                        </a:xfrm>
                      </wpg:grpSpPr>
                      <wps:wsp>
                        <wps:cNvPr id="51" name="Rectangle 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6D8949B" w14:textId="77777777" w:rsidR="00775681" w:rsidRPr="00A4525E" w:rsidRDefault="00775681" w:rsidP="00FB59B6">
                              <w:pPr>
                                <w:pStyle w:val="ab"/>
                                <w:rPr>
                                  <w:rFonts w:ascii="Arial" w:hAnsi="Arial" w:cs="Arial"/>
                                  <w:i w:val="0"/>
                                  <w:sz w:val="16"/>
                                  <w:szCs w:val="20"/>
                                </w:rPr>
                              </w:pPr>
                              <w:r w:rsidRPr="00A4525E">
                                <w:rPr>
                                  <w:rFonts w:ascii="Arial" w:hAnsi="Arial" w:cs="Arial"/>
                                  <w:sz w:val="16"/>
                                  <w:szCs w:val="20"/>
                                </w:rPr>
                                <w:t>Провер.</w:t>
                              </w:r>
                            </w:p>
                          </w:txbxContent>
                        </wps:txbx>
                        <wps:bodyPr rot="0" vert="horz" wrap="square" lIns="12700" tIns="12700" rIns="12700" bIns="12700" anchor="t" anchorCtr="0" upright="1">
                          <a:noAutofit/>
                        </wps:bodyPr>
                      </wps:wsp>
                      <wps:wsp>
                        <wps:cNvPr id="52" name="Rectangle 30"/>
                        <wps:cNvSpPr>
                          <a:spLocks noChangeArrowheads="1"/>
                        </wps:cNvSpPr>
                        <wps:spPr bwMode="auto">
                          <a:xfrm>
                            <a:off x="9279" y="1926"/>
                            <a:ext cx="12135"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935B955" w14:textId="734FDCA8" w:rsidR="00775681" w:rsidRPr="00E95567" w:rsidRDefault="00B041D6" w:rsidP="00DE10B4">
                              <w:pPr>
                                <w:pStyle w:val="ab"/>
                                <w:rPr>
                                  <w:rFonts w:ascii="Arial" w:hAnsi="Arial" w:cs="Arial"/>
                                  <w:sz w:val="16"/>
                                  <w:szCs w:val="16"/>
                                </w:rPr>
                              </w:pPr>
                              <w:r w:rsidRPr="00E95567">
                                <w:rPr>
                                  <w:rFonts w:ascii="Arial" w:hAnsi="Arial" w:cs="Arial"/>
                                  <w:sz w:val="16"/>
                                  <w:szCs w:val="16"/>
                                </w:rPr>
                                <w:t>Егорова</w:t>
                              </w:r>
                              <w:r w:rsidR="000F7B8F" w:rsidRPr="00E95567">
                                <w:rPr>
                                  <w:rFonts w:ascii="Arial" w:hAnsi="Arial" w:cs="Arial"/>
                                  <w:sz w:val="16"/>
                                  <w:szCs w:val="16"/>
                                </w:rPr>
                                <w:t xml:space="preserve"> </w:t>
                              </w:r>
                              <w:r w:rsidRPr="00E95567">
                                <w:rPr>
                                  <w:rFonts w:ascii="Arial" w:hAnsi="Arial" w:cs="Arial"/>
                                  <w:sz w:val="16"/>
                                  <w:szCs w:val="16"/>
                                </w:rPr>
                                <w:t>Р</w:t>
                              </w:r>
                              <w:r w:rsidR="000F7B8F" w:rsidRPr="00E95567">
                                <w:rPr>
                                  <w:rFonts w:ascii="Arial" w:hAnsi="Arial" w:cs="Arial"/>
                                  <w:sz w:val="16"/>
                                  <w:szCs w:val="16"/>
                                </w:rPr>
                                <w:t>.</w:t>
                              </w:r>
                              <w:r w:rsidRPr="00E95567">
                                <w:rPr>
                                  <w:rFonts w:ascii="Arial" w:hAnsi="Arial" w:cs="Arial"/>
                                  <w:sz w:val="16"/>
                                  <w:szCs w:val="16"/>
                                </w:rPr>
                                <w:t>В</w:t>
                              </w:r>
                              <w:r w:rsidR="000F7B8F" w:rsidRPr="00E95567">
                                <w:rPr>
                                  <w:rFonts w:ascii="Arial" w:hAnsi="Arial" w:cs="Arial"/>
                                  <w:sz w:val="16"/>
                                  <w:szCs w:val="16"/>
                                </w:rPr>
                                <w:t>.</w:t>
                              </w:r>
                            </w:p>
                          </w:txbxContent>
                        </wps:txbx>
                        <wps:bodyPr rot="0" vert="horz" wrap="square" lIns="12700" tIns="12700" rIns="12700" bIns="12700" anchor="t" anchorCtr="0" upright="1">
                          <a:noAutofit/>
                        </wps:bodyPr>
                      </wps:wsp>
                    </wpg:grpSp>
                    <wpg:grpSp>
                      <wpg:cNvPr id="53" name="Group 31"/>
                      <wpg:cNvGrpSpPr>
                        <a:grpSpLocks/>
                      </wpg:cNvGrpSpPr>
                      <wpg:grpSpPr bwMode="auto">
                        <a:xfrm>
                          <a:off x="39" y="18969"/>
                          <a:ext cx="4801" cy="309"/>
                          <a:chOff x="0" y="0"/>
                          <a:chExt cx="19999" cy="20000"/>
                        </a:xfrm>
                      </wpg:grpSpPr>
                      <wps:wsp>
                        <wps:cNvPr id="54" name="Rectangle 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237D5FF" w14:textId="77777777" w:rsidR="00775681" w:rsidRPr="001C77F0" w:rsidRDefault="00775681" w:rsidP="00FB59B6">
                              <w:pPr>
                                <w:pStyle w:val="ab"/>
                                <w:rPr>
                                  <w:i w:val="0"/>
                                </w:rPr>
                              </w:pPr>
                              <w:r w:rsidRPr="00654BF2">
                                <w:t xml:space="preserve"> </w:t>
                              </w:r>
                            </w:p>
                            <w:p w14:paraId="5319669C" w14:textId="77777777" w:rsidR="00775681" w:rsidRDefault="00775681" w:rsidP="00FB59B6">
                              <w:pPr>
                                <w:pStyle w:val="ab"/>
                                <w:rPr>
                                  <w:rFonts w:ascii="Journal" w:hAnsi="Journal"/>
                                </w:rPr>
                              </w:pPr>
                            </w:p>
                          </w:txbxContent>
                        </wps:txbx>
                        <wps:bodyPr rot="0" vert="horz" wrap="square" lIns="12700" tIns="12700" rIns="12700" bIns="12700" anchor="t" anchorCtr="0" upright="1">
                          <a:noAutofit/>
                        </wps:bodyPr>
                      </wps:wsp>
                      <wps:wsp>
                        <wps:cNvPr id="55" name="Rectangle 3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3B9BD84" w14:textId="77777777" w:rsidR="00775681" w:rsidRPr="001C77F0" w:rsidRDefault="00775681" w:rsidP="00FB59B6">
                              <w:pPr>
                                <w:pStyle w:val="ab"/>
                              </w:pPr>
                            </w:p>
                          </w:txbxContent>
                        </wps:txbx>
                        <wps:bodyPr rot="0" vert="horz" wrap="square" lIns="12700" tIns="12700" rIns="12700" bIns="12700" anchor="t" anchorCtr="0" upright="1">
                          <a:noAutofit/>
                        </wps:bodyPr>
                      </wps:wsp>
                    </wpg:grpSp>
                    <wpg:grpSp>
                      <wpg:cNvPr id="56" name="Group 34"/>
                      <wpg:cNvGrpSpPr>
                        <a:grpSpLocks/>
                      </wpg:cNvGrpSpPr>
                      <wpg:grpSpPr bwMode="auto">
                        <a:xfrm>
                          <a:off x="39" y="19293"/>
                          <a:ext cx="5116" cy="469"/>
                          <a:chOff x="0" y="-1354"/>
                          <a:chExt cx="21310" cy="30258"/>
                        </a:xfrm>
                      </wpg:grpSpPr>
                      <wps:wsp>
                        <wps:cNvPr id="57" name="Rectangle 3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FE80CDF" w14:textId="77777777" w:rsidR="00775681" w:rsidRPr="00A4525E" w:rsidRDefault="00775681" w:rsidP="00FB59B6">
                              <w:pPr>
                                <w:pStyle w:val="ab"/>
                                <w:rPr>
                                  <w:rFonts w:ascii="Arial" w:hAnsi="Arial" w:cs="Arial"/>
                                  <w:i w:val="0"/>
                                  <w:sz w:val="16"/>
                                  <w:szCs w:val="20"/>
                                </w:rPr>
                              </w:pPr>
                              <w:r w:rsidRPr="00A4525E">
                                <w:rPr>
                                  <w:rFonts w:ascii="Arial" w:hAnsi="Arial" w:cs="Arial"/>
                                  <w:sz w:val="16"/>
                                  <w:szCs w:val="20"/>
                                </w:rPr>
                                <w:t xml:space="preserve"> Н.контр.</w:t>
                              </w:r>
                            </w:p>
                          </w:txbxContent>
                        </wps:txbx>
                        <wps:bodyPr rot="0" vert="horz" wrap="square" lIns="12700" tIns="12700" rIns="12700" bIns="12700" anchor="t" anchorCtr="0" upright="1">
                          <a:noAutofit/>
                        </wps:bodyPr>
                      </wps:wsp>
                      <wps:wsp>
                        <wps:cNvPr id="58" name="Rectangle 36"/>
                        <wps:cNvSpPr>
                          <a:spLocks noChangeArrowheads="1"/>
                        </wps:cNvSpPr>
                        <wps:spPr bwMode="auto">
                          <a:xfrm>
                            <a:off x="9090" y="-1354"/>
                            <a:ext cx="12220" cy="30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969D0A7" w14:textId="77777777" w:rsidR="00775681" w:rsidRPr="00273B12" w:rsidRDefault="00775681" w:rsidP="00FB59B6">
                              <w:pPr>
                                <w:pStyle w:val="ab"/>
                                <w:rPr>
                                  <w:i w:val="0"/>
                                </w:rPr>
                              </w:pPr>
                            </w:p>
                          </w:txbxContent>
                        </wps:txbx>
                        <wps:bodyPr rot="0" vert="horz" wrap="square" lIns="12700" tIns="12700" rIns="12700" bIns="12700" anchor="t" anchorCtr="0" upright="1">
                          <a:noAutofit/>
                        </wps:bodyPr>
                      </wps:wsp>
                    </wpg:grpSp>
                    <wpg:grpSp>
                      <wpg:cNvPr id="59" name="Group 37"/>
                      <wpg:cNvGrpSpPr>
                        <a:grpSpLocks/>
                      </wpg:cNvGrpSpPr>
                      <wpg:grpSpPr bwMode="auto">
                        <a:xfrm>
                          <a:off x="39" y="19660"/>
                          <a:ext cx="4801" cy="309"/>
                          <a:chOff x="0" y="0"/>
                          <a:chExt cx="19999" cy="20000"/>
                        </a:xfrm>
                      </wpg:grpSpPr>
                      <wps:wsp>
                        <wps:cNvPr id="60" name="Rectangle 3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C36C0D6" w14:textId="77777777" w:rsidR="00775681" w:rsidRPr="001C77F0" w:rsidRDefault="00775681" w:rsidP="00FB59B6">
                              <w:pPr>
                                <w:pStyle w:val="ab"/>
                                <w:rPr>
                                  <w:i w:val="0"/>
                                </w:rPr>
                              </w:pPr>
                              <w:r>
                                <w:rPr>
                                  <w:rFonts w:ascii="Journal" w:hAnsi="Journal"/>
                                </w:rPr>
                                <w:t xml:space="preserve"> </w:t>
                              </w:r>
                              <w:r w:rsidRPr="007A229F">
                                <w:rPr>
                                  <w:rFonts w:ascii="Arial" w:hAnsi="Arial" w:cs="Arial"/>
                                  <w:sz w:val="16"/>
                                  <w:szCs w:val="16"/>
                                </w:rPr>
                                <w:t>Утв</w:t>
                              </w:r>
                              <w:r w:rsidRPr="001C77F0">
                                <w:t>.</w:t>
                              </w:r>
                            </w:p>
                          </w:txbxContent>
                        </wps:txbx>
                        <wps:bodyPr rot="0" vert="horz" wrap="square" lIns="12700" tIns="12700" rIns="12700" bIns="12700" anchor="t" anchorCtr="0" upright="1">
                          <a:noAutofit/>
                        </wps:bodyPr>
                      </wps:wsp>
                      <wps:wsp>
                        <wps:cNvPr id="61" name="Rectangle 3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638FA23" w14:textId="799998D0" w:rsidR="00775681" w:rsidRPr="00E95567" w:rsidRDefault="003A384A" w:rsidP="00FB59B6">
                              <w:pPr>
                                <w:pStyle w:val="ab"/>
                                <w:rPr>
                                  <w:rFonts w:ascii="Arial" w:hAnsi="Arial" w:cs="Arial"/>
                                  <w:sz w:val="16"/>
                                  <w:szCs w:val="16"/>
                                </w:rPr>
                              </w:pPr>
                              <w:r w:rsidRPr="00E95567">
                                <w:rPr>
                                  <w:rFonts w:ascii="Arial" w:hAnsi="Arial" w:cs="Arial"/>
                                  <w:sz w:val="16"/>
                                  <w:szCs w:val="16"/>
                                </w:rPr>
                                <w:t>Сафарьян О.А.</w:t>
                              </w:r>
                            </w:p>
                          </w:txbxContent>
                        </wps:txbx>
                        <wps:bodyPr rot="0" vert="horz" wrap="square" lIns="12700" tIns="12700" rIns="12700" bIns="12700" anchor="t" anchorCtr="0" upright="1">
                          <a:noAutofit/>
                        </wps:bodyPr>
                      </wps:wsp>
                    </wpg:grpSp>
                    <wps:wsp>
                      <wps:cNvPr id="62" name="Line 40"/>
                      <wps:cNvCnPr>
                        <a:cxnSpLocks noChangeShapeType="1"/>
                      </wps:cNvCnPr>
                      <wps:spPr bwMode="auto">
                        <a:xfrm>
                          <a:off x="14208" y="18239"/>
                          <a:ext cx="2" cy="17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 name="Rectangle 41"/>
                      <wps:cNvSpPr>
                        <a:spLocks noChangeArrowheads="1"/>
                      </wps:cNvSpPr>
                      <wps:spPr bwMode="auto">
                        <a:xfrm>
                          <a:off x="7685" y="18267"/>
                          <a:ext cx="6525" cy="25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437D03A" w14:textId="7A970C22" w:rsidR="00775681" w:rsidRPr="00DD7850" w:rsidRDefault="00FF1D06" w:rsidP="0020138C">
                            <w:pPr>
                              <w:spacing w:line="200" w:lineRule="atLeast"/>
                              <w:ind w:left="284" w:hanging="1"/>
                              <w:jc w:val="center"/>
                              <w:rPr>
                                <w:rFonts w:ascii="Arial" w:hAnsi="Arial" w:cs="Arial"/>
                                <w:i/>
                                <w:iCs/>
                                <w:sz w:val="16"/>
                                <w:szCs w:val="16"/>
                              </w:rPr>
                            </w:pPr>
                            <w:r w:rsidRPr="00B01AD6">
                              <w:rPr>
                                <w:rFonts w:ascii="Arial" w:hAnsi="Arial" w:cs="Arial"/>
                                <w:sz w:val="20"/>
                                <w:szCs w:val="16"/>
                              </w:rPr>
                              <w:br/>
                            </w:r>
                            <w:r w:rsidR="0020138C">
                              <w:rPr>
                                <w:rFonts w:ascii="Arial" w:hAnsi="Arial" w:cs="Arial"/>
                                <w:i/>
                                <w:iCs/>
                                <w:sz w:val="16"/>
                                <w:szCs w:val="16"/>
                              </w:rPr>
                              <w:t>Модель помехоустойчивого канала связи на основе БЧХ-кодов</w:t>
                            </w:r>
                          </w:p>
                          <w:p w14:paraId="65CB9AC5" w14:textId="77777777" w:rsidR="008D0CD6" w:rsidRPr="00DD7850" w:rsidRDefault="008D0CD6" w:rsidP="0020138C">
                            <w:pPr>
                              <w:spacing w:line="200" w:lineRule="atLeast"/>
                              <w:ind w:left="284" w:hanging="1"/>
                              <w:rPr>
                                <w:rFonts w:ascii="Arial" w:hAnsi="Arial" w:cs="Arial"/>
                                <w:i/>
                                <w:iCs/>
                                <w:sz w:val="16"/>
                                <w:szCs w:val="16"/>
                              </w:rPr>
                            </w:pPr>
                          </w:p>
                          <w:p w14:paraId="50118D7F" w14:textId="2E954918" w:rsidR="008D0CD6" w:rsidRPr="0020138C" w:rsidRDefault="008D0CD6" w:rsidP="0020138C">
                            <w:pPr>
                              <w:spacing w:line="200" w:lineRule="atLeast"/>
                              <w:ind w:left="284" w:right="151" w:hanging="1"/>
                              <w:jc w:val="center"/>
                              <w:rPr>
                                <w:rFonts w:ascii="Arial" w:hAnsi="Arial" w:cs="Arial"/>
                                <w:i/>
                                <w:iCs/>
                                <w:sz w:val="16"/>
                                <w:szCs w:val="16"/>
                              </w:rPr>
                            </w:pPr>
                            <w:r w:rsidRPr="00DD7850">
                              <w:rPr>
                                <w:rFonts w:ascii="Arial" w:hAnsi="Arial" w:cs="Arial"/>
                                <w:i/>
                                <w:iCs/>
                                <w:sz w:val="16"/>
                                <w:szCs w:val="16"/>
                              </w:rPr>
                              <w:t>Пояснительная записка</w:t>
                            </w:r>
                          </w:p>
                          <w:p w14:paraId="3007BF36" w14:textId="60B2153C" w:rsidR="000F07CD" w:rsidRPr="00B01AD6" w:rsidRDefault="000F07CD" w:rsidP="0020138C">
                            <w:pPr>
                              <w:pStyle w:val="ab"/>
                              <w:ind w:left="284" w:hanging="1"/>
                              <w:jc w:val="center"/>
                              <w:rPr>
                                <w:rFonts w:ascii="Arial" w:hAnsi="Arial" w:cs="Arial"/>
                                <w:i w:val="0"/>
                                <w:sz w:val="12"/>
                                <w:szCs w:val="16"/>
                              </w:rPr>
                            </w:pPr>
                          </w:p>
                          <w:p w14:paraId="33D01087" w14:textId="77777777" w:rsidR="00584EE4" w:rsidRPr="00B01AD6" w:rsidRDefault="00584EE4" w:rsidP="0020138C">
                            <w:pPr>
                              <w:pStyle w:val="ab"/>
                              <w:ind w:left="284" w:hanging="1"/>
                              <w:jc w:val="center"/>
                              <w:rPr>
                                <w:rFonts w:ascii="Arial" w:hAnsi="Arial" w:cs="Arial"/>
                                <w:i w:val="0"/>
                                <w:sz w:val="12"/>
                                <w:szCs w:val="16"/>
                              </w:rPr>
                            </w:pPr>
                          </w:p>
                          <w:p w14:paraId="18467010" w14:textId="7BEA8F19" w:rsidR="00584EE4" w:rsidRPr="00B01AD6" w:rsidRDefault="00584EE4" w:rsidP="0020138C">
                            <w:pPr>
                              <w:pStyle w:val="ab"/>
                              <w:ind w:left="284" w:hanging="1"/>
                              <w:jc w:val="center"/>
                              <w:rPr>
                                <w:rFonts w:ascii="Arial" w:hAnsi="Arial" w:cs="Arial"/>
                                <w:i w:val="0"/>
                                <w:sz w:val="12"/>
                                <w:szCs w:val="16"/>
                              </w:rPr>
                            </w:pPr>
                          </w:p>
                          <w:p w14:paraId="5EE6E221" w14:textId="77777777" w:rsidR="000814BF" w:rsidRPr="00B01AD6" w:rsidRDefault="000814BF" w:rsidP="0020138C">
                            <w:pPr>
                              <w:ind w:left="284" w:hanging="1"/>
                              <w:jc w:val="center"/>
                              <w:rPr>
                                <w:sz w:val="24"/>
                                <w:szCs w:val="20"/>
                              </w:rPr>
                            </w:pPr>
                          </w:p>
                        </w:txbxContent>
                      </wps:txbx>
                      <wps:bodyPr rot="0" vert="horz" wrap="square" lIns="12700" tIns="12700" rIns="12700" bIns="12700" anchor="t" anchorCtr="0" upright="1">
                        <a:noAutofit/>
                      </wps:bodyPr>
                    </wps:wsp>
                    <wps:wsp>
                      <wps:cNvPr id="64" name="Line 42"/>
                      <wps:cNvCnPr>
                        <a:cxnSpLocks noChangeShapeType="1"/>
                      </wps:cNvCnPr>
                      <wps:spPr bwMode="auto">
                        <a:xfrm>
                          <a:off x="14221" y="18587"/>
                          <a:ext cx="576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 name="Line 43"/>
                      <wps:cNvCnPr>
                        <a:cxnSpLocks noChangeShapeType="1"/>
                      </wps:cNvCnPr>
                      <wps:spPr bwMode="auto">
                        <a:xfrm>
                          <a:off x="14219" y="18939"/>
                          <a:ext cx="5769"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 name="Line 44"/>
                      <wps:cNvCnPr>
                        <a:cxnSpLocks noChangeShapeType="1"/>
                      </wps:cNvCnPr>
                      <wps:spPr bwMode="auto">
                        <a:xfrm>
                          <a:off x="17487" y="18239"/>
                          <a:ext cx="3" cy="69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7" name="Rectangle 45"/>
                      <wps:cNvSpPr>
                        <a:spLocks noChangeArrowheads="1"/>
                      </wps:cNvSpPr>
                      <wps:spPr bwMode="auto">
                        <a:xfrm>
                          <a:off x="14306" y="18247"/>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1C5A02E" w14:textId="77777777" w:rsidR="00775681" w:rsidRPr="001C77F0" w:rsidRDefault="00775681" w:rsidP="00FB59B6">
                            <w:pPr>
                              <w:pStyle w:val="ab"/>
                              <w:rPr>
                                <w:i w:val="0"/>
                              </w:rPr>
                            </w:pPr>
                            <w:r w:rsidRPr="000E3A46">
                              <w:rPr>
                                <w:rFonts w:ascii="Arial" w:hAnsi="Arial" w:cs="Arial"/>
                                <w:sz w:val="16"/>
                                <w:szCs w:val="20"/>
                              </w:rPr>
                              <w:t>Лит</w:t>
                            </w:r>
                            <w:r w:rsidRPr="001C77F0">
                              <w:t>.</w:t>
                            </w:r>
                          </w:p>
                        </w:txbxContent>
                      </wps:txbx>
                      <wps:bodyPr rot="0" vert="horz" wrap="square" lIns="12700" tIns="12700" rIns="12700" bIns="12700" anchor="t" anchorCtr="0" upright="1">
                        <a:noAutofit/>
                      </wps:bodyPr>
                    </wps:wsp>
                    <wps:wsp>
                      <wps:cNvPr id="68"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AB879CC" w14:textId="77777777" w:rsidR="00775681" w:rsidRPr="00E95567" w:rsidRDefault="00775681" w:rsidP="00FB59B6">
                            <w:pPr>
                              <w:pStyle w:val="ab"/>
                              <w:rPr>
                                <w:rFonts w:ascii="Arial" w:hAnsi="Arial" w:cs="Arial"/>
                                <w:i w:val="0"/>
                                <w:sz w:val="16"/>
                                <w:szCs w:val="20"/>
                              </w:rPr>
                            </w:pPr>
                            <w:r w:rsidRPr="00E95567">
                              <w:rPr>
                                <w:rFonts w:ascii="Arial" w:hAnsi="Arial" w:cs="Arial"/>
                                <w:sz w:val="16"/>
                                <w:szCs w:val="20"/>
                              </w:rPr>
                              <w:t>Листов</w:t>
                            </w:r>
                          </w:p>
                        </w:txbxContent>
                      </wps:txbx>
                      <wps:bodyPr rot="0" vert="horz" wrap="square" lIns="12700" tIns="12700" rIns="12700" bIns="12700" anchor="t" anchorCtr="0" upright="1">
                        <a:noAutofit/>
                      </wps:bodyPr>
                    </wps:wsp>
                    <wps:wsp>
                      <wps:cNvPr id="69" name="Rectangle 4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3496ACE" w14:textId="4B0C6910" w:rsidR="00775681" w:rsidRPr="00ED1679" w:rsidRDefault="00ED1679" w:rsidP="00FB59B6">
                            <w:pPr>
                              <w:pStyle w:val="ab"/>
                              <w:jc w:val="center"/>
                              <w:rPr>
                                <w:lang w:val="en-US"/>
                              </w:rPr>
                            </w:pPr>
                            <w:r>
                              <w:rPr>
                                <w:lang w:val="en-US"/>
                              </w:rPr>
                              <w:t>33</w:t>
                            </w:r>
                          </w:p>
                        </w:txbxContent>
                      </wps:txbx>
                      <wps:bodyPr rot="0" vert="horz" wrap="square" lIns="12700" tIns="12700" rIns="12700" bIns="12700" anchor="t" anchorCtr="0" upright="1">
                        <a:noAutofit/>
                      </wps:bodyPr>
                    </wps:wsp>
                    <wps:wsp>
                      <wps:cNvPr id="70" name="Line 4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1" name="Line 4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 name="Rectangle 50"/>
                      <wps:cNvSpPr>
                        <a:spLocks noChangeArrowheads="1"/>
                      </wps:cNvSpPr>
                      <wps:spPr bwMode="auto">
                        <a:xfrm>
                          <a:off x="14208" y="18996"/>
                          <a:ext cx="5609" cy="8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6360567" w14:textId="77777777" w:rsidR="00775681" w:rsidRPr="00C177F3" w:rsidRDefault="00775681" w:rsidP="00FB59B6">
                            <w:pPr>
                              <w:pStyle w:val="ab"/>
                              <w:jc w:val="center"/>
                              <w:rPr>
                                <w:rFonts w:ascii="Arial" w:hAnsi="Arial" w:cs="Arial"/>
                                <w:i w:val="0"/>
                                <w:sz w:val="16"/>
                                <w:szCs w:val="20"/>
                              </w:rPr>
                            </w:pPr>
                            <w:r w:rsidRPr="00C177F3">
                              <w:rPr>
                                <w:rFonts w:ascii="Arial" w:hAnsi="Arial" w:cs="Arial"/>
                                <w:sz w:val="16"/>
                                <w:szCs w:val="20"/>
                              </w:rPr>
                              <w:t xml:space="preserve"> ДГТУ</w:t>
                            </w:r>
                          </w:p>
                          <w:p w14:paraId="6179EA4D" w14:textId="4352EF9E" w:rsidR="00775681" w:rsidRPr="00C177F3" w:rsidRDefault="00775681" w:rsidP="00FB59B6">
                            <w:pPr>
                              <w:pStyle w:val="ab"/>
                              <w:jc w:val="center"/>
                              <w:rPr>
                                <w:rFonts w:ascii="Arial" w:hAnsi="Arial" w:cs="Arial"/>
                                <w:i w:val="0"/>
                                <w:szCs w:val="18"/>
                              </w:rPr>
                            </w:pPr>
                            <w:r w:rsidRPr="00C177F3">
                              <w:rPr>
                                <w:rFonts w:ascii="Arial" w:eastAsia="Calibri" w:hAnsi="Arial" w:cs="Arial"/>
                                <w:sz w:val="16"/>
                                <w:szCs w:val="20"/>
                              </w:rPr>
                              <w:t>Кафедра КБИС</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AFD76E" id="Группа 2" o:spid="_x0000_s1026" style="position:absolute;left:0;text-align:left;margin-left:63.75pt;margin-top:20.25pt;width:507.45pt;height:835.5pt;z-index:251657216;mso-position-horizontal-relative:page;mso-position-vertical-relative:page" coordsize="20000,20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">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" filled="f" strokeweight="1pt"/>
              <v:line id="Line 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9txAAAANsAAAAPAAAAZHJzL2Rvd25yZXYueG1sRI/dagIx&#10;FITvhb5DOIXe1axCxa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BNFj23EAAAA2wAAAA8A&#10;AAAAAAAAAAAAAAAABwIAAGRycy9kb3ducmV2LnhtbFBLBQYAAAAAAwADALcAAAD4AgAAAAA=&#10;" strokeweight="1pt"/>
              <v:line id="Line 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" strokeweight="1pt"/>
              <v:line id="Line 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line id="Line 6" o:spid="_x0000_s1031" style="position:absolute;visibility:visible;mso-wrap-style:square" from="5036,17192" to="503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" strokeweight="1pt"/>
              <v:line id="Line 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" strokeweight="1pt"/>
              <v:line id="Line 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oowQAAANsAAAAPAAAAZHJzL2Rvd25yZXYueG1sRE/LagIx&#10;FN0X/Idwhe5qRgt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IbruijBAAAA2wAAAA8AAAAA&#10;AAAAAAAAAAAABwIAAGRycy9kb3ducmV2LnhtbFBLBQYAAAAAAwADALcAAAD1AgAAAAA=&#10;" strokeweight="1pt"/>
              <v:line id="Line 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zxAAAANsAAAAPAAAAZHJzL2Rvd25yZXYueG1sRI/RagIx&#10;FETfhf5DuIW+1exWK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OmnH7PEAAAA2wAAAA8A&#10;AAAAAAAAAAAAAAAABwIAAGRycy9kb3ducmV2LnhtbFBLBQYAAAAAAwADALcAAAD4AgAAAAA=&#10;" strokeweight="1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HExAAAANsAAAAPAAAAZHJzL2Rvd25yZXYueG1sRI/dagIx&#10;FITvhb5DOIXe1awW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Bl1gcTEAAAA2wAAAA8A&#10;AAAAAAAAAAAAAAAABwIAAGRycy9kb3ducmV2LnhtbFBLBQYAAAAAAwADALcAAAD4AgAA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SRfwwAAANsAAAAPAAAAZHJzL2Rvd25yZXYueG1sRI/dagIx&#10;FITvC75DOIJ3NauC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djkkX8MAAADbAAAADwAA&#10;AAAAAAAAAAAAAAAHAgAAZHJzL2Rvd25yZXYueG1sUEsFBgAAAAADAAMAtwAAAPcCAAAAAA==&#10;" strokeweight="1pt"/>
              <v:rect id="Rectangle 1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" filled="f" stroked="f" strokeweight="1pt">
                <v:textbox inset="1pt,1pt,1pt,1pt">
                  <w:txbxContent>
                    <w:p w14:paraId="0840DFFF" w14:textId="77777777" w:rsidR="00775681" w:rsidRPr="00A4525E" w:rsidRDefault="00775681" w:rsidP="00FB59B6">
                      <w:pPr>
                        <w:pStyle w:val="ab"/>
                        <w:rPr>
                          <w:rFonts w:ascii="Arial" w:hAnsi="Arial" w:cs="Arial"/>
                          <w:i w:val="0"/>
                          <w:sz w:val="16"/>
                          <w:szCs w:val="20"/>
                        </w:rPr>
                      </w:pPr>
                      <w:r w:rsidRPr="00A4525E">
                        <w:rPr>
                          <w:rFonts w:ascii="Arial" w:hAnsi="Arial" w:cs="Arial"/>
                          <w:sz w:val="16"/>
                          <w:szCs w:val="20"/>
                        </w:rPr>
                        <w:t>Изм.</w:t>
                      </w:r>
                    </w:p>
                  </w:txbxContent>
                </v:textbox>
              </v:rect>
              <v:rect id="Rectangle 1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" filled="f" stroked="f" strokeweight="1pt">
                <v:textbox inset="1pt,1pt,1pt,1pt">
                  <w:txbxContent>
                    <w:p w14:paraId="4C4B7E4B" w14:textId="77777777" w:rsidR="00775681" w:rsidRPr="00A4525E" w:rsidRDefault="00775681" w:rsidP="00FB59B6">
                      <w:pPr>
                        <w:pStyle w:val="ab"/>
                        <w:rPr>
                          <w:rFonts w:ascii="Arial" w:hAnsi="Arial" w:cs="Arial"/>
                          <w:i w:val="0"/>
                          <w:sz w:val="16"/>
                          <w:szCs w:val="20"/>
                        </w:rPr>
                      </w:pPr>
                      <w:r w:rsidRPr="00A4525E">
                        <w:rPr>
                          <w:rFonts w:ascii="Arial" w:hAnsi="Arial" w:cs="Arial"/>
                          <w:sz w:val="16"/>
                          <w:szCs w:val="20"/>
                        </w:rPr>
                        <w:t>Лист</w:t>
                      </w:r>
                    </w:p>
                  </w:txbxContent>
                </v:textbox>
              </v:rect>
              <v:rect id="Rectangle 1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" filled="f" stroked="f" strokeweight="1pt">
                <v:textbox inset="1pt,1pt,1pt,1pt">
                  <w:txbxContent>
                    <w:p w14:paraId="2AFC6CE0" w14:textId="77777777" w:rsidR="00775681" w:rsidRPr="00C120EF" w:rsidRDefault="00775681" w:rsidP="00FB59B6">
                      <w:pPr>
                        <w:pStyle w:val="ab"/>
                        <w:rPr>
                          <w:rFonts w:ascii="Arial" w:hAnsi="Arial" w:cs="Arial"/>
                          <w:i w:val="0"/>
                          <w:sz w:val="16"/>
                          <w:szCs w:val="20"/>
                        </w:rPr>
                      </w:pPr>
                      <w:r w:rsidRPr="00C120EF">
                        <w:rPr>
                          <w:rFonts w:ascii="Arial" w:hAnsi="Arial" w:cs="Arial"/>
                          <w:sz w:val="16"/>
                          <w:szCs w:val="20"/>
                        </w:rPr>
                        <w:t>№ докум.</w:t>
                      </w:r>
                    </w:p>
                  </w:txbxContent>
                </v:textbox>
              </v:rect>
              <v:rect id="Rectangle 1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" filled="f" stroked="f" strokeweight="1pt">
                <v:textbox inset="1pt,1pt,1pt,1pt">
                  <w:txbxContent>
                    <w:p w14:paraId="09D5B34D" w14:textId="77777777" w:rsidR="00775681" w:rsidRPr="00C120EF" w:rsidRDefault="00775681" w:rsidP="00FB59B6">
                      <w:pPr>
                        <w:pStyle w:val="ab"/>
                        <w:rPr>
                          <w:rFonts w:ascii="Arial" w:hAnsi="Arial" w:cs="Arial"/>
                          <w:i w:val="0"/>
                        </w:rPr>
                      </w:pPr>
                      <w:r>
                        <w:t xml:space="preserve"> </w:t>
                      </w:r>
                      <w:r w:rsidRPr="00C120EF">
                        <w:rPr>
                          <w:rFonts w:ascii="Arial" w:hAnsi="Arial" w:cs="Arial"/>
                          <w:sz w:val="16"/>
                          <w:szCs w:val="20"/>
                        </w:rPr>
                        <w:t>Подпись</w:t>
                      </w:r>
                    </w:p>
                  </w:txbxContent>
                </v:textbox>
              </v:rect>
              <v:rect id="Rectangle 1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" filled="f" stroked="f" strokeweight="1pt">
                <v:textbox inset="1pt,1pt,1pt,1pt">
                  <w:txbxContent>
                    <w:p w14:paraId="17243EDE" w14:textId="77777777" w:rsidR="00775681" w:rsidRPr="00E722DC" w:rsidRDefault="00775681" w:rsidP="00FB59B6">
                      <w:pPr>
                        <w:pStyle w:val="ab"/>
                        <w:rPr>
                          <w:rFonts w:ascii="Arial" w:hAnsi="Arial" w:cs="Arial"/>
                          <w:i w:val="0"/>
                          <w:sz w:val="16"/>
                          <w:szCs w:val="20"/>
                        </w:rPr>
                      </w:pPr>
                      <w:r w:rsidRPr="00E722DC">
                        <w:rPr>
                          <w:rFonts w:ascii="Arial" w:hAnsi="Arial" w:cs="Arial"/>
                          <w:sz w:val="16"/>
                          <w:szCs w:val="20"/>
                        </w:rPr>
                        <w:t>Дата</w:t>
                      </w:r>
                    </w:p>
                  </w:txbxContent>
                </v:textbox>
              </v:rect>
              <v:rect id="Rectangle 1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" filled="f" stroked="f" strokeweight="1pt">
                <v:textbox inset="1pt,1pt,1pt,1pt">
                  <w:txbxContent>
                    <w:p w14:paraId="7BE3ADE6" w14:textId="77777777" w:rsidR="00775681" w:rsidRPr="000E3A46" w:rsidRDefault="00775681" w:rsidP="00FB59B6">
                      <w:pPr>
                        <w:pStyle w:val="ab"/>
                        <w:rPr>
                          <w:rFonts w:ascii="Arial" w:hAnsi="Arial" w:cs="Arial"/>
                          <w:i w:val="0"/>
                          <w:sz w:val="16"/>
                          <w:szCs w:val="20"/>
                        </w:rPr>
                      </w:pPr>
                      <w:r w:rsidRPr="000E3A46">
                        <w:rPr>
                          <w:rFonts w:ascii="Arial" w:hAnsi="Arial" w:cs="Arial"/>
                          <w:sz w:val="16"/>
                          <w:szCs w:val="20"/>
                        </w:rPr>
                        <w:t>Лист</w:t>
                      </w:r>
                    </w:p>
                  </w:txbxContent>
                </v:textbox>
              </v:rect>
              <v:rect id="Rectangle 1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" filled="f" stroked="f" strokeweight="1pt">
                <v:textbox inset="1pt,1pt,1pt,1pt">
                  <w:txbxContent>
                    <w:p w14:paraId="756301AC" w14:textId="3B692F4E" w:rsidR="00775681" w:rsidRDefault="00566D73" w:rsidP="00FB59B6">
                      <w:pPr>
                        <w:pStyle w:val="ab"/>
                        <w:jc w:val="center"/>
                      </w:pPr>
                      <w:r>
                        <w:t>4</w:t>
                      </w:r>
                    </w:p>
                    <w:p w14:paraId="763B5396" w14:textId="77777777" w:rsidR="00566D73" w:rsidRPr="00566D73" w:rsidRDefault="00566D73" w:rsidP="00FB59B6">
                      <w:pPr>
                        <w:pStyle w:val="ab"/>
                        <w:jc w:val="center"/>
                      </w:pPr>
                    </w:p>
                    <w:p w14:paraId="366337D1" w14:textId="77777777" w:rsidR="00BB1C67" w:rsidRPr="00BB1C67" w:rsidRDefault="00BB1C67" w:rsidP="00FB59B6">
                      <w:pPr>
                        <w:pStyle w:val="ab"/>
                        <w:jc w:val="center"/>
                        <w:rPr>
                          <w:lang w:val="en-US"/>
                        </w:rPr>
                      </w:pPr>
                    </w:p>
                  </w:txbxContent>
                </v:textbox>
              </v:rect>
              <v:rect id="Rectangle 19" o:spid="_x0000_s1044" style="position:absolute;left:7760;top:17481;width:12159;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" filled="f" stroked="f" strokeweight="1pt">
                <v:textbox inset="1pt,1pt,1pt,1pt">
                  <w:txbxContent>
                    <w:p w14:paraId="37513458" w14:textId="0DE0E8AB" w:rsidR="00775681" w:rsidRPr="00DE10B4" w:rsidRDefault="00482972" w:rsidP="00FB59B6">
                      <w:pPr>
                        <w:pStyle w:val="ab"/>
                        <w:jc w:val="center"/>
                        <w:rPr>
                          <w:rFonts w:ascii="Arial" w:hAnsi="Arial" w:cs="Arial"/>
                          <w:sz w:val="40"/>
                          <w:szCs w:val="32"/>
                        </w:rPr>
                      </w:pPr>
                      <w:r>
                        <w:rPr>
                          <w:rFonts w:ascii="Arial" w:hAnsi="Arial" w:cs="Arial"/>
                          <w:sz w:val="40"/>
                          <w:szCs w:val="32"/>
                        </w:rPr>
                        <w:t>Т</w:t>
                      </w:r>
                      <w:r w:rsidR="00D3430B">
                        <w:rPr>
                          <w:rFonts w:ascii="Arial" w:hAnsi="Arial" w:cs="Arial"/>
                          <w:sz w:val="40"/>
                          <w:szCs w:val="32"/>
                        </w:rPr>
                        <w:t>КСВИ</w:t>
                      </w:r>
                      <w:r w:rsidR="00FF1D06">
                        <w:rPr>
                          <w:rFonts w:ascii="Arial" w:hAnsi="Arial" w:cs="Arial"/>
                          <w:sz w:val="40"/>
                          <w:szCs w:val="32"/>
                        </w:rPr>
                        <w:t>.</w:t>
                      </w:r>
                      <w:r w:rsidR="0020138C">
                        <w:rPr>
                          <w:rFonts w:ascii="Arial" w:hAnsi="Arial" w:cs="Arial"/>
                          <w:sz w:val="40"/>
                          <w:szCs w:val="32"/>
                        </w:rPr>
                        <w:t>14</w:t>
                      </w:r>
                      <w:r w:rsidR="00775681" w:rsidRPr="00DE10B4">
                        <w:rPr>
                          <w:rFonts w:ascii="Arial" w:hAnsi="Arial" w:cs="Arial"/>
                          <w:sz w:val="40"/>
                          <w:szCs w:val="32"/>
                        </w:rPr>
                        <w:t>0000.000 ПЗ</w:t>
                      </w:r>
                    </w:p>
                    <w:p w14:paraId="4151DCB9" w14:textId="77777777" w:rsidR="00775681" w:rsidRPr="009D231D" w:rsidRDefault="00775681" w:rsidP="00FB59B6">
                      <w:pPr>
                        <w:pStyle w:val="ab"/>
                        <w:rPr>
                          <w:rFonts w:ascii="Journal" w:hAnsi="Journal"/>
                          <w:szCs w:val="28"/>
                        </w:rPr>
                      </w:pPr>
                    </w:p>
                    <w:p w14:paraId="7C8D8D5B" w14:textId="77777777" w:rsidR="00775681" w:rsidRDefault="00775681" w:rsidP="00FB59B6">
                      <w:pPr>
                        <w:pStyle w:val="ab"/>
                        <w:rPr>
                          <w:rFonts w:ascii="Journal" w:hAnsi="Journal"/>
                        </w:rPr>
                      </w:pPr>
                    </w:p>
                  </w:txbxContent>
                </v:textbox>
              </v:rect>
              <v:line id="Line 20" o:spid="_x0000_s1045" style="position:absolute;flip:y;visibility:visible;mso-wrap-style:square" from="0,18221" to="20000,1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" strokeweight="1pt"/>
              <v:line id="Line 2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1ciwwAAANsAAAAPAAAAZHJzL2Rvd25yZXYueG1sRI/RagIx&#10;FETfC/5DuAXfNGst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Lj9XIsMAAADbAAAADwAA&#10;AAAAAAAAAAAAAAAHAgAAZHJzL2Rvd25yZXYueG1sUEsFBgAAAAADAAMAtwAAAPcCAAAAAA==&#10;" strokeweight="1pt"/>
              <v:line id="Line 22" o:spid="_x0000_s1047" style="position:absolute;visibility:visible;mso-wrap-style:square" from="0,17556" to="7646,17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s9WwwAAANsAAAAPAAAAZHJzL2Rvd25yZXYueG1sRI/dagIx&#10;FITvC75DOIJ3NauI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odbPVsMAAADbAAAADwAA&#10;AAAAAAAAAAAAAAAHAgAAZHJzL2Rvd25yZXYueG1sUEsFBgAAAAADAAMAtwAAAPcCAAAAAA==&#10;" strokeweight="1pt"/>
              <v:line id="Line 2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mrNwwAAANsAAAAPAAAAZHJzL2Rvd25yZXYueG1sRI/RagIx&#10;FETfC/5DuAXfNGux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zppqzcMAAADbAAAADwAA&#10;AAAAAAAAAAAAAAAHAgAAZHJzL2Rvd25yZXYueG1sUEsFBgAAAAADAAMAtwAAAPcCAAAAAA==&#10;" strokeweight="1pt"/>
              <v:line id="Line 2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6xAAAANsAAAAPAAAAZHJzL2Rvd25yZXYueG1sRI/RagIx&#10;FETfBf8hXKFvNWsp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D5I9LrEAAAA2wAAAA8A&#10;AAAAAAAAAAAAAAAABwIAAGRycy9kb3ducmV2LnhtbFBLBQYAAAAAAwADALcAAAD4AgAAAAA=&#10;" strokeweight="1pt"/>
              <v:group id="Group 25" o:spid="_x0000_s1050" style="position:absolute;left:39;top:18267;width:4971;height:310" coordsize="20697,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angle 2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" filled="f" stroked="f" strokeweight="1pt">
                  <v:textbox inset="1pt,1pt,1pt,1pt">
                    <w:txbxContent>
                      <w:p w14:paraId="64362A7C" w14:textId="77777777" w:rsidR="00775681" w:rsidRPr="001C77F0" w:rsidRDefault="00775681" w:rsidP="00FB59B6">
                        <w:pPr>
                          <w:pStyle w:val="ab"/>
                          <w:rPr>
                            <w:i w:val="0"/>
                          </w:rPr>
                        </w:pPr>
                        <w:r w:rsidRPr="001C77F0">
                          <w:t>Разраб.</w:t>
                        </w:r>
                      </w:p>
                      <w:p w14:paraId="0D08CD70" w14:textId="77777777" w:rsidR="00775681" w:rsidRDefault="00775681" w:rsidP="00FB59B6">
                        <w:pPr>
                          <w:pStyle w:val="ab"/>
                          <w:rPr>
                            <w:rFonts w:ascii="Calibri" w:hAnsi="Calibri"/>
                          </w:rPr>
                        </w:pPr>
                      </w:p>
                    </w:txbxContent>
                  </v:textbox>
                </v:rect>
                <v:rect id="Rectangle 27" o:spid="_x0000_s1052" style="position:absolute;left:9502;top:1428;width:11195;height:15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" filled="f" stroked="f" strokeweight="1pt">
                  <v:textbox inset="1pt,1pt,1pt,1pt">
                    <w:txbxContent>
                      <w:p w14:paraId="03679E73" w14:textId="75332A4D" w:rsidR="00775681" w:rsidRPr="00DE10B4" w:rsidRDefault="0020138C" w:rsidP="00FB59B6">
                        <w:pPr>
                          <w:pStyle w:val="ab"/>
                          <w:rPr>
                            <w:rFonts w:ascii="Arial" w:hAnsi="Arial" w:cs="Arial"/>
                            <w:sz w:val="16"/>
                            <w:szCs w:val="17"/>
                          </w:rPr>
                        </w:pPr>
                        <w:r>
                          <w:rPr>
                            <w:rFonts w:ascii="Arial" w:hAnsi="Arial" w:cs="Arial"/>
                            <w:sz w:val="16"/>
                            <w:szCs w:val="17"/>
                          </w:rPr>
                          <w:t>Ковалец И.А</w:t>
                        </w:r>
                        <w:r w:rsidR="000F7B8F">
                          <w:rPr>
                            <w:rFonts w:ascii="Arial" w:hAnsi="Arial" w:cs="Arial"/>
                            <w:sz w:val="16"/>
                            <w:szCs w:val="17"/>
                          </w:rPr>
                          <w:t>.</w:t>
                        </w:r>
                      </w:p>
                    </w:txbxContent>
                  </v:textbox>
                </v:rect>
              </v:group>
              <v:group id="Group 28" o:spid="_x0000_s1053" style="position:absolute;left:39;top:18614;width:5141;height:339" coordsize="21414,21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Rectangle 2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" filled="f" stroked="f" strokeweight="1pt">
                  <v:textbox inset="1pt,1pt,1pt,1pt">
                    <w:txbxContent>
                      <w:p w14:paraId="76D8949B" w14:textId="77777777" w:rsidR="00775681" w:rsidRPr="00A4525E" w:rsidRDefault="00775681" w:rsidP="00FB59B6">
                        <w:pPr>
                          <w:pStyle w:val="ab"/>
                          <w:rPr>
                            <w:rFonts w:ascii="Arial" w:hAnsi="Arial" w:cs="Arial"/>
                            <w:i w:val="0"/>
                            <w:sz w:val="16"/>
                            <w:szCs w:val="20"/>
                          </w:rPr>
                        </w:pPr>
                        <w:r w:rsidRPr="00A4525E">
                          <w:rPr>
                            <w:rFonts w:ascii="Arial" w:hAnsi="Arial" w:cs="Arial"/>
                            <w:sz w:val="16"/>
                            <w:szCs w:val="20"/>
                          </w:rPr>
                          <w:t>Провер.</w:t>
                        </w:r>
                      </w:p>
                    </w:txbxContent>
                  </v:textbox>
                </v:rect>
                <v:rect id="Rectangle 30" o:spid="_x0000_s1055" style="position:absolute;left:9279;top:1926;width:12135;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" filled="f" stroked="f" strokeweight="1pt">
                  <v:textbox inset="1pt,1pt,1pt,1pt">
                    <w:txbxContent>
                      <w:p w14:paraId="7935B955" w14:textId="734FDCA8" w:rsidR="00775681" w:rsidRPr="00E95567" w:rsidRDefault="00B041D6" w:rsidP="00DE10B4">
                        <w:pPr>
                          <w:pStyle w:val="ab"/>
                          <w:rPr>
                            <w:rFonts w:ascii="Arial" w:hAnsi="Arial" w:cs="Arial"/>
                            <w:sz w:val="16"/>
                            <w:szCs w:val="16"/>
                          </w:rPr>
                        </w:pPr>
                        <w:r w:rsidRPr="00E95567">
                          <w:rPr>
                            <w:rFonts w:ascii="Arial" w:hAnsi="Arial" w:cs="Arial"/>
                            <w:sz w:val="16"/>
                            <w:szCs w:val="16"/>
                          </w:rPr>
                          <w:t>Егорова</w:t>
                        </w:r>
                        <w:r w:rsidR="000F7B8F" w:rsidRPr="00E95567">
                          <w:rPr>
                            <w:rFonts w:ascii="Arial" w:hAnsi="Arial" w:cs="Arial"/>
                            <w:sz w:val="16"/>
                            <w:szCs w:val="16"/>
                          </w:rPr>
                          <w:t xml:space="preserve"> </w:t>
                        </w:r>
                        <w:r w:rsidRPr="00E95567">
                          <w:rPr>
                            <w:rFonts w:ascii="Arial" w:hAnsi="Arial" w:cs="Arial"/>
                            <w:sz w:val="16"/>
                            <w:szCs w:val="16"/>
                          </w:rPr>
                          <w:t>Р</w:t>
                        </w:r>
                        <w:r w:rsidR="000F7B8F" w:rsidRPr="00E95567">
                          <w:rPr>
                            <w:rFonts w:ascii="Arial" w:hAnsi="Arial" w:cs="Arial"/>
                            <w:sz w:val="16"/>
                            <w:szCs w:val="16"/>
                          </w:rPr>
                          <w:t>.</w:t>
                        </w:r>
                        <w:r w:rsidRPr="00E95567">
                          <w:rPr>
                            <w:rFonts w:ascii="Arial" w:hAnsi="Arial" w:cs="Arial"/>
                            <w:sz w:val="16"/>
                            <w:szCs w:val="16"/>
                          </w:rPr>
                          <w:t>В</w:t>
                        </w:r>
                        <w:r w:rsidR="000F7B8F" w:rsidRPr="00E95567">
                          <w:rPr>
                            <w:rFonts w:ascii="Arial" w:hAnsi="Arial" w:cs="Arial"/>
                            <w:sz w:val="16"/>
                            <w:szCs w:val="16"/>
                          </w:rPr>
                          <w:t>.</w:t>
                        </w:r>
                      </w:p>
                    </w:txbxContent>
                  </v:textbox>
                </v:rect>
              </v:group>
              <v:group id="Group 3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rect id="Rectangle 3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" filled="f" stroked="f" strokeweight="1pt">
                  <v:textbox inset="1pt,1pt,1pt,1pt">
                    <w:txbxContent>
                      <w:p w14:paraId="2237D5FF" w14:textId="77777777" w:rsidR="00775681" w:rsidRPr="001C77F0" w:rsidRDefault="00775681" w:rsidP="00FB59B6">
                        <w:pPr>
                          <w:pStyle w:val="ab"/>
                          <w:rPr>
                            <w:i w:val="0"/>
                          </w:rPr>
                        </w:pPr>
                        <w:r w:rsidRPr="00654BF2">
                          <w:t xml:space="preserve"> </w:t>
                        </w:r>
                      </w:p>
                      <w:p w14:paraId="5319669C" w14:textId="77777777" w:rsidR="00775681" w:rsidRDefault="00775681" w:rsidP="00FB59B6">
                        <w:pPr>
                          <w:pStyle w:val="ab"/>
                          <w:rPr>
                            <w:rFonts w:ascii="Journal" w:hAnsi="Journal"/>
                          </w:rPr>
                        </w:pPr>
                      </w:p>
                    </w:txbxContent>
                  </v:textbox>
                </v:rect>
                <v:rect id="Rectangle 3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" filled="f" stroked="f" strokeweight="1pt">
                  <v:textbox inset="1pt,1pt,1pt,1pt">
                    <w:txbxContent>
                      <w:p w14:paraId="73B9BD84" w14:textId="77777777" w:rsidR="00775681" w:rsidRPr="001C77F0" w:rsidRDefault="00775681" w:rsidP="00FB59B6">
                        <w:pPr>
                          <w:pStyle w:val="ab"/>
                        </w:pPr>
                      </w:p>
                    </w:txbxContent>
                  </v:textbox>
                </v:rect>
              </v:group>
              <v:group id="Group 34" o:spid="_x0000_s1059" style="position:absolute;left:39;top:19293;width:5116;height:469" coordorigin=",-1354" coordsize="21310,30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rect id="Rectangle 3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" filled="f" stroked="f" strokeweight="1pt">
                  <v:textbox inset="1pt,1pt,1pt,1pt">
                    <w:txbxContent>
                      <w:p w14:paraId="4FE80CDF" w14:textId="77777777" w:rsidR="00775681" w:rsidRPr="00A4525E" w:rsidRDefault="00775681" w:rsidP="00FB59B6">
                        <w:pPr>
                          <w:pStyle w:val="ab"/>
                          <w:rPr>
                            <w:rFonts w:ascii="Arial" w:hAnsi="Arial" w:cs="Arial"/>
                            <w:i w:val="0"/>
                            <w:sz w:val="16"/>
                            <w:szCs w:val="20"/>
                          </w:rPr>
                        </w:pPr>
                        <w:r w:rsidRPr="00A4525E">
                          <w:rPr>
                            <w:rFonts w:ascii="Arial" w:hAnsi="Arial" w:cs="Arial"/>
                            <w:sz w:val="16"/>
                            <w:szCs w:val="20"/>
                          </w:rPr>
                          <w:t xml:space="preserve"> Н.контр.</w:t>
                        </w:r>
                      </w:p>
                    </w:txbxContent>
                  </v:textbox>
                </v:rect>
                <v:rect id="Rectangle 36" o:spid="_x0000_s1061" style="position:absolute;left:9090;top:-1354;width:12220;height:30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" filled="f" stroked="f" strokeweight="1pt">
                  <v:textbox inset="1pt,1pt,1pt,1pt">
                    <w:txbxContent>
                      <w:p w14:paraId="5969D0A7" w14:textId="77777777" w:rsidR="00775681" w:rsidRPr="00273B12" w:rsidRDefault="00775681" w:rsidP="00FB59B6">
                        <w:pPr>
                          <w:pStyle w:val="ab"/>
                          <w:rPr>
                            <w:i w:val="0"/>
                          </w:rPr>
                        </w:pPr>
                      </w:p>
                    </w:txbxContent>
                  </v:textbox>
                </v:rect>
              </v:group>
              <v:group id="Group 37"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ect id="Rectangle 3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" filled="f" stroked="f" strokeweight="1pt">
                  <v:textbox inset="1pt,1pt,1pt,1pt">
                    <w:txbxContent>
                      <w:p w14:paraId="1C36C0D6" w14:textId="77777777" w:rsidR="00775681" w:rsidRPr="001C77F0" w:rsidRDefault="00775681" w:rsidP="00FB59B6">
                        <w:pPr>
                          <w:pStyle w:val="ab"/>
                          <w:rPr>
                            <w:i w:val="0"/>
                          </w:rPr>
                        </w:pPr>
                        <w:r>
                          <w:rPr>
                            <w:rFonts w:ascii="Journal" w:hAnsi="Journal"/>
                          </w:rPr>
                          <w:t xml:space="preserve"> </w:t>
                        </w:r>
                        <w:r w:rsidRPr="007A229F">
                          <w:rPr>
                            <w:rFonts w:ascii="Arial" w:hAnsi="Arial" w:cs="Arial"/>
                            <w:sz w:val="16"/>
                            <w:szCs w:val="16"/>
                          </w:rPr>
                          <w:t>Утв</w:t>
                        </w:r>
                        <w:r w:rsidRPr="001C77F0">
                          <w:t>.</w:t>
                        </w:r>
                      </w:p>
                    </w:txbxContent>
                  </v:textbox>
                </v:rect>
                <v:rect id="Rectangle 3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" filled="f" stroked="f" strokeweight="1pt">
                  <v:textbox inset="1pt,1pt,1pt,1pt">
                    <w:txbxContent>
                      <w:p w14:paraId="7638FA23" w14:textId="799998D0" w:rsidR="00775681" w:rsidRPr="00E95567" w:rsidRDefault="003A384A" w:rsidP="00FB59B6">
                        <w:pPr>
                          <w:pStyle w:val="ab"/>
                          <w:rPr>
                            <w:rFonts w:ascii="Arial" w:hAnsi="Arial" w:cs="Arial"/>
                            <w:sz w:val="16"/>
                            <w:szCs w:val="16"/>
                          </w:rPr>
                        </w:pPr>
                        <w:r w:rsidRPr="00E95567">
                          <w:rPr>
                            <w:rFonts w:ascii="Arial" w:hAnsi="Arial" w:cs="Arial"/>
                            <w:sz w:val="16"/>
                            <w:szCs w:val="16"/>
                          </w:rPr>
                          <w:t>Сафарьян О.А.</w:t>
                        </w:r>
                      </w:p>
                    </w:txbxContent>
                  </v:textbox>
                </v:rect>
              </v:group>
              <v:line id="Line 4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rect id="Rectangle 41" o:spid="_x0000_s1066" style="position:absolute;left:7685;top:18267;width:6525;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" filled="f" stroked="f" strokeweight="1pt">
                <v:textbox inset="1pt,1pt,1pt,1pt">
                  <w:txbxContent>
                    <w:p w14:paraId="1437D03A" w14:textId="7A970C22" w:rsidR="00775681" w:rsidRPr="00DD7850" w:rsidRDefault="00FF1D06" w:rsidP="0020138C">
                      <w:pPr>
                        <w:spacing w:line="200" w:lineRule="atLeast"/>
                        <w:ind w:left="284" w:hanging="1"/>
                        <w:jc w:val="center"/>
                        <w:rPr>
                          <w:rFonts w:ascii="Arial" w:hAnsi="Arial" w:cs="Arial"/>
                          <w:i/>
                          <w:iCs/>
                          <w:sz w:val="16"/>
                          <w:szCs w:val="16"/>
                        </w:rPr>
                      </w:pPr>
                      <w:r w:rsidRPr="00B01AD6">
                        <w:rPr>
                          <w:rFonts w:ascii="Arial" w:hAnsi="Arial" w:cs="Arial"/>
                          <w:sz w:val="20"/>
                          <w:szCs w:val="16"/>
                        </w:rPr>
                        <w:br/>
                      </w:r>
                      <w:r w:rsidR="0020138C">
                        <w:rPr>
                          <w:rFonts w:ascii="Arial" w:hAnsi="Arial" w:cs="Arial"/>
                          <w:i/>
                          <w:iCs/>
                          <w:sz w:val="16"/>
                          <w:szCs w:val="16"/>
                        </w:rPr>
                        <w:t>Модель помехоустойчивого канала связи на основе БЧХ-кодов</w:t>
                      </w:r>
                    </w:p>
                    <w:p w14:paraId="65CB9AC5" w14:textId="77777777" w:rsidR="008D0CD6" w:rsidRPr="00DD7850" w:rsidRDefault="008D0CD6" w:rsidP="0020138C">
                      <w:pPr>
                        <w:spacing w:line="200" w:lineRule="atLeast"/>
                        <w:ind w:left="284" w:hanging="1"/>
                        <w:rPr>
                          <w:rFonts w:ascii="Arial" w:hAnsi="Arial" w:cs="Arial"/>
                          <w:i/>
                          <w:iCs/>
                          <w:sz w:val="16"/>
                          <w:szCs w:val="16"/>
                        </w:rPr>
                      </w:pPr>
                    </w:p>
                    <w:p w14:paraId="50118D7F" w14:textId="2E954918" w:rsidR="008D0CD6" w:rsidRPr="0020138C" w:rsidRDefault="008D0CD6" w:rsidP="0020138C">
                      <w:pPr>
                        <w:spacing w:line="200" w:lineRule="atLeast"/>
                        <w:ind w:left="284" w:right="151" w:hanging="1"/>
                        <w:jc w:val="center"/>
                        <w:rPr>
                          <w:rFonts w:ascii="Arial" w:hAnsi="Arial" w:cs="Arial"/>
                          <w:i/>
                          <w:iCs/>
                          <w:sz w:val="16"/>
                          <w:szCs w:val="16"/>
                        </w:rPr>
                      </w:pPr>
                      <w:r w:rsidRPr="00DD7850">
                        <w:rPr>
                          <w:rFonts w:ascii="Arial" w:hAnsi="Arial" w:cs="Arial"/>
                          <w:i/>
                          <w:iCs/>
                          <w:sz w:val="16"/>
                          <w:szCs w:val="16"/>
                        </w:rPr>
                        <w:t>Пояснительная записка</w:t>
                      </w:r>
                    </w:p>
                    <w:p w14:paraId="3007BF36" w14:textId="60B2153C" w:rsidR="000F07CD" w:rsidRPr="00B01AD6" w:rsidRDefault="000F07CD" w:rsidP="0020138C">
                      <w:pPr>
                        <w:pStyle w:val="ab"/>
                        <w:ind w:left="284" w:hanging="1"/>
                        <w:jc w:val="center"/>
                        <w:rPr>
                          <w:rFonts w:ascii="Arial" w:hAnsi="Arial" w:cs="Arial"/>
                          <w:i w:val="0"/>
                          <w:sz w:val="12"/>
                          <w:szCs w:val="16"/>
                        </w:rPr>
                      </w:pPr>
                    </w:p>
                    <w:p w14:paraId="33D01087" w14:textId="77777777" w:rsidR="00584EE4" w:rsidRPr="00B01AD6" w:rsidRDefault="00584EE4" w:rsidP="0020138C">
                      <w:pPr>
                        <w:pStyle w:val="ab"/>
                        <w:ind w:left="284" w:hanging="1"/>
                        <w:jc w:val="center"/>
                        <w:rPr>
                          <w:rFonts w:ascii="Arial" w:hAnsi="Arial" w:cs="Arial"/>
                          <w:i w:val="0"/>
                          <w:sz w:val="12"/>
                          <w:szCs w:val="16"/>
                        </w:rPr>
                      </w:pPr>
                    </w:p>
                    <w:p w14:paraId="18467010" w14:textId="7BEA8F19" w:rsidR="00584EE4" w:rsidRPr="00B01AD6" w:rsidRDefault="00584EE4" w:rsidP="0020138C">
                      <w:pPr>
                        <w:pStyle w:val="ab"/>
                        <w:ind w:left="284" w:hanging="1"/>
                        <w:jc w:val="center"/>
                        <w:rPr>
                          <w:rFonts w:ascii="Arial" w:hAnsi="Arial" w:cs="Arial"/>
                          <w:i w:val="0"/>
                          <w:sz w:val="12"/>
                          <w:szCs w:val="16"/>
                        </w:rPr>
                      </w:pPr>
                    </w:p>
                    <w:p w14:paraId="5EE6E221" w14:textId="77777777" w:rsidR="000814BF" w:rsidRPr="00B01AD6" w:rsidRDefault="000814BF" w:rsidP="0020138C">
                      <w:pPr>
                        <w:ind w:left="284" w:hanging="1"/>
                        <w:jc w:val="center"/>
                        <w:rPr>
                          <w:sz w:val="24"/>
                          <w:szCs w:val="20"/>
                        </w:rPr>
                      </w:pPr>
                    </w:p>
                  </w:txbxContent>
                </v:textbox>
              </v:rect>
              <v:line id="Line 4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5M2xAAAANsAAAAPAAAAZHJzL2Rvd25yZXYueG1sRI/RagIx&#10;FETfBf8hXKFvNWsp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OpjkzbEAAAA2wAAAA8A&#10;AAAAAAAAAAAAAAAABwIAAGRycy9kb3ducmV2LnhtbFBLBQYAAAAAAwADALcAAAD4AgAAAAA=&#10;" strokeweight="1pt"/>
              <v:line id="Line 4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line id="Line 4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" strokeweight="1pt"/>
              <v:rect id="Rectangle 45" o:spid="_x0000_s1070" style="position:absolute;left:14306;top:18247;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" filled="f" stroked="f" strokeweight="1pt">
                <v:textbox inset="1pt,1pt,1pt,1pt">
                  <w:txbxContent>
                    <w:p w14:paraId="61C5A02E" w14:textId="77777777" w:rsidR="00775681" w:rsidRPr="001C77F0" w:rsidRDefault="00775681" w:rsidP="00FB59B6">
                      <w:pPr>
                        <w:pStyle w:val="ab"/>
                        <w:rPr>
                          <w:i w:val="0"/>
                        </w:rPr>
                      </w:pPr>
                      <w:r w:rsidRPr="000E3A46">
                        <w:rPr>
                          <w:rFonts w:ascii="Arial" w:hAnsi="Arial" w:cs="Arial"/>
                          <w:sz w:val="16"/>
                          <w:szCs w:val="20"/>
                        </w:rPr>
                        <w:t>Лит</w:t>
                      </w:r>
                      <w:r w:rsidRPr="001C77F0">
                        <w:t>.</w:t>
                      </w:r>
                    </w:p>
                  </w:txbxContent>
                </v:textbox>
              </v:rect>
              <v:rect id="Rectangle 4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" filled="f" stroked="f" strokeweight="1pt">
                <v:textbox inset="1pt,1pt,1pt,1pt">
                  <w:txbxContent>
                    <w:p w14:paraId="6AB879CC" w14:textId="77777777" w:rsidR="00775681" w:rsidRPr="00E95567" w:rsidRDefault="00775681" w:rsidP="00FB59B6">
                      <w:pPr>
                        <w:pStyle w:val="ab"/>
                        <w:rPr>
                          <w:rFonts w:ascii="Arial" w:hAnsi="Arial" w:cs="Arial"/>
                          <w:i w:val="0"/>
                          <w:sz w:val="16"/>
                          <w:szCs w:val="20"/>
                        </w:rPr>
                      </w:pPr>
                      <w:r w:rsidRPr="00E95567">
                        <w:rPr>
                          <w:rFonts w:ascii="Arial" w:hAnsi="Arial" w:cs="Arial"/>
                          <w:sz w:val="16"/>
                          <w:szCs w:val="20"/>
                        </w:rPr>
                        <w:t>Листов</w:t>
                      </w:r>
                    </w:p>
                  </w:txbxContent>
                </v:textbox>
              </v:rect>
              <v:rect id="Rectangle 47"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" filled="f" stroked="f" strokeweight="1pt">
                <v:textbox inset="1pt,1pt,1pt,1pt">
                  <w:txbxContent>
                    <w:p w14:paraId="33496ACE" w14:textId="4B0C6910" w:rsidR="00775681" w:rsidRPr="00ED1679" w:rsidRDefault="00ED1679" w:rsidP="00FB59B6">
                      <w:pPr>
                        <w:pStyle w:val="ab"/>
                        <w:jc w:val="center"/>
                        <w:rPr>
                          <w:lang w:val="en-US"/>
                        </w:rPr>
                      </w:pPr>
                      <w:r>
                        <w:rPr>
                          <w:lang w:val="en-US"/>
                        </w:rPr>
                        <w:t>33</w:t>
                      </w:r>
                    </w:p>
                  </w:txbxContent>
                </v:textbox>
              </v:rect>
              <v:line id="Line 4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" strokeweight="1pt"/>
              <v:line id="Line 4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" strokeweight="1pt"/>
              <v:rect id="Rectangle 50" o:spid="_x0000_s1075" style="position:absolute;left:14208;top:18996;width:5609;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" filled="f" stroked="f" strokeweight="1pt">
                <v:textbox inset="1pt,1pt,1pt,1pt">
                  <w:txbxContent>
                    <w:p w14:paraId="06360567" w14:textId="77777777" w:rsidR="00775681" w:rsidRPr="00C177F3" w:rsidRDefault="00775681" w:rsidP="00FB59B6">
                      <w:pPr>
                        <w:pStyle w:val="ab"/>
                        <w:jc w:val="center"/>
                        <w:rPr>
                          <w:rFonts w:ascii="Arial" w:hAnsi="Arial" w:cs="Arial"/>
                          <w:i w:val="0"/>
                          <w:sz w:val="16"/>
                          <w:szCs w:val="20"/>
                        </w:rPr>
                      </w:pPr>
                      <w:r w:rsidRPr="00C177F3">
                        <w:rPr>
                          <w:rFonts w:ascii="Arial" w:hAnsi="Arial" w:cs="Arial"/>
                          <w:sz w:val="16"/>
                          <w:szCs w:val="20"/>
                        </w:rPr>
                        <w:t xml:space="preserve"> ДГТУ</w:t>
                      </w:r>
                    </w:p>
                    <w:p w14:paraId="6179EA4D" w14:textId="4352EF9E" w:rsidR="00775681" w:rsidRPr="00C177F3" w:rsidRDefault="00775681" w:rsidP="00FB59B6">
                      <w:pPr>
                        <w:pStyle w:val="ab"/>
                        <w:jc w:val="center"/>
                        <w:rPr>
                          <w:rFonts w:ascii="Arial" w:hAnsi="Arial" w:cs="Arial"/>
                          <w:i w:val="0"/>
                          <w:szCs w:val="18"/>
                        </w:rPr>
                      </w:pPr>
                      <w:r w:rsidRPr="00C177F3">
                        <w:rPr>
                          <w:rFonts w:ascii="Arial" w:eastAsia="Calibri" w:hAnsi="Arial" w:cs="Arial"/>
                          <w:sz w:val="16"/>
                          <w:szCs w:val="20"/>
                        </w:rPr>
                        <w:t>Кафедра КБИС</w:t>
                      </w:r>
                    </w:p>
                  </w:txbxContent>
                </v:textbox>
              </v:rect>
              <w10:wrap anchorx="page" anchory="page"/>
              <w10:anchorlock/>
            </v:group>
          </w:pict>
        </mc:Fallback>
      </mc:AlternateContent>
    </w:r>
  </w:p>
  <w:p w14:paraId="7D36773C" w14:textId="77777777" w:rsidR="00605840" w:rsidRDefault="0060584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B2B0" w14:textId="28EC27C4" w:rsidR="00775681" w:rsidRDefault="00775681">
    <w:pPr>
      <w:pStyle w:val="a6"/>
    </w:pPr>
    <w:r>
      <w:rPr>
        <w:noProof/>
        <w:lang w:eastAsia="ru-RU"/>
      </w:rPr>
      <mc:AlternateContent>
        <mc:Choice Requires="wpg">
          <w:drawing>
            <wp:anchor distT="0" distB="0" distL="114300" distR="114300" simplePos="0" relativeHeight="251659264" behindDoc="0" locked="1" layoutInCell="1" allowOverlap="1" wp14:anchorId="33EE327C" wp14:editId="53D0E7B4">
              <wp:simplePos x="0" y="0"/>
              <wp:positionH relativeFrom="margin">
                <wp:posOffset>-120015</wp:posOffset>
              </wp:positionH>
              <wp:positionV relativeFrom="page">
                <wp:posOffset>438150</wp:posOffset>
              </wp:positionV>
              <wp:extent cx="6772275" cy="10024745"/>
              <wp:effectExtent l="0" t="0" r="28575" b="33655"/>
              <wp:wrapNone/>
              <wp:docPr id="135" name="Группа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72275" cy="10024745"/>
                        <a:chOff x="0" y="0"/>
                        <a:chExt cx="20000" cy="20000"/>
                      </a:xfrm>
                    </wpg:grpSpPr>
                    <wps:wsp>
                      <wps:cNvPr id="136" name="Rectangle 52"/>
                      <wps:cNvSpPr>
                        <a:spLocks noChangeArrowheads="1"/>
                      </wps:cNvSpPr>
                      <wps:spPr bwMode="auto">
                        <a:xfrm>
                          <a:off x="0" y="0"/>
                          <a:ext cx="20000" cy="200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 name="Line 53"/>
                      <wps:cNvCnPr>
                        <a:cxnSpLocks noChangeShapeType="1"/>
                      </wps:cNvCnPr>
                      <wps:spPr bwMode="auto">
                        <a:xfrm>
                          <a:off x="1093"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8" name="Line 54"/>
                      <wps:cNvCnPr>
                        <a:cxnSpLocks noChangeShapeType="1"/>
                      </wps:cNvCnPr>
                      <wps:spPr bwMode="auto">
                        <a:xfrm>
                          <a:off x="10" y="18941"/>
                          <a:ext cx="1996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9" name="Line 55"/>
                      <wps:cNvCnPr>
                        <a:cxnSpLocks noChangeShapeType="1"/>
                      </wps:cNvCnPr>
                      <wps:spPr bwMode="auto">
                        <a:xfrm>
                          <a:off x="2186"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0" name="Line 56"/>
                      <wps:cNvCnPr>
                        <a:cxnSpLocks noChangeShapeType="1"/>
                      </wps:cNvCnPr>
                      <wps:spPr bwMode="auto">
                        <a:xfrm>
                          <a:off x="4919"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1" name="Line 57"/>
                      <wps:cNvCnPr>
                        <a:cxnSpLocks noChangeShapeType="1"/>
                      </wps:cNvCnPr>
                      <wps:spPr bwMode="auto">
                        <a:xfrm>
                          <a:off x="6557" y="18959"/>
                          <a:ext cx="2" cy="10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2" name="Line 58"/>
                      <wps:cNvCnPr>
                        <a:cxnSpLocks noChangeShapeType="1"/>
                      </wps:cNvCnPr>
                      <wps:spPr bwMode="auto">
                        <a:xfrm>
                          <a:off x="7650" y="18949"/>
                          <a:ext cx="2" cy="10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3" name="Line 59"/>
                      <wps:cNvCnPr>
                        <a:cxnSpLocks noChangeShapeType="1"/>
                      </wps:cNvCnPr>
                      <wps:spPr bwMode="auto">
                        <a:xfrm>
                          <a:off x="18905" y="18949"/>
                          <a:ext cx="4"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4" name="Line 6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5" name="Line 6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6" name="Line 6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7" name="Rectangle 6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FEACCC0" w14:textId="77777777" w:rsidR="00775681" w:rsidRPr="00FF25F1" w:rsidRDefault="00775681" w:rsidP="005D090E">
                            <w:pPr>
                              <w:ind w:firstLine="0"/>
                              <w:jc w:val="center"/>
                              <w:rPr>
                                <w:rFonts w:ascii="Arial" w:hAnsi="Arial" w:cs="Arial"/>
                                <w:i/>
                                <w:sz w:val="16"/>
                                <w:szCs w:val="16"/>
                              </w:rPr>
                            </w:pPr>
                            <w:r w:rsidRPr="00FF25F1">
                              <w:rPr>
                                <w:rFonts w:ascii="Arial" w:hAnsi="Arial" w:cs="Arial"/>
                                <w:i/>
                                <w:sz w:val="16"/>
                                <w:szCs w:val="16"/>
                              </w:rPr>
                              <w:t>Изм.</w:t>
                            </w:r>
                          </w:p>
                        </w:txbxContent>
                      </wps:txbx>
                      <wps:bodyPr rot="0" vert="horz" wrap="square" lIns="12700" tIns="12700" rIns="12700" bIns="12700" anchor="t" anchorCtr="0" upright="1">
                        <a:noAutofit/>
                      </wps:bodyPr>
                    </wps:wsp>
                    <wps:wsp>
                      <wps:cNvPr id="148" name="Rectangle 6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DBDD909" w14:textId="77777777" w:rsidR="00775681" w:rsidRPr="00FF25F1" w:rsidRDefault="00775681" w:rsidP="005D090E">
                            <w:pPr>
                              <w:ind w:firstLine="0"/>
                              <w:jc w:val="center"/>
                              <w:rPr>
                                <w:rFonts w:ascii="Arial" w:hAnsi="Arial" w:cs="Arial"/>
                                <w:i/>
                                <w:sz w:val="24"/>
                                <w:szCs w:val="20"/>
                              </w:rPr>
                            </w:pPr>
                            <w:r w:rsidRPr="00FF25F1">
                              <w:rPr>
                                <w:rFonts w:ascii="Arial" w:hAnsi="Arial" w:cs="Arial"/>
                                <w:i/>
                                <w:sz w:val="16"/>
                                <w:szCs w:val="20"/>
                              </w:rPr>
                              <w:t>Лист</w:t>
                            </w:r>
                          </w:p>
                        </w:txbxContent>
                      </wps:txbx>
                      <wps:bodyPr rot="0" vert="horz" wrap="square" lIns="12700" tIns="12700" rIns="12700" bIns="12700" anchor="t" anchorCtr="0" upright="1">
                        <a:noAutofit/>
                      </wps:bodyPr>
                    </wps:wsp>
                    <wps:wsp>
                      <wps:cNvPr id="149" name="Rectangle 6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73C1A2C" w14:textId="77777777" w:rsidR="00775681" w:rsidRPr="00FF25F1" w:rsidRDefault="00775681" w:rsidP="005D090E">
                            <w:pPr>
                              <w:ind w:firstLine="0"/>
                              <w:jc w:val="center"/>
                              <w:rPr>
                                <w:rFonts w:ascii="Arial" w:hAnsi="Arial" w:cs="Arial"/>
                                <w:i/>
                                <w:sz w:val="24"/>
                                <w:szCs w:val="20"/>
                              </w:rPr>
                            </w:pPr>
                            <w:r w:rsidRPr="00FF25F1">
                              <w:rPr>
                                <w:rFonts w:ascii="Arial" w:hAnsi="Arial" w:cs="Arial"/>
                                <w:i/>
                                <w:sz w:val="16"/>
                                <w:szCs w:val="20"/>
                              </w:rPr>
                              <w:t>№ докум.</w:t>
                            </w:r>
                          </w:p>
                        </w:txbxContent>
                      </wps:txbx>
                      <wps:bodyPr rot="0" vert="horz" wrap="square" lIns="12700" tIns="12700" rIns="12700" bIns="12700" anchor="t" anchorCtr="0" upright="1">
                        <a:noAutofit/>
                      </wps:bodyPr>
                    </wps:wsp>
                    <wps:wsp>
                      <wps:cNvPr id="150" name="Rectangle 6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7C4ACAE" w14:textId="77777777" w:rsidR="00775681" w:rsidRPr="00FF25F1" w:rsidRDefault="00775681" w:rsidP="005D090E">
                            <w:pPr>
                              <w:ind w:firstLine="0"/>
                              <w:rPr>
                                <w:rFonts w:ascii="Arial" w:hAnsi="Arial" w:cs="Arial"/>
                                <w:i/>
                                <w:sz w:val="24"/>
                                <w:szCs w:val="20"/>
                              </w:rPr>
                            </w:pPr>
                            <w:r w:rsidRPr="00FF25F1">
                              <w:rPr>
                                <w:rFonts w:ascii="Arial" w:hAnsi="Arial" w:cs="Arial"/>
                                <w:i/>
                                <w:sz w:val="16"/>
                                <w:szCs w:val="20"/>
                              </w:rPr>
                              <w:t>Подпись</w:t>
                            </w:r>
                          </w:p>
                          <w:p w14:paraId="3F214682" w14:textId="77777777" w:rsidR="00775681" w:rsidRPr="001C77F0" w:rsidRDefault="00775681" w:rsidP="005D090E">
                            <w:pPr>
                              <w:rPr>
                                <w:rFonts w:cs="Times New Roman"/>
                                <w:i/>
                              </w:rPr>
                            </w:pPr>
                            <w:r w:rsidRPr="001C77F0">
                              <w:rPr>
                                <w:rFonts w:cs="Times New Roman"/>
                                <w:i/>
                                <w:sz w:val="18"/>
                              </w:rPr>
                              <w:t xml:space="preserve"> </w:t>
                            </w:r>
                            <w:proofErr w:type="spellStart"/>
                            <w:r w:rsidRPr="001C77F0">
                              <w:rPr>
                                <w:rFonts w:cs="Times New Roman"/>
                                <w:i/>
                                <w:sz w:val="18"/>
                              </w:rPr>
                              <w:t>Н.контр</w:t>
                            </w:r>
                            <w:proofErr w:type="spellEnd"/>
                            <w:r w:rsidRPr="001C77F0">
                              <w:rPr>
                                <w:rFonts w:cs="Times New Roman"/>
                                <w:i/>
                                <w:sz w:val="18"/>
                              </w:rPr>
                              <w:t>.</w:t>
                            </w:r>
                          </w:p>
                        </w:txbxContent>
                      </wps:txbx>
                      <wps:bodyPr rot="0" vert="horz" wrap="square" lIns="12700" tIns="12700" rIns="12700" bIns="12700" anchor="t" anchorCtr="0" upright="1">
                        <a:noAutofit/>
                      </wps:bodyPr>
                    </wps:wsp>
                    <wps:wsp>
                      <wps:cNvPr id="151" name="Rectangle 6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A9AC503" w14:textId="77777777" w:rsidR="00775681" w:rsidRPr="001C77F0" w:rsidRDefault="00775681" w:rsidP="005D090E">
                            <w:pPr>
                              <w:rPr>
                                <w:rFonts w:cs="Times New Roman"/>
                                <w:sz w:val="18"/>
                                <w:szCs w:val="18"/>
                              </w:rPr>
                            </w:pPr>
                          </w:p>
                          <w:p w14:paraId="1E84F17D" w14:textId="77777777" w:rsidR="00775681" w:rsidRPr="001C77F0" w:rsidRDefault="00775681" w:rsidP="005D090E">
                            <w:pPr>
                              <w:rPr>
                                <w:rFonts w:ascii="Arial" w:hAnsi="Arial" w:cs="Arial"/>
                                <w:i/>
                                <w:sz w:val="18"/>
                              </w:rPr>
                            </w:pPr>
                            <w:r w:rsidRPr="00BA1DD3">
                              <w:rPr>
                                <w:rFonts w:ascii="Arial" w:hAnsi="Arial" w:cs="Arial"/>
                                <w:i/>
                                <w:sz w:val="16"/>
                                <w:szCs w:val="16"/>
                              </w:rPr>
                              <w:t>а</w:t>
                            </w:r>
                            <w:r w:rsidRPr="00654BF2">
                              <w:rPr>
                                <w:rFonts w:ascii="Arial" w:hAnsi="Arial" w:cs="Arial"/>
                                <w:i/>
                                <w:sz w:val="18"/>
                              </w:rPr>
                              <w:t xml:space="preserve"> </w:t>
                            </w:r>
                          </w:p>
                          <w:p w14:paraId="6D310360" w14:textId="77777777" w:rsidR="00775681" w:rsidRDefault="00775681" w:rsidP="005D090E">
                            <w:pPr>
                              <w:rPr>
                                <w:rFonts w:ascii="Journal" w:hAnsi="Journal"/>
                              </w:rPr>
                            </w:pPr>
                          </w:p>
                        </w:txbxContent>
                      </wps:txbx>
                      <wps:bodyPr rot="0" vert="horz" wrap="square" lIns="12700" tIns="12700" rIns="12700" bIns="12700" anchor="t" anchorCtr="0" upright="1">
                        <a:noAutofit/>
                      </wps:bodyPr>
                    </wps:wsp>
                    <wps:wsp>
                      <wps:cNvPr id="152" name="Rectangle 68"/>
                      <wps:cNvSpPr>
                        <a:spLocks noChangeArrowheads="1"/>
                      </wps:cNvSpPr>
                      <wps:spPr bwMode="auto">
                        <a:xfrm>
                          <a:off x="18949" y="18949"/>
                          <a:ext cx="1001"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48FCF9A" w14:textId="36E6860C" w:rsidR="00775681" w:rsidRPr="00B0731F" w:rsidRDefault="009A6AFE" w:rsidP="005D090E">
                            <w:pPr>
                              <w:ind w:firstLine="0"/>
                              <w:jc w:val="center"/>
                              <w:rPr>
                                <w:rFonts w:cs="Times New Roman"/>
                                <w:i/>
                              </w:rPr>
                            </w:pPr>
                            <w:r>
                              <w:rPr>
                                <w:rFonts w:cs="Times New Roman"/>
                                <w:i/>
                                <w:sz w:val="18"/>
                                <w:szCs w:val="16"/>
                              </w:rPr>
                              <w:t>Лист</w:t>
                            </w:r>
                          </w:p>
                        </w:txbxContent>
                      </wps:txbx>
                      <wps:bodyPr rot="0" vert="horz" wrap="square" lIns="12700" tIns="12700" rIns="12700" bIns="12700" anchor="t" anchorCtr="0" upright="1">
                        <a:noAutofit/>
                      </wps:bodyPr>
                    </wps:wsp>
                    <wps:wsp>
                      <wps:cNvPr id="153" name="Rectangle 6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C1BF627" w14:textId="545FA653" w:rsidR="00775681" w:rsidRDefault="00775681" w:rsidP="005D090E">
                            <w:pPr>
                              <w:ind w:firstLine="0"/>
                              <w:jc w:val="center"/>
                              <w:rPr>
                                <w:rFonts w:ascii="Journal" w:hAnsi="Journal"/>
                                <w:lang w:val="en-US"/>
                              </w:rPr>
                            </w:pPr>
                          </w:p>
                          <w:p w14:paraId="6AA07FCA" w14:textId="77777777" w:rsidR="00BB1C67" w:rsidRDefault="00BB1C67" w:rsidP="005D090E">
                            <w:pPr>
                              <w:ind w:firstLine="0"/>
                              <w:jc w:val="center"/>
                              <w:rPr>
                                <w:rFonts w:ascii="Journal" w:hAnsi="Journal"/>
                                <w:lang w:val="en-US"/>
                              </w:rPr>
                            </w:pPr>
                          </w:p>
                          <w:p w14:paraId="60FD2011" w14:textId="69C40DA8" w:rsidR="00BB1C67" w:rsidRDefault="00BB1C67" w:rsidP="00BB1C67">
                            <w:pPr>
                              <w:ind w:firstLine="0"/>
                              <w:rPr>
                                <w:rFonts w:ascii="Journal" w:hAnsi="Journal"/>
                                <w:lang w:val="en-US"/>
                              </w:rPr>
                            </w:pPr>
                            <w:r>
                              <w:rPr>
                                <w:rFonts w:ascii="Journal" w:hAnsi="Journal"/>
                                <w:lang w:val="en-US"/>
                              </w:rPr>
                              <w:t>4</w:t>
                            </w:r>
                          </w:p>
                          <w:p w14:paraId="1A386ADD" w14:textId="77777777" w:rsidR="00BB1C67" w:rsidRDefault="00BB1C67" w:rsidP="00BB1C67">
                            <w:pPr>
                              <w:ind w:firstLine="0"/>
                              <w:rPr>
                                <w:rFonts w:ascii="Journal" w:hAnsi="Journal"/>
                                <w:lang w:val="en-US"/>
                              </w:rPr>
                            </w:pPr>
                          </w:p>
                          <w:p w14:paraId="7BDEF22B" w14:textId="77777777" w:rsidR="00BB1C67" w:rsidRPr="00BB1C67" w:rsidRDefault="00BB1C67" w:rsidP="005D090E">
                            <w:pPr>
                              <w:ind w:firstLine="0"/>
                              <w:jc w:val="center"/>
                              <w:rPr>
                                <w:rFonts w:ascii="Journal" w:hAnsi="Journal"/>
                                <w:lang w:val="en-US"/>
                              </w:rPr>
                            </w:pPr>
                          </w:p>
                          <w:p w14:paraId="77BEFA46" w14:textId="77777777" w:rsidR="00775681" w:rsidRPr="001C77F0" w:rsidRDefault="00775681" w:rsidP="005D090E">
                            <w:pPr>
                              <w:jc w:val="center"/>
                              <w:rPr>
                                <w:rFonts w:cs="Times New Roman"/>
                                <w:i/>
                                <w:sz w:val="32"/>
                                <w:szCs w:val="36"/>
                              </w:rPr>
                            </w:pPr>
                            <w:r w:rsidRPr="001C77F0">
                              <w:rPr>
                                <w:rFonts w:cs="Times New Roman"/>
                                <w:bCs/>
                                <w:i/>
                                <w:sz w:val="32"/>
                                <w:szCs w:val="36"/>
                              </w:rPr>
                              <w:t>090302.740000.000 ПЗ</w:t>
                            </w:r>
                          </w:p>
                          <w:p w14:paraId="749453E6" w14:textId="77777777" w:rsidR="00775681" w:rsidRPr="009D231D" w:rsidRDefault="00775681" w:rsidP="005D090E">
                            <w:pPr>
                              <w:rPr>
                                <w:rFonts w:ascii="Journal" w:hAnsi="Journal"/>
                                <w:szCs w:val="28"/>
                              </w:rPr>
                            </w:pPr>
                          </w:p>
                          <w:p w14:paraId="7963A426" w14:textId="77777777" w:rsidR="00775681" w:rsidRDefault="00775681" w:rsidP="005D090E">
                            <w:pPr>
                              <w:jc w:val="center"/>
                              <w:rPr>
                                <w:rFonts w:ascii="Journal" w:hAnsi="Journal"/>
                              </w:rPr>
                            </w:pPr>
                          </w:p>
                        </w:txbxContent>
                      </wps:txbx>
                      <wps:bodyPr rot="0" vert="horz" wrap="square" lIns="12700" tIns="12700" rIns="12700" bIns="12700" anchor="t" anchorCtr="0" upright="1">
                        <a:noAutofit/>
                      </wps:bodyPr>
                    </wps:wsp>
                    <wps:wsp>
                      <wps:cNvPr id="154" name="Rectangle 70"/>
                      <wps:cNvSpPr>
                        <a:spLocks noChangeArrowheads="1"/>
                      </wps:cNvSpPr>
                      <wps:spPr bwMode="auto">
                        <a:xfrm>
                          <a:off x="7745" y="19221"/>
                          <a:ext cx="11075" cy="7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E9D40E9" w14:textId="5C925F96" w:rsidR="00775681" w:rsidRPr="00DE10B4" w:rsidRDefault="00482972" w:rsidP="005D090E">
                            <w:pPr>
                              <w:pStyle w:val="ab"/>
                              <w:jc w:val="center"/>
                              <w:rPr>
                                <w:rFonts w:ascii="Arial" w:hAnsi="Arial" w:cs="Arial"/>
                                <w:sz w:val="40"/>
                                <w:szCs w:val="40"/>
                              </w:rPr>
                            </w:pPr>
                            <w:r>
                              <w:rPr>
                                <w:rFonts w:ascii="Arial" w:hAnsi="Arial" w:cs="Arial"/>
                                <w:sz w:val="40"/>
                                <w:szCs w:val="40"/>
                              </w:rPr>
                              <w:t>Т</w:t>
                            </w:r>
                            <w:r w:rsidR="00E4262C">
                              <w:rPr>
                                <w:rFonts w:ascii="Arial" w:hAnsi="Arial" w:cs="Arial"/>
                                <w:sz w:val="40"/>
                                <w:szCs w:val="40"/>
                              </w:rPr>
                              <w:t>КСВ</w:t>
                            </w:r>
                            <w:r>
                              <w:rPr>
                                <w:rFonts w:ascii="Arial" w:hAnsi="Arial" w:cs="Arial"/>
                                <w:sz w:val="40"/>
                                <w:szCs w:val="40"/>
                              </w:rPr>
                              <w:t>И</w:t>
                            </w:r>
                            <w:r w:rsidR="00775681" w:rsidRPr="00DE10B4">
                              <w:rPr>
                                <w:rFonts w:ascii="Arial" w:hAnsi="Arial" w:cs="Arial"/>
                                <w:sz w:val="40"/>
                                <w:szCs w:val="40"/>
                              </w:rPr>
                              <w:t>.</w:t>
                            </w:r>
                            <w:r w:rsidR="005C51F8">
                              <w:rPr>
                                <w:rFonts w:ascii="Arial" w:hAnsi="Arial" w:cs="Arial"/>
                                <w:sz w:val="40"/>
                                <w:szCs w:val="40"/>
                              </w:rPr>
                              <w:t>14</w:t>
                            </w:r>
                            <w:r w:rsidR="00775681" w:rsidRPr="00DE10B4">
                              <w:rPr>
                                <w:rFonts w:ascii="Arial" w:hAnsi="Arial" w:cs="Arial"/>
                                <w:sz w:val="40"/>
                                <w:szCs w:val="40"/>
                              </w:rPr>
                              <w:t>0000.000 ПЗ</w:t>
                            </w:r>
                          </w:p>
                          <w:p w14:paraId="71D01544" w14:textId="77777777" w:rsidR="00775681" w:rsidRPr="00DE10B4" w:rsidRDefault="00775681" w:rsidP="005D090E">
                            <w:pPr>
                              <w:ind w:firstLine="0"/>
                              <w:rPr>
                                <w:rFonts w:asciiTheme="minorHAnsi" w:hAnsiTheme="minorHAnsi"/>
                                <w:sz w:val="40"/>
                                <w:szCs w:val="40"/>
                              </w:rPr>
                            </w:pPr>
                          </w:p>
                          <w:p w14:paraId="56CCBDD3" w14:textId="77777777" w:rsidR="00775681" w:rsidRPr="00DE10B4" w:rsidRDefault="00775681" w:rsidP="005D090E">
                            <w:pPr>
                              <w:jc w:val="center"/>
                              <w:rPr>
                                <w:rFonts w:cs="Times New Roman"/>
                                <w:i/>
                                <w:sz w:val="40"/>
                                <w:szCs w:val="40"/>
                              </w:rPr>
                            </w:pPr>
                            <w:proofErr w:type="spellStart"/>
                            <w:r w:rsidRPr="00DE10B4">
                              <w:rPr>
                                <w:rFonts w:cs="Times New Roman"/>
                                <w:i/>
                                <w:sz w:val="40"/>
                                <w:szCs w:val="40"/>
                              </w:rPr>
                              <w:t>дЛист</w:t>
                            </w:r>
                            <w:proofErr w:type="spellEnd"/>
                          </w:p>
                          <w:p w14:paraId="079B25B1" w14:textId="77777777" w:rsidR="00775681" w:rsidRPr="00DE10B4" w:rsidRDefault="00775681" w:rsidP="005D090E">
                            <w:pPr>
                              <w:jc w:val="center"/>
                              <w:rPr>
                                <w:rFonts w:ascii="Journal" w:hAnsi="Journal"/>
                                <w:sz w:val="40"/>
                                <w:szCs w:val="40"/>
                              </w:rPr>
                            </w:pPr>
                          </w:p>
                          <w:p w14:paraId="6601A933" w14:textId="77777777" w:rsidR="00775681" w:rsidRPr="00DE10B4" w:rsidRDefault="00775681" w:rsidP="005D090E">
                            <w:pPr>
                              <w:jc w:val="center"/>
                              <w:rPr>
                                <w:rFonts w:cs="Times New Roman"/>
                                <w:i/>
                                <w:sz w:val="40"/>
                                <w:szCs w:val="40"/>
                              </w:rPr>
                            </w:pPr>
                            <w:r w:rsidRPr="00DE10B4">
                              <w:rPr>
                                <w:rFonts w:cs="Times New Roman"/>
                                <w:i/>
                                <w:sz w:val="40"/>
                                <w:szCs w:val="40"/>
                              </w:rPr>
                              <w:t>Дата</w:t>
                            </w:r>
                          </w:p>
                          <w:p w14:paraId="68C508AE" w14:textId="77777777" w:rsidR="00775681" w:rsidRPr="00DE10B4" w:rsidRDefault="00775681" w:rsidP="005D090E">
                            <w:pPr>
                              <w:rPr>
                                <w:rFonts w:cs="Times New Roman"/>
                                <w:i/>
                                <w:sz w:val="40"/>
                                <w:szCs w:val="40"/>
                              </w:rPr>
                            </w:pPr>
                            <w:r w:rsidRPr="00DE10B4">
                              <w:rPr>
                                <w:rFonts w:cs="Times New Roman"/>
                                <w:i/>
                                <w:sz w:val="40"/>
                                <w:szCs w:val="40"/>
                              </w:rPr>
                              <w:t xml:space="preserve"> </w:t>
                            </w:r>
                            <w:proofErr w:type="spellStart"/>
                            <w:r w:rsidRPr="00DE10B4">
                              <w:rPr>
                                <w:rFonts w:cs="Times New Roman"/>
                                <w:i/>
                                <w:sz w:val="40"/>
                                <w:szCs w:val="40"/>
                              </w:rPr>
                              <w:t>Н.контр</w:t>
                            </w:r>
                            <w:proofErr w:type="spellEnd"/>
                            <w:r w:rsidRPr="00DE10B4">
                              <w:rPr>
                                <w:rFonts w:cs="Times New Roman"/>
                                <w:i/>
                                <w:sz w:val="40"/>
                                <w:szCs w:val="40"/>
                              </w:rPr>
                              <w:t>.</w:t>
                            </w:r>
                          </w:p>
                          <w:p w14:paraId="69EADE6A" w14:textId="77777777" w:rsidR="00775681" w:rsidRPr="00DE10B4" w:rsidRDefault="00775681" w:rsidP="005D090E">
                            <w:pPr>
                              <w:rPr>
                                <w:rFonts w:cs="Times New Roman"/>
                                <w:sz w:val="40"/>
                                <w:szCs w:val="40"/>
                              </w:rPr>
                            </w:pPr>
                            <w:r w:rsidRPr="00DE10B4">
                              <w:rPr>
                                <w:rFonts w:cs="Times New Roman"/>
                                <w:i/>
                                <w:sz w:val="40"/>
                                <w:szCs w:val="40"/>
                              </w:rPr>
                              <w:t>м</w:t>
                            </w:r>
                          </w:p>
                          <w:p w14:paraId="7263753A" w14:textId="77777777" w:rsidR="00775681" w:rsidRPr="00DE10B4" w:rsidRDefault="00775681" w:rsidP="005D090E">
                            <w:pPr>
                              <w:rPr>
                                <w:rFonts w:ascii="Arial" w:hAnsi="Arial" w:cs="Arial"/>
                                <w:i/>
                                <w:sz w:val="40"/>
                                <w:szCs w:val="40"/>
                              </w:rPr>
                            </w:pPr>
                            <w:r w:rsidRPr="00DE10B4">
                              <w:rPr>
                                <w:rFonts w:cs="Times New Roman"/>
                                <w:i/>
                                <w:sz w:val="40"/>
                                <w:szCs w:val="40"/>
                              </w:rPr>
                              <w:t xml:space="preserve"> </w:t>
                            </w:r>
                            <w:r w:rsidRPr="00DE10B4">
                              <w:rPr>
                                <w:rFonts w:ascii="Arial" w:hAnsi="Arial" w:cs="Arial"/>
                                <w:i/>
                                <w:sz w:val="40"/>
                                <w:szCs w:val="40"/>
                              </w:rPr>
                              <w:t xml:space="preserve"> </w:t>
                            </w:r>
                          </w:p>
                          <w:p w14:paraId="6C952169" w14:textId="77777777" w:rsidR="00775681" w:rsidRPr="00DE10B4" w:rsidRDefault="00775681" w:rsidP="005D090E">
                            <w:pPr>
                              <w:rPr>
                                <w:rFonts w:ascii="Journal" w:hAnsi="Journal"/>
                                <w:sz w:val="40"/>
                                <w:szCs w:val="40"/>
                              </w:rPr>
                            </w:pPr>
                          </w:p>
                          <w:p w14:paraId="302FB65A" w14:textId="77777777" w:rsidR="00775681" w:rsidRPr="00DE10B4" w:rsidRDefault="00775681" w:rsidP="005D090E">
                            <w:pPr>
                              <w:rPr>
                                <w:rFonts w:cs="Times New Roman"/>
                                <w:i/>
                                <w:sz w:val="40"/>
                                <w:szCs w:val="40"/>
                              </w:rPr>
                            </w:pPr>
                            <w:proofErr w:type="spellStart"/>
                            <w:r w:rsidRPr="00DE10B4">
                              <w:rPr>
                                <w:rFonts w:cs="Times New Roman"/>
                                <w:i/>
                                <w:sz w:val="40"/>
                                <w:szCs w:val="40"/>
                              </w:rPr>
                              <w:t>уПозднышева</w:t>
                            </w:r>
                            <w:proofErr w:type="spellEnd"/>
                            <w:r w:rsidRPr="00DE10B4">
                              <w:rPr>
                                <w:rFonts w:cs="Times New Roman"/>
                                <w:i/>
                                <w:sz w:val="40"/>
                                <w:szCs w:val="40"/>
                              </w:rPr>
                              <w:t xml:space="preserve"> Е.Е.</w:t>
                            </w:r>
                          </w:p>
                          <w:p w14:paraId="31736241" w14:textId="77777777" w:rsidR="00775681" w:rsidRPr="00DE10B4" w:rsidRDefault="00775681" w:rsidP="005D090E">
                            <w:pPr>
                              <w:rPr>
                                <w:rFonts w:cs="Times New Roman"/>
                                <w:i/>
                                <w:sz w:val="40"/>
                                <w:szCs w:val="40"/>
                              </w:rPr>
                            </w:pPr>
                            <w:proofErr w:type="spellStart"/>
                            <w:r w:rsidRPr="00DE10B4">
                              <w:rPr>
                                <w:rFonts w:cs="Times New Roman"/>
                                <w:i/>
                                <w:sz w:val="40"/>
                                <w:szCs w:val="40"/>
                              </w:rPr>
                              <w:t>мПровер</w:t>
                            </w:r>
                            <w:proofErr w:type="spellEnd"/>
                            <w:r w:rsidRPr="00DE10B4">
                              <w:rPr>
                                <w:rFonts w:cs="Times New Roman"/>
                                <w:i/>
                                <w:sz w:val="40"/>
                                <w:szCs w:val="40"/>
                              </w:rPr>
                              <w:t>.</w:t>
                            </w:r>
                          </w:p>
                          <w:p w14:paraId="328D1CFF" w14:textId="77777777" w:rsidR="00775681" w:rsidRPr="00DE10B4" w:rsidRDefault="00775681" w:rsidP="005D090E">
                            <w:pPr>
                              <w:jc w:val="center"/>
                              <w:rPr>
                                <w:rFonts w:cs="Times New Roman"/>
                                <w:i/>
                                <w:sz w:val="40"/>
                                <w:szCs w:val="40"/>
                              </w:rPr>
                            </w:pPr>
                          </w:p>
                          <w:p w14:paraId="6A9E441E" w14:textId="77777777" w:rsidR="00775681" w:rsidRPr="00DE10B4" w:rsidRDefault="00775681" w:rsidP="005D090E">
                            <w:pPr>
                              <w:ind w:right="-57"/>
                              <w:rPr>
                                <w:rFonts w:cs="Times New Roman"/>
                                <w:i/>
                                <w:sz w:val="40"/>
                                <w:szCs w:val="40"/>
                              </w:rPr>
                            </w:pPr>
                            <w:proofErr w:type="spellStart"/>
                            <w:r w:rsidRPr="00DE10B4">
                              <w:rPr>
                                <w:rFonts w:cs="Times New Roman"/>
                                <w:i/>
                                <w:sz w:val="40"/>
                                <w:szCs w:val="40"/>
                              </w:rPr>
                              <w:t>Берекчиян</w:t>
                            </w:r>
                            <w:proofErr w:type="spellEnd"/>
                            <w:r w:rsidRPr="00DE10B4">
                              <w:rPr>
                                <w:rFonts w:cs="Times New Roman"/>
                                <w:i/>
                                <w:sz w:val="40"/>
                                <w:szCs w:val="40"/>
                              </w:rPr>
                              <w:t xml:space="preserve"> В.В.</w:t>
                            </w:r>
                          </w:p>
                          <w:p w14:paraId="54A818CD" w14:textId="77777777" w:rsidR="00775681" w:rsidRPr="00DE10B4" w:rsidRDefault="00775681" w:rsidP="005D090E">
                            <w:pPr>
                              <w:rPr>
                                <w:rFonts w:cs="Times New Roman"/>
                                <w:i/>
                                <w:sz w:val="40"/>
                                <w:szCs w:val="40"/>
                              </w:rPr>
                            </w:pPr>
                            <w:proofErr w:type="spellStart"/>
                            <w:r w:rsidRPr="00DE10B4">
                              <w:rPr>
                                <w:rFonts w:cs="Times New Roman"/>
                                <w:i/>
                                <w:sz w:val="40"/>
                                <w:szCs w:val="40"/>
                              </w:rPr>
                              <w:t>ИРазраб</w:t>
                            </w:r>
                            <w:proofErr w:type="spellEnd"/>
                            <w:r w:rsidRPr="00DE10B4">
                              <w:rPr>
                                <w:rFonts w:cs="Times New Roman"/>
                                <w:i/>
                                <w:sz w:val="40"/>
                                <w:szCs w:val="40"/>
                              </w:rPr>
                              <w:t>.</w:t>
                            </w:r>
                          </w:p>
                          <w:p w14:paraId="4FCC4B83" w14:textId="77777777" w:rsidR="00775681" w:rsidRPr="00DE10B4" w:rsidRDefault="00775681" w:rsidP="005D090E">
                            <w:pPr>
                              <w:rPr>
                                <w:rFonts w:ascii="Calibri" w:hAnsi="Calibri"/>
                                <w:sz w:val="40"/>
                                <w:szCs w:val="40"/>
                              </w:rPr>
                            </w:pPr>
                          </w:p>
                          <w:p w14:paraId="6B79AEAA" w14:textId="77777777" w:rsidR="00775681" w:rsidRPr="00DE10B4" w:rsidRDefault="00775681" w:rsidP="005D090E">
                            <w:pPr>
                              <w:jc w:val="center"/>
                              <w:rPr>
                                <w:rFonts w:cs="Times New Roman"/>
                                <w:i/>
                                <w:sz w:val="40"/>
                                <w:szCs w:val="40"/>
                              </w:rPr>
                            </w:pPr>
                            <w:proofErr w:type="spellStart"/>
                            <w:r w:rsidRPr="00DE10B4">
                              <w:rPr>
                                <w:rFonts w:cs="Times New Roman"/>
                                <w:i/>
                                <w:sz w:val="40"/>
                                <w:szCs w:val="40"/>
                              </w:rPr>
                              <w:t>зм</w:t>
                            </w:r>
                            <w:proofErr w:type="spellEnd"/>
                            <w:r w:rsidRPr="00DE10B4">
                              <w:rPr>
                                <w:rFonts w:cs="Times New Roman"/>
                                <w:i/>
                                <w:sz w:val="40"/>
                                <w:szCs w:val="40"/>
                              </w:rPr>
                              <w:t>.</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EE327C" id="Группа 151" o:spid="_x0000_s1076" style="position:absolute;left:0;text-align:left;margin-left:-9.45pt;margin-top:34.5pt;width:533.25pt;height:789.35pt;z-index:251659264;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">
              <v:rect id="Rectangle 52"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" filled="f" strokeweight="1pt"/>
              <v:line id="Line 53"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" strokeweight="1pt"/>
              <v:line id="Line 54"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" strokeweight="1pt"/>
              <v:line id="Line 55"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" strokeweight="1pt"/>
              <v:line id="Line 56"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" strokeweight="1pt"/>
              <v:line id="Line 57"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" strokeweight="1pt"/>
              <v:line id="Line 58"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" strokeweight="1pt"/>
              <v:line id="Line 59"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" strokeweight="1pt"/>
              <v:line id="Line 60"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" strokeweight="1pt"/>
              <v:line id="Line 61"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" strokeweight="1pt"/>
              <v:line id="Line 62"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" strokeweight="1pt"/>
              <v:rect id="Rectangle 63"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" filled="f" stroked="f" strokeweight="1pt">
                <v:textbox inset="1pt,1pt,1pt,1pt">
                  <w:txbxContent>
                    <w:p w14:paraId="5FEACCC0" w14:textId="77777777" w:rsidR="00775681" w:rsidRPr="00FF25F1" w:rsidRDefault="00775681" w:rsidP="005D090E">
                      <w:pPr>
                        <w:ind w:firstLine="0"/>
                        <w:jc w:val="center"/>
                        <w:rPr>
                          <w:rFonts w:ascii="Arial" w:hAnsi="Arial" w:cs="Arial"/>
                          <w:i/>
                          <w:sz w:val="16"/>
                          <w:szCs w:val="16"/>
                        </w:rPr>
                      </w:pPr>
                      <w:r w:rsidRPr="00FF25F1">
                        <w:rPr>
                          <w:rFonts w:ascii="Arial" w:hAnsi="Arial" w:cs="Arial"/>
                          <w:i/>
                          <w:sz w:val="16"/>
                          <w:szCs w:val="16"/>
                        </w:rPr>
                        <w:t>Изм.</w:t>
                      </w:r>
                    </w:p>
                  </w:txbxContent>
                </v:textbox>
              </v:rect>
              <v:rect id="Rectangle 64"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" filled="f" stroked="f" strokeweight="1pt">
                <v:textbox inset="1pt,1pt,1pt,1pt">
                  <w:txbxContent>
                    <w:p w14:paraId="4DBDD909" w14:textId="77777777" w:rsidR="00775681" w:rsidRPr="00FF25F1" w:rsidRDefault="00775681" w:rsidP="005D090E">
                      <w:pPr>
                        <w:ind w:firstLine="0"/>
                        <w:jc w:val="center"/>
                        <w:rPr>
                          <w:rFonts w:ascii="Arial" w:hAnsi="Arial" w:cs="Arial"/>
                          <w:i/>
                          <w:sz w:val="24"/>
                          <w:szCs w:val="20"/>
                        </w:rPr>
                      </w:pPr>
                      <w:r w:rsidRPr="00FF25F1">
                        <w:rPr>
                          <w:rFonts w:ascii="Arial" w:hAnsi="Arial" w:cs="Arial"/>
                          <w:i/>
                          <w:sz w:val="16"/>
                          <w:szCs w:val="20"/>
                        </w:rPr>
                        <w:t>Лист</w:t>
                      </w:r>
                    </w:p>
                  </w:txbxContent>
                </v:textbox>
              </v:rect>
              <v:rect id="Rectangle 65"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" filled="f" stroked="f" strokeweight="1pt">
                <v:textbox inset="1pt,1pt,1pt,1pt">
                  <w:txbxContent>
                    <w:p w14:paraId="073C1A2C" w14:textId="77777777" w:rsidR="00775681" w:rsidRPr="00FF25F1" w:rsidRDefault="00775681" w:rsidP="005D090E">
                      <w:pPr>
                        <w:ind w:firstLine="0"/>
                        <w:jc w:val="center"/>
                        <w:rPr>
                          <w:rFonts w:ascii="Arial" w:hAnsi="Arial" w:cs="Arial"/>
                          <w:i/>
                          <w:sz w:val="24"/>
                          <w:szCs w:val="20"/>
                        </w:rPr>
                      </w:pPr>
                      <w:r w:rsidRPr="00FF25F1">
                        <w:rPr>
                          <w:rFonts w:ascii="Arial" w:hAnsi="Arial" w:cs="Arial"/>
                          <w:i/>
                          <w:sz w:val="16"/>
                          <w:szCs w:val="20"/>
                        </w:rPr>
                        <w:t>№ докум.</w:t>
                      </w:r>
                    </w:p>
                  </w:txbxContent>
                </v:textbox>
              </v:rect>
              <v:rect id="Rectangle 66"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" filled="f" stroked="f" strokeweight="1pt">
                <v:textbox inset="1pt,1pt,1pt,1pt">
                  <w:txbxContent>
                    <w:p w14:paraId="27C4ACAE" w14:textId="77777777" w:rsidR="00775681" w:rsidRPr="00FF25F1" w:rsidRDefault="00775681" w:rsidP="005D090E">
                      <w:pPr>
                        <w:ind w:firstLine="0"/>
                        <w:rPr>
                          <w:rFonts w:ascii="Arial" w:hAnsi="Arial" w:cs="Arial"/>
                          <w:i/>
                          <w:sz w:val="24"/>
                          <w:szCs w:val="20"/>
                        </w:rPr>
                      </w:pPr>
                      <w:r w:rsidRPr="00FF25F1">
                        <w:rPr>
                          <w:rFonts w:ascii="Arial" w:hAnsi="Arial" w:cs="Arial"/>
                          <w:i/>
                          <w:sz w:val="16"/>
                          <w:szCs w:val="20"/>
                        </w:rPr>
                        <w:t>Подпись</w:t>
                      </w:r>
                    </w:p>
                    <w:p w14:paraId="3F214682" w14:textId="77777777" w:rsidR="00775681" w:rsidRPr="001C77F0" w:rsidRDefault="00775681" w:rsidP="005D090E">
                      <w:pPr>
                        <w:rPr>
                          <w:rFonts w:cs="Times New Roman"/>
                          <w:i/>
                        </w:rPr>
                      </w:pPr>
                      <w:r w:rsidRPr="001C77F0">
                        <w:rPr>
                          <w:rFonts w:cs="Times New Roman"/>
                          <w:i/>
                          <w:sz w:val="18"/>
                        </w:rPr>
                        <w:t xml:space="preserve"> </w:t>
                      </w:r>
                      <w:proofErr w:type="spellStart"/>
                      <w:r w:rsidRPr="001C77F0">
                        <w:rPr>
                          <w:rFonts w:cs="Times New Roman"/>
                          <w:i/>
                          <w:sz w:val="18"/>
                        </w:rPr>
                        <w:t>Н.контр</w:t>
                      </w:r>
                      <w:proofErr w:type="spellEnd"/>
                      <w:r w:rsidRPr="001C77F0">
                        <w:rPr>
                          <w:rFonts w:cs="Times New Roman"/>
                          <w:i/>
                          <w:sz w:val="18"/>
                        </w:rPr>
                        <w:t>.</w:t>
                      </w:r>
                    </w:p>
                  </w:txbxContent>
                </v:textbox>
              </v:rect>
              <v:rect id="Rectangle 67"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" filled="f" stroked="f" strokeweight="1pt">
                <v:textbox inset="1pt,1pt,1pt,1pt">
                  <w:txbxContent>
                    <w:p w14:paraId="7A9AC503" w14:textId="77777777" w:rsidR="00775681" w:rsidRPr="001C77F0" w:rsidRDefault="00775681" w:rsidP="005D090E">
                      <w:pPr>
                        <w:rPr>
                          <w:rFonts w:cs="Times New Roman"/>
                          <w:sz w:val="18"/>
                          <w:szCs w:val="18"/>
                        </w:rPr>
                      </w:pPr>
                    </w:p>
                    <w:p w14:paraId="1E84F17D" w14:textId="77777777" w:rsidR="00775681" w:rsidRPr="001C77F0" w:rsidRDefault="00775681" w:rsidP="005D090E">
                      <w:pPr>
                        <w:rPr>
                          <w:rFonts w:ascii="Arial" w:hAnsi="Arial" w:cs="Arial"/>
                          <w:i/>
                          <w:sz w:val="18"/>
                        </w:rPr>
                      </w:pPr>
                      <w:r w:rsidRPr="00BA1DD3">
                        <w:rPr>
                          <w:rFonts w:ascii="Arial" w:hAnsi="Arial" w:cs="Arial"/>
                          <w:i/>
                          <w:sz w:val="16"/>
                          <w:szCs w:val="16"/>
                        </w:rPr>
                        <w:t>а</w:t>
                      </w:r>
                      <w:r w:rsidRPr="00654BF2">
                        <w:rPr>
                          <w:rFonts w:ascii="Arial" w:hAnsi="Arial" w:cs="Arial"/>
                          <w:i/>
                          <w:sz w:val="18"/>
                        </w:rPr>
                        <w:t xml:space="preserve"> </w:t>
                      </w:r>
                    </w:p>
                    <w:p w14:paraId="6D310360" w14:textId="77777777" w:rsidR="00775681" w:rsidRDefault="00775681" w:rsidP="005D090E">
                      <w:pPr>
                        <w:rPr>
                          <w:rFonts w:ascii="Journal" w:hAnsi="Journal"/>
                        </w:rPr>
                      </w:pPr>
                    </w:p>
                  </w:txbxContent>
                </v:textbox>
              </v:rect>
              <v:rect id="Rectangle 68" o:spid="_x0000_s1093" style="position:absolute;left:18949;top:18949;width:1001;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" filled="f" stroked="f" strokeweight="1pt">
                <v:textbox inset="1pt,1pt,1pt,1pt">
                  <w:txbxContent>
                    <w:p w14:paraId="048FCF9A" w14:textId="36E6860C" w:rsidR="00775681" w:rsidRPr="00B0731F" w:rsidRDefault="009A6AFE" w:rsidP="005D090E">
                      <w:pPr>
                        <w:ind w:firstLine="0"/>
                        <w:jc w:val="center"/>
                        <w:rPr>
                          <w:rFonts w:cs="Times New Roman"/>
                          <w:i/>
                        </w:rPr>
                      </w:pPr>
                      <w:r>
                        <w:rPr>
                          <w:rFonts w:cs="Times New Roman"/>
                          <w:i/>
                          <w:sz w:val="18"/>
                          <w:szCs w:val="16"/>
                        </w:rPr>
                        <w:t>Лист</w:t>
                      </w:r>
                    </w:p>
                  </w:txbxContent>
                </v:textbox>
              </v:rect>
              <v:rect id="Rectangle 69" o:spid="_x0000_s109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" filled="f" stroked="f" strokeweight="1pt">
                <v:textbox inset="1pt,1pt,1pt,1pt">
                  <w:txbxContent>
                    <w:p w14:paraId="1C1BF627" w14:textId="545FA653" w:rsidR="00775681" w:rsidRDefault="00775681" w:rsidP="005D090E">
                      <w:pPr>
                        <w:ind w:firstLine="0"/>
                        <w:jc w:val="center"/>
                        <w:rPr>
                          <w:rFonts w:ascii="Journal" w:hAnsi="Journal"/>
                          <w:lang w:val="en-US"/>
                        </w:rPr>
                      </w:pPr>
                    </w:p>
                    <w:p w14:paraId="6AA07FCA" w14:textId="77777777" w:rsidR="00BB1C67" w:rsidRDefault="00BB1C67" w:rsidP="005D090E">
                      <w:pPr>
                        <w:ind w:firstLine="0"/>
                        <w:jc w:val="center"/>
                        <w:rPr>
                          <w:rFonts w:ascii="Journal" w:hAnsi="Journal"/>
                          <w:lang w:val="en-US"/>
                        </w:rPr>
                      </w:pPr>
                    </w:p>
                    <w:p w14:paraId="60FD2011" w14:textId="69C40DA8" w:rsidR="00BB1C67" w:rsidRDefault="00BB1C67" w:rsidP="00BB1C67">
                      <w:pPr>
                        <w:ind w:firstLine="0"/>
                        <w:rPr>
                          <w:rFonts w:ascii="Journal" w:hAnsi="Journal"/>
                          <w:lang w:val="en-US"/>
                        </w:rPr>
                      </w:pPr>
                      <w:r>
                        <w:rPr>
                          <w:rFonts w:ascii="Journal" w:hAnsi="Journal"/>
                          <w:lang w:val="en-US"/>
                        </w:rPr>
                        <w:t>4</w:t>
                      </w:r>
                    </w:p>
                    <w:p w14:paraId="1A386ADD" w14:textId="77777777" w:rsidR="00BB1C67" w:rsidRDefault="00BB1C67" w:rsidP="00BB1C67">
                      <w:pPr>
                        <w:ind w:firstLine="0"/>
                        <w:rPr>
                          <w:rFonts w:ascii="Journal" w:hAnsi="Journal"/>
                          <w:lang w:val="en-US"/>
                        </w:rPr>
                      </w:pPr>
                    </w:p>
                    <w:p w14:paraId="7BDEF22B" w14:textId="77777777" w:rsidR="00BB1C67" w:rsidRPr="00BB1C67" w:rsidRDefault="00BB1C67" w:rsidP="005D090E">
                      <w:pPr>
                        <w:ind w:firstLine="0"/>
                        <w:jc w:val="center"/>
                        <w:rPr>
                          <w:rFonts w:ascii="Journal" w:hAnsi="Journal"/>
                          <w:lang w:val="en-US"/>
                        </w:rPr>
                      </w:pPr>
                    </w:p>
                    <w:p w14:paraId="77BEFA46" w14:textId="77777777" w:rsidR="00775681" w:rsidRPr="001C77F0" w:rsidRDefault="00775681" w:rsidP="005D090E">
                      <w:pPr>
                        <w:jc w:val="center"/>
                        <w:rPr>
                          <w:rFonts w:cs="Times New Roman"/>
                          <w:i/>
                          <w:sz w:val="32"/>
                          <w:szCs w:val="36"/>
                        </w:rPr>
                      </w:pPr>
                      <w:r w:rsidRPr="001C77F0">
                        <w:rPr>
                          <w:rFonts w:cs="Times New Roman"/>
                          <w:bCs/>
                          <w:i/>
                          <w:sz w:val="32"/>
                          <w:szCs w:val="36"/>
                        </w:rPr>
                        <w:t>090302.740000.000 ПЗ</w:t>
                      </w:r>
                    </w:p>
                    <w:p w14:paraId="749453E6" w14:textId="77777777" w:rsidR="00775681" w:rsidRPr="009D231D" w:rsidRDefault="00775681" w:rsidP="005D090E">
                      <w:pPr>
                        <w:rPr>
                          <w:rFonts w:ascii="Journal" w:hAnsi="Journal"/>
                          <w:szCs w:val="28"/>
                        </w:rPr>
                      </w:pPr>
                    </w:p>
                    <w:p w14:paraId="7963A426" w14:textId="77777777" w:rsidR="00775681" w:rsidRDefault="00775681" w:rsidP="005D090E">
                      <w:pPr>
                        <w:jc w:val="center"/>
                        <w:rPr>
                          <w:rFonts w:ascii="Journal" w:hAnsi="Journal"/>
                        </w:rPr>
                      </w:pPr>
                    </w:p>
                  </w:txbxContent>
                </v:textbox>
              </v:rect>
              <v:rect id="Rectangle 70" o:spid="_x0000_s1095" style="position:absolute;left:7745;top:19221;width:11075;height: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" filled="f" stroked="f" strokeweight="1pt">
                <v:textbox inset="1pt,1pt,1pt,1pt">
                  <w:txbxContent>
                    <w:p w14:paraId="7E9D40E9" w14:textId="5C925F96" w:rsidR="00775681" w:rsidRPr="00DE10B4" w:rsidRDefault="00482972" w:rsidP="005D090E">
                      <w:pPr>
                        <w:pStyle w:val="ab"/>
                        <w:jc w:val="center"/>
                        <w:rPr>
                          <w:rFonts w:ascii="Arial" w:hAnsi="Arial" w:cs="Arial"/>
                          <w:sz w:val="40"/>
                          <w:szCs w:val="40"/>
                        </w:rPr>
                      </w:pPr>
                      <w:r>
                        <w:rPr>
                          <w:rFonts w:ascii="Arial" w:hAnsi="Arial" w:cs="Arial"/>
                          <w:sz w:val="40"/>
                          <w:szCs w:val="40"/>
                        </w:rPr>
                        <w:t>Т</w:t>
                      </w:r>
                      <w:r w:rsidR="00E4262C">
                        <w:rPr>
                          <w:rFonts w:ascii="Arial" w:hAnsi="Arial" w:cs="Arial"/>
                          <w:sz w:val="40"/>
                          <w:szCs w:val="40"/>
                        </w:rPr>
                        <w:t>КСВ</w:t>
                      </w:r>
                      <w:r>
                        <w:rPr>
                          <w:rFonts w:ascii="Arial" w:hAnsi="Arial" w:cs="Arial"/>
                          <w:sz w:val="40"/>
                          <w:szCs w:val="40"/>
                        </w:rPr>
                        <w:t>И</w:t>
                      </w:r>
                      <w:r w:rsidR="00775681" w:rsidRPr="00DE10B4">
                        <w:rPr>
                          <w:rFonts w:ascii="Arial" w:hAnsi="Arial" w:cs="Arial"/>
                          <w:sz w:val="40"/>
                          <w:szCs w:val="40"/>
                        </w:rPr>
                        <w:t>.</w:t>
                      </w:r>
                      <w:r w:rsidR="005C51F8">
                        <w:rPr>
                          <w:rFonts w:ascii="Arial" w:hAnsi="Arial" w:cs="Arial"/>
                          <w:sz w:val="40"/>
                          <w:szCs w:val="40"/>
                        </w:rPr>
                        <w:t>14</w:t>
                      </w:r>
                      <w:r w:rsidR="00775681" w:rsidRPr="00DE10B4">
                        <w:rPr>
                          <w:rFonts w:ascii="Arial" w:hAnsi="Arial" w:cs="Arial"/>
                          <w:sz w:val="40"/>
                          <w:szCs w:val="40"/>
                        </w:rPr>
                        <w:t>0000.000 ПЗ</w:t>
                      </w:r>
                    </w:p>
                    <w:p w14:paraId="71D01544" w14:textId="77777777" w:rsidR="00775681" w:rsidRPr="00DE10B4" w:rsidRDefault="00775681" w:rsidP="005D090E">
                      <w:pPr>
                        <w:ind w:firstLine="0"/>
                        <w:rPr>
                          <w:rFonts w:asciiTheme="minorHAnsi" w:hAnsiTheme="minorHAnsi"/>
                          <w:sz w:val="40"/>
                          <w:szCs w:val="40"/>
                        </w:rPr>
                      </w:pPr>
                    </w:p>
                    <w:p w14:paraId="56CCBDD3" w14:textId="77777777" w:rsidR="00775681" w:rsidRPr="00DE10B4" w:rsidRDefault="00775681" w:rsidP="005D090E">
                      <w:pPr>
                        <w:jc w:val="center"/>
                        <w:rPr>
                          <w:rFonts w:cs="Times New Roman"/>
                          <w:i/>
                          <w:sz w:val="40"/>
                          <w:szCs w:val="40"/>
                        </w:rPr>
                      </w:pPr>
                      <w:proofErr w:type="spellStart"/>
                      <w:r w:rsidRPr="00DE10B4">
                        <w:rPr>
                          <w:rFonts w:cs="Times New Roman"/>
                          <w:i/>
                          <w:sz w:val="40"/>
                          <w:szCs w:val="40"/>
                        </w:rPr>
                        <w:t>дЛист</w:t>
                      </w:r>
                      <w:proofErr w:type="spellEnd"/>
                    </w:p>
                    <w:p w14:paraId="079B25B1" w14:textId="77777777" w:rsidR="00775681" w:rsidRPr="00DE10B4" w:rsidRDefault="00775681" w:rsidP="005D090E">
                      <w:pPr>
                        <w:jc w:val="center"/>
                        <w:rPr>
                          <w:rFonts w:ascii="Journal" w:hAnsi="Journal"/>
                          <w:sz w:val="40"/>
                          <w:szCs w:val="40"/>
                        </w:rPr>
                      </w:pPr>
                    </w:p>
                    <w:p w14:paraId="6601A933" w14:textId="77777777" w:rsidR="00775681" w:rsidRPr="00DE10B4" w:rsidRDefault="00775681" w:rsidP="005D090E">
                      <w:pPr>
                        <w:jc w:val="center"/>
                        <w:rPr>
                          <w:rFonts w:cs="Times New Roman"/>
                          <w:i/>
                          <w:sz w:val="40"/>
                          <w:szCs w:val="40"/>
                        </w:rPr>
                      </w:pPr>
                      <w:r w:rsidRPr="00DE10B4">
                        <w:rPr>
                          <w:rFonts w:cs="Times New Roman"/>
                          <w:i/>
                          <w:sz w:val="40"/>
                          <w:szCs w:val="40"/>
                        </w:rPr>
                        <w:t>Дата</w:t>
                      </w:r>
                    </w:p>
                    <w:p w14:paraId="68C508AE" w14:textId="77777777" w:rsidR="00775681" w:rsidRPr="00DE10B4" w:rsidRDefault="00775681" w:rsidP="005D090E">
                      <w:pPr>
                        <w:rPr>
                          <w:rFonts w:cs="Times New Roman"/>
                          <w:i/>
                          <w:sz w:val="40"/>
                          <w:szCs w:val="40"/>
                        </w:rPr>
                      </w:pPr>
                      <w:r w:rsidRPr="00DE10B4">
                        <w:rPr>
                          <w:rFonts w:cs="Times New Roman"/>
                          <w:i/>
                          <w:sz w:val="40"/>
                          <w:szCs w:val="40"/>
                        </w:rPr>
                        <w:t xml:space="preserve"> </w:t>
                      </w:r>
                      <w:proofErr w:type="spellStart"/>
                      <w:r w:rsidRPr="00DE10B4">
                        <w:rPr>
                          <w:rFonts w:cs="Times New Roman"/>
                          <w:i/>
                          <w:sz w:val="40"/>
                          <w:szCs w:val="40"/>
                        </w:rPr>
                        <w:t>Н.контр</w:t>
                      </w:r>
                      <w:proofErr w:type="spellEnd"/>
                      <w:r w:rsidRPr="00DE10B4">
                        <w:rPr>
                          <w:rFonts w:cs="Times New Roman"/>
                          <w:i/>
                          <w:sz w:val="40"/>
                          <w:szCs w:val="40"/>
                        </w:rPr>
                        <w:t>.</w:t>
                      </w:r>
                    </w:p>
                    <w:p w14:paraId="69EADE6A" w14:textId="77777777" w:rsidR="00775681" w:rsidRPr="00DE10B4" w:rsidRDefault="00775681" w:rsidP="005D090E">
                      <w:pPr>
                        <w:rPr>
                          <w:rFonts w:cs="Times New Roman"/>
                          <w:sz w:val="40"/>
                          <w:szCs w:val="40"/>
                        </w:rPr>
                      </w:pPr>
                      <w:r w:rsidRPr="00DE10B4">
                        <w:rPr>
                          <w:rFonts w:cs="Times New Roman"/>
                          <w:i/>
                          <w:sz w:val="40"/>
                          <w:szCs w:val="40"/>
                        </w:rPr>
                        <w:t>м</w:t>
                      </w:r>
                    </w:p>
                    <w:p w14:paraId="7263753A" w14:textId="77777777" w:rsidR="00775681" w:rsidRPr="00DE10B4" w:rsidRDefault="00775681" w:rsidP="005D090E">
                      <w:pPr>
                        <w:rPr>
                          <w:rFonts w:ascii="Arial" w:hAnsi="Arial" w:cs="Arial"/>
                          <w:i/>
                          <w:sz w:val="40"/>
                          <w:szCs w:val="40"/>
                        </w:rPr>
                      </w:pPr>
                      <w:r w:rsidRPr="00DE10B4">
                        <w:rPr>
                          <w:rFonts w:cs="Times New Roman"/>
                          <w:i/>
                          <w:sz w:val="40"/>
                          <w:szCs w:val="40"/>
                        </w:rPr>
                        <w:t xml:space="preserve"> </w:t>
                      </w:r>
                      <w:r w:rsidRPr="00DE10B4">
                        <w:rPr>
                          <w:rFonts w:ascii="Arial" w:hAnsi="Arial" w:cs="Arial"/>
                          <w:i/>
                          <w:sz w:val="40"/>
                          <w:szCs w:val="40"/>
                        </w:rPr>
                        <w:t xml:space="preserve"> </w:t>
                      </w:r>
                    </w:p>
                    <w:p w14:paraId="6C952169" w14:textId="77777777" w:rsidR="00775681" w:rsidRPr="00DE10B4" w:rsidRDefault="00775681" w:rsidP="005D090E">
                      <w:pPr>
                        <w:rPr>
                          <w:rFonts w:ascii="Journal" w:hAnsi="Journal"/>
                          <w:sz w:val="40"/>
                          <w:szCs w:val="40"/>
                        </w:rPr>
                      </w:pPr>
                    </w:p>
                    <w:p w14:paraId="302FB65A" w14:textId="77777777" w:rsidR="00775681" w:rsidRPr="00DE10B4" w:rsidRDefault="00775681" w:rsidP="005D090E">
                      <w:pPr>
                        <w:rPr>
                          <w:rFonts w:cs="Times New Roman"/>
                          <w:i/>
                          <w:sz w:val="40"/>
                          <w:szCs w:val="40"/>
                        </w:rPr>
                      </w:pPr>
                      <w:proofErr w:type="spellStart"/>
                      <w:r w:rsidRPr="00DE10B4">
                        <w:rPr>
                          <w:rFonts w:cs="Times New Roman"/>
                          <w:i/>
                          <w:sz w:val="40"/>
                          <w:szCs w:val="40"/>
                        </w:rPr>
                        <w:t>уПозднышева</w:t>
                      </w:r>
                      <w:proofErr w:type="spellEnd"/>
                      <w:r w:rsidRPr="00DE10B4">
                        <w:rPr>
                          <w:rFonts w:cs="Times New Roman"/>
                          <w:i/>
                          <w:sz w:val="40"/>
                          <w:szCs w:val="40"/>
                        </w:rPr>
                        <w:t xml:space="preserve"> Е.Е.</w:t>
                      </w:r>
                    </w:p>
                    <w:p w14:paraId="31736241" w14:textId="77777777" w:rsidR="00775681" w:rsidRPr="00DE10B4" w:rsidRDefault="00775681" w:rsidP="005D090E">
                      <w:pPr>
                        <w:rPr>
                          <w:rFonts w:cs="Times New Roman"/>
                          <w:i/>
                          <w:sz w:val="40"/>
                          <w:szCs w:val="40"/>
                        </w:rPr>
                      </w:pPr>
                      <w:proofErr w:type="spellStart"/>
                      <w:r w:rsidRPr="00DE10B4">
                        <w:rPr>
                          <w:rFonts w:cs="Times New Roman"/>
                          <w:i/>
                          <w:sz w:val="40"/>
                          <w:szCs w:val="40"/>
                        </w:rPr>
                        <w:t>мПровер</w:t>
                      </w:r>
                      <w:proofErr w:type="spellEnd"/>
                      <w:r w:rsidRPr="00DE10B4">
                        <w:rPr>
                          <w:rFonts w:cs="Times New Roman"/>
                          <w:i/>
                          <w:sz w:val="40"/>
                          <w:szCs w:val="40"/>
                        </w:rPr>
                        <w:t>.</w:t>
                      </w:r>
                    </w:p>
                    <w:p w14:paraId="328D1CFF" w14:textId="77777777" w:rsidR="00775681" w:rsidRPr="00DE10B4" w:rsidRDefault="00775681" w:rsidP="005D090E">
                      <w:pPr>
                        <w:jc w:val="center"/>
                        <w:rPr>
                          <w:rFonts w:cs="Times New Roman"/>
                          <w:i/>
                          <w:sz w:val="40"/>
                          <w:szCs w:val="40"/>
                        </w:rPr>
                      </w:pPr>
                    </w:p>
                    <w:p w14:paraId="6A9E441E" w14:textId="77777777" w:rsidR="00775681" w:rsidRPr="00DE10B4" w:rsidRDefault="00775681" w:rsidP="005D090E">
                      <w:pPr>
                        <w:ind w:right="-57"/>
                        <w:rPr>
                          <w:rFonts w:cs="Times New Roman"/>
                          <w:i/>
                          <w:sz w:val="40"/>
                          <w:szCs w:val="40"/>
                        </w:rPr>
                      </w:pPr>
                      <w:proofErr w:type="spellStart"/>
                      <w:r w:rsidRPr="00DE10B4">
                        <w:rPr>
                          <w:rFonts w:cs="Times New Roman"/>
                          <w:i/>
                          <w:sz w:val="40"/>
                          <w:szCs w:val="40"/>
                        </w:rPr>
                        <w:t>Берекчиян</w:t>
                      </w:r>
                      <w:proofErr w:type="spellEnd"/>
                      <w:r w:rsidRPr="00DE10B4">
                        <w:rPr>
                          <w:rFonts w:cs="Times New Roman"/>
                          <w:i/>
                          <w:sz w:val="40"/>
                          <w:szCs w:val="40"/>
                        </w:rPr>
                        <w:t xml:space="preserve"> В.В.</w:t>
                      </w:r>
                    </w:p>
                    <w:p w14:paraId="54A818CD" w14:textId="77777777" w:rsidR="00775681" w:rsidRPr="00DE10B4" w:rsidRDefault="00775681" w:rsidP="005D090E">
                      <w:pPr>
                        <w:rPr>
                          <w:rFonts w:cs="Times New Roman"/>
                          <w:i/>
                          <w:sz w:val="40"/>
                          <w:szCs w:val="40"/>
                        </w:rPr>
                      </w:pPr>
                      <w:proofErr w:type="spellStart"/>
                      <w:r w:rsidRPr="00DE10B4">
                        <w:rPr>
                          <w:rFonts w:cs="Times New Roman"/>
                          <w:i/>
                          <w:sz w:val="40"/>
                          <w:szCs w:val="40"/>
                        </w:rPr>
                        <w:t>ИРазраб</w:t>
                      </w:r>
                      <w:proofErr w:type="spellEnd"/>
                      <w:r w:rsidRPr="00DE10B4">
                        <w:rPr>
                          <w:rFonts w:cs="Times New Roman"/>
                          <w:i/>
                          <w:sz w:val="40"/>
                          <w:szCs w:val="40"/>
                        </w:rPr>
                        <w:t>.</w:t>
                      </w:r>
                    </w:p>
                    <w:p w14:paraId="4FCC4B83" w14:textId="77777777" w:rsidR="00775681" w:rsidRPr="00DE10B4" w:rsidRDefault="00775681" w:rsidP="005D090E">
                      <w:pPr>
                        <w:rPr>
                          <w:rFonts w:ascii="Calibri" w:hAnsi="Calibri"/>
                          <w:sz w:val="40"/>
                          <w:szCs w:val="40"/>
                        </w:rPr>
                      </w:pPr>
                    </w:p>
                    <w:p w14:paraId="6B79AEAA" w14:textId="77777777" w:rsidR="00775681" w:rsidRPr="00DE10B4" w:rsidRDefault="00775681" w:rsidP="005D090E">
                      <w:pPr>
                        <w:jc w:val="center"/>
                        <w:rPr>
                          <w:rFonts w:cs="Times New Roman"/>
                          <w:i/>
                          <w:sz w:val="40"/>
                          <w:szCs w:val="40"/>
                        </w:rPr>
                      </w:pPr>
                      <w:proofErr w:type="spellStart"/>
                      <w:r w:rsidRPr="00DE10B4">
                        <w:rPr>
                          <w:rFonts w:cs="Times New Roman"/>
                          <w:i/>
                          <w:sz w:val="40"/>
                          <w:szCs w:val="40"/>
                        </w:rPr>
                        <w:t>зм</w:t>
                      </w:r>
                      <w:proofErr w:type="spellEnd"/>
                      <w:r w:rsidRPr="00DE10B4">
                        <w:rPr>
                          <w:rFonts w:cs="Times New Roman"/>
                          <w:i/>
                          <w:sz w:val="40"/>
                          <w:szCs w:val="40"/>
                        </w:rPr>
                        <w:t>.</w:t>
                      </w:r>
                    </w:p>
                  </w:txbxContent>
                </v:textbox>
              </v:rect>
              <w10:wrap anchorx="margin"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68A"/>
    <w:multiLevelType w:val="hybridMultilevel"/>
    <w:tmpl w:val="531EF9F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5B233D8"/>
    <w:multiLevelType w:val="hybridMultilevel"/>
    <w:tmpl w:val="38322F8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783695C"/>
    <w:multiLevelType w:val="hybridMultilevel"/>
    <w:tmpl w:val="8F5EA81E"/>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9483443"/>
    <w:multiLevelType w:val="hybridMultilevel"/>
    <w:tmpl w:val="ABFA08FC"/>
    <w:lvl w:ilvl="0" w:tplc="878ED8C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0C6079B1"/>
    <w:multiLevelType w:val="multilevel"/>
    <w:tmpl w:val="2966B872"/>
    <w:lvl w:ilvl="0">
      <w:start w:val="1"/>
      <w:numFmt w:val="decimal"/>
      <w:lvlText w:val="%1"/>
      <w:lvlJc w:val="left"/>
      <w:pPr>
        <w:ind w:left="375" w:hanging="375"/>
      </w:pPr>
      <w:rPr>
        <w:rFonts w:hint="default"/>
        <w:color w:val="auto"/>
      </w:rPr>
    </w:lvl>
    <w:lvl w:ilvl="1">
      <w:start w:val="1"/>
      <w:numFmt w:val="decimal"/>
      <w:lvlText w:val="%1.%2"/>
      <w:lvlJc w:val="left"/>
      <w:pPr>
        <w:ind w:left="851" w:hanging="141"/>
      </w:pPr>
      <w:rPr>
        <w:rFonts w:hint="default"/>
        <w:strike w:val="0"/>
        <w:color w:val="auto"/>
      </w:rPr>
    </w:lvl>
    <w:lvl w:ilvl="2">
      <w:start w:val="1"/>
      <w:numFmt w:val="decimal"/>
      <w:lvlText w:val="%1.%2.%3"/>
      <w:lvlJc w:val="left"/>
      <w:pPr>
        <w:ind w:left="2080" w:hanging="720"/>
      </w:pPr>
      <w:rPr>
        <w:rFonts w:hint="default"/>
        <w:color w:val="auto"/>
      </w:rPr>
    </w:lvl>
    <w:lvl w:ilvl="3">
      <w:start w:val="1"/>
      <w:numFmt w:val="decimal"/>
      <w:lvlText w:val="%1.%2.%3.%4"/>
      <w:lvlJc w:val="left"/>
      <w:pPr>
        <w:ind w:left="3120" w:hanging="1080"/>
      </w:pPr>
      <w:rPr>
        <w:rFonts w:hint="default"/>
        <w:color w:val="auto"/>
      </w:rPr>
    </w:lvl>
    <w:lvl w:ilvl="4">
      <w:start w:val="1"/>
      <w:numFmt w:val="decimal"/>
      <w:lvlText w:val="%1.%2.%3.%4.%5"/>
      <w:lvlJc w:val="left"/>
      <w:pPr>
        <w:ind w:left="3800" w:hanging="1080"/>
      </w:pPr>
      <w:rPr>
        <w:rFonts w:hint="default"/>
        <w:color w:val="auto"/>
      </w:rPr>
    </w:lvl>
    <w:lvl w:ilvl="5">
      <w:start w:val="1"/>
      <w:numFmt w:val="decimal"/>
      <w:lvlText w:val="%1.%2.%3.%4.%5.%6"/>
      <w:lvlJc w:val="left"/>
      <w:pPr>
        <w:ind w:left="4840" w:hanging="1440"/>
      </w:pPr>
      <w:rPr>
        <w:rFonts w:hint="default"/>
        <w:color w:val="auto"/>
      </w:rPr>
    </w:lvl>
    <w:lvl w:ilvl="6">
      <w:start w:val="1"/>
      <w:numFmt w:val="decimal"/>
      <w:lvlText w:val="%1.%2.%3.%4.%5.%6.%7"/>
      <w:lvlJc w:val="left"/>
      <w:pPr>
        <w:ind w:left="5520" w:hanging="1440"/>
      </w:pPr>
      <w:rPr>
        <w:rFonts w:hint="default"/>
        <w:color w:val="auto"/>
      </w:rPr>
    </w:lvl>
    <w:lvl w:ilvl="7">
      <w:start w:val="1"/>
      <w:numFmt w:val="decimal"/>
      <w:lvlText w:val="%1.%2.%3.%4.%5.%6.%7.%8"/>
      <w:lvlJc w:val="left"/>
      <w:pPr>
        <w:ind w:left="6560" w:hanging="1800"/>
      </w:pPr>
      <w:rPr>
        <w:rFonts w:hint="default"/>
        <w:color w:val="auto"/>
      </w:rPr>
    </w:lvl>
    <w:lvl w:ilvl="8">
      <w:start w:val="1"/>
      <w:numFmt w:val="decimal"/>
      <w:lvlText w:val="%1.%2.%3.%4.%5.%6.%7.%8.%9"/>
      <w:lvlJc w:val="left"/>
      <w:pPr>
        <w:ind w:left="7600" w:hanging="2160"/>
      </w:pPr>
      <w:rPr>
        <w:rFonts w:hint="default"/>
        <w:color w:val="auto"/>
      </w:rPr>
    </w:lvl>
  </w:abstractNum>
  <w:abstractNum w:abstractNumId="5" w15:restartNumberingAfterBreak="0">
    <w:nsid w:val="0E103C7C"/>
    <w:multiLevelType w:val="hybridMultilevel"/>
    <w:tmpl w:val="725216D8"/>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 w15:restartNumberingAfterBreak="0">
    <w:nsid w:val="0EE1704E"/>
    <w:multiLevelType w:val="hybridMultilevel"/>
    <w:tmpl w:val="E80A4E6A"/>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16DB0BCF"/>
    <w:multiLevelType w:val="hybridMultilevel"/>
    <w:tmpl w:val="6B80AC6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8890383"/>
    <w:multiLevelType w:val="hybridMultilevel"/>
    <w:tmpl w:val="260291A8"/>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18C86EA1"/>
    <w:multiLevelType w:val="hybridMultilevel"/>
    <w:tmpl w:val="DA14E70A"/>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1FB648C6"/>
    <w:multiLevelType w:val="hybridMultilevel"/>
    <w:tmpl w:val="5CF20490"/>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2A251544"/>
    <w:multiLevelType w:val="hybridMultilevel"/>
    <w:tmpl w:val="9B627C74"/>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2" w15:restartNumberingAfterBreak="0">
    <w:nsid w:val="329A6B9E"/>
    <w:multiLevelType w:val="hybridMultilevel"/>
    <w:tmpl w:val="F5266124"/>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32AB03BE"/>
    <w:multiLevelType w:val="multilevel"/>
    <w:tmpl w:val="4C385834"/>
    <w:lvl w:ilvl="0">
      <w:start w:val="3"/>
      <w:numFmt w:val="decimal"/>
      <w:suff w:val="space"/>
      <w:lvlText w:val="%1"/>
      <w:lvlJc w:val="left"/>
      <w:pPr>
        <w:ind w:left="0" w:firstLine="709"/>
      </w:pPr>
      <w:rPr>
        <w:rFonts w:hint="default"/>
        <w:b/>
        <w:i w:val="0"/>
        <w:sz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E895106"/>
    <w:multiLevelType w:val="hybridMultilevel"/>
    <w:tmpl w:val="DF404E48"/>
    <w:lvl w:ilvl="0" w:tplc="9F96CB6E">
      <w:start w:val="1"/>
      <w:numFmt w:val="decimal"/>
      <w:pStyle w:val="a"/>
      <w:lvlText w:val="%1."/>
      <w:lvlJc w:val="left"/>
      <w:pPr>
        <w:ind w:left="1429" w:hanging="360"/>
      </w:pPr>
      <w:rPr>
        <w:i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44763844"/>
    <w:multiLevelType w:val="hybridMultilevel"/>
    <w:tmpl w:val="DC227E2C"/>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6" w15:restartNumberingAfterBreak="0">
    <w:nsid w:val="4AEC06BC"/>
    <w:multiLevelType w:val="multilevel"/>
    <w:tmpl w:val="1F5C5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8001D0"/>
    <w:multiLevelType w:val="hybridMultilevel"/>
    <w:tmpl w:val="4FDE8DDE"/>
    <w:lvl w:ilvl="0" w:tplc="FFFFFFFF">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8" w15:restartNumberingAfterBreak="0">
    <w:nsid w:val="52C34FE3"/>
    <w:multiLevelType w:val="hybridMultilevel"/>
    <w:tmpl w:val="206667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559615D8"/>
    <w:multiLevelType w:val="hybridMultilevel"/>
    <w:tmpl w:val="9F1A5156"/>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0" w15:restartNumberingAfterBreak="0">
    <w:nsid w:val="58A6150C"/>
    <w:multiLevelType w:val="hybridMultilevel"/>
    <w:tmpl w:val="5FC4520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5A402426"/>
    <w:multiLevelType w:val="hybridMultilevel"/>
    <w:tmpl w:val="843A4954"/>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2" w15:restartNumberingAfterBreak="0">
    <w:nsid w:val="65984542"/>
    <w:multiLevelType w:val="multilevel"/>
    <w:tmpl w:val="1D164282"/>
    <w:lvl w:ilvl="0">
      <w:start w:val="1"/>
      <w:numFmt w:val="decimal"/>
      <w:suff w:val="space"/>
      <w:lvlText w:val="%1"/>
      <w:lvlJc w:val="left"/>
      <w:pPr>
        <w:ind w:left="360" w:firstLine="349"/>
      </w:pPr>
      <w:rPr>
        <w:rFonts w:hint="default"/>
        <w:b/>
        <w:i w:val="0"/>
        <w:sz w:val="28"/>
      </w:rPr>
    </w:lvl>
    <w:lvl w:ilvl="1">
      <w:start w:val="1"/>
      <w:numFmt w:val="decimal"/>
      <w:pStyle w:val="a0"/>
      <w:suff w:val="space"/>
      <w:lvlText w:val="%1.%2"/>
      <w:lvlJc w:val="left"/>
      <w:pPr>
        <w:ind w:left="792" w:hanging="83"/>
      </w:pPr>
      <w:rPr>
        <w:rFonts w:ascii="Times New Roman" w:hAnsi="Times New Roman" w:hint="default"/>
        <w:b/>
        <w:i w:val="0"/>
        <w:sz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664772BF"/>
    <w:multiLevelType w:val="hybridMultilevel"/>
    <w:tmpl w:val="4FDE8DDE"/>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66E9586B"/>
    <w:multiLevelType w:val="hybridMultilevel"/>
    <w:tmpl w:val="E20EF496"/>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674E74BB"/>
    <w:multiLevelType w:val="hybridMultilevel"/>
    <w:tmpl w:val="3E968868"/>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6" w15:restartNumberingAfterBreak="0">
    <w:nsid w:val="69430431"/>
    <w:multiLevelType w:val="hybridMultilevel"/>
    <w:tmpl w:val="D17C2DDC"/>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7" w15:restartNumberingAfterBreak="0">
    <w:nsid w:val="6A6D12BD"/>
    <w:multiLevelType w:val="multilevel"/>
    <w:tmpl w:val="5FA4B29E"/>
    <w:lvl w:ilvl="0">
      <w:start w:val="1"/>
      <w:numFmt w:val="decimal"/>
      <w:suff w:val="space"/>
      <w:lvlText w:val="%1"/>
      <w:lvlJc w:val="left"/>
      <w:pPr>
        <w:ind w:left="720" w:hanging="11"/>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6DD42233"/>
    <w:multiLevelType w:val="hybridMultilevel"/>
    <w:tmpl w:val="C818FC52"/>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 w15:restartNumberingAfterBreak="0">
    <w:nsid w:val="6F2C30B7"/>
    <w:multiLevelType w:val="hybridMultilevel"/>
    <w:tmpl w:val="0D864B8C"/>
    <w:lvl w:ilvl="0" w:tplc="A6FA3FBC">
      <w:start w:val="1"/>
      <w:numFmt w:val="decimal"/>
      <w:suff w:val="space"/>
      <w:lvlText w:val="%1"/>
      <w:lvlJc w:val="left"/>
      <w:pPr>
        <w:ind w:left="927" w:hanging="21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19A7916"/>
    <w:multiLevelType w:val="hybridMultilevel"/>
    <w:tmpl w:val="2A182A5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7800712F"/>
    <w:multiLevelType w:val="hybridMultilevel"/>
    <w:tmpl w:val="BADE8B9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79BF5B86"/>
    <w:multiLevelType w:val="hybridMultilevel"/>
    <w:tmpl w:val="7F763D0C"/>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3" w15:restartNumberingAfterBreak="0">
    <w:nsid w:val="7CB870A0"/>
    <w:multiLevelType w:val="multilevel"/>
    <w:tmpl w:val="9D288468"/>
    <w:lvl w:ilvl="0">
      <w:start w:val="3"/>
      <w:numFmt w:val="decimal"/>
      <w:suff w:val="space"/>
      <w:lvlText w:val="%1"/>
      <w:lvlJc w:val="left"/>
      <w:pPr>
        <w:ind w:left="0" w:firstLine="709"/>
      </w:pPr>
      <w:rPr>
        <w:rFonts w:hint="default"/>
        <w:b/>
        <w:i w:val="0"/>
        <w:sz w:val="28"/>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949580246">
    <w:abstractNumId w:val="14"/>
  </w:num>
  <w:num w:numId="2" w16cid:durableId="804202116">
    <w:abstractNumId w:val="3"/>
  </w:num>
  <w:num w:numId="3" w16cid:durableId="1050690259">
    <w:abstractNumId w:val="16"/>
  </w:num>
  <w:num w:numId="4" w16cid:durableId="740906725">
    <w:abstractNumId w:val="29"/>
  </w:num>
  <w:num w:numId="5" w16cid:durableId="678046814">
    <w:abstractNumId w:val="4"/>
  </w:num>
  <w:num w:numId="6" w16cid:durableId="1140340758">
    <w:abstractNumId w:val="13"/>
  </w:num>
  <w:num w:numId="7" w16cid:durableId="423190869">
    <w:abstractNumId w:val="27"/>
  </w:num>
  <w:num w:numId="8" w16cid:durableId="1748183581">
    <w:abstractNumId w:val="22"/>
  </w:num>
  <w:num w:numId="9" w16cid:durableId="1515027767">
    <w:abstractNumId w:val="24"/>
  </w:num>
  <w:num w:numId="10" w16cid:durableId="979312520">
    <w:abstractNumId w:val="28"/>
  </w:num>
  <w:num w:numId="11" w16cid:durableId="1849833384">
    <w:abstractNumId w:val="30"/>
  </w:num>
  <w:num w:numId="12" w16cid:durableId="848711818">
    <w:abstractNumId w:val="0"/>
  </w:num>
  <w:num w:numId="13" w16cid:durableId="385684519">
    <w:abstractNumId w:val="20"/>
  </w:num>
  <w:num w:numId="14" w16cid:durableId="1163937326">
    <w:abstractNumId w:val="1"/>
  </w:num>
  <w:num w:numId="15" w16cid:durableId="1512063059">
    <w:abstractNumId w:val="31"/>
  </w:num>
  <w:num w:numId="16" w16cid:durableId="1947879860">
    <w:abstractNumId w:val="18"/>
  </w:num>
  <w:num w:numId="17" w16cid:durableId="1440906418">
    <w:abstractNumId w:val="7"/>
  </w:num>
  <w:num w:numId="18" w16cid:durableId="706833420">
    <w:abstractNumId w:val="23"/>
  </w:num>
  <w:num w:numId="19" w16cid:durableId="20206045">
    <w:abstractNumId w:val="21"/>
  </w:num>
  <w:num w:numId="20" w16cid:durableId="565645552">
    <w:abstractNumId w:val="6"/>
  </w:num>
  <w:num w:numId="21" w16cid:durableId="1789927129">
    <w:abstractNumId w:val="8"/>
  </w:num>
  <w:num w:numId="22" w16cid:durableId="1747724221">
    <w:abstractNumId w:val="32"/>
  </w:num>
  <w:num w:numId="23" w16cid:durableId="2138134139">
    <w:abstractNumId w:val="26"/>
  </w:num>
  <w:num w:numId="24" w16cid:durableId="2044406544">
    <w:abstractNumId w:val="11"/>
  </w:num>
  <w:num w:numId="25" w16cid:durableId="410469097">
    <w:abstractNumId w:val="10"/>
  </w:num>
  <w:num w:numId="26" w16cid:durableId="719595327">
    <w:abstractNumId w:val="2"/>
  </w:num>
  <w:num w:numId="27" w16cid:durableId="563100266">
    <w:abstractNumId w:val="5"/>
  </w:num>
  <w:num w:numId="28" w16cid:durableId="852185645">
    <w:abstractNumId w:val="19"/>
  </w:num>
  <w:num w:numId="29" w16cid:durableId="1726486045">
    <w:abstractNumId w:val="12"/>
  </w:num>
  <w:num w:numId="30" w16cid:durableId="1583757311">
    <w:abstractNumId w:val="9"/>
  </w:num>
  <w:num w:numId="31" w16cid:durableId="1788039423">
    <w:abstractNumId w:val="25"/>
  </w:num>
  <w:num w:numId="32" w16cid:durableId="1351682157">
    <w:abstractNumId w:val="15"/>
  </w:num>
  <w:num w:numId="33" w16cid:durableId="883829493">
    <w:abstractNumId w:val="17"/>
  </w:num>
  <w:num w:numId="34" w16cid:durableId="5713774">
    <w:abstractNumId w:val="3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112"/>
    <w:rsid w:val="00007F2C"/>
    <w:rsid w:val="00011DF8"/>
    <w:rsid w:val="00012FF1"/>
    <w:rsid w:val="00017ADC"/>
    <w:rsid w:val="00017D99"/>
    <w:rsid w:val="00022088"/>
    <w:rsid w:val="00022C59"/>
    <w:rsid w:val="00024C54"/>
    <w:rsid w:val="00024D76"/>
    <w:rsid w:val="000274A9"/>
    <w:rsid w:val="00030061"/>
    <w:rsid w:val="000320C4"/>
    <w:rsid w:val="00032BEE"/>
    <w:rsid w:val="00032D4E"/>
    <w:rsid w:val="00033BFF"/>
    <w:rsid w:val="000449DF"/>
    <w:rsid w:val="00050E8E"/>
    <w:rsid w:val="0005192F"/>
    <w:rsid w:val="0005265C"/>
    <w:rsid w:val="000531B3"/>
    <w:rsid w:val="0005461F"/>
    <w:rsid w:val="0006002D"/>
    <w:rsid w:val="00067852"/>
    <w:rsid w:val="00070D55"/>
    <w:rsid w:val="000712F4"/>
    <w:rsid w:val="00071FE8"/>
    <w:rsid w:val="0007610A"/>
    <w:rsid w:val="000814BF"/>
    <w:rsid w:val="000829C8"/>
    <w:rsid w:val="00082EF2"/>
    <w:rsid w:val="00084DB0"/>
    <w:rsid w:val="00085559"/>
    <w:rsid w:val="00087765"/>
    <w:rsid w:val="00090F97"/>
    <w:rsid w:val="00093C8A"/>
    <w:rsid w:val="00094EFA"/>
    <w:rsid w:val="000B1183"/>
    <w:rsid w:val="000B20DB"/>
    <w:rsid w:val="000B3533"/>
    <w:rsid w:val="000C2987"/>
    <w:rsid w:val="000C52D6"/>
    <w:rsid w:val="000C5CB2"/>
    <w:rsid w:val="000C5E44"/>
    <w:rsid w:val="000C75C3"/>
    <w:rsid w:val="000D25E6"/>
    <w:rsid w:val="000D36F9"/>
    <w:rsid w:val="000E3A46"/>
    <w:rsid w:val="000E446A"/>
    <w:rsid w:val="000E74F1"/>
    <w:rsid w:val="000F07CD"/>
    <w:rsid w:val="000F1F8F"/>
    <w:rsid w:val="000F3C13"/>
    <w:rsid w:val="000F7B8F"/>
    <w:rsid w:val="0010355A"/>
    <w:rsid w:val="00104869"/>
    <w:rsid w:val="00105D44"/>
    <w:rsid w:val="001076AC"/>
    <w:rsid w:val="001153C3"/>
    <w:rsid w:val="00115582"/>
    <w:rsid w:val="001159C0"/>
    <w:rsid w:val="00121172"/>
    <w:rsid w:val="001225B8"/>
    <w:rsid w:val="00123664"/>
    <w:rsid w:val="001255B8"/>
    <w:rsid w:val="00131720"/>
    <w:rsid w:val="00131B22"/>
    <w:rsid w:val="001400B3"/>
    <w:rsid w:val="00142DD1"/>
    <w:rsid w:val="00147E1F"/>
    <w:rsid w:val="001524CB"/>
    <w:rsid w:val="00153564"/>
    <w:rsid w:val="00155E17"/>
    <w:rsid w:val="00157A15"/>
    <w:rsid w:val="0016073E"/>
    <w:rsid w:val="00167A8A"/>
    <w:rsid w:val="00170DF1"/>
    <w:rsid w:val="0017393E"/>
    <w:rsid w:val="001742FE"/>
    <w:rsid w:val="0017659A"/>
    <w:rsid w:val="001907A4"/>
    <w:rsid w:val="00190A51"/>
    <w:rsid w:val="00193B01"/>
    <w:rsid w:val="0019562B"/>
    <w:rsid w:val="001A44EE"/>
    <w:rsid w:val="001B037A"/>
    <w:rsid w:val="001B0940"/>
    <w:rsid w:val="001B3021"/>
    <w:rsid w:val="001B3326"/>
    <w:rsid w:val="001B342E"/>
    <w:rsid w:val="001B4CB2"/>
    <w:rsid w:val="001B514D"/>
    <w:rsid w:val="001B53CE"/>
    <w:rsid w:val="001B7B15"/>
    <w:rsid w:val="001C32E1"/>
    <w:rsid w:val="001D30FF"/>
    <w:rsid w:val="001D7517"/>
    <w:rsid w:val="001D7D3B"/>
    <w:rsid w:val="001E0278"/>
    <w:rsid w:val="001F2A93"/>
    <w:rsid w:val="002000AF"/>
    <w:rsid w:val="0020138C"/>
    <w:rsid w:val="00204590"/>
    <w:rsid w:val="00206013"/>
    <w:rsid w:val="00210B05"/>
    <w:rsid w:val="00212E3A"/>
    <w:rsid w:val="002157E8"/>
    <w:rsid w:val="00217974"/>
    <w:rsid w:val="0022424D"/>
    <w:rsid w:val="00227D90"/>
    <w:rsid w:val="002302FF"/>
    <w:rsid w:val="002330B3"/>
    <w:rsid w:val="00236F94"/>
    <w:rsid w:val="00237B9A"/>
    <w:rsid w:val="00240E3C"/>
    <w:rsid w:val="002421B8"/>
    <w:rsid w:val="002534AE"/>
    <w:rsid w:val="00255172"/>
    <w:rsid w:val="00256B72"/>
    <w:rsid w:val="00265796"/>
    <w:rsid w:val="00271543"/>
    <w:rsid w:val="00273F99"/>
    <w:rsid w:val="00274334"/>
    <w:rsid w:val="002825F1"/>
    <w:rsid w:val="00287326"/>
    <w:rsid w:val="00290983"/>
    <w:rsid w:val="002923D4"/>
    <w:rsid w:val="00294F93"/>
    <w:rsid w:val="002A06DE"/>
    <w:rsid w:val="002A3B52"/>
    <w:rsid w:val="002A44B3"/>
    <w:rsid w:val="002A45FF"/>
    <w:rsid w:val="002A6246"/>
    <w:rsid w:val="002B2D9F"/>
    <w:rsid w:val="002B33EB"/>
    <w:rsid w:val="002C28FB"/>
    <w:rsid w:val="002C411A"/>
    <w:rsid w:val="002D418D"/>
    <w:rsid w:val="002D71D6"/>
    <w:rsid w:val="002E1125"/>
    <w:rsid w:val="002E429D"/>
    <w:rsid w:val="002E59C1"/>
    <w:rsid w:val="002E7130"/>
    <w:rsid w:val="002F0054"/>
    <w:rsid w:val="0030016D"/>
    <w:rsid w:val="0030029A"/>
    <w:rsid w:val="00300EC4"/>
    <w:rsid w:val="00303E24"/>
    <w:rsid w:val="00306B46"/>
    <w:rsid w:val="00310603"/>
    <w:rsid w:val="00320BFC"/>
    <w:rsid w:val="003210B3"/>
    <w:rsid w:val="0032369C"/>
    <w:rsid w:val="0032405A"/>
    <w:rsid w:val="003302C7"/>
    <w:rsid w:val="003317C6"/>
    <w:rsid w:val="003337A7"/>
    <w:rsid w:val="00340E7A"/>
    <w:rsid w:val="00355FC5"/>
    <w:rsid w:val="00360436"/>
    <w:rsid w:val="00365581"/>
    <w:rsid w:val="00365B5E"/>
    <w:rsid w:val="00367625"/>
    <w:rsid w:val="003774C6"/>
    <w:rsid w:val="00382CC8"/>
    <w:rsid w:val="00383101"/>
    <w:rsid w:val="00383393"/>
    <w:rsid w:val="00390B8D"/>
    <w:rsid w:val="00390EC7"/>
    <w:rsid w:val="003937F3"/>
    <w:rsid w:val="00393AED"/>
    <w:rsid w:val="0039455F"/>
    <w:rsid w:val="003950A6"/>
    <w:rsid w:val="003A384A"/>
    <w:rsid w:val="003A48C2"/>
    <w:rsid w:val="003C095D"/>
    <w:rsid w:val="003C57BE"/>
    <w:rsid w:val="003C5C78"/>
    <w:rsid w:val="003D53E5"/>
    <w:rsid w:val="003D66B9"/>
    <w:rsid w:val="003E234F"/>
    <w:rsid w:val="003E46DB"/>
    <w:rsid w:val="003E4DB2"/>
    <w:rsid w:val="003E564C"/>
    <w:rsid w:val="003E60FF"/>
    <w:rsid w:val="003F48AB"/>
    <w:rsid w:val="003F4E22"/>
    <w:rsid w:val="003F509F"/>
    <w:rsid w:val="00404DB6"/>
    <w:rsid w:val="00412A38"/>
    <w:rsid w:val="00417F5B"/>
    <w:rsid w:val="004233C3"/>
    <w:rsid w:val="00436007"/>
    <w:rsid w:val="00437595"/>
    <w:rsid w:val="00440342"/>
    <w:rsid w:val="00440B24"/>
    <w:rsid w:val="00441445"/>
    <w:rsid w:val="00441B95"/>
    <w:rsid w:val="004436C2"/>
    <w:rsid w:val="00446C8A"/>
    <w:rsid w:val="004477A6"/>
    <w:rsid w:val="004515A5"/>
    <w:rsid w:val="00452A95"/>
    <w:rsid w:val="00453485"/>
    <w:rsid w:val="00453585"/>
    <w:rsid w:val="00453C76"/>
    <w:rsid w:val="00455C41"/>
    <w:rsid w:val="004607A7"/>
    <w:rsid w:val="0046138B"/>
    <w:rsid w:val="00462611"/>
    <w:rsid w:val="0046382B"/>
    <w:rsid w:val="0046669A"/>
    <w:rsid w:val="00467E40"/>
    <w:rsid w:val="00470165"/>
    <w:rsid w:val="00474423"/>
    <w:rsid w:val="00481FE9"/>
    <w:rsid w:val="00482972"/>
    <w:rsid w:val="004978AC"/>
    <w:rsid w:val="004A287B"/>
    <w:rsid w:val="004B38BD"/>
    <w:rsid w:val="004B391A"/>
    <w:rsid w:val="004B3F32"/>
    <w:rsid w:val="004B7424"/>
    <w:rsid w:val="004C2415"/>
    <w:rsid w:val="004D0055"/>
    <w:rsid w:val="004D2F49"/>
    <w:rsid w:val="004D331D"/>
    <w:rsid w:val="004D7383"/>
    <w:rsid w:val="004E1608"/>
    <w:rsid w:val="004E692F"/>
    <w:rsid w:val="004F5055"/>
    <w:rsid w:val="004F7CC8"/>
    <w:rsid w:val="00500D09"/>
    <w:rsid w:val="0050314D"/>
    <w:rsid w:val="00510250"/>
    <w:rsid w:val="00511FE9"/>
    <w:rsid w:val="00515E9F"/>
    <w:rsid w:val="0052303F"/>
    <w:rsid w:val="005250ED"/>
    <w:rsid w:val="00526E6E"/>
    <w:rsid w:val="005314EE"/>
    <w:rsid w:val="005349DE"/>
    <w:rsid w:val="00534C89"/>
    <w:rsid w:val="00541E29"/>
    <w:rsid w:val="0054519C"/>
    <w:rsid w:val="00546D7F"/>
    <w:rsid w:val="00551B0F"/>
    <w:rsid w:val="00552EFA"/>
    <w:rsid w:val="00554747"/>
    <w:rsid w:val="00554A53"/>
    <w:rsid w:val="0055542B"/>
    <w:rsid w:val="0056432A"/>
    <w:rsid w:val="00566251"/>
    <w:rsid w:val="00566D73"/>
    <w:rsid w:val="00567F97"/>
    <w:rsid w:val="00571FA9"/>
    <w:rsid w:val="00572418"/>
    <w:rsid w:val="00573C17"/>
    <w:rsid w:val="00584EE4"/>
    <w:rsid w:val="00593E82"/>
    <w:rsid w:val="005A290C"/>
    <w:rsid w:val="005A37CF"/>
    <w:rsid w:val="005A43F2"/>
    <w:rsid w:val="005A7739"/>
    <w:rsid w:val="005C0405"/>
    <w:rsid w:val="005C0DD0"/>
    <w:rsid w:val="005C2C2B"/>
    <w:rsid w:val="005C51F8"/>
    <w:rsid w:val="005C616E"/>
    <w:rsid w:val="005C7F49"/>
    <w:rsid w:val="005D00E2"/>
    <w:rsid w:val="005D090E"/>
    <w:rsid w:val="005D109B"/>
    <w:rsid w:val="005E016C"/>
    <w:rsid w:val="005E0376"/>
    <w:rsid w:val="005F5495"/>
    <w:rsid w:val="005F5AE2"/>
    <w:rsid w:val="00602F07"/>
    <w:rsid w:val="00603F92"/>
    <w:rsid w:val="00605840"/>
    <w:rsid w:val="00611A3E"/>
    <w:rsid w:val="0061370A"/>
    <w:rsid w:val="00614685"/>
    <w:rsid w:val="006148D4"/>
    <w:rsid w:val="0061688C"/>
    <w:rsid w:val="006174A7"/>
    <w:rsid w:val="0062024E"/>
    <w:rsid w:val="00621A1C"/>
    <w:rsid w:val="006243C1"/>
    <w:rsid w:val="00625308"/>
    <w:rsid w:val="00631214"/>
    <w:rsid w:val="006327EA"/>
    <w:rsid w:val="0063588A"/>
    <w:rsid w:val="00642280"/>
    <w:rsid w:val="00642F62"/>
    <w:rsid w:val="00643953"/>
    <w:rsid w:val="00643BCB"/>
    <w:rsid w:val="006471C6"/>
    <w:rsid w:val="00651143"/>
    <w:rsid w:val="00656659"/>
    <w:rsid w:val="00656EBE"/>
    <w:rsid w:val="006602C5"/>
    <w:rsid w:val="00661CDC"/>
    <w:rsid w:val="0066429D"/>
    <w:rsid w:val="006644B7"/>
    <w:rsid w:val="00665A49"/>
    <w:rsid w:val="006660FA"/>
    <w:rsid w:val="00673787"/>
    <w:rsid w:val="006750AB"/>
    <w:rsid w:val="00683EAD"/>
    <w:rsid w:val="00697696"/>
    <w:rsid w:val="006A2666"/>
    <w:rsid w:val="006A27A9"/>
    <w:rsid w:val="006A4893"/>
    <w:rsid w:val="006C054A"/>
    <w:rsid w:val="006C3612"/>
    <w:rsid w:val="006D5523"/>
    <w:rsid w:val="006D5F50"/>
    <w:rsid w:val="006D753E"/>
    <w:rsid w:val="006E2BD3"/>
    <w:rsid w:val="006E4C45"/>
    <w:rsid w:val="006E5622"/>
    <w:rsid w:val="006E72C4"/>
    <w:rsid w:val="006F5CFE"/>
    <w:rsid w:val="006F7D45"/>
    <w:rsid w:val="0070501D"/>
    <w:rsid w:val="00711B98"/>
    <w:rsid w:val="00714D7D"/>
    <w:rsid w:val="00717EFB"/>
    <w:rsid w:val="00726214"/>
    <w:rsid w:val="0072722F"/>
    <w:rsid w:val="00727710"/>
    <w:rsid w:val="00730F1F"/>
    <w:rsid w:val="007365DF"/>
    <w:rsid w:val="007404C6"/>
    <w:rsid w:val="0075103D"/>
    <w:rsid w:val="00756A9E"/>
    <w:rsid w:val="00763C74"/>
    <w:rsid w:val="00766C1F"/>
    <w:rsid w:val="00766FCB"/>
    <w:rsid w:val="0077127E"/>
    <w:rsid w:val="007726E7"/>
    <w:rsid w:val="00775681"/>
    <w:rsid w:val="00775931"/>
    <w:rsid w:val="00775B8F"/>
    <w:rsid w:val="00776152"/>
    <w:rsid w:val="00777544"/>
    <w:rsid w:val="0078065D"/>
    <w:rsid w:val="007810F7"/>
    <w:rsid w:val="0078144C"/>
    <w:rsid w:val="00790709"/>
    <w:rsid w:val="00790DA8"/>
    <w:rsid w:val="007A229F"/>
    <w:rsid w:val="007A23A3"/>
    <w:rsid w:val="007A41FF"/>
    <w:rsid w:val="007A78FB"/>
    <w:rsid w:val="007B3FA7"/>
    <w:rsid w:val="007C21C0"/>
    <w:rsid w:val="007C6F93"/>
    <w:rsid w:val="007D473F"/>
    <w:rsid w:val="007E0C1A"/>
    <w:rsid w:val="007E18CE"/>
    <w:rsid w:val="007E493F"/>
    <w:rsid w:val="007E5609"/>
    <w:rsid w:val="007E72B5"/>
    <w:rsid w:val="007F527C"/>
    <w:rsid w:val="007F7002"/>
    <w:rsid w:val="008005BE"/>
    <w:rsid w:val="00802241"/>
    <w:rsid w:val="00806DFA"/>
    <w:rsid w:val="0081335A"/>
    <w:rsid w:val="00813A61"/>
    <w:rsid w:val="00814E83"/>
    <w:rsid w:val="00815386"/>
    <w:rsid w:val="00820425"/>
    <w:rsid w:val="008208B9"/>
    <w:rsid w:val="00822058"/>
    <w:rsid w:val="00830DB3"/>
    <w:rsid w:val="00840452"/>
    <w:rsid w:val="00845723"/>
    <w:rsid w:val="00850F55"/>
    <w:rsid w:val="008518F9"/>
    <w:rsid w:val="0085474F"/>
    <w:rsid w:val="00864AB4"/>
    <w:rsid w:val="00870975"/>
    <w:rsid w:val="00870F51"/>
    <w:rsid w:val="0087100E"/>
    <w:rsid w:val="008725EE"/>
    <w:rsid w:val="00872665"/>
    <w:rsid w:val="00877B98"/>
    <w:rsid w:val="0088123D"/>
    <w:rsid w:val="00885724"/>
    <w:rsid w:val="00887851"/>
    <w:rsid w:val="008911F1"/>
    <w:rsid w:val="008963FD"/>
    <w:rsid w:val="008972E2"/>
    <w:rsid w:val="008A06A8"/>
    <w:rsid w:val="008A0FD9"/>
    <w:rsid w:val="008A4639"/>
    <w:rsid w:val="008B3F38"/>
    <w:rsid w:val="008D050B"/>
    <w:rsid w:val="008D0CD6"/>
    <w:rsid w:val="008D131E"/>
    <w:rsid w:val="008D1A83"/>
    <w:rsid w:val="008D2757"/>
    <w:rsid w:val="008D3E59"/>
    <w:rsid w:val="008D51C7"/>
    <w:rsid w:val="008E336A"/>
    <w:rsid w:val="008E6265"/>
    <w:rsid w:val="008E6F5F"/>
    <w:rsid w:val="008F1C8E"/>
    <w:rsid w:val="008F23B2"/>
    <w:rsid w:val="008F373B"/>
    <w:rsid w:val="008F3CB5"/>
    <w:rsid w:val="00907D2A"/>
    <w:rsid w:val="00912B74"/>
    <w:rsid w:val="009136CF"/>
    <w:rsid w:val="00915C42"/>
    <w:rsid w:val="00915F84"/>
    <w:rsid w:val="009164B3"/>
    <w:rsid w:val="00925A77"/>
    <w:rsid w:val="00927FE8"/>
    <w:rsid w:val="0093012D"/>
    <w:rsid w:val="00930394"/>
    <w:rsid w:val="00931630"/>
    <w:rsid w:val="0093646B"/>
    <w:rsid w:val="00942676"/>
    <w:rsid w:val="00946096"/>
    <w:rsid w:val="009460CC"/>
    <w:rsid w:val="00946F03"/>
    <w:rsid w:val="0095039C"/>
    <w:rsid w:val="009531CF"/>
    <w:rsid w:val="0095495C"/>
    <w:rsid w:val="009579A0"/>
    <w:rsid w:val="00960548"/>
    <w:rsid w:val="00961617"/>
    <w:rsid w:val="009637BB"/>
    <w:rsid w:val="009726FF"/>
    <w:rsid w:val="00975318"/>
    <w:rsid w:val="00976FFF"/>
    <w:rsid w:val="00977F3F"/>
    <w:rsid w:val="00992205"/>
    <w:rsid w:val="0099720B"/>
    <w:rsid w:val="00997507"/>
    <w:rsid w:val="009A53F1"/>
    <w:rsid w:val="009A6AFE"/>
    <w:rsid w:val="009B6BA6"/>
    <w:rsid w:val="009B7D7F"/>
    <w:rsid w:val="009C0E0A"/>
    <w:rsid w:val="009C2B0B"/>
    <w:rsid w:val="009C5BCF"/>
    <w:rsid w:val="009C6C6B"/>
    <w:rsid w:val="009D0BC5"/>
    <w:rsid w:val="009D201B"/>
    <w:rsid w:val="009E13F1"/>
    <w:rsid w:val="009E3A19"/>
    <w:rsid w:val="009E7F15"/>
    <w:rsid w:val="009F210D"/>
    <w:rsid w:val="00A06646"/>
    <w:rsid w:val="00A06A47"/>
    <w:rsid w:val="00A11AA9"/>
    <w:rsid w:val="00A12809"/>
    <w:rsid w:val="00A154A0"/>
    <w:rsid w:val="00A15D0B"/>
    <w:rsid w:val="00A1664B"/>
    <w:rsid w:val="00A16B46"/>
    <w:rsid w:val="00A2191E"/>
    <w:rsid w:val="00A24FA9"/>
    <w:rsid w:val="00A26364"/>
    <w:rsid w:val="00A323D6"/>
    <w:rsid w:val="00A40482"/>
    <w:rsid w:val="00A418B6"/>
    <w:rsid w:val="00A4525E"/>
    <w:rsid w:val="00A53826"/>
    <w:rsid w:val="00A53EF9"/>
    <w:rsid w:val="00A546C8"/>
    <w:rsid w:val="00A606B4"/>
    <w:rsid w:val="00A62A94"/>
    <w:rsid w:val="00A67B68"/>
    <w:rsid w:val="00A67DC0"/>
    <w:rsid w:val="00A71360"/>
    <w:rsid w:val="00A72898"/>
    <w:rsid w:val="00A750A0"/>
    <w:rsid w:val="00A8181E"/>
    <w:rsid w:val="00A8306C"/>
    <w:rsid w:val="00A8648E"/>
    <w:rsid w:val="00A91988"/>
    <w:rsid w:val="00A919EB"/>
    <w:rsid w:val="00A92730"/>
    <w:rsid w:val="00A92F23"/>
    <w:rsid w:val="00A94C70"/>
    <w:rsid w:val="00A94EE1"/>
    <w:rsid w:val="00A97660"/>
    <w:rsid w:val="00AA020B"/>
    <w:rsid w:val="00AA2755"/>
    <w:rsid w:val="00AA3BB8"/>
    <w:rsid w:val="00AA5435"/>
    <w:rsid w:val="00AA5472"/>
    <w:rsid w:val="00AA7A1E"/>
    <w:rsid w:val="00AC010A"/>
    <w:rsid w:val="00AC1092"/>
    <w:rsid w:val="00AD4BD4"/>
    <w:rsid w:val="00AE13FC"/>
    <w:rsid w:val="00AE1811"/>
    <w:rsid w:val="00AE37C9"/>
    <w:rsid w:val="00AF6D6A"/>
    <w:rsid w:val="00B00824"/>
    <w:rsid w:val="00B01AD6"/>
    <w:rsid w:val="00B041D6"/>
    <w:rsid w:val="00B17204"/>
    <w:rsid w:val="00B17227"/>
    <w:rsid w:val="00B24745"/>
    <w:rsid w:val="00B31DE7"/>
    <w:rsid w:val="00B3232D"/>
    <w:rsid w:val="00B40A04"/>
    <w:rsid w:val="00B43355"/>
    <w:rsid w:val="00B551E5"/>
    <w:rsid w:val="00B678A7"/>
    <w:rsid w:val="00B70E4E"/>
    <w:rsid w:val="00B7245F"/>
    <w:rsid w:val="00B76A89"/>
    <w:rsid w:val="00B77CE5"/>
    <w:rsid w:val="00B82100"/>
    <w:rsid w:val="00B95340"/>
    <w:rsid w:val="00BA7BE6"/>
    <w:rsid w:val="00BB1C67"/>
    <w:rsid w:val="00BB3252"/>
    <w:rsid w:val="00BB3B2D"/>
    <w:rsid w:val="00BB3BAF"/>
    <w:rsid w:val="00BB797A"/>
    <w:rsid w:val="00BC4069"/>
    <w:rsid w:val="00BD0699"/>
    <w:rsid w:val="00BD4312"/>
    <w:rsid w:val="00BD50DB"/>
    <w:rsid w:val="00BE675A"/>
    <w:rsid w:val="00C06872"/>
    <w:rsid w:val="00C06A1D"/>
    <w:rsid w:val="00C10E55"/>
    <w:rsid w:val="00C11F68"/>
    <w:rsid w:val="00C120EF"/>
    <w:rsid w:val="00C13CAB"/>
    <w:rsid w:val="00C1516E"/>
    <w:rsid w:val="00C16AD7"/>
    <w:rsid w:val="00C1704D"/>
    <w:rsid w:val="00C177F3"/>
    <w:rsid w:val="00C1798A"/>
    <w:rsid w:val="00C21B02"/>
    <w:rsid w:val="00C24149"/>
    <w:rsid w:val="00C2499C"/>
    <w:rsid w:val="00C305CF"/>
    <w:rsid w:val="00C313A1"/>
    <w:rsid w:val="00C3219F"/>
    <w:rsid w:val="00C3271D"/>
    <w:rsid w:val="00C34BB8"/>
    <w:rsid w:val="00C36D50"/>
    <w:rsid w:val="00C37C05"/>
    <w:rsid w:val="00C42FAB"/>
    <w:rsid w:val="00C51D1E"/>
    <w:rsid w:val="00C54F0E"/>
    <w:rsid w:val="00C64331"/>
    <w:rsid w:val="00C67E52"/>
    <w:rsid w:val="00C7507E"/>
    <w:rsid w:val="00C752CF"/>
    <w:rsid w:val="00C76F48"/>
    <w:rsid w:val="00C77373"/>
    <w:rsid w:val="00C82AD2"/>
    <w:rsid w:val="00C863B9"/>
    <w:rsid w:val="00C90C4D"/>
    <w:rsid w:val="00C92088"/>
    <w:rsid w:val="00C934ED"/>
    <w:rsid w:val="00C93544"/>
    <w:rsid w:val="00C947EC"/>
    <w:rsid w:val="00C94A81"/>
    <w:rsid w:val="00C97051"/>
    <w:rsid w:val="00CA68D8"/>
    <w:rsid w:val="00CB27FF"/>
    <w:rsid w:val="00CB42FB"/>
    <w:rsid w:val="00CC0C1A"/>
    <w:rsid w:val="00CC0E94"/>
    <w:rsid w:val="00CC2A28"/>
    <w:rsid w:val="00CC65AA"/>
    <w:rsid w:val="00CD103F"/>
    <w:rsid w:val="00CD51B7"/>
    <w:rsid w:val="00CE2D5D"/>
    <w:rsid w:val="00CE34D5"/>
    <w:rsid w:val="00CE6632"/>
    <w:rsid w:val="00CF4354"/>
    <w:rsid w:val="00CF64FC"/>
    <w:rsid w:val="00D00ED1"/>
    <w:rsid w:val="00D012A0"/>
    <w:rsid w:val="00D02314"/>
    <w:rsid w:val="00D1492A"/>
    <w:rsid w:val="00D17926"/>
    <w:rsid w:val="00D22F9E"/>
    <w:rsid w:val="00D25D5D"/>
    <w:rsid w:val="00D2605A"/>
    <w:rsid w:val="00D3430B"/>
    <w:rsid w:val="00D41A37"/>
    <w:rsid w:val="00D43928"/>
    <w:rsid w:val="00D44112"/>
    <w:rsid w:val="00D45B0C"/>
    <w:rsid w:val="00D5494D"/>
    <w:rsid w:val="00D5606A"/>
    <w:rsid w:val="00D64A2D"/>
    <w:rsid w:val="00D70518"/>
    <w:rsid w:val="00D70D71"/>
    <w:rsid w:val="00D71A4E"/>
    <w:rsid w:val="00D72B15"/>
    <w:rsid w:val="00D735CC"/>
    <w:rsid w:val="00D73F55"/>
    <w:rsid w:val="00D74BE7"/>
    <w:rsid w:val="00D7632A"/>
    <w:rsid w:val="00D80A58"/>
    <w:rsid w:val="00D81C79"/>
    <w:rsid w:val="00D82C61"/>
    <w:rsid w:val="00D83BA8"/>
    <w:rsid w:val="00D85D4C"/>
    <w:rsid w:val="00D87256"/>
    <w:rsid w:val="00D90658"/>
    <w:rsid w:val="00D9328F"/>
    <w:rsid w:val="00DA0FB5"/>
    <w:rsid w:val="00DA1813"/>
    <w:rsid w:val="00DA5380"/>
    <w:rsid w:val="00DB3F85"/>
    <w:rsid w:val="00DB7A70"/>
    <w:rsid w:val="00DB7ABB"/>
    <w:rsid w:val="00DC35F7"/>
    <w:rsid w:val="00DC554D"/>
    <w:rsid w:val="00DC63C7"/>
    <w:rsid w:val="00DC7BED"/>
    <w:rsid w:val="00DD06B3"/>
    <w:rsid w:val="00DD089B"/>
    <w:rsid w:val="00DD090D"/>
    <w:rsid w:val="00DD0D3F"/>
    <w:rsid w:val="00DD144D"/>
    <w:rsid w:val="00DD7850"/>
    <w:rsid w:val="00DE10B4"/>
    <w:rsid w:val="00DE1E1C"/>
    <w:rsid w:val="00DE201F"/>
    <w:rsid w:val="00DF0E66"/>
    <w:rsid w:val="00DF31E6"/>
    <w:rsid w:val="00DF5D44"/>
    <w:rsid w:val="00E04EA7"/>
    <w:rsid w:val="00E0539F"/>
    <w:rsid w:val="00E06B98"/>
    <w:rsid w:val="00E07282"/>
    <w:rsid w:val="00E13F7E"/>
    <w:rsid w:val="00E13FCC"/>
    <w:rsid w:val="00E155C5"/>
    <w:rsid w:val="00E15BF5"/>
    <w:rsid w:val="00E17195"/>
    <w:rsid w:val="00E22D2F"/>
    <w:rsid w:val="00E253BA"/>
    <w:rsid w:val="00E3269E"/>
    <w:rsid w:val="00E3278B"/>
    <w:rsid w:val="00E33B54"/>
    <w:rsid w:val="00E34866"/>
    <w:rsid w:val="00E410D6"/>
    <w:rsid w:val="00E4262C"/>
    <w:rsid w:val="00E440E6"/>
    <w:rsid w:val="00E45E9C"/>
    <w:rsid w:val="00E47262"/>
    <w:rsid w:val="00E5171F"/>
    <w:rsid w:val="00E54D86"/>
    <w:rsid w:val="00E60259"/>
    <w:rsid w:val="00E637DA"/>
    <w:rsid w:val="00E722DC"/>
    <w:rsid w:val="00E7230D"/>
    <w:rsid w:val="00E72F13"/>
    <w:rsid w:val="00E823C2"/>
    <w:rsid w:val="00E83DB4"/>
    <w:rsid w:val="00E86777"/>
    <w:rsid w:val="00E87343"/>
    <w:rsid w:val="00E87B9C"/>
    <w:rsid w:val="00E92C3B"/>
    <w:rsid w:val="00E934A0"/>
    <w:rsid w:val="00E95567"/>
    <w:rsid w:val="00EA01A9"/>
    <w:rsid w:val="00EA3414"/>
    <w:rsid w:val="00EA42BB"/>
    <w:rsid w:val="00EA458E"/>
    <w:rsid w:val="00EB06BA"/>
    <w:rsid w:val="00EB6837"/>
    <w:rsid w:val="00EC474B"/>
    <w:rsid w:val="00EC6610"/>
    <w:rsid w:val="00ED1679"/>
    <w:rsid w:val="00ED51E4"/>
    <w:rsid w:val="00ED6ECE"/>
    <w:rsid w:val="00ED7646"/>
    <w:rsid w:val="00ED7F92"/>
    <w:rsid w:val="00EE0D2B"/>
    <w:rsid w:val="00EF0D15"/>
    <w:rsid w:val="00EF3210"/>
    <w:rsid w:val="00EF4CA9"/>
    <w:rsid w:val="00EF5852"/>
    <w:rsid w:val="00EF7453"/>
    <w:rsid w:val="00F1009F"/>
    <w:rsid w:val="00F102F8"/>
    <w:rsid w:val="00F13CDB"/>
    <w:rsid w:val="00F1444A"/>
    <w:rsid w:val="00F17FB6"/>
    <w:rsid w:val="00F328AC"/>
    <w:rsid w:val="00F33AFB"/>
    <w:rsid w:val="00F37AB0"/>
    <w:rsid w:val="00F43D02"/>
    <w:rsid w:val="00F47A10"/>
    <w:rsid w:val="00F51922"/>
    <w:rsid w:val="00F52F0D"/>
    <w:rsid w:val="00F56D8E"/>
    <w:rsid w:val="00F67C2D"/>
    <w:rsid w:val="00F67E93"/>
    <w:rsid w:val="00F72233"/>
    <w:rsid w:val="00F744FB"/>
    <w:rsid w:val="00F762E6"/>
    <w:rsid w:val="00F8288C"/>
    <w:rsid w:val="00F83816"/>
    <w:rsid w:val="00F84893"/>
    <w:rsid w:val="00F8541E"/>
    <w:rsid w:val="00F8581B"/>
    <w:rsid w:val="00F86580"/>
    <w:rsid w:val="00F87903"/>
    <w:rsid w:val="00F939A0"/>
    <w:rsid w:val="00F93BB9"/>
    <w:rsid w:val="00F96DC2"/>
    <w:rsid w:val="00FA051C"/>
    <w:rsid w:val="00FA4F93"/>
    <w:rsid w:val="00FA6847"/>
    <w:rsid w:val="00FB1A6F"/>
    <w:rsid w:val="00FB4FBA"/>
    <w:rsid w:val="00FB59B6"/>
    <w:rsid w:val="00FB5A05"/>
    <w:rsid w:val="00FB7D13"/>
    <w:rsid w:val="00FC0789"/>
    <w:rsid w:val="00FC21D6"/>
    <w:rsid w:val="00FC38F5"/>
    <w:rsid w:val="00FC4C42"/>
    <w:rsid w:val="00FD0EF0"/>
    <w:rsid w:val="00FD5627"/>
    <w:rsid w:val="00FD6315"/>
    <w:rsid w:val="00FF195C"/>
    <w:rsid w:val="00FF1D06"/>
    <w:rsid w:val="00FF25F1"/>
    <w:rsid w:val="00FF3E4E"/>
    <w:rsid w:val="00FF52EA"/>
    <w:rsid w:val="00FF5564"/>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00EC4"/>
  <w15:chartTrackingRefBased/>
  <w15:docId w15:val="{5F45F0EE-45BA-4034-871B-81D586ACF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2405A"/>
    <w:pPr>
      <w:widowControl w:val="0"/>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0E74F1"/>
    <w:pPr>
      <w:keepNext/>
      <w:keepLines/>
      <w:jc w:val="center"/>
      <w:outlineLvl w:val="0"/>
    </w:pPr>
    <w:rPr>
      <w:rFonts w:eastAsiaTheme="majorEastAsia" w:cstheme="majorBidi"/>
      <w:b/>
      <w:bCs/>
      <w:color w:val="000000" w:themeColor="text1"/>
      <w:szCs w:val="28"/>
    </w:rPr>
  </w:style>
  <w:style w:type="paragraph" w:styleId="2">
    <w:name w:val="heading 2"/>
    <w:basedOn w:val="a1"/>
    <w:next w:val="a1"/>
    <w:link w:val="20"/>
    <w:uiPriority w:val="9"/>
    <w:unhideWhenUsed/>
    <w:qFormat/>
    <w:rsid w:val="000E74F1"/>
    <w:pPr>
      <w:keepNext/>
      <w:keepLines/>
      <w:outlineLvl w:val="1"/>
    </w:pPr>
    <w:rPr>
      <w:rFonts w:eastAsiaTheme="majorEastAsia" w:cstheme="majorBidi"/>
      <w:b/>
      <w:bCs/>
      <w:color w:val="000000" w:themeColor="text1"/>
      <w:szCs w:val="26"/>
    </w:rPr>
  </w:style>
  <w:style w:type="paragraph" w:styleId="3">
    <w:name w:val="heading 3"/>
    <w:basedOn w:val="a1"/>
    <w:next w:val="a1"/>
    <w:link w:val="30"/>
    <w:uiPriority w:val="9"/>
    <w:unhideWhenUsed/>
    <w:qFormat/>
    <w:rsid w:val="000814BF"/>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1"/>
    <w:next w:val="a1"/>
    <w:link w:val="40"/>
    <w:uiPriority w:val="9"/>
    <w:semiHidden/>
    <w:unhideWhenUsed/>
    <w:qFormat/>
    <w:rsid w:val="000814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0E74F1"/>
    <w:rPr>
      <w:rFonts w:ascii="Times New Roman" w:eastAsiaTheme="majorEastAsia" w:hAnsi="Times New Roman" w:cstheme="majorBidi"/>
      <w:b/>
      <w:bCs/>
      <w:color w:val="000000" w:themeColor="text1"/>
      <w:sz w:val="28"/>
      <w:szCs w:val="28"/>
    </w:rPr>
  </w:style>
  <w:style w:type="character" w:customStyle="1" w:styleId="20">
    <w:name w:val="Заголовок 2 Знак"/>
    <w:basedOn w:val="a2"/>
    <w:link w:val="2"/>
    <w:uiPriority w:val="9"/>
    <w:rsid w:val="000E74F1"/>
    <w:rPr>
      <w:rFonts w:ascii="Times New Roman" w:eastAsiaTheme="majorEastAsia" w:hAnsi="Times New Roman" w:cstheme="majorBidi"/>
      <w:b/>
      <w:bCs/>
      <w:color w:val="000000" w:themeColor="text1"/>
      <w:sz w:val="28"/>
      <w:szCs w:val="26"/>
    </w:rPr>
  </w:style>
  <w:style w:type="paragraph" w:styleId="11">
    <w:name w:val="toc 1"/>
    <w:basedOn w:val="a1"/>
    <w:next w:val="a1"/>
    <w:autoRedefine/>
    <w:uiPriority w:val="39"/>
    <w:unhideWhenUsed/>
    <w:rsid w:val="002825F1"/>
    <w:pPr>
      <w:tabs>
        <w:tab w:val="right" w:leader="dot" w:pos="9345"/>
      </w:tabs>
      <w:spacing w:before="120" w:line="276" w:lineRule="auto"/>
      <w:jc w:val="left"/>
    </w:pPr>
    <w:rPr>
      <w:rFonts w:asciiTheme="minorHAnsi" w:hAnsiTheme="minorHAnsi" w:cstheme="minorHAnsi"/>
      <w:b/>
      <w:bCs/>
      <w:i/>
      <w:iCs/>
      <w:sz w:val="24"/>
      <w:szCs w:val="24"/>
    </w:rPr>
  </w:style>
  <w:style w:type="character" w:styleId="a5">
    <w:name w:val="Hyperlink"/>
    <w:basedOn w:val="a2"/>
    <w:uiPriority w:val="99"/>
    <w:unhideWhenUsed/>
    <w:rsid w:val="000E74F1"/>
    <w:rPr>
      <w:color w:val="0563C1" w:themeColor="hyperlink"/>
      <w:u w:val="single"/>
    </w:rPr>
  </w:style>
  <w:style w:type="paragraph" w:styleId="a6">
    <w:name w:val="header"/>
    <w:basedOn w:val="a1"/>
    <w:link w:val="a7"/>
    <w:uiPriority w:val="99"/>
    <w:unhideWhenUsed/>
    <w:rsid w:val="000E74F1"/>
    <w:pPr>
      <w:tabs>
        <w:tab w:val="center" w:pos="4677"/>
        <w:tab w:val="right" w:pos="9355"/>
      </w:tabs>
      <w:spacing w:line="240" w:lineRule="auto"/>
    </w:pPr>
  </w:style>
  <w:style w:type="character" w:customStyle="1" w:styleId="a7">
    <w:name w:val="Верхний колонтитул Знак"/>
    <w:basedOn w:val="a2"/>
    <w:link w:val="a6"/>
    <w:uiPriority w:val="99"/>
    <w:rsid w:val="000E74F1"/>
    <w:rPr>
      <w:rFonts w:ascii="Times New Roman" w:hAnsi="Times New Roman"/>
      <w:sz w:val="28"/>
    </w:rPr>
  </w:style>
  <w:style w:type="paragraph" w:styleId="a8">
    <w:name w:val="footer"/>
    <w:basedOn w:val="a1"/>
    <w:link w:val="a9"/>
    <w:uiPriority w:val="99"/>
    <w:unhideWhenUsed/>
    <w:rsid w:val="000E74F1"/>
    <w:pPr>
      <w:tabs>
        <w:tab w:val="center" w:pos="4677"/>
        <w:tab w:val="right" w:pos="9355"/>
      </w:tabs>
      <w:spacing w:line="240" w:lineRule="auto"/>
    </w:pPr>
  </w:style>
  <w:style w:type="character" w:customStyle="1" w:styleId="a9">
    <w:name w:val="Нижний колонтитул Знак"/>
    <w:basedOn w:val="a2"/>
    <w:link w:val="a8"/>
    <w:uiPriority w:val="99"/>
    <w:rsid w:val="000E74F1"/>
    <w:rPr>
      <w:rFonts w:ascii="Times New Roman" w:hAnsi="Times New Roman"/>
      <w:sz w:val="28"/>
    </w:rPr>
  </w:style>
  <w:style w:type="table" w:styleId="aa">
    <w:name w:val="Table Grid"/>
    <w:basedOn w:val="a3"/>
    <w:uiPriority w:val="39"/>
    <w:rsid w:val="000E74F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b">
    <w:name w:val="без отступа"/>
    <w:basedOn w:val="a1"/>
    <w:qFormat/>
    <w:rsid w:val="000E74F1"/>
    <w:pPr>
      <w:widowControl/>
      <w:spacing w:after="200" w:line="276" w:lineRule="auto"/>
      <w:ind w:firstLine="0"/>
      <w:jc w:val="left"/>
    </w:pPr>
    <w:rPr>
      <w:i/>
      <w:noProof/>
      <w:sz w:val="18"/>
    </w:rPr>
  </w:style>
  <w:style w:type="paragraph" w:styleId="ac">
    <w:name w:val="No Spacing"/>
    <w:uiPriority w:val="1"/>
    <w:qFormat/>
    <w:rsid w:val="005A290C"/>
    <w:pPr>
      <w:widowControl w:val="0"/>
      <w:spacing w:after="0" w:line="240" w:lineRule="auto"/>
      <w:ind w:firstLine="709"/>
      <w:jc w:val="both"/>
    </w:pPr>
    <w:rPr>
      <w:rFonts w:ascii="Times New Roman" w:hAnsi="Times New Roman"/>
      <w:sz w:val="28"/>
    </w:rPr>
  </w:style>
  <w:style w:type="paragraph" w:styleId="ad">
    <w:name w:val="List Paragraph"/>
    <w:basedOn w:val="a1"/>
    <w:uiPriority w:val="34"/>
    <w:qFormat/>
    <w:rsid w:val="005A290C"/>
    <w:pPr>
      <w:ind w:left="720"/>
      <w:contextualSpacing/>
    </w:pPr>
  </w:style>
  <w:style w:type="paragraph" w:styleId="ae">
    <w:name w:val="TOC Heading"/>
    <w:basedOn w:val="1"/>
    <w:next w:val="a1"/>
    <w:uiPriority w:val="39"/>
    <w:unhideWhenUsed/>
    <w:qFormat/>
    <w:rsid w:val="001D30FF"/>
    <w:pPr>
      <w:widowControl/>
      <w:spacing w:before="240" w:line="259" w:lineRule="auto"/>
      <w:ind w:firstLine="0"/>
      <w:jc w:val="left"/>
      <w:outlineLvl w:val="9"/>
    </w:pPr>
    <w:rPr>
      <w:rFonts w:asciiTheme="majorHAnsi" w:hAnsiTheme="majorHAnsi"/>
      <w:b w:val="0"/>
      <w:bCs w:val="0"/>
      <w:color w:val="2F5496" w:themeColor="accent1" w:themeShade="BF"/>
      <w:sz w:val="32"/>
      <w:szCs w:val="32"/>
      <w:lang w:eastAsia="ru-RU"/>
    </w:rPr>
  </w:style>
  <w:style w:type="paragraph" w:styleId="21">
    <w:name w:val="toc 2"/>
    <w:basedOn w:val="a1"/>
    <w:next w:val="a1"/>
    <w:autoRedefine/>
    <w:uiPriority w:val="39"/>
    <w:unhideWhenUsed/>
    <w:rsid w:val="0016073E"/>
    <w:pPr>
      <w:tabs>
        <w:tab w:val="right" w:leader="dot" w:pos="9345"/>
      </w:tabs>
      <w:spacing w:before="120"/>
      <w:ind w:left="280" w:firstLine="0"/>
      <w:jc w:val="left"/>
    </w:pPr>
    <w:rPr>
      <w:rFonts w:asciiTheme="minorHAnsi" w:hAnsiTheme="minorHAnsi" w:cstheme="minorHAnsi"/>
      <w:b/>
      <w:bCs/>
      <w:sz w:val="22"/>
    </w:rPr>
  </w:style>
  <w:style w:type="character" w:styleId="af">
    <w:name w:val="FollowedHyperlink"/>
    <w:basedOn w:val="a2"/>
    <w:uiPriority w:val="99"/>
    <w:semiHidden/>
    <w:unhideWhenUsed/>
    <w:rsid w:val="00EA01A9"/>
    <w:rPr>
      <w:color w:val="954F72" w:themeColor="followedHyperlink"/>
      <w:u w:val="single"/>
    </w:rPr>
  </w:style>
  <w:style w:type="paragraph" w:styleId="af0">
    <w:name w:val="footnote text"/>
    <w:basedOn w:val="a1"/>
    <w:link w:val="af1"/>
    <w:semiHidden/>
    <w:unhideWhenUsed/>
    <w:rsid w:val="004C2415"/>
    <w:pPr>
      <w:autoSpaceDE w:val="0"/>
      <w:autoSpaceDN w:val="0"/>
      <w:adjustRightInd w:val="0"/>
      <w:spacing w:line="240" w:lineRule="auto"/>
      <w:ind w:firstLine="0"/>
    </w:pPr>
    <w:rPr>
      <w:rFonts w:eastAsia="Times New Roman" w:cs="Times New Roman"/>
      <w:sz w:val="20"/>
      <w:szCs w:val="20"/>
      <w:lang w:eastAsia="ru-RU"/>
    </w:rPr>
  </w:style>
  <w:style w:type="character" w:customStyle="1" w:styleId="af1">
    <w:name w:val="Текст сноски Знак"/>
    <w:basedOn w:val="a2"/>
    <w:link w:val="af0"/>
    <w:semiHidden/>
    <w:rsid w:val="004C2415"/>
    <w:rPr>
      <w:rFonts w:ascii="Times New Roman" w:eastAsia="Times New Roman" w:hAnsi="Times New Roman" w:cs="Times New Roman"/>
      <w:sz w:val="20"/>
      <w:szCs w:val="20"/>
      <w:lang w:eastAsia="ru-RU"/>
    </w:rPr>
  </w:style>
  <w:style w:type="table" w:customStyle="1" w:styleId="12">
    <w:name w:val="Сетка таблицы1"/>
    <w:basedOn w:val="a3"/>
    <w:next w:val="aa"/>
    <w:uiPriority w:val="39"/>
    <w:rsid w:val="004C2415"/>
    <w:pPr>
      <w:spacing w:after="0" w:line="240" w:lineRule="auto"/>
    </w:pPr>
    <w:rPr>
      <w:rFonts w:ascii="Times New Roman" w:eastAsia="MS Mincho"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Balloon Text"/>
    <w:basedOn w:val="a1"/>
    <w:link w:val="af3"/>
    <w:uiPriority w:val="99"/>
    <w:semiHidden/>
    <w:unhideWhenUsed/>
    <w:rsid w:val="004C2415"/>
    <w:pPr>
      <w:widowControl/>
      <w:spacing w:line="240" w:lineRule="auto"/>
      <w:ind w:firstLine="0"/>
    </w:pPr>
    <w:rPr>
      <w:rFonts w:ascii="Tahoma" w:eastAsia="Times New Roman" w:hAnsi="Tahoma" w:cs="Times New Roman"/>
      <w:sz w:val="16"/>
      <w:szCs w:val="16"/>
      <w:lang w:eastAsia="ru-RU"/>
    </w:rPr>
  </w:style>
  <w:style w:type="character" w:customStyle="1" w:styleId="af3">
    <w:name w:val="Текст выноски Знак"/>
    <w:basedOn w:val="a2"/>
    <w:link w:val="af2"/>
    <w:uiPriority w:val="99"/>
    <w:semiHidden/>
    <w:rsid w:val="004C2415"/>
    <w:rPr>
      <w:rFonts w:ascii="Tahoma" w:eastAsia="Times New Roman" w:hAnsi="Tahoma" w:cs="Times New Roman"/>
      <w:sz w:val="16"/>
      <w:szCs w:val="16"/>
      <w:lang w:eastAsia="ru-RU"/>
    </w:rPr>
  </w:style>
  <w:style w:type="paragraph" w:styleId="a">
    <w:name w:val="caption"/>
    <w:basedOn w:val="a1"/>
    <w:next w:val="a1"/>
    <w:qFormat/>
    <w:rsid w:val="004C2415"/>
    <w:pPr>
      <w:widowControl/>
      <w:numPr>
        <w:numId w:val="1"/>
      </w:numPr>
      <w:tabs>
        <w:tab w:val="left" w:pos="1134"/>
      </w:tabs>
      <w:suppressAutoHyphens/>
      <w:ind w:left="0" w:firstLine="709"/>
      <w:textAlignment w:val="baseline"/>
    </w:pPr>
    <w:rPr>
      <w:rFonts w:eastAsia="Calibri" w:cs="Times New Roman"/>
      <w:szCs w:val="28"/>
      <w:lang w:eastAsia="zh-CN"/>
    </w:rPr>
  </w:style>
  <w:style w:type="paragraph" w:customStyle="1" w:styleId="TableParagraph">
    <w:name w:val="Table Paragraph"/>
    <w:basedOn w:val="a1"/>
    <w:uiPriority w:val="1"/>
    <w:qFormat/>
    <w:rsid w:val="00572418"/>
    <w:pPr>
      <w:autoSpaceDE w:val="0"/>
      <w:autoSpaceDN w:val="0"/>
      <w:spacing w:line="240" w:lineRule="auto"/>
      <w:ind w:firstLine="0"/>
      <w:jc w:val="left"/>
    </w:pPr>
    <w:rPr>
      <w:rFonts w:eastAsia="Times New Roman" w:cs="Times New Roman"/>
      <w:sz w:val="22"/>
    </w:rPr>
  </w:style>
  <w:style w:type="paragraph" w:customStyle="1" w:styleId="af4">
    <w:name w:val="Введение. аннотация и тд"/>
    <w:basedOn w:val="a1"/>
    <w:link w:val="af5"/>
    <w:qFormat/>
    <w:rsid w:val="00572418"/>
    <w:pPr>
      <w:widowControl/>
      <w:spacing w:after="360"/>
      <w:ind w:firstLine="0"/>
      <w:jc w:val="center"/>
      <w:outlineLvl w:val="0"/>
    </w:pPr>
    <w:rPr>
      <w:rFonts w:eastAsia="Times New Roman" w:cs="Times New Roman"/>
      <w:b/>
      <w:sz w:val="32"/>
      <w:szCs w:val="24"/>
      <w:lang w:eastAsia="ru-RU"/>
    </w:rPr>
  </w:style>
  <w:style w:type="character" w:customStyle="1" w:styleId="af5">
    <w:name w:val="Введение. аннотация и тд Знак"/>
    <w:basedOn w:val="a2"/>
    <w:link w:val="af4"/>
    <w:rsid w:val="00572418"/>
    <w:rPr>
      <w:rFonts w:ascii="Times New Roman" w:eastAsia="Times New Roman" w:hAnsi="Times New Roman" w:cs="Times New Roman"/>
      <w:b/>
      <w:sz w:val="32"/>
      <w:szCs w:val="24"/>
      <w:lang w:eastAsia="ru-RU"/>
    </w:rPr>
  </w:style>
  <w:style w:type="paragraph" w:customStyle="1" w:styleId="a0">
    <w:name w:val="подглавы пз"/>
    <w:basedOn w:val="2"/>
    <w:link w:val="af6"/>
    <w:autoRedefine/>
    <w:qFormat/>
    <w:rsid w:val="002C411A"/>
    <w:pPr>
      <w:widowControl/>
      <w:numPr>
        <w:ilvl w:val="1"/>
        <w:numId w:val="8"/>
      </w:numPr>
      <w:tabs>
        <w:tab w:val="left" w:pos="1134"/>
      </w:tabs>
      <w:autoSpaceDE w:val="0"/>
      <w:autoSpaceDN w:val="0"/>
      <w:adjustRightInd w:val="0"/>
      <w:spacing w:before="360" w:after="360"/>
    </w:pPr>
    <w:rPr>
      <w:rFonts w:eastAsia="Times New Roman" w:cs="Times New Roman"/>
      <w:color w:val="000000"/>
      <w:szCs w:val="24"/>
      <w:lang w:eastAsia="ru-RU"/>
    </w:rPr>
  </w:style>
  <w:style w:type="character" w:customStyle="1" w:styleId="af6">
    <w:name w:val="подглавы пз Знак"/>
    <w:basedOn w:val="a2"/>
    <w:link w:val="a0"/>
    <w:rsid w:val="002C411A"/>
    <w:rPr>
      <w:rFonts w:ascii="Times New Roman" w:eastAsia="Times New Roman" w:hAnsi="Times New Roman" w:cs="Times New Roman"/>
      <w:b/>
      <w:bCs/>
      <w:color w:val="000000"/>
      <w:sz w:val="28"/>
      <w:szCs w:val="24"/>
      <w:lang w:eastAsia="ru-RU"/>
    </w:rPr>
  </w:style>
  <w:style w:type="paragraph" w:customStyle="1" w:styleId="af7">
    <w:name w:val="Главы пз"/>
    <w:basedOn w:val="a1"/>
    <w:link w:val="af8"/>
    <w:qFormat/>
    <w:rsid w:val="00572418"/>
    <w:pPr>
      <w:widowControl/>
      <w:autoSpaceDE w:val="0"/>
      <w:autoSpaceDN w:val="0"/>
      <w:adjustRightInd w:val="0"/>
      <w:spacing w:before="360" w:after="360"/>
      <w:ind w:firstLine="0"/>
      <w:outlineLvl w:val="0"/>
    </w:pPr>
    <w:rPr>
      <w:rFonts w:eastAsia="Times New Roman" w:cs="Times New Roman"/>
      <w:b/>
      <w:color w:val="000000"/>
      <w:sz w:val="32"/>
      <w:szCs w:val="28"/>
      <w:lang w:eastAsia="ru-RU"/>
    </w:rPr>
  </w:style>
  <w:style w:type="character" w:customStyle="1" w:styleId="af8">
    <w:name w:val="Главы пз Знак"/>
    <w:basedOn w:val="a2"/>
    <w:link w:val="af7"/>
    <w:rsid w:val="00572418"/>
    <w:rPr>
      <w:rFonts w:ascii="Times New Roman" w:eastAsia="Times New Roman" w:hAnsi="Times New Roman" w:cs="Times New Roman"/>
      <w:b/>
      <w:color w:val="000000"/>
      <w:sz w:val="32"/>
      <w:szCs w:val="28"/>
      <w:lang w:eastAsia="ru-RU"/>
    </w:rPr>
  </w:style>
  <w:style w:type="paragraph" w:customStyle="1" w:styleId="af9">
    <w:name w:val="пз текст"/>
    <w:basedOn w:val="a1"/>
    <w:link w:val="afa"/>
    <w:qFormat/>
    <w:rsid w:val="003774C6"/>
    <w:pPr>
      <w:widowControl/>
      <w:autoSpaceDE w:val="0"/>
      <w:autoSpaceDN w:val="0"/>
      <w:adjustRightInd w:val="0"/>
      <w:spacing w:before="200" w:after="160"/>
    </w:pPr>
    <w:rPr>
      <w:rFonts w:eastAsia="Arial Unicode MS" w:cs="Times New Roman"/>
      <w:bCs/>
      <w:color w:val="000000"/>
      <w:szCs w:val="28"/>
      <w:u w:color="000000"/>
      <w:bdr w:val="nil"/>
      <w:lang w:eastAsia="ru-RU"/>
    </w:rPr>
  </w:style>
  <w:style w:type="character" w:customStyle="1" w:styleId="afa">
    <w:name w:val="пз текст Знак"/>
    <w:basedOn w:val="a2"/>
    <w:link w:val="af9"/>
    <w:rsid w:val="003774C6"/>
    <w:rPr>
      <w:rFonts w:ascii="Times New Roman" w:eastAsia="Arial Unicode MS" w:hAnsi="Times New Roman" w:cs="Times New Roman"/>
      <w:bCs/>
      <w:color w:val="000000"/>
      <w:sz w:val="28"/>
      <w:szCs w:val="28"/>
      <w:u w:color="000000"/>
      <w:bdr w:val="nil"/>
      <w:lang w:eastAsia="ru-RU"/>
    </w:rPr>
  </w:style>
  <w:style w:type="paragraph" w:styleId="6">
    <w:name w:val="toc 6"/>
    <w:basedOn w:val="a1"/>
    <w:next w:val="a1"/>
    <w:autoRedefine/>
    <w:uiPriority w:val="39"/>
    <w:unhideWhenUsed/>
    <w:rsid w:val="003774C6"/>
    <w:pPr>
      <w:ind w:left="1400"/>
      <w:jc w:val="left"/>
    </w:pPr>
    <w:rPr>
      <w:rFonts w:asciiTheme="minorHAnsi" w:hAnsiTheme="minorHAnsi" w:cstheme="minorHAnsi"/>
      <w:sz w:val="20"/>
      <w:szCs w:val="20"/>
    </w:rPr>
  </w:style>
  <w:style w:type="paragraph" w:styleId="31">
    <w:name w:val="toc 3"/>
    <w:basedOn w:val="a1"/>
    <w:next w:val="a1"/>
    <w:autoRedefine/>
    <w:uiPriority w:val="39"/>
    <w:unhideWhenUsed/>
    <w:rsid w:val="008E336A"/>
    <w:pPr>
      <w:ind w:left="560"/>
      <w:jc w:val="left"/>
    </w:pPr>
    <w:rPr>
      <w:rFonts w:asciiTheme="minorHAnsi" w:hAnsiTheme="minorHAnsi" w:cstheme="minorHAnsi"/>
      <w:sz w:val="20"/>
      <w:szCs w:val="20"/>
    </w:rPr>
  </w:style>
  <w:style w:type="paragraph" w:styleId="afb">
    <w:name w:val="Normal (Web)"/>
    <w:basedOn w:val="a1"/>
    <w:uiPriority w:val="99"/>
    <w:semiHidden/>
    <w:unhideWhenUsed/>
    <w:rsid w:val="00104869"/>
    <w:pPr>
      <w:widowControl/>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30">
    <w:name w:val="Заголовок 3 Знак"/>
    <w:basedOn w:val="a2"/>
    <w:link w:val="3"/>
    <w:uiPriority w:val="9"/>
    <w:rsid w:val="000814BF"/>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2"/>
    <w:link w:val="4"/>
    <w:uiPriority w:val="9"/>
    <w:semiHidden/>
    <w:rsid w:val="000814BF"/>
    <w:rPr>
      <w:rFonts w:asciiTheme="majorHAnsi" w:eastAsiaTheme="majorEastAsia" w:hAnsiTheme="majorHAnsi" w:cstheme="majorBidi"/>
      <w:i/>
      <w:iCs/>
      <w:color w:val="2F5496" w:themeColor="accent1" w:themeShade="BF"/>
      <w:sz w:val="28"/>
    </w:rPr>
  </w:style>
  <w:style w:type="paragraph" w:customStyle="1" w:styleId="im-mess">
    <w:name w:val="im-mess"/>
    <w:basedOn w:val="a1"/>
    <w:rsid w:val="000814BF"/>
    <w:pPr>
      <w:widowControl/>
      <w:spacing w:before="100" w:beforeAutospacing="1" w:after="100" w:afterAutospacing="1" w:line="240" w:lineRule="auto"/>
      <w:ind w:firstLine="0"/>
      <w:jc w:val="left"/>
    </w:pPr>
    <w:rPr>
      <w:rFonts w:eastAsia="Times New Roman" w:cs="Times New Roman"/>
      <w:sz w:val="24"/>
      <w:szCs w:val="24"/>
      <w:lang w:eastAsia="ru-RU"/>
    </w:rPr>
  </w:style>
  <w:style w:type="character" w:styleId="afc">
    <w:name w:val="Placeholder Text"/>
    <w:basedOn w:val="a2"/>
    <w:uiPriority w:val="99"/>
    <w:semiHidden/>
    <w:rsid w:val="000814BF"/>
    <w:rPr>
      <w:color w:val="666666"/>
    </w:rPr>
  </w:style>
  <w:style w:type="character" w:styleId="HTML">
    <w:name w:val="HTML Code"/>
    <w:basedOn w:val="a2"/>
    <w:uiPriority w:val="99"/>
    <w:semiHidden/>
    <w:unhideWhenUsed/>
    <w:rsid w:val="000814BF"/>
    <w:rPr>
      <w:rFonts w:ascii="Courier New" w:eastAsia="Times New Roman" w:hAnsi="Courier New" w:cs="Courier New"/>
      <w:sz w:val="20"/>
      <w:szCs w:val="20"/>
    </w:rPr>
  </w:style>
  <w:style w:type="character" w:styleId="afd">
    <w:name w:val="Strong"/>
    <w:basedOn w:val="a2"/>
    <w:uiPriority w:val="22"/>
    <w:qFormat/>
    <w:rsid w:val="005F5495"/>
    <w:rPr>
      <w:b/>
      <w:bCs/>
    </w:rPr>
  </w:style>
  <w:style w:type="character" w:styleId="afe">
    <w:name w:val="Emphasis"/>
    <w:basedOn w:val="a2"/>
    <w:uiPriority w:val="20"/>
    <w:qFormat/>
    <w:rsid w:val="0032369C"/>
    <w:rPr>
      <w:i/>
      <w:iCs/>
    </w:rPr>
  </w:style>
  <w:style w:type="paragraph" w:styleId="9">
    <w:name w:val="toc 9"/>
    <w:basedOn w:val="a1"/>
    <w:next w:val="a1"/>
    <w:autoRedefine/>
    <w:uiPriority w:val="39"/>
    <w:unhideWhenUsed/>
    <w:rsid w:val="005E0376"/>
    <w:pPr>
      <w:ind w:left="2240"/>
      <w:jc w:val="left"/>
    </w:pPr>
    <w:rPr>
      <w:rFonts w:asciiTheme="minorHAnsi" w:hAnsiTheme="minorHAnsi" w:cstheme="minorHAnsi"/>
      <w:sz w:val="20"/>
      <w:szCs w:val="20"/>
    </w:rPr>
  </w:style>
  <w:style w:type="paragraph" w:styleId="41">
    <w:name w:val="toc 4"/>
    <w:basedOn w:val="a1"/>
    <w:next w:val="a1"/>
    <w:autoRedefine/>
    <w:uiPriority w:val="39"/>
    <w:unhideWhenUsed/>
    <w:rsid w:val="00766C1F"/>
    <w:pPr>
      <w:ind w:left="840"/>
      <w:jc w:val="left"/>
    </w:pPr>
    <w:rPr>
      <w:rFonts w:asciiTheme="minorHAnsi" w:hAnsiTheme="minorHAnsi" w:cstheme="minorHAnsi"/>
      <w:sz w:val="20"/>
      <w:szCs w:val="20"/>
    </w:rPr>
  </w:style>
  <w:style w:type="paragraph" w:styleId="5">
    <w:name w:val="toc 5"/>
    <w:basedOn w:val="a1"/>
    <w:next w:val="a1"/>
    <w:autoRedefine/>
    <w:uiPriority w:val="39"/>
    <w:unhideWhenUsed/>
    <w:rsid w:val="00766C1F"/>
    <w:pPr>
      <w:ind w:left="1120"/>
      <w:jc w:val="left"/>
    </w:pPr>
    <w:rPr>
      <w:rFonts w:asciiTheme="minorHAnsi" w:hAnsiTheme="minorHAnsi" w:cstheme="minorHAnsi"/>
      <w:sz w:val="20"/>
      <w:szCs w:val="20"/>
    </w:rPr>
  </w:style>
  <w:style w:type="paragraph" w:styleId="7">
    <w:name w:val="toc 7"/>
    <w:basedOn w:val="a1"/>
    <w:next w:val="a1"/>
    <w:autoRedefine/>
    <w:uiPriority w:val="39"/>
    <w:unhideWhenUsed/>
    <w:rsid w:val="00766C1F"/>
    <w:pPr>
      <w:ind w:left="1680"/>
      <w:jc w:val="left"/>
    </w:pPr>
    <w:rPr>
      <w:rFonts w:asciiTheme="minorHAnsi" w:hAnsiTheme="minorHAnsi" w:cstheme="minorHAnsi"/>
      <w:sz w:val="20"/>
      <w:szCs w:val="20"/>
    </w:rPr>
  </w:style>
  <w:style w:type="paragraph" w:styleId="8">
    <w:name w:val="toc 8"/>
    <w:basedOn w:val="a1"/>
    <w:next w:val="a1"/>
    <w:autoRedefine/>
    <w:uiPriority w:val="39"/>
    <w:unhideWhenUsed/>
    <w:rsid w:val="00766C1F"/>
    <w:pPr>
      <w:ind w:left="1960"/>
      <w:jc w:val="left"/>
    </w:pPr>
    <w:rPr>
      <w:rFonts w:asciiTheme="minorHAnsi" w:hAnsiTheme="minorHAnsi" w:cstheme="minorHAnsi"/>
      <w:sz w:val="20"/>
      <w:szCs w:val="20"/>
    </w:rPr>
  </w:style>
  <w:style w:type="character" w:styleId="aff">
    <w:name w:val="Unresolved Mention"/>
    <w:basedOn w:val="a2"/>
    <w:uiPriority w:val="99"/>
    <w:semiHidden/>
    <w:unhideWhenUsed/>
    <w:rsid w:val="00BD06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06562">
      <w:bodyDiv w:val="1"/>
      <w:marLeft w:val="0"/>
      <w:marRight w:val="0"/>
      <w:marTop w:val="0"/>
      <w:marBottom w:val="0"/>
      <w:divBdr>
        <w:top w:val="none" w:sz="0" w:space="0" w:color="auto"/>
        <w:left w:val="none" w:sz="0" w:space="0" w:color="auto"/>
        <w:bottom w:val="none" w:sz="0" w:space="0" w:color="auto"/>
        <w:right w:val="none" w:sz="0" w:space="0" w:color="auto"/>
      </w:divBdr>
      <w:divsChild>
        <w:div w:id="267084116">
          <w:marLeft w:val="0"/>
          <w:marRight w:val="0"/>
          <w:marTop w:val="0"/>
          <w:marBottom w:val="0"/>
          <w:divBdr>
            <w:top w:val="none" w:sz="0" w:space="0" w:color="auto"/>
            <w:left w:val="none" w:sz="0" w:space="0" w:color="auto"/>
            <w:bottom w:val="none" w:sz="0" w:space="0" w:color="auto"/>
            <w:right w:val="none" w:sz="0" w:space="0" w:color="auto"/>
          </w:divBdr>
        </w:div>
      </w:divsChild>
    </w:div>
    <w:div w:id="82653272">
      <w:bodyDiv w:val="1"/>
      <w:marLeft w:val="0"/>
      <w:marRight w:val="0"/>
      <w:marTop w:val="0"/>
      <w:marBottom w:val="0"/>
      <w:divBdr>
        <w:top w:val="none" w:sz="0" w:space="0" w:color="auto"/>
        <w:left w:val="none" w:sz="0" w:space="0" w:color="auto"/>
        <w:bottom w:val="none" w:sz="0" w:space="0" w:color="auto"/>
        <w:right w:val="none" w:sz="0" w:space="0" w:color="auto"/>
      </w:divBdr>
      <w:divsChild>
        <w:div w:id="1612204688">
          <w:marLeft w:val="0"/>
          <w:marRight w:val="0"/>
          <w:marTop w:val="0"/>
          <w:marBottom w:val="0"/>
          <w:divBdr>
            <w:top w:val="none" w:sz="0" w:space="0" w:color="auto"/>
            <w:left w:val="none" w:sz="0" w:space="0" w:color="auto"/>
            <w:bottom w:val="none" w:sz="0" w:space="0" w:color="auto"/>
            <w:right w:val="none" w:sz="0" w:space="0" w:color="auto"/>
          </w:divBdr>
        </w:div>
      </w:divsChild>
    </w:div>
    <w:div w:id="174079914">
      <w:bodyDiv w:val="1"/>
      <w:marLeft w:val="0"/>
      <w:marRight w:val="0"/>
      <w:marTop w:val="0"/>
      <w:marBottom w:val="0"/>
      <w:divBdr>
        <w:top w:val="none" w:sz="0" w:space="0" w:color="auto"/>
        <w:left w:val="none" w:sz="0" w:space="0" w:color="auto"/>
        <w:bottom w:val="none" w:sz="0" w:space="0" w:color="auto"/>
        <w:right w:val="none" w:sz="0" w:space="0" w:color="auto"/>
      </w:divBdr>
    </w:div>
    <w:div w:id="296647227">
      <w:bodyDiv w:val="1"/>
      <w:marLeft w:val="0"/>
      <w:marRight w:val="0"/>
      <w:marTop w:val="0"/>
      <w:marBottom w:val="0"/>
      <w:divBdr>
        <w:top w:val="none" w:sz="0" w:space="0" w:color="auto"/>
        <w:left w:val="none" w:sz="0" w:space="0" w:color="auto"/>
        <w:bottom w:val="none" w:sz="0" w:space="0" w:color="auto"/>
        <w:right w:val="none" w:sz="0" w:space="0" w:color="auto"/>
      </w:divBdr>
    </w:div>
    <w:div w:id="299189622">
      <w:bodyDiv w:val="1"/>
      <w:marLeft w:val="0"/>
      <w:marRight w:val="0"/>
      <w:marTop w:val="0"/>
      <w:marBottom w:val="0"/>
      <w:divBdr>
        <w:top w:val="none" w:sz="0" w:space="0" w:color="auto"/>
        <w:left w:val="none" w:sz="0" w:space="0" w:color="auto"/>
        <w:bottom w:val="none" w:sz="0" w:space="0" w:color="auto"/>
        <w:right w:val="none" w:sz="0" w:space="0" w:color="auto"/>
      </w:divBdr>
    </w:div>
    <w:div w:id="349263467">
      <w:bodyDiv w:val="1"/>
      <w:marLeft w:val="0"/>
      <w:marRight w:val="0"/>
      <w:marTop w:val="0"/>
      <w:marBottom w:val="0"/>
      <w:divBdr>
        <w:top w:val="none" w:sz="0" w:space="0" w:color="auto"/>
        <w:left w:val="none" w:sz="0" w:space="0" w:color="auto"/>
        <w:bottom w:val="none" w:sz="0" w:space="0" w:color="auto"/>
        <w:right w:val="none" w:sz="0" w:space="0" w:color="auto"/>
      </w:divBdr>
      <w:divsChild>
        <w:div w:id="410468937">
          <w:marLeft w:val="0"/>
          <w:marRight w:val="0"/>
          <w:marTop w:val="0"/>
          <w:marBottom w:val="0"/>
          <w:divBdr>
            <w:top w:val="none" w:sz="0" w:space="0" w:color="auto"/>
            <w:left w:val="none" w:sz="0" w:space="0" w:color="auto"/>
            <w:bottom w:val="none" w:sz="0" w:space="0" w:color="auto"/>
            <w:right w:val="none" w:sz="0" w:space="0" w:color="auto"/>
          </w:divBdr>
          <w:divsChild>
            <w:div w:id="899947689">
              <w:marLeft w:val="0"/>
              <w:marRight w:val="0"/>
              <w:marTop w:val="0"/>
              <w:marBottom w:val="0"/>
              <w:divBdr>
                <w:top w:val="none" w:sz="0" w:space="0" w:color="auto"/>
                <w:left w:val="none" w:sz="0" w:space="0" w:color="auto"/>
                <w:bottom w:val="none" w:sz="0" w:space="0" w:color="auto"/>
                <w:right w:val="none" w:sz="0" w:space="0" w:color="auto"/>
              </w:divBdr>
              <w:divsChild>
                <w:div w:id="74299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405290">
      <w:bodyDiv w:val="1"/>
      <w:marLeft w:val="0"/>
      <w:marRight w:val="0"/>
      <w:marTop w:val="0"/>
      <w:marBottom w:val="0"/>
      <w:divBdr>
        <w:top w:val="none" w:sz="0" w:space="0" w:color="auto"/>
        <w:left w:val="none" w:sz="0" w:space="0" w:color="auto"/>
        <w:bottom w:val="none" w:sz="0" w:space="0" w:color="auto"/>
        <w:right w:val="none" w:sz="0" w:space="0" w:color="auto"/>
      </w:divBdr>
      <w:divsChild>
        <w:div w:id="1030649895">
          <w:marLeft w:val="0"/>
          <w:marRight w:val="0"/>
          <w:marTop w:val="0"/>
          <w:marBottom w:val="0"/>
          <w:divBdr>
            <w:top w:val="none" w:sz="0" w:space="0" w:color="auto"/>
            <w:left w:val="none" w:sz="0" w:space="0" w:color="auto"/>
            <w:bottom w:val="none" w:sz="0" w:space="0" w:color="auto"/>
            <w:right w:val="none" w:sz="0" w:space="0" w:color="auto"/>
          </w:divBdr>
        </w:div>
      </w:divsChild>
    </w:div>
    <w:div w:id="634607175">
      <w:bodyDiv w:val="1"/>
      <w:marLeft w:val="0"/>
      <w:marRight w:val="0"/>
      <w:marTop w:val="0"/>
      <w:marBottom w:val="0"/>
      <w:divBdr>
        <w:top w:val="none" w:sz="0" w:space="0" w:color="auto"/>
        <w:left w:val="none" w:sz="0" w:space="0" w:color="auto"/>
        <w:bottom w:val="none" w:sz="0" w:space="0" w:color="auto"/>
        <w:right w:val="none" w:sz="0" w:space="0" w:color="auto"/>
      </w:divBdr>
    </w:div>
    <w:div w:id="654533828">
      <w:bodyDiv w:val="1"/>
      <w:marLeft w:val="0"/>
      <w:marRight w:val="0"/>
      <w:marTop w:val="0"/>
      <w:marBottom w:val="0"/>
      <w:divBdr>
        <w:top w:val="none" w:sz="0" w:space="0" w:color="auto"/>
        <w:left w:val="none" w:sz="0" w:space="0" w:color="auto"/>
        <w:bottom w:val="none" w:sz="0" w:space="0" w:color="auto"/>
        <w:right w:val="none" w:sz="0" w:space="0" w:color="auto"/>
      </w:divBdr>
    </w:div>
    <w:div w:id="734278512">
      <w:bodyDiv w:val="1"/>
      <w:marLeft w:val="0"/>
      <w:marRight w:val="0"/>
      <w:marTop w:val="0"/>
      <w:marBottom w:val="0"/>
      <w:divBdr>
        <w:top w:val="none" w:sz="0" w:space="0" w:color="auto"/>
        <w:left w:val="none" w:sz="0" w:space="0" w:color="auto"/>
        <w:bottom w:val="none" w:sz="0" w:space="0" w:color="auto"/>
        <w:right w:val="none" w:sz="0" w:space="0" w:color="auto"/>
      </w:divBdr>
      <w:divsChild>
        <w:div w:id="150565166">
          <w:marLeft w:val="0"/>
          <w:marRight w:val="0"/>
          <w:marTop w:val="0"/>
          <w:marBottom w:val="0"/>
          <w:divBdr>
            <w:top w:val="none" w:sz="0" w:space="0" w:color="auto"/>
            <w:left w:val="none" w:sz="0" w:space="0" w:color="auto"/>
            <w:bottom w:val="none" w:sz="0" w:space="0" w:color="auto"/>
            <w:right w:val="none" w:sz="0" w:space="0" w:color="auto"/>
          </w:divBdr>
          <w:divsChild>
            <w:div w:id="1814057913">
              <w:marLeft w:val="0"/>
              <w:marRight w:val="0"/>
              <w:marTop w:val="0"/>
              <w:marBottom w:val="0"/>
              <w:divBdr>
                <w:top w:val="none" w:sz="0" w:space="0" w:color="auto"/>
                <w:left w:val="none" w:sz="0" w:space="0" w:color="auto"/>
                <w:bottom w:val="none" w:sz="0" w:space="0" w:color="auto"/>
                <w:right w:val="none" w:sz="0" w:space="0" w:color="auto"/>
              </w:divBdr>
              <w:divsChild>
                <w:div w:id="190363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232015">
      <w:bodyDiv w:val="1"/>
      <w:marLeft w:val="0"/>
      <w:marRight w:val="0"/>
      <w:marTop w:val="0"/>
      <w:marBottom w:val="0"/>
      <w:divBdr>
        <w:top w:val="none" w:sz="0" w:space="0" w:color="auto"/>
        <w:left w:val="none" w:sz="0" w:space="0" w:color="auto"/>
        <w:bottom w:val="none" w:sz="0" w:space="0" w:color="auto"/>
        <w:right w:val="none" w:sz="0" w:space="0" w:color="auto"/>
      </w:divBdr>
      <w:divsChild>
        <w:div w:id="1118185773">
          <w:marLeft w:val="0"/>
          <w:marRight w:val="0"/>
          <w:marTop w:val="0"/>
          <w:marBottom w:val="0"/>
          <w:divBdr>
            <w:top w:val="none" w:sz="0" w:space="0" w:color="auto"/>
            <w:left w:val="none" w:sz="0" w:space="0" w:color="auto"/>
            <w:bottom w:val="none" w:sz="0" w:space="0" w:color="auto"/>
            <w:right w:val="none" w:sz="0" w:space="0" w:color="auto"/>
          </w:divBdr>
        </w:div>
      </w:divsChild>
    </w:div>
    <w:div w:id="1100761299">
      <w:bodyDiv w:val="1"/>
      <w:marLeft w:val="0"/>
      <w:marRight w:val="0"/>
      <w:marTop w:val="0"/>
      <w:marBottom w:val="0"/>
      <w:divBdr>
        <w:top w:val="none" w:sz="0" w:space="0" w:color="auto"/>
        <w:left w:val="none" w:sz="0" w:space="0" w:color="auto"/>
        <w:bottom w:val="none" w:sz="0" w:space="0" w:color="auto"/>
        <w:right w:val="none" w:sz="0" w:space="0" w:color="auto"/>
      </w:divBdr>
    </w:div>
    <w:div w:id="1107848222">
      <w:bodyDiv w:val="1"/>
      <w:marLeft w:val="0"/>
      <w:marRight w:val="0"/>
      <w:marTop w:val="0"/>
      <w:marBottom w:val="0"/>
      <w:divBdr>
        <w:top w:val="none" w:sz="0" w:space="0" w:color="auto"/>
        <w:left w:val="none" w:sz="0" w:space="0" w:color="auto"/>
        <w:bottom w:val="none" w:sz="0" w:space="0" w:color="auto"/>
        <w:right w:val="none" w:sz="0" w:space="0" w:color="auto"/>
      </w:divBdr>
      <w:divsChild>
        <w:div w:id="254439383">
          <w:marLeft w:val="0"/>
          <w:marRight w:val="0"/>
          <w:marTop w:val="0"/>
          <w:marBottom w:val="0"/>
          <w:divBdr>
            <w:top w:val="none" w:sz="0" w:space="0" w:color="auto"/>
            <w:left w:val="none" w:sz="0" w:space="0" w:color="auto"/>
            <w:bottom w:val="none" w:sz="0" w:space="0" w:color="auto"/>
            <w:right w:val="none" w:sz="0" w:space="0" w:color="auto"/>
          </w:divBdr>
        </w:div>
      </w:divsChild>
    </w:div>
    <w:div w:id="1114327481">
      <w:bodyDiv w:val="1"/>
      <w:marLeft w:val="0"/>
      <w:marRight w:val="0"/>
      <w:marTop w:val="0"/>
      <w:marBottom w:val="0"/>
      <w:divBdr>
        <w:top w:val="none" w:sz="0" w:space="0" w:color="auto"/>
        <w:left w:val="none" w:sz="0" w:space="0" w:color="auto"/>
        <w:bottom w:val="none" w:sz="0" w:space="0" w:color="auto"/>
        <w:right w:val="none" w:sz="0" w:space="0" w:color="auto"/>
      </w:divBdr>
      <w:divsChild>
        <w:div w:id="2144689934">
          <w:marLeft w:val="0"/>
          <w:marRight w:val="0"/>
          <w:marTop w:val="0"/>
          <w:marBottom w:val="0"/>
          <w:divBdr>
            <w:top w:val="none" w:sz="0" w:space="0" w:color="auto"/>
            <w:left w:val="none" w:sz="0" w:space="0" w:color="auto"/>
            <w:bottom w:val="none" w:sz="0" w:space="0" w:color="auto"/>
            <w:right w:val="none" w:sz="0" w:space="0" w:color="auto"/>
          </w:divBdr>
        </w:div>
      </w:divsChild>
    </w:div>
    <w:div w:id="1233009295">
      <w:bodyDiv w:val="1"/>
      <w:marLeft w:val="0"/>
      <w:marRight w:val="0"/>
      <w:marTop w:val="0"/>
      <w:marBottom w:val="0"/>
      <w:divBdr>
        <w:top w:val="none" w:sz="0" w:space="0" w:color="auto"/>
        <w:left w:val="none" w:sz="0" w:space="0" w:color="auto"/>
        <w:bottom w:val="none" w:sz="0" w:space="0" w:color="auto"/>
        <w:right w:val="none" w:sz="0" w:space="0" w:color="auto"/>
      </w:divBdr>
    </w:div>
    <w:div w:id="1370371723">
      <w:bodyDiv w:val="1"/>
      <w:marLeft w:val="0"/>
      <w:marRight w:val="0"/>
      <w:marTop w:val="0"/>
      <w:marBottom w:val="0"/>
      <w:divBdr>
        <w:top w:val="none" w:sz="0" w:space="0" w:color="auto"/>
        <w:left w:val="none" w:sz="0" w:space="0" w:color="auto"/>
        <w:bottom w:val="none" w:sz="0" w:space="0" w:color="auto"/>
        <w:right w:val="none" w:sz="0" w:space="0" w:color="auto"/>
      </w:divBdr>
      <w:divsChild>
        <w:div w:id="96483090">
          <w:marLeft w:val="0"/>
          <w:marRight w:val="0"/>
          <w:marTop w:val="0"/>
          <w:marBottom w:val="0"/>
          <w:divBdr>
            <w:top w:val="none" w:sz="0" w:space="0" w:color="auto"/>
            <w:left w:val="none" w:sz="0" w:space="0" w:color="auto"/>
            <w:bottom w:val="none" w:sz="0" w:space="0" w:color="auto"/>
            <w:right w:val="none" w:sz="0" w:space="0" w:color="auto"/>
          </w:divBdr>
        </w:div>
      </w:divsChild>
    </w:div>
    <w:div w:id="1472671051">
      <w:bodyDiv w:val="1"/>
      <w:marLeft w:val="0"/>
      <w:marRight w:val="0"/>
      <w:marTop w:val="0"/>
      <w:marBottom w:val="0"/>
      <w:divBdr>
        <w:top w:val="none" w:sz="0" w:space="0" w:color="auto"/>
        <w:left w:val="none" w:sz="0" w:space="0" w:color="auto"/>
        <w:bottom w:val="none" w:sz="0" w:space="0" w:color="auto"/>
        <w:right w:val="none" w:sz="0" w:space="0" w:color="auto"/>
      </w:divBdr>
      <w:divsChild>
        <w:div w:id="847259683">
          <w:marLeft w:val="0"/>
          <w:marRight w:val="0"/>
          <w:marTop w:val="0"/>
          <w:marBottom w:val="0"/>
          <w:divBdr>
            <w:top w:val="none" w:sz="0" w:space="0" w:color="auto"/>
            <w:left w:val="none" w:sz="0" w:space="0" w:color="auto"/>
            <w:bottom w:val="none" w:sz="0" w:space="0" w:color="auto"/>
            <w:right w:val="none" w:sz="0" w:space="0" w:color="auto"/>
          </w:divBdr>
        </w:div>
      </w:divsChild>
    </w:div>
    <w:div w:id="1529176525">
      <w:bodyDiv w:val="1"/>
      <w:marLeft w:val="0"/>
      <w:marRight w:val="0"/>
      <w:marTop w:val="0"/>
      <w:marBottom w:val="0"/>
      <w:divBdr>
        <w:top w:val="none" w:sz="0" w:space="0" w:color="auto"/>
        <w:left w:val="none" w:sz="0" w:space="0" w:color="auto"/>
        <w:bottom w:val="none" w:sz="0" w:space="0" w:color="auto"/>
        <w:right w:val="none" w:sz="0" w:space="0" w:color="auto"/>
      </w:divBdr>
      <w:divsChild>
        <w:div w:id="1451627400">
          <w:marLeft w:val="0"/>
          <w:marRight w:val="0"/>
          <w:marTop w:val="0"/>
          <w:marBottom w:val="0"/>
          <w:divBdr>
            <w:top w:val="none" w:sz="0" w:space="0" w:color="auto"/>
            <w:left w:val="none" w:sz="0" w:space="0" w:color="auto"/>
            <w:bottom w:val="none" w:sz="0" w:space="0" w:color="auto"/>
            <w:right w:val="none" w:sz="0" w:space="0" w:color="auto"/>
          </w:divBdr>
        </w:div>
      </w:divsChild>
    </w:div>
    <w:div w:id="1563835245">
      <w:bodyDiv w:val="1"/>
      <w:marLeft w:val="0"/>
      <w:marRight w:val="0"/>
      <w:marTop w:val="0"/>
      <w:marBottom w:val="0"/>
      <w:divBdr>
        <w:top w:val="none" w:sz="0" w:space="0" w:color="auto"/>
        <w:left w:val="none" w:sz="0" w:space="0" w:color="auto"/>
        <w:bottom w:val="none" w:sz="0" w:space="0" w:color="auto"/>
        <w:right w:val="none" w:sz="0" w:space="0" w:color="auto"/>
      </w:divBdr>
    </w:div>
    <w:div w:id="1607230319">
      <w:bodyDiv w:val="1"/>
      <w:marLeft w:val="0"/>
      <w:marRight w:val="0"/>
      <w:marTop w:val="0"/>
      <w:marBottom w:val="0"/>
      <w:divBdr>
        <w:top w:val="none" w:sz="0" w:space="0" w:color="auto"/>
        <w:left w:val="none" w:sz="0" w:space="0" w:color="auto"/>
        <w:bottom w:val="none" w:sz="0" w:space="0" w:color="auto"/>
        <w:right w:val="none" w:sz="0" w:space="0" w:color="auto"/>
      </w:divBdr>
      <w:divsChild>
        <w:div w:id="826937688">
          <w:marLeft w:val="0"/>
          <w:marRight w:val="0"/>
          <w:marTop w:val="0"/>
          <w:marBottom w:val="0"/>
          <w:divBdr>
            <w:top w:val="none" w:sz="0" w:space="0" w:color="auto"/>
            <w:left w:val="none" w:sz="0" w:space="0" w:color="auto"/>
            <w:bottom w:val="none" w:sz="0" w:space="0" w:color="auto"/>
            <w:right w:val="none" w:sz="0" w:space="0" w:color="auto"/>
          </w:divBdr>
        </w:div>
      </w:divsChild>
    </w:div>
    <w:div w:id="1644652444">
      <w:bodyDiv w:val="1"/>
      <w:marLeft w:val="0"/>
      <w:marRight w:val="0"/>
      <w:marTop w:val="0"/>
      <w:marBottom w:val="0"/>
      <w:divBdr>
        <w:top w:val="none" w:sz="0" w:space="0" w:color="auto"/>
        <w:left w:val="none" w:sz="0" w:space="0" w:color="auto"/>
        <w:bottom w:val="none" w:sz="0" w:space="0" w:color="auto"/>
        <w:right w:val="none" w:sz="0" w:space="0" w:color="auto"/>
      </w:divBdr>
      <w:divsChild>
        <w:div w:id="1866094207">
          <w:marLeft w:val="0"/>
          <w:marRight w:val="0"/>
          <w:marTop w:val="0"/>
          <w:marBottom w:val="0"/>
          <w:divBdr>
            <w:top w:val="none" w:sz="0" w:space="0" w:color="auto"/>
            <w:left w:val="none" w:sz="0" w:space="0" w:color="auto"/>
            <w:bottom w:val="none" w:sz="0" w:space="0" w:color="auto"/>
            <w:right w:val="none" w:sz="0" w:space="0" w:color="auto"/>
          </w:divBdr>
        </w:div>
      </w:divsChild>
    </w:div>
    <w:div w:id="1815370280">
      <w:bodyDiv w:val="1"/>
      <w:marLeft w:val="0"/>
      <w:marRight w:val="0"/>
      <w:marTop w:val="0"/>
      <w:marBottom w:val="0"/>
      <w:divBdr>
        <w:top w:val="none" w:sz="0" w:space="0" w:color="auto"/>
        <w:left w:val="none" w:sz="0" w:space="0" w:color="auto"/>
        <w:bottom w:val="none" w:sz="0" w:space="0" w:color="auto"/>
        <w:right w:val="none" w:sz="0" w:space="0" w:color="auto"/>
      </w:divBdr>
      <w:divsChild>
        <w:div w:id="1823426641">
          <w:marLeft w:val="0"/>
          <w:marRight w:val="0"/>
          <w:marTop w:val="0"/>
          <w:marBottom w:val="0"/>
          <w:divBdr>
            <w:top w:val="none" w:sz="0" w:space="0" w:color="auto"/>
            <w:left w:val="none" w:sz="0" w:space="0" w:color="auto"/>
            <w:bottom w:val="none" w:sz="0" w:space="0" w:color="auto"/>
            <w:right w:val="none" w:sz="0" w:space="0" w:color="auto"/>
          </w:divBdr>
        </w:div>
      </w:divsChild>
    </w:div>
    <w:div w:id="1826625497">
      <w:bodyDiv w:val="1"/>
      <w:marLeft w:val="0"/>
      <w:marRight w:val="0"/>
      <w:marTop w:val="0"/>
      <w:marBottom w:val="0"/>
      <w:divBdr>
        <w:top w:val="none" w:sz="0" w:space="0" w:color="auto"/>
        <w:left w:val="none" w:sz="0" w:space="0" w:color="auto"/>
        <w:bottom w:val="none" w:sz="0" w:space="0" w:color="auto"/>
        <w:right w:val="none" w:sz="0" w:space="0" w:color="auto"/>
      </w:divBdr>
      <w:divsChild>
        <w:div w:id="1693648492">
          <w:marLeft w:val="0"/>
          <w:marRight w:val="0"/>
          <w:marTop w:val="0"/>
          <w:marBottom w:val="0"/>
          <w:divBdr>
            <w:top w:val="none" w:sz="0" w:space="0" w:color="auto"/>
            <w:left w:val="none" w:sz="0" w:space="0" w:color="auto"/>
            <w:bottom w:val="none" w:sz="0" w:space="0" w:color="auto"/>
            <w:right w:val="none" w:sz="0" w:space="0" w:color="auto"/>
          </w:divBdr>
        </w:div>
      </w:divsChild>
    </w:div>
    <w:div w:id="1883201274">
      <w:bodyDiv w:val="1"/>
      <w:marLeft w:val="0"/>
      <w:marRight w:val="0"/>
      <w:marTop w:val="0"/>
      <w:marBottom w:val="0"/>
      <w:divBdr>
        <w:top w:val="none" w:sz="0" w:space="0" w:color="auto"/>
        <w:left w:val="none" w:sz="0" w:space="0" w:color="auto"/>
        <w:bottom w:val="none" w:sz="0" w:space="0" w:color="auto"/>
        <w:right w:val="none" w:sz="0" w:space="0" w:color="auto"/>
      </w:divBdr>
    </w:div>
    <w:div w:id="2093744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4AB90-4F16-4352-B760-394D89A83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1052</TotalTime>
  <Pages>1</Pages>
  <Words>6303</Words>
  <Characters>35933</Characters>
  <Application>Microsoft Office Word</Application>
  <DocSecurity>0</DocSecurity>
  <Lines>299</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а843</dc:creator>
  <cp:keywords/>
  <dc:description/>
  <cp:lastModifiedBy>Ковалец ПК</cp:lastModifiedBy>
  <cp:revision>130</cp:revision>
  <cp:lastPrinted>2025-12-14T23:31:00Z</cp:lastPrinted>
  <dcterms:created xsi:type="dcterms:W3CDTF">2025-04-29T15:05:00Z</dcterms:created>
  <dcterms:modified xsi:type="dcterms:W3CDTF">2025-12-14T23:47:00Z</dcterms:modified>
</cp:coreProperties>
</file>