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D554D" w:rsidR="002B4BD6" w:rsidP="000D554D" w:rsidRDefault="000D554D" w14:paraId="727E8635" w14:textId="3C0ED499">
      <w:pPr>
        <w:jc w:val="center"/>
        <w:rPr>
          <w:b/>
          <w:bCs/>
          <w:sz w:val="24"/>
          <w:szCs w:val="24"/>
          <w:lang w:val="es-MX"/>
        </w:rPr>
      </w:pPr>
      <w:r w:rsidRPr="000D554D">
        <w:rPr>
          <w:b/>
          <w:bCs/>
          <w:sz w:val="24"/>
          <w:szCs w:val="24"/>
          <w:lang w:val="es-MX"/>
        </w:rPr>
        <w:t>DIRECCI</w:t>
      </w:r>
      <w:r w:rsidRPr="006911BA" w:rsidR="006911BA">
        <w:rPr>
          <w:b/>
          <w:bCs/>
          <w:sz w:val="24"/>
          <w:szCs w:val="24"/>
          <w:lang w:val="es-MX"/>
        </w:rPr>
        <w:t>Ó</w:t>
      </w:r>
      <w:r w:rsidRPr="000D554D">
        <w:rPr>
          <w:b/>
          <w:bCs/>
          <w:sz w:val="24"/>
          <w:szCs w:val="24"/>
          <w:lang w:val="es-MX"/>
        </w:rPr>
        <w:t>N DE VINCULACI</w:t>
      </w:r>
      <w:r w:rsidRPr="006911BA" w:rsidR="006911BA">
        <w:rPr>
          <w:b/>
          <w:bCs/>
          <w:sz w:val="24"/>
          <w:szCs w:val="24"/>
          <w:lang w:val="es-MX"/>
        </w:rPr>
        <w:t>Ó</w:t>
      </w:r>
      <w:r w:rsidRPr="000D554D">
        <w:rPr>
          <w:b/>
          <w:bCs/>
          <w:sz w:val="24"/>
          <w:szCs w:val="24"/>
          <w:lang w:val="es-MX"/>
        </w:rPr>
        <w:t>N CON LA SOCIEDAD Y PR</w:t>
      </w:r>
      <w:r w:rsidRPr="006911BA" w:rsidR="006911BA">
        <w:rPr>
          <w:b/>
          <w:bCs/>
          <w:sz w:val="24"/>
          <w:szCs w:val="24"/>
          <w:lang w:val="es-MX"/>
        </w:rPr>
        <w:t>Á</w:t>
      </w:r>
      <w:r w:rsidRPr="000D554D">
        <w:rPr>
          <w:b/>
          <w:bCs/>
          <w:sz w:val="24"/>
          <w:szCs w:val="24"/>
          <w:lang w:val="es-MX"/>
        </w:rPr>
        <w:t>CTICAS PREPROFESIONALES</w:t>
      </w:r>
    </w:p>
    <w:p w:rsidRPr="000D554D" w:rsidR="000D554D" w:rsidP="000D554D" w:rsidRDefault="000D554D" w14:paraId="17B3FD6B" w14:textId="2B13D056">
      <w:pPr>
        <w:jc w:val="center"/>
        <w:rPr>
          <w:b/>
          <w:bCs/>
          <w:sz w:val="24"/>
          <w:szCs w:val="24"/>
          <w:lang w:val="es-MX"/>
        </w:rPr>
      </w:pPr>
      <w:r w:rsidRPr="000D554D">
        <w:rPr>
          <w:b/>
          <w:bCs/>
          <w:sz w:val="24"/>
          <w:szCs w:val="24"/>
          <w:lang w:val="es-MX"/>
        </w:rPr>
        <w:t>COORDINACI</w:t>
      </w:r>
      <w:r w:rsidRPr="006911BA" w:rsidR="006911BA">
        <w:rPr>
          <w:b/>
          <w:bCs/>
          <w:sz w:val="24"/>
          <w:szCs w:val="24"/>
          <w:lang w:val="es-MX"/>
        </w:rPr>
        <w:t>Ó</w:t>
      </w:r>
      <w:r w:rsidRPr="000D554D">
        <w:rPr>
          <w:b/>
          <w:bCs/>
          <w:sz w:val="24"/>
          <w:szCs w:val="24"/>
          <w:lang w:val="es-MX"/>
        </w:rPr>
        <w:t>N DE PR</w:t>
      </w:r>
      <w:r w:rsidRPr="006911BA" w:rsidR="006911BA">
        <w:rPr>
          <w:b/>
          <w:bCs/>
          <w:sz w:val="24"/>
          <w:szCs w:val="24"/>
          <w:lang w:val="es-MX"/>
        </w:rPr>
        <w:t>Á</w:t>
      </w:r>
      <w:r w:rsidRPr="000D554D">
        <w:rPr>
          <w:b/>
          <w:bCs/>
          <w:sz w:val="24"/>
          <w:szCs w:val="24"/>
          <w:lang w:val="es-MX"/>
        </w:rPr>
        <w:t>CTICAS PREPROFESIONALES</w:t>
      </w:r>
    </w:p>
    <w:tbl>
      <w:tblPr>
        <w:tblStyle w:val="Tablaconcuadrculaclara1"/>
        <w:tblW w:w="0" w:type="auto"/>
        <w:tblInd w:w="0" w:type="dxa"/>
        <w:tblLook w:val="04A0" w:firstRow="1" w:lastRow="0" w:firstColumn="1" w:lastColumn="0" w:noHBand="0" w:noVBand="1"/>
      </w:tblPr>
      <w:tblGrid>
        <w:gridCol w:w="2072"/>
        <w:gridCol w:w="6402"/>
      </w:tblGrid>
      <w:tr w:rsidR="00CE3183" w:rsidTr="38000655" w14:paraId="223DEED3" w14:textId="77777777">
        <w:tc>
          <w:tcPr>
            <w:tcW w:w="8474" w:type="dxa"/>
            <w:gridSpan w:val="2"/>
            <w:tcBorders>
              <w:top w:val="double" w:color="D9D9D9" w:themeColor="background1" w:themeShade="D9" w:sz="4" w:space="0"/>
              <w:left w:val="double" w:color="D9D9D9" w:themeColor="background1" w:themeShade="D9" w:sz="4" w:space="0"/>
              <w:bottom w:val="single" w:color="BFBFBF" w:themeColor="background1" w:themeShade="BF" w:sz="4" w:space="0"/>
              <w:right w:val="double" w:color="D9D9D9" w:themeColor="background1" w:themeShade="D9" w:sz="4" w:space="0"/>
            </w:tcBorders>
            <w:shd w:val="clear" w:color="auto" w:fill="B4C6E7" w:themeFill="accent1" w:themeFillTint="66"/>
            <w:tcMar/>
            <w:hideMark/>
          </w:tcPr>
          <w:p w:rsidR="00CE3183" w:rsidP="00394E42" w:rsidRDefault="00CE3183" w14:paraId="15380C56" w14:textId="4296AB89">
            <w:pPr>
              <w:spacing w:before="60" w:after="6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DATOS DEL TUTOR ACAD</w:t>
            </w:r>
            <w:r w:rsidRPr="00CE3183">
              <w:rPr>
                <w:rFonts w:ascii="Arial" w:hAnsi="Arial" w:cs="Arial"/>
                <w:b/>
                <w:sz w:val="20"/>
              </w:rPr>
              <w:t>É</w:t>
            </w:r>
            <w:r>
              <w:rPr>
                <w:rFonts w:ascii="Arial" w:hAnsi="Arial" w:cs="Arial"/>
                <w:b/>
                <w:sz w:val="20"/>
              </w:rPr>
              <w:t>MICO</w:t>
            </w:r>
          </w:p>
        </w:tc>
      </w:tr>
      <w:tr w:rsidR="00CE3183" w:rsidTr="38000655" w14:paraId="692A6EA6" w14:textId="77777777">
        <w:tc>
          <w:tcPr>
            <w:tcW w:w="2072" w:type="dxa"/>
            <w:tcBorders>
              <w:top w:val="single" w:color="BFBFBF" w:themeColor="background1" w:themeShade="BF" w:sz="4" w:space="0"/>
              <w:left w:val="doub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CE3183" w:rsidP="00394E42" w:rsidRDefault="00CE3183" w14:paraId="3CFFD53E" w14:textId="13A7614C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640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double" w:color="BFBFBF" w:themeColor="background1" w:themeShade="BF" w:sz="4" w:space="0"/>
            </w:tcBorders>
            <w:tcMar/>
          </w:tcPr>
          <w:p w:rsidR="00CE3183" w:rsidP="279349F5" w:rsidRDefault="00CE3183" w14:paraId="3DA47507" w14:textId="59804E91">
            <w:pPr>
              <w:spacing w:before="40" w:after="40"/>
              <w:ind w:left="128"/>
              <w:jc w:val="both"/>
              <w:rPr>
                <w:rFonts w:ascii="Arial" w:hAnsi="Arial" w:cs="Arial"/>
                <w:sz w:val="20"/>
                <w:szCs w:val="20"/>
              </w:rPr>
            </w:pPr>
            <w:r w:rsidRPr="279349F5" w:rsidR="57250E67">
              <w:rPr>
                <w:rFonts w:ascii="Arial" w:hAnsi="Arial" w:cs="Arial"/>
                <w:sz w:val="20"/>
                <w:szCs w:val="20"/>
              </w:rPr>
              <w:t>MSc</w:t>
            </w:r>
            <w:r w:rsidRPr="279349F5" w:rsidR="57250E67">
              <w:rPr>
                <w:rFonts w:ascii="Arial" w:hAnsi="Arial" w:cs="Arial"/>
                <w:sz w:val="20"/>
                <w:szCs w:val="20"/>
              </w:rPr>
              <w:t xml:space="preserve">. María José Jiménez </w:t>
            </w:r>
          </w:p>
        </w:tc>
      </w:tr>
      <w:tr w:rsidR="00CE3183" w:rsidTr="38000655" w14:paraId="72E4FCA7" w14:textId="77777777">
        <w:tc>
          <w:tcPr>
            <w:tcW w:w="2072" w:type="dxa"/>
            <w:tcBorders>
              <w:top w:val="single" w:color="BFBFBF" w:themeColor="background1" w:themeShade="BF" w:sz="4" w:space="0"/>
              <w:left w:val="doub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CE3183" w:rsidP="00394E42" w:rsidRDefault="00CE3183" w14:paraId="1BE3BFBB" w14:textId="2C9E2631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Correo electrónico</w:t>
            </w:r>
          </w:p>
        </w:tc>
        <w:tc>
          <w:tcPr>
            <w:tcW w:w="640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double" w:color="BFBFBF" w:themeColor="background1" w:themeShade="BF" w:sz="4" w:space="0"/>
            </w:tcBorders>
            <w:tcMar/>
          </w:tcPr>
          <w:p w:rsidR="00CE3183" w:rsidP="279349F5" w:rsidRDefault="00CE3183" w14:paraId="5BBCBE7F" w14:textId="2BCCA952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6334BD1" w:rsidR="1F94E028">
              <w:rPr>
                <w:rFonts w:ascii="Arial" w:hAnsi="Arial" w:cs="Arial"/>
                <w:sz w:val="20"/>
                <w:szCs w:val="20"/>
              </w:rPr>
              <w:t>mariajose.jimenez@superarse.edu.ec</w:t>
            </w:r>
          </w:p>
        </w:tc>
      </w:tr>
      <w:tr w:rsidR="00CE3183" w:rsidTr="38000655" w14:paraId="10671209" w14:textId="77777777">
        <w:tc>
          <w:tcPr>
            <w:tcW w:w="2072" w:type="dxa"/>
            <w:tcBorders>
              <w:top w:val="single" w:color="BFBFBF" w:themeColor="background1" w:themeShade="BF" w:sz="4" w:space="0"/>
              <w:left w:val="double" w:color="D9D9D9" w:themeColor="background1" w:themeShade="D9" w:sz="4" w:space="0"/>
              <w:bottom w:val="double" w:color="BFBFBF" w:themeColor="background1" w:themeShade="BF" w:sz="4" w:space="0"/>
              <w:right w:val="single" w:color="BFBFBF" w:themeColor="background1" w:themeShade="BF" w:sz="4" w:space="0"/>
            </w:tcBorders>
            <w:tcMar/>
            <w:hideMark/>
          </w:tcPr>
          <w:p w:rsidR="00CE3183" w:rsidP="00394E42" w:rsidRDefault="00CE3183" w14:paraId="55BD8FCC" w14:textId="5B7F8D61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Teléfono</w:t>
            </w:r>
          </w:p>
        </w:tc>
        <w:tc>
          <w:tcPr>
            <w:tcW w:w="640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double" w:color="BFBFBF" w:themeColor="background1" w:themeShade="BF" w:sz="4" w:space="0"/>
              <w:right w:val="double" w:color="D9D9D9" w:themeColor="background1" w:themeShade="D9" w:sz="4" w:space="0"/>
            </w:tcBorders>
            <w:tcMar/>
          </w:tcPr>
          <w:p w:rsidR="00CE3183" w:rsidP="06334BD1" w:rsidRDefault="00CE3183" w14:paraId="74C04D6C" w14:textId="0FADC3B7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38000655" w:rsidR="08F62E69">
              <w:rPr>
                <w:rFonts w:ascii="Arial" w:hAnsi="Arial" w:cs="Arial"/>
                <w:sz w:val="20"/>
                <w:szCs w:val="20"/>
              </w:rPr>
              <w:t>09636</w:t>
            </w:r>
            <w:r w:rsidRPr="38000655" w:rsidR="08F62E69">
              <w:rPr>
                <w:rFonts w:ascii="Arial" w:hAnsi="Arial" w:cs="Arial"/>
                <w:sz w:val="20"/>
                <w:szCs w:val="20"/>
              </w:rPr>
              <w:t>99966</w:t>
            </w:r>
          </w:p>
        </w:tc>
      </w:tr>
    </w:tbl>
    <w:p w:rsidRPr="00261EB5" w:rsidR="00CE3183" w:rsidP="000D554D" w:rsidRDefault="00CE3183" w14:paraId="289896D0" w14:textId="77777777">
      <w:pPr>
        <w:spacing w:before="80" w:after="80"/>
        <w:jc w:val="center"/>
        <w:rPr>
          <w:rFonts w:ascii="Arial" w:hAnsi="Arial" w:cs="Arial"/>
          <w:b/>
          <w:sz w:val="16"/>
          <w:szCs w:val="14"/>
        </w:rPr>
      </w:pPr>
    </w:p>
    <w:tbl>
      <w:tblPr>
        <w:tblStyle w:val="Tablaconcuadrculaclara1"/>
        <w:tblW w:w="0" w:type="auto"/>
        <w:tblInd w:w="0" w:type="dxa"/>
        <w:tblLook w:val="04A0" w:firstRow="1" w:lastRow="0" w:firstColumn="1" w:lastColumn="0" w:noHBand="0" w:noVBand="1"/>
      </w:tblPr>
      <w:tblGrid>
        <w:gridCol w:w="2055"/>
        <w:gridCol w:w="3029"/>
        <w:gridCol w:w="2066"/>
        <w:gridCol w:w="1324"/>
      </w:tblGrid>
      <w:tr w:rsidR="000D554D" w:rsidTr="000D554D" w14:paraId="739E616C" w14:textId="77777777">
        <w:tc>
          <w:tcPr>
            <w:tcW w:w="9609" w:type="dxa"/>
            <w:gridSpan w:val="4"/>
            <w:tcBorders>
              <w:top w:val="double" w:color="D9D9D9" w:sz="4" w:space="0"/>
              <w:left w:val="double" w:color="D9D9D9" w:sz="4" w:space="0"/>
              <w:bottom w:val="single" w:color="BFBFBF" w:themeColor="background1" w:themeShade="BF" w:sz="4" w:space="0"/>
              <w:right w:val="double" w:color="D9D9D9" w:sz="4" w:space="0"/>
            </w:tcBorders>
            <w:shd w:val="clear" w:color="auto" w:fill="B4C6E7" w:themeFill="accent1" w:themeFillTint="66"/>
            <w:hideMark/>
          </w:tcPr>
          <w:p w:rsidR="000D554D" w:rsidRDefault="000D554D" w14:paraId="719EC953" w14:textId="3F04503E">
            <w:pPr>
              <w:spacing w:before="60" w:after="6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DATOS DE LA ENTIDAD FORMADORA:</w:t>
            </w:r>
          </w:p>
        </w:tc>
      </w:tr>
      <w:tr w:rsidR="000D554D" w:rsidTr="000D554D" w14:paraId="62F39233" w14:textId="77777777">
        <w:tc>
          <w:tcPr>
            <w:tcW w:w="2209" w:type="dxa"/>
            <w:tcBorders>
              <w:top w:val="single" w:color="BFBFBF" w:themeColor="background1" w:themeShade="BF" w:sz="4" w:space="0"/>
              <w:left w:val="doub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0D554D" w:rsidRDefault="000D554D" w14:paraId="1E0C5835" w14:textId="77777777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Razón Social</w:t>
            </w:r>
          </w:p>
        </w:tc>
        <w:tc>
          <w:tcPr>
            <w:tcW w:w="7400" w:type="dxa"/>
            <w:gridSpan w:val="3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double" w:color="BFBFBF" w:themeColor="background1" w:themeShade="BF" w:sz="4" w:space="0"/>
            </w:tcBorders>
          </w:tcPr>
          <w:p w:rsidR="000D554D" w:rsidRDefault="000D554D" w14:paraId="5AA0B95A" w14:textId="77777777">
            <w:pPr>
              <w:spacing w:before="40" w:after="40"/>
              <w:ind w:left="128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0D554D" w:rsidTr="000D554D" w14:paraId="1EFAE162" w14:textId="77777777">
        <w:tc>
          <w:tcPr>
            <w:tcW w:w="2209" w:type="dxa"/>
            <w:tcBorders>
              <w:top w:val="single" w:color="BFBFBF" w:themeColor="background1" w:themeShade="BF" w:sz="4" w:space="0"/>
              <w:left w:val="doub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0D554D" w:rsidRDefault="000D554D" w14:paraId="353CACEF" w14:textId="77777777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Dirección</w:t>
            </w:r>
          </w:p>
        </w:tc>
        <w:tc>
          <w:tcPr>
            <w:tcW w:w="358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0D554D" w:rsidRDefault="000D554D" w14:paraId="73C310B5" w14:textId="77777777">
            <w:pPr>
              <w:spacing w:before="40" w:after="40"/>
              <w:ind w:left="145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0D554D" w:rsidRDefault="000D554D" w14:paraId="1D64DF53" w14:textId="77777777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Ciudad</w:t>
            </w:r>
          </w:p>
        </w:tc>
        <w:tc>
          <w:tcPr>
            <w:tcW w:w="154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double" w:color="BFBFBF" w:themeColor="background1" w:themeShade="BF" w:sz="4" w:space="0"/>
            </w:tcBorders>
          </w:tcPr>
          <w:p w:rsidR="000D554D" w:rsidRDefault="000D554D" w14:paraId="41D83876" w14:textId="77777777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0D554D" w:rsidTr="000D554D" w14:paraId="0444229B" w14:textId="77777777">
        <w:tc>
          <w:tcPr>
            <w:tcW w:w="2209" w:type="dxa"/>
            <w:tcBorders>
              <w:top w:val="single" w:color="BFBFBF" w:themeColor="background1" w:themeShade="BF" w:sz="4" w:space="0"/>
              <w:left w:val="double" w:color="D9D9D9" w:sz="4" w:space="0"/>
              <w:bottom w:val="doub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0D554D" w:rsidRDefault="000D554D" w14:paraId="19A53044" w14:textId="235BDBE4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Correo electrónico</w:t>
            </w:r>
          </w:p>
        </w:tc>
        <w:tc>
          <w:tcPr>
            <w:tcW w:w="358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doub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0D554D" w:rsidRDefault="000D554D" w14:paraId="71395500" w14:textId="77777777">
            <w:pPr>
              <w:spacing w:before="40" w:after="40"/>
              <w:ind w:left="145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doub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0D554D" w:rsidRDefault="000D554D" w14:paraId="3F7ED8F6" w14:textId="77777777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Teléfono</w:t>
            </w:r>
          </w:p>
        </w:tc>
        <w:tc>
          <w:tcPr>
            <w:tcW w:w="1544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double" w:color="BFBFBF" w:themeColor="background1" w:themeShade="BF" w:sz="4" w:space="0"/>
              <w:right w:val="double" w:color="D9D9D9" w:sz="4" w:space="0"/>
            </w:tcBorders>
          </w:tcPr>
          <w:p w:rsidR="000D554D" w:rsidRDefault="000D554D" w14:paraId="005627DE" w14:textId="77777777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:rsidR="000D554D" w:rsidP="000D554D" w:rsidRDefault="000D554D" w14:paraId="44F03534" w14:textId="77777777">
      <w:pPr>
        <w:spacing w:after="0"/>
        <w:jc w:val="both"/>
        <w:rPr>
          <w:rFonts w:ascii="Arial" w:hAnsi="Arial" w:cs="Arial"/>
          <w:b/>
          <w:sz w:val="20"/>
        </w:rPr>
      </w:pPr>
    </w:p>
    <w:tbl>
      <w:tblPr>
        <w:tblStyle w:val="Tablaconcuadrculaclara1"/>
        <w:tblW w:w="0" w:type="auto"/>
        <w:tblInd w:w="0" w:type="dxa"/>
        <w:tblLook w:val="04A0" w:firstRow="1" w:lastRow="0" w:firstColumn="1" w:lastColumn="0" w:noHBand="0" w:noVBand="1"/>
      </w:tblPr>
      <w:tblGrid>
        <w:gridCol w:w="2025"/>
        <w:gridCol w:w="6449"/>
      </w:tblGrid>
      <w:tr w:rsidR="000D554D" w:rsidTr="000D554D" w14:paraId="05641709" w14:textId="77777777">
        <w:tc>
          <w:tcPr>
            <w:tcW w:w="8474" w:type="dxa"/>
            <w:gridSpan w:val="2"/>
            <w:tcBorders>
              <w:top w:val="double" w:color="D9D9D9" w:sz="4" w:space="0"/>
              <w:left w:val="double" w:color="D9D9D9" w:sz="4" w:space="0"/>
              <w:bottom w:val="single" w:color="BFBFBF" w:themeColor="background1" w:themeShade="BF" w:sz="4" w:space="0"/>
              <w:right w:val="double" w:color="D9D9D9" w:sz="4" w:space="0"/>
            </w:tcBorders>
            <w:shd w:val="clear" w:color="auto" w:fill="B4C6E7" w:themeFill="accent1" w:themeFillTint="66"/>
            <w:hideMark/>
          </w:tcPr>
          <w:p w:rsidR="000D554D" w:rsidRDefault="000D554D" w14:paraId="4E35EA23" w14:textId="77777777">
            <w:pPr>
              <w:spacing w:before="60" w:after="6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DATOS DEL PRACTICANTE:</w:t>
            </w:r>
          </w:p>
        </w:tc>
      </w:tr>
      <w:tr w:rsidR="000D554D" w:rsidTr="000D554D" w14:paraId="15E7F6FF" w14:textId="77777777">
        <w:trPr>
          <w:trHeight w:val="153"/>
        </w:trPr>
        <w:tc>
          <w:tcPr>
            <w:tcW w:w="2025" w:type="dxa"/>
            <w:tcBorders>
              <w:top w:val="single" w:color="BFBFBF" w:themeColor="background1" w:themeShade="BF" w:sz="4" w:space="0"/>
              <w:left w:val="doub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hideMark/>
          </w:tcPr>
          <w:p w:rsidR="000D554D" w:rsidRDefault="000D554D" w14:paraId="6BD47155" w14:textId="77777777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644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double" w:color="BFBFBF" w:themeColor="background1" w:themeShade="BF" w:sz="4" w:space="0"/>
            </w:tcBorders>
          </w:tcPr>
          <w:p w:rsidR="000D554D" w:rsidRDefault="000D554D" w14:paraId="500CCB81" w14:textId="77777777">
            <w:pPr>
              <w:spacing w:before="40" w:after="40"/>
              <w:ind w:left="128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261EB5" w:rsidTr="000D554D" w14:paraId="47AFCB8E" w14:textId="77777777">
        <w:trPr>
          <w:trHeight w:val="153"/>
        </w:trPr>
        <w:tc>
          <w:tcPr>
            <w:tcW w:w="2025" w:type="dxa"/>
            <w:tcBorders>
              <w:top w:val="single" w:color="BFBFBF" w:themeColor="background1" w:themeShade="BF" w:sz="4" w:space="0"/>
              <w:left w:val="doub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</w:tcPr>
          <w:p w:rsidR="00261EB5" w:rsidRDefault="00261EB5" w14:paraId="576A4B53" w14:textId="2B492D59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Nivel</w:t>
            </w:r>
          </w:p>
        </w:tc>
        <w:tc>
          <w:tcPr>
            <w:tcW w:w="644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double" w:color="BFBFBF" w:themeColor="background1" w:themeShade="BF" w:sz="4" w:space="0"/>
            </w:tcBorders>
          </w:tcPr>
          <w:p w:rsidR="00261EB5" w:rsidRDefault="00261EB5" w14:paraId="23D89A9A" w14:textId="77777777">
            <w:pPr>
              <w:spacing w:before="40" w:after="40"/>
              <w:ind w:left="128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0D554D" w:rsidTr="000D554D" w14:paraId="3BCA06EF" w14:textId="77777777">
        <w:trPr>
          <w:trHeight w:val="115"/>
        </w:trPr>
        <w:tc>
          <w:tcPr>
            <w:tcW w:w="2025" w:type="dxa"/>
            <w:tcBorders>
              <w:top w:val="single" w:color="BFBFBF" w:themeColor="background1" w:themeShade="BF" w:sz="4" w:space="0"/>
              <w:left w:val="double" w:color="D9D9D9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  <w:hideMark/>
          </w:tcPr>
          <w:p w:rsidR="000D554D" w:rsidRDefault="000D554D" w14:paraId="7EFB5406" w14:textId="4409470D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Escuela</w:t>
            </w:r>
          </w:p>
        </w:tc>
        <w:tc>
          <w:tcPr>
            <w:tcW w:w="644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double" w:color="D9D9D9" w:sz="4" w:space="0"/>
            </w:tcBorders>
            <w:vAlign w:val="center"/>
          </w:tcPr>
          <w:p w:rsidR="000D554D" w:rsidRDefault="000D554D" w14:paraId="79BBFC46" w14:textId="77777777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0D554D" w:rsidTr="00667A28" w14:paraId="575D9443" w14:textId="77777777">
        <w:trPr>
          <w:trHeight w:val="115"/>
        </w:trPr>
        <w:tc>
          <w:tcPr>
            <w:tcW w:w="2025" w:type="dxa"/>
            <w:tcBorders>
              <w:top w:val="single" w:color="BFBFBF" w:themeColor="background1" w:themeShade="BF" w:sz="4" w:space="0"/>
              <w:left w:val="double" w:color="D9D9D9" w:sz="4" w:space="0"/>
              <w:bottom w:val="doub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D554D" w:rsidRDefault="000D554D" w14:paraId="758FC3EC" w14:textId="32F78A73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Carrera</w:t>
            </w:r>
          </w:p>
        </w:tc>
        <w:tc>
          <w:tcPr>
            <w:tcW w:w="644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double" w:color="BFBFBF" w:themeColor="background1" w:themeShade="BF" w:sz="4" w:space="0"/>
              <w:right w:val="double" w:color="D9D9D9" w:sz="4" w:space="0"/>
            </w:tcBorders>
            <w:vAlign w:val="center"/>
          </w:tcPr>
          <w:p w:rsidR="000D554D" w:rsidRDefault="000D554D" w14:paraId="6BA295E6" w14:textId="77777777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:rsidR="000D554D" w:rsidP="000D554D" w:rsidRDefault="000D554D" w14:paraId="5078E241" w14:textId="77777777">
      <w:pPr>
        <w:spacing w:after="0"/>
        <w:jc w:val="both"/>
        <w:rPr>
          <w:rFonts w:ascii="Arial" w:hAnsi="Arial" w:cs="Arial"/>
          <w:b/>
          <w:sz w:val="20"/>
        </w:rPr>
      </w:pPr>
    </w:p>
    <w:tbl>
      <w:tblPr>
        <w:tblStyle w:val="Tablaconcuadrculaclara1"/>
        <w:tblW w:w="5000" w:type="pct"/>
        <w:tblInd w:w="0" w:type="dxa"/>
        <w:tblLook w:val="04A0" w:firstRow="1" w:lastRow="0" w:firstColumn="1" w:lastColumn="0" w:noHBand="0" w:noVBand="1"/>
      </w:tblPr>
      <w:tblGrid>
        <w:gridCol w:w="8474"/>
      </w:tblGrid>
      <w:tr w:rsidR="000D554D" w:rsidTr="38000655" w14:paraId="48FADBBA" w14:textId="77777777">
        <w:tc>
          <w:tcPr>
            <w:tcW w:w="5000" w:type="pct"/>
            <w:tcBorders>
              <w:top w:val="single" w:color="BFBFBF" w:themeColor="background1" w:themeShade="BF" w:sz="4" w:space="0"/>
              <w:left w:val="double" w:color="D9D9D9" w:themeColor="background1" w:themeShade="D9" w:sz="4" w:space="0"/>
              <w:bottom w:val="single" w:color="BFBFBF" w:themeColor="background1" w:themeShade="BF" w:sz="4" w:space="0"/>
              <w:right w:val="double" w:color="D9D9D9" w:themeColor="background1" w:themeShade="D9" w:sz="4" w:space="0"/>
            </w:tcBorders>
            <w:shd w:val="clear" w:color="auto" w:fill="B4C6E7" w:themeFill="accent1" w:themeFillTint="66"/>
            <w:tcMar/>
            <w:vAlign w:val="center"/>
            <w:hideMark/>
          </w:tcPr>
          <w:p w:rsidR="000D554D" w:rsidRDefault="000D554D" w14:paraId="09096881" w14:textId="49A8F636">
            <w:pPr>
              <w:spacing w:before="40" w:after="4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REPORTE DE SEGUIMIENTO A LAS PRÁCTICAS PREPROFESIONALES</w:t>
            </w:r>
          </w:p>
        </w:tc>
      </w:tr>
      <w:tr w:rsidR="000D554D" w:rsidTr="38000655" w14:paraId="3B20082A" w14:textId="77777777">
        <w:tc>
          <w:tcPr>
            <w:tcW w:w="5000" w:type="pct"/>
            <w:tcBorders>
              <w:top w:val="single" w:color="BFBFBF" w:themeColor="background1" w:themeShade="BF" w:sz="4" w:space="0"/>
              <w:left w:val="double" w:color="D9D9D9" w:themeColor="background1" w:themeShade="D9" w:sz="4" w:space="0"/>
              <w:bottom w:val="single" w:color="BFBFBF" w:themeColor="background1" w:themeShade="BF" w:sz="4" w:space="0"/>
              <w:right w:val="double" w:color="D9D9D9" w:themeColor="background1" w:themeShade="D9" w:sz="4" w:space="0"/>
            </w:tcBorders>
            <w:tcMar/>
            <w:vAlign w:val="center"/>
            <w:hideMark/>
          </w:tcPr>
          <w:p w:rsidRPr="00261EB5" w:rsidR="000D554D" w:rsidP="00261EB5" w:rsidRDefault="000D554D" w14:paraId="76DBE41E" w14:textId="18A12B42">
            <w:pPr>
              <w:pStyle w:val="Prrafodelista"/>
              <w:numPr>
                <w:ilvl w:val="0"/>
                <w:numId w:val="8"/>
              </w:numPr>
              <w:spacing w:before="40" w:after="40"/>
              <w:jc w:val="both"/>
              <w:rPr>
                <w:b/>
                <w:sz w:val="20"/>
              </w:rPr>
            </w:pPr>
            <w:r w:rsidRPr="00261EB5">
              <w:rPr>
                <w:b/>
                <w:sz w:val="20"/>
              </w:rPr>
              <w:t>NOVEDADES REPORTAD</w:t>
            </w:r>
            <w:r w:rsidR="00261EB5">
              <w:rPr>
                <w:b/>
                <w:sz w:val="20"/>
              </w:rPr>
              <w:t>A</w:t>
            </w:r>
            <w:r w:rsidRPr="00261EB5">
              <w:rPr>
                <w:b/>
                <w:sz w:val="20"/>
              </w:rPr>
              <w:t xml:space="preserve">S POR </w:t>
            </w:r>
            <w:r w:rsidRPr="00261EB5" w:rsidR="00261EB5">
              <w:rPr>
                <w:b/>
                <w:sz w:val="20"/>
              </w:rPr>
              <w:t>LA ENTIDAD FORMADORA</w:t>
            </w:r>
          </w:p>
          <w:p w:rsidR="000D554D" w:rsidRDefault="000D554D" w14:paraId="46057A04" w14:textId="77777777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</w:p>
          <w:p w:rsidR="00261EB5" w:rsidP="00261EB5" w:rsidRDefault="00261EB5" w14:paraId="0DE91200" w14:textId="4F3B2B2D">
            <w:pPr>
              <w:pStyle w:val="Prrafodelista"/>
              <w:spacing w:before="40" w:after="40"/>
              <w:ind w:left="72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a.</w:t>
            </w:r>
          </w:p>
          <w:p w:rsidR="00261EB5" w:rsidP="00261EB5" w:rsidRDefault="00261EB5" w14:paraId="004FCA4E" w14:textId="0786E498">
            <w:pPr>
              <w:pStyle w:val="Prrafodelista"/>
              <w:spacing w:before="40" w:after="40"/>
              <w:ind w:left="72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b.</w:t>
            </w:r>
          </w:p>
          <w:p w:rsidR="00261EB5" w:rsidP="00261EB5" w:rsidRDefault="00261EB5" w14:paraId="0DA2C7E3" w14:textId="4B4AAAE7">
            <w:pPr>
              <w:pStyle w:val="Prrafodelista"/>
              <w:spacing w:before="40" w:after="40"/>
              <w:ind w:left="72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c.</w:t>
            </w:r>
          </w:p>
          <w:p w:rsidRPr="00261EB5" w:rsidR="00261EB5" w:rsidP="00261EB5" w:rsidRDefault="00261EB5" w14:paraId="4D687367" w14:textId="6E818E3C">
            <w:pPr>
              <w:pStyle w:val="Prrafodelista"/>
              <w:spacing w:before="40" w:after="40"/>
              <w:ind w:left="720"/>
              <w:jc w:val="both"/>
              <w:rPr>
                <w:b/>
                <w:sz w:val="20"/>
              </w:rPr>
            </w:pPr>
          </w:p>
        </w:tc>
      </w:tr>
      <w:tr w:rsidR="000D554D" w:rsidTr="38000655" w14:paraId="61906591" w14:textId="77777777">
        <w:trPr>
          <w:trHeight w:val="3582"/>
        </w:trPr>
        <w:tc>
          <w:tcPr>
            <w:tcW w:w="5000" w:type="pct"/>
            <w:tcBorders>
              <w:top w:val="single" w:color="BFBFBF" w:themeColor="background1" w:themeShade="BF" w:sz="4" w:space="0"/>
              <w:left w:val="double" w:color="D9D9D9" w:themeColor="background1" w:themeShade="D9" w:sz="4" w:space="0"/>
              <w:bottom w:val="single" w:color="BFBFBF" w:themeColor="background1" w:themeShade="BF" w:sz="4" w:space="0"/>
              <w:right w:val="double" w:color="D9D9D9" w:themeColor="background1" w:themeShade="D9" w:sz="4" w:space="0"/>
            </w:tcBorders>
            <w:tcMar/>
            <w:vAlign w:val="center"/>
          </w:tcPr>
          <w:p w:rsidR="000D554D" w:rsidRDefault="000D554D" w14:paraId="56E6139D" w14:textId="7777777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ACTIVIDADES DE SEGUIMIENTO EJECUTADAS (detallar las acciones realizadas por el tutor)</w:t>
            </w:r>
          </w:p>
          <w:p w:rsidR="000D554D" w:rsidRDefault="000D554D" w14:paraId="538B5E80" w14:textId="77777777">
            <w:pPr>
              <w:rPr>
                <w:rFonts w:ascii="Arial" w:hAnsi="Arial" w:cs="Arial"/>
                <w:b/>
                <w:sz w:val="20"/>
              </w:rPr>
            </w:pPr>
          </w:p>
          <w:tbl>
            <w:tblPr>
              <w:tblStyle w:val="Tablaconcuadrcula"/>
              <w:tblW w:w="0" w:type="auto"/>
              <w:tblInd w:w="156" w:type="dxa"/>
              <w:tblLook w:val="04A0" w:firstRow="1" w:lastRow="0" w:firstColumn="1" w:lastColumn="0" w:noHBand="0" w:noVBand="1"/>
            </w:tblPr>
            <w:tblGrid>
              <w:gridCol w:w="2486"/>
              <w:gridCol w:w="1618"/>
              <w:gridCol w:w="3988"/>
            </w:tblGrid>
            <w:tr w:rsidR="000D554D" w14:paraId="1CB32E03" w14:textId="77777777">
              <w:tc>
                <w:tcPr>
                  <w:tcW w:w="27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hideMark/>
                </w:tcPr>
                <w:p w:rsidR="000D554D" w:rsidRDefault="000D554D" w14:paraId="24B546FE" w14:textId="77777777">
                  <w:pPr>
                    <w:pStyle w:val="Prrafodelista"/>
                    <w:spacing w:before="60" w:after="6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Actividad</w:t>
                  </w:r>
                  <w:r>
                    <w:rPr>
                      <w:rStyle w:val="Refdenotaalpie"/>
                      <w:b/>
                      <w:sz w:val="20"/>
                    </w:rPr>
                    <w:footnoteReference w:id="1"/>
                  </w:r>
                </w:p>
              </w:tc>
              <w:tc>
                <w:tcPr>
                  <w:tcW w:w="178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hideMark/>
                </w:tcPr>
                <w:p w:rsidR="000D554D" w:rsidRDefault="000D554D" w14:paraId="597146BA" w14:textId="77777777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Fecha</w:t>
                  </w:r>
                </w:p>
              </w:tc>
              <w:tc>
                <w:tcPr>
                  <w:tcW w:w="45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hideMark/>
                </w:tcPr>
                <w:p w:rsidR="000D554D" w:rsidRDefault="000D554D" w14:paraId="69B34035" w14:textId="77777777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Resultados obtenidos</w:t>
                  </w:r>
                </w:p>
              </w:tc>
            </w:tr>
            <w:tr w:rsidR="000D554D" w14:paraId="57BF0F3E" w14:textId="77777777">
              <w:tc>
                <w:tcPr>
                  <w:tcW w:w="27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="000D554D" w:rsidRDefault="000D554D" w14:paraId="20F8ED21" w14:textId="77777777">
                  <w:pPr>
                    <w:pStyle w:val="Prrafodelista"/>
                    <w:spacing w:before="60" w:after="60"/>
                    <w:jc w:val="both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78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="000D554D" w:rsidRDefault="000D554D" w14:paraId="08ADBBC5" w14:textId="77777777">
                  <w:pPr>
                    <w:pStyle w:val="Prrafodelista"/>
                    <w:spacing w:before="60" w:after="60"/>
                    <w:jc w:val="both"/>
                    <w:rPr>
                      <w:b/>
                      <w:sz w:val="20"/>
                    </w:rPr>
                  </w:pPr>
                </w:p>
              </w:tc>
              <w:tc>
                <w:tcPr>
                  <w:tcW w:w="45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="000D554D" w:rsidRDefault="000D554D" w14:paraId="0C093190" w14:textId="77777777">
                  <w:pPr>
                    <w:pStyle w:val="Prrafodelista"/>
                    <w:spacing w:before="60" w:after="60"/>
                    <w:jc w:val="both"/>
                    <w:rPr>
                      <w:b/>
                      <w:sz w:val="20"/>
                    </w:rPr>
                  </w:pPr>
                </w:p>
              </w:tc>
            </w:tr>
            <w:tr w:rsidR="00261EB5" w14:paraId="3A573668" w14:textId="77777777">
              <w:tc>
                <w:tcPr>
                  <w:tcW w:w="27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="00261EB5" w:rsidRDefault="00261EB5" w14:paraId="420C2B02" w14:textId="77777777">
                  <w:pPr>
                    <w:pStyle w:val="Prrafodelista"/>
                    <w:spacing w:before="60" w:after="60"/>
                    <w:jc w:val="both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78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="00261EB5" w:rsidRDefault="00261EB5" w14:paraId="67DAC1AB" w14:textId="77777777">
                  <w:pPr>
                    <w:pStyle w:val="Prrafodelista"/>
                    <w:spacing w:before="60" w:after="60"/>
                    <w:jc w:val="both"/>
                    <w:rPr>
                      <w:b/>
                      <w:sz w:val="20"/>
                    </w:rPr>
                  </w:pPr>
                </w:p>
              </w:tc>
              <w:tc>
                <w:tcPr>
                  <w:tcW w:w="45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="00261EB5" w:rsidRDefault="00261EB5" w14:paraId="4E44A412" w14:textId="77777777">
                  <w:pPr>
                    <w:pStyle w:val="Prrafodelista"/>
                    <w:spacing w:before="60" w:after="60"/>
                    <w:jc w:val="both"/>
                    <w:rPr>
                      <w:b/>
                      <w:sz w:val="20"/>
                    </w:rPr>
                  </w:pPr>
                </w:p>
              </w:tc>
            </w:tr>
            <w:tr w:rsidR="00261EB5" w14:paraId="4B32F940" w14:textId="77777777">
              <w:tc>
                <w:tcPr>
                  <w:tcW w:w="27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="00261EB5" w:rsidRDefault="00261EB5" w14:paraId="4EB59842" w14:textId="77777777">
                  <w:pPr>
                    <w:pStyle w:val="Prrafodelista"/>
                    <w:spacing w:before="60" w:after="60"/>
                    <w:jc w:val="both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78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="00261EB5" w:rsidRDefault="00261EB5" w14:paraId="279EEEC6" w14:textId="77777777">
                  <w:pPr>
                    <w:pStyle w:val="Prrafodelista"/>
                    <w:spacing w:before="60" w:after="60"/>
                    <w:jc w:val="both"/>
                    <w:rPr>
                      <w:b/>
                      <w:sz w:val="20"/>
                    </w:rPr>
                  </w:pPr>
                </w:p>
              </w:tc>
              <w:tc>
                <w:tcPr>
                  <w:tcW w:w="45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="00261EB5" w:rsidRDefault="00261EB5" w14:paraId="173AF0C2" w14:textId="77777777">
                  <w:pPr>
                    <w:pStyle w:val="Prrafodelista"/>
                    <w:spacing w:before="60" w:after="60"/>
                    <w:jc w:val="both"/>
                    <w:rPr>
                      <w:b/>
                      <w:sz w:val="20"/>
                    </w:rPr>
                  </w:pPr>
                </w:p>
              </w:tc>
            </w:tr>
            <w:tr w:rsidR="00261EB5" w14:paraId="0DDCDCD8" w14:textId="77777777">
              <w:tc>
                <w:tcPr>
                  <w:tcW w:w="27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="00261EB5" w:rsidRDefault="00261EB5" w14:paraId="39BE3CBF" w14:textId="77777777">
                  <w:pPr>
                    <w:pStyle w:val="Prrafodelista"/>
                    <w:spacing w:before="60" w:after="60"/>
                    <w:jc w:val="both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78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="00261EB5" w:rsidRDefault="00261EB5" w14:paraId="522D2E86" w14:textId="77777777">
                  <w:pPr>
                    <w:pStyle w:val="Prrafodelista"/>
                    <w:spacing w:before="60" w:after="60"/>
                    <w:jc w:val="both"/>
                    <w:rPr>
                      <w:b/>
                      <w:sz w:val="20"/>
                    </w:rPr>
                  </w:pPr>
                </w:p>
              </w:tc>
              <w:tc>
                <w:tcPr>
                  <w:tcW w:w="45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="00261EB5" w:rsidRDefault="00261EB5" w14:paraId="2A5EB1EF" w14:textId="77777777">
                  <w:pPr>
                    <w:pStyle w:val="Prrafodelista"/>
                    <w:spacing w:before="60" w:after="60"/>
                    <w:jc w:val="both"/>
                    <w:rPr>
                      <w:b/>
                      <w:sz w:val="20"/>
                    </w:rPr>
                  </w:pPr>
                </w:p>
              </w:tc>
            </w:tr>
            <w:tr w:rsidR="00261EB5" w14:paraId="6E2CB6B7" w14:textId="77777777">
              <w:tc>
                <w:tcPr>
                  <w:tcW w:w="27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="00261EB5" w:rsidRDefault="00261EB5" w14:paraId="027F9EE7" w14:textId="77777777">
                  <w:pPr>
                    <w:pStyle w:val="Prrafodelista"/>
                    <w:spacing w:before="60" w:after="60"/>
                    <w:jc w:val="both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78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="00261EB5" w:rsidRDefault="00261EB5" w14:paraId="74FFA8A1" w14:textId="77777777">
                  <w:pPr>
                    <w:pStyle w:val="Prrafodelista"/>
                    <w:spacing w:before="60" w:after="60"/>
                    <w:jc w:val="both"/>
                    <w:rPr>
                      <w:b/>
                      <w:sz w:val="20"/>
                    </w:rPr>
                  </w:pPr>
                </w:p>
              </w:tc>
              <w:tc>
                <w:tcPr>
                  <w:tcW w:w="45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="00261EB5" w:rsidRDefault="00261EB5" w14:paraId="0EF528D9" w14:textId="77777777">
                  <w:pPr>
                    <w:pStyle w:val="Prrafodelista"/>
                    <w:spacing w:before="60" w:after="60"/>
                    <w:jc w:val="both"/>
                    <w:rPr>
                      <w:b/>
                      <w:sz w:val="20"/>
                    </w:rPr>
                  </w:pPr>
                </w:p>
              </w:tc>
            </w:tr>
            <w:tr w:rsidR="00261EB5" w14:paraId="0C3D68DD" w14:textId="77777777">
              <w:tc>
                <w:tcPr>
                  <w:tcW w:w="27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="00261EB5" w:rsidRDefault="00261EB5" w14:paraId="5D272881" w14:textId="77777777">
                  <w:pPr>
                    <w:pStyle w:val="Prrafodelista"/>
                    <w:spacing w:before="60" w:after="60"/>
                    <w:jc w:val="both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78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="00261EB5" w:rsidRDefault="00261EB5" w14:paraId="4249B641" w14:textId="77777777">
                  <w:pPr>
                    <w:pStyle w:val="Prrafodelista"/>
                    <w:spacing w:before="60" w:after="60"/>
                    <w:jc w:val="both"/>
                    <w:rPr>
                      <w:b/>
                      <w:sz w:val="20"/>
                    </w:rPr>
                  </w:pPr>
                </w:p>
              </w:tc>
              <w:tc>
                <w:tcPr>
                  <w:tcW w:w="45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="00261EB5" w:rsidRDefault="00261EB5" w14:paraId="20E1A9D7" w14:textId="77777777">
                  <w:pPr>
                    <w:pStyle w:val="Prrafodelista"/>
                    <w:spacing w:before="60" w:after="60"/>
                    <w:jc w:val="both"/>
                    <w:rPr>
                      <w:b/>
                      <w:sz w:val="20"/>
                    </w:rPr>
                  </w:pPr>
                </w:p>
              </w:tc>
            </w:tr>
            <w:tr w:rsidR="00CE3183" w14:paraId="6B5160A5" w14:textId="77777777">
              <w:tc>
                <w:tcPr>
                  <w:tcW w:w="27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="00CE3183" w:rsidRDefault="00CE3183" w14:paraId="299D7EA3" w14:textId="77777777">
                  <w:pPr>
                    <w:pStyle w:val="Prrafodelista"/>
                    <w:spacing w:before="60" w:after="60"/>
                    <w:jc w:val="both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78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="00CE3183" w:rsidRDefault="00CE3183" w14:paraId="1A0FEC50" w14:textId="77777777">
                  <w:pPr>
                    <w:pStyle w:val="Prrafodelista"/>
                    <w:spacing w:before="60" w:after="60"/>
                    <w:jc w:val="both"/>
                    <w:rPr>
                      <w:b/>
                      <w:sz w:val="20"/>
                    </w:rPr>
                  </w:pPr>
                </w:p>
              </w:tc>
              <w:tc>
                <w:tcPr>
                  <w:tcW w:w="45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="00CE3183" w:rsidRDefault="00CE3183" w14:paraId="6FE97C45" w14:textId="77777777">
                  <w:pPr>
                    <w:pStyle w:val="Prrafodelista"/>
                    <w:spacing w:before="60" w:after="60"/>
                    <w:jc w:val="both"/>
                    <w:rPr>
                      <w:b/>
                      <w:sz w:val="20"/>
                    </w:rPr>
                  </w:pPr>
                </w:p>
              </w:tc>
            </w:tr>
            <w:tr w:rsidR="00CE3183" w14:paraId="7A013BA9" w14:textId="77777777">
              <w:tc>
                <w:tcPr>
                  <w:tcW w:w="275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="00CE3183" w:rsidRDefault="00CE3183" w14:paraId="06201502" w14:textId="77777777">
                  <w:pPr>
                    <w:pStyle w:val="Prrafodelista"/>
                    <w:spacing w:before="60" w:after="60"/>
                    <w:jc w:val="both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78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="00CE3183" w:rsidRDefault="00CE3183" w14:paraId="17D2B25D" w14:textId="77777777">
                  <w:pPr>
                    <w:pStyle w:val="Prrafodelista"/>
                    <w:spacing w:before="60" w:after="60"/>
                    <w:jc w:val="both"/>
                    <w:rPr>
                      <w:b/>
                      <w:sz w:val="20"/>
                    </w:rPr>
                  </w:pPr>
                </w:p>
              </w:tc>
              <w:tc>
                <w:tcPr>
                  <w:tcW w:w="45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:rsidR="00CE3183" w:rsidRDefault="00CE3183" w14:paraId="09115BF3" w14:textId="77777777">
                  <w:pPr>
                    <w:pStyle w:val="Prrafodelista"/>
                    <w:spacing w:before="60" w:after="60"/>
                    <w:jc w:val="both"/>
                    <w:rPr>
                      <w:b/>
                      <w:sz w:val="20"/>
                    </w:rPr>
                  </w:pPr>
                </w:p>
              </w:tc>
            </w:tr>
          </w:tbl>
          <w:p w:rsidR="000D554D" w:rsidRDefault="000D554D" w14:paraId="57B8A4A0" w14:textId="77777777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0D554D" w:rsidTr="38000655" w14:paraId="6A433502" w14:textId="77777777">
        <w:trPr>
          <w:trHeight w:val="307"/>
        </w:trPr>
        <w:tc>
          <w:tcPr>
            <w:tcW w:w="5000" w:type="pct"/>
            <w:tcBorders>
              <w:top w:val="single" w:color="BFBFBF" w:themeColor="background1" w:themeShade="BF" w:sz="4" w:space="0"/>
              <w:left w:val="double" w:color="D9D9D9" w:themeColor="background1" w:themeShade="D9" w:sz="4" w:space="0"/>
              <w:bottom w:val="single" w:color="BFBFBF" w:themeColor="background1" w:themeShade="BF" w:sz="4" w:space="0"/>
              <w:right w:val="double" w:color="D9D9D9" w:themeColor="background1" w:themeShade="D9" w:sz="4" w:space="0"/>
            </w:tcBorders>
            <w:tcMar/>
            <w:vAlign w:val="center"/>
            <w:hideMark/>
          </w:tcPr>
          <w:tbl>
            <w:tblPr>
              <w:tblStyle w:val="Tablaconcuadrculaclara1"/>
              <w:tblW w:w="5000" w:type="pct"/>
              <w:tblInd w:w="0" w:type="dxa"/>
              <w:tblLook w:val="04A0" w:firstRow="1" w:lastRow="0" w:firstColumn="1" w:lastColumn="0" w:noHBand="0" w:noVBand="1"/>
            </w:tblPr>
            <w:tblGrid>
              <w:gridCol w:w="6994"/>
              <w:gridCol w:w="617"/>
              <w:gridCol w:w="617"/>
            </w:tblGrid>
            <w:tr w:rsidR="00261EB5" w:rsidTr="00261EB5" w14:paraId="5C49374D" w14:textId="77777777">
              <w:trPr>
                <w:trHeight w:val="308"/>
              </w:trPr>
              <w:tc>
                <w:tcPr>
                  <w:tcW w:w="4250" w:type="pct"/>
                  <w:vMerge w:val="restart"/>
                  <w:tcBorders>
                    <w:top w:val="single" w:color="BFBFBF" w:themeColor="background1" w:themeShade="BF" w:sz="4" w:space="0"/>
                    <w:left w:val="double" w:color="D9D9D9" w:sz="4" w:space="0"/>
                    <w:bottom w:val="single" w:color="BFBFBF" w:themeColor="background1" w:themeShade="BF" w:sz="4" w:space="0"/>
                    <w:right w:val="double" w:color="D9D9D9" w:sz="4" w:space="0"/>
                  </w:tcBorders>
                  <w:vAlign w:val="center"/>
                  <w:hideMark/>
                </w:tcPr>
                <w:p w:rsidR="00261EB5" w:rsidP="00261EB5" w:rsidRDefault="00261EB5" w14:paraId="7A6D1820" w14:textId="0C4427C4">
                  <w:pPr>
                    <w:spacing w:before="40" w:after="40"/>
                    <w:jc w:val="both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¿Las actividades se han desarrollado en conformidad con el plan de plan de aprendizaje práctico y de rotación?</w:t>
                  </w:r>
                </w:p>
              </w:tc>
              <w:tc>
                <w:tcPr>
                  <w:tcW w:w="375" w:type="pct"/>
                  <w:tcBorders>
                    <w:top w:val="single" w:color="BFBFBF" w:themeColor="background1" w:themeShade="BF" w:sz="4" w:space="0"/>
                    <w:left w:val="double" w:color="D9D9D9" w:sz="4" w:space="0"/>
                    <w:bottom w:val="single" w:color="BFBFBF" w:themeColor="background1" w:themeShade="BF" w:sz="4" w:space="0"/>
                    <w:right w:val="double" w:color="D9D9D9" w:sz="4" w:space="0"/>
                  </w:tcBorders>
                  <w:vAlign w:val="center"/>
                  <w:hideMark/>
                </w:tcPr>
                <w:p w:rsidR="00261EB5" w:rsidP="00261EB5" w:rsidRDefault="00261EB5" w14:paraId="4643845A" w14:textId="77777777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SI</w:t>
                  </w:r>
                </w:p>
              </w:tc>
              <w:tc>
                <w:tcPr>
                  <w:tcW w:w="375" w:type="pct"/>
                  <w:tcBorders>
                    <w:top w:val="single" w:color="BFBFBF" w:themeColor="background1" w:themeShade="BF" w:sz="4" w:space="0"/>
                    <w:left w:val="double" w:color="D9D9D9" w:sz="4" w:space="0"/>
                    <w:bottom w:val="single" w:color="BFBFBF" w:themeColor="background1" w:themeShade="BF" w:sz="4" w:space="0"/>
                    <w:right w:val="double" w:color="D9D9D9" w:sz="4" w:space="0"/>
                  </w:tcBorders>
                  <w:vAlign w:val="center"/>
                </w:tcPr>
                <w:p w:rsidR="00261EB5" w:rsidP="00261EB5" w:rsidRDefault="00261EB5" w14:paraId="27394CEF" w14:textId="77777777">
                  <w:pPr>
                    <w:spacing w:before="40" w:after="40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261EB5" w:rsidTr="00261EB5" w14:paraId="3F08EED8" w14:textId="77777777">
              <w:trPr>
                <w:trHeight w:val="307"/>
              </w:trPr>
              <w:tc>
                <w:tcPr>
                  <w:tcW w:w="0" w:type="auto"/>
                  <w:vMerge/>
                  <w:tcBorders>
                    <w:top w:val="single" w:color="BFBFBF" w:themeColor="background1" w:themeShade="BF" w:sz="4" w:space="0"/>
                    <w:left w:val="double" w:color="D9D9D9" w:sz="4" w:space="0"/>
                    <w:bottom w:val="single" w:color="BFBFBF" w:themeColor="background1" w:themeShade="BF" w:sz="4" w:space="0"/>
                    <w:right w:val="double" w:color="D9D9D9" w:sz="4" w:space="0"/>
                  </w:tcBorders>
                  <w:vAlign w:val="center"/>
                  <w:hideMark/>
                </w:tcPr>
                <w:p w:rsidR="00261EB5" w:rsidP="00261EB5" w:rsidRDefault="00261EB5" w14:paraId="7FDB73F0" w14:textId="77777777">
                  <w:pPr>
                    <w:rPr>
                      <w:rFonts w:ascii="Arial" w:hAnsi="Arial" w:cs="Arial"/>
                      <w:b/>
                      <w:sz w:val="20"/>
                    </w:rPr>
                  </w:pPr>
                </w:p>
              </w:tc>
              <w:tc>
                <w:tcPr>
                  <w:tcW w:w="375" w:type="pct"/>
                  <w:tcBorders>
                    <w:top w:val="single" w:color="BFBFBF" w:themeColor="background1" w:themeShade="BF" w:sz="4" w:space="0"/>
                    <w:left w:val="double" w:color="D9D9D9" w:sz="4" w:space="0"/>
                    <w:bottom w:val="single" w:color="BFBFBF" w:themeColor="background1" w:themeShade="BF" w:sz="4" w:space="0"/>
                    <w:right w:val="double" w:color="D9D9D9" w:sz="4" w:space="0"/>
                  </w:tcBorders>
                  <w:vAlign w:val="center"/>
                  <w:hideMark/>
                </w:tcPr>
                <w:p w:rsidR="00261EB5" w:rsidP="00261EB5" w:rsidRDefault="00261EB5" w14:paraId="20FBBEC4" w14:textId="77777777">
                  <w:pPr>
                    <w:spacing w:before="40" w:after="40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NO</w:t>
                  </w:r>
                </w:p>
              </w:tc>
              <w:tc>
                <w:tcPr>
                  <w:tcW w:w="375" w:type="pct"/>
                  <w:tcBorders>
                    <w:top w:val="single" w:color="BFBFBF" w:themeColor="background1" w:themeShade="BF" w:sz="4" w:space="0"/>
                    <w:left w:val="double" w:color="D9D9D9" w:sz="4" w:space="0"/>
                    <w:bottom w:val="single" w:color="BFBFBF" w:themeColor="background1" w:themeShade="BF" w:sz="4" w:space="0"/>
                    <w:right w:val="double" w:color="D9D9D9" w:sz="4" w:space="0"/>
                  </w:tcBorders>
                  <w:vAlign w:val="center"/>
                </w:tcPr>
                <w:p w:rsidR="00261EB5" w:rsidP="00261EB5" w:rsidRDefault="00261EB5" w14:paraId="74D2335A" w14:textId="77777777">
                  <w:pPr>
                    <w:spacing w:before="40" w:after="40"/>
                    <w:jc w:val="both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:rsidR="00261EB5" w:rsidRDefault="00261EB5" w14:paraId="496B98D2" w14:textId="77777777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</w:p>
          <w:p w:rsidR="00261EB5" w:rsidP="00261EB5" w:rsidRDefault="00261EB5" w14:paraId="04E5BF25" w14:textId="77777777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OBSERVACIONES / ACCIONES DE MEJORA</w:t>
            </w:r>
          </w:p>
          <w:p w:rsidR="00261EB5" w:rsidRDefault="00261EB5" w14:paraId="0DC1865E" w14:textId="77777777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</w:p>
          <w:p w:rsidR="00261EB5" w:rsidRDefault="00261EB5" w14:paraId="770CAA96" w14:textId="77777777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</w:p>
          <w:p w:rsidR="00261EB5" w:rsidRDefault="00261EB5" w14:paraId="61FC5D08" w14:textId="77777777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</w:p>
          <w:p w:rsidR="00261EB5" w:rsidRDefault="00261EB5" w14:paraId="2B85C7C5" w14:textId="77777777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</w:p>
          <w:p w:rsidR="00261EB5" w:rsidRDefault="00261EB5" w14:paraId="2BC312A3" w14:textId="77777777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</w:p>
          <w:p w:rsidR="00261EB5" w:rsidRDefault="00261EB5" w14:paraId="2149F489" w14:textId="77777777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</w:p>
          <w:p w:rsidR="00261EB5" w:rsidRDefault="00261EB5" w14:paraId="2F4A0C9A" w14:textId="77777777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</w:p>
          <w:p w:rsidR="00261EB5" w:rsidRDefault="00261EB5" w14:paraId="081E46F8" w14:textId="77777777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</w:p>
          <w:p w:rsidR="00261EB5" w:rsidRDefault="00261EB5" w14:paraId="56055745" w14:textId="77777777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</w:p>
          <w:p w:rsidR="00261EB5" w:rsidRDefault="00261EB5" w14:paraId="4BA64CBB" w14:textId="77777777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</w:p>
          <w:p w:rsidR="00261EB5" w:rsidRDefault="00261EB5" w14:paraId="4C60913C" w14:textId="77777777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</w:p>
          <w:p w:rsidR="00261EB5" w:rsidRDefault="00261EB5" w14:paraId="6D20E630" w14:textId="77777777">
            <w:pPr>
              <w:spacing w:before="40" w:after="40"/>
              <w:jc w:val="both"/>
              <w:rPr>
                <w:rFonts w:ascii="Arial" w:hAnsi="Arial" w:cs="Arial"/>
                <w:b/>
                <w:sz w:val="20"/>
              </w:rPr>
            </w:pPr>
          </w:p>
          <w:p w:rsidR="000D554D" w:rsidRDefault="000D554D" w14:paraId="28734C4F" w14:textId="36F096D2">
            <w:pPr>
              <w:spacing w:before="40" w:after="4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0D554D" w:rsidTr="38000655" w14:paraId="55A907C9" w14:textId="77777777">
        <w:tc>
          <w:tcPr>
            <w:tcW w:w="5000" w:type="pct"/>
            <w:tcBorders>
              <w:top w:val="single" w:color="BFBFBF" w:themeColor="background1" w:themeShade="BF" w:sz="4" w:space="0"/>
              <w:left w:val="double" w:color="D9D9D9" w:themeColor="background1" w:themeShade="D9" w:sz="4" w:space="0"/>
              <w:bottom w:val="single" w:color="BFBFBF" w:themeColor="background1" w:themeShade="BF" w:sz="4" w:space="0"/>
              <w:right w:val="double" w:color="D9D9D9" w:themeColor="background1" w:themeShade="D9" w:sz="4" w:space="0"/>
            </w:tcBorders>
            <w:tcMar/>
            <w:vAlign w:val="center"/>
          </w:tcPr>
          <w:p w:rsidR="000D554D" w:rsidRDefault="000D554D" w14:paraId="2F55846A" w14:textId="77777777">
            <w:pPr>
              <w:jc w:val="center"/>
              <w:rPr>
                <w:rFonts w:ascii="Arial" w:hAnsi="Arial" w:cs="Arial"/>
                <w:b/>
              </w:rPr>
            </w:pPr>
          </w:p>
          <w:p w:rsidR="000D554D" w:rsidRDefault="000D554D" w14:paraId="7EC5A58E" w14:textId="77777777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CE3183" w:rsidRDefault="00CE3183" w14:paraId="6F859310" w14:textId="77777777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CE3183" w:rsidRDefault="00CE3183" w14:paraId="1364A1E0" w14:textId="77777777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627"/>
              <w:gridCol w:w="1627"/>
              <w:gridCol w:w="1748"/>
              <w:gridCol w:w="1628"/>
              <w:gridCol w:w="1628"/>
            </w:tblGrid>
            <w:tr w:rsidR="000D554D" w14:paraId="0B8E3961" w14:textId="77777777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D554D" w:rsidRDefault="000D554D" w14:paraId="7F6D2AA0" w14:textId="7777777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D554D" w:rsidRDefault="000D554D" w14:paraId="1A0927A6" w14:textId="7777777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</w:p>
              </w:tc>
              <w:tc>
                <w:tcPr>
                  <w:tcW w:w="2010" w:type="dxa"/>
                  <w:tcBorders>
                    <w:top w:val="single" w:color="BFBFBF" w:themeColor="background1" w:themeShade="BF" w:sz="4" w:space="0"/>
                    <w:left w:val="nil"/>
                    <w:bottom w:val="nil"/>
                    <w:right w:val="nil"/>
                  </w:tcBorders>
                  <w:hideMark/>
                </w:tcPr>
                <w:p w:rsidR="000D554D" w:rsidRDefault="000D554D" w14:paraId="6C42D7F4" w14:textId="7777777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>FIRMA</w:t>
                  </w:r>
                </w:p>
              </w:tc>
              <w:tc>
                <w:tcPr>
                  <w:tcW w:w="20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D554D" w:rsidRDefault="000D554D" w14:paraId="5B63A4E0" w14:textId="7777777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</w:p>
              </w:tc>
              <w:tc>
                <w:tcPr>
                  <w:tcW w:w="20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D554D" w:rsidRDefault="000D554D" w14:paraId="18B8FB52" w14:textId="7777777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</w:p>
              </w:tc>
            </w:tr>
          </w:tbl>
          <w:p w:rsidR="000D554D" w:rsidP="38000655" w:rsidRDefault="000D554D" w14:paraId="6A3C07BE" w14:textId="6421D8F9">
            <w:pPr>
              <w:spacing w:line="276" w:lineRule="auto"/>
              <w:jc w:val="center"/>
              <w:rPr>
                <w:rFonts w:ascii="Arial" w:hAnsi="Arial" w:cs="Arial"/>
                <w:b w:val="1"/>
                <w:bCs w:val="1"/>
                <w:color w:val="767171" w:themeColor="background2" w:themeShade="80"/>
                <w:sz w:val="18"/>
                <w:szCs w:val="18"/>
              </w:rPr>
            </w:pPr>
            <w:r w:rsidRPr="38000655" w:rsidR="000D554D">
              <w:rPr>
                <w:rFonts w:ascii="Arial" w:hAnsi="Arial" w:cs="Arial"/>
                <w:b w:val="1"/>
                <w:bCs w:val="1"/>
                <w:color w:val="767171" w:themeColor="background2" w:themeTint="FF" w:themeShade="80"/>
                <w:sz w:val="18"/>
                <w:szCs w:val="18"/>
              </w:rPr>
              <w:t>(</w:t>
            </w:r>
            <w:r w:rsidRPr="38000655" w:rsidR="7A501A42">
              <w:rPr>
                <w:rFonts w:ascii="Arial" w:hAnsi="Arial" w:cs="Arial"/>
                <w:b w:val="1"/>
                <w:bCs w:val="1"/>
                <w:color w:val="767171" w:themeColor="background2" w:themeTint="FF" w:themeShade="80"/>
                <w:sz w:val="18"/>
                <w:szCs w:val="18"/>
              </w:rPr>
              <w:t>MSc</w:t>
            </w:r>
            <w:r w:rsidRPr="38000655" w:rsidR="7A501A42">
              <w:rPr>
                <w:rFonts w:ascii="Arial" w:hAnsi="Arial" w:cs="Arial"/>
                <w:b w:val="1"/>
                <w:bCs w:val="1"/>
                <w:color w:val="767171" w:themeColor="background2" w:themeTint="FF" w:themeShade="80"/>
                <w:sz w:val="18"/>
                <w:szCs w:val="18"/>
              </w:rPr>
              <w:t xml:space="preserve">. María José Jiménez </w:t>
            </w:r>
            <w:r w:rsidRPr="38000655" w:rsidR="000D554D">
              <w:rPr>
                <w:rFonts w:ascii="Arial" w:hAnsi="Arial" w:cs="Arial"/>
                <w:b w:val="1"/>
                <w:bCs w:val="1"/>
                <w:color w:val="767171" w:themeColor="background2" w:themeTint="FF" w:themeShade="80"/>
                <w:sz w:val="18"/>
                <w:szCs w:val="18"/>
              </w:rPr>
              <w:t>)</w:t>
            </w:r>
          </w:p>
          <w:p w:rsidR="000D554D" w:rsidRDefault="000D554D" w14:paraId="1C01E522" w14:textId="77777777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TUTOR ACADÉMICO DE PRÁCTICAS PREPROFESIONALES</w:t>
            </w:r>
          </w:p>
          <w:p w:rsidR="000D554D" w:rsidRDefault="000D554D" w14:paraId="0FC00C6A" w14:textId="77777777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Fecha de elaboración: </w:t>
            </w:r>
          </w:p>
        </w:tc>
      </w:tr>
      <w:tr w:rsidR="00CE3183" w:rsidTr="38000655" w14:paraId="7354CD93" w14:textId="77777777">
        <w:tc>
          <w:tcPr>
            <w:tcW w:w="5000" w:type="pct"/>
            <w:tcBorders>
              <w:top w:val="single" w:color="BFBFBF" w:themeColor="background1" w:themeShade="BF" w:sz="4" w:space="0"/>
              <w:left w:val="double" w:color="D9D9D9" w:themeColor="background1" w:themeShade="D9" w:sz="4" w:space="0"/>
              <w:bottom w:val="double" w:color="BFBFBF" w:themeColor="background1" w:themeShade="BF" w:sz="4" w:space="0"/>
              <w:right w:val="double" w:color="D9D9D9" w:themeColor="background1" w:themeShade="D9" w:sz="4" w:space="0"/>
            </w:tcBorders>
            <w:tcMar/>
            <w:vAlign w:val="center"/>
          </w:tcPr>
          <w:p w:rsidR="00CE3183" w:rsidRDefault="00CE3183" w14:paraId="46AD226E" w14:textId="77777777">
            <w:pPr>
              <w:jc w:val="center"/>
              <w:rPr>
                <w:rFonts w:ascii="Arial" w:hAnsi="Arial" w:cs="Arial"/>
                <w:b/>
              </w:rPr>
            </w:pPr>
          </w:p>
          <w:p w:rsidR="00CE3183" w:rsidRDefault="00CE3183" w14:paraId="21FF8558" w14:textId="77777777">
            <w:pPr>
              <w:jc w:val="center"/>
              <w:rPr>
                <w:rFonts w:ascii="Arial" w:hAnsi="Arial" w:cs="Arial"/>
                <w:b/>
              </w:rPr>
            </w:pPr>
          </w:p>
          <w:p w:rsidR="00CE3183" w:rsidRDefault="00CE3183" w14:paraId="60212764" w14:textId="77777777">
            <w:pPr>
              <w:jc w:val="center"/>
              <w:rPr>
                <w:rFonts w:ascii="Arial" w:hAnsi="Arial" w:cs="Arial"/>
                <w:b/>
              </w:rPr>
            </w:pPr>
          </w:p>
          <w:p w:rsidR="00CE3183" w:rsidRDefault="00CE3183" w14:paraId="24BAC9CB" w14:textId="77777777">
            <w:pPr>
              <w:jc w:val="center"/>
              <w:rPr>
                <w:rFonts w:ascii="Arial" w:hAnsi="Arial" w:cs="Arial"/>
                <w:b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627"/>
              <w:gridCol w:w="1627"/>
              <w:gridCol w:w="1748"/>
              <w:gridCol w:w="1628"/>
              <w:gridCol w:w="1628"/>
            </w:tblGrid>
            <w:tr w:rsidR="00CE3183" w:rsidTr="00394E42" w14:paraId="466FE7A1" w14:textId="77777777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E3183" w:rsidP="00CE3183" w:rsidRDefault="00CE3183" w14:paraId="210AFD4D" w14:textId="7777777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E3183" w:rsidP="00CE3183" w:rsidRDefault="00CE3183" w14:paraId="3DA42C25" w14:textId="7777777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</w:p>
              </w:tc>
              <w:tc>
                <w:tcPr>
                  <w:tcW w:w="2010" w:type="dxa"/>
                  <w:tcBorders>
                    <w:top w:val="single" w:color="BFBFBF" w:themeColor="background1" w:themeShade="BF" w:sz="4" w:space="0"/>
                    <w:left w:val="nil"/>
                    <w:bottom w:val="nil"/>
                    <w:right w:val="nil"/>
                  </w:tcBorders>
                  <w:hideMark/>
                </w:tcPr>
                <w:p w:rsidR="00CE3183" w:rsidP="00CE3183" w:rsidRDefault="00CE3183" w14:paraId="5E3E519E" w14:textId="7777777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>FIRMA</w:t>
                  </w:r>
                </w:p>
              </w:tc>
              <w:tc>
                <w:tcPr>
                  <w:tcW w:w="20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E3183" w:rsidP="00CE3183" w:rsidRDefault="00CE3183" w14:paraId="17CE13DC" w14:textId="7777777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</w:p>
              </w:tc>
              <w:tc>
                <w:tcPr>
                  <w:tcW w:w="20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E3183" w:rsidP="00CE3183" w:rsidRDefault="00CE3183" w14:paraId="57DCA341" w14:textId="7777777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</w:p>
              </w:tc>
            </w:tr>
          </w:tbl>
          <w:p w:rsidR="00CE3183" w:rsidP="00CE3183" w:rsidRDefault="00CE3183" w14:paraId="4E15DE5C" w14:textId="207D7AFA">
            <w:pPr>
              <w:spacing w:line="276" w:lineRule="auto"/>
              <w:jc w:val="center"/>
              <w:rPr>
                <w:rFonts w:ascii="Arial" w:hAnsi="Arial" w:cs="Arial"/>
                <w:b/>
                <w:color w:val="767171" w:themeColor="background2" w:themeShade="80"/>
                <w:sz w:val="18"/>
              </w:rPr>
            </w:pPr>
            <w:r>
              <w:rPr>
                <w:rFonts w:ascii="Arial" w:hAnsi="Arial" w:cs="Arial"/>
                <w:b/>
                <w:color w:val="767171" w:themeColor="background2" w:themeShade="80"/>
                <w:sz w:val="18"/>
              </w:rPr>
              <w:t>(NOMBRE DEL TUTOR EMPRESARIAL DE PRÁCTICAS PREPROFESIONALES)</w:t>
            </w:r>
          </w:p>
          <w:p w:rsidR="00CE3183" w:rsidP="00CE3183" w:rsidRDefault="00CE3183" w14:paraId="38004537" w14:textId="0159570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TUTOR EMPRESARIAL DE PRÁCTICAS PREPROFESIONALES</w:t>
            </w:r>
          </w:p>
          <w:p w:rsidR="00CE3183" w:rsidP="00CE3183" w:rsidRDefault="00CE3183" w14:paraId="7F2D299D" w14:textId="7D6C27F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Fecha de elaboración:</w:t>
            </w:r>
          </w:p>
          <w:p w:rsidR="00CE3183" w:rsidP="00CE3183" w:rsidRDefault="00CE3183" w14:paraId="5C7799D1" w14:textId="77777777">
            <w:pPr>
              <w:rPr>
                <w:rFonts w:ascii="Arial" w:hAnsi="Arial" w:cs="Arial"/>
                <w:b/>
              </w:rPr>
            </w:pPr>
          </w:p>
        </w:tc>
      </w:tr>
    </w:tbl>
    <w:p w:rsidR="000D554D" w:rsidP="000D554D" w:rsidRDefault="000D554D" w14:paraId="509C9C96" w14:textId="77777777">
      <w:pPr>
        <w:rPr>
          <w:rFonts w:ascii="Arial" w:hAnsi="Arial" w:cs="Arial"/>
          <w:b/>
        </w:rPr>
      </w:pPr>
    </w:p>
    <w:p w:rsidR="000D554D" w:rsidP="000D554D" w:rsidRDefault="000D554D" w14:paraId="6AA65443" w14:textId="77777777">
      <w:pPr>
        <w:jc w:val="center"/>
        <w:rPr>
          <w:lang w:val="es-MX"/>
        </w:rPr>
      </w:pPr>
    </w:p>
    <w:p w:rsidRPr="000D554D" w:rsidR="000D554D" w:rsidP="000D554D" w:rsidRDefault="000D554D" w14:paraId="67062FB2" w14:textId="77777777">
      <w:pPr>
        <w:rPr>
          <w:lang w:val="es-MX"/>
        </w:rPr>
      </w:pPr>
    </w:p>
    <w:sectPr w:rsidRPr="000D554D" w:rsidR="000D55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092E" w:rsidP="000D554D" w:rsidRDefault="00A3092E" w14:paraId="7EAE6F02" w14:textId="77777777">
      <w:pPr>
        <w:spacing w:after="0" w:line="240" w:lineRule="auto"/>
      </w:pPr>
      <w:r>
        <w:separator/>
      </w:r>
    </w:p>
  </w:endnote>
  <w:endnote w:type="continuationSeparator" w:id="0">
    <w:p w:rsidR="00A3092E" w:rsidP="000D554D" w:rsidRDefault="00A3092E" w14:paraId="76ED8DF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49F8" w:rsidRDefault="001D49F8" w14:paraId="7A3EAB32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49F8" w:rsidRDefault="001D49F8" w14:paraId="4FF6396E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49F8" w:rsidRDefault="001D49F8" w14:paraId="4C584492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092E" w:rsidP="000D554D" w:rsidRDefault="00A3092E" w14:paraId="5C0D7512" w14:textId="77777777">
      <w:pPr>
        <w:spacing w:after="0" w:line="240" w:lineRule="auto"/>
      </w:pPr>
      <w:r>
        <w:separator/>
      </w:r>
    </w:p>
  </w:footnote>
  <w:footnote w:type="continuationSeparator" w:id="0">
    <w:p w:rsidR="00A3092E" w:rsidP="000D554D" w:rsidRDefault="00A3092E" w14:paraId="3FF3CE7B" w14:textId="77777777">
      <w:pPr>
        <w:spacing w:after="0" w:line="240" w:lineRule="auto"/>
      </w:pPr>
      <w:r>
        <w:continuationSeparator/>
      </w:r>
    </w:p>
  </w:footnote>
  <w:footnote w:id="1">
    <w:p w:rsidR="000D554D" w:rsidP="000D554D" w:rsidRDefault="000D554D" w14:paraId="01FA0088" w14:textId="77777777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Se pueden utilizar diversos mecanismos como: visita in situ, llamadas telefónicas, videoconferencias, entre otras.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49F8" w:rsidRDefault="001D49F8" w14:paraId="1E270756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tbl>
    <w:tblPr>
      <w:tblW w:w="8493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400" w:firstRow="0" w:lastRow="0" w:firstColumn="0" w:lastColumn="0" w:noHBand="0" w:noVBand="1"/>
    </w:tblPr>
    <w:tblGrid>
      <w:gridCol w:w="3396"/>
      <w:gridCol w:w="3544"/>
      <w:gridCol w:w="1553"/>
    </w:tblGrid>
    <w:tr w:rsidR="004865A3" w:rsidTr="279349F5" w14:paraId="36ED24AF" w14:textId="77777777">
      <w:trPr>
        <w:trHeight w:val="539"/>
        <w:jc w:val="center"/>
      </w:trPr>
      <w:tc>
        <w:tcPr>
          <w:tcW w:w="3396" w:type="dxa"/>
          <w:vMerge w:val="restart"/>
          <w:tcMar/>
        </w:tcPr>
        <w:p w:rsidR="004865A3" w:rsidP="004865A3" w:rsidRDefault="004865A3" w14:paraId="6CDB19DC" w14:textId="77777777">
          <w:pPr>
            <w:spacing w:after="0" w:line="240" w:lineRule="auto"/>
            <w:jc w:val="center"/>
            <w:rPr>
              <w:rFonts w:ascii="Arial" w:hAnsi="Arial" w:eastAsia="Arial" w:cs="Arial"/>
            </w:rPr>
          </w:pPr>
          <w:bookmarkStart w:name="_Hlk179195558" w:id="0"/>
          <w:r w:rsidRPr="008F353E">
            <w:rPr>
              <w:rFonts w:ascii="Arial" w:hAnsi="Arial" w:eastAsia="Arial" w:cs="Arial"/>
              <w:noProof/>
            </w:rPr>
            <w:drawing>
              <wp:inline distT="0" distB="0" distL="0" distR="0" wp14:anchorId="7C88D0C7" wp14:editId="27BE5622">
                <wp:extent cx="1498600" cy="637118"/>
                <wp:effectExtent l="0" t="0" r="6350" b="0"/>
                <wp:docPr id="51474047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692699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5989" cy="640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:rsidR="004865A3" w:rsidP="004865A3" w:rsidRDefault="00505B3F" w14:paraId="2C7C0C3A" w14:textId="459BEB51">
          <w:pPr>
            <w:widowControl w:val="0"/>
            <w:spacing w:after="0" w:line="240" w:lineRule="auto"/>
            <w:jc w:val="center"/>
            <w:rPr>
              <w:rFonts w:ascii="Arial" w:hAnsi="Arial" w:eastAsia="Arial" w:cs="Arial"/>
              <w:b/>
              <w:sz w:val="24"/>
              <w:szCs w:val="24"/>
            </w:rPr>
          </w:pPr>
          <w:r w:rsidRPr="00426EB4">
            <w:rPr>
              <w:rFonts w:ascii="Arial" w:hAnsi="Arial" w:eastAsia="Arial" w:cs="Arial"/>
              <w:b/>
              <w:color w:val="000000"/>
              <w:sz w:val="18"/>
              <w:szCs w:val="18"/>
            </w:rPr>
            <w:t>GESTIÓN DE INVESTIGACIÓN, DESARROLLO, INNOVACIÓN Y VINCULACIÓN CON LA SOCIEDAD</w:t>
          </w:r>
        </w:p>
      </w:tc>
      <w:tc>
        <w:tcPr>
          <w:tcW w:w="1553" w:type="dxa"/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:rsidR="004865A3" w:rsidP="004865A3" w:rsidRDefault="004865A3" w14:paraId="2DEDD7ED" w14:textId="77777777">
          <w:pPr>
            <w:spacing w:after="0" w:line="240" w:lineRule="auto"/>
            <w:jc w:val="center"/>
            <w:rPr>
              <w:rFonts w:ascii="Arial" w:hAnsi="Arial" w:eastAsia="Arial" w:cs="Arial"/>
              <w:sz w:val="24"/>
              <w:szCs w:val="24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VERSIÓN:</w:t>
          </w:r>
        </w:p>
        <w:p w:rsidR="004865A3" w:rsidP="004865A3" w:rsidRDefault="004865A3" w14:paraId="1881642F" w14:textId="77777777">
          <w:pPr>
            <w:spacing w:after="0" w:line="240" w:lineRule="auto"/>
            <w:jc w:val="center"/>
            <w:rPr>
              <w:rFonts w:ascii="Arial" w:hAnsi="Arial" w:eastAsia="Arial" w:cs="Arial"/>
              <w:sz w:val="24"/>
              <w:szCs w:val="24"/>
            </w:rPr>
          </w:pPr>
          <w:r>
            <w:rPr>
              <w:rFonts w:ascii="Arial" w:hAnsi="Arial" w:eastAsia="Arial" w:cs="Arial"/>
              <w:sz w:val="24"/>
              <w:szCs w:val="24"/>
            </w:rPr>
            <w:t>001</w:t>
          </w:r>
        </w:p>
      </w:tc>
    </w:tr>
    <w:tr w:rsidR="004865A3" w:rsidTr="279349F5" w14:paraId="29F6ECE6" w14:textId="77777777">
      <w:trPr>
        <w:trHeight w:val="263"/>
        <w:jc w:val="center"/>
      </w:trPr>
      <w:tc>
        <w:tcPr>
          <w:tcW w:w="3396" w:type="dxa"/>
          <w:vMerge/>
          <w:tcMar/>
        </w:tcPr>
        <w:p w:rsidR="004865A3" w:rsidP="004865A3" w:rsidRDefault="004865A3" w14:paraId="42A51D99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hAnsi="Arial" w:eastAsia="Arial" w:cs="Arial"/>
              <w:sz w:val="24"/>
              <w:szCs w:val="24"/>
            </w:rPr>
          </w:pPr>
        </w:p>
      </w:tc>
      <w:tc>
        <w:tcPr>
          <w:tcW w:w="3544" w:type="dxa"/>
          <w:vMerge w:val="restart"/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:rsidRPr="00505B3F" w:rsidR="004865A3" w:rsidP="00505B3F" w:rsidRDefault="00505B3F" w14:paraId="536D501F" w14:textId="41BD0A58">
          <w:pPr>
            <w:spacing w:before="80" w:after="80"/>
            <w:jc w:val="center"/>
            <w:rPr>
              <w:rFonts w:ascii="Arial" w:hAnsi="Arial" w:cs="Arial"/>
              <w:b/>
              <w:sz w:val="16"/>
              <w:szCs w:val="14"/>
            </w:rPr>
          </w:pPr>
          <w:r>
            <w:rPr>
              <w:rFonts w:ascii="Arial" w:hAnsi="Arial" w:cs="Arial"/>
              <w:b/>
              <w:sz w:val="16"/>
              <w:szCs w:val="14"/>
            </w:rPr>
            <w:t>R</w:t>
          </w:r>
          <w:r w:rsidRPr="00261EB5">
            <w:rPr>
              <w:rFonts w:ascii="Arial" w:hAnsi="Arial" w:cs="Arial"/>
              <w:b/>
              <w:sz w:val="16"/>
              <w:szCs w:val="14"/>
            </w:rPr>
            <w:t>eporte de seguimiento</w:t>
          </w:r>
          <w:r>
            <w:rPr>
              <w:rFonts w:ascii="Arial" w:hAnsi="Arial" w:cs="Arial"/>
              <w:b/>
              <w:sz w:val="16"/>
              <w:szCs w:val="14"/>
            </w:rPr>
            <w:t xml:space="preserve"> del tutor académico</w:t>
          </w:r>
          <w:r w:rsidRPr="00261EB5">
            <w:rPr>
              <w:rFonts w:ascii="Arial" w:hAnsi="Arial" w:cs="Arial"/>
              <w:b/>
              <w:sz w:val="16"/>
              <w:szCs w:val="14"/>
            </w:rPr>
            <w:t xml:space="preserve"> de las prácticas preprofesionales</w:t>
          </w:r>
        </w:p>
      </w:tc>
      <w:tc>
        <w:tcPr>
          <w:tcW w:w="1553" w:type="dxa"/>
          <w:tcMar/>
          <w:vAlign w:val="center"/>
        </w:tcPr>
        <w:p w:rsidR="004865A3" w:rsidP="004865A3" w:rsidRDefault="004865A3" w14:paraId="23A7916D" w14:textId="77777777">
          <w:pPr>
            <w:spacing w:after="0" w:line="240" w:lineRule="auto"/>
            <w:jc w:val="center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CÓDIGO:</w:t>
          </w:r>
        </w:p>
        <w:p w:rsidR="004865A3" w:rsidP="004865A3" w:rsidRDefault="006911BA" w14:paraId="6E82C61B" w14:textId="10FB7774">
          <w:pPr>
            <w:spacing w:after="0" w:line="240" w:lineRule="auto"/>
            <w:jc w:val="center"/>
            <w:rPr>
              <w:rFonts w:ascii="Arial" w:hAnsi="Arial" w:eastAsia="Arial" w:cs="Arial"/>
              <w:sz w:val="16"/>
              <w:szCs w:val="16"/>
            </w:rPr>
          </w:pPr>
          <w:r w:rsidRPr="006911BA">
            <w:rPr>
              <w:rFonts w:ascii="Arial" w:hAnsi="Arial" w:eastAsia="Arial" w:cs="Arial"/>
              <w:color w:val="000000"/>
              <w:sz w:val="14"/>
              <w:szCs w:val="14"/>
            </w:rPr>
            <w:t>ISTS-GIDIVS-05-008</w:t>
          </w:r>
        </w:p>
      </w:tc>
    </w:tr>
    <w:tr w:rsidR="004865A3" w:rsidTr="279349F5" w14:paraId="4B75AD5E" w14:textId="77777777">
      <w:trPr>
        <w:trHeight w:val="226"/>
        <w:jc w:val="center"/>
      </w:trPr>
      <w:tc>
        <w:tcPr>
          <w:tcW w:w="3396" w:type="dxa"/>
          <w:vMerge/>
          <w:tcMar/>
        </w:tcPr>
        <w:p w:rsidR="004865A3" w:rsidP="004865A3" w:rsidRDefault="004865A3" w14:paraId="00EB0D66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hAnsi="Arial" w:eastAsia="Arial" w:cs="Arial"/>
              <w:sz w:val="16"/>
              <w:szCs w:val="16"/>
            </w:rPr>
          </w:pPr>
        </w:p>
      </w:tc>
      <w:tc>
        <w:tcPr>
          <w:tcW w:w="3544" w:type="dxa"/>
          <w:vMerge/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:rsidR="004865A3" w:rsidP="004865A3" w:rsidRDefault="004865A3" w14:paraId="546DAD5D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hAnsi="Arial" w:eastAsia="Arial" w:cs="Arial"/>
              <w:sz w:val="16"/>
              <w:szCs w:val="16"/>
            </w:rPr>
          </w:pPr>
        </w:p>
      </w:tc>
      <w:tc>
        <w:tcPr>
          <w:tcW w:w="1553" w:type="dxa"/>
          <w:tcMar/>
          <w:vAlign w:val="center"/>
        </w:tcPr>
        <w:p w:rsidR="004865A3" w:rsidP="004865A3" w:rsidRDefault="004865A3" w14:paraId="0EA0A22E" w14:textId="77777777">
          <w:pPr>
            <w:spacing w:after="0" w:line="240" w:lineRule="auto"/>
            <w:jc w:val="center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 xml:space="preserve">FECHA: </w:t>
          </w:r>
        </w:p>
        <w:p w:rsidR="004865A3" w:rsidP="004865A3" w:rsidRDefault="004865A3" w14:paraId="437A7209" w14:textId="0221FA7D">
          <w:pPr>
            <w:spacing w:after="0" w:line="240" w:lineRule="auto"/>
            <w:jc w:val="center"/>
            <w:rPr>
              <w:rFonts w:ascii="Arial" w:hAnsi="Arial" w:eastAsia="Arial" w:cs="Arial"/>
              <w:color w:val="000000"/>
              <w:sz w:val="16"/>
              <w:szCs w:val="16"/>
            </w:rPr>
          </w:pPr>
          <w:r w:rsidRPr="279349F5" w:rsidR="279349F5">
            <w:rPr>
              <w:rFonts w:ascii="Arial" w:hAnsi="Arial" w:eastAsia="Arial" w:cs="Arial"/>
              <w:color w:val="000000" w:themeColor="text1" w:themeTint="FF" w:themeShade="FF"/>
              <w:sz w:val="16"/>
              <w:szCs w:val="16"/>
            </w:rPr>
            <w:t>23</w:t>
          </w:r>
          <w:r w:rsidRPr="279349F5" w:rsidR="279349F5">
            <w:rPr>
              <w:rFonts w:ascii="Arial" w:hAnsi="Arial" w:eastAsia="Arial" w:cs="Arial"/>
              <w:color w:val="000000" w:themeColor="text1" w:themeTint="FF" w:themeShade="FF"/>
              <w:sz w:val="16"/>
              <w:szCs w:val="16"/>
            </w:rPr>
            <w:t>/</w:t>
          </w:r>
          <w:r w:rsidRPr="279349F5" w:rsidR="279349F5">
            <w:rPr>
              <w:rFonts w:ascii="Arial" w:hAnsi="Arial" w:eastAsia="Arial" w:cs="Arial"/>
              <w:color w:val="000000" w:themeColor="text1" w:themeTint="FF" w:themeShade="FF"/>
              <w:sz w:val="16"/>
              <w:szCs w:val="16"/>
            </w:rPr>
            <w:t>11</w:t>
          </w:r>
          <w:r w:rsidRPr="279349F5" w:rsidR="279349F5">
            <w:rPr>
              <w:rFonts w:ascii="Arial" w:hAnsi="Arial" w:eastAsia="Arial" w:cs="Arial"/>
              <w:color w:val="000000" w:themeColor="text1" w:themeTint="FF" w:themeShade="FF"/>
              <w:sz w:val="16"/>
              <w:szCs w:val="16"/>
            </w:rPr>
            <w:t>/202</w:t>
          </w:r>
          <w:r w:rsidRPr="279349F5" w:rsidR="279349F5">
            <w:rPr>
              <w:rFonts w:ascii="Arial" w:hAnsi="Arial" w:eastAsia="Arial" w:cs="Arial"/>
              <w:color w:val="000000" w:themeColor="text1" w:themeTint="FF" w:themeShade="FF"/>
              <w:sz w:val="16"/>
              <w:szCs w:val="16"/>
            </w:rPr>
            <w:t>3</w:t>
          </w:r>
        </w:p>
      </w:tc>
    </w:tr>
    <w:bookmarkEnd w:id="0"/>
  </w:tbl>
  <w:p w:rsidR="004865A3" w:rsidRDefault="004865A3" w14:paraId="682B3E09" w14:textId="7777777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49F8" w:rsidRDefault="001D49F8" w14:paraId="68577AF1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2CE0"/>
    <w:multiLevelType w:val="hybridMultilevel"/>
    <w:tmpl w:val="EAA438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479CB"/>
    <w:multiLevelType w:val="hybridMultilevel"/>
    <w:tmpl w:val="6AD6F704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E223574"/>
    <w:multiLevelType w:val="hybridMultilevel"/>
    <w:tmpl w:val="D83C0F92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A64517"/>
    <w:multiLevelType w:val="hybridMultilevel"/>
    <w:tmpl w:val="EEF0343E"/>
    <w:lvl w:ilvl="0" w:tplc="52EEF704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13C6F"/>
    <w:multiLevelType w:val="hybridMultilevel"/>
    <w:tmpl w:val="7F647EE6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E2A0DCE"/>
    <w:multiLevelType w:val="multilevel"/>
    <w:tmpl w:val="91887CE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B46C6E"/>
    <w:multiLevelType w:val="hybridMultilevel"/>
    <w:tmpl w:val="23746846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80A6966"/>
    <w:multiLevelType w:val="hybridMultilevel"/>
    <w:tmpl w:val="32C88CA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7040">
    <w:abstractNumId w:val="5"/>
  </w:num>
  <w:num w:numId="2" w16cid:durableId="1842045202">
    <w:abstractNumId w:val="3"/>
  </w:num>
  <w:num w:numId="3" w16cid:durableId="7533570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55565380">
    <w:abstractNumId w:val="4"/>
  </w:num>
  <w:num w:numId="5" w16cid:durableId="168564106">
    <w:abstractNumId w:val="6"/>
  </w:num>
  <w:num w:numId="6" w16cid:durableId="2117091464">
    <w:abstractNumId w:val="2"/>
  </w:num>
  <w:num w:numId="7" w16cid:durableId="2115513136">
    <w:abstractNumId w:val="1"/>
  </w:num>
  <w:num w:numId="8" w16cid:durableId="15193495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4D"/>
    <w:rsid w:val="000D554D"/>
    <w:rsid w:val="001D49F8"/>
    <w:rsid w:val="001E211C"/>
    <w:rsid w:val="00261EB5"/>
    <w:rsid w:val="002B4BD6"/>
    <w:rsid w:val="00413238"/>
    <w:rsid w:val="004865A3"/>
    <w:rsid w:val="004D4014"/>
    <w:rsid w:val="00505B3F"/>
    <w:rsid w:val="005D7458"/>
    <w:rsid w:val="006911BA"/>
    <w:rsid w:val="006E00A4"/>
    <w:rsid w:val="007B3BBF"/>
    <w:rsid w:val="00966B54"/>
    <w:rsid w:val="009D3392"/>
    <w:rsid w:val="00A3092E"/>
    <w:rsid w:val="00A92332"/>
    <w:rsid w:val="00CE3183"/>
    <w:rsid w:val="00D734DB"/>
    <w:rsid w:val="00E723B8"/>
    <w:rsid w:val="06334BD1"/>
    <w:rsid w:val="08F62E69"/>
    <w:rsid w:val="1F94E028"/>
    <w:rsid w:val="279349F5"/>
    <w:rsid w:val="38000655"/>
    <w:rsid w:val="57250E67"/>
    <w:rsid w:val="7A50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B12E7"/>
  <w15:chartTrackingRefBased/>
  <w15:docId w15:val="{F420001D-E9AA-454E-89EE-D53F29D8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aliases w:val="Titulos"/>
    <w:basedOn w:val="Ttulo2"/>
    <w:next w:val="Normal"/>
    <w:link w:val="Ttulo1Car"/>
    <w:uiPriority w:val="9"/>
    <w:qFormat/>
    <w:rsid w:val="000D554D"/>
    <w:pPr>
      <w:numPr>
        <w:numId w:val="1"/>
      </w:numPr>
      <w:spacing w:before="160" w:after="120" w:line="240" w:lineRule="auto"/>
      <w:outlineLvl w:val="0"/>
    </w:pPr>
    <w:rPr>
      <w:rFonts w:ascii="Avenir Next LT Pro" w:hAnsi="Avenir Next LT Pro"/>
      <w:b/>
      <w:color w:val="auto"/>
      <w:sz w:val="24"/>
      <w:lang w:val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554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aliases w:val="Titulos Car"/>
    <w:basedOn w:val="Fuentedeprrafopredeter"/>
    <w:link w:val="Ttulo1"/>
    <w:uiPriority w:val="9"/>
    <w:rsid w:val="000D554D"/>
    <w:rPr>
      <w:rFonts w:ascii="Avenir Next LT Pro" w:hAnsi="Avenir Next LT Pro" w:eastAsiaTheme="majorEastAsia" w:cstheme="majorBidi"/>
      <w:b/>
      <w:sz w:val="24"/>
      <w:szCs w:val="26"/>
      <w:lang w:val="es-ES_tradnl"/>
    </w:rPr>
  </w:style>
  <w:style w:type="table" w:styleId="NormalTable0" w:customStyle="1">
    <w:name w:val="Normal Table0"/>
    <w:uiPriority w:val="2"/>
    <w:semiHidden/>
    <w:unhideWhenUsed/>
    <w:qFormat/>
    <w:rsid w:val="000D554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Ttulo2Car" w:customStyle="1">
    <w:name w:val="Título 2 Car"/>
    <w:basedOn w:val="Fuentedeprrafopredeter"/>
    <w:link w:val="Ttulo2"/>
    <w:uiPriority w:val="9"/>
    <w:semiHidden/>
    <w:rsid w:val="000D554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D554D"/>
    <w:pPr>
      <w:spacing w:after="0" w:line="240" w:lineRule="auto"/>
    </w:pPr>
    <w:rPr>
      <w:kern w:val="0"/>
      <w:sz w:val="20"/>
      <w:szCs w:val="20"/>
      <w14:ligatures w14:val="none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0D554D"/>
    <w:rPr>
      <w:kern w:val="0"/>
      <w:sz w:val="20"/>
      <w:szCs w:val="20"/>
      <w14:ligatures w14:val="none"/>
    </w:rPr>
  </w:style>
  <w:style w:type="paragraph" w:styleId="Prrafodelista">
    <w:name w:val="List Paragraph"/>
    <w:basedOn w:val="Normal"/>
    <w:uiPriority w:val="1"/>
    <w:qFormat/>
    <w:rsid w:val="000D554D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kern w:val="0"/>
      <w:lang w:val="es-ES" w:eastAsia="es-ES" w:bidi="es-ES"/>
      <w14:ligatures w14:val="none"/>
    </w:rPr>
  </w:style>
  <w:style w:type="character" w:styleId="Refdenotaalpie">
    <w:name w:val="footnote reference"/>
    <w:basedOn w:val="Fuentedeprrafopredeter"/>
    <w:uiPriority w:val="99"/>
    <w:semiHidden/>
    <w:unhideWhenUsed/>
    <w:rsid w:val="000D554D"/>
    <w:rPr>
      <w:vertAlign w:val="superscript"/>
    </w:rPr>
  </w:style>
  <w:style w:type="table" w:styleId="Tablaconcuadrcula">
    <w:name w:val="Table Grid"/>
    <w:basedOn w:val="Tablanormal"/>
    <w:uiPriority w:val="39"/>
    <w:rsid w:val="000D554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clara1" w:customStyle="1">
    <w:name w:val="Tabla con cuadrícula clara1"/>
    <w:basedOn w:val="Tablanormal"/>
    <w:uiPriority w:val="40"/>
    <w:rsid w:val="000D554D"/>
    <w:pPr>
      <w:spacing w:after="0" w:line="240" w:lineRule="auto"/>
    </w:pPr>
    <w:rPr>
      <w:kern w:val="0"/>
      <w:lang w:val="es-ES"/>
      <w14:ligatures w14:val="none"/>
    </w:rPr>
    <w:tblPr>
      <w:tblInd w:w="0" w:type="nil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E00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00A4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6E00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00A4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6E00A4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4865A3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865A3"/>
  </w:style>
  <w:style w:type="paragraph" w:styleId="Piedepgina">
    <w:name w:val="footer"/>
    <w:basedOn w:val="Normal"/>
    <w:link w:val="PiedepginaCar"/>
    <w:uiPriority w:val="99"/>
    <w:unhideWhenUsed/>
    <w:rsid w:val="004865A3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86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B42B604429FF4F9423BB53F66B3DF3" ma:contentTypeVersion="16" ma:contentTypeDescription="Crear nuevo documento." ma:contentTypeScope="" ma:versionID="6db1e2b6861862f267ed073b0f05d040">
  <xsd:schema xmlns:xsd="http://www.w3.org/2001/XMLSchema" xmlns:xs="http://www.w3.org/2001/XMLSchema" xmlns:p="http://schemas.microsoft.com/office/2006/metadata/properties" xmlns:ns2="f3c61038-e7c8-4d33-a964-7f9f00fd2b3a" xmlns:ns3="29f60c09-949b-4469-9fa1-1c77a4667b36" targetNamespace="http://schemas.microsoft.com/office/2006/metadata/properties" ma:root="true" ma:fieldsID="b66015ff6d704f7ef96745f7bc059a08" ns2:_="" ns3:_="">
    <xsd:import namespace="f3c61038-e7c8-4d33-a964-7f9f00fd2b3a"/>
    <xsd:import namespace="29f60c09-949b-4469-9fa1-1c77a4667b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61038-e7c8-4d33-a964-7f9f00fd2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96a8cb2e-fff0-4a52-aa3a-187c78d042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3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60c09-949b-4469-9fa1-1c77a4667b3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ec6df74a-ebdf-49da-9a95-df24d616e519}" ma:internalName="TaxCatchAll" ma:showField="CatchAllData" ma:web="29f60c09-949b-4469-9fa1-1c77a4667b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3c61038-e7c8-4d33-a964-7f9f00fd2b3a" xsi:nil="true"/>
    <lcf76f155ced4ddcb4097134ff3c332f xmlns="f3c61038-e7c8-4d33-a964-7f9f00fd2b3a">
      <Terms xmlns="http://schemas.microsoft.com/office/infopath/2007/PartnerControls"/>
    </lcf76f155ced4ddcb4097134ff3c332f>
    <TaxCatchAll xmlns="29f60c09-949b-4469-9fa1-1c77a4667b36" xsi:nil="true"/>
  </documentManagement>
</p:properties>
</file>

<file path=customXml/itemProps1.xml><?xml version="1.0" encoding="utf-8"?>
<ds:datastoreItem xmlns:ds="http://schemas.openxmlformats.org/officeDocument/2006/customXml" ds:itemID="{8910C031-C399-44FD-BC1E-7722154BEB11}"/>
</file>

<file path=customXml/itemProps2.xml><?xml version="1.0" encoding="utf-8"?>
<ds:datastoreItem xmlns:ds="http://schemas.openxmlformats.org/officeDocument/2006/customXml" ds:itemID="{731E9C22-955A-4F0E-AD08-642A8550BF05}"/>
</file>

<file path=customXml/itemProps3.xml><?xml version="1.0" encoding="utf-8"?>
<ds:datastoreItem xmlns:ds="http://schemas.openxmlformats.org/officeDocument/2006/customXml" ds:itemID="{4534253F-95CF-4692-B490-27213EEC8B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Cevallos</dc:creator>
  <keywords/>
  <dc:description/>
  <lastModifiedBy>María José Jiménez</lastModifiedBy>
  <revision>7</revision>
  <dcterms:created xsi:type="dcterms:W3CDTF">2024-10-07T16:43:00.0000000Z</dcterms:created>
  <dcterms:modified xsi:type="dcterms:W3CDTF">2024-10-29T18:01:32.9531143Z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0x01010060B42B604429FF4F9423BB53F66B3DF3</vt:lpwstr>
  </property>
  <property fmtid="{D5CDD505-2E9C-101B-9397-08002B2CF9AE}" pid="3" name="MediaServiceImageTags">
    <vt:lpwstr/>
  </property>
</Properties>
</file>