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85F" w:rsidRPr="003C085F" w:rsidRDefault="003C085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3C085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File Handling</w:t>
      </w:r>
    </w:p>
    <w:p w:rsidR="009E1FD6" w:rsidRDefault="003C085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3C085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write a Java code to read, write, and append to a file.</w:t>
      </w:r>
    </w:p>
    <w:p w:rsidR="003C085F" w:rsidRDefault="003C085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file_handling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File_handling_project</w:t>
      </w:r>
      <w:proofErr w:type="spellEnd"/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, IOException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"Please select one of the below operations"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w for write mode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r for read mode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a for append mode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"w"</w:t>
      </w:r>
      <w:r>
        <w:rPr>
          <w:rFonts w:ascii="Consolas" w:hAnsi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writingToFile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"Sorry you try to do unexpected ,</w:t>
      </w:r>
      <w:proofErr w:type="spellStart"/>
      <w:r>
        <w:rPr>
          <w:rFonts w:ascii="Consolas" w:hAnsi="Consolas"/>
          <w:color w:val="2A00FF"/>
          <w:sz w:val="20"/>
          <w:szCs w:val="20"/>
        </w:rPr>
        <w:t>betterluck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next time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writingToFile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"file1.txt"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//For writing new Content </w:t>
      </w:r>
      <w:proofErr w:type="spellStart"/>
      <w:r>
        <w:rPr>
          <w:rFonts w:ascii="Consolas" w:hAnsi="Consolas"/>
          <w:color w:val="3F7F5F"/>
          <w:sz w:val="20"/>
          <w:szCs w:val="20"/>
        </w:rPr>
        <w:t>Everytime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you run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f0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f0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"CAUTION &gt;&gt; Please understand it will overwrite the content of the file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"Type 'no' to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 you want to proceed :type 'yes'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"no"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"Write 'stop' when you finish writing file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(!(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bf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"stop"</w:t>
      </w:r>
      <w:r>
        <w:rPr>
          <w:rFonts w:ascii="Consolas" w:hAnsi="Consolas"/>
          <w:color w:val="000000"/>
          <w:sz w:val="20"/>
          <w:szCs w:val="20"/>
        </w:rPr>
        <w:t>)){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f0</w:t>
      </w:r>
      <w:r>
        <w:rPr>
          <w:rFonts w:ascii="Consolas" w:hAnsi="Consolas"/>
          <w:color w:val="000000"/>
          <w:sz w:val="20"/>
          <w:szCs w:val="20"/>
        </w:rPr>
        <w:t>.write(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line.separator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//For appending the content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  </w:t>
      </w:r>
      <w:r>
        <w:rPr>
          <w:rFonts w:ascii="Consolas" w:hAnsi="Consolas"/>
          <w:color w:val="6A3E3E"/>
          <w:sz w:val="20"/>
          <w:szCs w:val="20"/>
        </w:rPr>
        <w:t>f0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"Write 'stop' when you finish appending file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(!(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bf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"stop"</w:t>
      </w:r>
      <w:r>
        <w:rPr>
          <w:rFonts w:ascii="Consolas" w:hAnsi="Consolas"/>
          <w:color w:val="000000"/>
          <w:sz w:val="20"/>
          <w:szCs w:val="20"/>
        </w:rPr>
        <w:t>)){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f0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line.separator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f0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: 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</w:t>
      </w:r>
      <w:r>
        <w:rPr>
          <w:rFonts w:ascii="Consolas" w:hAnsi="Consolas"/>
          <w:color w:val="6A3E3E"/>
          <w:sz w:val="20"/>
          <w:szCs w:val="20"/>
        </w:rPr>
        <w:t>f5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"file1.txt"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(! </w:t>
      </w:r>
      <w:r>
        <w:rPr>
          <w:rFonts w:ascii="Consolas" w:hAnsi="Consolas"/>
          <w:color w:val="6A3E3E"/>
          <w:sz w:val="20"/>
          <w:szCs w:val="20"/>
        </w:rPr>
        <w:t>f5</w:t>
      </w:r>
      <w:r>
        <w:rPr>
          <w:rFonts w:ascii="Consolas" w:hAnsi="Consolas"/>
          <w:color w:val="000000"/>
          <w:sz w:val="20"/>
          <w:szCs w:val="20"/>
        </w:rPr>
        <w:t>.exists())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f5</w:t>
      </w:r>
      <w:r>
        <w:rPr>
          <w:rFonts w:ascii="Consolas" w:hAnsi="Consolas"/>
          <w:color w:val="000000"/>
          <w:sz w:val="20"/>
          <w:szCs w:val="20"/>
        </w:rPr>
        <w:t>.createNewFile();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f5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//For reading till end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bf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>())!=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fl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: 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085F" w:rsidRDefault="003C085F" w:rsidP="003C08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085F" w:rsidRPr="003C085F" w:rsidRDefault="003C08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3C085F" w:rsidRPr="003C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5F"/>
    <w:rsid w:val="003C085F"/>
    <w:rsid w:val="009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843C"/>
  <w15:chartTrackingRefBased/>
  <w15:docId w15:val="{1392B90C-3596-4CA1-97F4-A46012F6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2023-04-22T08:26:00Z</dcterms:created>
  <dcterms:modified xsi:type="dcterms:W3CDTF">2023-04-22T08:29:00Z</dcterms:modified>
</cp:coreProperties>
</file>