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3D0D" w:rsidRDefault="003C3D0D" w:rsidP="003C3D0D">
      <w:pPr>
        <w:jc w:val="center"/>
        <w:rPr>
          <w:b/>
          <w:bCs/>
          <w:sz w:val="24"/>
          <w:szCs w:val="24"/>
          <w:u w:val="single"/>
        </w:rPr>
      </w:pPr>
      <w:r w:rsidRPr="003C3D0D">
        <w:rPr>
          <w:b/>
          <w:bCs/>
          <w:sz w:val="24"/>
          <w:szCs w:val="24"/>
          <w:u w:val="single"/>
        </w:rPr>
        <w:t>SPI, Aurangabad</w:t>
      </w:r>
    </w:p>
    <w:p w:rsidR="000F291A" w:rsidRPr="003C3D0D" w:rsidRDefault="003C3D0D" w:rsidP="003C3D0D">
      <w:pPr>
        <w:rPr>
          <w:b/>
          <w:bCs/>
        </w:rPr>
      </w:pPr>
      <w:r w:rsidRPr="003C3D0D">
        <w:rPr>
          <w:b/>
          <w:bCs/>
        </w:rPr>
        <w:br/>
        <w:t>Section Commander – SHIVNERI</w:t>
      </w:r>
    </w:p>
    <w:p w:rsidR="003C3D0D" w:rsidRDefault="003C3D0D">
      <w:proofErr w:type="spellStart"/>
      <w:r>
        <w:t>Cdt</w:t>
      </w:r>
      <w:proofErr w:type="spellEnd"/>
      <w:r>
        <w:t>. Suraj Shinde</w:t>
      </w:r>
    </w:p>
    <w:sectPr w:rsidR="003C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0D"/>
    <w:rsid w:val="000F291A"/>
    <w:rsid w:val="003A31A9"/>
    <w:rsid w:val="003C3D0D"/>
    <w:rsid w:val="00A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D725"/>
  <w15:chartTrackingRefBased/>
  <w15:docId w15:val="{7E38885C-1300-48DC-9A37-F9FA8C7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SHINDE - 60019210031</dc:creator>
  <cp:keywords/>
  <dc:description/>
  <cp:lastModifiedBy>SURAJ SHINDE - 60019210031</cp:lastModifiedBy>
  <cp:revision>1</cp:revision>
  <dcterms:created xsi:type="dcterms:W3CDTF">2024-05-31T18:16:00Z</dcterms:created>
  <dcterms:modified xsi:type="dcterms:W3CDTF">2024-05-31T18:18:00Z</dcterms:modified>
</cp:coreProperties>
</file>