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27" w:rsidRPr="00D07F9E" w:rsidRDefault="00D07F9E" w:rsidP="00D07F9E">
      <w:pPr>
        <w:pStyle w:val="Heading2"/>
        <w:rPr>
          <w:lang w:val="nl-NL"/>
        </w:rPr>
      </w:pPr>
      <w:r w:rsidRPr="00D07F9E">
        <w:rPr>
          <w:lang w:val="nl-NL"/>
        </w:rPr>
        <w:t>Verkeer vaststelling – alternatief</w:t>
      </w:r>
    </w:p>
    <w:p w:rsidR="00D07F9E" w:rsidRPr="00D07F9E" w:rsidRDefault="00D07F9E" w:rsidP="00D07F9E">
      <w:pPr>
        <w:pStyle w:val="NoSpacing"/>
        <w:rPr>
          <w:lang w:val="nl-NL"/>
        </w:rPr>
      </w:pPr>
    </w:p>
    <w:p w:rsidR="00D07F9E" w:rsidRDefault="00D07F9E" w:rsidP="00D07F9E">
      <w:pPr>
        <w:pStyle w:val="NoSpacing"/>
        <w:rPr>
          <w:lang w:val="nl-NL"/>
        </w:rPr>
      </w:pPr>
      <w:r w:rsidRPr="00D07F9E">
        <w:rPr>
          <w:lang w:val="nl-NL"/>
        </w:rPr>
        <w:t xml:space="preserve">In prototype 4-5 </w:t>
      </w:r>
      <w:r>
        <w:rPr>
          <w:lang w:val="nl-NL"/>
        </w:rPr>
        <w:t>was een andere manier gebruikt voor het vaststellen van het verkeer. In plaats van data op basis van rondes te verzamelen, is er een poging gedaan om dat constant te doen, en ook constant daaruit het verkeer afleiden.</w:t>
      </w:r>
    </w:p>
    <w:p w:rsidR="00D07F9E" w:rsidRDefault="00D07F9E" w:rsidP="00D07F9E">
      <w:pPr>
        <w:pStyle w:val="NoSpacing"/>
        <w:rPr>
          <w:lang w:val="nl-NL"/>
        </w:rPr>
      </w:pPr>
    </w:p>
    <w:p w:rsidR="00D07F9E" w:rsidRPr="00D07F9E" w:rsidRDefault="00D07F9E" w:rsidP="00D07F9E">
      <w:pPr>
        <w:pStyle w:val="NoSpacing"/>
        <w:rPr>
          <w:lang w:val="nl-NL"/>
        </w:rPr>
      </w:pPr>
      <w:r>
        <w:rPr>
          <w:lang w:val="nl-NL"/>
        </w:rPr>
        <w:t xml:space="preserve">Dat houdt in dat de variabele </w:t>
      </w:r>
      <w:r>
        <w:rPr>
          <w:i/>
          <w:iCs/>
          <w:lang w:val="nl-NL"/>
        </w:rPr>
        <w:t>history</w:t>
      </w:r>
      <w:r>
        <w:rPr>
          <w:lang w:val="nl-NL"/>
        </w:rPr>
        <w:t xml:space="preserve"> een constant grootte had, bijvoorbeeld honderd frames. Na elke iteratie van de main-loop werden de X laatste frames genomen uit </w:t>
      </w:r>
      <w:r>
        <w:rPr>
          <w:i/>
          <w:iCs/>
          <w:lang w:val="nl-NL"/>
        </w:rPr>
        <w:t>history</w:t>
      </w:r>
      <w:r>
        <w:rPr>
          <w:lang w:val="nl-NL"/>
        </w:rPr>
        <w:t xml:space="preserve">. Vervolgens was het gemiddelde van die X frames van </w:t>
      </w:r>
      <w:r>
        <w:rPr>
          <w:i/>
          <w:iCs/>
          <w:lang w:val="nl-NL"/>
        </w:rPr>
        <w:t xml:space="preserve">inStream </w:t>
      </w:r>
      <w:r>
        <w:rPr>
          <w:lang w:val="nl-NL"/>
        </w:rPr>
        <w:t xml:space="preserve">en </w:t>
      </w:r>
      <w:r>
        <w:rPr>
          <w:i/>
          <w:iCs/>
          <w:lang w:val="nl-NL"/>
        </w:rPr>
        <w:t>outStream</w:t>
      </w:r>
      <w:r>
        <w:rPr>
          <w:lang w:val="nl-NL"/>
        </w:rPr>
        <w:t xml:space="preserve"> gebruikt als benadering voor de werkelijke aantal mensen die in of uit de l</w:t>
      </w:r>
      <w:r w:rsidR="002235E1">
        <w:rPr>
          <w:lang w:val="nl-NL"/>
        </w:rPr>
        <w:t>ift staan. Deze getallen worden dan vergeleken met de gemiddelden van X-Y frames ‘geleden’. Uit het verschil kan ingaand of uitgaand verkeer gevonden zijn.</w:t>
      </w:r>
      <w:bookmarkStart w:id="0" w:name="_GoBack"/>
      <w:bookmarkEnd w:id="0"/>
    </w:p>
    <w:sectPr w:rsidR="00D07F9E" w:rsidRPr="00D07F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9E"/>
    <w:rsid w:val="002235E1"/>
    <w:rsid w:val="0041016B"/>
    <w:rsid w:val="00680AB2"/>
    <w:rsid w:val="00D07F9E"/>
    <w:rsid w:val="00FE292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07F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F9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07F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07F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F9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07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Raoul</cp:lastModifiedBy>
  <cp:revision>1</cp:revision>
  <dcterms:created xsi:type="dcterms:W3CDTF">2013-01-12T16:42:00Z</dcterms:created>
  <dcterms:modified xsi:type="dcterms:W3CDTF">2013-01-12T19:16:00Z</dcterms:modified>
</cp:coreProperties>
</file>