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3930" w14:textId="38E57351" w:rsidR="00AB619C" w:rsidRDefault="00C038BC" w:rsidP="00C038BC">
      <w:pPr>
        <w:jc w:val="center"/>
        <w:rPr>
          <w:rFonts w:ascii="Times New Roman" w:hAnsi="Times New Roman" w:cs="Times New Roman"/>
          <w:sz w:val="32"/>
          <w:szCs w:val="32"/>
        </w:rPr>
      </w:pPr>
      <w:r w:rsidRPr="00C038BC">
        <w:rPr>
          <w:rFonts w:ascii="Times New Roman" w:hAnsi="Times New Roman" w:cs="Times New Roman"/>
          <w:sz w:val="32"/>
          <w:szCs w:val="32"/>
        </w:rPr>
        <w:t>Practical-1</w:t>
      </w:r>
    </w:p>
    <w:p w14:paraId="559B906D" w14:textId="61B66833" w:rsidR="00C038BC" w:rsidRDefault="00C038BC" w:rsidP="00C038BC">
      <w:pPr>
        <w:rPr>
          <w:rFonts w:ascii="Times New Roman" w:hAnsi="Times New Roman" w:cs="Times New Roman"/>
        </w:rPr>
      </w:pPr>
      <w:r w:rsidRPr="00C038BC">
        <w:rPr>
          <w:rFonts w:ascii="Times New Roman" w:hAnsi="Times New Roman" w:cs="Times New Roman"/>
          <w:sz w:val="24"/>
          <w:szCs w:val="24"/>
        </w:rPr>
        <w:t>Quick Sort</w:t>
      </w:r>
      <w:r w:rsidRPr="00C038B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038BC">
        <w:rPr>
          <w:rStyle w:val="Strong"/>
          <w:rFonts w:ascii="Times New Roman" w:hAnsi="Times New Roman" w:cs="Times New Roman"/>
          <w:b w:val="0"/>
          <w:bCs w:val="0"/>
        </w:rPr>
        <w:t>Quick</w:t>
      </w:r>
      <w:r w:rsidRPr="00C038BC">
        <w:rPr>
          <w:rStyle w:val="Strong"/>
          <w:rFonts w:ascii="Times New Roman" w:hAnsi="Times New Roman" w:cs="Times New Roman"/>
          <w:b w:val="0"/>
          <w:bCs w:val="0"/>
        </w:rPr>
        <w:t xml:space="preserve"> Sort</w:t>
      </w:r>
      <w:r w:rsidRPr="00C038BC">
        <w:rPr>
          <w:rFonts w:ascii="Times New Roman" w:hAnsi="Times New Roman" w:cs="Times New Roman"/>
        </w:rPr>
        <w:t xml:space="preserve"> is an efficient</w:t>
      </w:r>
      <w:r w:rsidRPr="00C038BC">
        <w:rPr>
          <w:rFonts w:ascii="Times New Roman" w:hAnsi="Times New Roman" w:cs="Times New Roman"/>
          <w:b/>
          <w:bCs/>
        </w:rPr>
        <w:t xml:space="preserve">, </w:t>
      </w:r>
      <w:r w:rsidRPr="00C038BC">
        <w:rPr>
          <w:rStyle w:val="Strong"/>
          <w:rFonts w:ascii="Times New Roman" w:hAnsi="Times New Roman" w:cs="Times New Roman"/>
          <w:b w:val="0"/>
          <w:bCs w:val="0"/>
        </w:rPr>
        <w:t>in-place sorting algor</w:t>
      </w:r>
      <w:r w:rsidRPr="00C038BC">
        <w:rPr>
          <w:rStyle w:val="Strong"/>
          <w:rFonts w:ascii="Times New Roman" w:hAnsi="Times New Roman" w:cs="Times New Roman"/>
        </w:rPr>
        <w:t>ithm</w:t>
      </w:r>
      <w:r w:rsidRPr="00C038BC">
        <w:rPr>
          <w:rFonts w:ascii="Times New Roman" w:hAnsi="Times New Roman" w:cs="Times New Roman"/>
        </w:rPr>
        <w:t xml:space="preserve"> that uses </w:t>
      </w:r>
      <w:r w:rsidRPr="00C038BC">
        <w:rPr>
          <w:rFonts w:ascii="Times New Roman" w:hAnsi="Times New Roman" w:cs="Times New Roman"/>
          <w:b/>
          <w:bCs/>
        </w:rPr>
        <w:t xml:space="preserve">a </w:t>
      </w:r>
      <w:r w:rsidRPr="00C038BC">
        <w:rPr>
          <w:rStyle w:val="Strong"/>
          <w:rFonts w:ascii="Times New Roman" w:hAnsi="Times New Roman" w:cs="Times New Roman"/>
          <w:b w:val="0"/>
          <w:bCs w:val="0"/>
        </w:rPr>
        <w:t>divide-and-conquer</w:t>
      </w:r>
      <w:r w:rsidRPr="00C038BC">
        <w:rPr>
          <w:rStyle w:val="Strong"/>
          <w:rFonts w:ascii="Times New Roman" w:hAnsi="Times New Roman" w:cs="Times New Roman"/>
        </w:rPr>
        <w:t xml:space="preserve"> </w:t>
      </w:r>
      <w:r w:rsidRPr="00C038BC">
        <w:rPr>
          <w:rStyle w:val="Strong"/>
          <w:rFonts w:ascii="Times New Roman" w:hAnsi="Times New Roman" w:cs="Times New Roman"/>
          <w:b w:val="0"/>
          <w:bCs w:val="0"/>
        </w:rPr>
        <w:t>strategy</w:t>
      </w:r>
      <w:r w:rsidRPr="00C038BC">
        <w:rPr>
          <w:rFonts w:ascii="Times New Roman" w:hAnsi="Times New Roman" w:cs="Times New Roman"/>
        </w:rPr>
        <w:t xml:space="preserve"> to order elements in an array or list.</w:t>
      </w:r>
    </w:p>
    <w:p w14:paraId="2DC85355" w14:textId="79319F72" w:rsidR="00C038BC" w:rsidRDefault="00C038BC" w:rsidP="00C038BC">
      <w:pPr>
        <w:rPr>
          <w:rFonts w:ascii="Times New Roman" w:hAnsi="Times New Roman" w:cs="Times New Roman"/>
        </w:rPr>
      </w:pPr>
    </w:p>
    <w:p w14:paraId="7FBEC1C2" w14:textId="43749255" w:rsidR="00C038BC" w:rsidRDefault="00C038BC" w:rsidP="00C03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Complexity: Best Case: O (n log n)</w:t>
      </w:r>
    </w:p>
    <w:p w14:paraId="6A1E8EA8" w14:textId="198A4767" w:rsidR="00C038BC" w:rsidRDefault="00C038BC" w:rsidP="00C03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Worst Case: </w:t>
      </w:r>
      <w:r w:rsidRPr="00C038BC">
        <w:rPr>
          <w:rFonts w:ascii="Times New Roman" w:hAnsi="Times New Roman" w:cs="Times New Roman"/>
        </w:rPr>
        <w:t>O(n²)</w:t>
      </w:r>
    </w:p>
    <w:p w14:paraId="68E1F8C2" w14:textId="4011091C" w:rsidR="00C038BC" w:rsidRDefault="00C038BC" w:rsidP="00C038BC">
      <w:pPr>
        <w:rPr>
          <w:rFonts w:ascii="Times New Roman" w:hAnsi="Times New Roman" w:cs="Times New Roman"/>
        </w:rPr>
      </w:pPr>
    </w:p>
    <w:p w14:paraId="689760D2" w14:textId="0D6E4748" w:rsidR="00C038BC" w:rsidRDefault="00C038BC" w:rsidP="00C03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Conclusion: </w:t>
      </w:r>
      <w:r w:rsidRPr="00C038BC">
        <w:rPr>
          <w:rFonts w:ascii="Times New Roman" w:hAnsi="Times New Roman" w:cs="Times New Roman"/>
        </w:rPr>
        <w:t xml:space="preserve">Quick Sort is a fast, highly efficient divide-and-conquer sorting algorithm that picks a pivot element, partitions an array around it, and </w:t>
      </w:r>
      <w:proofErr w:type="gramStart"/>
      <w:r w:rsidRPr="00C038BC">
        <w:rPr>
          <w:rFonts w:ascii="Times New Roman" w:hAnsi="Times New Roman" w:cs="Times New Roman"/>
        </w:rPr>
        <w:t>sorts</w:t>
      </w:r>
      <w:proofErr w:type="gramEnd"/>
      <w:r w:rsidRPr="00C038BC">
        <w:rPr>
          <w:rFonts w:ascii="Times New Roman" w:hAnsi="Times New Roman" w:cs="Times New Roman"/>
        </w:rPr>
        <w:t xml:space="preserve"> sub-arrays recursively</w:t>
      </w:r>
    </w:p>
    <w:p w14:paraId="1F5CD721" w14:textId="77777777" w:rsidR="00C038BC" w:rsidRPr="00C038BC" w:rsidRDefault="00C038BC" w:rsidP="00C038BC">
      <w:pPr>
        <w:rPr>
          <w:rFonts w:ascii="Times New Roman" w:hAnsi="Times New Roman" w:cs="Times New Roman"/>
          <w:sz w:val="24"/>
          <w:szCs w:val="24"/>
        </w:rPr>
      </w:pPr>
    </w:p>
    <w:sectPr w:rsidR="00C038BC" w:rsidRPr="00C03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BC"/>
    <w:rsid w:val="00AB619C"/>
    <w:rsid w:val="00C0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99FD"/>
  <w15:chartTrackingRefBased/>
  <w15:docId w15:val="{DA5ED4DD-4BDF-49CF-8E46-CF3E39E8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3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2026-08-12T17:46:00Z</dcterms:created>
  <dcterms:modified xsi:type="dcterms:W3CDTF">2026-08-12T17:55:00Z</dcterms:modified>
</cp:coreProperties>
</file>