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122"/>
        <w:gridCol w:w="844"/>
        <w:gridCol w:w="763"/>
        <w:gridCol w:w="766"/>
        <w:gridCol w:w="749"/>
        <w:gridCol w:w="812"/>
      </w:tblGrid>
      <w:tr w:rsidR="005C6F2A" w14:paraId="59AB9C59" w14:textId="77777777" w:rsidTr="00764BC6">
        <w:tc>
          <w:tcPr>
            <w:tcW w:w="5954" w:type="dxa"/>
            <w:vMerge w:val="restart"/>
          </w:tcPr>
          <w:p w14:paraId="1232E5D6" w14:textId="141386F1" w:rsidR="005C6F2A" w:rsidRPr="004F61FC" w:rsidRDefault="00F23F40" w:rsidP="00764BC6">
            <w:pPr>
              <w:rPr>
                <w:b/>
              </w:rPr>
            </w:pPr>
            <w:r>
              <w:rPr>
                <w:b/>
              </w:rPr>
              <w:t>Puschmann Pascal</w:t>
            </w:r>
            <w:bookmarkStart w:id="0" w:name="_GoBack"/>
            <w:bookmarkEnd w:id="0"/>
          </w:p>
        </w:tc>
        <w:tc>
          <w:tcPr>
            <w:tcW w:w="4255" w:type="dxa"/>
            <w:gridSpan w:val="5"/>
          </w:tcPr>
          <w:p w14:paraId="45A803EE" w14:textId="77777777" w:rsidR="005C6F2A" w:rsidRPr="004F61FC" w:rsidRDefault="005C6F2A" w:rsidP="00764BC6">
            <w:pPr>
              <w:jc w:val="center"/>
              <w:rPr>
                <w:b/>
              </w:rPr>
            </w:pPr>
            <w:r w:rsidRPr="004F61FC">
              <w:rPr>
                <w:b/>
              </w:rPr>
              <w:t>Zufriedenheit</w:t>
            </w:r>
          </w:p>
        </w:tc>
      </w:tr>
      <w:tr w:rsidR="005C6F2A" w14:paraId="2E928C8A" w14:textId="77777777" w:rsidTr="00764BC6">
        <w:trPr>
          <w:trHeight w:val="270"/>
        </w:trPr>
        <w:tc>
          <w:tcPr>
            <w:tcW w:w="5954" w:type="dxa"/>
            <w:vMerge/>
          </w:tcPr>
          <w:p w14:paraId="2799E8D6" w14:textId="77777777" w:rsidR="005C6F2A" w:rsidRDefault="005C6F2A" w:rsidP="00764BC6"/>
        </w:tc>
        <w:tc>
          <w:tcPr>
            <w:tcW w:w="851" w:type="dxa"/>
            <w:vMerge w:val="restart"/>
          </w:tcPr>
          <w:p w14:paraId="56861FCD" w14:textId="77777777" w:rsidR="005C6F2A" w:rsidRDefault="005C6F2A" w:rsidP="00764BC6">
            <w:pPr>
              <w:jc w:val="center"/>
            </w:pPr>
            <w:r>
              <w:t>niedrig</w:t>
            </w:r>
            <w:r>
              <w:br/>
            </w:r>
            <w:r>
              <w:sym w:font="Wingdings" w:char="F04C"/>
            </w:r>
          </w:p>
        </w:tc>
        <w:tc>
          <w:tcPr>
            <w:tcW w:w="851" w:type="dxa"/>
            <w:vMerge w:val="restart"/>
          </w:tcPr>
          <w:p w14:paraId="727ECEF1" w14:textId="77777777" w:rsidR="005C6F2A" w:rsidRDefault="005C6F2A" w:rsidP="00764BC6">
            <w:pPr>
              <w:jc w:val="right"/>
            </w:pPr>
            <w:r>
              <w:t>&lt;-</w:t>
            </w:r>
          </w:p>
        </w:tc>
        <w:tc>
          <w:tcPr>
            <w:tcW w:w="851" w:type="dxa"/>
            <w:vMerge w:val="restart"/>
          </w:tcPr>
          <w:p w14:paraId="05D5DABB" w14:textId="77777777" w:rsidR="005C6F2A" w:rsidRDefault="005C6F2A" w:rsidP="00764BC6">
            <w:pPr>
              <w:jc w:val="center"/>
            </w:pPr>
            <w:r>
              <w:t>…</w:t>
            </w:r>
            <w:r>
              <w:br/>
            </w:r>
            <w:r>
              <w:sym w:font="Wingdings" w:char="F04B"/>
            </w:r>
          </w:p>
        </w:tc>
        <w:tc>
          <w:tcPr>
            <w:tcW w:w="851" w:type="dxa"/>
            <w:vMerge w:val="restart"/>
          </w:tcPr>
          <w:p w14:paraId="7834F00D" w14:textId="77777777" w:rsidR="005C6F2A" w:rsidRDefault="005C6F2A" w:rsidP="00764BC6">
            <w:r>
              <w:t>-&gt;</w:t>
            </w:r>
          </w:p>
        </w:tc>
        <w:tc>
          <w:tcPr>
            <w:tcW w:w="851" w:type="dxa"/>
            <w:vMerge w:val="restart"/>
          </w:tcPr>
          <w:p w14:paraId="21EA24CD" w14:textId="77777777" w:rsidR="005C6F2A" w:rsidRDefault="005C6F2A" w:rsidP="00764BC6">
            <w:pPr>
              <w:jc w:val="center"/>
            </w:pPr>
            <w:r>
              <w:t>hoch</w:t>
            </w:r>
            <w:r>
              <w:br/>
            </w:r>
            <w:r>
              <w:sym w:font="Wingdings" w:char="F04A"/>
            </w:r>
          </w:p>
        </w:tc>
      </w:tr>
      <w:tr w:rsidR="005C6F2A" w14:paraId="083A246D" w14:textId="77777777" w:rsidTr="00764BC6">
        <w:tc>
          <w:tcPr>
            <w:tcW w:w="5954" w:type="dxa"/>
          </w:tcPr>
          <w:p w14:paraId="47264939" w14:textId="77777777" w:rsidR="005C6F2A" w:rsidRDefault="005C6F2A" w:rsidP="00764BC6">
            <w:r w:rsidRPr="004F61FC">
              <w:rPr>
                <w:b/>
              </w:rPr>
              <w:t>Wie zufrieden waren Sie</w:t>
            </w:r>
            <w:r>
              <w:t>…</w:t>
            </w:r>
          </w:p>
        </w:tc>
        <w:tc>
          <w:tcPr>
            <w:tcW w:w="851" w:type="dxa"/>
            <w:vMerge/>
          </w:tcPr>
          <w:p w14:paraId="22D3E74D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65D356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0D6DF14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3E38C541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  <w:vMerge/>
          </w:tcPr>
          <w:p w14:paraId="22F410ED" w14:textId="77777777" w:rsidR="005C6F2A" w:rsidRDefault="005C6F2A" w:rsidP="00764BC6">
            <w:pPr>
              <w:jc w:val="center"/>
            </w:pPr>
          </w:p>
        </w:tc>
      </w:tr>
      <w:tr w:rsidR="005C6F2A" w14:paraId="7C77EC05" w14:textId="77777777" w:rsidTr="00764BC6">
        <w:tc>
          <w:tcPr>
            <w:tcW w:w="5954" w:type="dxa"/>
          </w:tcPr>
          <w:p w14:paraId="39941249" w14:textId="77777777" w:rsidR="005C6F2A" w:rsidRDefault="005C6F2A" w:rsidP="00764BC6">
            <w:r>
              <w:t>… mit der Zieldefinition am Projektstart?</w:t>
            </w:r>
          </w:p>
        </w:tc>
        <w:tc>
          <w:tcPr>
            <w:tcW w:w="851" w:type="dxa"/>
          </w:tcPr>
          <w:p w14:paraId="008E4634" w14:textId="57A02C25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6D27D789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C8487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359969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EF3DD26" w14:textId="77777777" w:rsidR="005C6F2A" w:rsidRDefault="005C6F2A" w:rsidP="00764BC6">
            <w:pPr>
              <w:jc w:val="center"/>
            </w:pPr>
          </w:p>
        </w:tc>
      </w:tr>
      <w:tr w:rsidR="005C6F2A" w14:paraId="55CACFC3" w14:textId="77777777" w:rsidTr="00764BC6">
        <w:tc>
          <w:tcPr>
            <w:tcW w:w="5954" w:type="dxa"/>
          </w:tcPr>
          <w:p w14:paraId="1FA66744" w14:textId="77777777" w:rsidR="005C6F2A" w:rsidRDefault="005C6F2A" w:rsidP="00764BC6">
            <w:r>
              <w:t>… mit den Ihnen übertragenen Aufgaben?</w:t>
            </w:r>
          </w:p>
        </w:tc>
        <w:tc>
          <w:tcPr>
            <w:tcW w:w="851" w:type="dxa"/>
          </w:tcPr>
          <w:p w14:paraId="4DD4617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7ABC9D3" w14:textId="361AA570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46A9B50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48D528F9" w14:textId="37499C38" w:rsidR="005C6F2A" w:rsidRDefault="00017AF7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3491BB4A" w14:textId="77777777" w:rsidR="005C6F2A" w:rsidRDefault="005C6F2A" w:rsidP="00764BC6">
            <w:pPr>
              <w:jc w:val="center"/>
            </w:pPr>
          </w:p>
        </w:tc>
      </w:tr>
      <w:tr w:rsidR="005C6F2A" w14:paraId="08169DD6" w14:textId="77777777" w:rsidTr="00764BC6">
        <w:tc>
          <w:tcPr>
            <w:tcW w:w="5954" w:type="dxa"/>
          </w:tcPr>
          <w:p w14:paraId="6091496C" w14:textId="77777777" w:rsidR="005C6F2A" w:rsidRDefault="005C6F2A" w:rsidP="00764BC6">
            <w:r>
              <w:t>… mit der Zusammenarbeit im Projektteam?</w:t>
            </w:r>
          </w:p>
        </w:tc>
        <w:tc>
          <w:tcPr>
            <w:tcW w:w="851" w:type="dxa"/>
          </w:tcPr>
          <w:p w14:paraId="40BAAF6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54E86706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72C53222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2214435" w14:textId="0D19D7CC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2142507D" w14:textId="77777777" w:rsidR="005C6F2A" w:rsidRDefault="005C6F2A" w:rsidP="00764BC6">
            <w:pPr>
              <w:jc w:val="center"/>
            </w:pPr>
          </w:p>
        </w:tc>
      </w:tr>
      <w:tr w:rsidR="005C6F2A" w14:paraId="59BA9C44" w14:textId="77777777" w:rsidTr="00764BC6">
        <w:tc>
          <w:tcPr>
            <w:tcW w:w="5954" w:type="dxa"/>
          </w:tcPr>
          <w:p w14:paraId="66B1C6B9" w14:textId="77777777" w:rsidR="005C6F2A" w:rsidRDefault="005C6F2A" w:rsidP="00764BC6">
            <w:r>
              <w:t>… mit der Projektleitung?</w:t>
            </w:r>
          </w:p>
        </w:tc>
        <w:tc>
          <w:tcPr>
            <w:tcW w:w="851" w:type="dxa"/>
          </w:tcPr>
          <w:p w14:paraId="4D2198F3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1CF571C7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F1AAE6C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0DA21185" w14:textId="33786588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1D86DC35" w14:textId="77777777" w:rsidR="005C6F2A" w:rsidRDefault="005C6F2A" w:rsidP="00764BC6">
            <w:pPr>
              <w:jc w:val="center"/>
            </w:pPr>
          </w:p>
        </w:tc>
      </w:tr>
      <w:tr w:rsidR="005C6F2A" w14:paraId="4774280D" w14:textId="77777777" w:rsidTr="00764BC6">
        <w:tc>
          <w:tcPr>
            <w:tcW w:w="5954" w:type="dxa"/>
          </w:tcPr>
          <w:p w14:paraId="6709D3B0" w14:textId="77777777" w:rsidR="005C6F2A" w:rsidRDefault="005C6F2A" w:rsidP="00764BC6">
            <w:r>
              <w:t>… mit der Rückmeldung über Ihre Leistung?</w:t>
            </w:r>
          </w:p>
        </w:tc>
        <w:tc>
          <w:tcPr>
            <w:tcW w:w="851" w:type="dxa"/>
          </w:tcPr>
          <w:p w14:paraId="7F0AF1DB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1ED667A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6B814357" w14:textId="2CDBE3A1" w:rsidR="005C6F2A" w:rsidRDefault="00420DC8" w:rsidP="00764BC6">
            <w:pPr>
              <w:jc w:val="center"/>
            </w:pPr>
            <w:r>
              <w:t>x</w:t>
            </w:r>
          </w:p>
        </w:tc>
        <w:tc>
          <w:tcPr>
            <w:tcW w:w="851" w:type="dxa"/>
          </w:tcPr>
          <w:p w14:paraId="59014575" w14:textId="77777777" w:rsidR="005C6F2A" w:rsidRDefault="005C6F2A" w:rsidP="00764BC6">
            <w:pPr>
              <w:jc w:val="center"/>
            </w:pPr>
          </w:p>
        </w:tc>
        <w:tc>
          <w:tcPr>
            <w:tcW w:w="851" w:type="dxa"/>
          </w:tcPr>
          <w:p w14:paraId="20D2863A" w14:textId="77777777" w:rsidR="005C6F2A" w:rsidRDefault="005C6F2A" w:rsidP="00764BC6">
            <w:pPr>
              <w:jc w:val="center"/>
            </w:pPr>
          </w:p>
        </w:tc>
      </w:tr>
      <w:tr w:rsidR="005C6F2A" w14:paraId="0B1ACEDB" w14:textId="77777777" w:rsidTr="00764BC6">
        <w:tc>
          <w:tcPr>
            <w:tcW w:w="5954" w:type="dxa"/>
            <w:gridSpan w:val="6"/>
          </w:tcPr>
          <w:p w14:paraId="4E31516A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positiv aufgefallen?</w:t>
            </w:r>
          </w:p>
          <w:p w14:paraId="3C5691B0" w14:textId="77777777" w:rsidR="005C6F2A" w:rsidRDefault="00524907" w:rsidP="00420DC8">
            <w:pPr>
              <w:pStyle w:val="Listenabsatz"/>
              <w:numPr>
                <w:ilvl w:val="0"/>
                <w:numId w:val="1"/>
              </w:numPr>
            </w:pPr>
            <w:r>
              <w:t>Gutes Teamklima</w:t>
            </w:r>
          </w:p>
          <w:p w14:paraId="3D4E979A" w14:textId="6B103464" w:rsidR="00524907" w:rsidRDefault="00524907" w:rsidP="00420DC8">
            <w:pPr>
              <w:pStyle w:val="Listenabsatz"/>
              <w:numPr>
                <w:ilvl w:val="0"/>
                <w:numId w:val="1"/>
              </w:numPr>
            </w:pPr>
            <w:r>
              <w:t>Arbeitsmoral</w:t>
            </w:r>
          </w:p>
        </w:tc>
      </w:tr>
      <w:tr w:rsidR="005C6F2A" w14:paraId="677F8007" w14:textId="77777777" w:rsidTr="00764BC6">
        <w:tc>
          <w:tcPr>
            <w:tcW w:w="5954" w:type="dxa"/>
            <w:gridSpan w:val="6"/>
          </w:tcPr>
          <w:p w14:paraId="1E7E6E38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Was ist Ihnen besonders negativ aufgefallen?</w:t>
            </w:r>
          </w:p>
          <w:p w14:paraId="6454BB4E" w14:textId="2D5FCAF2" w:rsidR="005C6F2A" w:rsidRDefault="00420DC8" w:rsidP="00420DC8">
            <w:pPr>
              <w:pStyle w:val="Listenabsatz"/>
              <w:numPr>
                <w:ilvl w:val="0"/>
                <w:numId w:val="1"/>
              </w:numPr>
            </w:pPr>
            <w:r>
              <w:t xml:space="preserve">Der Auftrag war nur ungenügend definiert, mit Fehler usw. </w:t>
            </w:r>
            <w:r w:rsidR="00545FEE">
              <w:t>Schaltung wurde erst nach 2Monaten fixiert bzw. richtig definiert</w:t>
            </w:r>
          </w:p>
          <w:p w14:paraId="4E211DC2" w14:textId="692675E1" w:rsidR="00420DC8" w:rsidRDefault="00420DC8" w:rsidP="00420DC8">
            <w:pPr>
              <w:pStyle w:val="Listenabsatz"/>
              <w:numPr>
                <w:ilvl w:val="0"/>
                <w:numId w:val="1"/>
              </w:numPr>
            </w:pPr>
            <w:r>
              <w:t>Beim Pflichtenheft orientierten wir uns an den Vorzeigebeispielen.</w:t>
            </w:r>
            <w:r w:rsidR="00545FEE">
              <w:t xml:space="preserve"> Die Erwartungen an d</w:t>
            </w:r>
            <w:r>
              <w:t>ie Struktur des Pflichtenh</w:t>
            </w:r>
            <w:r w:rsidR="00545FEE">
              <w:t>eftes war jedoch komplett anders-&gt;Doppelte Arbeit</w:t>
            </w:r>
          </w:p>
        </w:tc>
      </w:tr>
      <w:tr w:rsidR="005C6F2A" w14:paraId="3BDA640E" w14:textId="77777777" w:rsidTr="00764BC6">
        <w:tc>
          <w:tcPr>
            <w:tcW w:w="5954" w:type="dxa"/>
            <w:gridSpan w:val="6"/>
          </w:tcPr>
          <w:p w14:paraId="215F839B" w14:textId="77777777" w:rsidR="005C6F2A" w:rsidRPr="004F61FC" w:rsidRDefault="005C6F2A" w:rsidP="00764BC6">
            <w:pPr>
              <w:tabs>
                <w:tab w:val="left" w:pos="3969"/>
                <w:tab w:val="left" w:pos="8364"/>
              </w:tabs>
              <w:rPr>
                <w:b/>
              </w:rPr>
            </w:pPr>
            <w:r w:rsidRPr="004F61FC">
              <w:rPr>
                <w:b/>
              </w:rPr>
              <w:t>Verbesserungsvorschläge:</w:t>
            </w:r>
          </w:p>
          <w:p w14:paraId="6B3BAFC9" w14:textId="2CBD5E0F" w:rsidR="00545FEE" w:rsidRDefault="00545FEE" w:rsidP="00420DC8">
            <w:pPr>
              <w:pStyle w:val="Listenabsatz"/>
              <w:numPr>
                <w:ilvl w:val="0"/>
                <w:numId w:val="1"/>
              </w:numPr>
            </w:pPr>
            <w:r>
              <w:t>Gutes Pflichtenheft als Vorlage zum sich zu orientieren</w:t>
            </w:r>
          </w:p>
          <w:p w14:paraId="1643A33F" w14:textId="08F2BF28" w:rsidR="005C6F2A" w:rsidRDefault="00545FEE" w:rsidP="00420DC8">
            <w:pPr>
              <w:pStyle w:val="Listenabsatz"/>
              <w:numPr>
                <w:ilvl w:val="0"/>
                <w:numId w:val="1"/>
              </w:numPr>
            </w:pPr>
            <w:r>
              <w:t>Besserer Arbeitsgeber. Viel war unklar</w:t>
            </w:r>
            <w:r w:rsidR="005C6F2A">
              <w:br/>
            </w:r>
          </w:p>
        </w:tc>
      </w:tr>
    </w:tbl>
    <w:p w14:paraId="443D4175" w14:textId="77777777" w:rsidR="00E67861" w:rsidRDefault="00E67861"/>
    <w:sectPr w:rsidR="00E67861" w:rsidSect="00FE092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83072"/>
    <w:multiLevelType w:val="hybridMultilevel"/>
    <w:tmpl w:val="836E717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F2A"/>
    <w:rsid w:val="00017AF7"/>
    <w:rsid w:val="001051FA"/>
    <w:rsid w:val="00420DC8"/>
    <w:rsid w:val="00524907"/>
    <w:rsid w:val="00545FEE"/>
    <w:rsid w:val="005C6F2A"/>
    <w:rsid w:val="008C388E"/>
    <w:rsid w:val="00A45F26"/>
    <w:rsid w:val="00B73B02"/>
    <w:rsid w:val="00E67861"/>
    <w:rsid w:val="00F23F40"/>
    <w:rsid w:val="00FE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7B6AFB"/>
  <w15:chartTrackingRefBased/>
  <w15:docId w15:val="{F4067F8D-809C-BC43-8526-FF7BF1F3D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C6F2A"/>
    <w:pPr>
      <w:spacing w:line="270" w:lineRule="exact"/>
    </w:pPr>
    <w:rPr>
      <w:rFonts w:ascii="Arial" w:eastAsia="Times New Roman" w:hAnsi="Arial" w:cs="Times New Roman"/>
      <w:sz w:val="20"/>
      <w:szCs w:val="21"/>
      <w:lang w:eastAsia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5C6F2A"/>
    <w:pPr>
      <w:spacing w:line="270" w:lineRule="exact"/>
    </w:pPr>
    <w:rPr>
      <w:rFonts w:ascii="Times New Roman" w:eastAsia="Times New Roman" w:hAnsi="Times New Roman" w:cs="Times New Roman"/>
      <w:sz w:val="20"/>
      <w:szCs w:val="20"/>
      <w:lang w:eastAsia="de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5C6F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116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Niklaus Schwegler</dc:creator>
  <cp:keywords/>
  <dc:description/>
  <cp:lastModifiedBy>Niklaus Schwegler</cp:lastModifiedBy>
  <cp:revision>3</cp:revision>
  <cp:lastPrinted>2019-06-12T14:02:00Z</cp:lastPrinted>
  <dcterms:created xsi:type="dcterms:W3CDTF">2019-05-31T10:56:00Z</dcterms:created>
  <dcterms:modified xsi:type="dcterms:W3CDTF">2019-06-12T14:03:00Z</dcterms:modified>
</cp:coreProperties>
</file>