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DC" w:rsidRDefault="00F574FB">
      <w:r>
        <w:rPr>
          <w:noProof/>
        </w:rPr>
        <mc:AlternateContent>
          <mc:Choice Requires="wps">
            <w:drawing>
              <wp:anchor distT="0" distB="0" distL="91440" distR="91440" simplePos="0" relativeHeight="251673600" behindDoc="0" locked="0" layoutInCell="1" allowOverlap="1" wp14:anchorId="7D1FCA22" wp14:editId="479A69EB">
                <wp:simplePos x="0" y="0"/>
                <wp:positionH relativeFrom="margin">
                  <wp:posOffset>991235</wp:posOffset>
                </wp:positionH>
                <wp:positionV relativeFrom="line">
                  <wp:posOffset>4807585</wp:posOffset>
                </wp:positionV>
                <wp:extent cx="3736340" cy="1602105"/>
                <wp:effectExtent l="0" t="0" r="8255" b="0"/>
                <wp:wrapSquare wrapText="bothSides"/>
                <wp:docPr id="42" name="Текстово 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160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574FB" w:rsidRPr="00F574FB" w:rsidRDefault="00F574FB">
                            <w:pPr>
                              <w:pStyle w:val="a9"/>
                              <w:pBdr>
                                <w:top w:val="single" w:sz="48" w:space="8" w:color="4F81BD" w:themeColor="accent1"/>
                                <w:bottom w:val="single" w:sz="48" w:space="8" w:color="4F81BD" w:themeColor="accent1"/>
                              </w:pBdr>
                              <w:spacing w:line="300" w:lineRule="auto"/>
                              <w:jc w:val="center"/>
                              <w:rPr>
                                <w:rFonts w:eastAsiaTheme="minorHAnsi"/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F574FB"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По дадено </w:t>
                            </w:r>
                            <w:r w:rsidRPr="00F574FB"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>N</w:t>
                            </w:r>
                            <w:r w:rsidRPr="00F574FB"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 да се намери сумата от първите </w:t>
                            </w:r>
                            <w:r w:rsidRPr="00F574FB">
                              <w:rPr>
                                <w:color w:val="4F81BD" w:themeColor="accent1"/>
                                <w:sz w:val="32"/>
                                <w:szCs w:val="32"/>
                              </w:rPr>
                              <w:t>N</w:t>
                            </w:r>
                            <w:r w:rsidRPr="00F574FB">
                              <w:rPr>
                                <w:color w:val="4F81BD" w:themeColor="accent1"/>
                                <w:sz w:val="32"/>
                                <w:szCs w:val="32"/>
                                <w:lang w:val="bg-BG"/>
                              </w:rPr>
                              <w:t xml:space="preserve"> елемента на хармоничната редица.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42" o:spid="_x0000_s1026" type="#_x0000_t202" style="position:absolute;margin-left:78.05pt;margin-top:378.55pt;width:294.2pt;height:126.15pt;z-index:251673600;visibility:visible;mso-wrap-style:square;mso-width-percent:650;mso-height-percent:0;mso-wrap-distance-left:7.2pt;mso-wrap-distance-top:0;mso-wrap-distance-right:7.2pt;mso-wrap-distance-bottom:0;mso-position-horizontal:absolute;mso-position-horizontal-relative:margin;mso-position-vertical:absolute;mso-position-vertical-relative:line;mso-width-percent:6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" filled="f" stroked="f" strokeweight=".5pt">
                <v:textbox style="mso-fit-shape-to-text:t" inset="0,7.2pt,0,7.2pt">
                  <w:txbxContent>
                    <w:p w:rsidR="00F574FB" w:rsidRPr="00F574FB" w:rsidRDefault="00F574FB">
                      <w:pPr>
                        <w:pStyle w:val="a9"/>
                        <w:pBdr>
                          <w:top w:val="single" w:sz="48" w:space="8" w:color="4F81BD" w:themeColor="accent1"/>
                          <w:bottom w:val="single" w:sz="48" w:space="8" w:color="4F81BD" w:themeColor="accent1"/>
                        </w:pBdr>
                        <w:spacing w:line="300" w:lineRule="auto"/>
                        <w:jc w:val="center"/>
                        <w:rPr>
                          <w:rFonts w:eastAsiaTheme="minorHAnsi"/>
                          <w:color w:val="4F81BD" w:themeColor="accent1"/>
                          <w:sz w:val="32"/>
                          <w:szCs w:val="32"/>
                          <w:lang w:val="bg-BG"/>
                        </w:rPr>
                      </w:pPr>
                      <w:r w:rsidRPr="00F574FB"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По дадено </w:t>
                      </w:r>
                      <w:r w:rsidRPr="00F574FB">
                        <w:rPr>
                          <w:color w:val="4F81BD" w:themeColor="accent1"/>
                          <w:sz w:val="32"/>
                          <w:szCs w:val="32"/>
                        </w:rPr>
                        <w:t>N</w:t>
                      </w:r>
                      <w:r w:rsidRPr="00F574FB"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 да се намери сумата от първите </w:t>
                      </w:r>
                      <w:r w:rsidRPr="00F574FB">
                        <w:rPr>
                          <w:color w:val="4F81BD" w:themeColor="accent1"/>
                          <w:sz w:val="32"/>
                          <w:szCs w:val="32"/>
                        </w:rPr>
                        <w:t>N</w:t>
                      </w:r>
                      <w:r w:rsidRPr="00F574FB">
                        <w:rPr>
                          <w:color w:val="4F81BD" w:themeColor="accent1"/>
                          <w:sz w:val="32"/>
                          <w:szCs w:val="32"/>
                          <w:lang w:val="bg-BG"/>
                        </w:rPr>
                        <w:t xml:space="preserve"> елемента на хармоничната редица.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C9B2B9" wp14:editId="06DA3B40">
                <wp:simplePos x="0" y="0"/>
                <wp:positionH relativeFrom="margin">
                  <wp:posOffset>1221740</wp:posOffset>
                </wp:positionH>
                <wp:positionV relativeFrom="margin">
                  <wp:posOffset>38100</wp:posOffset>
                </wp:positionV>
                <wp:extent cx="3275330" cy="3878580"/>
                <wp:effectExtent l="38100" t="38100" r="39370" b="4572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330" cy="387858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39CB" w:rsidRPr="00EB5D71" w:rsidRDefault="00AB39CB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  <w:t>Иван Иванов Петров</w:t>
                            </w:r>
                          </w:p>
                          <w:p w:rsidR="00BE3360" w:rsidRPr="00EB5D71" w:rsidRDefault="00AB39CB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  <w:lang w:val="en-US"/>
                              </w:rPr>
                              <w:t>P3-22</w:t>
                            </w:r>
                          </w:p>
                          <w:p w:rsidR="00EB5D71" w:rsidRPr="00EB5D71" w:rsidRDefault="00EB5D71" w:rsidP="00BE33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</w:pPr>
                            <w:r w:rsidRPr="00EB5D71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72"/>
                                <w:szCs w:val="56"/>
                              </w:rPr>
                              <w:t>Документация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6.2pt;margin-top:3pt;width:257.9pt;height:30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" o:allowincell="f" filled="f" strokecolor="#622423" strokeweight="6pt">
                <v:stroke linestyle="thickThin"/>
                <v:textbox inset="10.8pt,7.2pt,10.8pt,7.2pt">
                  <w:txbxContent>
                    <w:p w:rsidR="00AB39CB" w:rsidRPr="00EB5D71" w:rsidRDefault="00AB39CB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  <w:t>Иван Иванов Петров</w:t>
                      </w:r>
                    </w:p>
                    <w:p w:rsidR="00BE3360" w:rsidRPr="00EB5D71" w:rsidRDefault="00AB39CB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  <w:lang w:val="en-US"/>
                        </w:rPr>
                        <w:t>P3-22</w:t>
                      </w:r>
                    </w:p>
                    <w:p w:rsidR="00EB5D71" w:rsidRPr="00EB5D71" w:rsidRDefault="00EB5D71" w:rsidP="00BE3360">
                      <w:pPr>
                        <w:spacing w:after="0" w:line="360" w:lineRule="auto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</w:pPr>
                      <w:r w:rsidRPr="00EB5D71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72"/>
                          <w:szCs w:val="56"/>
                        </w:rPr>
                        <w:t>Документация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D06DC">
        <w:br w:type="page"/>
      </w:r>
      <w:bookmarkStart w:id="0" w:name="_GoBack"/>
      <w:bookmarkEnd w:id="0"/>
    </w:p>
    <w:p w:rsidR="002D06DC" w:rsidRDefault="00E10065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4E18C" wp14:editId="713DA208">
                <wp:simplePos x="0" y="0"/>
                <wp:positionH relativeFrom="column">
                  <wp:posOffset>4445</wp:posOffset>
                </wp:positionH>
                <wp:positionV relativeFrom="paragraph">
                  <wp:posOffset>2034428</wp:posOffset>
                </wp:positionV>
                <wp:extent cx="5445760" cy="108331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760" cy="1083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891" w:rsidRPr="00E10065" w:rsidRDefault="001C2891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>П</w:t>
                            </w:r>
                            <w:r w:rsidR="00EB5D71"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ри пускане на програмата </w:t>
                            </w:r>
                            <w:proofErr w:type="spellStart"/>
                            <w:r w:rsidR="00EB5D71" w:rsidRPr="00E10065">
                              <w:rPr>
                                <w:rFonts w:ascii="Comic Sans MS" w:hAnsi="Comic Sans MS"/>
                                <w:sz w:val="32"/>
                              </w:rPr>
                              <w:t>лейбълът</w:t>
                            </w:r>
                            <w:proofErr w:type="spellEnd"/>
                            <w:r w:rsidR="00EB5D71"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за резултата</w:t>
                            </w:r>
                            <w:r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се изчиства</w:t>
                            </w:r>
                            <w:r w:rsidR="00EB5D71" w:rsidRPr="00E10065">
                              <w:rPr>
                                <w:rFonts w:ascii="Comic Sans MS" w:hAnsi="Comic Sans MS"/>
                                <w:sz w:val="28"/>
                              </w:rPr>
                              <w:t>, а бутонът</w:t>
                            </w:r>
                            <w:r w:rsidR="00E8319D" w:rsidRPr="00E10065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за пресмятане се скрива. Има картинка, за да покаже основния вид на хармоничната редица.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.35pt;margin-top:160.2pt;width:428.8pt;height:85.3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" filled="f" stroked="f">
                <v:textbox style="mso-fit-shape-to-text:t">
                  <w:txbxContent>
                    <w:p w:rsidR="001C2891" w:rsidRPr="00E10065" w:rsidRDefault="001C2891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E10065">
                        <w:rPr>
                          <w:rFonts w:ascii="Comic Sans MS" w:hAnsi="Comic Sans MS"/>
                          <w:sz w:val="28"/>
                        </w:rPr>
                        <w:t>П</w:t>
                      </w:r>
                      <w:r w:rsidR="00EB5D71" w:rsidRPr="00E10065">
                        <w:rPr>
                          <w:rFonts w:ascii="Comic Sans MS" w:hAnsi="Comic Sans MS"/>
                          <w:sz w:val="28"/>
                        </w:rPr>
                        <w:t xml:space="preserve">ри пускане на програмата </w:t>
                      </w:r>
                      <w:proofErr w:type="spellStart"/>
                      <w:r w:rsidR="00EB5D71" w:rsidRPr="00E10065">
                        <w:rPr>
                          <w:rFonts w:ascii="Comic Sans MS" w:hAnsi="Comic Sans MS"/>
                          <w:sz w:val="32"/>
                        </w:rPr>
                        <w:t>лейбълът</w:t>
                      </w:r>
                      <w:proofErr w:type="spellEnd"/>
                      <w:r w:rsidR="00EB5D71" w:rsidRPr="00E10065">
                        <w:rPr>
                          <w:rFonts w:ascii="Comic Sans MS" w:hAnsi="Comic Sans MS"/>
                          <w:sz w:val="28"/>
                        </w:rPr>
                        <w:t xml:space="preserve"> за резултата</w:t>
                      </w:r>
                      <w:r w:rsidRPr="00E10065">
                        <w:rPr>
                          <w:rFonts w:ascii="Comic Sans MS" w:hAnsi="Comic Sans MS"/>
                          <w:sz w:val="28"/>
                        </w:rPr>
                        <w:t xml:space="preserve"> се изчиства</w:t>
                      </w:r>
                      <w:r w:rsidR="00EB5D71" w:rsidRPr="00E10065">
                        <w:rPr>
                          <w:rFonts w:ascii="Comic Sans MS" w:hAnsi="Comic Sans MS"/>
                          <w:sz w:val="28"/>
                        </w:rPr>
                        <w:t>, а бутонът</w:t>
                      </w:r>
                      <w:r w:rsidR="00E8319D" w:rsidRPr="00E10065">
                        <w:rPr>
                          <w:rFonts w:ascii="Comic Sans MS" w:hAnsi="Comic Sans MS"/>
                          <w:sz w:val="28"/>
                        </w:rPr>
                        <w:t xml:space="preserve"> за пресмятане се скрива. Има картинка, за да покаже основния вид на хармоничната редица.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47DF594" wp14:editId="4F432587">
            <wp:simplePos x="0" y="0"/>
            <wp:positionH relativeFrom="column">
              <wp:posOffset>139700</wp:posOffset>
            </wp:positionH>
            <wp:positionV relativeFrom="paragraph">
              <wp:posOffset>5899785</wp:posOffset>
            </wp:positionV>
            <wp:extent cx="4200525" cy="18954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Sled_Resu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E03820F" wp14:editId="47A1675E">
            <wp:simplePos x="0" y="0"/>
            <wp:positionH relativeFrom="column">
              <wp:posOffset>139700</wp:posOffset>
            </wp:positionH>
            <wp:positionV relativeFrom="paragraph">
              <wp:posOffset>3091815</wp:posOffset>
            </wp:positionV>
            <wp:extent cx="4210050" cy="1924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S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076CE6" wp14:editId="35E96EAD">
                <wp:simplePos x="0" y="0"/>
                <wp:positionH relativeFrom="column">
                  <wp:posOffset>4445</wp:posOffset>
                </wp:positionH>
                <wp:positionV relativeFrom="paragraph">
                  <wp:posOffset>5050902</wp:posOffset>
                </wp:positionV>
                <wp:extent cx="5445760" cy="7975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760" cy="797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D71" w:rsidRPr="00E10065" w:rsidRDefault="00EB5D71" w:rsidP="00EB5D71">
                            <w:pPr>
                              <w:rPr>
                                <w:rFonts w:ascii="Comic Sans MS" w:hAnsi="Comic Sans MS"/>
                                <w:sz w:val="32"/>
                              </w:rPr>
                            </w:pPr>
                            <w:r w:rsidRPr="00E10065">
                              <w:rPr>
                                <w:rFonts w:ascii="Comic Sans MS" w:hAnsi="Comic Sans MS"/>
                                <w:sz w:val="32"/>
                              </w:rPr>
                              <w:t>Бутонът за пресмятане се показва само ако се въведе цяло число.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.35pt;margin-top:397.7pt;width:428.8pt;height:62.8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" filled="f" stroked="f">
                <v:textbox style="mso-fit-shape-to-text:t">
                  <w:txbxContent>
                    <w:p w:rsidR="00EB5D71" w:rsidRPr="00E10065" w:rsidRDefault="00EB5D71" w:rsidP="00EB5D71">
                      <w:pPr>
                        <w:rPr>
                          <w:rFonts w:ascii="Comic Sans MS" w:hAnsi="Comic Sans MS"/>
                          <w:sz w:val="32"/>
                        </w:rPr>
                      </w:pPr>
                      <w:r w:rsidRPr="00E10065">
                        <w:rPr>
                          <w:rFonts w:ascii="Comic Sans MS" w:hAnsi="Comic Sans MS"/>
                          <w:sz w:val="32"/>
                        </w:rPr>
                        <w:t>Бутонът за пресмятане се показва само ако се въведе цяло число.</w:t>
                      </w:r>
                    </w:p>
                  </w:txbxContent>
                </v:textbox>
              </v:shape>
            </w:pict>
          </mc:Fallback>
        </mc:AlternateContent>
      </w:r>
      <w:r w:rsidR="00EB5D7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747A263" wp14:editId="722D8B00">
            <wp:simplePos x="0" y="0"/>
            <wp:positionH relativeFrom="column">
              <wp:posOffset>139700</wp:posOffset>
            </wp:positionH>
            <wp:positionV relativeFrom="paragraph">
              <wp:posOffset>80645</wp:posOffset>
            </wp:positionV>
            <wp:extent cx="4191000" cy="1943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Pred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06DC" w:rsidRPr="002D06DC" w:rsidRDefault="002D06DC" w:rsidP="002D06DC">
      <w:pPr>
        <w:rPr>
          <w:lang w:val="en-US"/>
        </w:rPr>
      </w:pPr>
    </w:p>
    <w:p w:rsidR="002D06DC" w:rsidRPr="002D06DC" w:rsidRDefault="002D06DC" w:rsidP="002D06DC">
      <w:pPr>
        <w:rPr>
          <w:lang w:val="en-US"/>
        </w:rPr>
      </w:pPr>
    </w:p>
    <w:p w:rsidR="002D06DC" w:rsidRPr="002D06DC" w:rsidRDefault="002D06DC" w:rsidP="002D06DC">
      <w:pPr>
        <w:rPr>
          <w:lang w:val="en-US"/>
        </w:rPr>
      </w:pPr>
    </w:p>
    <w:p w:rsidR="002D06DC" w:rsidRPr="002D06DC" w:rsidRDefault="002D06DC" w:rsidP="002D06DC">
      <w:pPr>
        <w:rPr>
          <w:lang w:val="en-US"/>
        </w:rPr>
      </w:pPr>
    </w:p>
    <w:p w:rsidR="002D06DC" w:rsidRPr="002D06DC" w:rsidRDefault="002D06DC" w:rsidP="002D06DC">
      <w:pPr>
        <w:rPr>
          <w:lang w:val="en-US"/>
        </w:rPr>
      </w:pP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lang w:val="en-US"/>
        </w:rPr>
        <w:br w:type="page"/>
      </w:r>
      <w:proofErr w:type="gramStart"/>
      <w:r w:rsidRPr="002D06DC">
        <w:rPr>
          <w:rFonts w:ascii="Consolas" w:hAnsi="Consolas" w:cs="Consolas"/>
          <w:color w:val="0000FF"/>
          <w:lang w:val="en-US"/>
        </w:rPr>
        <w:lastRenderedPageBreak/>
        <w:t>using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System;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System.Collections.Generic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System.ComponentModel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System.Data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System.Drawing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System.Linq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System.Text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System.Windows.Forms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WindowsP3_22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>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r w:rsidRPr="002D06DC">
        <w:rPr>
          <w:rFonts w:ascii="Consolas" w:hAnsi="Consolas" w:cs="Consolas"/>
          <w:color w:val="0000FF"/>
          <w:lang w:val="en-US"/>
        </w:rPr>
        <w:t>partial</w:t>
      </w:r>
      <w:r w:rsidRPr="002D06DC">
        <w:rPr>
          <w:rFonts w:ascii="Consolas" w:hAnsi="Consolas" w:cs="Consolas"/>
          <w:color w:val="000000"/>
          <w:lang w:val="en-US"/>
        </w:rPr>
        <w:t xml:space="preserve"> </w:t>
      </w:r>
      <w:r w:rsidRPr="002D06DC">
        <w:rPr>
          <w:rFonts w:ascii="Consolas" w:hAnsi="Consolas" w:cs="Consolas"/>
          <w:color w:val="0000FF"/>
          <w:lang w:val="en-US"/>
        </w:rPr>
        <w:t>class</w:t>
      </w:r>
      <w:r w:rsidRPr="002D06DC">
        <w:rPr>
          <w:rFonts w:ascii="Consolas" w:hAnsi="Consolas" w:cs="Consolas"/>
          <w:color w:val="000000"/>
          <w:lang w:val="en-US"/>
        </w:rPr>
        <w:t xml:space="preserve"> </w:t>
      </w:r>
      <w:r w:rsidRPr="002D06DC">
        <w:rPr>
          <w:rFonts w:ascii="Consolas" w:hAnsi="Consolas" w:cs="Consolas"/>
          <w:color w:val="2B91AF"/>
          <w:lang w:val="en-US"/>
        </w:rPr>
        <w:t>Form</w:t>
      </w:r>
      <w:r w:rsidRPr="002D06DC">
        <w:rPr>
          <w:rFonts w:ascii="Consolas" w:hAnsi="Consolas" w:cs="Consolas"/>
          <w:color w:val="000000"/>
          <w:lang w:val="en-US"/>
        </w:rPr>
        <w:t xml:space="preserve"> :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System.Windows.Forms.Form</w:t>
      </w:r>
      <w:proofErr w:type="spellEnd"/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2D06DC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N = 0;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Form()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2D06DC">
        <w:rPr>
          <w:rFonts w:ascii="Consolas" w:hAnsi="Consolas" w:cs="Consolas"/>
          <w:color w:val="000000"/>
          <w:lang w:val="en-US"/>
        </w:rPr>
        <w:t>InitializeComponent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>);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doItB.Visible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= </w:t>
      </w:r>
      <w:r w:rsidRPr="002D06DC">
        <w:rPr>
          <w:rFonts w:ascii="Consolas" w:hAnsi="Consolas" w:cs="Consolas"/>
          <w:color w:val="0000FF"/>
          <w:lang w:val="en-US"/>
        </w:rPr>
        <w:t>false</w:t>
      </w:r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2D06DC">
        <w:rPr>
          <w:rFonts w:ascii="Consolas" w:hAnsi="Consolas" w:cs="Consolas"/>
          <w:color w:val="000000"/>
          <w:lang w:val="en-US"/>
        </w:rPr>
        <w:t>resultLab.ResetText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>);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r w:rsidRPr="002D06DC">
        <w:rPr>
          <w:rFonts w:ascii="Consolas" w:hAnsi="Consolas" w:cs="Consolas"/>
          <w:color w:val="0000FF"/>
          <w:lang w:val="en-US"/>
        </w:rPr>
        <w:t>void</w:t>
      </w:r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clearB_Click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r w:rsidRPr="002D06DC">
        <w:rPr>
          <w:rFonts w:ascii="Consolas" w:hAnsi="Consolas" w:cs="Consolas"/>
          <w:color w:val="0000FF"/>
          <w:lang w:val="en-US"/>
        </w:rPr>
        <w:t>object</w:t>
      </w:r>
      <w:r w:rsidRPr="002D06DC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e)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doItB.Visible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= </w:t>
      </w:r>
      <w:r w:rsidRPr="002D06DC">
        <w:rPr>
          <w:rFonts w:ascii="Consolas" w:hAnsi="Consolas" w:cs="Consolas"/>
          <w:color w:val="0000FF"/>
          <w:lang w:val="en-US"/>
        </w:rPr>
        <w:t>false</w:t>
      </w:r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2D06DC">
        <w:rPr>
          <w:rFonts w:ascii="Consolas" w:hAnsi="Consolas" w:cs="Consolas"/>
          <w:color w:val="000000"/>
          <w:lang w:val="en-US"/>
        </w:rPr>
        <w:t>resultLab.ResetText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>);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2D06DC">
        <w:rPr>
          <w:rFonts w:ascii="Consolas" w:hAnsi="Consolas" w:cs="Consolas"/>
          <w:color w:val="000000"/>
          <w:lang w:val="en-US"/>
        </w:rPr>
        <w:t>nBox.ResetText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>);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r w:rsidRPr="002D06DC">
        <w:rPr>
          <w:rFonts w:ascii="Consolas" w:hAnsi="Consolas" w:cs="Consolas"/>
          <w:color w:val="0000FF"/>
          <w:lang w:val="en-US"/>
        </w:rPr>
        <w:t>void</w:t>
      </w:r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doItB_Click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r w:rsidRPr="002D06DC">
        <w:rPr>
          <w:rFonts w:ascii="Consolas" w:hAnsi="Consolas" w:cs="Consolas"/>
          <w:color w:val="0000FF"/>
          <w:lang w:val="en-US"/>
        </w:rPr>
        <w:t>object</w:t>
      </w:r>
      <w:r w:rsidRPr="002D06DC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e)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a=0;</w:t>
      </w:r>
      <w:r w:rsidRPr="002D06DC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Променлива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за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сбора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>*/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if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(N != 1)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for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D06D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= N;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&gt;= 1;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--)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2D06DC">
        <w:rPr>
          <w:rFonts w:ascii="Consolas" w:hAnsi="Consolas" w:cs="Consolas"/>
          <w:color w:val="008000"/>
          <w:lang w:val="en-US"/>
        </w:rPr>
        <w:t xml:space="preserve">/*В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цикъл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пресмятаме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сбора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на</w:t>
      </w:r>
      <w:proofErr w:type="spellEnd"/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2D06DC">
        <w:rPr>
          <w:rFonts w:ascii="Consolas" w:hAnsi="Consolas" w:cs="Consolas"/>
          <w:color w:val="008000"/>
          <w:lang w:val="en-US"/>
        </w:rPr>
        <w:t xml:space="preserve">                     </w:t>
      </w:r>
      <w:proofErr w:type="spellStart"/>
      <w:proofErr w:type="gramStart"/>
      <w:r w:rsidRPr="002D06DC">
        <w:rPr>
          <w:rFonts w:ascii="Consolas" w:hAnsi="Consolas" w:cs="Consolas"/>
          <w:color w:val="008000"/>
          <w:lang w:val="en-US"/>
        </w:rPr>
        <w:t>първите</w:t>
      </w:r>
      <w:proofErr w:type="spellEnd"/>
      <w:proofErr w:type="gramEnd"/>
      <w:r w:rsidRPr="002D06DC">
        <w:rPr>
          <w:rFonts w:ascii="Consolas" w:hAnsi="Consolas" w:cs="Consolas"/>
          <w:color w:val="008000"/>
          <w:lang w:val="en-US"/>
        </w:rPr>
        <w:t xml:space="preserve"> N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елемнта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на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хармоничната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редица</w:t>
      </w:r>
      <w:proofErr w:type="spellEnd"/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8000"/>
          <w:lang w:val="en-US"/>
        </w:rPr>
        <w:t xml:space="preserve">                     </w:t>
      </w:r>
      <w:proofErr w:type="gramStart"/>
      <w:r w:rsidRPr="002D06DC">
        <w:rPr>
          <w:rFonts w:ascii="Consolas" w:hAnsi="Consolas" w:cs="Consolas"/>
          <w:color w:val="008000"/>
          <w:lang w:val="en-US"/>
        </w:rPr>
        <w:t>и</w:t>
      </w:r>
      <w:proofErr w:type="gram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ги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записваме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в a*/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    a += 1.0 /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a = 1;</w:t>
      </w:r>
      <w:r w:rsidRPr="002D06DC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Ако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N е 1,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то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1/1 е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едно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>*/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a = </w:t>
      </w:r>
      <w:proofErr w:type="spellStart"/>
      <w:proofErr w:type="gramStart"/>
      <w:r w:rsidRPr="002D06DC">
        <w:rPr>
          <w:rFonts w:ascii="Consolas" w:hAnsi="Consolas" w:cs="Consolas"/>
          <w:color w:val="000000"/>
          <w:lang w:val="en-US"/>
        </w:rPr>
        <w:t>Math.Round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>a,2);</w:t>
      </w:r>
      <w:r w:rsidRPr="002D06DC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Накрая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закръгляме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дробта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>*/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r w:rsidRPr="002D06DC">
        <w:rPr>
          <w:rFonts w:ascii="Consolas" w:hAnsi="Consolas" w:cs="Consolas"/>
          <w:color w:val="008000"/>
          <w:lang w:val="en-US"/>
        </w:rPr>
        <w:t xml:space="preserve">/*И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извеждаме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сумата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на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първите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N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елемента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в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хармоничната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редица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>*/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resultLab.Text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2D06DC">
        <w:rPr>
          <w:rFonts w:ascii="Consolas" w:hAnsi="Consolas" w:cs="Consolas"/>
          <w:color w:val="000000"/>
          <w:lang w:val="en-US"/>
        </w:rPr>
        <w:t>a.ToString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>);</w:t>
      </w:r>
    </w:p>
    <w:p w:rsid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r w:rsidRPr="002D06DC">
        <w:rPr>
          <w:rFonts w:ascii="Consolas" w:hAnsi="Consolas" w:cs="Consolas"/>
          <w:color w:val="0000FF"/>
          <w:lang w:val="en-US"/>
        </w:rPr>
        <w:t>void</w:t>
      </w:r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nBox_TextChanged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r w:rsidRPr="002D06DC">
        <w:rPr>
          <w:rFonts w:ascii="Consolas" w:hAnsi="Consolas" w:cs="Consolas"/>
          <w:color w:val="0000FF"/>
          <w:lang w:val="en-US"/>
        </w:rPr>
        <w:t>object</w:t>
      </w:r>
      <w:r w:rsidRPr="002D06DC">
        <w:rPr>
          <w:rFonts w:ascii="Consolas" w:hAnsi="Consolas" w:cs="Consolas"/>
          <w:color w:val="000000"/>
          <w:lang w:val="en-US"/>
        </w:rPr>
        <w:t xml:space="preserve"> sender,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EventArgs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e)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r w:rsidRPr="002D06DC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При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всяка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промяна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на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текст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бокса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проверяваме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дали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N е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цяло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число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>*/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bool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isRight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= </w:t>
      </w:r>
      <w:r w:rsidRPr="002D06DC">
        <w:rPr>
          <w:rFonts w:ascii="Consolas" w:hAnsi="Consolas" w:cs="Consolas"/>
          <w:color w:val="0000FF"/>
          <w:lang w:val="en-US"/>
        </w:rPr>
        <w:t>false</w:t>
      </w:r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</w:p>
    <w:p w:rsid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proofErr w:type="gramStart"/>
      <w:r w:rsidRPr="002D06DC">
        <w:rPr>
          <w:rFonts w:ascii="Consolas" w:hAnsi="Consolas" w:cs="Consolas"/>
          <w:color w:val="0000FF"/>
          <w:lang w:val="en-US"/>
        </w:rPr>
        <w:lastRenderedPageBreak/>
        <w:t>try</w:t>
      </w:r>
      <w:proofErr w:type="gramEnd"/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N = </w:t>
      </w:r>
      <w:proofErr w:type="spellStart"/>
      <w:proofErr w:type="gramStart"/>
      <w:r w:rsidRPr="002D06DC">
        <w:rPr>
          <w:rFonts w:ascii="Consolas" w:hAnsi="Consolas" w:cs="Consolas"/>
          <w:color w:val="0000FF"/>
          <w:lang w:val="en-US"/>
        </w:rPr>
        <w:t>int</w:t>
      </w:r>
      <w:r w:rsidRPr="002D06DC">
        <w:rPr>
          <w:rFonts w:ascii="Consolas" w:hAnsi="Consolas" w:cs="Consolas"/>
          <w:color w:val="000000"/>
          <w:lang w:val="en-US"/>
        </w:rPr>
        <w:t>.Parse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D06DC">
        <w:rPr>
          <w:rFonts w:ascii="Consolas" w:hAnsi="Consolas" w:cs="Consolas"/>
          <w:color w:val="000000"/>
          <w:lang w:val="en-US"/>
        </w:rPr>
        <w:t>nBox.Text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);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2D06DC">
        <w:rPr>
          <w:rFonts w:ascii="Consolas" w:hAnsi="Consolas" w:cs="Consolas"/>
          <w:color w:val="000000"/>
          <w:lang w:val="en-US"/>
        </w:rPr>
        <w:t>isRight</w:t>
      </w:r>
      <w:proofErr w:type="spellEnd"/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= </w:t>
      </w:r>
      <w:r w:rsidRPr="002D06DC">
        <w:rPr>
          <w:rFonts w:ascii="Consolas" w:hAnsi="Consolas" w:cs="Consolas"/>
          <w:color w:val="0000FF"/>
          <w:lang w:val="en-US"/>
        </w:rPr>
        <w:t>true</w:t>
      </w:r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catch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FormatException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)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2D06DC">
        <w:rPr>
          <w:rFonts w:ascii="Consolas" w:hAnsi="Consolas" w:cs="Consolas"/>
          <w:color w:val="000000"/>
          <w:lang w:val="en-US"/>
        </w:rPr>
        <w:t>isRight</w:t>
      </w:r>
      <w:proofErr w:type="spellEnd"/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= </w:t>
      </w:r>
      <w:r w:rsidRPr="002D06DC">
        <w:rPr>
          <w:rFonts w:ascii="Consolas" w:hAnsi="Consolas" w:cs="Consolas"/>
          <w:color w:val="0000FF"/>
          <w:lang w:val="en-US"/>
        </w:rPr>
        <w:t>false</w:t>
      </w:r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r w:rsidRPr="002D06DC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Ако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да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бутонът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за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пресмятане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се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8000"/>
          <w:lang w:val="en-US"/>
        </w:rPr>
        <w:t>появява</w:t>
      </w:r>
      <w:proofErr w:type="spellEnd"/>
      <w:r w:rsidRPr="002D06DC">
        <w:rPr>
          <w:rFonts w:ascii="Consolas" w:hAnsi="Consolas" w:cs="Consolas"/>
          <w:color w:val="008000"/>
          <w:lang w:val="en-US"/>
        </w:rPr>
        <w:t>*/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if</w:t>
      </w:r>
      <w:r w:rsidRPr="002D06D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2D06DC">
        <w:rPr>
          <w:rFonts w:ascii="Consolas" w:hAnsi="Consolas" w:cs="Consolas"/>
          <w:color w:val="000000"/>
          <w:lang w:val="en-US"/>
        </w:rPr>
        <w:t>isRight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>)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doItB.Visible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= </w:t>
      </w:r>
      <w:r w:rsidRPr="002D06DC">
        <w:rPr>
          <w:rFonts w:ascii="Consolas" w:hAnsi="Consolas" w:cs="Consolas"/>
          <w:color w:val="0000FF"/>
          <w:lang w:val="en-US"/>
        </w:rPr>
        <w:t>true</w:t>
      </w:r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2D06DC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2D06D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06DC">
        <w:rPr>
          <w:rFonts w:ascii="Consolas" w:hAnsi="Consolas" w:cs="Consolas"/>
          <w:color w:val="000000"/>
          <w:lang w:val="en-US"/>
        </w:rPr>
        <w:t>doItB.Visible</w:t>
      </w:r>
      <w:proofErr w:type="spellEnd"/>
      <w:r w:rsidRPr="002D06DC">
        <w:rPr>
          <w:rFonts w:ascii="Consolas" w:hAnsi="Consolas" w:cs="Consolas"/>
          <w:color w:val="000000"/>
          <w:lang w:val="en-US"/>
        </w:rPr>
        <w:t xml:space="preserve"> = </w:t>
      </w:r>
      <w:r w:rsidRPr="002D06DC">
        <w:rPr>
          <w:rFonts w:ascii="Consolas" w:hAnsi="Consolas" w:cs="Consolas"/>
          <w:color w:val="0000FF"/>
          <w:lang w:val="en-US"/>
        </w:rPr>
        <w:t>false</w:t>
      </w:r>
      <w:r w:rsidRPr="002D06DC">
        <w:rPr>
          <w:rFonts w:ascii="Consolas" w:hAnsi="Consolas" w:cs="Consolas"/>
          <w:color w:val="000000"/>
          <w:lang w:val="en-US"/>
        </w:rPr>
        <w:t>;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    }</w:t>
      </w:r>
    </w:p>
    <w:p w:rsidR="002D06DC" w:rsidRPr="002D06DC" w:rsidRDefault="002D06DC" w:rsidP="002D0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D06DC">
        <w:rPr>
          <w:rFonts w:ascii="Consolas" w:hAnsi="Consolas" w:cs="Consolas"/>
          <w:color w:val="000000"/>
          <w:lang w:val="en-US"/>
        </w:rPr>
        <w:t xml:space="preserve">    }</w:t>
      </w:r>
    </w:p>
    <w:p w:rsidR="002D06DC" w:rsidRPr="00243B15" w:rsidRDefault="002D06DC" w:rsidP="0024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676B16" w:rsidRDefault="00243B15" w:rsidP="002D06D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nsolas"/>
          <w:color w:val="000000"/>
          <w:sz w:val="32"/>
          <w:szCs w:val="36"/>
        </w:rPr>
      </w:pP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71552" behindDoc="0" locked="0" layoutInCell="1" allowOverlap="1" wp14:anchorId="72CFB444" wp14:editId="25438912">
            <wp:simplePos x="0" y="0"/>
            <wp:positionH relativeFrom="column">
              <wp:posOffset>71755</wp:posOffset>
            </wp:positionH>
            <wp:positionV relativeFrom="paragraph">
              <wp:posOffset>3625850</wp:posOffset>
            </wp:positionV>
            <wp:extent cx="4124325" cy="1914525"/>
            <wp:effectExtent l="0" t="0" r="9525" b="9525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70528" behindDoc="0" locked="0" layoutInCell="1" allowOverlap="1" wp14:anchorId="5CBA84E3" wp14:editId="7A88F298">
            <wp:simplePos x="0" y="0"/>
            <wp:positionH relativeFrom="column">
              <wp:posOffset>69850</wp:posOffset>
            </wp:positionH>
            <wp:positionV relativeFrom="paragraph">
              <wp:posOffset>1945005</wp:posOffset>
            </wp:positionV>
            <wp:extent cx="4114800" cy="1905000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B15">
        <w:rPr>
          <w:rFonts w:ascii="Comic Sans MS" w:hAnsi="Comic Sans MS" w:cs="Consolas"/>
          <w:noProof/>
          <w:color w:val="000000"/>
          <w:sz w:val="32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0EF2974E" wp14:editId="0BA348B5">
            <wp:simplePos x="0" y="0"/>
            <wp:positionH relativeFrom="column">
              <wp:posOffset>79375</wp:posOffset>
            </wp:positionH>
            <wp:positionV relativeFrom="paragraph">
              <wp:posOffset>283210</wp:posOffset>
            </wp:positionV>
            <wp:extent cx="4124325" cy="1905000"/>
            <wp:effectExtent l="0" t="0" r="952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22_Result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6DC" w:rsidRPr="00243B15">
        <w:rPr>
          <w:rFonts w:ascii="Comic Sans MS" w:hAnsi="Comic Sans MS" w:cs="Consolas"/>
          <w:color w:val="000000"/>
          <w:sz w:val="32"/>
          <w:szCs w:val="36"/>
        </w:rPr>
        <w:t>Примерен вход/изход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mic Sans MS" w:hAnsi="Comic Sans MS" w:cs="Consolas"/>
          <w:color w:val="000000"/>
          <w:sz w:val="32"/>
          <w:szCs w:val="36"/>
        </w:rPr>
        <w:br w:type="page"/>
      </w:r>
      <w:proofErr w:type="gramStart"/>
      <w:r w:rsidRPr="00676B16">
        <w:rPr>
          <w:rFonts w:ascii="Consolas" w:hAnsi="Consolas" w:cs="Consolas"/>
          <w:color w:val="0000FF"/>
          <w:lang w:val="en-US"/>
        </w:rPr>
        <w:lastRenderedPageBreak/>
        <w:t>using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System;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676B16">
        <w:rPr>
          <w:rFonts w:ascii="Consolas" w:hAnsi="Consolas" w:cs="Consolas"/>
          <w:color w:val="0000FF"/>
          <w:lang w:val="en-US"/>
        </w:rPr>
        <w:t>namespace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ConsoleP3_22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>{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76B16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</w:t>
      </w:r>
      <w:r w:rsidRPr="00676B16">
        <w:rPr>
          <w:rFonts w:ascii="Consolas" w:hAnsi="Consolas" w:cs="Consolas"/>
          <w:color w:val="2B91AF"/>
          <w:lang w:val="en-US"/>
        </w:rPr>
        <w:t>P3_22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{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76B16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</w:t>
      </w:r>
      <w:r w:rsidRPr="00676B16">
        <w:rPr>
          <w:rFonts w:ascii="Consolas" w:hAnsi="Consolas" w:cs="Consolas"/>
          <w:color w:val="0000FF"/>
          <w:lang w:val="en-US"/>
        </w:rPr>
        <w:t>void</w:t>
      </w:r>
      <w:r w:rsidRPr="00676B16">
        <w:rPr>
          <w:rFonts w:ascii="Consolas" w:hAnsi="Consolas" w:cs="Consolas"/>
          <w:color w:val="000000"/>
          <w:lang w:val="en-US"/>
        </w:rPr>
        <w:t xml:space="preserve"> Main(</w:t>
      </w:r>
      <w:r w:rsidRPr="00676B16">
        <w:rPr>
          <w:rFonts w:ascii="Consolas" w:hAnsi="Consolas" w:cs="Consolas"/>
          <w:color w:val="0000FF"/>
          <w:lang w:val="en-US"/>
        </w:rPr>
        <w:t>string</w:t>
      </w:r>
      <w:r w:rsidRPr="00676B16">
        <w:rPr>
          <w:rFonts w:ascii="Consolas" w:hAnsi="Consolas" w:cs="Consolas"/>
          <w:color w:val="000000"/>
          <w:lang w:val="en-US"/>
        </w:rPr>
        <w:t xml:space="preserve">[] </w:t>
      </w:r>
      <w:proofErr w:type="spellStart"/>
      <w:r w:rsidRPr="00676B16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)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{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r w:rsidRPr="00676B16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Въвеждаме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N,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което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е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броят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на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елемнтите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в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хармоничната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редица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>*/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76B16">
        <w:rPr>
          <w:rFonts w:ascii="Consolas" w:hAnsi="Consolas" w:cs="Consolas"/>
          <w:color w:val="000000"/>
          <w:lang w:val="en-US"/>
        </w:rPr>
        <w:t>Console.Write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(</w:t>
      </w:r>
      <w:proofErr w:type="gramEnd"/>
      <w:r w:rsidRPr="00676B1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Въведете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n: "</w:t>
      </w:r>
      <w:r w:rsidRPr="00676B16">
        <w:rPr>
          <w:rFonts w:ascii="Consolas" w:hAnsi="Consolas" w:cs="Consolas"/>
          <w:color w:val="000000"/>
          <w:lang w:val="en-US"/>
        </w:rPr>
        <w:t>);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76B16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N = </w:t>
      </w:r>
      <w:proofErr w:type="spellStart"/>
      <w:r w:rsidRPr="00676B16">
        <w:rPr>
          <w:rFonts w:ascii="Consolas" w:hAnsi="Consolas" w:cs="Consolas"/>
          <w:color w:val="0000FF"/>
          <w:lang w:val="en-US"/>
        </w:rPr>
        <w:t>int</w:t>
      </w:r>
      <w:r w:rsidRPr="00676B16">
        <w:rPr>
          <w:rFonts w:ascii="Consolas" w:hAnsi="Consolas" w:cs="Consolas"/>
          <w:color w:val="000000"/>
          <w:lang w:val="en-US"/>
        </w:rPr>
        <w:t>.Parse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76B16">
        <w:rPr>
          <w:rFonts w:ascii="Consolas" w:hAnsi="Consolas" w:cs="Consolas"/>
          <w:color w:val="000000"/>
          <w:lang w:val="en-US"/>
        </w:rPr>
        <w:t>Console.ReadLine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());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676B16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a = 0;</w:t>
      </w:r>
      <w:r w:rsidRPr="00676B16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Променлива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за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сбора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>*/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676B16">
        <w:rPr>
          <w:rFonts w:ascii="Consolas" w:hAnsi="Consolas" w:cs="Consolas"/>
          <w:color w:val="0000FF"/>
          <w:lang w:val="en-US"/>
        </w:rPr>
        <w:t>if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(N != 1)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676B16">
        <w:rPr>
          <w:rFonts w:ascii="Consolas" w:hAnsi="Consolas" w:cs="Consolas"/>
          <w:color w:val="0000FF"/>
          <w:lang w:val="en-US"/>
        </w:rPr>
        <w:t>for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76B1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 xml:space="preserve"> = N; </w:t>
      </w:r>
      <w:proofErr w:type="spellStart"/>
      <w:r w:rsidRPr="00676B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 xml:space="preserve"> &gt;= 1; </w:t>
      </w:r>
      <w:proofErr w:type="spellStart"/>
      <w:r w:rsidRPr="00676B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--)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676B16">
        <w:rPr>
          <w:rFonts w:ascii="Consolas" w:hAnsi="Consolas" w:cs="Consolas"/>
          <w:color w:val="008000"/>
          <w:lang w:val="en-US"/>
        </w:rPr>
        <w:t xml:space="preserve">/*В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цикъл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пресмятаме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сбора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на</w:t>
      </w:r>
      <w:proofErr w:type="spellEnd"/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  <w:r w:rsidRPr="00676B16">
        <w:rPr>
          <w:rFonts w:ascii="Consolas" w:hAnsi="Consolas" w:cs="Consolas"/>
          <w:color w:val="008000"/>
          <w:lang w:val="en-US"/>
        </w:rPr>
        <w:t xml:space="preserve">                     </w:t>
      </w:r>
      <w:proofErr w:type="spellStart"/>
      <w:proofErr w:type="gramStart"/>
      <w:r w:rsidRPr="00676B16">
        <w:rPr>
          <w:rFonts w:ascii="Consolas" w:hAnsi="Consolas" w:cs="Consolas"/>
          <w:color w:val="008000"/>
          <w:lang w:val="en-US"/>
        </w:rPr>
        <w:t>първите</w:t>
      </w:r>
      <w:proofErr w:type="spellEnd"/>
      <w:proofErr w:type="gramEnd"/>
      <w:r w:rsidRPr="00676B16">
        <w:rPr>
          <w:rFonts w:ascii="Consolas" w:hAnsi="Consolas" w:cs="Consolas"/>
          <w:color w:val="008000"/>
          <w:lang w:val="en-US"/>
        </w:rPr>
        <w:t xml:space="preserve"> N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елемнта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на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хармоничната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редица</w:t>
      </w:r>
      <w:proofErr w:type="spellEnd"/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8000"/>
          <w:lang w:val="en-US"/>
        </w:rPr>
        <w:t xml:space="preserve">                     </w:t>
      </w:r>
      <w:proofErr w:type="gramStart"/>
      <w:r w:rsidRPr="00676B16">
        <w:rPr>
          <w:rFonts w:ascii="Consolas" w:hAnsi="Consolas" w:cs="Consolas"/>
          <w:color w:val="008000"/>
          <w:lang w:val="en-US"/>
        </w:rPr>
        <w:t>и</w:t>
      </w:r>
      <w:proofErr w:type="gram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ги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записваме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в a*/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        a += 1.0 / </w:t>
      </w:r>
      <w:proofErr w:type="spellStart"/>
      <w:r w:rsidRPr="00676B16">
        <w:rPr>
          <w:rFonts w:ascii="Consolas" w:hAnsi="Consolas" w:cs="Consolas"/>
          <w:color w:val="000000"/>
          <w:lang w:val="en-US"/>
        </w:rPr>
        <w:t>i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;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676B16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 xml:space="preserve"> a = 1;</w:t>
      </w:r>
      <w:r w:rsidRPr="00676B16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Ако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N е 1,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то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1/1 е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едно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>*/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a = </w:t>
      </w:r>
      <w:proofErr w:type="spellStart"/>
      <w:proofErr w:type="gramStart"/>
      <w:r w:rsidRPr="00676B16">
        <w:rPr>
          <w:rFonts w:ascii="Consolas" w:hAnsi="Consolas" w:cs="Consolas"/>
          <w:color w:val="000000"/>
          <w:lang w:val="en-US"/>
        </w:rPr>
        <w:t>Math.Round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(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>a, 2);</w:t>
      </w:r>
      <w:r w:rsidRPr="00676B16">
        <w:rPr>
          <w:rFonts w:ascii="Consolas" w:hAnsi="Consolas" w:cs="Consolas"/>
          <w:color w:val="008000"/>
          <w:lang w:val="en-US"/>
        </w:rPr>
        <w:t>/*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Накрая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закръгляме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дробта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>*/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r w:rsidRPr="00676B16">
        <w:rPr>
          <w:rFonts w:ascii="Consolas" w:hAnsi="Consolas" w:cs="Consolas"/>
          <w:color w:val="008000"/>
          <w:lang w:val="en-US"/>
        </w:rPr>
        <w:t xml:space="preserve">/*И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извеждаме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сумата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на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първите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N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елемента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в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хармоничната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008000"/>
          <w:lang w:val="en-US"/>
        </w:rPr>
        <w:t>редица</w:t>
      </w:r>
      <w:proofErr w:type="spellEnd"/>
      <w:r w:rsidRPr="00676B16">
        <w:rPr>
          <w:rFonts w:ascii="Consolas" w:hAnsi="Consolas" w:cs="Consolas"/>
          <w:color w:val="008000"/>
          <w:lang w:val="en-US"/>
        </w:rPr>
        <w:t>*/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76B16">
        <w:rPr>
          <w:rFonts w:ascii="Consolas" w:hAnsi="Consolas" w:cs="Consolas"/>
          <w:color w:val="000000"/>
          <w:lang w:val="en-US"/>
        </w:rPr>
        <w:t>Console.WriteLine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(</w:t>
      </w:r>
      <w:proofErr w:type="gramEnd"/>
      <w:r w:rsidRPr="00676B1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Сумата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на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първите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{0} 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елемента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на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хармоничната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редица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е: {1}"</w:t>
      </w:r>
      <w:r w:rsidRPr="00676B16">
        <w:rPr>
          <w:rFonts w:ascii="Consolas" w:hAnsi="Consolas" w:cs="Consolas"/>
          <w:color w:val="000000"/>
          <w:lang w:val="en-US"/>
        </w:rPr>
        <w:t>, N, a);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76B16">
        <w:rPr>
          <w:rFonts w:ascii="Consolas" w:hAnsi="Consolas" w:cs="Consolas"/>
          <w:color w:val="000000"/>
          <w:lang w:val="en-US"/>
        </w:rPr>
        <w:t>Console.Write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(</w:t>
      </w:r>
      <w:proofErr w:type="gramEnd"/>
      <w:r w:rsidRPr="00676B16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Натиснете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 xml:space="preserve"> </w:t>
      </w:r>
      <w:proofErr w:type="spellStart"/>
      <w:r w:rsidRPr="00676B16">
        <w:rPr>
          <w:rFonts w:ascii="Consolas" w:hAnsi="Consolas" w:cs="Consolas"/>
          <w:color w:val="A31515"/>
          <w:lang w:val="en-US"/>
        </w:rPr>
        <w:t>клавиш</w:t>
      </w:r>
      <w:proofErr w:type="spellEnd"/>
      <w:r w:rsidRPr="00676B16">
        <w:rPr>
          <w:rFonts w:ascii="Consolas" w:hAnsi="Consolas" w:cs="Consolas"/>
          <w:color w:val="A31515"/>
          <w:lang w:val="en-US"/>
        </w:rPr>
        <w:t>....."</w:t>
      </w:r>
      <w:r w:rsidRPr="00676B16">
        <w:rPr>
          <w:rFonts w:ascii="Consolas" w:hAnsi="Consolas" w:cs="Consolas"/>
          <w:color w:val="000000"/>
          <w:lang w:val="en-US"/>
        </w:rPr>
        <w:t>);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676B16">
        <w:rPr>
          <w:rFonts w:ascii="Consolas" w:hAnsi="Consolas" w:cs="Consolas"/>
          <w:color w:val="000000"/>
          <w:lang w:val="en-US"/>
        </w:rPr>
        <w:t>Console.ReadKey</w:t>
      </w:r>
      <w:proofErr w:type="spellEnd"/>
      <w:r w:rsidRPr="00676B16">
        <w:rPr>
          <w:rFonts w:ascii="Consolas" w:hAnsi="Consolas" w:cs="Consolas"/>
          <w:color w:val="000000"/>
          <w:lang w:val="en-US"/>
        </w:rPr>
        <w:t>(</w:t>
      </w:r>
      <w:proofErr w:type="gramEnd"/>
      <w:r w:rsidRPr="00676B16">
        <w:rPr>
          <w:rFonts w:ascii="Consolas" w:hAnsi="Consolas" w:cs="Consolas"/>
          <w:color w:val="000000"/>
          <w:lang w:val="en-US"/>
        </w:rPr>
        <w:t>);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    }</w:t>
      </w:r>
    </w:p>
    <w:p w:rsidR="00676B16" w:rsidRPr="00676B16" w:rsidRDefault="00676B16" w:rsidP="00676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 xml:space="preserve">    }</w:t>
      </w:r>
    </w:p>
    <w:p w:rsidR="002D06DC" w:rsidRDefault="00676B16" w:rsidP="00676B16">
      <w:pPr>
        <w:rPr>
          <w:rFonts w:ascii="Consolas" w:hAnsi="Consolas" w:cs="Consolas"/>
          <w:color w:val="000000"/>
          <w:lang w:val="en-US"/>
        </w:rPr>
      </w:pPr>
      <w:r w:rsidRPr="00676B16">
        <w:rPr>
          <w:rFonts w:ascii="Consolas" w:hAnsi="Consolas" w:cs="Consolas"/>
          <w:color w:val="000000"/>
          <w:lang w:val="en-US"/>
        </w:rPr>
        <w:t>}</w:t>
      </w:r>
    </w:p>
    <w:p w:rsidR="00995841" w:rsidRDefault="00995841" w:rsidP="00995841">
      <w:pPr>
        <w:jc w:val="center"/>
        <w:rPr>
          <w:rFonts w:ascii="Comic Sans MS" w:hAnsi="Comic Sans MS" w:cs="Consolas"/>
          <w:color w:val="000000"/>
          <w:sz w:val="32"/>
          <w:szCs w:val="36"/>
          <w:lang w:val="en-US"/>
        </w:rPr>
      </w:pPr>
      <w:r w:rsidRPr="00243B15">
        <w:rPr>
          <w:rFonts w:ascii="Comic Sans MS" w:hAnsi="Comic Sans MS" w:cs="Consolas"/>
          <w:color w:val="000000"/>
          <w:sz w:val="32"/>
          <w:szCs w:val="36"/>
        </w:rPr>
        <w:t>Примерен вход/изход</w:t>
      </w:r>
    </w:p>
    <w:p w:rsidR="00995841" w:rsidRPr="00E23442" w:rsidRDefault="00995841" w:rsidP="00995841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Въведете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n: 20</w:t>
      </w:r>
    </w:p>
    <w:p w:rsidR="00995841" w:rsidRPr="00E23442" w:rsidRDefault="00995841" w:rsidP="00995841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Сумата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на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първите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20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елемента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на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хармоничната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редица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е: 3</w:t>
      </w:r>
      <w:proofErr w:type="gramStart"/>
      <w:r w:rsidRPr="00E23442">
        <w:rPr>
          <w:rFonts w:cstheme="minorHAnsi"/>
          <w:color w:val="000000"/>
          <w:sz w:val="24"/>
          <w:szCs w:val="24"/>
          <w:lang w:val="en-US"/>
        </w:rPr>
        <w:t>,6</w:t>
      </w:r>
      <w:proofErr w:type="gramEnd"/>
    </w:p>
    <w:p w:rsidR="00995841" w:rsidRDefault="00995841" w:rsidP="00995841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Натиснете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клавиш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>.....</w:t>
      </w:r>
    </w:p>
    <w:p w:rsidR="00995841" w:rsidRDefault="00995841" w:rsidP="00995841">
      <w:pPr>
        <w:rPr>
          <w:rFonts w:cstheme="minorHAnsi"/>
          <w:color w:val="000000"/>
          <w:sz w:val="24"/>
          <w:szCs w:val="24"/>
          <w:lang w:val="en-US"/>
        </w:rPr>
      </w:pPr>
    </w:p>
    <w:p w:rsidR="00995841" w:rsidRPr="00E23442" w:rsidRDefault="00995841" w:rsidP="00995841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Въведете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n: 5</w:t>
      </w:r>
    </w:p>
    <w:p w:rsidR="00995841" w:rsidRPr="00E23442" w:rsidRDefault="00995841" w:rsidP="00995841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Сумата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на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първите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5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елемента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на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хармоничната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редица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е: 2</w:t>
      </w:r>
      <w:proofErr w:type="gramStart"/>
      <w:r w:rsidRPr="00E23442">
        <w:rPr>
          <w:rFonts w:cstheme="minorHAnsi"/>
          <w:color w:val="000000"/>
          <w:sz w:val="24"/>
          <w:szCs w:val="24"/>
          <w:lang w:val="en-US"/>
        </w:rPr>
        <w:t>,28</w:t>
      </w:r>
      <w:proofErr w:type="gramEnd"/>
    </w:p>
    <w:p w:rsidR="00995841" w:rsidRPr="00E23442" w:rsidRDefault="00995841" w:rsidP="00995841">
      <w:pPr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Натиснете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E23442">
        <w:rPr>
          <w:rFonts w:cstheme="minorHAnsi"/>
          <w:color w:val="000000"/>
          <w:sz w:val="24"/>
          <w:szCs w:val="24"/>
          <w:lang w:val="en-US"/>
        </w:rPr>
        <w:t>клавиш</w:t>
      </w:r>
      <w:proofErr w:type="spellEnd"/>
      <w:r w:rsidRPr="00E23442">
        <w:rPr>
          <w:rFonts w:cstheme="minorHAnsi"/>
          <w:color w:val="000000"/>
          <w:sz w:val="24"/>
          <w:szCs w:val="24"/>
          <w:lang w:val="en-US"/>
        </w:rPr>
        <w:t>.....</w:t>
      </w:r>
    </w:p>
    <w:p w:rsidR="00995841" w:rsidRPr="00676B16" w:rsidRDefault="00995841" w:rsidP="00676B16">
      <w:pPr>
        <w:rPr>
          <w:rFonts w:ascii="Comic Sans MS" w:hAnsi="Comic Sans MS" w:cs="Consolas"/>
          <w:color w:val="000000"/>
          <w:lang w:val="en-US"/>
        </w:rPr>
      </w:pPr>
    </w:p>
    <w:sectPr w:rsidR="00995841" w:rsidRPr="00676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DA9" w:rsidRDefault="00D60DA9" w:rsidP="002D06DC">
      <w:pPr>
        <w:spacing w:after="0" w:line="240" w:lineRule="auto"/>
      </w:pPr>
      <w:r>
        <w:separator/>
      </w:r>
    </w:p>
  </w:endnote>
  <w:endnote w:type="continuationSeparator" w:id="0">
    <w:p w:rsidR="00D60DA9" w:rsidRDefault="00D60DA9" w:rsidP="002D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DA9" w:rsidRDefault="00D60DA9" w:rsidP="002D06DC">
      <w:pPr>
        <w:spacing w:after="0" w:line="240" w:lineRule="auto"/>
      </w:pPr>
      <w:r>
        <w:separator/>
      </w:r>
    </w:p>
  </w:footnote>
  <w:footnote w:type="continuationSeparator" w:id="0">
    <w:p w:rsidR="00D60DA9" w:rsidRDefault="00D60DA9" w:rsidP="002D0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CB"/>
    <w:rsid w:val="001C2891"/>
    <w:rsid w:val="00243B15"/>
    <w:rsid w:val="002D06DC"/>
    <w:rsid w:val="005364A2"/>
    <w:rsid w:val="005410A8"/>
    <w:rsid w:val="005B5A10"/>
    <w:rsid w:val="005D2C91"/>
    <w:rsid w:val="00676B16"/>
    <w:rsid w:val="00794688"/>
    <w:rsid w:val="007A470A"/>
    <w:rsid w:val="00995841"/>
    <w:rsid w:val="00AB39CB"/>
    <w:rsid w:val="00B8515C"/>
    <w:rsid w:val="00BE3360"/>
    <w:rsid w:val="00D60DA9"/>
    <w:rsid w:val="00E10065"/>
    <w:rsid w:val="00E8319D"/>
    <w:rsid w:val="00EB5D71"/>
    <w:rsid w:val="00F574FB"/>
    <w:rsid w:val="00F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B39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2D06DC"/>
  </w:style>
  <w:style w:type="paragraph" w:styleId="a7">
    <w:name w:val="footer"/>
    <w:basedOn w:val="a"/>
    <w:link w:val="a8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2D06DC"/>
  </w:style>
  <w:style w:type="paragraph" w:styleId="a9">
    <w:name w:val="Quote"/>
    <w:basedOn w:val="a"/>
    <w:next w:val="a"/>
    <w:link w:val="aa"/>
    <w:uiPriority w:val="29"/>
    <w:qFormat/>
    <w:rsid w:val="00F574FB"/>
    <w:rPr>
      <w:rFonts w:eastAsiaTheme="minorEastAsia"/>
      <w:i/>
      <w:iCs/>
      <w:color w:val="000000" w:themeColor="text1"/>
      <w:lang w:val="en-US"/>
    </w:rPr>
  </w:style>
  <w:style w:type="character" w:customStyle="1" w:styleId="aa">
    <w:name w:val="Цитат Знак"/>
    <w:basedOn w:val="a0"/>
    <w:link w:val="a9"/>
    <w:uiPriority w:val="29"/>
    <w:rsid w:val="00F574FB"/>
    <w:rPr>
      <w:rFonts w:eastAsiaTheme="minorEastAsia"/>
      <w:i/>
      <w:iCs/>
      <w:color w:val="000000" w:themeColor="tex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B39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2D06DC"/>
  </w:style>
  <w:style w:type="paragraph" w:styleId="a7">
    <w:name w:val="footer"/>
    <w:basedOn w:val="a"/>
    <w:link w:val="a8"/>
    <w:uiPriority w:val="99"/>
    <w:unhideWhenUsed/>
    <w:rsid w:val="002D06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2D06DC"/>
  </w:style>
  <w:style w:type="paragraph" w:styleId="a9">
    <w:name w:val="Quote"/>
    <w:basedOn w:val="a"/>
    <w:next w:val="a"/>
    <w:link w:val="aa"/>
    <w:uiPriority w:val="29"/>
    <w:qFormat/>
    <w:rsid w:val="00F574FB"/>
    <w:rPr>
      <w:rFonts w:eastAsiaTheme="minorEastAsia"/>
      <w:i/>
      <w:iCs/>
      <w:color w:val="000000" w:themeColor="text1"/>
      <w:lang w:val="en-US"/>
    </w:rPr>
  </w:style>
  <w:style w:type="character" w:customStyle="1" w:styleId="aa">
    <w:name w:val="Цитат Знак"/>
    <w:basedOn w:val="a0"/>
    <w:link w:val="a9"/>
    <w:uiPriority w:val="29"/>
    <w:rsid w:val="00F574FB"/>
    <w:rPr>
      <w:rFonts w:eastAsiaTheme="minorEastAsia"/>
      <w:i/>
      <w:iCs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13</cp:revision>
  <dcterms:created xsi:type="dcterms:W3CDTF">2018-05-18T05:11:00Z</dcterms:created>
  <dcterms:modified xsi:type="dcterms:W3CDTF">2018-05-24T15:52:00Z</dcterms:modified>
</cp:coreProperties>
</file>