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0A" w:rsidRDefault="008D2B0A" w:rsidP="008D2B0A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8D2B0A">
        <w:rPr>
          <w:sz w:val="32"/>
          <w:szCs w:val="32"/>
          <w:u w:val="single"/>
          <w:lang w:val="en-GB"/>
        </w:rPr>
        <w:t xml:space="preserve">Bug Report </w:t>
      </w:r>
      <w:proofErr w:type="gramStart"/>
      <w:r w:rsidRPr="008D2B0A">
        <w:rPr>
          <w:sz w:val="32"/>
          <w:szCs w:val="32"/>
          <w:u w:val="single"/>
          <w:lang w:val="en-GB"/>
        </w:rPr>
        <w:t>For</w:t>
      </w:r>
      <w:proofErr w:type="gramEnd"/>
      <w:r w:rsidRPr="008D2B0A">
        <w:rPr>
          <w:sz w:val="32"/>
          <w:szCs w:val="32"/>
          <w:u w:val="single"/>
          <w:lang w:val="en-GB"/>
        </w:rPr>
        <w:t xml:space="preserve"> </w:t>
      </w:r>
      <w:r w:rsidRPr="008D2B0A">
        <w:rPr>
          <w:b/>
          <w:bCs/>
          <w:sz w:val="32"/>
          <w:szCs w:val="32"/>
          <w:u w:val="single"/>
          <w:lang w:val="en-GB"/>
        </w:rPr>
        <w:t>NISSAN Care SALES</w:t>
      </w:r>
    </w:p>
    <w:p w:rsidR="00354725" w:rsidRPr="00354725" w:rsidRDefault="00354725" w:rsidP="00354725">
      <w:pPr>
        <w:rPr>
          <w:sz w:val="24"/>
          <w:szCs w:val="24"/>
          <w:lang w:val="en-GB"/>
        </w:rPr>
      </w:pPr>
      <w:r w:rsidRPr="00354725">
        <w:rPr>
          <w:sz w:val="24"/>
          <w:szCs w:val="24"/>
          <w:lang w:val="en-GB"/>
        </w:rPr>
        <w:t>Incorrect data for Service Package Start date</w:t>
      </w:r>
      <w:r>
        <w:rPr>
          <w:sz w:val="24"/>
          <w:szCs w:val="24"/>
          <w:lang w:val="en-GB"/>
        </w:rPr>
        <w:t xml:space="preserve"> for AMC</w:t>
      </w:r>
    </w:p>
    <w:p w:rsidR="00354725" w:rsidRPr="008D2B0A" w:rsidRDefault="00354725" w:rsidP="008D2B0A"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noProof/>
        </w:rPr>
        <w:drawing>
          <wp:inline distT="0" distB="0" distL="0" distR="0" wp14:anchorId="392C4B64" wp14:editId="324B1117">
            <wp:extent cx="5943600" cy="10077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7C" w:rsidRDefault="00941EB6">
      <w:pPr>
        <w:rPr>
          <w:lang w:val="en-GB"/>
        </w:rPr>
      </w:pPr>
      <w:r>
        <w:rPr>
          <w:lang w:val="en-GB"/>
        </w:rPr>
        <w:t>1.</w:t>
      </w:r>
      <w:r w:rsidR="00077DC7">
        <w:rPr>
          <w:lang w:val="en-GB"/>
        </w:rPr>
        <w:t>Job Card Validation</w:t>
      </w:r>
      <w:r w:rsidR="0073634D">
        <w:rPr>
          <w:lang w:val="en-GB"/>
        </w:rPr>
        <w:t xml:space="preserve"> and Space between in job card</w:t>
      </w:r>
    </w:p>
    <w:p w:rsidR="00077DC7" w:rsidRDefault="00077DC7">
      <w:pPr>
        <w:rPr>
          <w:lang w:val="en-GB"/>
        </w:rPr>
      </w:pPr>
      <w:r>
        <w:rPr>
          <w:noProof/>
        </w:rPr>
        <w:drawing>
          <wp:inline distT="0" distB="0" distL="0" distR="0" wp14:anchorId="43609DC0" wp14:editId="676C14B4">
            <wp:extent cx="5943600" cy="380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B0" w:rsidRDefault="00941EB6">
      <w:pPr>
        <w:rPr>
          <w:lang w:val="en-GB"/>
        </w:rPr>
      </w:pPr>
      <w:r>
        <w:rPr>
          <w:lang w:val="en-GB"/>
        </w:rPr>
        <w:t>2.</w:t>
      </w:r>
      <w:r w:rsidR="008A79B0">
        <w:rPr>
          <w:lang w:val="en-GB"/>
        </w:rPr>
        <w:t xml:space="preserve">Date of job card is the date accepting greater than </w:t>
      </w:r>
      <w:r w:rsidR="00AD7EA9">
        <w:rPr>
          <w:lang w:val="en-GB"/>
        </w:rPr>
        <w:t>Service Package S</w:t>
      </w:r>
      <w:r w:rsidR="008A79B0">
        <w:rPr>
          <w:lang w:val="en-GB"/>
        </w:rPr>
        <w:t>t</w:t>
      </w:r>
      <w:r w:rsidR="00AD7EA9">
        <w:rPr>
          <w:lang w:val="en-GB"/>
        </w:rPr>
        <w:t>art</w:t>
      </w:r>
      <w:r w:rsidR="008A79B0">
        <w:rPr>
          <w:lang w:val="en-GB"/>
        </w:rPr>
        <w:t xml:space="preserve"> date</w:t>
      </w:r>
    </w:p>
    <w:p w:rsidR="008A79B0" w:rsidRDefault="008A79B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4451E91" wp14:editId="4CB43D0B">
            <wp:extent cx="5943600" cy="2265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C7" w:rsidRDefault="00941EB6">
      <w:pPr>
        <w:rPr>
          <w:lang w:val="en-GB"/>
        </w:rPr>
      </w:pPr>
      <w:r>
        <w:rPr>
          <w:lang w:val="en-GB"/>
        </w:rPr>
        <w:t>3.</w:t>
      </w:r>
      <w:r w:rsidR="00AD7EA9">
        <w:rPr>
          <w:lang w:val="en-GB"/>
        </w:rPr>
        <w:t>Plan Type is Editable</w:t>
      </w:r>
    </w:p>
    <w:p w:rsidR="00077DC7" w:rsidRDefault="00077DC7">
      <w:pPr>
        <w:rPr>
          <w:lang w:val="en-GB"/>
        </w:rPr>
      </w:pPr>
      <w:r>
        <w:rPr>
          <w:noProof/>
        </w:rPr>
        <w:drawing>
          <wp:inline distT="0" distB="0" distL="0" distR="0" wp14:anchorId="3FA0CE51" wp14:editId="163C72C3">
            <wp:extent cx="41433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C7" w:rsidRDefault="00941EB6">
      <w:pPr>
        <w:rPr>
          <w:lang w:val="en-GB"/>
        </w:rPr>
      </w:pPr>
      <w:r>
        <w:rPr>
          <w:lang w:val="en-GB"/>
        </w:rPr>
        <w:t>4.</w:t>
      </w:r>
      <w:r w:rsidR="00077DC7">
        <w:rPr>
          <w:lang w:val="en-GB"/>
        </w:rPr>
        <w:t>There should be space between name and surname</w:t>
      </w:r>
    </w:p>
    <w:p w:rsidR="00077DC7" w:rsidRDefault="00077DC7">
      <w:pPr>
        <w:rPr>
          <w:lang w:val="en-GB"/>
        </w:rPr>
      </w:pPr>
      <w:r>
        <w:rPr>
          <w:noProof/>
        </w:rPr>
        <w:drawing>
          <wp:inline distT="0" distB="0" distL="0" distR="0" wp14:anchorId="4E29D12C" wp14:editId="5BBD10D0">
            <wp:extent cx="35909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C7" w:rsidRPr="0096673B" w:rsidRDefault="00941EB6">
      <w:pPr>
        <w:rPr>
          <w:b/>
          <w:bCs/>
          <w:lang w:val="en-GB"/>
        </w:rPr>
      </w:pPr>
      <w:r>
        <w:rPr>
          <w:lang w:val="en-GB"/>
        </w:rPr>
        <w:t>5.</w:t>
      </w:r>
      <w:r w:rsidR="0096673B">
        <w:rPr>
          <w:lang w:val="en-GB"/>
        </w:rPr>
        <w:t xml:space="preserve">We can correct pop up correction </w:t>
      </w:r>
      <w:r w:rsidR="0096673B" w:rsidRPr="0096673B">
        <w:rPr>
          <w:b/>
          <w:bCs/>
          <w:lang w:val="en-GB"/>
        </w:rPr>
        <w:t xml:space="preserve">“Your Current Visit Odometer Reading should be greater than Previous </w:t>
      </w:r>
      <w:proofErr w:type="gramStart"/>
      <w:r w:rsidR="0096673B" w:rsidRPr="0096673B">
        <w:rPr>
          <w:b/>
          <w:bCs/>
          <w:lang w:val="en-GB"/>
        </w:rPr>
        <w:t>visit</w:t>
      </w:r>
      <w:proofErr w:type="gramEnd"/>
      <w:r w:rsidR="0096673B" w:rsidRPr="0096673B">
        <w:rPr>
          <w:b/>
          <w:bCs/>
          <w:lang w:val="en-GB"/>
        </w:rPr>
        <w:t xml:space="preserve"> Odometer Reading”</w:t>
      </w:r>
    </w:p>
    <w:p w:rsidR="00D2029B" w:rsidRDefault="0096673B">
      <w:pPr>
        <w:rPr>
          <w:lang w:val="en-GB"/>
        </w:rPr>
      </w:pPr>
      <w:r>
        <w:rPr>
          <w:noProof/>
        </w:rPr>
        <w:drawing>
          <wp:inline distT="0" distB="0" distL="0" distR="0" wp14:anchorId="51EA58DE" wp14:editId="1E3C99F5">
            <wp:extent cx="501015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9B" w:rsidRPr="009B63E4" w:rsidRDefault="00941EB6">
      <w:pPr>
        <w:rPr>
          <w:b/>
          <w:bCs/>
          <w:lang w:val="en-GB"/>
        </w:rPr>
      </w:pPr>
      <w:r>
        <w:rPr>
          <w:lang w:val="en-GB"/>
        </w:rPr>
        <w:t>6.</w:t>
      </w:r>
      <w:r w:rsidR="00D2029B">
        <w:rPr>
          <w:lang w:val="en-GB"/>
        </w:rPr>
        <w:t xml:space="preserve">Two times of service plan is </w:t>
      </w:r>
      <w:proofErr w:type="gramStart"/>
      <w:r w:rsidR="00D2029B">
        <w:rPr>
          <w:lang w:val="en-GB"/>
        </w:rPr>
        <w:t>reflecting</w:t>
      </w:r>
      <w:r w:rsidR="009B63E4">
        <w:rPr>
          <w:lang w:val="en-GB"/>
        </w:rPr>
        <w:t>(</w:t>
      </w:r>
      <w:proofErr w:type="gramEnd"/>
      <w:r w:rsidR="009B63E4" w:rsidRPr="009B63E4">
        <w:rPr>
          <w:b/>
          <w:bCs/>
          <w:lang w:val="en-GB"/>
        </w:rPr>
        <w:t>Service Done- 0k and 10K)</w:t>
      </w:r>
    </w:p>
    <w:p w:rsidR="00D2029B" w:rsidRDefault="00D2029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6C8AAA" wp14:editId="6043F0A6">
            <wp:extent cx="5943600" cy="2177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A" w:rsidRDefault="00941EB6">
      <w:pPr>
        <w:rPr>
          <w:lang w:val="en-GB"/>
        </w:rPr>
      </w:pPr>
      <w:r>
        <w:rPr>
          <w:lang w:val="en-GB"/>
        </w:rPr>
        <w:t>7.</w:t>
      </w:r>
      <w:r w:rsidR="00DA766A">
        <w:rPr>
          <w:lang w:val="en-GB"/>
        </w:rPr>
        <w:t>Date of job card is accepting Previous date of Previous PMS visit Date</w:t>
      </w:r>
    </w:p>
    <w:p w:rsidR="00DA766A" w:rsidRDefault="00DA766A">
      <w:pPr>
        <w:rPr>
          <w:lang w:val="en-GB"/>
        </w:rPr>
      </w:pPr>
      <w:r>
        <w:rPr>
          <w:noProof/>
        </w:rPr>
        <w:drawing>
          <wp:inline distT="0" distB="0" distL="0" distR="0" wp14:anchorId="06B1BE4F" wp14:editId="54398AB5">
            <wp:extent cx="5943600" cy="1240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E4" w:rsidRDefault="00941EB6">
      <w:pPr>
        <w:rPr>
          <w:lang w:val="en-GB"/>
        </w:rPr>
      </w:pPr>
      <w:r>
        <w:rPr>
          <w:lang w:val="en-GB"/>
        </w:rPr>
        <w:t>8.</w:t>
      </w:r>
      <w:r w:rsidR="009B63E4">
        <w:rPr>
          <w:lang w:val="en-GB"/>
        </w:rPr>
        <w:t>Current Visit Odometer Reading is accepting B</w:t>
      </w:r>
      <w:r w:rsidR="0084464B">
        <w:rPr>
          <w:lang w:val="en-GB"/>
        </w:rPr>
        <w:t>ack date of Previous PMS Visit Od</w:t>
      </w:r>
      <w:r w:rsidR="009B63E4">
        <w:rPr>
          <w:lang w:val="en-GB"/>
        </w:rPr>
        <w:t>ometer Reading</w:t>
      </w:r>
    </w:p>
    <w:p w:rsidR="009B63E4" w:rsidRDefault="009B63E4">
      <w:pPr>
        <w:rPr>
          <w:lang w:val="en-GB"/>
        </w:rPr>
      </w:pPr>
      <w:r>
        <w:rPr>
          <w:noProof/>
        </w:rPr>
        <w:drawing>
          <wp:inline distT="0" distB="0" distL="0" distR="0" wp14:anchorId="3C04698D" wp14:editId="001DC150">
            <wp:extent cx="362902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E4" w:rsidRDefault="00E91A96">
      <w:pPr>
        <w:rPr>
          <w:lang w:val="en-GB"/>
        </w:rPr>
      </w:pPr>
      <w:r>
        <w:rPr>
          <w:lang w:val="en-GB"/>
        </w:rPr>
        <w:t xml:space="preserve">9.Current Visit Odometer Reading is accepting less than Service Package End </w:t>
      </w:r>
      <w:proofErr w:type="spellStart"/>
      <w:r>
        <w:rPr>
          <w:lang w:val="en-GB"/>
        </w:rPr>
        <w:t>Kms</w:t>
      </w:r>
      <w:proofErr w:type="spellEnd"/>
    </w:p>
    <w:p w:rsidR="00E91A96" w:rsidRDefault="00E91A96">
      <w:pPr>
        <w:rPr>
          <w:lang w:val="en-GB"/>
        </w:rPr>
      </w:pPr>
      <w:r>
        <w:rPr>
          <w:noProof/>
        </w:rPr>
        <w:drawing>
          <wp:inline distT="0" distB="0" distL="0" distR="0" wp14:anchorId="6C82FC47" wp14:editId="23AD8600">
            <wp:extent cx="300037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14" w:rsidRDefault="00F96C14">
      <w:pPr>
        <w:rPr>
          <w:lang w:val="en-GB"/>
        </w:rPr>
      </w:pPr>
      <w:r>
        <w:rPr>
          <w:lang w:val="en-GB"/>
        </w:rPr>
        <w:t>10.</w:t>
      </w:r>
      <w:r w:rsidRPr="00F96C14">
        <w:t xml:space="preserve"> </w:t>
      </w:r>
      <w:r>
        <w:rPr>
          <w:lang w:val="en-GB"/>
        </w:rPr>
        <w:t>Sequenc</w:t>
      </w:r>
      <w:r w:rsidRPr="00F96C14">
        <w:rPr>
          <w:lang w:val="en-GB"/>
        </w:rPr>
        <w:t>ing of the document after saving the claim gets change</w:t>
      </w:r>
      <w:r>
        <w:rPr>
          <w:lang w:val="en-GB"/>
        </w:rPr>
        <w:t>.</w:t>
      </w:r>
    </w:p>
    <w:p w:rsidR="00F96C14" w:rsidRDefault="00F96C1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AC92AB9" wp14:editId="2BA7FFA6">
            <wp:extent cx="11144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---</w:t>
      </w:r>
      <w:r>
        <w:rPr>
          <w:noProof/>
        </w:rPr>
        <w:drawing>
          <wp:inline distT="0" distB="0" distL="0" distR="0" wp14:anchorId="476CB131" wp14:editId="55828BB2">
            <wp:extent cx="1428750" cy="196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8D" w:rsidRDefault="00A4188D">
      <w:pPr>
        <w:rPr>
          <w:lang w:val="en-GB"/>
        </w:rPr>
      </w:pPr>
      <w:r>
        <w:rPr>
          <w:lang w:val="en-GB"/>
        </w:rPr>
        <w:t>11.</w:t>
      </w:r>
      <w:r w:rsidRPr="00A4188D">
        <w:t xml:space="preserve"> </w:t>
      </w:r>
      <w:r w:rsidRPr="00A4188D">
        <w:rPr>
          <w:lang w:val="en-GB"/>
        </w:rPr>
        <w:t>If user is entering the Current odometer reading 40000 then in SP History section showing 10000, 20000, and 30000 is lapsed</w:t>
      </w:r>
    </w:p>
    <w:p w:rsidR="00A4188D" w:rsidRDefault="00A4188D">
      <w:pPr>
        <w:rPr>
          <w:lang w:val="en-GB"/>
        </w:rPr>
      </w:pPr>
      <w:r>
        <w:rPr>
          <w:noProof/>
        </w:rPr>
        <w:drawing>
          <wp:inline distT="0" distB="0" distL="0" distR="0" wp14:anchorId="562D8E78" wp14:editId="26E36B74">
            <wp:extent cx="5943600" cy="1148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1" w:rsidRDefault="00D920D1">
      <w:pPr>
        <w:rPr>
          <w:lang w:val="en-GB"/>
        </w:rPr>
      </w:pPr>
      <w:r>
        <w:rPr>
          <w:lang w:val="en-GB"/>
        </w:rPr>
        <w:t xml:space="preserve">12.Invalid data is accepting for Part No and HSN/SAC </w:t>
      </w:r>
      <w:proofErr w:type="gramStart"/>
      <w:r>
        <w:rPr>
          <w:lang w:val="en-GB"/>
        </w:rPr>
        <w:t>Code(</w:t>
      </w:r>
      <w:proofErr w:type="gramEnd"/>
      <w:r>
        <w:rPr>
          <w:lang w:val="en-GB"/>
        </w:rPr>
        <w:t>Should accept only the alphanumeric)</w:t>
      </w:r>
    </w:p>
    <w:p w:rsidR="00D920D1" w:rsidRDefault="00D920D1">
      <w:pPr>
        <w:rPr>
          <w:lang w:val="en-GB"/>
        </w:rPr>
      </w:pPr>
      <w:r>
        <w:rPr>
          <w:noProof/>
        </w:rPr>
        <w:drawing>
          <wp:inline distT="0" distB="0" distL="0" distR="0" wp14:anchorId="206678B7" wp14:editId="7C6CDAE4">
            <wp:extent cx="1971675" cy="819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1" w:rsidRDefault="00D920D1">
      <w:pPr>
        <w:rPr>
          <w:lang w:val="en-GB"/>
        </w:rPr>
      </w:pPr>
    </w:p>
    <w:p w:rsidR="00D920D1" w:rsidRDefault="0015317F">
      <w:pPr>
        <w:rPr>
          <w:lang w:val="en-GB"/>
        </w:rPr>
      </w:pPr>
      <w:r>
        <w:rPr>
          <w:lang w:val="en-GB"/>
        </w:rPr>
        <w:t>13.Grand Total price is coming while selecting the Agreement number</w:t>
      </w:r>
      <w:r w:rsidR="00920D50">
        <w:rPr>
          <w:lang w:val="en-GB"/>
        </w:rPr>
        <w:t xml:space="preserve">, System is adding only the MRP not </w:t>
      </w:r>
      <w:proofErr w:type="gramStart"/>
      <w:r w:rsidR="00920D50">
        <w:rPr>
          <w:lang w:val="en-GB"/>
        </w:rPr>
        <w:t>Labour</w:t>
      </w:r>
      <w:r w:rsidR="00054376">
        <w:rPr>
          <w:lang w:val="en-GB"/>
        </w:rPr>
        <w:t>(</w:t>
      </w:r>
      <w:proofErr w:type="gramEnd"/>
      <w:r w:rsidR="00054376">
        <w:rPr>
          <w:lang w:val="en-GB"/>
        </w:rPr>
        <w:t xml:space="preserve">Grand Total Final Price Should be Zero while selecting the agreement, After selecting the Part No Grand Total Final Price Should </w:t>
      </w:r>
      <w:proofErr w:type="spellStart"/>
      <w:r w:rsidR="00054376">
        <w:rPr>
          <w:lang w:val="en-GB"/>
        </w:rPr>
        <w:t>comes</w:t>
      </w:r>
      <w:proofErr w:type="spellEnd"/>
      <w:r w:rsidR="00054376">
        <w:rPr>
          <w:lang w:val="en-GB"/>
        </w:rPr>
        <w:t xml:space="preserve"> </w:t>
      </w:r>
      <w:proofErr w:type="spellStart"/>
      <w:r w:rsidR="00054376">
        <w:rPr>
          <w:lang w:val="en-GB"/>
        </w:rPr>
        <w:t>accordinally</w:t>
      </w:r>
      <w:proofErr w:type="spellEnd"/>
      <w:r w:rsidR="00054376">
        <w:rPr>
          <w:lang w:val="en-GB"/>
        </w:rPr>
        <w:t>)</w:t>
      </w:r>
    </w:p>
    <w:p w:rsidR="0015317F" w:rsidRDefault="0015317F">
      <w:pPr>
        <w:rPr>
          <w:lang w:val="en-GB"/>
        </w:rPr>
      </w:pPr>
      <w:r>
        <w:rPr>
          <w:noProof/>
        </w:rPr>
        <w:drawing>
          <wp:inline distT="0" distB="0" distL="0" distR="0" wp14:anchorId="0B4D3CBA" wp14:editId="254F3AE6">
            <wp:extent cx="39243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9E" w:rsidRDefault="0022099E">
      <w:pPr>
        <w:rPr>
          <w:lang w:val="en-GB"/>
        </w:rPr>
      </w:pPr>
      <w:r>
        <w:rPr>
          <w:lang w:val="en-GB"/>
        </w:rPr>
        <w:t>14.Created time Column name is different</w:t>
      </w:r>
      <w:r w:rsidR="00842352">
        <w:rPr>
          <w:lang w:val="en-GB"/>
        </w:rPr>
        <w:t xml:space="preserve">                                         After Saving the Service Request</w:t>
      </w:r>
    </w:p>
    <w:p w:rsidR="0022099E" w:rsidRDefault="0022099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CB9D158" wp14:editId="34D93E7C">
            <wp:extent cx="1200150" cy="1666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--</w:t>
      </w:r>
      <w:r w:rsidR="00842352">
        <w:rPr>
          <w:lang w:val="en-GB"/>
        </w:rPr>
        <w:t xml:space="preserve">                                                                               </w:t>
      </w:r>
      <w:r w:rsidR="00842352">
        <w:rPr>
          <w:noProof/>
        </w:rPr>
        <w:drawing>
          <wp:inline distT="0" distB="0" distL="0" distR="0" wp14:anchorId="2C01957C" wp14:editId="198EE033">
            <wp:extent cx="1228725" cy="1676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E6" w:rsidRDefault="003E41E6">
      <w:pPr>
        <w:rPr>
          <w:lang w:val="en-GB"/>
        </w:rPr>
      </w:pPr>
      <w:r>
        <w:rPr>
          <w:lang w:val="en-GB"/>
        </w:rPr>
        <w:t>15.Total amount is coming wrong when user wi</w:t>
      </w:r>
      <w:r w:rsidR="00E919CA">
        <w:rPr>
          <w:lang w:val="en-GB"/>
        </w:rPr>
        <w:t xml:space="preserve">ll again go for Service </w:t>
      </w:r>
      <w:proofErr w:type="gramStart"/>
      <w:r w:rsidR="00E919CA">
        <w:rPr>
          <w:lang w:val="en-GB"/>
        </w:rPr>
        <w:t>request(</w:t>
      </w:r>
      <w:proofErr w:type="gramEnd"/>
      <w:r w:rsidR="00E919CA">
        <w:rPr>
          <w:lang w:val="en-GB"/>
        </w:rPr>
        <w:t>Calculating the total MRP only)</w:t>
      </w:r>
    </w:p>
    <w:p w:rsidR="003E41E6" w:rsidRDefault="003E41E6">
      <w:pPr>
        <w:rPr>
          <w:lang w:val="en-GB"/>
        </w:rPr>
      </w:pPr>
      <w:r>
        <w:rPr>
          <w:noProof/>
        </w:rPr>
        <w:drawing>
          <wp:inline distT="0" distB="0" distL="0" distR="0" wp14:anchorId="71097C92" wp14:editId="64B3E87B">
            <wp:extent cx="1200150" cy="1638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4" w:rsidRDefault="009D6444">
      <w:pPr>
        <w:rPr>
          <w:lang w:val="en-GB"/>
        </w:rPr>
      </w:pPr>
      <w:r>
        <w:rPr>
          <w:lang w:val="en-GB"/>
        </w:rPr>
        <w:t>16.PMS reflecting two times</w:t>
      </w:r>
    </w:p>
    <w:p w:rsidR="009D6444" w:rsidRDefault="009D6444">
      <w:pPr>
        <w:rPr>
          <w:lang w:val="en-GB"/>
        </w:rPr>
      </w:pPr>
      <w:r>
        <w:rPr>
          <w:noProof/>
        </w:rPr>
        <w:drawing>
          <wp:inline distT="0" distB="0" distL="0" distR="0" wp14:anchorId="3733BE57" wp14:editId="13DC9B0F">
            <wp:extent cx="2981325" cy="1885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E6" w:rsidRDefault="00727BE1">
      <w:pPr>
        <w:rPr>
          <w:lang w:val="en-GB"/>
        </w:rPr>
      </w:pPr>
      <w:r>
        <w:rPr>
          <w:lang w:val="en-GB"/>
        </w:rPr>
        <w:t>17.Two times of Grand Total in bold</w:t>
      </w:r>
      <w:bookmarkStart w:id="0" w:name="_GoBack"/>
      <w:bookmarkEnd w:id="0"/>
      <w:r>
        <w:rPr>
          <w:lang w:val="en-GB"/>
        </w:rPr>
        <w:t xml:space="preserve"> </w:t>
      </w:r>
    </w:p>
    <w:p w:rsidR="00727BE1" w:rsidRDefault="00727BE1">
      <w:pPr>
        <w:rPr>
          <w:lang w:val="en-GB"/>
        </w:rPr>
      </w:pPr>
      <w:r>
        <w:rPr>
          <w:noProof/>
        </w:rPr>
        <w:drawing>
          <wp:inline distT="0" distB="0" distL="0" distR="0" wp14:anchorId="6CC2BCDB" wp14:editId="79888566">
            <wp:extent cx="3171825" cy="723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9E" w:rsidRDefault="0022099E">
      <w:pPr>
        <w:rPr>
          <w:lang w:val="en-GB"/>
        </w:rPr>
      </w:pPr>
    </w:p>
    <w:p w:rsidR="00D920D1" w:rsidRDefault="00D920D1">
      <w:pPr>
        <w:rPr>
          <w:lang w:val="en-GB"/>
        </w:rPr>
      </w:pPr>
    </w:p>
    <w:p w:rsidR="00D920D1" w:rsidRDefault="00D920D1">
      <w:pPr>
        <w:rPr>
          <w:lang w:val="en-GB"/>
        </w:rPr>
      </w:pPr>
    </w:p>
    <w:p w:rsidR="00EA7553" w:rsidRPr="00077DC7" w:rsidRDefault="00EA7553">
      <w:pPr>
        <w:rPr>
          <w:lang w:val="en-GB"/>
        </w:rPr>
      </w:pPr>
    </w:p>
    <w:sectPr w:rsidR="00EA7553" w:rsidRPr="00077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C7"/>
    <w:rsid w:val="0001547C"/>
    <w:rsid w:val="00054376"/>
    <w:rsid w:val="00077DC7"/>
    <w:rsid w:val="000C051B"/>
    <w:rsid w:val="0015317F"/>
    <w:rsid w:val="0022099E"/>
    <w:rsid w:val="003264DE"/>
    <w:rsid w:val="00354725"/>
    <w:rsid w:val="003B2489"/>
    <w:rsid w:val="003E41E6"/>
    <w:rsid w:val="00672C28"/>
    <w:rsid w:val="00727BE1"/>
    <w:rsid w:val="0073634D"/>
    <w:rsid w:val="00842352"/>
    <w:rsid w:val="0084464B"/>
    <w:rsid w:val="008A79B0"/>
    <w:rsid w:val="008D2B0A"/>
    <w:rsid w:val="00920D50"/>
    <w:rsid w:val="00941EB6"/>
    <w:rsid w:val="0096673B"/>
    <w:rsid w:val="009B63E4"/>
    <w:rsid w:val="009D6444"/>
    <w:rsid w:val="00A4188D"/>
    <w:rsid w:val="00AD7EA9"/>
    <w:rsid w:val="00D2029B"/>
    <w:rsid w:val="00D920D1"/>
    <w:rsid w:val="00DA766A"/>
    <w:rsid w:val="00E919CA"/>
    <w:rsid w:val="00E91A96"/>
    <w:rsid w:val="00EA7553"/>
    <w:rsid w:val="00F9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D21C"/>
  <w15:chartTrackingRefBased/>
  <w15:docId w15:val="{1AB1A647-0FEB-4D24-BA30-D86FB4AC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7067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KR. TIWARY</dc:creator>
  <cp:keywords/>
  <dc:description/>
  <cp:lastModifiedBy>MANISH KR. TIWARY</cp:lastModifiedBy>
  <cp:revision>41</cp:revision>
  <dcterms:created xsi:type="dcterms:W3CDTF">2021-01-23T13:47:00Z</dcterms:created>
  <dcterms:modified xsi:type="dcterms:W3CDTF">2021-01-28T13:45:00Z</dcterms:modified>
</cp:coreProperties>
</file>