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Math" w:hAnsi="Cambria Math"/>
        </w:rPr>
      </w:pPr>
      <w:r>
        <w:rPr>
          <w:rFonts w:ascii="Cambria Math" w:hAnsi="Cambria Math"/>
        </w:rPr>
        <w:drawing>
          <wp:inline distT="0" distB="0" distL="0" distR="0">
            <wp:extent cx="4467225" cy="1739265"/>
            <wp:effectExtent l="0" t="0" r="0" b="0"/>
            <wp:docPr id="3" name="Picture 3" descr="Image result for ai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aiub logo"/>
                    <pic:cNvPicPr>
                      <a:picLocks noChangeAspect="1" noChangeArrowheads="1"/>
                    </pic:cNvPicPr>
                  </pic:nvPicPr>
                  <pic:blipFill>
                    <a:blip r:embed="rId7"/>
                    <a:srcRect l="3847" r="20979"/>
                    <a:stretch>
                      <a:fillRect/>
                    </a:stretch>
                  </pic:blipFill>
                  <pic:spPr>
                    <a:xfrm>
                      <a:off x="0" y="0"/>
                      <a:ext cx="4468060" cy="1739590"/>
                    </a:xfrm>
                    <a:prstGeom prst="rect">
                      <a:avLst/>
                    </a:prstGeom>
                    <a:noFill/>
                    <a:ln>
                      <a:noFill/>
                    </a:ln>
                  </pic:spPr>
                </pic:pic>
              </a:graphicData>
            </a:graphic>
          </wp:inline>
        </w:drawing>
      </w:r>
    </w:p>
    <w:p>
      <w:pPr>
        <w:jc w:val="center"/>
        <w:rPr>
          <w:rFonts w:ascii="Cambria Math" w:hAnsi="Cambria Math" w:cs="Times New Roman"/>
          <w:b/>
          <w:color w:val="7030A0"/>
          <w:sz w:val="44"/>
          <w:szCs w:val="44"/>
          <w:u w:val="single"/>
        </w:rPr>
      </w:pPr>
      <w:r>
        <w:rPr>
          <w:rFonts w:ascii="Cambria Math" w:hAnsi="Cambria Math" w:cs="Times New Roman"/>
          <w:b/>
          <w:color w:val="7030A0"/>
          <w:sz w:val="44"/>
          <w:szCs w:val="44"/>
          <w:u w:val="single"/>
        </w:rPr>
        <w:t>Software Development Project Management</w:t>
      </w:r>
    </w:p>
    <w:p>
      <w:pPr>
        <w:jc w:val="center"/>
        <w:rPr>
          <w:rFonts w:ascii="Cambria Math" w:hAnsi="Cambria Math" w:cs="Times New Roman"/>
          <w:b/>
          <w:color w:val="000000" w:themeColor="text1"/>
          <w:sz w:val="36"/>
          <w:szCs w:val="36"/>
          <w14:textFill>
            <w14:solidFill>
              <w14:schemeClr w14:val="tx1"/>
            </w14:solidFill>
          </w14:textFill>
        </w:rPr>
      </w:pPr>
      <w:r>
        <w:rPr>
          <w:rFonts w:ascii="Cambria Math" w:hAnsi="Cambria Math" w:cs="Times New Roman"/>
          <w:b/>
          <w:color w:val="000000" w:themeColor="text1"/>
          <w:sz w:val="36"/>
          <w:szCs w:val="36"/>
          <w14:textFill>
            <w14:solidFill>
              <w14:schemeClr w14:val="tx1"/>
            </w14:solidFill>
          </w14:textFill>
        </w:rPr>
        <w:t>Project Report</w:t>
      </w:r>
    </w:p>
    <w:p>
      <w:pPr>
        <w:jc w:val="center"/>
        <w:rPr>
          <w:rFonts w:ascii="Cambria Math" w:hAnsi="Cambria Math" w:cs="Times New Roman"/>
          <w:b/>
          <w:color w:val="000000" w:themeColor="text1"/>
          <w:sz w:val="36"/>
          <w:szCs w:val="36"/>
          <w14:textFill>
            <w14:solidFill>
              <w14:schemeClr w14:val="tx1"/>
            </w14:solidFill>
          </w14:textFill>
        </w:rPr>
      </w:pPr>
    </w:p>
    <w:sdt>
      <w:sdtPr>
        <w:rPr>
          <w:rFonts w:ascii="Cambria Math" w:hAnsi="Cambria Math" w:cstheme="minorBidi"/>
          <w:b/>
          <w:bCs/>
          <w:color w:val="00B050"/>
          <w:sz w:val="44"/>
          <w:szCs w:val="44"/>
          <w:u w:val="single"/>
          <w:lang w:bidi="ar-SA"/>
        </w:rPr>
        <w:id w:val="-1248499532"/>
        <w:placeholder>
          <w:docPart w:val="4DDB2D3EF42542A19E61F8FD3C2F82A3"/>
        </w:placeholder>
        <w15:appearance w15:val="hidden"/>
      </w:sdtPr>
      <w:sdtEndPr>
        <w:rPr>
          <w:rFonts w:ascii="Cambria Math" w:hAnsi="Cambria Math" w:cs="Times New Roman"/>
          <w:b/>
          <w:bCs/>
          <w:color w:val="00B050"/>
          <w:sz w:val="33"/>
          <w:szCs w:val="33"/>
          <w:u w:val="single"/>
          <w:lang w:bidi="bn-BD"/>
        </w:rPr>
      </w:sdtEndPr>
      <w:sdtContent>
        <w:p>
          <w:pPr>
            <w:pStyle w:val="17"/>
            <w:jc w:val="center"/>
            <w:rPr>
              <w:rFonts w:ascii="Cambria Math" w:hAnsi="Cambria Math"/>
              <w:b/>
              <w:bCs/>
              <w:color w:val="00B050"/>
              <w:sz w:val="33"/>
              <w:szCs w:val="33"/>
              <w:u w:val="single"/>
            </w:rPr>
          </w:pPr>
          <w:r>
            <w:rPr>
              <w:rFonts w:ascii="Cambria Math" w:hAnsi="Cambria Math" w:cstheme="minorBidi"/>
              <w:b/>
              <w:bCs/>
              <w:color w:val="00B050"/>
              <w:sz w:val="44"/>
              <w:szCs w:val="44"/>
              <w:u w:val="single"/>
              <w:lang w:bidi="ar-SA"/>
            </w:rPr>
            <w:t xml:space="preserve">Developing the software development project management plan for Dhaka </w:t>
          </w:r>
          <w:r>
            <w:rPr>
              <w:rFonts w:hint="default" w:ascii="Cambria Math" w:hAnsi="Cambria Math" w:cstheme="minorBidi"/>
              <w:b/>
              <w:bCs/>
              <w:color w:val="00B050"/>
              <w:sz w:val="44"/>
              <w:szCs w:val="44"/>
              <w:u w:val="single"/>
              <w:lang w:val="en-US" w:bidi="ar-SA"/>
            </w:rPr>
            <w:t>S</w:t>
          </w:r>
          <w:r>
            <w:rPr>
              <w:rFonts w:ascii="Cambria Math" w:hAnsi="Cambria Math" w:cstheme="minorBidi"/>
              <w:b/>
              <w:bCs/>
              <w:color w:val="00B050"/>
              <w:sz w:val="44"/>
              <w:szCs w:val="44"/>
              <w:u w:val="single"/>
              <w:lang w:bidi="ar-SA"/>
            </w:rPr>
            <w:t xml:space="preserve">ubway </w:t>
          </w:r>
          <w:r>
            <w:rPr>
              <w:rFonts w:hint="default" w:ascii="Cambria Math" w:hAnsi="Cambria Math" w:cstheme="minorBidi"/>
              <w:b/>
              <w:bCs/>
              <w:color w:val="00B050"/>
              <w:sz w:val="44"/>
              <w:szCs w:val="44"/>
              <w:u w:val="single"/>
              <w:lang w:val="en-US" w:bidi="ar-SA"/>
            </w:rPr>
            <w:t>S</w:t>
          </w:r>
          <w:r>
            <w:rPr>
              <w:rFonts w:ascii="Cambria Math" w:hAnsi="Cambria Math" w:cstheme="minorBidi"/>
              <w:b/>
              <w:bCs/>
              <w:color w:val="00B050"/>
              <w:sz w:val="44"/>
              <w:szCs w:val="44"/>
              <w:u w:val="single"/>
              <w:lang w:bidi="ar-SA"/>
            </w:rPr>
            <w:t xml:space="preserve">ystems </w:t>
          </w:r>
          <w:r>
            <w:rPr>
              <w:rFonts w:hint="default" w:ascii="Cambria Math" w:hAnsi="Cambria Math" w:cstheme="minorBidi"/>
              <w:b/>
              <w:bCs/>
              <w:color w:val="00B050"/>
              <w:sz w:val="44"/>
              <w:szCs w:val="44"/>
              <w:u w:val="single"/>
              <w:lang w:val="en-US" w:bidi="ar-SA"/>
            </w:rPr>
            <w:t>A</w:t>
          </w:r>
          <w:r>
            <w:rPr>
              <w:rFonts w:ascii="Cambria Math" w:hAnsi="Cambria Math" w:cstheme="minorBidi"/>
              <w:b/>
              <w:bCs/>
              <w:color w:val="00B050"/>
              <w:sz w:val="44"/>
              <w:szCs w:val="44"/>
              <w:u w:val="single"/>
              <w:lang w:bidi="ar-SA"/>
            </w:rPr>
            <w:t xml:space="preserve">utomated Ticket Issuing </w:t>
          </w:r>
          <w:r>
            <w:rPr>
              <w:rFonts w:hint="default" w:ascii="Cambria Math" w:hAnsi="Cambria Math" w:cstheme="minorBidi"/>
              <w:b/>
              <w:bCs/>
              <w:color w:val="00B050"/>
              <w:sz w:val="44"/>
              <w:szCs w:val="44"/>
              <w:u w:val="single"/>
              <w:lang w:val="en-US" w:bidi="ar-SA"/>
            </w:rPr>
            <w:t>S</w:t>
          </w:r>
          <w:r>
            <w:rPr>
              <w:rFonts w:ascii="Cambria Math" w:hAnsi="Cambria Math" w:cstheme="minorBidi"/>
              <w:b/>
              <w:bCs/>
              <w:color w:val="00B050"/>
              <w:sz w:val="44"/>
              <w:szCs w:val="44"/>
              <w:u w:val="single"/>
              <w:lang w:bidi="ar-SA"/>
            </w:rPr>
            <w:t>ystem.</w:t>
          </w:r>
        </w:p>
      </w:sdtContent>
    </w:sdt>
    <w:p>
      <w:pPr>
        <w:jc w:val="both"/>
        <w:rPr>
          <w:rFonts w:ascii="Cambria Math" w:hAnsi="Cambria Math" w:cs="Times New Roman"/>
          <w:b/>
          <w:color w:val="000000" w:themeColor="text1"/>
          <w:sz w:val="32"/>
          <w:szCs w:val="24"/>
          <w14:textFill>
            <w14:solidFill>
              <w14:schemeClr w14:val="tx1"/>
            </w14:solidFill>
          </w14:textFill>
        </w:rPr>
      </w:pPr>
    </w:p>
    <w:p>
      <w:pPr>
        <w:tabs>
          <w:tab w:val="left" w:pos="2340"/>
        </w:tabs>
        <w:jc w:val="both"/>
        <w:rPr>
          <w:rFonts w:ascii="Cambria Math" w:hAnsi="Cambria Math" w:cs="Times New Roman"/>
          <w:b/>
          <w:color w:val="000000" w:themeColor="text1"/>
          <w:sz w:val="36"/>
          <w:szCs w:val="36"/>
          <w14:textFill>
            <w14:solidFill>
              <w14:schemeClr w14:val="tx1"/>
            </w14:solidFill>
          </w14:textFill>
        </w:rPr>
      </w:pPr>
      <w:r>
        <w:rPr>
          <w:rFonts w:ascii="Cambria Math" w:hAnsi="Cambria Math" w:cs="Times New Roman"/>
          <w:b/>
          <w:color w:val="000000" w:themeColor="text1"/>
          <w:sz w:val="36"/>
          <w:szCs w:val="36"/>
          <w:u w:val="single"/>
          <w14:textFill>
            <w14:solidFill>
              <w14:schemeClr w14:val="tx1"/>
            </w14:solidFill>
          </w14:textFill>
        </w:rPr>
        <w:t>Section</w:t>
      </w:r>
      <w:r>
        <w:rPr>
          <w:rFonts w:ascii="Cambria Math" w:hAnsi="Cambria Math" w:cs="Times New Roman"/>
          <w:b/>
          <w:color w:val="000000" w:themeColor="text1"/>
          <w:sz w:val="36"/>
          <w:szCs w:val="36"/>
          <w14:textFill>
            <w14:solidFill>
              <w14:schemeClr w14:val="tx1"/>
            </w14:solidFill>
          </w14:textFill>
        </w:rPr>
        <w:t xml:space="preserve">: </w:t>
      </w:r>
      <w:bookmarkStart w:id="0" w:name="_Hlk15407881"/>
      <w:sdt>
        <w:sdtPr>
          <w:rPr>
            <w:rFonts w:ascii="Cambria Math" w:hAnsi="Cambria Math" w:cs="Times New Roman"/>
            <w:b/>
            <w:color w:val="000000" w:themeColor="text1"/>
            <w:sz w:val="36"/>
            <w:szCs w:val="36"/>
            <w14:textFill>
              <w14:solidFill>
                <w14:schemeClr w14:val="tx1"/>
              </w14:solidFill>
            </w14:textFill>
          </w:rPr>
          <w:id w:val="-1984379678"/>
          <w:placeholder>
            <w:docPart w:val="F559000C735D422C83C06744A4CE8832"/>
          </w:placeholder>
        </w:sdtPr>
        <w:sdtEndPr>
          <w:rPr>
            <w:rFonts w:ascii="Cambria Math" w:hAnsi="Cambria Math" w:cs="Times New Roman"/>
            <w:b/>
            <w:color w:val="000000" w:themeColor="text1"/>
            <w:sz w:val="36"/>
            <w:szCs w:val="36"/>
            <w14:textFill>
              <w14:solidFill>
                <w14:schemeClr w14:val="tx1"/>
              </w14:solidFill>
            </w14:textFill>
          </w:rPr>
        </w:sdtEndPr>
        <w:sdtContent>
          <w:r>
            <w:rPr>
              <w:rFonts w:ascii="Cambria Math" w:hAnsi="Cambria Math" w:cs="Times New Roman"/>
              <w:b/>
              <w:color w:val="000000" w:themeColor="text1"/>
              <w:sz w:val="36"/>
              <w:szCs w:val="36"/>
              <w14:textFill>
                <w14:solidFill>
                  <w14:schemeClr w14:val="tx1"/>
                </w14:solidFill>
              </w14:textFill>
            </w:rPr>
            <w:t>B</w:t>
          </w:r>
        </w:sdtContent>
      </w:sdt>
      <w:bookmarkEnd w:id="0"/>
      <w:r>
        <w:rPr>
          <w:rFonts w:ascii="Cambria Math" w:hAnsi="Cambria Math" w:cs="Times New Roman"/>
          <w:b/>
          <w:color w:val="000000" w:themeColor="text1"/>
          <w:sz w:val="36"/>
          <w:szCs w:val="36"/>
          <w14:textFill>
            <w14:solidFill>
              <w14:schemeClr w14:val="tx1"/>
            </w14:solidFill>
          </w14:textFill>
        </w:rPr>
        <w:t xml:space="preserve">  </w:t>
      </w:r>
    </w:p>
    <w:p>
      <w:pPr>
        <w:tabs>
          <w:tab w:val="left" w:pos="2340"/>
        </w:tabs>
        <w:jc w:val="both"/>
        <w:rPr>
          <w:rFonts w:ascii="Cambria Math" w:hAnsi="Cambria Math" w:cs="Times New Roman"/>
          <w:b/>
          <w:color w:val="000000" w:themeColor="text1"/>
          <w:sz w:val="36"/>
          <w:szCs w:val="36"/>
          <w14:textFill>
            <w14:solidFill>
              <w14:schemeClr w14:val="tx1"/>
            </w14:solidFill>
          </w14:textFill>
        </w:rPr>
      </w:pPr>
      <w:r>
        <w:rPr>
          <w:rFonts w:ascii="Cambria Math" w:hAnsi="Cambria Math" w:cs="Times New Roman"/>
          <w:b/>
          <w:color w:val="000000" w:themeColor="text1"/>
          <w:sz w:val="36"/>
          <w:szCs w:val="36"/>
          <w:u w:val="single"/>
          <w14:textFill>
            <w14:solidFill>
              <w14:schemeClr w14:val="tx1"/>
            </w14:solidFill>
          </w14:textFill>
        </w:rPr>
        <w:t>Submitted to</w:t>
      </w:r>
      <w:r>
        <w:rPr>
          <w:rFonts w:ascii="Cambria Math" w:hAnsi="Cambria Math" w:cs="Times New Roman"/>
          <w:b/>
          <w:color w:val="000000" w:themeColor="text1"/>
          <w:sz w:val="36"/>
          <w:szCs w:val="36"/>
          <w14:textFill>
            <w14:solidFill>
              <w14:schemeClr w14:val="tx1"/>
            </w14:solidFill>
          </w14:textFill>
        </w:rPr>
        <w:t xml:space="preserve">: </w:t>
      </w:r>
      <w:r>
        <w:rPr>
          <w:rFonts w:ascii="Times New Roman" w:hAnsi="Times New Roman" w:cs="Times New Roman"/>
          <w:b/>
          <w:bCs/>
          <w:sz w:val="32"/>
          <w:szCs w:val="32"/>
        </w:rPr>
        <w:t>S.M. ABDUR BHUIYAN ROUF</w:t>
      </w:r>
      <w:r>
        <w:t xml:space="preserve"> </w:t>
      </w:r>
    </w:p>
    <w:p>
      <w:pPr>
        <w:rPr>
          <w:rFonts w:ascii="Cambria Math" w:hAnsi="Cambria Math" w:cs="Times New Roman"/>
          <w:b/>
          <w:color w:val="000000" w:themeColor="text1"/>
          <w:sz w:val="36"/>
          <w:szCs w:val="36"/>
          <w14:textFill>
            <w14:solidFill>
              <w14:schemeClr w14:val="tx1"/>
            </w14:solidFill>
          </w14:textFill>
        </w:rPr>
      </w:pPr>
      <w:r>
        <w:rPr>
          <w:rFonts w:ascii="Cambria Math" w:hAnsi="Cambria Math" w:cs="Times New Roman"/>
          <w:b/>
          <w:color w:val="000000" w:themeColor="text1"/>
          <w:sz w:val="36"/>
          <w:szCs w:val="36"/>
          <w:u w:val="single"/>
          <w14:textFill>
            <w14:solidFill>
              <w14:schemeClr w14:val="tx1"/>
            </w14:solidFill>
          </w14:textFill>
        </w:rPr>
        <w:t>Date of Submission</w:t>
      </w:r>
      <w:r>
        <w:rPr>
          <w:rFonts w:ascii="Cambria Math" w:hAnsi="Cambria Math" w:cs="Times New Roman"/>
          <w:b/>
          <w:color w:val="000000" w:themeColor="text1"/>
          <w:sz w:val="36"/>
          <w:szCs w:val="36"/>
          <w14:textFill>
            <w14:solidFill>
              <w14:schemeClr w14:val="tx1"/>
            </w14:solidFill>
          </w14:textFill>
        </w:rPr>
        <w:t xml:space="preserve">: </w:t>
      </w:r>
      <w:sdt>
        <w:sdtPr>
          <w:rPr>
            <w:rFonts w:ascii="Cambria Math" w:hAnsi="Cambria Math" w:cs="Times New Roman"/>
            <w:b/>
            <w:color w:val="000000" w:themeColor="text1"/>
            <w:sz w:val="36"/>
            <w:szCs w:val="36"/>
            <w14:textFill>
              <w14:solidFill>
                <w14:schemeClr w14:val="tx1"/>
              </w14:solidFill>
            </w14:textFill>
          </w:rPr>
          <w:id w:val="1639067550"/>
          <w:placeholder>
            <w:docPart w:val="721D4FA066A948A5924E443EFB8E39B4"/>
          </w:placeholder>
          <w:date w:fullDate="2020-12-22T00:00:00Z">
            <w:dateFormat w:val="d-MMM-yy"/>
            <w:lid w:val="en-US"/>
            <w:storeMappedDataAs w:val="datetime"/>
            <w:calendar w:val="gregorian"/>
          </w:date>
        </w:sdtPr>
        <w:sdtEndPr>
          <w:rPr>
            <w:rFonts w:ascii="Cambria Math" w:hAnsi="Cambria Math" w:cs="Times New Roman"/>
            <w:b/>
            <w:color w:val="000000" w:themeColor="text1"/>
            <w:sz w:val="36"/>
            <w:szCs w:val="36"/>
            <w14:textFill>
              <w14:solidFill>
                <w14:schemeClr w14:val="tx1"/>
              </w14:solidFill>
            </w14:textFill>
          </w:rPr>
        </w:sdtEndPr>
        <w:sdtContent>
          <w:r>
            <w:rPr>
              <w:rFonts w:ascii="Cambria Math" w:hAnsi="Cambria Math" w:cs="Times New Roman"/>
              <w:b/>
              <w:color w:val="000000" w:themeColor="text1"/>
              <w:sz w:val="36"/>
              <w:szCs w:val="36"/>
              <w14:textFill>
                <w14:solidFill>
                  <w14:schemeClr w14:val="tx1"/>
                </w14:solidFill>
              </w14:textFill>
            </w:rPr>
            <w:t>22-Dec-20</w:t>
          </w:r>
        </w:sdtContent>
      </w:sdt>
    </w:p>
    <w:p>
      <w:pPr>
        <w:rPr>
          <w:rFonts w:ascii="Cambria Math" w:hAnsi="Cambria Math" w:cs="Times New Roman"/>
          <w:b/>
          <w:color w:val="000000" w:themeColor="text1"/>
          <w:sz w:val="36"/>
          <w:szCs w:val="36"/>
          <w14:textFill>
            <w14:solidFill>
              <w14:schemeClr w14:val="tx1"/>
            </w14:solidFill>
          </w14:textFill>
        </w:rPr>
      </w:pPr>
      <w:r>
        <w:rPr>
          <w:rFonts w:ascii="Cambria Math" w:hAnsi="Cambria Math" w:cs="Times New Roman"/>
          <w:b/>
          <w:color w:val="000000" w:themeColor="text1"/>
          <w:sz w:val="36"/>
          <w:szCs w:val="36"/>
          <w:u w:val="single"/>
          <w14:textFill>
            <w14:solidFill>
              <w14:schemeClr w14:val="tx1"/>
            </w14:solidFill>
          </w14:textFill>
        </w:rPr>
        <w:t>Submitted by</w:t>
      </w:r>
      <w:r>
        <w:rPr>
          <w:rFonts w:ascii="Cambria Math" w:hAnsi="Cambria Math" w:cs="Times New Roman"/>
          <w:b/>
          <w:color w:val="000000" w:themeColor="text1"/>
          <w:sz w:val="36"/>
          <w:szCs w:val="36"/>
          <w14:textFill>
            <w14:solidFill>
              <w14:schemeClr w14:val="tx1"/>
            </w14:solidFill>
          </w14:textFill>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4642"/>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564" w:type="dxa"/>
          </w:tcPr>
          <w:p>
            <w:pPr>
              <w:spacing w:after="0" w:line="240" w:lineRule="auto"/>
              <w:jc w:val="center"/>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Serial No</w:t>
            </w:r>
          </w:p>
        </w:tc>
        <w:tc>
          <w:tcPr>
            <w:tcW w:w="4642" w:type="dxa"/>
          </w:tcPr>
          <w:p>
            <w:pPr>
              <w:spacing w:after="0" w:line="240" w:lineRule="auto"/>
              <w:jc w:val="center"/>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Name</w:t>
            </w:r>
          </w:p>
        </w:tc>
        <w:tc>
          <w:tcPr>
            <w:tcW w:w="2321" w:type="dxa"/>
          </w:tcPr>
          <w:p>
            <w:pPr>
              <w:spacing w:after="0" w:line="240" w:lineRule="auto"/>
              <w:jc w:val="center"/>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sdt>
          <w:sdtPr>
            <w:rPr>
              <w:rFonts w:ascii="Cambria Math" w:hAnsi="Cambria Math" w:cs="Times New Roman"/>
              <w:bCs/>
              <w:color w:val="000000" w:themeColor="text1"/>
              <w:sz w:val="36"/>
              <w:szCs w:val="36"/>
              <w14:textFill>
                <w14:solidFill>
                  <w14:schemeClr w14:val="tx1"/>
                </w14:solidFill>
              </w14:textFill>
            </w:rPr>
            <w:id w:val="-1246021638"/>
            <w:placeholder>
              <w:docPart w:val="D4935A046A444553864EAB5666DA9E4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dropDownList>
          </w:sdtPr>
          <w:sdtEndPr>
            <w:rPr>
              <w:rFonts w:ascii="Cambria Math" w:hAnsi="Cambria Math" w:cs="Times New Roman"/>
              <w:bCs/>
              <w:color w:val="000000" w:themeColor="text1"/>
              <w:sz w:val="36"/>
              <w:szCs w:val="36"/>
              <w14:textFill>
                <w14:solidFill>
                  <w14:schemeClr w14:val="tx1"/>
                </w14:solidFill>
              </w14:textFill>
            </w:rPr>
          </w:sdtEndPr>
          <w:sdtContent>
            <w:tc>
              <w:tcPr>
                <w:tcW w:w="1564" w:type="dxa"/>
              </w:tcPr>
              <w:p>
                <w:pPr>
                  <w:spacing w:after="0" w:line="240" w:lineRule="auto"/>
                  <w:jc w:val="center"/>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1</w:t>
                </w:r>
              </w:p>
            </w:tc>
          </w:sdtContent>
        </w:sdt>
        <w:tc>
          <w:tcPr>
            <w:tcW w:w="4642"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Shebika Rani</w:t>
            </w:r>
          </w:p>
        </w:tc>
        <w:tc>
          <w:tcPr>
            <w:tcW w:w="2321"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18-36839-1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sdt>
          <w:sdtPr>
            <w:rPr>
              <w:rFonts w:ascii="Cambria Math" w:hAnsi="Cambria Math" w:cs="Times New Roman"/>
              <w:bCs/>
              <w:color w:val="000000" w:themeColor="text1"/>
              <w:sz w:val="36"/>
              <w:szCs w:val="36"/>
              <w14:textFill>
                <w14:solidFill>
                  <w14:schemeClr w14:val="tx1"/>
                </w14:solidFill>
              </w14:textFill>
            </w:rPr>
            <w:id w:val="-1093318128"/>
            <w:placeholder>
              <w:docPart w:val="EF5545B2933B4F32956324980975F860"/>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dropDownList>
          </w:sdtPr>
          <w:sdtEndPr>
            <w:rPr>
              <w:rFonts w:ascii="Cambria Math" w:hAnsi="Cambria Math" w:cs="Times New Roman"/>
              <w:bCs/>
              <w:color w:val="000000" w:themeColor="text1"/>
              <w:sz w:val="36"/>
              <w:szCs w:val="36"/>
              <w14:textFill>
                <w14:solidFill>
                  <w14:schemeClr w14:val="tx1"/>
                </w14:solidFill>
              </w14:textFill>
            </w:rPr>
          </w:sdtEndPr>
          <w:sdtContent>
            <w:tc>
              <w:tcPr>
                <w:tcW w:w="1564" w:type="dxa"/>
              </w:tcPr>
              <w:p>
                <w:pPr>
                  <w:spacing w:after="0" w:line="240" w:lineRule="auto"/>
                  <w:jc w:val="center"/>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2</w:t>
                </w:r>
              </w:p>
            </w:tc>
          </w:sdtContent>
        </w:sdt>
        <w:tc>
          <w:tcPr>
            <w:tcW w:w="4642"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Humaira Khondokar Gim</w:t>
            </w:r>
          </w:p>
        </w:tc>
        <w:tc>
          <w:tcPr>
            <w:tcW w:w="2321"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17-36006- 3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sdt>
          <w:sdtPr>
            <w:rPr>
              <w:rFonts w:ascii="Cambria Math" w:hAnsi="Cambria Math" w:cs="Times New Roman"/>
              <w:bCs/>
              <w:color w:val="000000" w:themeColor="text1"/>
              <w:sz w:val="36"/>
              <w:szCs w:val="36"/>
              <w14:textFill>
                <w14:solidFill>
                  <w14:schemeClr w14:val="tx1"/>
                </w14:solidFill>
              </w14:textFill>
            </w:rPr>
            <w:id w:val="-1405594122"/>
            <w:placeholder>
              <w:docPart w:val="47632CCAA7AF4A9F8922441F5EE42FC7"/>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dropDownList>
          </w:sdtPr>
          <w:sdtEndPr>
            <w:rPr>
              <w:rFonts w:ascii="Cambria Math" w:hAnsi="Cambria Math" w:cs="Times New Roman"/>
              <w:bCs/>
              <w:color w:val="000000" w:themeColor="text1"/>
              <w:sz w:val="36"/>
              <w:szCs w:val="36"/>
              <w14:textFill>
                <w14:solidFill>
                  <w14:schemeClr w14:val="tx1"/>
                </w14:solidFill>
              </w14:textFill>
            </w:rPr>
          </w:sdtEndPr>
          <w:sdtContent>
            <w:tc>
              <w:tcPr>
                <w:tcW w:w="1564" w:type="dxa"/>
              </w:tcPr>
              <w:p>
                <w:pPr>
                  <w:spacing w:after="0" w:line="240" w:lineRule="auto"/>
                  <w:jc w:val="center"/>
                  <w:rPr>
                    <w:rFonts w:ascii="Cambria Math" w:hAnsi="Cambria Math"/>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3</w:t>
                </w:r>
              </w:p>
            </w:tc>
          </w:sdtContent>
        </w:sdt>
        <w:tc>
          <w:tcPr>
            <w:tcW w:w="4642"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Tania Rahman</w:t>
            </w:r>
          </w:p>
        </w:tc>
        <w:tc>
          <w:tcPr>
            <w:tcW w:w="2321"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17-33841-1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sdt>
          <w:sdtPr>
            <w:rPr>
              <w:rFonts w:ascii="Cambria Math" w:hAnsi="Cambria Math" w:cs="Times New Roman"/>
              <w:bCs/>
              <w:color w:val="000000" w:themeColor="text1"/>
              <w:sz w:val="36"/>
              <w:szCs w:val="36"/>
              <w14:textFill>
                <w14:solidFill>
                  <w14:schemeClr w14:val="tx1"/>
                </w14:solidFill>
              </w14:textFill>
            </w:rPr>
            <w:id w:val="76638047"/>
            <w:placeholder>
              <w:docPart w:val="33BB400753F248418202995502243BCE"/>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dropDownList>
          </w:sdtPr>
          <w:sdtEndPr>
            <w:rPr>
              <w:rFonts w:ascii="Cambria Math" w:hAnsi="Cambria Math" w:cs="Times New Roman"/>
              <w:bCs/>
              <w:color w:val="000000" w:themeColor="text1"/>
              <w:sz w:val="36"/>
              <w:szCs w:val="36"/>
              <w14:textFill>
                <w14:solidFill>
                  <w14:schemeClr w14:val="tx1"/>
                </w14:solidFill>
              </w14:textFill>
            </w:rPr>
          </w:sdtEndPr>
          <w:sdtContent>
            <w:tc>
              <w:tcPr>
                <w:tcW w:w="1564" w:type="dxa"/>
              </w:tcPr>
              <w:p>
                <w:pPr>
                  <w:spacing w:after="0" w:line="240" w:lineRule="auto"/>
                  <w:jc w:val="center"/>
                  <w:rPr>
                    <w:rFonts w:ascii="Cambria Math" w:hAnsi="Cambria Math"/>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4</w:t>
                </w:r>
              </w:p>
            </w:tc>
          </w:sdtContent>
        </w:sdt>
        <w:tc>
          <w:tcPr>
            <w:tcW w:w="4642"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r>
              <w:rPr>
                <w:rFonts w:ascii="Cambria Math" w:hAnsi="Cambria Math" w:cs="Times New Roman"/>
                <w:bCs/>
                <w:color w:val="000000" w:themeColor="text1"/>
                <w:sz w:val="36"/>
                <w:szCs w:val="36"/>
                <w14:textFill>
                  <w14:solidFill>
                    <w14:schemeClr w14:val="tx1"/>
                  </w14:solidFill>
                </w14:textFill>
              </w:rPr>
              <w:t>Mhmd. Mohaiminur Rahman</w:t>
            </w:r>
          </w:p>
        </w:tc>
        <w:tc>
          <w:tcPr>
            <w:tcW w:w="2321" w:type="dxa"/>
          </w:tcPr>
          <w:p>
            <w:pPr>
              <w:spacing w:after="0" w:line="240" w:lineRule="auto"/>
              <w:jc w:val="both"/>
              <w:rPr>
                <w:rFonts w:ascii="Cambria Math" w:hAnsi="Cambria Math" w:cs="Times New Roman"/>
                <w:bCs/>
                <w:color w:val="000000" w:themeColor="text1"/>
                <w:sz w:val="36"/>
                <w:szCs w:val="36"/>
                <w14:textFill>
                  <w14:solidFill>
                    <w14:schemeClr w14:val="tx1"/>
                  </w14:solidFill>
                </w14:textFill>
              </w:rPr>
            </w:pPr>
          </w:p>
        </w:tc>
      </w:tr>
    </w:tbl>
    <w:p>
      <w:pPr>
        <w:rPr>
          <w:rFonts w:ascii="Cambria Math" w:hAnsi="Cambria Math"/>
          <w:sz w:val="36"/>
          <w:szCs w:val="36"/>
        </w:rPr>
      </w:pPr>
    </w:p>
    <w:p>
      <w:pPr>
        <w:rPr>
          <w:rFonts w:ascii="Cambria Math" w:hAnsi="Cambria Math"/>
          <w:sz w:val="36"/>
          <w:szCs w:val="36"/>
        </w:rPr>
      </w:pPr>
    </w:p>
    <w:p>
      <w:pPr>
        <w:autoSpaceDE w:val="0"/>
        <w:autoSpaceDN w:val="0"/>
        <w:adjustRightInd w:val="0"/>
        <w:spacing w:after="0" w:line="240" w:lineRule="auto"/>
        <w:rPr>
          <w:rFonts w:ascii="Cambria Math" w:hAnsi="Cambria Math" w:cs="TimesNewRomanPSMT"/>
          <w:sz w:val="24"/>
          <w:szCs w:val="24"/>
          <w:lang w:bidi="bn-BD"/>
        </w:rPr>
      </w:pPr>
    </w:p>
    <w:p>
      <w:pPr>
        <w:autoSpaceDE w:val="0"/>
        <w:autoSpaceDN w:val="0"/>
        <w:adjustRightInd w:val="0"/>
        <w:spacing w:after="0" w:line="240" w:lineRule="auto"/>
        <w:rPr>
          <w:rFonts w:ascii="Cambria Math" w:hAnsi="Cambria Math" w:cs="TimesNewRomanPSMT"/>
          <w:sz w:val="24"/>
          <w:szCs w:val="24"/>
          <w:lang w:bidi="bn-BD"/>
        </w:rPr>
      </w:pPr>
      <m:oMath>
        <m:bar>
          <m:barPr>
            <m:ctrlPr>
              <w:rPr>
                <w:rFonts w:ascii="Cambria Math" w:hAnsi="Cambria Math" w:cs="TimesNewRomanPSMT"/>
                <w:b/>
                <w:bCs/>
                <w:i/>
                <w:sz w:val="28"/>
                <w:szCs w:val="28"/>
                <w:lang w:bidi="bn-BD"/>
              </w:rPr>
            </m:ctrlPr>
          </m:barPr>
          <m:e>
            <m:r>
              <m:rPr>
                <m:sty m:val="bi"/>
              </m:rPr>
              <w:rPr>
                <w:rFonts w:ascii="Cambria Math" w:hAnsi="Cambria Math" w:cs="TimesNewRomanPSMT"/>
                <w:sz w:val="28"/>
                <w:szCs w:val="28"/>
                <w:lang w:bidi="bn-BD"/>
              </w:rPr>
              <m:t>Abstract :</m:t>
            </m:r>
            <m:ctrlPr>
              <w:rPr>
                <w:rFonts w:ascii="Cambria Math" w:hAnsi="Cambria Math" w:cs="TimesNewRomanPSMT"/>
                <w:b/>
                <w:bCs/>
                <w:i/>
                <w:sz w:val="28"/>
                <w:szCs w:val="28"/>
                <w:lang w:bidi="bn-BD"/>
              </w:rPr>
            </m:ctrlPr>
          </m:e>
        </m:bar>
      </m:oMath>
      <w:r>
        <w:rPr>
          <w:rFonts w:ascii="Cambria Math" w:hAnsi="Cambria Math" w:cs="TimesNewRomanPSMT"/>
          <w:sz w:val="24"/>
          <w:szCs w:val="24"/>
          <w:lang w:bidi="bn-BD"/>
        </w:rPr>
        <w:t xml:space="preserve"> The objective &amp; the purpose of this project is to design an “Dhaka </w:t>
      </w:r>
      <w:r>
        <w:rPr>
          <w:rFonts w:hint="default" w:ascii="Cambria Math" w:hAnsi="Cambria Math" w:cs="TimesNewRomanPSMT"/>
          <w:sz w:val="24"/>
          <w:szCs w:val="24"/>
          <w:lang w:val="en-US" w:bidi="bn-BD"/>
        </w:rPr>
        <w:t>S</w:t>
      </w:r>
      <w:r>
        <w:rPr>
          <w:rFonts w:ascii="Cambria Math" w:hAnsi="Cambria Math" w:cs="TimesNewRomanPSMT"/>
          <w:sz w:val="24"/>
          <w:szCs w:val="24"/>
          <w:lang w:bidi="bn-BD"/>
        </w:rPr>
        <w:t xml:space="preserve">ubway </w:t>
      </w:r>
      <w:r>
        <w:rPr>
          <w:rFonts w:hint="default" w:ascii="Cambria Math" w:hAnsi="Cambria Math" w:cs="TimesNewRomanPSMT"/>
          <w:sz w:val="24"/>
          <w:szCs w:val="24"/>
          <w:lang w:val="en-US" w:bidi="bn-BD"/>
        </w:rPr>
        <w:t>S</w:t>
      </w:r>
      <w:r>
        <w:rPr>
          <w:rFonts w:ascii="Cambria Math" w:hAnsi="Cambria Math" w:cs="TimesNewRomanPSMT"/>
          <w:sz w:val="24"/>
          <w:szCs w:val="24"/>
          <w:lang w:bidi="bn-BD"/>
        </w:rPr>
        <w:t xml:space="preserve">ystems </w:t>
      </w:r>
      <w:r>
        <w:rPr>
          <w:rFonts w:hint="default" w:ascii="Cambria Math" w:hAnsi="Cambria Math" w:cs="TimesNewRomanPSMT"/>
          <w:sz w:val="24"/>
          <w:szCs w:val="24"/>
          <w:lang w:val="en-US" w:bidi="bn-BD"/>
        </w:rPr>
        <w:t>A</w:t>
      </w:r>
      <w:r>
        <w:rPr>
          <w:rFonts w:ascii="Cambria Math" w:hAnsi="Cambria Math" w:cs="TimesNewRomanPSMT"/>
          <w:sz w:val="24"/>
          <w:szCs w:val="24"/>
          <w:lang w:bidi="bn-BD"/>
        </w:rPr>
        <w:t xml:space="preserve">utomated </w:t>
      </w:r>
      <w:r>
        <w:rPr>
          <w:rFonts w:hint="default" w:ascii="Cambria Math" w:hAnsi="Cambria Math" w:cs="TimesNewRomanPSMT"/>
          <w:sz w:val="24"/>
          <w:szCs w:val="24"/>
          <w:lang w:val="en-US" w:bidi="bn-BD"/>
        </w:rPr>
        <w:t>T</w:t>
      </w:r>
      <w:r>
        <w:rPr>
          <w:rFonts w:ascii="Cambria Math" w:hAnsi="Cambria Math" w:cs="TimesNewRomanPSMT"/>
          <w:sz w:val="24"/>
          <w:szCs w:val="24"/>
          <w:lang w:bidi="bn-BD"/>
        </w:rPr>
        <w:t xml:space="preserve">icket </w:t>
      </w:r>
      <w:r>
        <w:rPr>
          <w:rFonts w:hint="default" w:ascii="Cambria Math" w:hAnsi="Cambria Math" w:cs="TimesNewRomanPSMT"/>
          <w:sz w:val="24"/>
          <w:szCs w:val="24"/>
          <w:lang w:val="en-US" w:bidi="bn-BD"/>
        </w:rPr>
        <w:t>I</w:t>
      </w:r>
      <w:r>
        <w:rPr>
          <w:rFonts w:ascii="Cambria Math" w:hAnsi="Cambria Math" w:cs="TimesNewRomanPSMT"/>
          <w:sz w:val="24"/>
          <w:szCs w:val="24"/>
          <w:lang w:bidi="bn-BD"/>
        </w:rPr>
        <w:t xml:space="preserve">ssuing </w:t>
      </w:r>
      <w:r>
        <w:rPr>
          <w:rFonts w:hint="default" w:ascii="Cambria Math" w:hAnsi="Cambria Math" w:cs="TimesNewRomanPSMT"/>
          <w:sz w:val="24"/>
          <w:szCs w:val="24"/>
          <w:lang w:val="en-US" w:bidi="bn-BD"/>
        </w:rPr>
        <w:t>S</w:t>
      </w:r>
      <w:r>
        <w:rPr>
          <w:rFonts w:ascii="Cambria Math" w:hAnsi="Cambria Math" w:cs="TimesNewRomanPSMT"/>
          <w:sz w:val="24"/>
          <w:szCs w:val="24"/>
          <w:lang w:bidi="bn-BD"/>
        </w:rPr>
        <w:t xml:space="preserve">ystem” which will enables the passengers to search and book tickets  for normal time journey and also in case for emergency time journey too. This report contains all the details of all the tasks carried out during the entire software development life cycle of the </w:t>
      </w:r>
      <w:r>
        <w:rPr>
          <w:rFonts w:hint="default" w:ascii="Cambria Math" w:hAnsi="Cambria Math" w:cs="TimesNewRomanPSMT"/>
          <w:sz w:val="24"/>
          <w:szCs w:val="24"/>
          <w:lang w:val="en-US" w:bidi="bn-BD"/>
        </w:rPr>
        <w:t>T</w:t>
      </w:r>
      <w:r>
        <w:rPr>
          <w:rFonts w:ascii="Cambria Math" w:hAnsi="Cambria Math" w:cs="TimesNewRomanPSMT"/>
          <w:sz w:val="24"/>
          <w:szCs w:val="24"/>
          <w:lang w:bidi="bn-BD"/>
        </w:rPr>
        <w:t xml:space="preserve">icket </w:t>
      </w:r>
      <w:r>
        <w:rPr>
          <w:rFonts w:hint="default" w:ascii="Cambria Math" w:hAnsi="Cambria Math" w:cs="TimesNewRomanPSMT"/>
          <w:sz w:val="24"/>
          <w:szCs w:val="24"/>
          <w:lang w:val="en-US" w:bidi="bn-BD"/>
        </w:rPr>
        <w:t>I</w:t>
      </w:r>
      <w:r>
        <w:rPr>
          <w:rFonts w:ascii="Cambria Math" w:hAnsi="Cambria Math" w:cs="TimesNewRomanPSMT"/>
          <w:sz w:val="24"/>
          <w:szCs w:val="24"/>
          <w:lang w:bidi="bn-BD"/>
        </w:rPr>
        <w:t>ssuing  System Project. This document depicts all the details of the project.</w:t>
      </w:r>
    </w:p>
    <w:p>
      <w:pPr>
        <w:autoSpaceDE w:val="0"/>
        <w:autoSpaceDN w:val="0"/>
        <w:adjustRightInd w:val="0"/>
        <w:spacing w:after="0" w:line="240" w:lineRule="auto"/>
        <w:rPr>
          <w:rFonts w:ascii="Cambria Math" w:hAnsi="Cambria Math" w:cs="TimesNewRomanPSMT"/>
          <w:sz w:val="24"/>
          <w:szCs w:val="24"/>
          <w:lang w:bidi="bn-BD"/>
        </w:rPr>
      </w:pPr>
    </w:p>
    <w:p>
      <w:pPr>
        <w:autoSpaceDE w:val="0"/>
        <w:autoSpaceDN w:val="0"/>
        <w:adjustRightInd w:val="0"/>
        <w:spacing w:after="0" w:line="240" w:lineRule="auto"/>
        <w:rPr>
          <w:rFonts w:ascii="Cambria Math" w:hAnsi="Cambria Math" w:cs="TimesNewRomanPSMT"/>
          <w:sz w:val="24"/>
          <w:szCs w:val="24"/>
          <w:lang w:bidi="bn-BD"/>
        </w:rPr>
      </w:pPr>
      <m:oMath>
        <m:bar>
          <m:barPr>
            <m:ctrlPr>
              <w:rPr>
                <w:rFonts w:ascii="Cambria Math" w:hAnsi="Cambria Math" w:cs="TimesNewRomanPSMT"/>
                <w:b/>
                <w:bCs/>
                <w:i/>
                <w:sz w:val="28"/>
                <w:szCs w:val="28"/>
                <w:lang w:bidi="bn-BD"/>
              </w:rPr>
            </m:ctrlPr>
          </m:barPr>
          <m:e>
            <m:r>
              <m:rPr>
                <m:sty m:val="bi"/>
              </m:rPr>
              <w:rPr>
                <w:rFonts w:ascii="Cambria Math" w:hAnsi="Cambria Math" w:cs="TimesNewRomanPSMT"/>
                <w:sz w:val="28"/>
                <w:szCs w:val="28"/>
                <w:lang w:bidi="bn-BD"/>
              </w:rPr>
              <m:t>Introduction :</m:t>
            </m:r>
            <m:ctrlPr>
              <w:rPr>
                <w:rFonts w:ascii="Cambria Math" w:hAnsi="Cambria Math" w:cs="TimesNewRomanPSMT"/>
                <w:b/>
                <w:bCs/>
                <w:i/>
                <w:sz w:val="28"/>
                <w:szCs w:val="28"/>
                <w:lang w:bidi="bn-BD"/>
              </w:rPr>
            </m:ctrlPr>
          </m:e>
        </m:bar>
      </m:oMath>
      <w:r>
        <w:rPr>
          <w:rFonts w:ascii="Cambria Math" w:hAnsi="Cambria Math" w:cs="TimesNewRomanPSMT"/>
          <w:b/>
          <w:bCs/>
          <w:sz w:val="28"/>
          <w:szCs w:val="28"/>
          <w:lang w:bidi="bn-BD"/>
        </w:rPr>
        <w:t xml:space="preserve"> </w:t>
      </w:r>
      <w:r>
        <w:rPr>
          <w:rFonts w:ascii="Cambria Math" w:hAnsi="Cambria Math" w:cs="TimesNewRomanPSMT"/>
          <w:sz w:val="24"/>
          <w:szCs w:val="24"/>
          <w:lang w:bidi="bn-BD"/>
        </w:rPr>
        <w:t xml:space="preserve">The main purpose of this vision document is to list the activity and the planning for the Dhaka </w:t>
      </w:r>
      <w:r>
        <w:rPr>
          <w:rFonts w:hint="default" w:ascii="Cambria Math" w:hAnsi="Cambria Math" w:cs="TimesNewRomanPSMT"/>
          <w:sz w:val="24"/>
          <w:szCs w:val="24"/>
          <w:lang w:val="en-US" w:bidi="bn-BD"/>
        </w:rPr>
        <w:t>S</w:t>
      </w:r>
      <w:r>
        <w:rPr>
          <w:rFonts w:ascii="Cambria Math" w:hAnsi="Cambria Math" w:cs="TimesNewRomanPSMT"/>
          <w:sz w:val="24"/>
          <w:szCs w:val="24"/>
          <w:lang w:bidi="bn-BD"/>
        </w:rPr>
        <w:t xml:space="preserve">ubway </w:t>
      </w:r>
      <w:r>
        <w:rPr>
          <w:rFonts w:hint="default" w:ascii="Cambria Math" w:hAnsi="Cambria Math" w:cs="TimesNewRomanPSMT"/>
          <w:sz w:val="24"/>
          <w:szCs w:val="24"/>
          <w:lang w:val="en-US" w:bidi="bn-BD"/>
        </w:rPr>
        <w:t>S</w:t>
      </w:r>
      <w:r>
        <w:rPr>
          <w:rFonts w:ascii="Cambria Math" w:hAnsi="Cambria Math" w:cs="TimesNewRomanPSMT"/>
          <w:sz w:val="24"/>
          <w:szCs w:val="24"/>
          <w:lang w:bidi="bn-BD"/>
        </w:rPr>
        <w:t xml:space="preserve">ystems </w:t>
      </w:r>
      <w:r>
        <w:rPr>
          <w:rFonts w:hint="default" w:ascii="Cambria Math" w:hAnsi="Cambria Math" w:cs="TimesNewRomanPSMT"/>
          <w:sz w:val="24"/>
          <w:szCs w:val="24"/>
          <w:lang w:val="en-US" w:bidi="bn-BD"/>
        </w:rPr>
        <w:t>A</w:t>
      </w:r>
      <w:r>
        <w:rPr>
          <w:rFonts w:ascii="Cambria Math" w:hAnsi="Cambria Math" w:cs="TimesNewRomanPSMT"/>
          <w:sz w:val="24"/>
          <w:szCs w:val="24"/>
          <w:lang w:bidi="bn-BD"/>
        </w:rPr>
        <w:t xml:space="preserve">utomated </w:t>
      </w:r>
      <w:r>
        <w:rPr>
          <w:rFonts w:hint="default" w:ascii="Cambria Math" w:hAnsi="Cambria Math" w:cs="TimesNewRomanPSMT"/>
          <w:sz w:val="24"/>
          <w:szCs w:val="24"/>
          <w:lang w:val="en-US" w:bidi="bn-BD"/>
        </w:rPr>
        <w:t>T</w:t>
      </w:r>
      <w:r>
        <w:rPr>
          <w:rFonts w:ascii="Cambria Math" w:hAnsi="Cambria Math" w:cs="TimesNewRomanPSMT"/>
          <w:sz w:val="24"/>
          <w:szCs w:val="24"/>
          <w:lang w:bidi="bn-BD"/>
        </w:rPr>
        <w:t xml:space="preserve">icket </w:t>
      </w:r>
      <w:r>
        <w:rPr>
          <w:rFonts w:hint="default" w:ascii="Cambria Math" w:hAnsi="Cambria Math" w:cs="TimesNewRomanPSMT"/>
          <w:sz w:val="24"/>
          <w:szCs w:val="24"/>
          <w:lang w:val="en-US" w:bidi="bn-BD"/>
        </w:rPr>
        <w:t>I</w:t>
      </w:r>
      <w:r>
        <w:rPr>
          <w:rFonts w:ascii="Cambria Math" w:hAnsi="Cambria Math" w:cs="TimesNewRomanPSMT"/>
          <w:sz w:val="24"/>
          <w:szCs w:val="24"/>
          <w:lang w:bidi="bn-BD"/>
        </w:rPr>
        <w:t xml:space="preserve">ssuing System project. This document helps us to collect and analyze the ideas gathered for the project that which activity / task has to be complete under how much time period. This document is mainly prepared to set stage for the completing the different part or phase of the project. </w:t>
      </w:r>
    </w:p>
    <w:p>
      <w:pPr>
        <w:autoSpaceDE w:val="0"/>
        <w:autoSpaceDN w:val="0"/>
        <w:adjustRightInd w:val="0"/>
        <w:spacing w:after="0" w:line="240" w:lineRule="auto"/>
        <w:rPr>
          <w:rFonts w:ascii="Cambria Math" w:hAnsi="Cambria Math" w:cs="TimesNewRomanPSMT"/>
          <w:sz w:val="24"/>
          <w:szCs w:val="24"/>
          <w:lang w:bidi="bn-BD"/>
        </w:rPr>
      </w:pPr>
    </w:p>
    <w:p>
      <w:pPr>
        <w:jc w:val="both"/>
        <w:rPr>
          <w:rFonts w:ascii="Cambria Math" w:hAnsi="Cambria Math" w:cs="Arial"/>
          <w:b/>
          <w:color w:val="000000" w:themeColor="text1"/>
          <w:sz w:val="24"/>
          <w:szCs w:val="24"/>
          <w14:textFill>
            <w14:solidFill>
              <w14:schemeClr w14:val="tx1"/>
            </w14:solidFill>
          </w14:textFill>
        </w:rPr>
      </w:pPr>
      <w:r>
        <w:rPr>
          <w:rFonts w:ascii="Cambria Math" w:hAnsi="Cambria Math" w:cs="Arial"/>
          <w:b/>
          <w:color w:val="000000" w:themeColor="text1"/>
          <w:sz w:val="24"/>
          <w:szCs w:val="24"/>
          <w14:textFill>
            <w14:solidFill>
              <w14:schemeClr w14:val="tx1"/>
            </w14:solidFill>
          </w14:textFill>
        </w:rPr>
        <w:t xml:space="preserve">Process Model: </w:t>
      </w:r>
      <w:r>
        <w:rPr>
          <w:rFonts w:ascii="Cambria Math" w:hAnsi="Cambria Math" w:cs="Arial"/>
          <w:color w:val="000000" w:themeColor="text1"/>
          <w:sz w:val="24"/>
          <w:szCs w:val="24"/>
          <w14:textFill>
            <w14:solidFill>
              <w14:schemeClr w14:val="tx1"/>
            </w14:solidFill>
          </w14:textFill>
        </w:rPr>
        <w:t>Choosing an appropriate model for this software development decided to be the Waterfall model</w:t>
      </w:r>
    </w:p>
    <w:p>
      <w:pPr>
        <w:jc w:val="both"/>
        <w:rPr>
          <w:rFonts w:ascii="Cambria Math" w:hAnsi="Cambria Math" w:cs="Arial"/>
          <w:color w:val="000000" w:themeColor="text1"/>
          <w:sz w:val="24"/>
          <w:szCs w:val="24"/>
          <w14:textFill>
            <w14:solidFill>
              <w14:schemeClr w14:val="tx1"/>
            </w14:solidFill>
          </w14:textFill>
        </w:rPr>
      </w:pPr>
      <w:r>
        <w:rPr>
          <w:rFonts w:ascii="Cambria Math" w:hAnsi="Cambria Math" w:cs="Arial"/>
          <w:b/>
          <w:color w:val="000000" w:themeColor="text1"/>
          <w:sz w:val="24"/>
          <w:szCs w:val="24"/>
          <w14:textFill>
            <w14:solidFill>
              <w14:schemeClr w14:val="tx1"/>
            </w14:solidFill>
          </w14:textFill>
        </w:rPr>
        <w:t xml:space="preserve">Why choose this Model- </w:t>
      </w:r>
      <w:r>
        <w:rPr>
          <w:rFonts w:ascii="Cambria Math" w:hAnsi="Cambria Math" w:cs="Arial"/>
          <w:color w:val="000000" w:themeColor="text1"/>
          <w:sz w:val="24"/>
          <w:szCs w:val="24"/>
          <w14:textFill>
            <w14:solidFill>
              <w14:schemeClr w14:val="tx1"/>
            </w14:solidFill>
          </w14:textFill>
        </w:rPr>
        <w:t>the Waterfall model, also known as linear – sequential life</w:t>
      </w:r>
      <w:r>
        <w:rPr>
          <w:rFonts w:hint="default" w:ascii="Cambria Math" w:hAnsi="Cambria Math" w:cs="Arial"/>
          <w:color w:val="000000" w:themeColor="text1"/>
          <w:sz w:val="24"/>
          <w:szCs w:val="24"/>
          <w:lang w:val="en-US"/>
          <w14:textFill>
            <w14:solidFill>
              <w14:schemeClr w14:val="tx1"/>
            </w14:solidFill>
          </w14:textFill>
        </w:rPr>
        <w:t xml:space="preserve"> </w:t>
      </w:r>
      <w:r>
        <w:rPr>
          <w:rFonts w:ascii="Cambria Math" w:hAnsi="Cambria Math" w:cs="Arial"/>
          <w:color w:val="000000" w:themeColor="text1"/>
          <w:sz w:val="24"/>
          <w:szCs w:val="24"/>
          <w14:textFill>
            <w14:solidFill>
              <w14:schemeClr w14:val="tx1"/>
            </w14:solidFill>
          </w14:textFill>
        </w:rPr>
        <w:t>cycle model. It is very simple to understand and use. In the waterfall model, each phase must be complete before the next phase can begin and there is no overlapping in the phases. The Waterfall model is the earliest SDLC approach that used for the software development.</w:t>
      </w:r>
    </w:p>
    <w:p>
      <w:p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 xml:space="preserve">Regardless, the concepts are all the same and encompass the broad scope of what it takes to start with an idea and develop a full-scale, live application. </w:t>
      </w:r>
    </w:p>
    <w:p>
      <w:pPr>
        <w:jc w:val="center"/>
        <w:rPr>
          <w:rFonts w:ascii="Cambria Math" w:hAnsi="Cambria Math" w:cs="Arial"/>
          <w:color w:val="141412"/>
          <w:sz w:val="28"/>
          <w:szCs w:val="28"/>
          <w:shd w:val="clear" w:color="auto" w:fill="FFFFFF"/>
        </w:rPr>
      </w:pPr>
      <w:r>
        <w:rPr>
          <w:rFonts w:ascii="Cambria Math" w:hAnsi="Cambria Math" w:cs="Arial"/>
          <w:color w:val="141412"/>
          <w:sz w:val="28"/>
          <w:szCs w:val="28"/>
          <w:shd w:val="clear" w:color="auto" w:fill="FFFFFF"/>
        </w:rPr>
        <w:drawing>
          <wp:inline distT="0" distB="0" distL="0" distR="0">
            <wp:extent cx="4572000" cy="4874260"/>
            <wp:effectExtent l="0" t="0" r="0" b="0"/>
            <wp:docPr id="1" name="Picture 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6.jpg"/>
                    <pic:cNvPicPr>
                      <a:picLocks noChangeAspect="1"/>
                    </pic:cNvPicPr>
                  </pic:nvPicPr>
                  <pic:blipFill>
                    <a:blip r:embed="rId8" cstate="print"/>
                    <a:srcRect l="5211" t="4167" r="6189" b="2884"/>
                    <a:stretch>
                      <a:fillRect/>
                    </a:stretch>
                  </pic:blipFill>
                  <pic:spPr>
                    <a:xfrm>
                      <a:off x="0" y="0"/>
                      <a:ext cx="4573756" cy="4876431"/>
                    </a:xfrm>
                    <a:prstGeom prst="rect">
                      <a:avLst/>
                    </a:prstGeom>
                    <a:ln>
                      <a:noFill/>
                    </a:ln>
                  </pic:spPr>
                </pic:pic>
              </a:graphicData>
            </a:graphic>
          </wp:inline>
        </w:drawing>
      </w:r>
    </w:p>
    <w:p>
      <w:pPr>
        <w:jc w:val="center"/>
        <w:rPr>
          <w:rFonts w:ascii="Cambria Math" w:hAnsi="Cambria Math" w:cs="Arial"/>
          <w:color w:val="141412"/>
          <w:sz w:val="28"/>
          <w:szCs w:val="28"/>
          <w:shd w:val="clear" w:color="auto" w:fill="FFFFFF"/>
        </w:rPr>
      </w:pPr>
      <w:r>
        <w:rPr>
          <w:rFonts w:ascii="Cambria Math" w:hAnsi="Cambria Math" w:cs="Arial"/>
          <w:color w:val="141412"/>
          <w:sz w:val="28"/>
          <w:szCs w:val="28"/>
          <w:shd w:val="clear" w:color="auto" w:fill="FFFFFF"/>
        </w:rPr>
        <w:t xml:space="preserve">General overview of </w:t>
      </w:r>
      <w:r>
        <w:rPr>
          <w:rFonts w:hint="default" w:ascii="Cambria Math" w:hAnsi="Cambria Math" w:cs="Arial"/>
          <w:color w:val="141412"/>
          <w:sz w:val="28"/>
          <w:szCs w:val="28"/>
          <w:shd w:val="clear" w:color="auto" w:fill="FFFFFF"/>
          <w:lang w:val="en-US"/>
        </w:rPr>
        <w:t>‘</w:t>
      </w:r>
      <w:r>
        <w:rPr>
          <w:rFonts w:ascii="Cambria Math" w:hAnsi="Cambria Math" w:cs="Arial"/>
          <w:color w:val="141412"/>
          <w:sz w:val="28"/>
          <w:szCs w:val="28"/>
          <w:shd w:val="clear" w:color="auto" w:fill="FFFFFF"/>
        </w:rPr>
        <w:t>Waterfall model</w:t>
      </w:r>
      <w:r>
        <w:rPr>
          <w:rFonts w:hint="default" w:ascii="Cambria Math" w:hAnsi="Cambria Math" w:cs="Arial"/>
          <w:color w:val="141412"/>
          <w:sz w:val="28"/>
          <w:szCs w:val="28"/>
          <w:shd w:val="clear" w:color="auto" w:fill="FFFFFF"/>
          <w:lang w:val="en-US"/>
        </w:rPr>
        <w:t>’</w:t>
      </w:r>
      <w:r>
        <w:rPr>
          <w:rFonts w:ascii="Cambria Math" w:hAnsi="Cambria Math" w:cs="Arial"/>
          <w:color w:val="141412"/>
          <w:sz w:val="28"/>
          <w:szCs w:val="28"/>
          <w:shd w:val="clear" w:color="auto" w:fill="FFFFFF"/>
        </w:rPr>
        <w:t xml:space="preserve"> </w:t>
      </w:r>
    </w:p>
    <w:p>
      <w:pPr>
        <w:jc w:val="center"/>
        <w:rPr>
          <w:rFonts w:hint="default" w:ascii="Cambria Math" w:hAnsi="Cambria Math" w:cs="Arial"/>
          <w:b/>
          <w:color w:val="141412"/>
          <w:sz w:val="40"/>
          <w:szCs w:val="40"/>
          <w:shd w:val="clear" w:color="auto" w:fill="FFFFFF"/>
          <w:lang w:val="en-US"/>
        </w:rPr>
      </w:pPr>
      <w:r>
        <w:rPr>
          <w:rFonts w:ascii="Cambria Math" w:hAnsi="Cambria Math" w:cs="Arial"/>
          <w:b/>
          <w:color w:val="141412"/>
          <w:sz w:val="40"/>
          <w:szCs w:val="40"/>
          <w:shd w:val="clear" w:color="auto" w:fill="FFFFFF"/>
        </w:rPr>
        <w:drawing>
          <wp:inline distT="0" distB="0" distL="0" distR="0">
            <wp:extent cx="467233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l="4646" t="3964" r="2564" b="4005"/>
                    <a:stretch>
                      <a:fillRect/>
                    </a:stretch>
                  </pic:blipFill>
                  <pic:spPr>
                    <a:xfrm>
                      <a:off x="0" y="0"/>
                      <a:ext cx="4683028" cy="2030911"/>
                    </a:xfrm>
                    <a:prstGeom prst="rect">
                      <a:avLst/>
                    </a:prstGeom>
                    <a:ln>
                      <a:noFill/>
                    </a:ln>
                  </pic:spPr>
                </pic:pic>
              </a:graphicData>
            </a:graphic>
          </wp:inline>
        </w:drawing>
      </w:r>
      <w:r>
        <w:rPr>
          <w:rFonts w:hint="default" w:ascii="Cambria Math" w:hAnsi="Cambria Math" w:cs="Arial"/>
          <w:b/>
          <w:color w:val="141412"/>
          <w:sz w:val="40"/>
          <w:szCs w:val="40"/>
          <w:shd w:val="clear" w:color="auto" w:fill="FFFFFF"/>
          <w:lang w:val="en-US"/>
        </w:rPr>
        <w:t xml:space="preserve">                   </w:t>
      </w:r>
    </w:p>
    <w:p>
      <w:pPr>
        <w:jc w:val="center"/>
        <w:rPr>
          <w:rFonts w:ascii="Cambria Math" w:hAnsi="Cambria Math" w:cs="Arial"/>
          <w:b/>
          <w:color w:val="141412"/>
          <w:sz w:val="24"/>
          <w:szCs w:val="24"/>
          <w:shd w:val="clear" w:color="auto" w:fill="FFFFFF"/>
        </w:rPr>
      </w:pPr>
      <w:bookmarkStart w:id="1" w:name="_GoBack"/>
      <w:bookmarkEnd w:id="1"/>
      <w:r>
        <w:rPr>
          <w:rFonts w:ascii="Cambria Math" w:hAnsi="Cambria Math" w:cs="Arial"/>
          <w:b/>
          <w:color w:val="141412"/>
          <w:sz w:val="24"/>
          <w:szCs w:val="24"/>
          <w:shd w:val="clear" w:color="auto" w:fill="FFFFFF"/>
        </w:rPr>
        <w:t>Use Case Diagram</w:t>
      </w:r>
    </w:p>
    <w:p>
      <w:pPr>
        <w:jc w:val="center"/>
        <w:rPr>
          <w:rFonts w:ascii="Cambria Math" w:hAnsi="Cambria Math" w:cs="Arial"/>
          <w:b/>
          <w:color w:val="141412"/>
          <w:sz w:val="40"/>
          <w:szCs w:val="40"/>
          <w:shd w:val="clear" w:color="auto" w:fill="FFFFFF"/>
        </w:rPr>
      </w:pPr>
      <w:r>
        <w:rPr>
          <w:rFonts w:ascii="Cambria Math" w:hAnsi="Cambria Math" w:cs="Arial"/>
          <w:b/>
          <w:color w:val="141412"/>
          <w:sz w:val="40"/>
          <w:szCs w:val="40"/>
          <w:shd w:val="clear" w:color="auto" w:fill="FFFFFF"/>
        </w:rPr>
        <w:drawing>
          <wp:inline distT="0" distB="0" distL="0" distR="0">
            <wp:extent cx="5943600" cy="5284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4470"/>
                    </a:xfrm>
                    <a:prstGeom prst="rect">
                      <a:avLst/>
                    </a:prstGeom>
                  </pic:spPr>
                </pic:pic>
              </a:graphicData>
            </a:graphic>
          </wp:inline>
        </w:drawing>
      </w:r>
    </w:p>
    <w:p>
      <w:pPr>
        <w:jc w:val="center"/>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Class Diagram</w:t>
      </w:r>
    </w:p>
    <w:p>
      <w:pPr>
        <w:jc w:val="center"/>
        <w:rPr>
          <w:rFonts w:ascii="Cambria Math" w:hAnsi="Cambria Math" w:cs="Arial"/>
          <w:b/>
          <w:color w:val="141412"/>
          <w:sz w:val="24"/>
          <w:szCs w:val="24"/>
          <w:shd w:val="clear" w:color="auto" w:fill="FFFFFF"/>
        </w:rPr>
      </w:pPr>
      <w:r>
        <w:rPr>
          <w:rFonts w:ascii="Cambria Math" w:hAnsi="Cambria Math"/>
          <w:sz w:val="28"/>
          <w:szCs w:val="28"/>
        </w:rPr>
        <w:drawing>
          <wp:inline distT="0" distB="0" distL="0" distR="0">
            <wp:extent cx="5943600" cy="4592320"/>
            <wp:effectExtent l="0" t="0" r="0" b="0"/>
            <wp:docPr id="5" name="Picture 5" descr="C:\Users\Fahim\Downloads\Activity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Fahim\Downloads\Activity Diagra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4592320"/>
                    </a:xfrm>
                    <a:prstGeom prst="rect">
                      <a:avLst/>
                    </a:prstGeom>
                    <a:noFill/>
                    <a:ln>
                      <a:noFill/>
                    </a:ln>
                  </pic:spPr>
                </pic:pic>
              </a:graphicData>
            </a:graphic>
          </wp:inline>
        </w:drawing>
      </w:r>
    </w:p>
    <w:p>
      <w:pPr>
        <w:jc w:val="center"/>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Activity Diagram</w:t>
      </w:r>
    </w:p>
    <w:p>
      <w:pPr>
        <w:rPr>
          <w:rFonts w:ascii="Cambria Math" w:hAnsi="Cambria Math" w:cs="Arial"/>
          <w:b/>
          <w:color w:val="141412"/>
          <w:sz w:val="24"/>
          <w:szCs w:val="24"/>
          <w:shd w:val="clear" w:color="auto" w:fill="FFFFFF"/>
        </w:rPr>
      </w:pPr>
      <w:r>
        <w:rPr>
          <w:rFonts w:ascii="Cambria Math" w:hAnsi="Cambria Math" w:cs="Arial"/>
          <w:color w:val="141412"/>
          <w:sz w:val="28"/>
          <w:szCs w:val="28"/>
          <w:shd w:val="clear" w:color="auto" w:fill="FFFFFF"/>
        </w:rPr>
        <w:drawing>
          <wp:inline distT="0" distB="0" distL="0" distR="0">
            <wp:extent cx="5943600" cy="562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5621655"/>
                    </a:xfrm>
                    <a:prstGeom prst="rect">
                      <a:avLst/>
                    </a:prstGeom>
                  </pic:spPr>
                </pic:pic>
              </a:graphicData>
            </a:graphic>
          </wp:inline>
        </w:drawing>
      </w:r>
    </w:p>
    <w:p>
      <w:pPr>
        <w:jc w:val="center"/>
        <w:rPr>
          <w:rFonts w:ascii="Cambria Math" w:hAnsi="Cambria Math" w:cs="Arial"/>
          <w:b/>
          <w:bCs/>
          <w:color w:val="141412"/>
          <w:sz w:val="28"/>
          <w:szCs w:val="28"/>
          <w:u w:val="single"/>
          <w:shd w:val="clear" w:color="auto" w:fill="FFFFFF"/>
        </w:rPr>
      </w:pPr>
      <w:r>
        <w:rPr>
          <w:rFonts w:ascii="Cambria Math" w:hAnsi="Cambria Math" w:cs="Arial"/>
          <w:b/>
          <w:bCs/>
          <w:color w:val="141412"/>
          <w:sz w:val="28"/>
          <w:szCs w:val="28"/>
          <w:u w:val="single"/>
          <w:shd w:val="clear" w:color="auto" w:fill="FFFFFF"/>
        </w:rPr>
        <w:t>E-R Diagram</w:t>
      </w:r>
    </w:p>
    <w:p>
      <w:pPr>
        <w:rPr>
          <w:rFonts w:ascii="Cambria Math" w:hAnsi="Cambria Math" w:cs="Arial"/>
          <w:color w:val="141412"/>
          <w:sz w:val="28"/>
          <w:szCs w:val="28"/>
          <w:shd w:val="clear" w:color="auto" w:fill="FFFFFF"/>
        </w:rPr>
      </w:pPr>
      <w:r>
        <w:rPr>
          <w:rFonts w:ascii="Cambria Math" w:hAnsi="Cambria Math" w:cs="Arial"/>
          <w:b/>
          <w:color w:val="141412"/>
          <w:sz w:val="28"/>
          <w:szCs w:val="28"/>
          <w:shd w:val="clear" w:color="auto" w:fill="FFFFFF"/>
        </w:rPr>
        <w:t>Quality Gates</w:t>
      </w:r>
    </w:p>
    <w:p>
      <w:pPr>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The water fall model must complete each phrase before moving to the next phase, there is no scope for overlapping of phases in this development process. This will reduce the costly iterations among phases. The development team need to makes sure that certain criteria of the current phase have been met that will ensure the finished product. Backing is not possible for this system development</w:t>
      </w:r>
    </w:p>
    <w:p>
      <w:p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 xml:space="preserve">Gate 1: </w:t>
      </w:r>
      <w:r>
        <w:rPr>
          <w:rFonts w:ascii="Cambria Math" w:hAnsi="Cambria Math" w:cs="Arial"/>
          <w:color w:val="141412"/>
          <w:sz w:val="24"/>
          <w:szCs w:val="24"/>
          <w:shd w:val="clear" w:color="auto" w:fill="FFFFFF"/>
        </w:rPr>
        <w:t>There will be a gate to pass through between each phases. Before moving on to the design phase from planning phase- deployment, confirming, and operation system must be checked.</w:t>
      </w:r>
    </w:p>
    <w:p>
      <w:pPr>
        <w:jc w:val="both"/>
        <w:rPr>
          <w:rFonts w:ascii="Cambria Math" w:hAnsi="Cambria Math" w:cs="Arial"/>
          <w:color w:val="141412"/>
          <w:sz w:val="24"/>
          <w:szCs w:val="24"/>
          <w:shd w:val="clear" w:color="auto" w:fill="FFFFFF"/>
        </w:rPr>
      </w:pPr>
      <w:r>
        <w:rPr>
          <w:rFonts w:ascii="Cambria Math" w:hAnsi="Cambria Math" w:cs="Arial"/>
          <w:b/>
          <w:color w:val="141412"/>
          <w:sz w:val="24"/>
          <w:szCs w:val="24"/>
          <w:shd w:val="clear" w:color="auto" w:fill="FFFFFF"/>
        </w:rPr>
        <w:t xml:space="preserve">Gate 2: </w:t>
      </w:r>
      <w:r>
        <w:rPr>
          <w:rFonts w:ascii="Cambria Math" w:hAnsi="Cambria Math" w:cs="Arial"/>
          <w:color w:val="141412"/>
          <w:sz w:val="24"/>
          <w:szCs w:val="24"/>
          <w:shd w:val="clear" w:color="auto" w:fill="FFFFFF"/>
        </w:rPr>
        <w:t xml:space="preserve">Notify change in the system, confirming and signing with all related stakeholder, establishing a change control environment before going to the development phase. </w:t>
      </w:r>
    </w:p>
    <w:p>
      <w:p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 xml:space="preserve">Gate 3: </w:t>
      </w:r>
      <w:r>
        <w:rPr>
          <w:rFonts w:ascii="Cambria Math" w:hAnsi="Cambria Math" w:cs="Arial"/>
          <w:color w:val="141412"/>
          <w:sz w:val="24"/>
          <w:szCs w:val="24"/>
          <w:shd w:val="clear" w:color="auto" w:fill="FFFFFF"/>
        </w:rPr>
        <w:t>All Regression tests pass, Schema verification against database design documentation, and data dictionary matches schema, validated against one another, all requirement changes must be traceable to the source. These things should be included before heading into the deployment.</w:t>
      </w:r>
      <w:r>
        <w:rPr>
          <w:rFonts w:ascii="Cambria Math" w:hAnsi="Cambria Math" w:cs="Arial"/>
          <w:b/>
          <w:color w:val="141412"/>
          <w:sz w:val="24"/>
          <w:szCs w:val="24"/>
          <w:shd w:val="clear" w:color="auto" w:fill="FFFFFF"/>
        </w:rPr>
        <w:t xml:space="preserve"> </w:t>
      </w:r>
    </w:p>
    <w:p>
      <w:pPr>
        <w:jc w:val="both"/>
        <w:rPr>
          <w:rFonts w:ascii="Cambria Math" w:hAnsi="Cambria Math" w:cs="Arial"/>
          <w:color w:val="141412"/>
          <w:sz w:val="24"/>
          <w:szCs w:val="24"/>
          <w:shd w:val="clear" w:color="auto" w:fill="FFFFFF"/>
        </w:rPr>
      </w:pPr>
      <w:r>
        <w:rPr>
          <w:rFonts w:ascii="Cambria Math" w:hAnsi="Cambria Math" w:cs="Arial"/>
          <w:b/>
          <w:color w:val="141412"/>
          <w:sz w:val="24"/>
          <w:szCs w:val="24"/>
          <w:shd w:val="clear" w:color="auto" w:fill="FFFFFF"/>
        </w:rPr>
        <w:t xml:space="preserve">Gate 4: </w:t>
      </w:r>
      <w:r>
        <w:rPr>
          <w:rFonts w:ascii="Cambria Math" w:hAnsi="Cambria Math" w:cs="Arial"/>
          <w:color w:val="141412"/>
          <w:sz w:val="24"/>
          <w:szCs w:val="24"/>
          <w:shd w:val="clear" w:color="auto" w:fill="FFFFFF"/>
        </w:rPr>
        <w:t xml:space="preserve">Proper Documentation, customer accepting the product, all the success criteria checking includes before completing the project. </w:t>
      </w:r>
    </w:p>
    <w:p>
      <w:p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Gate 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Work Product</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SQA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Requirement Documents</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Inspection of the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Software development project management</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Inspection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Design Documents</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Spell checking of the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Schedule</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 xml:space="preserve">Inspection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Code</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Code Inspection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System Testing</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 xml:space="preserve">Test Coverage Measurements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Alpha test</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5 weeks of testing at the developers 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Beta test</w:t>
            </w:r>
          </w:p>
        </w:tc>
        <w:tc>
          <w:tcPr>
            <w:tcW w:w="4788" w:type="dxa"/>
          </w:tcPr>
          <w:p>
            <w:pPr>
              <w:spacing w:after="0" w:line="240" w:lineRule="auto"/>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5 weeks of testing at the client site</w:t>
            </w:r>
          </w:p>
        </w:tc>
      </w:tr>
    </w:tbl>
    <w:p>
      <w:pPr>
        <w:jc w:val="both"/>
        <w:rPr>
          <w:rFonts w:ascii="Cambria Math" w:hAnsi="Cambria Math" w:cs="Arial"/>
          <w:b/>
          <w:color w:val="141412"/>
          <w:sz w:val="28"/>
          <w:szCs w:val="28"/>
          <w:shd w:val="clear" w:color="auto" w:fill="FFFFFF"/>
        </w:rPr>
      </w:pPr>
      <w:r>
        <w:rPr>
          <w:rFonts w:ascii="Cambria Math" w:hAnsi="Cambria Math" w:cs="Arial"/>
          <w:b/>
          <w:color w:val="141412"/>
          <w:sz w:val="28"/>
          <w:szCs w:val="28"/>
          <w:shd w:val="clear" w:color="auto" w:fill="FFFFFF"/>
        </w:rPr>
        <w:t>List of Task (Work Breakdown Structure)</w:t>
      </w:r>
    </w:p>
    <w:p>
      <w:p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Initiate Project</w:t>
      </w:r>
    </w:p>
    <w:p>
      <w:pPr>
        <w:pStyle w:val="16"/>
        <w:numPr>
          <w:ilvl w:val="0"/>
          <w:numId w:val="1"/>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Develop Project Charted</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Define Scope</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Define Requirements</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Identify High-Level Roles</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Develop High-Level Budget</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Identify High-Level Control Strategies</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Finalize Charter and Gain</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Consolidate and publish project charter</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Hold review meeting</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Revise project charter</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Gain approvals from government</w:t>
      </w:r>
    </w:p>
    <w:p>
      <w:pPr>
        <w:pStyle w:val="16"/>
        <w:numPr>
          <w:ilvl w:val="0"/>
          <w:numId w:val="2"/>
        </w:numPr>
        <w:jc w:val="both"/>
        <w:rPr>
          <w:rFonts w:ascii="Cambria Math" w:hAnsi="Cambria Math" w:cs="Arial"/>
          <w:color w:val="141412"/>
          <w:sz w:val="24"/>
          <w:szCs w:val="24"/>
          <w:shd w:val="clear" w:color="auto" w:fill="FFFFFF"/>
        </w:rPr>
      </w:pPr>
      <w:r>
        <w:rPr>
          <w:rFonts w:ascii="Cambria Math" w:hAnsi="Cambria Math" w:cs="Arial"/>
          <w:b/>
          <w:color w:val="141412"/>
          <w:sz w:val="24"/>
          <w:szCs w:val="24"/>
          <w:shd w:val="clear" w:color="auto" w:fill="FFFFFF"/>
        </w:rPr>
        <w:t>Plan Project</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Develop work plan</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Develop project staffing plan</w:t>
      </w:r>
      <w:r>
        <w:rPr>
          <w:rFonts w:ascii="Cambria Math" w:hAnsi="Cambria Math" w:cs="Arial"/>
          <w:color w:val="141412"/>
          <w:sz w:val="24"/>
          <w:szCs w:val="24"/>
          <w:shd w:val="clear" w:color="auto" w:fill="FFFFFF"/>
        </w:rPr>
        <w:tab/>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Develop project schedule</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Develop project budget</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Develop Project Control Plan</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Develop communication plan</w:t>
      </w:r>
    </w:p>
    <w:p>
      <w:pPr>
        <w:pStyle w:val="16"/>
        <w:numPr>
          <w:ilvl w:val="2"/>
          <w:numId w:val="2"/>
        </w:num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Develop quality management plan</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Design</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Define Stages and activities</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Design content Formats</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Object design Review</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Build</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Write Code</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Project Review with Airline Agencies</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Testing</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Unit Testing</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Test of Usability</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Implementation</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Move tool to production environment</w:t>
      </w:r>
    </w:p>
    <w:p>
      <w:pPr>
        <w:pStyle w:val="16"/>
        <w:numPr>
          <w:ilvl w:val="2"/>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Announce Tool Arability</w:t>
      </w:r>
    </w:p>
    <w:p>
      <w:pPr>
        <w:pStyle w:val="16"/>
        <w:numPr>
          <w:ilvl w:val="0"/>
          <w:numId w:val="2"/>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 xml:space="preserve"> </w:t>
      </w:r>
      <w:r>
        <w:rPr>
          <w:rFonts w:ascii="Cambria Math" w:hAnsi="Cambria Math" w:cs="Arial"/>
          <w:b/>
          <w:color w:val="141412"/>
          <w:sz w:val="24"/>
          <w:szCs w:val="24"/>
          <w:shd w:val="clear" w:color="auto" w:fill="FFFFFF"/>
        </w:rPr>
        <w:t>Close Project</w:t>
      </w:r>
    </w:p>
    <w:p>
      <w:pPr>
        <w:jc w:val="both"/>
        <w:rPr>
          <w:rFonts w:ascii="Cambria Math" w:hAnsi="Cambria Math" w:cs="Arial"/>
          <w:b/>
          <w:color w:val="141412"/>
          <w:sz w:val="28"/>
          <w:szCs w:val="28"/>
          <w:shd w:val="clear" w:color="auto" w:fill="FFFFFF"/>
        </w:rPr>
      </w:pPr>
      <w:r>
        <w:rPr>
          <w:rFonts w:ascii="Cambria Math" w:hAnsi="Cambria Math" w:cs="Arial"/>
          <w:b/>
          <w:color w:val="141412"/>
          <w:sz w:val="28"/>
          <w:szCs w:val="28"/>
          <w:shd w:val="clear" w:color="auto" w:fill="FFFFFF"/>
        </w:rPr>
        <w:t>Effort Estimation</w:t>
      </w:r>
    </w:p>
    <w:p>
      <w:pPr>
        <w:jc w:val="both"/>
        <w:rPr>
          <w:rFonts w:ascii="Cambria Math" w:hAnsi="Cambria Math" w:cs="Times New Roman"/>
          <w:sz w:val="24"/>
          <w:szCs w:val="24"/>
        </w:rPr>
      </w:pPr>
      <w:r>
        <w:rPr>
          <w:rFonts w:ascii="Cambria Math" w:hAnsi="Cambria Math" w:cs="Arial"/>
          <w:color w:val="141412"/>
          <w:sz w:val="24"/>
          <w:szCs w:val="24"/>
          <w:shd w:val="clear" w:color="auto" w:fill="FFFFFF"/>
        </w:rPr>
        <w:t xml:space="preserve">For estimation we used CoCoMo (Constructive Cost Model) </w:t>
      </w:r>
      <w:r>
        <w:rPr>
          <w:rFonts w:ascii="Cambria Math" w:hAnsi="Cambria Math" w:cs="Times New Roman"/>
          <w:sz w:val="24"/>
          <w:szCs w:val="24"/>
        </w:rPr>
        <w:t>II</w:t>
      </w:r>
    </w:p>
    <w:p>
      <w:p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Our Project is a Semi- Detached system for which Coefficient&lt;effort factor. = 3.0</w:t>
      </w:r>
    </w:p>
    <w:p>
      <w:pPr>
        <w:jc w:val="both"/>
        <w:rPr>
          <w:rFonts w:ascii="Cambria Math" w:hAnsi="Cambria Math" w:cs="Arial"/>
          <w:color w:val="141412"/>
          <w:sz w:val="24"/>
          <w:szCs w:val="24"/>
          <w:shd w:val="clear" w:color="auto" w:fill="FFFFFF"/>
        </w:rPr>
      </w:pPr>
      <w:r>
        <w:rPr>
          <w:rFonts w:ascii="Cambria Math" w:hAnsi="Cambria Math" w:cs="Arial"/>
          <w:color w:val="141412"/>
          <w:sz w:val="24"/>
          <w:szCs w:val="24"/>
          <w:shd w:val="clear" w:color="auto" w:fill="FFFFFF"/>
        </w:rPr>
        <w:t>Complexity, P = 1.12;   SLOC dependent coefficient, T = 0.35;    SLOC = 20000</w:t>
      </w:r>
    </w:p>
    <w:p>
      <w:pPr>
        <w:jc w:val="both"/>
        <w:rPr>
          <w:rFonts w:ascii="Cambria Math" w:hAnsi="Cambria Math" w:cs="Arial"/>
          <w:sz w:val="24"/>
          <w:szCs w:val="24"/>
        </w:rPr>
      </w:pPr>
      <w:r>
        <w:rPr>
          <w:rFonts w:ascii="Cambria Math" w:hAnsi="Cambria Math" w:cs="Arial"/>
          <w:color w:val="141412"/>
          <w:sz w:val="24"/>
          <w:szCs w:val="24"/>
          <w:shd w:val="clear" w:color="auto" w:fill="FFFFFF"/>
        </w:rPr>
        <w:t>Effort, PM = Coefficient&lt;effort factor&gt; * (SLOC/1000)</w:t>
      </w:r>
      <w:r>
        <w:rPr>
          <w:rFonts w:ascii="Cambria Math" w:hAnsi="Cambria Math" w:cs="Times New Roman"/>
          <w:sz w:val="24"/>
          <w:szCs w:val="24"/>
        </w:rPr>
        <w:t xml:space="preserve"> </w:t>
      </w:r>
      <w:r>
        <w:rPr>
          <w:rFonts w:ascii="Cambria Math" w:hAnsi="Cambria Math" w:cs="Arial"/>
          <w:sz w:val="24"/>
          <w:szCs w:val="24"/>
        </w:rPr>
        <w:t>^ P</w:t>
      </w:r>
    </w:p>
    <w:p>
      <w:pPr>
        <w:jc w:val="both"/>
        <w:rPr>
          <w:rFonts w:ascii="Cambria Math" w:hAnsi="Cambria Math" w:cs="Arial"/>
          <w:sz w:val="24"/>
          <w:szCs w:val="24"/>
        </w:rPr>
      </w:pPr>
      <w:r>
        <w:rPr>
          <w:rFonts w:ascii="Cambria Math" w:hAnsi="Cambria Math" w:cs="Arial"/>
          <w:sz w:val="24"/>
          <w:szCs w:val="24"/>
        </w:rPr>
        <w:tab/>
      </w:r>
      <w:r>
        <w:rPr>
          <w:rFonts w:ascii="Cambria Math" w:hAnsi="Cambria Math" w:cs="Arial"/>
          <w:sz w:val="24"/>
          <w:szCs w:val="24"/>
        </w:rPr>
        <w:t xml:space="preserve">        = 3 * (20000/1000) ^ 1.20 = 109 person-month</w:t>
      </w:r>
    </w:p>
    <w:p>
      <w:pPr>
        <w:jc w:val="both"/>
        <w:rPr>
          <w:rFonts w:ascii="Cambria Math" w:hAnsi="Cambria Math" w:cs="Arial"/>
          <w:sz w:val="24"/>
          <w:szCs w:val="24"/>
        </w:rPr>
      </w:pPr>
      <w:r>
        <w:rPr>
          <w:rFonts w:ascii="Cambria Math" w:hAnsi="Cambria Math" w:cs="Arial"/>
          <w:sz w:val="24"/>
          <w:szCs w:val="24"/>
        </w:rPr>
        <w:t>Development Time, DM = 2.5 * (PM)</w:t>
      </w:r>
      <w:r>
        <w:rPr>
          <w:rFonts w:ascii="Cambria Math" w:hAnsi="Cambria Math" w:cs="Times New Roman"/>
          <w:sz w:val="24"/>
          <w:szCs w:val="24"/>
        </w:rPr>
        <w:t xml:space="preserve"> </w:t>
      </w:r>
      <w:r>
        <w:rPr>
          <w:rFonts w:ascii="Cambria Math" w:hAnsi="Cambria Math" w:cs="Arial"/>
          <w:sz w:val="24"/>
          <w:szCs w:val="24"/>
        </w:rPr>
        <w:t>^ T = 2.5 * 109 ^ 0.35 = 13 months = 52 weeks</w:t>
      </w:r>
      <w:r>
        <w:rPr>
          <w:rFonts w:ascii="Cambria Math" w:hAnsi="Cambria Math" w:cs="Arial"/>
          <w:sz w:val="24"/>
          <w:szCs w:val="24"/>
        </w:rPr>
        <w:tab/>
      </w:r>
      <w:r>
        <w:rPr>
          <w:rFonts w:ascii="Cambria Math" w:hAnsi="Cambria Math" w:cs="Arial"/>
          <w:sz w:val="24"/>
          <w:szCs w:val="24"/>
        </w:rPr>
        <w:t xml:space="preserve">            </w:t>
      </w:r>
    </w:p>
    <w:p>
      <w:pPr>
        <w:rPr>
          <w:rFonts w:ascii="Cambria Math" w:hAnsi="Cambria Math" w:cs="Arial"/>
          <w:sz w:val="24"/>
          <w:szCs w:val="24"/>
        </w:rPr>
      </w:pPr>
      <w:r>
        <w:rPr>
          <w:rFonts w:ascii="Cambria Math" w:hAnsi="Cambria Math" w:cs="Arial"/>
          <w:sz w:val="24"/>
          <w:szCs w:val="24"/>
        </w:rPr>
        <w:t>Required People, ST = PM/DM = 109/13 = 8.4 = 8 Persons</w:t>
      </w:r>
    </w:p>
    <w:p>
      <w:pPr>
        <w:rPr>
          <w:rFonts w:ascii="Cambria Math" w:hAnsi="Cambria Math" w:cs="Arial"/>
          <w:sz w:val="26"/>
          <w:szCs w:val="26"/>
        </w:rPr>
      </w:pPr>
      <w:r>
        <w:rPr>
          <w:rFonts w:ascii="Cambria Math" w:hAnsi="Cambria Math" w:cs="Arial"/>
          <w:b/>
          <w:sz w:val="26"/>
          <w:szCs w:val="26"/>
        </w:rPr>
        <w:t>Major Milestones</w:t>
      </w:r>
    </w:p>
    <w:tbl>
      <w:tblPr>
        <w:tblStyle w:val="9"/>
        <w:tblW w:w="6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423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648" w:type="dxa"/>
          </w:tcPr>
          <w:p>
            <w:pPr>
              <w:spacing w:after="0" w:line="240" w:lineRule="auto"/>
              <w:jc w:val="both"/>
              <w:rPr>
                <w:rFonts w:ascii="Cambria Math" w:hAnsi="Cambria Math" w:cs="Arial"/>
                <w:b/>
              </w:rPr>
            </w:pPr>
            <w:r>
              <w:rPr>
                <w:rFonts w:ascii="Cambria Math" w:hAnsi="Cambria Math" w:cs="Arial"/>
                <w:b/>
              </w:rPr>
              <w:t>No.</w:t>
            </w:r>
          </w:p>
        </w:tc>
        <w:tc>
          <w:tcPr>
            <w:tcW w:w="4230" w:type="dxa"/>
          </w:tcPr>
          <w:p>
            <w:pPr>
              <w:spacing w:after="0" w:line="240" w:lineRule="auto"/>
              <w:jc w:val="both"/>
              <w:rPr>
                <w:rFonts w:ascii="Cambria Math" w:hAnsi="Cambria Math" w:cs="Arial"/>
                <w:b/>
              </w:rPr>
            </w:pPr>
            <w:r>
              <w:rPr>
                <w:rFonts w:ascii="Cambria Math" w:hAnsi="Cambria Math" w:cs="Arial"/>
                <w:b/>
              </w:rPr>
              <w:t>Item</w:t>
            </w:r>
          </w:p>
        </w:tc>
        <w:tc>
          <w:tcPr>
            <w:tcW w:w="1710" w:type="dxa"/>
          </w:tcPr>
          <w:p>
            <w:pPr>
              <w:spacing w:after="0" w:line="240" w:lineRule="auto"/>
              <w:jc w:val="both"/>
              <w:rPr>
                <w:rFonts w:ascii="Cambria Math" w:hAnsi="Cambria Math" w:cs="Arial"/>
                <w:b/>
              </w:rPr>
            </w:pPr>
            <w:r>
              <w:rPr>
                <w:rFonts w:ascii="Cambria Math" w:hAnsi="Cambria Math" w:cs="Arial"/>
                <w:b/>
              </w:rPr>
              <w:t>Milestone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Pr>
          <w:p>
            <w:pPr>
              <w:spacing w:after="0" w:line="240" w:lineRule="auto"/>
              <w:jc w:val="both"/>
              <w:rPr>
                <w:rFonts w:ascii="Cambria Math" w:hAnsi="Cambria Math" w:cs="Arial"/>
              </w:rPr>
            </w:pPr>
            <w:r>
              <w:rPr>
                <w:rFonts w:ascii="Cambria Math" w:hAnsi="Cambria Math" w:cs="Arial"/>
              </w:rPr>
              <w:t>1</w:t>
            </w:r>
          </w:p>
        </w:tc>
        <w:tc>
          <w:tcPr>
            <w:tcW w:w="4230" w:type="dxa"/>
          </w:tcPr>
          <w:p>
            <w:pPr>
              <w:spacing w:after="0" w:line="240" w:lineRule="auto"/>
              <w:jc w:val="both"/>
              <w:rPr>
                <w:rFonts w:ascii="Cambria Math" w:hAnsi="Cambria Math" w:cs="Arial"/>
              </w:rPr>
            </w:pPr>
            <w:r>
              <w:rPr>
                <w:rFonts w:ascii="Cambria Math" w:hAnsi="Cambria Math" w:cs="Arial"/>
              </w:rPr>
              <w:t>Planning</w:t>
            </w:r>
          </w:p>
        </w:tc>
        <w:tc>
          <w:tcPr>
            <w:tcW w:w="1710" w:type="dxa"/>
          </w:tcPr>
          <w:p>
            <w:pPr>
              <w:spacing w:after="0" w:line="240" w:lineRule="auto"/>
              <w:jc w:val="both"/>
              <w:rPr>
                <w:rFonts w:ascii="Cambria Math" w:hAnsi="Cambria Math" w:cs="Arial"/>
              </w:rPr>
            </w:pPr>
            <w:r>
              <w:rPr>
                <w:rFonts w:ascii="Cambria Math" w:hAnsi="Cambria Math" w:cs="Arial"/>
              </w:rPr>
              <w:t>20-08-2020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48" w:type="dxa"/>
          </w:tcPr>
          <w:p>
            <w:pPr>
              <w:spacing w:after="0" w:line="240" w:lineRule="auto"/>
              <w:jc w:val="both"/>
              <w:rPr>
                <w:rFonts w:ascii="Cambria Math" w:hAnsi="Cambria Math" w:cs="Arial"/>
              </w:rPr>
            </w:pPr>
            <w:r>
              <w:rPr>
                <w:rFonts w:ascii="Cambria Math" w:hAnsi="Cambria Math" w:cs="Arial"/>
              </w:rPr>
              <w:t>2</w:t>
            </w:r>
          </w:p>
        </w:tc>
        <w:tc>
          <w:tcPr>
            <w:tcW w:w="4230" w:type="dxa"/>
          </w:tcPr>
          <w:p>
            <w:pPr>
              <w:spacing w:after="0" w:line="240" w:lineRule="auto"/>
              <w:jc w:val="both"/>
              <w:rPr>
                <w:rFonts w:ascii="Cambria Math" w:hAnsi="Cambria Math" w:cs="Arial"/>
              </w:rPr>
            </w:pPr>
            <w:r>
              <w:rPr>
                <w:rFonts w:ascii="Cambria Math" w:hAnsi="Cambria Math" w:cs="Arial"/>
              </w:rPr>
              <w:t>Project Presentation</w:t>
            </w:r>
          </w:p>
        </w:tc>
        <w:tc>
          <w:tcPr>
            <w:tcW w:w="1710" w:type="dxa"/>
          </w:tcPr>
          <w:p>
            <w:pPr>
              <w:spacing w:after="0" w:line="240" w:lineRule="auto"/>
              <w:jc w:val="both"/>
              <w:rPr>
                <w:rFonts w:ascii="Cambria Math" w:hAnsi="Cambria Math" w:cs="Arial"/>
              </w:rPr>
            </w:pPr>
            <w:r>
              <w:rPr>
                <w:rFonts w:ascii="Cambria Math" w:hAnsi="Cambria Math" w:cs="Arial"/>
              </w:rPr>
              <w:t>30-08-2020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48" w:type="dxa"/>
          </w:tcPr>
          <w:p>
            <w:pPr>
              <w:spacing w:after="0" w:line="240" w:lineRule="auto"/>
              <w:jc w:val="both"/>
              <w:rPr>
                <w:rFonts w:ascii="Cambria Math" w:hAnsi="Cambria Math" w:cs="Arial"/>
              </w:rPr>
            </w:pPr>
            <w:r>
              <w:rPr>
                <w:rFonts w:ascii="Cambria Math" w:hAnsi="Cambria Math" w:cs="Arial"/>
              </w:rPr>
              <w:t>3</w:t>
            </w:r>
          </w:p>
        </w:tc>
        <w:tc>
          <w:tcPr>
            <w:tcW w:w="4230" w:type="dxa"/>
          </w:tcPr>
          <w:p>
            <w:pPr>
              <w:spacing w:after="0" w:line="240" w:lineRule="auto"/>
              <w:jc w:val="both"/>
              <w:rPr>
                <w:rFonts w:ascii="Cambria Math" w:hAnsi="Cambria Math" w:cs="Arial"/>
              </w:rPr>
            </w:pPr>
            <w:r>
              <w:rPr>
                <w:rFonts w:ascii="Cambria Math" w:hAnsi="Cambria Math" w:cs="Arial"/>
              </w:rPr>
              <w:t>Requirement Analysis</w:t>
            </w:r>
          </w:p>
        </w:tc>
        <w:tc>
          <w:tcPr>
            <w:tcW w:w="1710" w:type="dxa"/>
          </w:tcPr>
          <w:p>
            <w:pPr>
              <w:spacing w:after="0" w:line="240" w:lineRule="auto"/>
              <w:jc w:val="both"/>
              <w:rPr>
                <w:rFonts w:ascii="Cambria Math" w:hAnsi="Cambria Math" w:cs="Arial"/>
              </w:rPr>
            </w:pPr>
            <w:r>
              <w:rPr>
                <w:rFonts w:ascii="Cambria Math" w:hAnsi="Cambria Math" w:cs="Arial"/>
              </w:rPr>
              <w:t>20-09-2020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Pr>
          <w:p>
            <w:pPr>
              <w:spacing w:after="0" w:line="240" w:lineRule="auto"/>
              <w:jc w:val="both"/>
              <w:rPr>
                <w:rFonts w:ascii="Cambria Math" w:hAnsi="Cambria Math" w:cs="Arial"/>
              </w:rPr>
            </w:pPr>
            <w:r>
              <w:rPr>
                <w:rFonts w:ascii="Cambria Math" w:hAnsi="Cambria Math" w:cs="Arial"/>
              </w:rPr>
              <w:t>4</w:t>
            </w:r>
          </w:p>
        </w:tc>
        <w:tc>
          <w:tcPr>
            <w:tcW w:w="4230" w:type="dxa"/>
          </w:tcPr>
          <w:p>
            <w:pPr>
              <w:spacing w:after="0" w:line="240" w:lineRule="auto"/>
              <w:jc w:val="both"/>
              <w:rPr>
                <w:rFonts w:ascii="Cambria Math" w:hAnsi="Cambria Math" w:cs="Arial"/>
              </w:rPr>
            </w:pPr>
            <w:r>
              <w:rPr>
                <w:rFonts w:ascii="Cambria Math" w:hAnsi="Cambria Math" w:cs="Arial"/>
              </w:rPr>
              <w:t>Requirements review with airlines agency</w:t>
            </w:r>
          </w:p>
        </w:tc>
        <w:tc>
          <w:tcPr>
            <w:tcW w:w="1710" w:type="dxa"/>
          </w:tcPr>
          <w:p>
            <w:pPr>
              <w:spacing w:after="0" w:line="240" w:lineRule="auto"/>
              <w:jc w:val="both"/>
              <w:rPr>
                <w:rFonts w:ascii="Cambria Math" w:hAnsi="Cambria Math" w:cs="Arial"/>
              </w:rPr>
            </w:pPr>
            <w:r>
              <w:rPr>
                <w:rFonts w:ascii="Cambria Math" w:hAnsi="Cambria Math" w:cs="Arial"/>
              </w:rPr>
              <w:t>03-09-2019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648" w:type="dxa"/>
          </w:tcPr>
          <w:p>
            <w:pPr>
              <w:spacing w:after="0" w:line="240" w:lineRule="auto"/>
              <w:jc w:val="both"/>
              <w:rPr>
                <w:rFonts w:ascii="Cambria Math" w:hAnsi="Cambria Math" w:cs="Arial"/>
              </w:rPr>
            </w:pPr>
            <w:r>
              <w:rPr>
                <w:rFonts w:ascii="Cambria Math" w:hAnsi="Cambria Math" w:cs="Arial"/>
              </w:rPr>
              <w:t>5</w:t>
            </w:r>
          </w:p>
        </w:tc>
        <w:tc>
          <w:tcPr>
            <w:tcW w:w="4230" w:type="dxa"/>
          </w:tcPr>
          <w:p>
            <w:pPr>
              <w:spacing w:after="0" w:line="240" w:lineRule="auto"/>
              <w:jc w:val="both"/>
              <w:rPr>
                <w:rFonts w:ascii="Cambria Math" w:hAnsi="Cambria Math" w:cs="Arial"/>
              </w:rPr>
            </w:pPr>
            <w:r>
              <w:rPr>
                <w:rFonts w:ascii="Cambria Math" w:hAnsi="Cambria Math" w:cs="Arial"/>
              </w:rPr>
              <w:t>Preliminary Design</w:t>
            </w:r>
          </w:p>
        </w:tc>
        <w:tc>
          <w:tcPr>
            <w:tcW w:w="1710" w:type="dxa"/>
          </w:tcPr>
          <w:p>
            <w:pPr>
              <w:spacing w:after="0" w:line="240" w:lineRule="auto"/>
              <w:jc w:val="both"/>
              <w:rPr>
                <w:rFonts w:ascii="Cambria Math" w:hAnsi="Cambria Math" w:cs="Arial"/>
              </w:rPr>
            </w:pPr>
            <w:r>
              <w:rPr>
                <w:rFonts w:ascii="Cambria Math" w:hAnsi="Cambria Math" w:cs="Arial"/>
              </w:rPr>
              <w:t>08-10-2019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648" w:type="dxa"/>
          </w:tcPr>
          <w:p>
            <w:pPr>
              <w:spacing w:after="0" w:line="240" w:lineRule="auto"/>
              <w:jc w:val="both"/>
              <w:rPr>
                <w:rFonts w:ascii="Cambria Math" w:hAnsi="Cambria Math" w:cs="Arial"/>
              </w:rPr>
            </w:pPr>
            <w:r>
              <w:rPr>
                <w:rFonts w:ascii="Cambria Math" w:hAnsi="Cambria Math" w:cs="Arial"/>
              </w:rPr>
              <w:t>6</w:t>
            </w:r>
          </w:p>
        </w:tc>
        <w:tc>
          <w:tcPr>
            <w:tcW w:w="4230" w:type="dxa"/>
          </w:tcPr>
          <w:p>
            <w:pPr>
              <w:spacing w:after="0" w:line="240" w:lineRule="auto"/>
              <w:jc w:val="both"/>
              <w:rPr>
                <w:rFonts w:ascii="Cambria Math" w:hAnsi="Cambria Math" w:cs="Arial"/>
              </w:rPr>
            </w:pPr>
            <w:r>
              <w:rPr>
                <w:rFonts w:ascii="Cambria Math" w:hAnsi="Cambria Math" w:cs="Arial"/>
              </w:rPr>
              <w:t>Details Design</w:t>
            </w:r>
          </w:p>
        </w:tc>
        <w:tc>
          <w:tcPr>
            <w:tcW w:w="1710" w:type="dxa"/>
          </w:tcPr>
          <w:p>
            <w:pPr>
              <w:spacing w:after="0" w:line="240" w:lineRule="auto"/>
              <w:jc w:val="both"/>
              <w:rPr>
                <w:rFonts w:ascii="Cambria Math" w:hAnsi="Cambria Math" w:cs="Arial"/>
              </w:rPr>
            </w:pPr>
            <w:r>
              <w:rPr>
                <w:rFonts w:ascii="Cambria Math" w:hAnsi="Cambria Math" w:cs="Arial"/>
              </w:rPr>
              <w:t>09-10-2019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648" w:type="dxa"/>
          </w:tcPr>
          <w:p>
            <w:pPr>
              <w:spacing w:after="0" w:line="240" w:lineRule="auto"/>
              <w:jc w:val="both"/>
              <w:rPr>
                <w:rFonts w:ascii="Cambria Math" w:hAnsi="Cambria Math" w:cs="Arial"/>
              </w:rPr>
            </w:pPr>
            <w:r>
              <w:rPr>
                <w:rFonts w:ascii="Cambria Math" w:hAnsi="Cambria Math" w:cs="Arial"/>
              </w:rPr>
              <w:t>7</w:t>
            </w:r>
          </w:p>
        </w:tc>
        <w:tc>
          <w:tcPr>
            <w:tcW w:w="4230" w:type="dxa"/>
          </w:tcPr>
          <w:p>
            <w:pPr>
              <w:spacing w:after="0" w:line="240" w:lineRule="auto"/>
              <w:jc w:val="both"/>
              <w:rPr>
                <w:rFonts w:ascii="Cambria Math" w:hAnsi="Cambria Math" w:cs="Arial"/>
              </w:rPr>
            </w:pPr>
            <w:r>
              <w:rPr>
                <w:rFonts w:ascii="Cambria Math" w:hAnsi="Cambria Math" w:cs="Arial"/>
              </w:rPr>
              <w:t>Coding</w:t>
            </w:r>
          </w:p>
        </w:tc>
        <w:tc>
          <w:tcPr>
            <w:tcW w:w="1710" w:type="dxa"/>
          </w:tcPr>
          <w:p>
            <w:pPr>
              <w:spacing w:after="0" w:line="240" w:lineRule="auto"/>
              <w:jc w:val="both"/>
              <w:rPr>
                <w:rFonts w:ascii="Cambria Math" w:hAnsi="Cambria Math" w:cs="Arial"/>
              </w:rPr>
            </w:pPr>
            <w:r>
              <w:rPr>
                <w:rFonts w:ascii="Cambria Math" w:hAnsi="Cambria Math" w:cs="Arial"/>
              </w:rPr>
              <w:t>10-10-2019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648" w:type="dxa"/>
          </w:tcPr>
          <w:p>
            <w:pPr>
              <w:spacing w:after="0" w:line="240" w:lineRule="auto"/>
              <w:jc w:val="both"/>
              <w:rPr>
                <w:rFonts w:ascii="Cambria Math" w:hAnsi="Cambria Math" w:cs="Arial"/>
              </w:rPr>
            </w:pPr>
            <w:r>
              <w:rPr>
                <w:rFonts w:ascii="Cambria Math" w:hAnsi="Cambria Math" w:cs="Arial"/>
              </w:rPr>
              <w:t>8</w:t>
            </w:r>
          </w:p>
        </w:tc>
        <w:tc>
          <w:tcPr>
            <w:tcW w:w="4230" w:type="dxa"/>
          </w:tcPr>
          <w:p>
            <w:pPr>
              <w:spacing w:after="0" w:line="240" w:lineRule="auto"/>
              <w:jc w:val="both"/>
              <w:rPr>
                <w:rFonts w:ascii="Cambria Math" w:hAnsi="Cambria Math" w:cs="Arial"/>
              </w:rPr>
            </w:pPr>
            <w:r>
              <w:rPr>
                <w:rFonts w:ascii="Cambria Math" w:hAnsi="Cambria Math" w:cs="Arial"/>
              </w:rPr>
              <w:t>Internal Project Review</w:t>
            </w:r>
          </w:p>
        </w:tc>
        <w:tc>
          <w:tcPr>
            <w:tcW w:w="1710" w:type="dxa"/>
          </w:tcPr>
          <w:p>
            <w:pPr>
              <w:spacing w:after="0" w:line="240" w:lineRule="auto"/>
              <w:jc w:val="both"/>
              <w:rPr>
                <w:rFonts w:ascii="Cambria Math" w:hAnsi="Cambria Math" w:cs="Arial"/>
              </w:rPr>
            </w:pPr>
            <w:r>
              <w:rPr>
                <w:rFonts w:ascii="Cambria Math" w:hAnsi="Cambria Math" w:cs="Arial"/>
              </w:rPr>
              <w:t>20-09-2019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648" w:type="dxa"/>
          </w:tcPr>
          <w:p>
            <w:pPr>
              <w:spacing w:after="0" w:line="240" w:lineRule="auto"/>
              <w:jc w:val="both"/>
              <w:rPr>
                <w:rFonts w:ascii="Cambria Math" w:hAnsi="Cambria Math" w:cs="Arial"/>
              </w:rPr>
            </w:pPr>
            <w:r>
              <w:rPr>
                <w:rFonts w:ascii="Cambria Math" w:hAnsi="Cambria Math" w:cs="Arial"/>
              </w:rPr>
              <w:t>9</w:t>
            </w:r>
          </w:p>
        </w:tc>
        <w:tc>
          <w:tcPr>
            <w:tcW w:w="4230" w:type="dxa"/>
          </w:tcPr>
          <w:p>
            <w:pPr>
              <w:spacing w:after="0" w:line="240" w:lineRule="auto"/>
              <w:jc w:val="both"/>
              <w:rPr>
                <w:rFonts w:ascii="Cambria Math" w:hAnsi="Cambria Math" w:cs="Arial"/>
              </w:rPr>
            </w:pPr>
            <w:r>
              <w:rPr>
                <w:rFonts w:ascii="Cambria Math" w:hAnsi="Cambria Math" w:cs="Arial"/>
              </w:rPr>
              <w:t>Testing</w:t>
            </w:r>
          </w:p>
        </w:tc>
        <w:tc>
          <w:tcPr>
            <w:tcW w:w="1710" w:type="dxa"/>
          </w:tcPr>
          <w:p>
            <w:pPr>
              <w:spacing w:after="0" w:line="240" w:lineRule="auto"/>
              <w:jc w:val="both"/>
              <w:rPr>
                <w:rFonts w:ascii="Cambria Math" w:hAnsi="Cambria Math" w:cs="Arial"/>
              </w:rPr>
            </w:pPr>
            <w:r>
              <w:rPr>
                <w:rFonts w:ascii="Cambria Math" w:hAnsi="Cambria Math" w:cs="Arial"/>
              </w:rPr>
              <w:t>15-11-2019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648" w:type="dxa"/>
          </w:tcPr>
          <w:p>
            <w:pPr>
              <w:spacing w:after="0" w:line="240" w:lineRule="auto"/>
              <w:jc w:val="both"/>
              <w:rPr>
                <w:rFonts w:ascii="Cambria Math" w:hAnsi="Cambria Math" w:cs="Arial"/>
              </w:rPr>
            </w:pPr>
            <w:r>
              <w:rPr>
                <w:rFonts w:ascii="Cambria Math" w:hAnsi="Cambria Math" w:cs="Arial"/>
              </w:rPr>
              <w:t>10</w:t>
            </w:r>
          </w:p>
        </w:tc>
        <w:tc>
          <w:tcPr>
            <w:tcW w:w="4230" w:type="dxa"/>
          </w:tcPr>
          <w:p>
            <w:pPr>
              <w:spacing w:after="0" w:line="240" w:lineRule="auto"/>
              <w:jc w:val="both"/>
              <w:rPr>
                <w:rFonts w:ascii="Cambria Math" w:hAnsi="Cambria Math" w:cs="Arial"/>
              </w:rPr>
            </w:pPr>
            <w:r>
              <w:rPr>
                <w:rFonts w:ascii="Cambria Math" w:hAnsi="Cambria Math" w:cs="Arial"/>
              </w:rPr>
              <w:t>Demo Software</w:t>
            </w:r>
          </w:p>
        </w:tc>
        <w:tc>
          <w:tcPr>
            <w:tcW w:w="1710" w:type="dxa"/>
          </w:tcPr>
          <w:p>
            <w:pPr>
              <w:spacing w:after="0" w:line="240" w:lineRule="auto"/>
              <w:jc w:val="both"/>
              <w:rPr>
                <w:rFonts w:ascii="Cambria Math" w:hAnsi="Cambria Math" w:cs="Arial"/>
              </w:rPr>
            </w:pPr>
            <w:r>
              <w:rPr>
                <w:rFonts w:ascii="Cambria Math" w:hAnsi="Cambria Math" w:cs="Arial"/>
              </w:rPr>
              <w:t>20 -12-2019</w:t>
            </w:r>
          </w:p>
        </w:tc>
      </w:tr>
    </w:tbl>
    <w:p>
      <w:pPr>
        <w:rPr>
          <w:rFonts w:ascii="Cambria Math" w:hAnsi="Cambria Math" w:cs="Arial"/>
          <w:b/>
          <w:sz w:val="28"/>
          <w:szCs w:val="28"/>
        </w:rPr>
      </w:pPr>
      <w:r>
        <w:rPr>
          <w:rFonts w:ascii="Cambria Math" w:hAnsi="Cambria Math" w:cs="Arial"/>
          <w:b/>
          <w:sz w:val="28"/>
          <w:szCs w:val="28"/>
        </w:rPr>
        <w:t>Scheduling the Tasks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1530"/>
        <w:gridCol w:w="198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Task</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Start Date</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Duration (Days)</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Initiate Project</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01/07/2020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30</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02/08/2020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Develop Project charter</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01/07/2020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15</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16/07/2020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Define Scope</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01/07/2020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5</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06/07/2020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Identify High Level Roles</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05/07/2020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07/07/2020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High level Budget</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08/07/2020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10/07/2020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Identify High level Control Strategies</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20/07/2020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6</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26/07/2020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Finalize Charter and Gain Approval</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02/08/2020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10</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12/08/2020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Consolidate and publish project charter</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02/08/2020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3</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05/08/2020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Hold Review Meeting</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07/08/2020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09/08/2020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Revise Project Charter</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08/08/2020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3</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11/08/2020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Gain Approvals from Government</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10/08/2020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12/08/2020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Plan Project (10%)</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14/08/2020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28</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12/09/2020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Develop Work Plan</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14/08/2020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12</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26/08/2020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Work breakdown structure</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20/08/2020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24/08/2020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Project Staffing Plan</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25/08/2020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29/08/2020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Project Schedule</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01/09/2020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05/08/2020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Project Budget</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06/10/2020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10/08/2020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eastAsia="Times New Roman" w:cs="Arial"/>
                <w:b/>
                <w:bCs/>
                <w:color w:val="000000"/>
                <w:sz w:val="24"/>
                <w:szCs w:val="24"/>
              </w:rPr>
              <w:t>Develop Project Control Plan</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12/09/2020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10</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22/09/2020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Communication plan</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12/09/2020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6</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18/09/2020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Develop Quality Management Plan</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18/09/2020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22/09/2020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Design</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24/09/2020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10</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04/10/2020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Define stages and activities</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24/09/2020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28/09/2020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Design content formats</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26/09/2020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3</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29/09/2020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Object design review</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01/10/2020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3</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04/10/2020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Build</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05/10/2020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45</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20/07/2020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Write Code</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05/10/2020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35</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10/11/2020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Project review with Client</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10/11/2020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10</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20/11/2020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Testing</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20/11/2020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30</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20/12/2020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Unit testing</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21/11/2020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20</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11/12/2020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Test of usability</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10/12/2020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10</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20/12/2020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Implementation</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21/10/2020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40</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10/10/2020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Move tool to production environment</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21/11/2020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20</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10/11/2020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sz w:val="24"/>
                <w:szCs w:val="24"/>
              </w:rPr>
            </w:pPr>
            <w:r>
              <w:rPr>
                <w:rFonts w:ascii="Cambria Math" w:hAnsi="Cambria Math" w:cs="Arial"/>
                <w:sz w:val="24"/>
                <w:szCs w:val="24"/>
              </w:rPr>
              <w:t>Announce Tool Arability</w:t>
            </w:r>
          </w:p>
        </w:tc>
        <w:tc>
          <w:tcPr>
            <w:tcW w:w="1530" w:type="dxa"/>
          </w:tcPr>
          <w:p>
            <w:pPr>
              <w:spacing w:after="0" w:line="240" w:lineRule="auto"/>
              <w:jc w:val="both"/>
              <w:rPr>
                <w:rFonts w:ascii="Cambria Math" w:hAnsi="Cambria Math" w:cs="Arial"/>
                <w:sz w:val="24"/>
                <w:szCs w:val="24"/>
              </w:rPr>
            </w:pPr>
            <w:r>
              <w:rPr>
                <w:rFonts w:ascii="Cambria Math" w:hAnsi="Cambria Math" w:cs="Arial"/>
                <w:sz w:val="24"/>
                <w:szCs w:val="24"/>
              </w:rPr>
              <w:t>19/12/2020</w:t>
            </w:r>
          </w:p>
        </w:tc>
        <w:tc>
          <w:tcPr>
            <w:tcW w:w="1980" w:type="dxa"/>
          </w:tcPr>
          <w:p>
            <w:pPr>
              <w:spacing w:after="0" w:line="240" w:lineRule="auto"/>
              <w:jc w:val="both"/>
              <w:rPr>
                <w:rFonts w:ascii="Cambria Math" w:hAnsi="Cambria Math" w:cs="Arial"/>
                <w:sz w:val="24"/>
                <w:szCs w:val="24"/>
              </w:rPr>
            </w:pPr>
            <w:r>
              <w:rPr>
                <w:rFonts w:ascii="Cambria Math" w:hAnsi="Cambria Math" w:cs="Arial"/>
                <w:sz w:val="24"/>
                <w:szCs w:val="24"/>
              </w:rPr>
              <w:t>20</w:t>
            </w:r>
          </w:p>
        </w:tc>
        <w:tc>
          <w:tcPr>
            <w:tcW w:w="1638" w:type="dxa"/>
          </w:tcPr>
          <w:p>
            <w:pPr>
              <w:spacing w:after="0" w:line="240" w:lineRule="auto"/>
              <w:jc w:val="both"/>
              <w:rPr>
                <w:rFonts w:ascii="Cambria Math" w:hAnsi="Cambria Math" w:cs="Arial"/>
                <w:sz w:val="24"/>
                <w:szCs w:val="24"/>
              </w:rPr>
            </w:pPr>
            <w:r>
              <w:rPr>
                <w:rFonts w:ascii="Cambria Math" w:hAnsi="Cambria Math" w:cs="Arial"/>
                <w:sz w:val="24"/>
                <w:szCs w:val="24"/>
              </w:rPr>
              <w:t>10/12/2020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spacing w:after="0" w:line="240" w:lineRule="auto"/>
              <w:jc w:val="both"/>
              <w:rPr>
                <w:rFonts w:ascii="Cambria Math" w:hAnsi="Cambria Math" w:cs="Arial"/>
                <w:b/>
                <w:sz w:val="24"/>
                <w:szCs w:val="24"/>
              </w:rPr>
            </w:pPr>
            <w:r>
              <w:rPr>
                <w:rFonts w:ascii="Cambria Math" w:hAnsi="Cambria Math" w:cs="Arial"/>
                <w:b/>
                <w:sz w:val="24"/>
                <w:szCs w:val="24"/>
              </w:rPr>
              <w:t>Close Project</w:t>
            </w:r>
          </w:p>
        </w:tc>
        <w:tc>
          <w:tcPr>
            <w:tcW w:w="1530" w:type="dxa"/>
          </w:tcPr>
          <w:p>
            <w:pPr>
              <w:spacing w:after="0" w:line="240" w:lineRule="auto"/>
              <w:jc w:val="both"/>
              <w:rPr>
                <w:rFonts w:ascii="Cambria Math" w:hAnsi="Cambria Math" w:cs="Arial"/>
                <w:b/>
                <w:sz w:val="24"/>
                <w:szCs w:val="24"/>
              </w:rPr>
            </w:pPr>
            <w:r>
              <w:rPr>
                <w:rFonts w:ascii="Cambria Math" w:hAnsi="Cambria Math" w:cs="Arial"/>
                <w:b/>
                <w:sz w:val="24"/>
                <w:szCs w:val="24"/>
              </w:rPr>
              <w:t>20/12/2020</w:t>
            </w:r>
          </w:p>
        </w:tc>
        <w:tc>
          <w:tcPr>
            <w:tcW w:w="1980" w:type="dxa"/>
          </w:tcPr>
          <w:p>
            <w:pPr>
              <w:spacing w:after="0" w:line="240" w:lineRule="auto"/>
              <w:jc w:val="both"/>
              <w:rPr>
                <w:rFonts w:ascii="Cambria Math" w:hAnsi="Cambria Math" w:cs="Arial"/>
                <w:b/>
                <w:sz w:val="24"/>
                <w:szCs w:val="24"/>
              </w:rPr>
            </w:pPr>
            <w:r>
              <w:rPr>
                <w:rFonts w:ascii="Cambria Math" w:hAnsi="Cambria Math" w:cs="Arial"/>
                <w:b/>
                <w:sz w:val="24"/>
                <w:szCs w:val="24"/>
              </w:rPr>
              <w:t>25</w:t>
            </w:r>
          </w:p>
        </w:tc>
        <w:tc>
          <w:tcPr>
            <w:tcW w:w="1638" w:type="dxa"/>
          </w:tcPr>
          <w:p>
            <w:pPr>
              <w:spacing w:after="0" w:line="240" w:lineRule="auto"/>
              <w:jc w:val="both"/>
              <w:rPr>
                <w:rFonts w:ascii="Cambria Math" w:hAnsi="Cambria Math" w:cs="Arial"/>
                <w:b/>
                <w:sz w:val="24"/>
                <w:szCs w:val="24"/>
              </w:rPr>
            </w:pPr>
            <w:r>
              <w:rPr>
                <w:rFonts w:ascii="Cambria Math" w:hAnsi="Cambria Math" w:cs="Arial"/>
                <w:b/>
                <w:sz w:val="24"/>
                <w:szCs w:val="24"/>
              </w:rPr>
              <w:t>20/12/2020</w:t>
            </w:r>
          </w:p>
        </w:tc>
      </w:tr>
    </w:tbl>
    <w:p>
      <w:pPr>
        <w:jc w:val="center"/>
        <w:rPr>
          <w:rFonts w:ascii="Cambria Math" w:hAnsi="Cambria Math" w:cs="Arial"/>
          <w:sz w:val="28"/>
          <w:szCs w:val="28"/>
        </w:rPr>
      </w:pPr>
      <w:r>
        <w:rPr>
          <w:rFonts w:ascii="Cambria Math" w:hAnsi="Cambria Math" w:cs="Arial"/>
          <w:b/>
          <w:bCs/>
          <w:sz w:val="28"/>
          <w:szCs w:val="28"/>
          <w:u w:val="single"/>
        </w:rPr>
        <w:t>Task Bar</w:t>
      </w:r>
      <w:r>
        <w:rPr>
          <w:rFonts w:ascii="Cambria Math" w:hAnsi="Cambria Math" w:cs="Arial"/>
          <w:sz w:val="28"/>
          <w:szCs w:val="28"/>
        </w:rPr>
        <w:drawing>
          <wp:inline distT="0" distB="0" distL="0" distR="0">
            <wp:extent cx="5719445" cy="2760345"/>
            <wp:effectExtent l="0" t="0" r="0" b="0"/>
            <wp:docPr id="2" name="Picture 1" descr="USC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C diagram.png"/>
                    <pic:cNvPicPr>
                      <a:picLocks noChangeAspect="1"/>
                    </pic:cNvPicPr>
                  </pic:nvPicPr>
                  <pic:blipFill>
                    <a:blip r:embed="rId13" cstate="print"/>
                    <a:srcRect l="1203" t="6466" r="2564"/>
                    <a:stretch>
                      <a:fillRect/>
                    </a:stretch>
                  </pic:blipFill>
                  <pic:spPr>
                    <a:xfrm>
                      <a:off x="0" y="0"/>
                      <a:ext cx="5719638" cy="2760642"/>
                    </a:xfrm>
                    <a:prstGeom prst="rect">
                      <a:avLst/>
                    </a:prstGeom>
                    <a:ln>
                      <a:noFill/>
                    </a:ln>
                  </pic:spPr>
                </pic:pic>
              </a:graphicData>
            </a:graphic>
          </wp:inline>
        </w:drawing>
      </w:r>
    </w:p>
    <w:p>
      <w:pPr>
        <w:jc w:val="center"/>
        <w:rPr>
          <w:rFonts w:ascii="Cambria Math" w:hAnsi="Cambria Math" w:cs="Arial"/>
          <w:b/>
          <w:sz w:val="28"/>
          <w:szCs w:val="28"/>
        </w:rPr>
      </w:pPr>
      <w:r>
        <w:rPr>
          <w:rFonts w:ascii="Cambria Math" w:hAnsi="Cambria Math" w:cs="Arial"/>
          <w:b/>
          <w:sz w:val="28"/>
          <w:szCs w:val="28"/>
        </w:rPr>
        <w:t>Staffing Plan</w:t>
      </w:r>
    </w:p>
    <w:p>
      <w:pPr>
        <w:jc w:val="center"/>
        <w:rPr>
          <w:rFonts w:ascii="Cambria Math" w:hAnsi="Cambria Math" w:cs="Arial"/>
          <w:b/>
          <w:sz w:val="36"/>
          <w:szCs w:val="36"/>
        </w:rPr>
      </w:pPr>
      <w:r>
        <w:rPr>
          <w:rFonts w:ascii="Cambria Math" w:hAnsi="Cambria Math" w:cs="Arial"/>
          <w:b/>
          <w:sz w:val="36"/>
          <w:szCs w:val="36"/>
        </w:rPr>
        <w:drawing>
          <wp:inline distT="0" distB="0" distL="0" distR="0">
            <wp:extent cx="5528945" cy="2257425"/>
            <wp:effectExtent l="0" t="0" r="0" b="0"/>
            <wp:docPr id="6" name="Picture 5" descr="US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USC 2.png"/>
                    <pic:cNvPicPr>
                      <a:picLocks noChangeAspect="1"/>
                    </pic:cNvPicPr>
                  </pic:nvPicPr>
                  <pic:blipFill>
                    <a:blip r:embed="rId14" cstate="print"/>
                    <a:stretch>
                      <a:fillRect/>
                    </a:stretch>
                  </pic:blipFill>
                  <pic:spPr>
                    <a:xfrm>
                      <a:off x="0" y="0"/>
                      <a:ext cx="5723404" cy="2336646"/>
                    </a:xfrm>
                    <a:prstGeom prst="rect">
                      <a:avLst/>
                    </a:prstGeom>
                  </pic:spPr>
                </pic:pic>
              </a:graphicData>
            </a:graphic>
          </wp:inline>
        </w:drawing>
      </w:r>
    </w:p>
    <w:p>
      <w:pPr>
        <w:rPr>
          <w:rFonts w:ascii="Cambria Math" w:hAnsi="Cambria Math" w:eastAsiaTheme="minorEastAsia"/>
          <w:sz w:val="24"/>
          <w:szCs w:val="24"/>
        </w:rPr>
      </w:pPr>
      <m:oMath>
        <m:bar>
          <m:barPr>
            <m:ctrlPr>
              <w:rPr>
                <w:rFonts w:ascii="Cambria Math" w:hAnsi="Cambria Math"/>
                <w:i/>
                <w:sz w:val="24"/>
                <w:szCs w:val="24"/>
              </w:rPr>
            </m:ctrlPr>
          </m:barPr>
          <m:e>
            <m:r>
              <m:rPr/>
              <w:rPr>
                <w:rFonts w:ascii="Cambria Math" w:hAnsi="Cambria Math"/>
                <w:sz w:val="24"/>
                <w:szCs w:val="24"/>
              </w:rPr>
              <m:t>Stack Holder registers :</m:t>
            </m:r>
            <m:ctrlPr>
              <w:rPr>
                <w:rFonts w:ascii="Cambria Math" w:hAnsi="Cambria Math"/>
                <w:i/>
                <w:sz w:val="24"/>
                <w:szCs w:val="24"/>
              </w:rPr>
            </m:ctrlPr>
          </m:e>
        </m:bar>
      </m:oMath>
      <w:r>
        <w:rPr>
          <w:rFonts w:ascii="Cambria Math" w:hAnsi="Cambria Math" w:eastAsiaTheme="minorEastAsia"/>
          <w:sz w:val="24"/>
          <w:szCs w:val="24"/>
        </w:rPr>
        <w:t xml:space="preserve"> </w:t>
      </w:r>
    </w:p>
    <w:tbl>
      <w:tblPr>
        <w:tblStyle w:val="9"/>
        <w:tblW w:w="1089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260"/>
        <w:gridCol w:w="1440"/>
        <w:gridCol w:w="1980"/>
        <w:gridCol w:w="1710"/>
        <w:gridCol w:w="1710"/>
        <w:gridCol w:w="90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900" w:type="dxa"/>
          </w:tcPr>
          <w:p>
            <w:pPr>
              <w:pStyle w:val="18"/>
              <w:rPr>
                <w:rFonts w:ascii="Cambria Math" w:hAnsi="Cambria Math"/>
                <w:b/>
                <w:sz w:val="20"/>
                <w:szCs w:val="20"/>
              </w:rPr>
            </w:pPr>
            <w:r>
              <w:rPr>
                <w:rFonts w:ascii="Cambria Math" w:hAnsi="Cambria Math"/>
                <w:b/>
                <w:sz w:val="20"/>
                <w:szCs w:val="20"/>
              </w:rPr>
              <w:t>Stake Holders</w:t>
            </w:r>
          </w:p>
        </w:tc>
        <w:tc>
          <w:tcPr>
            <w:tcW w:w="1260" w:type="dxa"/>
          </w:tcPr>
          <w:p>
            <w:pPr>
              <w:spacing w:after="0" w:line="240" w:lineRule="auto"/>
              <w:rPr>
                <w:rFonts w:ascii="Cambria Math" w:hAnsi="Cambria Math"/>
                <w:b/>
                <w:sz w:val="20"/>
                <w:szCs w:val="20"/>
              </w:rPr>
            </w:pPr>
            <w:r>
              <w:rPr>
                <w:rFonts w:ascii="Cambria Math" w:hAnsi="Cambria Math"/>
                <w:b/>
                <w:w w:val="95"/>
                <w:sz w:val="20"/>
                <w:szCs w:val="20"/>
              </w:rPr>
              <w:t>Designation</w:t>
            </w:r>
          </w:p>
        </w:tc>
        <w:tc>
          <w:tcPr>
            <w:tcW w:w="1440" w:type="dxa"/>
          </w:tcPr>
          <w:p>
            <w:pPr>
              <w:spacing w:after="0" w:line="240" w:lineRule="auto"/>
              <w:rPr>
                <w:rFonts w:ascii="Cambria Math" w:hAnsi="Cambria Math"/>
                <w:b/>
                <w:sz w:val="20"/>
                <w:szCs w:val="20"/>
              </w:rPr>
            </w:pPr>
            <w:r>
              <w:rPr>
                <w:rFonts w:ascii="Cambria Math" w:hAnsi="Cambria Math"/>
                <w:b/>
                <w:sz w:val="20"/>
                <w:szCs w:val="20"/>
              </w:rPr>
              <w:t>Department</w:t>
            </w:r>
          </w:p>
        </w:tc>
        <w:tc>
          <w:tcPr>
            <w:tcW w:w="1980" w:type="dxa"/>
          </w:tcPr>
          <w:p>
            <w:pPr>
              <w:pStyle w:val="18"/>
              <w:ind w:left="109"/>
              <w:rPr>
                <w:rFonts w:ascii="Cambria Math" w:hAnsi="Cambria Math"/>
                <w:b/>
                <w:sz w:val="20"/>
                <w:szCs w:val="20"/>
              </w:rPr>
            </w:pPr>
            <w:r>
              <w:rPr>
                <w:rFonts w:ascii="Cambria Math" w:hAnsi="Cambria Math"/>
                <w:b/>
                <w:w w:val="95"/>
                <w:sz w:val="20"/>
                <w:szCs w:val="20"/>
              </w:rPr>
              <w:t>Role in Project</w:t>
            </w:r>
          </w:p>
        </w:tc>
        <w:tc>
          <w:tcPr>
            <w:tcW w:w="1710" w:type="dxa"/>
          </w:tcPr>
          <w:p>
            <w:pPr>
              <w:pStyle w:val="18"/>
              <w:tabs>
                <w:tab w:val="left" w:pos="1372"/>
              </w:tabs>
              <w:ind w:left="108"/>
              <w:rPr>
                <w:rFonts w:ascii="Cambria Math" w:hAnsi="Cambria Math"/>
                <w:b/>
                <w:sz w:val="20"/>
                <w:szCs w:val="20"/>
              </w:rPr>
            </w:pPr>
            <w:r>
              <w:rPr>
                <w:rFonts w:ascii="Cambria Math" w:hAnsi="Cambria Math"/>
                <w:b/>
                <w:sz w:val="20"/>
                <w:szCs w:val="20"/>
              </w:rPr>
              <w:t>Type of Communication</w:t>
            </w:r>
          </w:p>
        </w:tc>
        <w:tc>
          <w:tcPr>
            <w:tcW w:w="1710" w:type="dxa"/>
          </w:tcPr>
          <w:p>
            <w:pPr>
              <w:spacing w:after="0" w:line="240" w:lineRule="auto"/>
              <w:rPr>
                <w:rFonts w:ascii="Cambria Math" w:hAnsi="Cambria Math"/>
                <w:b/>
                <w:sz w:val="20"/>
                <w:szCs w:val="20"/>
              </w:rPr>
            </w:pPr>
            <w:r>
              <w:rPr>
                <w:rFonts w:ascii="Cambria Math" w:hAnsi="Cambria Math"/>
                <w:b/>
                <w:sz w:val="20"/>
                <w:szCs w:val="20"/>
              </w:rPr>
              <w:t>Expectation</w:t>
            </w:r>
          </w:p>
        </w:tc>
        <w:tc>
          <w:tcPr>
            <w:tcW w:w="900" w:type="dxa"/>
          </w:tcPr>
          <w:p>
            <w:pPr>
              <w:spacing w:after="0" w:line="240" w:lineRule="auto"/>
              <w:rPr>
                <w:rFonts w:ascii="Cambria Math" w:hAnsi="Cambria Math"/>
                <w:b/>
                <w:sz w:val="20"/>
                <w:szCs w:val="20"/>
              </w:rPr>
            </w:pPr>
            <w:r>
              <w:rPr>
                <w:rFonts w:ascii="Cambria Math" w:hAnsi="Cambria Math"/>
                <w:b/>
                <w:sz w:val="20"/>
                <w:szCs w:val="20"/>
              </w:rPr>
              <w:t>Interest</w:t>
            </w:r>
          </w:p>
        </w:tc>
        <w:tc>
          <w:tcPr>
            <w:tcW w:w="990" w:type="dxa"/>
          </w:tcPr>
          <w:p>
            <w:pPr>
              <w:spacing w:after="0" w:line="240" w:lineRule="auto"/>
              <w:rPr>
                <w:rFonts w:ascii="Cambria Math" w:hAnsi="Cambria Math"/>
                <w:b/>
                <w:sz w:val="20"/>
                <w:szCs w:val="20"/>
              </w:rPr>
            </w:pPr>
            <w:r>
              <w:rPr>
                <w:rFonts w:ascii="Cambria Math" w:hAnsi="Cambria Math"/>
                <w:b/>
                <w:sz w:val="20"/>
                <w:szCs w:val="20"/>
              </w:rPr>
              <w:t>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spacing w:line="236" w:lineRule="exact"/>
              <w:rPr>
                <w:rFonts w:ascii="Cambria Math" w:hAnsi="Cambria Math"/>
                <w:bCs/>
                <w:sz w:val="20"/>
                <w:szCs w:val="20"/>
              </w:rPr>
            </w:pPr>
            <w:r>
              <w:rPr>
                <w:rFonts w:ascii="Cambria Math" w:hAnsi="Cambria Math"/>
                <w:bCs/>
                <w:sz w:val="20"/>
                <w:szCs w:val="20"/>
              </w:rPr>
              <w:t>A</w:t>
            </w:r>
          </w:p>
        </w:tc>
        <w:tc>
          <w:tcPr>
            <w:tcW w:w="1260" w:type="dxa"/>
          </w:tcPr>
          <w:p>
            <w:pPr>
              <w:spacing w:after="0" w:line="240" w:lineRule="auto"/>
              <w:rPr>
                <w:rFonts w:ascii="Cambria Math" w:hAnsi="Cambria Math"/>
                <w:bCs/>
                <w:sz w:val="20"/>
                <w:szCs w:val="20"/>
              </w:rPr>
            </w:pPr>
            <w:r>
              <w:rPr>
                <w:rFonts w:ascii="Cambria Math" w:hAnsi="Cambria Math"/>
                <w:w w:val="85"/>
                <w:sz w:val="20"/>
                <w:szCs w:val="20"/>
              </w:rPr>
              <w:t>CEO</w:t>
            </w:r>
          </w:p>
        </w:tc>
        <w:tc>
          <w:tcPr>
            <w:tcW w:w="1440" w:type="dxa"/>
          </w:tcPr>
          <w:p>
            <w:pPr>
              <w:spacing w:after="0" w:line="240" w:lineRule="auto"/>
              <w:rPr>
                <w:rFonts w:ascii="Cambria Math" w:hAnsi="Cambria Math"/>
                <w:bCs/>
                <w:sz w:val="20"/>
                <w:szCs w:val="20"/>
              </w:rPr>
            </w:pPr>
            <w:r>
              <w:rPr>
                <w:rFonts w:ascii="Cambria Math" w:hAnsi="Cambria Math"/>
                <w:bCs/>
                <w:sz w:val="20"/>
                <w:szCs w:val="20"/>
              </w:rPr>
              <w:t>Higher Management</w:t>
            </w:r>
          </w:p>
        </w:tc>
        <w:tc>
          <w:tcPr>
            <w:tcW w:w="1980" w:type="dxa"/>
          </w:tcPr>
          <w:p>
            <w:pPr>
              <w:pStyle w:val="18"/>
              <w:rPr>
                <w:rFonts w:ascii="Cambria Math" w:hAnsi="Cambria Math"/>
                <w:sz w:val="20"/>
                <w:szCs w:val="20"/>
              </w:rPr>
            </w:pPr>
            <w:r>
              <w:rPr>
                <w:rFonts w:ascii="Cambria Math" w:hAnsi="Cambria Math"/>
                <w:sz w:val="20"/>
                <w:szCs w:val="20"/>
              </w:rPr>
              <w:t>Finance &amp; oversee of the project</w:t>
            </w:r>
          </w:p>
        </w:tc>
        <w:tc>
          <w:tcPr>
            <w:tcW w:w="1710" w:type="dxa"/>
          </w:tcPr>
          <w:p>
            <w:pPr>
              <w:pStyle w:val="18"/>
              <w:spacing w:line="236" w:lineRule="exact"/>
              <w:rPr>
                <w:rFonts w:ascii="Cambria Math" w:hAnsi="Cambria Math"/>
                <w:bCs/>
                <w:sz w:val="20"/>
                <w:szCs w:val="20"/>
              </w:rPr>
            </w:pPr>
            <w:r>
              <w:rPr>
                <w:rFonts w:ascii="Cambria Math" w:hAnsi="Cambria Math"/>
                <w:bCs/>
                <w:sz w:val="20"/>
                <w:szCs w:val="20"/>
              </w:rPr>
              <w:t>Weekly meetings with the project lead</w:t>
            </w:r>
          </w:p>
        </w:tc>
        <w:tc>
          <w:tcPr>
            <w:tcW w:w="1710" w:type="dxa"/>
          </w:tcPr>
          <w:p>
            <w:pPr>
              <w:spacing w:after="0" w:line="240" w:lineRule="auto"/>
              <w:rPr>
                <w:rFonts w:ascii="Cambria Math" w:hAnsi="Cambria Math"/>
                <w:bCs/>
                <w:sz w:val="20"/>
                <w:szCs w:val="20"/>
              </w:rPr>
            </w:pPr>
            <w:r>
              <w:rPr>
                <w:rFonts w:ascii="Cambria Math" w:hAnsi="Cambria Math"/>
                <w:bCs/>
                <w:sz w:val="20"/>
                <w:szCs w:val="20"/>
              </w:rPr>
              <w:t xml:space="preserve">Proper allocation of the budget in time. </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spacing w:line="237" w:lineRule="exact"/>
              <w:ind w:left="108"/>
              <w:rPr>
                <w:rFonts w:ascii="Cambria Math" w:hAnsi="Cambria Math"/>
                <w:bCs/>
                <w:sz w:val="20"/>
                <w:szCs w:val="20"/>
              </w:rPr>
            </w:pPr>
            <w:r>
              <w:rPr>
                <w:rFonts w:ascii="Cambria Math" w:hAnsi="Cambria Math"/>
                <w:bCs/>
                <w:sz w:val="20"/>
                <w:szCs w:val="20"/>
              </w:rPr>
              <w:t>B</w:t>
            </w:r>
          </w:p>
        </w:tc>
        <w:tc>
          <w:tcPr>
            <w:tcW w:w="1260" w:type="dxa"/>
          </w:tcPr>
          <w:p>
            <w:pPr>
              <w:spacing w:after="0" w:line="240" w:lineRule="auto"/>
              <w:rPr>
                <w:rFonts w:ascii="Cambria Math" w:hAnsi="Cambria Math"/>
                <w:bCs/>
                <w:sz w:val="20"/>
                <w:szCs w:val="20"/>
              </w:rPr>
            </w:pPr>
            <w:r>
              <w:rPr>
                <w:rFonts w:ascii="Cambria Math" w:hAnsi="Cambria Math"/>
                <w:bCs/>
                <w:sz w:val="20"/>
                <w:szCs w:val="20"/>
              </w:rPr>
              <w:t>Project team lead</w:t>
            </w:r>
          </w:p>
        </w:tc>
        <w:tc>
          <w:tcPr>
            <w:tcW w:w="1440" w:type="dxa"/>
          </w:tcPr>
          <w:p>
            <w:pPr>
              <w:spacing w:after="0" w:line="240" w:lineRule="auto"/>
              <w:rPr>
                <w:rFonts w:ascii="Cambria Math" w:hAnsi="Cambria Math"/>
                <w:bCs/>
                <w:sz w:val="20"/>
                <w:szCs w:val="20"/>
              </w:rPr>
            </w:pPr>
            <w:r>
              <w:rPr>
                <w:rFonts w:ascii="Cambria Math" w:hAnsi="Cambria Math"/>
                <w:bCs/>
                <w:sz w:val="20"/>
                <w:szCs w:val="20"/>
              </w:rPr>
              <w:t>Project department</w:t>
            </w:r>
          </w:p>
        </w:tc>
        <w:tc>
          <w:tcPr>
            <w:tcW w:w="1980" w:type="dxa"/>
          </w:tcPr>
          <w:p>
            <w:pPr>
              <w:pStyle w:val="18"/>
              <w:tabs>
                <w:tab w:val="left" w:pos="1177"/>
              </w:tabs>
              <w:spacing w:line="236" w:lineRule="exact"/>
              <w:rPr>
                <w:rFonts w:ascii="Cambria Math" w:hAnsi="Cambria Math"/>
                <w:sz w:val="20"/>
                <w:szCs w:val="20"/>
              </w:rPr>
            </w:pPr>
            <w:r>
              <w:rPr>
                <w:rFonts w:ascii="Cambria Math" w:hAnsi="Cambria Math"/>
                <w:sz w:val="20"/>
                <w:szCs w:val="20"/>
              </w:rPr>
              <w:t>Manage, monitoring, &amp; Major role in M&amp;C</w:t>
            </w:r>
          </w:p>
        </w:tc>
        <w:tc>
          <w:tcPr>
            <w:tcW w:w="1710" w:type="dxa"/>
          </w:tcPr>
          <w:p>
            <w:pPr>
              <w:spacing w:after="0" w:line="240" w:lineRule="auto"/>
              <w:rPr>
                <w:rFonts w:ascii="Cambria Math" w:hAnsi="Cambria Math"/>
                <w:bCs/>
                <w:sz w:val="20"/>
                <w:szCs w:val="20"/>
              </w:rPr>
            </w:pPr>
            <w:r>
              <w:rPr>
                <w:rFonts w:ascii="Cambria Math" w:hAnsi="Cambria Math"/>
                <w:bCs/>
                <w:sz w:val="20"/>
                <w:szCs w:val="20"/>
              </w:rPr>
              <w:t>Daily meetings with the project members</w:t>
            </w:r>
          </w:p>
        </w:tc>
        <w:tc>
          <w:tcPr>
            <w:tcW w:w="1710" w:type="dxa"/>
          </w:tcPr>
          <w:p>
            <w:pPr>
              <w:spacing w:after="0" w:line="240" w:lineRule="auto"/>
              <w:rPr>
                <w:rFonts w:ascii="Cambria Math" w:hAnsi="Cambria Math"/>
                <w:bCs/>
                <w:sz w:val="20"/>
                <w:szCs w:val="20"/>
              </w:rPr>
            </w:pPr>
            <w:r>
              <w:rPr>
                <w:rFonts w:ascii="Cambria Math" w:hAnsi="Cambria Math"/>
                <w:bCs/>
                <w:sz w:val="20"/>
                <w:szCs w:val="20"/>
              </w:rPr>
              <w:t>Completion of the project within time, scope &amp; budget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spacing w:line="227" w:lineRule="exact"/>
              <w:rPr>
                <w:rFonts w:ascii="Cambria Math" w:hAnsi="Cambria Math"/>
                <w:bCs/>
                <w:sz w:val="20"/>
                <w:szCs w:val="20"/>
              </w:rPr>
            </w:pPr>
            <w:r>
              <w:rPr>
                <w:rFonts w:ascii="Cambria Math" w:hAnsi="Cambria Math"/>
                <w:bCs/>
                <w:sz w:val="20"/>
                <w:szCs w:val="20"/>
              </w:rPr>
              <w:t>C</w:t>
            </w:r>
          </w:p>
        </w:tc>
        <w:tc>
          <w:tcPr>
            <w:tcW w:w="1260" w:type="dxa"/>
          </w:tcPr>
          <w:p>
            <w:pPr>
              <w:spacing w:after="0" w:line="240" w:lineRule="auto"/>
              <w:rPr>
                <w:rFonts w:ascii="Cambria Math" w:hAnsi="Cambria Math"/>
                <w:bCs/>
                <w:sz w:val="20"/>
                <w:szCs w:val="20"/>
              </w:rPr>
            </w:pPr>
            <w:r>
              <w:rPr>
                <w:rFonts w:ascii="Cambria Math" w:hAnsi="Cambria Math"/>
                <w:bCs/>
                <w:sz w:val="20"/>
                <w:szCs w:val="20"/>
              </w:rPr>
              <w:t>Programming leader</w:t>
            </w:r>
          </w:p>
        </w:tc>
        <w:tc>
          <w:tcPr>
            <w:tcW w:w="1440" w:type="dxa"/>
          </w:tcPr>
          <w:p>
            <w:pPr>
              <w:spacing w:after="0" w:line="240" w:lineRule="auto"/>
              <w:rPr>
                <w:rFonts w:ascii="Cambria Math" w:hAnsi="Cambria Math"/>
                <w:bCs/>
                <w:sz w:val="20"/>
                <w:szCs w:val="20"/>
              </w:rPr>
            </w:pPr>
            <w:r>
              <w:rPr>
                <w:rFonts w:ascii="Cambria Math" w:hAnsi="Cambria Math"/>
                <w:bCs/>
                <w:sz w:val="20"/>
                <w:szCs w:val="20"/>
              </w:rPr>
              <w:t>Programming department</w:t>
            </w:r>
          </w:p>
        </w:tc>
        <w:tc>
          <w:tcPr>
            <w:tcW w:w="1980" w:type="dxa"/>
          </w:tcPr>
          <w:p>
            <w:pPr>
              <w:pStyle w:val="18"/>
              <w:tabs>
                <w:tab w:val="left" w:pos="1215"/>
              </w:tabs>
              <w:spacing w:line="237" w:lineRule="exact"/>
              <w:rPr>
                <w:rFonts w:ascii="Cambria Math" w:hAnsi="Cambria Math"/>
                <w:sz w:val="20"/>
                <w:szCs w:val="20"/>
              </w:rPr>
            </w:pPr>
            <w:r>
              <w:rPr>
                <w:rFonts w:ascii="Cambria Math" w:hAnsi="Cambria Math"/>
                <w:sz w:val="20"/>
                <w:szCs w:val="20"/>
              </w:rPr>
              <w:t>Program &amp; plan the software’s layout &amp; framework</w:t>
            </w:r>
          </w:p>
        </w:tc>
        <w:tc>
          <w:tcPr>
            <w:tcW w:w="1710" w:type="dxa"/>
          </w:tcPr>
          <w:p>
            <w:pPr>
              <w:spacing w:after="0" w:line="240" w:lineRule="auto"/>
              <w:rPr>
                <w:rFonts w:ascii="Cambria Math" w:hAnsi="Cambria Math"/>
                <w:bCs/>
                <w:sz w:val="20"/>
                <w:szCs w:val="20"/>
              </w:rPr>
            </w:pPr>
            <w:r>
              <w:rPr>
                <w:rFonts w:ascii="Cambria Math" w:hAnsi="Cambria Math"/>
                <w:bCs/>
                <w:sz w:val="20"/>
                <w:szCs w:val="20"/>
              </w:rPr>
              <w:t>Daily meetings with the project members</w:t>
            </w:r>
          </w:p>
        </w:tc>
        <w:tc>
          <w:tcPr>
            <w:tcW w:w="1710" w:type="dxa"/>
          </w:tcPr>
          <w:p>
            <w:pPr>
              <w:spacing w:after="0" w:line="240" w:lineRule="auto"/>
              <w:rPr>
                <w:rFonts w:ascii="Cambria Math" w:hAnsi="Cambria Math"/>
                <w:bCs/>
                <w:sz w:val="20"/>
                <w:szCs w:val="20"/>
              </w:rPr>
            </w:pPr>
            <w:r>
              <w:rPr>
                <w:rFonts w:ascii="Cambria Math" w:hAnsi="Cambria Math"/>
                <w:bCs/>
                <w:sz w:val="20"/>
                <w:szCs w:val="20"/>
              </w:rPr>
              <w:t>Completion of the project within time, scope &amp; budget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D</w:t>
            </w:r>
          </w:p>
        </w:tc>
        <w:tc>
          <w:tcPr>
            <w:tcW w:w="1260" w:type="dxa"/>
          </w:tcPr>
          <w:p>
            <w:pPr>
              <w:spacing w:after="0" w:line="240" w:lineRule="auto"/>
              <w:rPr>
                <w:rFonts w:ascii="Cambria Math" w:hAnsi="Cambria Math"/>
                <w:bCs/>
                <w:sz w:val="20"/>
                <w:szCs w:val="20"/>
              </w:rPr>
            </w:pPr>
            <w:r>
              <w:rPr>
                <w:rFonts w:ascii="Cambria Math" w:hAnsi="Cambria Math"/>
                <w:bCs/>
                <w:sz w:val="20"/>
                <w:szCs w:val="20"/>
              </w:rPr>
              <w:t>Database manager</w:t>
            </w:r>
          </w:p>
        </w:tc>
        <w:tc>
          <w:tcPr>
            <w:tcW w:w="1440" w:type="dxa"/>
          </w:tcPr>
          <w:p>
            <w:pPr>
              <w:spacing w:after="0" w:line="240" w:lineRule="auto"/>
              <w:rPr>
                <w:rFonts w:ascii="Cambria Math" w:hAnsi="Cambria Math"/>
                <w:bCs/>
                <w:sz w:val="20"/>
                <w:szCs w:val="20"/>
              </w:rPr>
            </w:pPr>
            <w:r>
              <w:rPr>
                <w:rFonts w:ascii="Cambria Math" w:hAnsi="Cambria Math"/>
                <w:bCs/>
                <w:sz w:val="20"/>
                <w:szCs w:val="20"/>
              </w:rPr>
              <w:t>Database department</w:t>
            </w:r>
          </w:p>
        </w:tc>
        <w:tc>
          <w:tcPr>
            <w:tcW w:w="1980" w:type="dxa"/>
          </w:tcPr>
          <w:p>
            <w:pPr>
              <w:pStyle w:val="18"/>
              <w:spacing w:line="228" w:lineRule="exact"/>
              <w:rPr>
                <w:rFonts w:ascii="Cambria Math" w:hAnsi="Cambria Math"/>
                <w:sz w:val="20"/>
                <w:szCs w:val="20"/>
              </w:rPr>
            </w:pPr>
            <w:r>
              <w:rPr>
                <w:rFonts w:ascii="Cambria Math" w:hAnsi="Cambria Math"/>
                <w:sz w:val="20"/>
                <w:szCs w:val="20"/>
              </w:rPr>
              <w:t>Controlling database</w:t>
            </w:r>
          </w:p>
        </w:tc>
        <w:tc>
          <w:tcPr>
            <w:tcW w:w="1710" w:type="dxa"/>
          </w:tcPr>
          <w:p>
            <w:pPr>
              <w:spacing w:after="0" w:line="240" w:lineRule="auto"/>
              <w:rPr>
                <w:rFonts w:ascii="Cambria Math" w:hAnsi="Cambria Math"/>
                <w:bCs/>
                <w:sz w:val="20"/>
                <w:szCs w:val="20"/>
              </w:rPr>
            </w:pPr>
            <w:r>
              <w:rPr>
                <w:rFonts w:ascii="Cambria Math" w:hAnsi="Cambria Math"/>
                <w:bCs/>
                <w:sz w:val="20"/>
                <w:szCs w:val="20"/>
              </w:rPr>
              <w:t>Daily meetings with the project members</w:t>
            </w:r>
          </w:p>
        </w:tc>
        <w:tc>
          <w:tcPr>
            <w:tcW w:w="1710" w:type="dxa"/>
          </w:tcPr>
          <w:p>
            <w:pPr>
              <w:spacing w:after="0" w:line="240" w:lineRule="auto"/>
              <w:rPr>
                <w:rFonts w:ascii="Cambria Math" w:hAnsi="Cambria Math"/>
                <w:bCs/>
                <w:sz w:val="20"/>
                <w:szCs w:val="20"/>
              </w:rPr>
            </w:pPr>
            <w:r>
              <w:rPr>
                <w:rFonts w:ascii="Cambria Math" w:hAnsi="Cambria Math"/>
                <w:bCs/>
                <w:sz w:val="20"/>
                <w:szCs w:val="20"/>
              </w:rPr>
              <w:t>Completion of the project within time, scope &amp; budget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E</w:t>
            </w:r>
          </w:p>
        </w:tc>
        <w:tc>
          <w:tcPr>
            <w:tcW w:w="1260" w:type="dxa"/>
          </w:tcPr>
          <w:p>
            <w:pPr>
              <w:spacing w:after="0" w:line="240" w:lineRule="auto"/>
              <w:rPr>
                <w:rFonts w:ascii="Cambria Math" w:hAnsi="Cambria Math"/>
                <w:bCs/>
                <w:sz w:val="20"/>
                <w:szCs w:val="20"/>
              </w:rPr>
            </w:pPr>
            <w:r>
              <w:rPr>
                <w:rFonts w:ascii="Cambria Math" w:hAnsi="Cambria Math"/>
                <w:bCs/>
                <w:sz w:val="20"/>
                <w:szCs w:val="20"/>
              </w:rPr>
              <w:t>Document manager</w:t>
            </w:r>
          </w:p>
        </w:tc>
        <w:tc>
          <w:tcPr>
            <w:tcW w:w="1440" w:type="dxa"/>
          </w:tcPr>
          <w:p>
            <w:pPr>
              <w:spacing w:after="0" w:line="240" w:lineRule="auto"/>
              <w:rPr>
                <w:rFonts w:ascii="Cambria Math" w:hAnsi="Cambria Math"/>
                <w:bCs/>
                <w:sz w:val="20"/>
                <w:szCs w:val="20"/>
              </w:rPr>
            </w:pPr>
            <w:r>
              <w:rPr>
                <w:rFonts w:ascii="Cambria Math" w:hAnsi="Cambria Math"/>
                <w:bCs/>
                <w:sz w:val="20"/>
                <w:szCs w:val="20"/>
              </w:rPr>
              <w:t>Documentation department</w:t>
            </w:r>
          </w:p>
        </w:tc>
        <w:tc>
          <w:tcPr>
            <w:tcW w:w="1980" w:type="dxa"/>
          </w:tcPr>
          <w:p>
            <w:pPr>
              <w:spacing w:after="0" w:line="240" w:lineRule="auto"/>
              <w:rPr>
                <w:rFonts w:ascii="Cambria Math" w:hAnsi="Cambria Math"/>
                <w:bCs/>
                <w:sz w:val="20"/>
                <w:szCs w:val="20"/>
              </w:rPr>
            </w:pPr>
            <w:r>
              <w:rPr>
                <w:rFonts w:ascii="Cambria Math" w:hAnsi="Cambria Math"/>
                <w:bCs/>
                <w:sz w:val="20"/>
                <w:szCs w:val="20"/>
              </w:rPr>
              <w:t>M&amp;C documentation  &amp; collaboration with legal department</w:t>
            </w:r>
          </w:p>
        </w:tc>
        <w:tc>
          <w:tcPr>
            <w:tcW w:w="1710" w:type="dxa"/>
          </w:tcPr>
          <w:p>
            <w:pPr>
              <w:spacing w:after="0" w:line="240" w:lineRule="auto"/>
              <w:rPr>
                <w:rFonts w:ascii="Cambria Math" w:hAnsi="Cambria Math"/>
                <w:bCs/>
                <w:sz w:val="20"/>
                <w:szCs w:val="20"/>
              </w:rPr>
            </w:pPr>
            <w:r>
              <w:rPr>
                <w:rFonts w:ascii="Cambria Math" w:hAnsi="Cambria Math"/>
                <w:bCs/>
                <w:sz w:val="20"/>
                <w:szCs w:val="20"/>
              </w:rPr>
              <w:t>Daily meetings with the project members</w:t>
            </w:r>
          </w:p>
        </w:tc>
        <w:tc>
          <w:tcPr>
            <w:tcW w:w="1710" w:type="dxa"/>
          </w:tcPr>
          <w:p>
            <w:pPr>
              <w:spacing w:after="0" w:line="240" w:lineRule="auto"/>
              <w:rPr>
                <w:rFonts w:ascii="Cambria Math" w:hAnsi="Cambria Math"/>
                <w:bCs/>
                <w:sz w:val="20"/>
                <w:szCs w:val="20"/>
              </w:rPr>
            </w:pPr>
            <w:r>
              <w:rPr>
                <w:rFonts w:ascii="Cambria Math" w:hAnsi="Cambria Math"/>
                <w:bCs/>
                <w:sz w:val="20"/>
                <w:szCs w:val="20"/>
              </w:rPr>
              <w:t>Completion of the project within time, scope &amp; budget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F</w:t>
            </w:r>
          </w:p>
        </w:tc>
        <w:tc>
          <w:tcPr>
            <w:tcW w:w="1260" w:type="dxa"/>
          </w:tcPr>
          <w:p>
            <w:pPr>
              <w:spacing w:after="0" w:line="240" w:lineRule="auto"/>
              <w:rPr>
                <w:rFonts w:ascii="Cambria Math" w:hAnsi="Cambria Math"/>
                <w:bCs/>
                <w:sz w:val="20"/>
                <w:szCs w:val="20"/>
              </w:rPr>
            </w:pPr>
            <w:r>
              <w:rPr>
                <w:rFonts w:ascii="Cambria Math" w:hAnsi="Cambria Math"/>
                <w:bCs/>
                <w:sz w:val="20"/>
                <w:szCs w:val="20"/>
              </w:rPr>
              <w:t>Procurement manager</w:t>
            </w:r>
          </w:p>
        </w:tc>
        <w:tc>
          <w:tcPr>
            <w:tcW w:w="1440" w:type="dxa"/>
          </w:tcPr>
          <w:p>
            <w:pPr>
              <w:spacing w:after="0" w:line="240" w:lineRule="auto"/>
              <w:rPr>
                <w:rFonts w:ascii="Cambria Math" w:hAnsi="Cambria Math"/>
                <w:bCs/>
                <w:sz w:val="20"/>
                <w:szCs w:val="20"/>
              </w:rPr>
            </w:pPr>
            <w:r>
              <w:rPr>
                <w:rFonts w:ascii="Cambria Math" w:hAnsi="Cambria Math"/>
                <w:bCs/>
                <w:sz w:val="20"/>
                <w:szCs w:val="20"/>
              </w:rPr>
              <w:t>Procurement department</w:t>
            </w:r>
          </w:p>
        </w:tc>
        <w:tc>
          <w:tcPr>
            <w:tcW w:w="1980" w:type="dxa"/>
          </w:tcPr>
          <w:p>
            <w:pPr>
              <w:spacing w:after="0" w:line="240" w:lineRule="auto"/>
              <w:rPr>
                <w:rFonts w:ascii="Cambria Math" w:hAnsi="Cambria Math"/>
                <w:bCs/>
                <w:sz w:val="20"/>
                <w:szCs w:val="20"/>
              </w:rPr>
            </w:pPr>
            <w:r>
              <w:rPr>
                <w:rFonts w:ascii="Cambria Math" w:hAnsi="Cambria Math"/>
                <w:bCs/>
                <w:sz w:val="20"/>
                <w:szCs w:val="20"/>
              </w:rPr>
              <w:t>Procure the software(visual basic) &amp; Hardware’s</w:t>
            </w:r>
          </w:p>
        </w:tc>
        <w:tc>
          <w:tcPr>
            <w:tcW w:w="1710" w:type="dxa"/>
          </w:tcPr>
          <w:p>
            <w:pPr>
              <w:spacing w:after="0" w:line="240" w:lineRule="auto"/>
              <w:rPr>
                <w:rFonts w:ascii="Cambria Math" w:hAnsi="Cambria Math"/>
                <w:bCs/>
                <w:sz w:val="20"/>
                <w:szCs w:val="20"/>
              </w:rPr>
            </w:pPr>
            <w:r>
              <w:rPr>
                <w:rFonts w:ascii="Cambria Math" w:hAnsi="Cambria Math"/>
                <w:bCs/>
                <w:sz w:val="20"/>
                <w:szCs w:val="20"/>
              </w:rPr>
              <w:t>Written &amp; verbal</w:t>
            </w:r>
          </w:p>
        </w:tc>
        <w:tc>
          <w:tcPr>
            <w:tcW w:w="1710" w:type="dxa"/>
          </w:tcPr>
          <w:p>
            <w:pPr>
              <w:spacing w:after="0" w:line="240" w:lineRule="auto"/>
              <w:rPr>
                <w:rFonts w:ascii="Cambria Math" w:hAnsi="Cambria Math"/>
                <w:bCs/>
                <w:sz w:val="20"/>
                <w:szCs w:val="20"/>
              </w:rPr>
            </w:pPr>
            <w:r>
              <w:rPr>
                <w:rFonts w:ascii="Cambria Math" w:hAnsi="Cambria Math"/>
                <w:bCs/>
                <w:sz w:val="20"/>
                <w:szCs w:val="20"/>
              </w:rPr>
              <w:t>Produce cheap &amp; the best available</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G</w:t>
            </w:r>
          </w:p>
        </w:tc>
        <w:tc>
          <w:tcPr>
            <w:tcW w:w="1260" w:type="dxa"/>
          </w:tcPr>
          <w:p>
            <w:pPr>
              <w:spacing w:after="0" w:line="240" w:lineRule="auto"/>
              <w:rPr>
                <w:rFonts w:ascii="Cambria Math" w:hAnsi="Cambria Math"/>
                <w:bCs/>
                <w:sz w:val="20"/>
                <w:szCs w:val="20"/>
              </w:rPr>
            </w:pPr>
            <w:r>
              <w:rPr>
                <w:rFonts w:ascii="Cambria Math" w:hAnsi="Cambria Math"/>
                <w:bCs/>
                <w:sz w:val="20"/>
                <w:szCs w:val="20"/>
              </w:rPr>
              <w:t>HRM</w:t>
            </w:r>
          </w:p>
        </w:tc>
        <w:tc>
          <w:tcPr>
            <w:tcW w:w="1440" w:type="dxa"/>
          </w:tcPr>
          <w:p>
            <w:pPr>
              <w:spacing w:after="0" w:line="240" w:lineRule="auto"/>
              <w:rPr>
                <w:rFonts w:ascii="Cambria Math" w:hAnsi="Cambria Math"/>
                <w:bCs/>
                <w:sz w:val="20"/>
                <w:szCs w:val="20"/>
              </w:rPr>
            </w:pPr>
            <w:r>
              <w:rPr>
                <w:rFonts w:ascii="Cambria Math" w:hAnsi="Cambria Math"/>
                <w:bCs/>
                <w:sz w:val="20"/>
                <w:szCs w:val="20"/>
              </w:rPr>
              <w:t>HR department</w:t>
            </w:r>
          </w:p>
        </w:tc>
        <w:tc>
          <w:tcPr>
            <w:tcW w:w="1980" w:type="dxa"/>
          </w:tcPr>
          <w:p>
            <w:pPr>
              <w:spacing w:after="0" w:line="240" w:lineRule="auto"/>
              <w:rPr>
                <w:rFonts w:ascii="Cambria Math" w:hAnsi="Cambria Math"/>
                <w:bCs/>
                <w:sz w:val="20"/>
                <w:szCs w:val="20"/>
              </w:rPr>
            </w:pPr>
            <w:r>
              <w:rPr>
                <w:rFonts w:ascii="Cambria Math" w:hAnsi="Cambria Math"/>
                <w:bCs/>
                <w:sz w:val="20"/>
                <w:szCs w:val="20"/>
              </w:rPr>
              <w:t>Hire the individuals for the project &amp; defining their responsibilities.</w:t>
            </w:r>
          </w:p>
        </w:tc>
        <w:tc>
          <w:tcPr>
            <w:tcW w:w="1710" w:type="dxa"/>
          </w:tcPr>
          <w:p>
            <w:pPr>
              <w:spacing w:after="0" w:line="240" w:lineRule="auto"/>
              <w:rPr>
                <w:rFonts w:ascii="Cambria Math" w:hAnsi="Cambria Math"/>
                <w:bCs/>
                <w:sz w:val="20"/>
                <w:szCs w:val="20"/>
              </w:rPr>
            </w:pPr>
            <w:r>
              <w:rPr>
                <w:rFonts w:ascii="Cambria Math" w:hAnsi="Cambria Math"/>
                <w:w w:val="90"/>
                <w:sz w:val="20"/>
                <w:szCs w:val="20"/>
              </w:rPr>
              <w:t xml:space="preserve">Face-to-Face, </w:t>
            </w:r>
            <w:r>
              <w:rPr>
                <w:rFonts w:ascii="Cambria Math" w:hAnsi="Cambria Math"/>
                <w:sz w:val="20"/>
                <w:szCs w:val="20"/>
              </w:rPr>
              <w:t>Written</w:t>
            </w:r>
          </w:p>
        </w:tc>
        <w:tc>
          <w:tcPr>
            <w:tcW w:w="1710" w:type="dxa"/>
          </w:tcPr>
          <w:p>
            <w:pPr>
              <w:spacing w:after="0" w:line="240" w:lineRule="auto"/>
              <w:rPr>
                <w:rFonts w:ascii="Cambria Math" w:hAnsi="Cambria Math"/>
                <w:bCs/>
                <w:sz w:val="20"/>
                <w:szCs w:val="20"/>
              </w:rPr>
            </w:pPr>
            <w:r>
              <w:rPr>
                <w:rFonts w:ascii="Cambria Math" w:hAnsi="Cambria Math"/>
                <w:bCs/>
                <w:sz w:val="20"/>
                <w:szCs w:val="20"/>
              </w:rPr>
              <w:t>Hire the best people for the project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H</w:t>
            </w:r>
          </w:p>
        </w:tc>
        <w:tc>
          <w:tcPr>
            <w:tcW w:w="1260" w:type="dxa"/>
          </w:tcPr>
          <w:p>
            <w:pPr>
              <w:spacing w:after="0" w:line="240" w:lineRule="auto"/>
              <w:rPr>
                <w:rFonts w:ascii="Cambria Math" w:hAnsi="Cambria Math"/>
                <w:bCs/>
                <w:sz w:val="20"/>
                <w:szCs w:val="20"/>
              </w:rPr>
            </w:pPr>
            <w:r>
              <w:rPr>
                <w:rFonts w:ascii="Cambria Math" w:hAnsi="Cambria Math"/>
                <w:bCs/>
                <w:sz w:val="20"/>
                <w:szCs w:val="20"/>
              </w:rPr>
              <w:t>Finance manager</w:t>
            </w:r>
          </w:p>
        </w:tc>
        <w:tc>
          <w:tcPr>
            <w:tcW w:w="1440" w:type="dxa"/>
          </w:tcPr>
          <w:p>
            <w:pPr>
              <w:spacing w:after="0" w:line="240" w:lineRule="auto"/>
              <w:rPr>
                <w:rFonts w:ascii="Cambria Math" w:hAnsi="Cambria Math"/>
                <w:bCs/>
                <w:sz w:val="20"/>
                <w:szCs w:val="20"/>
              </w:rPr>
            </w:pPr>
            <w:r>
              <w:rPr>
                <w:rFonts w:ascii="Cambria Math" w:hAnsi="Cambria Math"/>
                <w:bCs/>
                <w:sz w:val="20"/>
                <w:szCs w:val="20"/>
              </w:rPr>
              <w:t>Finance Department</w:t>
            </w:r>
          </w:p>
        </w:tc>
        <w:tc>
          <w:tcPr>
            <w:tcW w:w="1980" w:type="dxa"/>
          </w:tcPr>
          <w:p>
            <w:pPr>
              <w:spacing w:after="0" w:line="240" w:lineRule="auto"/>
              <w:rPr>
                <w:rFonts w:ascii="Cambria Math" w:hAnsi="Cambria Math"/>
                <w:bCs/>
                <w:sz w:val="20"/>
                <w:szCs w:val="20"/>
              </w:rPr>
            </w:pPr>
            <w:r>
              <w:rPr>
                <w:rFonts w:ascii="Cambria Math" w:hAnsi="Cambria Math"/>
                <w:bCs/>
                <w:sz w:val="20"/>
                <w:szCs w:val="20"/>
              </w:rPr>
              <w:t>Assists PM for cost &amp; budget allocation</w:t>
            </w:r>
          </w:p>
        </w:tc>
        <w:tc>
          <w:tcPr>
            <w:tcW w:w="1710" w:type="dxa"/>
          </w:tcPr>
          <w:p>
            <w:pPr>
              <w:spacing w:after="0" w:line="240" w:lineRule="auto"/>
              <w:rPr>
                <w:rFonts w:ascii="Cambria Math" w:hAnsi="Cambria Math"/>
                <w:bCs/>
                <w:sz w:val="20"/>
                <w:szCs w:val="20"/>
              </w:rPr>
            </w:pPr>
            <w:r>
              <w:rPr>
                <w:rFonts w:ascii="Cambria Math" w:hAnsi="Cambria Math"/>
                <w:sz w:val="20"/>
                <w:szCs w:val="20"/>
              </w:rPr>
              <w:t>Face-to-Face</w:t>
            </w:r>
          </w:p>
        </w:tc>
        <w:tc>
          <w:tcPr>
            <w:tcW w:w="1710" w:type="dxa"/>
          </w:tcPr>
          <w:p>
            <w:pPr>
              <w:spacing w:after="0" w:line="240" w:lineRule="auto"/>
              <w:rPr>
                <w:rFonts w:ascii="Cambria Math" w:hAnsi="Cambria Math"/>
                <w:bCs/>
                <w:sz w:val="20"/>
                <w:szCs w:val="20"/>
              </w:rPr>
            </w:pPr>
            <w:r>
              <w:rPr>
                <w:rFonts w:ascii="Cambria Math" w:hAnsi="Cambria Math"/>
                <w:bCs/>
                <w:sz w:val="20"/>
                <w:szCs w:val="20"/>
              </w:rPr>
              <w:t>Helps to allot the budget in a possible minimum way for the project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I</w:t>
            </w:r>
          </w:p>
        </w:tc>
        <w:tc>
          <w:tcPr>
            <w:tcW w:w="1260" w:type="dxa"/>
          </w:tcPr>
          <w:p>
            <w:pPr>
              <w:spacing w:after="0" w:line="240" w:lineRule="auto"/>
              <w:rPr>
                <w:rFonts w:ascii="Cambria Math" w:hAnsi="Cambria Math"/>
                <w:bCs/>
                <w:sz w:val="20"/>
                <w:szCs w:val="20"/>
              </w:rPr>
            </w:pPr>
            <w:r>
              <w:rPr>
                <w:rFonts w:ascii="Cambria Math" w:hAnsi="Cambria Math"/>
                <w:bCs/>
                <w:sz w:val="20"/>
                <w:szCs w:val="20"/>
              </w:rPr>
              <w:t xml:space="preserve">Marketing manager  </w:t>
            </w:r>
          </w:p>
        </w:tc>
        <w:tc>
          <w:tcPr>
            <w:tcW w:w="1440" w:type="dxa"/>
          </w:tcPr>
          <w:p>
            <w:pPr>
              <w:spacing w:after="0" w:line="240" w:lineRule="auto"/>
              <w:rPr>
                <w:rFonts w:ascii="Cambria Math" w:hAnsi="Cambria Math"/>
                <w:bCs/>
                <w:sz w:val="20"/>
                <w:szCs w:val="20"/>
              </w:rPr>
            </w:pPr>
            <w:r>
              <w:rPr>
                <w:rFonts w:ascii="Cambria Math" w:hAnsi="Cambria Math"/>
                <w:bCs/>
                <w:sz w:val="20"/>
                <w:szCs w:val="20"/>
              </w:rPr>
              <w:t>Marketing Department</w:t>
            </w:r>
          </w:p>
        </w:tc>
        <w:tc>
          <w:tcPr>
            <w:tcW w:w="1980" w:type="dxa"/>
          </w:tcPr>
          <w:p>
            <w:pPr>
              <w:pStyle w:val="18"/>
              <w:tabs>
                <w:tab w:val="left" w:pos="670"/>
                <w:tab w:val="left" w:pos="1083"/>
                <w:tab w:val="left" w:pos="1179"/>
                <w:tab w:val="left" w:pos="1217"/>
              </w:tabs>
              <w:spacing w:line="254" w:lineRule="auto"/>
              <w:ind w:right="94"/>
              <w:rPr>
                <w:rFonts w:ascii="Cambria Math" w:hAnsi="Cambria Math"/>
                <w:sz w:val="20"/>
                <w:szCs w:val="20"/>
              </w:rPr>
            </w:pPr>
            <w:r>
              <w:rPr>
                <w:rFonts w:ascii="Cambria Math" w:hAnsi="Cambria Math"/>
                <w:w w:val="95"/>
                <w:sz w:val="20"/>
                <w:szCs w:val="20"/>
              </w:rPr>
              <w:t xml:space="preserve">Manage </w:t>
            </w:r>
            <w:r>
              <w:rPr>
                <w:rFonts w:ascii="Cambria Math" w:hAnsi="Cambria Math"/>
                <w:sz w:val="20"/>
                <w:szCs w:val="20"/>
              </w:rPr>
              <w:t xml:space="preserve">relationship between </w:t>
            </w:r>
            <w:r>
              <w:rPr>
                <w:rFonts w:ascii="Cambria Math" w:hAnsi="Cambria Math"/>
                <w:spacing w:val="-4"/>
                <w:sz w:val="20"/>
                <w:szCs w:val="20"/>
              </w:rPr>
              <w:t xml:space="preserve">the </w:t>
            </w:r>
            <w:r>
              <w:rPr>
                <w:rFonts w:ascii="Cambria Math" w:hAnsi="Cambria Math"/>
                <w:sz w:val="20"/>
                <w:szCs w:val="20"/>
              </w:rPr>
              <w:t xml:space="preserve">company </w:t>
            </w:r>
            <w:r>
              <w:rPr>
                <w:rFonts w:ascii="Cambria Math" w:hAnsi="Cambria Math"/>
                <w:w w:val="90"/>
                <w:sz w:val="20"/>
                <w:szCs w:val="20"/>
              </w:rPr>
              <w:t xml:space="preserve">&amp; </w:t>
            </w:r>
            <w:r>
              <w:rPr>
                <w:rFonts w:ascii="Cambria Math" w:hAnsi="Cambria Math"/>
                <w:spacing w:val="-1"/>
                <w:w w:val="90"/>
                <w:sz w:val="20"/>
                <w:szCs w:val="20"/>
              </w:rPr>
              <w:t xml:space="preserve">client  </w:t>
            </w:r>
            <w:r>
              <w:rPr>
                <w:rFonts w:ascii="Cambria Math" w:hAnsi="Cambria Math"/>
                <w:sz w:val="20"/>
                <w:szCs w:val="20"/>
              </w:rPr>
              <w:t>&amp;</w:t>
            </w:r>
            <w:r>
              <w:rPr>
                <w:rFonts w:ascii="Cambria Math" w:hAnsi="Cambria Math"/>
                <w:spacing w:val="-32"/>
                <w:sz w:val="20"/>
                <w:szCs w:val="20"/>
              </w:rPr>
              <w:t xml:space="preserve"> </w:t>
            </w:r>
            <w:r>
              <w:rPr>
                <w:rFonts w:ascii="Cambria Math" w:hAnsi="Cambria Math"/>
                <w:sz w:val="20"/>
                <w:szCs w:val="20"/>
              </w:rPr>
              <w:t>Market</w:t>
            </w:r>
            <w:r>
              <w:rPr>
                <w:rFonts w:ascii="Cambria Math" w:hAnsi="Cambria Math"/>
                <w:spacing w:val="-32"/>
                <w:sz w:val="20"/>
                <w:szCs w:val="20"/>
              </w:rPr>
              <w:t xml:space="preserve"> </w:t>
            </w:r>
            <w:r>
              <w:rPr>
                <w:rFonts w:ascii="Cambria Math" w:hAnsi="Cambria Math"/>
                <w:sz w:val="20"/>
                <w:szCs w:val="20"/>
              </w:rPr>
              <w:t xml:space="preserve">the product </w:t>
            </w:r>
            <w:r>
              <w:rPr>
                <w:rFonts w:ascii="Cambria Math" w:hAnsi="Cambria Math"/>
                <w:spacing w:val="-4"/>
                <w:sz w:val="20"/>
                <w:szCs w:val="20"/>
              </w:rPr>
              <w:t xml:space="preserve">after </w:t>
            </w:r>
            <w:r>
              <w:rPr>
                <w:rFonts w:ascii="Cambria Math" w:hAnsi="Cambria Math"/>
                <w:sz w:val="20"/>
                <w:szCs w:val="20"/>
              </w:rPr>
              <w:t>development</w:t>
            </w:r>
          </w:p>
        </w:tc>
        <w:tc>
          <w:tcPr>
            <w:tcW w:w="1710" w:type="dxa"/>
          </w:tcPr>
          <w:p>
            <w:pPr>
              <w:spacing w:after="0" w:line="240" w:lineRule="auto"/>
              <w:rPr>
                <w:rFonts w:ascii="Cambria Math" w:hAnsi="Cambria Math"/>
                <w:bCs/>
                <w:sz w:val="20"/>
                <w:szCs w:val="20"/>
              </w:rPr>
            </w:pPr>
            <w:r>
              <w:rPr>
                <w:rFonts w:ascii="Cambria Math" w:hAnsi="Cambria Math"/>
                <w:w w:val="90"/>
                <w:sz w:val="20"/>
                <w:szCs w:val="20"/>
              </w:rPr>
              <w:t xml:space="preserve">Face-to-Face, </w:t>
            </w:r>
            <w:r>
              <w:rPr>
                <w:rFonts w:ascii="Cambria Math" w:hAnsi="Cambria Math"/>
                <w:sz w:val="20"/>
                <w:szCs w:val="20"/>
              </w:rPr>
              <w:t>Written</w:t>
            </w:r>
          </w:p>
        </w:tc>
        <w:tc>
          <w:tcPr>
            <w:tcW w:w="1710" w:type="dxa"/>
          </w:tcPr>
          <w:p>
            <w:pPr>
              <w:spacing w:after="0" w:line="240" w:lineRule="auto"/>
              <w:rPr>
                <w:rFonts w:ascii="Cambria Math" w:hAnsi="Cambria Math"/>
                <w:bCs/>
                <w:sz w:val="20"/>
                <w:szCs w:val="20"/>
              </w:rPr>
            </w:pPr>
            <w:r>
              <w:rPr>
                <w:rFonts w:ascii="Cambria Math" w:hAnsi="Cambria Math"/>
                <w:sz w:val="20"/>
                <w:szCs w:val="20"/>
              </w:rPr>
              <w:t xml:space="preserve">To </w:t>
            </w:r>
            <w:r>
              <w:rPr>
                <w:rFonts w:ascii="Cambria Math" w:hAnsi="Cambria Math"/>
                <w:spacing w:val="-3"/>
                <w:w w:val="95"/>
                <w:sz w:val="20"/>
                <w:szCs w:val="20"/>
              </w:rPr>
              <w:t xml:space="preserve">Market </w:t>
            </w:r>
            <w:r>
              <w:rPr>
                <w:rFonts w:ascii="Cambria Math" w:hAnsi="Cambria Math"/>
                <w:sz w:val="20"/>
                <w:szCs w:val="20"/>
              </w:rPr>
              <w:t>the</w:t>
            </w:r>
            <w:r>
              <w:rPr>
                <w:rFonts w:ascii="Cambria Math" w:hAnsi="Cambria Math"/>
                <w:spacing w:val="-21"/>
                <w:sz w:val="20"/>
                <w:szCs w:val="20"/>
              </w:rPr>
              <w:t xml:space="preserve"> </w:t>
            </w:r>
            <w:r>
              <w:rPr>
                <w:rFonts w:ascii="Cambria Math" w:hAnsi="Cambria Math"/>
                <w:sz w:val="20"/>
                <w:szCs w:val="20"/>
              </w:rPr>
              <w:t>product efficiently &amp;effectively</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J</w:t>
            </w:r>
          </w:p>
        </w:tc>
        <w:tc>
          <w:tcPr>
            <w:tcW w:w="1260" w:type="dxa"/>
          </w:tcPr>
          <w:p>
            <w:pPr>
              <w:spacing w:after="0" w:line="240" w:lineRule="auto"/>
              <w:rPr>
                <w:rFonts w:ascii="Cambria Math" w:hAnsi="Cambria Math"/>
                <w:bCs/>
                <w:sz w:val="20"/>
                <w:szCs w:val="20"/>
              </w:rPr>
            </w:pPr>
            <w:r>
              <w:rPr>
                <w:rFonts w:ascii="Cambria Math" w:hAnsi="Cambria Math"/>
                <w:bCs/>
                <w:sz w:val="20"/>
                <w:szCs w:val="20"/>
              </w:rPr>
              <w:t>Quality manager</w:t>
            </w:r>
          </w:p>
        </w:tc>
        <w:tc>
          <w:tcPr>
            <w:tcW w:w="1440" w:type="dxa"/>
          </w:tcPr>
          <w:p>
            <w:pPr>
              <w:spacing w:after="0" w:line="240" w:lineRule="auto"/>
              <w:rPr>
                <w:rFonts w:ascii="Cambria Math" w:hAnsi="Cambria Math"/>
                <w:bCs/>
                <w:sz w:val="20"/>
                <w:szCs w:val="20"/>
              </w:rPr>
            </w:pPr>
            <w:r>
              <w:rPr>
                <w:rFonts w:ascii="Cambria Math" w:hAnsi="Cambria Math"/>
                <w:bCs/>
                <w:sz w:val="20"/>
                <w:szCs w:val="20"/>
              </w:rPr>
              <w:t>Quality Department</w:t>
            </w:r>
          </w:p>
        </w:tc>
        <w:tc>
          <w:tcPr>
            <w:tcW w:w="1980" w:type="dxa"/>
          </w:tcPr>
          <w:p>
            <w:pPr>
              <w:spacing w:after="0" w:line="240" w:lineRule="auto"/>
              <w:rPr>
                <w:rFonts w:ascii="Cambria Math" w:hAnsi="Cambria Math"/>
                <w:bCs/>
                <w:sz w:val="20"/>
                <w:szCs w:val="20"/>
              </w:rPr>
            </w:pPr>
            <w:r>
              <w:rPr>
                <w:rFonts w:ascii="Cambria Math" w:hAnsi="Cambria Math"/>
                <w:bCs/>
                <w:sz w:val="20"/>
                <w:szCs w:val="20"/>
              </w:rPr>
              <w:t xml:space="preserve">Check the quality of the product </w:t>
            </w:r>
          </w:p>
        </w:tc>
        <w:tc>
          <w:tcPr>
            <w:tcW w:w="1710" w:type="dxa"/>
          </w:tcPr>
          <w:p>
            <w:pPr>
              <w:spacing w:after="0" w:line="240" w:lineRule="auto"/>
              <w:rPr>
                <w:rFonts w:ascii="Cambria Math" w:hAnsi="Cambria Math"/>
                <w:bCs/>
                <w:sz w:val="20"/>
                <w:szCs w:val="20"/>
              </w:rPr>
            </w:pPr>
            <w:r>
              <w:rPr>
                <w:rFonts w:ascii="Cambria Math" w:hAnsi="Cambria Math"/>
                <w:sz w:val="20"/>
                <w:szCs w:val="20"/>
              </w:rPr>
              <w:t>Written, Verbal</w:t>
            </w:r>
          </w:p>
        </w:tc>
        <w:tc>
          <w:tcPr>
            <w:tcW w:w="1710" w:type="dxa"/>
          </w:tcPr>
          <w:p>
            <w:pPr>
              <w:spacing w:after="0" w:line="240" w:lineRule="auto"/>
              <w:rPr>
                <w:rFonts w:ascii="Cambria Math" w:hAnsi="Cambria Math"/>
                <w:bCs/>
                <w:sz w:val="20"/>
                <w:szCs w:val="20"/>
              </w:rPr>
            </w:pPr>
            <w:r>
              <w:rPr>
                <w:rFonts w:ascii="Cambria Math" w:hAnsi="Cambria Math"/>
                <w:bCs/>
                <w:sz w:val="20"/>
                <w:szCs w:val="20"/>
              </w:rPr>
              <w:t>Ensure the quality &amp; progress</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spacing w:after="0" w:line="240" w:lineRule="auto"/>
              <w:rPr>
                <w:rFonts w:ascii="Cambria Math" w:hAnsi="Cambria Math"/>
                <w:bCs/>
                <w:sz w:val="20"/>
                <w:szCs w:val="20"/>
              </w:rPr>
            </w:pPr>
            <w:r>
              <w:rPr>
                <w:rFonts w:ascii="Cambria Math" w:hAnsi="Cambria Math"/>
                <w:bCs/>
                <w:sz w:val="20"/>
                <w:szCs w:val="20"/>
              </w:rPr>
              <w:t>K</w:t>
            </w:r>
          </w:p>
        </w:tc>
        <w:tc>
          <w:tcPr>
            <w:tcW w:w="1260" w:type="dxa"/>
          </w:tcPr>
          <w:p>
            <w:pPr>
              <w:spacing w:after="0" w:line="240" w:lineRule="auto"/>
              <w:rPr>
                <w:rFonts w:ascii="Cambria Math" w:hAnsi="Cambria Math"/>
                <w:bCs/>
                <w:sz w:val="20"/>
                <w:szCs w:val="20"/>
              </w:rPr>
            </w:pPr>
            <w:r>
              <w:rPr>
                <w:rFonts w:ascii="Cambria Math" w:hAnsi="Cambria Math"/>
                <w:bCs/>
                <w:sz w:val="20"/>
                <w:szCs w:val="20"/>
              </w:rPr>
              <w:t>Software Testing members</w:t>
            </w:r>
          </w:p>
        </w:tc>
        <w:tc>
          <w:tcPr>
            <w:tcW w:w="1440" w:type="dxa"/>
          </w:tcPr>
          <w:p>
            <w:pPr>
              <w:spacing w:after="0" w:line="240" w:lineRule="auto"/>
              <w:rPr>
                <w:rFonts w:ascii="Cambria Math" w:hAnsi="Cambria Math"/>
                <w:bCs/>
                <w:sz w:val="20"/>
                <w:szCs w:val="20"/>
              </w:rPr>
            </w:pPr>
            <w:r>
              <w:rPr>
                <w:rFonts w:ascii="Cambria Math" w:hAnsi="Cambria Math"/>
                <w:bCs/>
                <w:sz w:val="20"/>
                <w:szCs w:val="20"/>
              </w:rPr>
              <w:t xml:space="preserve">Testing Department </w:t>
            </w:r>
          </w:p>
        </w:tc>
        <w:tc>
          <w:tcPr>
            <w:tcW w:w="1980" w:type="dxa"/>
          </w:tcPr>
          <w:p>
            <w:pPr>
              <w:spacing w:after="0" w:line="240" w:lineRule="auto"/>
              <w:rPr>
                <w:rFonts w:ascii="Cambria Math" w:hAnsi="Cambria Math"/>
                <w:bCs/>
                <w:sz w:val="20"/>
                <w:szCs w:val="20"/>
              </w:rPr>
            </w:pPr>
            <w:r>
              <w:rPr>
                <w:rFonts w:ascii="Cambria Math" w:hAnsi="Cambria Math"/>
                <w:bCs/>
                <w:sz w:val="20"/>
                <w:szCs w:val="20"/>
              </w:rPr>
              <w:t>Ensures that the ATRS software is up to the requirement.</w:t>
            </w:r>
          </w:p>
        </w:tc>
        <w:tc>
          <w:tcPr>
            <w:tcW w:w="1710" w:type="dxa"/>
          </w:tcPr>
          <w:p>
            <w:pPr>
              <w:spacing w:after="0" w:line="240" w:lineRule="auto"/>
              <w:rPr>
                <w:rFonts w:ascii="Cambria Math" w:hAnsi="Cambria Math"/>
                <w:bCs/>
                <w:sz w:val="20"/>
                <w:szCs w:val="20"/>
              </w:rPr>
            </w:pPr>
            <w:r>
              <w:rPr>
                <w:rFonts w:ascii="Cambria Math" w:hAnsi="Cambria Math"/>
                <w:bCs/>
                <w:sz w:val="20"/>
                <w:szCs w:val="20"/>
              </w:rPr>
              <w:t>Written</w:t>
            </w:r>
          </w:p>
        </w:tc>
        <w:tc>
          <w:tcPr>
            <w:tcW w:w="1710" w:type="dxa"/>
          </w:tcPr>
          <w:p>
            <w:pPr>
              <w:spacing w:after="0" w:line="240" w:lineRule="auto"/>
              <w:rPr>
                <w:rFonts w:ascii="Cambria Math" w:hAnsi="Cambria Math"/>
                <w:bCs/>
                <w:sz w:val="20"/>
                <w:szCs w:val="20"/>
              </w:rPr>
            </w:pPr>
            <w:r>
              <w:rPr>
                <w:rFonts w:ascii="Cambria Math" w:hAnsi="Cambria Math"/>
                <w:bCs/>
                <w:sz w:val="20"/>
                <w:szCs w:val="20"/>
              </w:rPr>
              <w:t>Proper inspection of the each &amp; every part of the project</w:t>
            </w:r>
          </w:p>
        </w:tc>
        <w:tc>
          <w:tcPr>
            <w:tcW w:w="900" w:type="dxa"/>
          </w:tcPr>
          <w:p>
            <w:pPr>
              <w:spacing w:after="0" w:line="240" w:lineRule="auto"/>
              <w:rPr>
                <w:rFonts w:ascii="Cambria Math" w:hAnsi="Cambria Math"/>
                <w:bCs/>
                <w:sz w:val="20"/>
                <w:szCs w:val="20"/>
              </w:rPr>
            </w:pPr>
            <w:r>
              <w:rPr>
                <w:rFonts w:ascii="Cambria Math" w:hAnsi="Cambria Math"/>
                <w:bCs/>
                <w:sz w:val="20"/>
                <w:szCs w:val="20"/>
              </w:rPr>
              <w:t>High</w:t>
            </w:r>
          </w:p>
        </w:tc>
        <w:tc>
          <w:tcPr>
            <w:tcW w:w="990" w:type="dxa"/>
          </w:tcPr>
          <w:p>
            <w:pPr>
              <w:spacing w:after="0" w:line="240" w:lineRule="auto"/>
              <w:rPr>
                <w:rFonts w:ascii="Cambria Math" w:hAnsi="Cambria Math"/>
                <w:bCs/>
                <w:sz w:val="20"/>
                <w:szCs w:val="20"/>
              </w:rPr>
            </w:pPr>
            <w:r>
              <w:rPr>
                <w:rFonts w:ascii="Cambria Math" w:hAnsi="Cambria Math"/>
                <w:bCs/>
                <w:sz w:val="20"/>
                <w:szCs w:val="20"/>
              </w:rPr>
              <w:t>Low</w:t>
            </w:r>
          </w:p>
        </w:tc>
      </w:tr>
    </w:tbl>
    <w:p>
      <w:pPr>
        <w:rPr>
          <w:rFonts w:ascii="Cambria Math" w:hAnsi="Cambria Math" w:cs="Arial"/>
          <w:b/>
          <w:bCs/>
          <w:sz w:val="36"/>
          <w:szCs w:val="36"/>
          <w:u w:val="single"/>
        </w:rPr>
      </w:pPr>
      <w:r>
        <w:rPr>
          <w:rFonts w:ascii="Cambria Math" w:hAnsi="Cambria Math"/>
          <w:b/>
          <w:bCs/>
          <w:sz w:val="28"/>
          <w:szCs w:val="28"/>
          <w:u w:val="single"/>
        </w:rPr>
        <w:t>Staffing plan:</w:t>
      </w:r>
    </w:p>
    <w:tbl>
      <w:tblPr>
        <w:tblStyle w:val="9"/>
        <w:tblpPr w:leftFromText="180" w:rightFromText="180" w:vertAnchor="text" w:horzAnchor="margin" w:tblpY="190"/>
        <w:tblW w:w="10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6"/>
        <w:gridCol w:w="3632"/>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3316" w:type="dxa"/>
          </w:tcPr>
          <w:p>
            <w:pPr>
              <w:spacing w:after="0" w:line="240" w:lineRule="auto"/>
              <w:jc w:val="both"/>
              <w:rPr>
                <w:rFonts w:ascii="Cambria Math" w:hAnsi="Cambria Math" w:cs="Arial"/>
                <w:b/>
                <w:sz w:val="24"/>
                <w:szCs w:val="24"/>
              </w:rPr>
            </w:pPr>
            <w:r>
              <w:rPr>
                <w:rFonts w:ascii="Cambria Math" w:hAnsi="Cambria Math" w:cs="Arial"/>
                <w:b/>
                <w:sz w:val="24"/>
                <w:szCs w:val="24"/>
              </w:rPr>
              <w:t>Person</w:t>
            </w:r>
          </w:p>
        </w:tc>
        <w:tc>
          <w:tcPr>
            <w:tcW w:w="3632" w:type="dxa"/>
          </w:tcPr>
          <w:p>
            <w:pPr>
              <w:spacing w:after="0" w:line="240" w:lineRule="auto"/>
              <w:jc w:val="both"/>
              <w:rPr>
                <w:rFonts w:ascii="Cambria Math" w:hAnsi="Cambria Math" w:cs="Arial"/>
                <w:b/>
                <w:sz w:val="24"/>
                <w:szCs w:val="24"/>
              </w:rPr>
            </w:pPr>
            <w:r>
              <w:rPr>
                <w:rFonts w:ascii="Cambria Math" w:hAnsi="Cambria Math" w:cs="Arial"/>
                <w:b/>
                <w:sz w:val="24"/>
                <w:szCs w:val="24"/>
              </w:rPr>
              <w:t>Designations (Responsibilities)</w:t>
            </w:r>
          </w:p>
        </w:tc>
        <w:tc>
          <w:tcPr>
            <w:tcW w:w="3063" w:type="dxa"/>
          </w:tcPr>
          <w:p>
            <w:pPr>
              <w:spacing w:after="0" w:line="240" w:lineRule="auto"/>
              <w:jc w:val="both"/>
              <w:rPr>
                <w:rFonts w:ascii="Cambria Math" w:hAnsi="Cambria Math" w:cs="Arial"/>
                <w:b/>
                <w:sz w:val="24"/>
                <w:szCs w:val="24"/>
              </w:rPr>
            </w:pPr>
            <w:r>
              <w:rPr>
                <w:rFonts w:ascii="Cambria Math" w:hAnsi="Cambria Math" w:cs="Arial"/>
                <w:b/>
                <w:sz w:val="24"/>
                <w:szCs w:val="24"/>
              </w:rPr>
              <w:t>Backup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Shebika Rani</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Project Manager</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Ahad Karim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Humaira Khondokar Gim</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Technical Lead</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Mushfiq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Mushfiq</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Test Lead</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Jawad Ahmed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Khaleel Ahmed</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Requirements (Lead)</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Anas Choudhury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Anas Choudhury</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Requirements</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Fahim Haque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Zakir Haque</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System Design</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Jalil Mahmood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Anamika Basak</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System Desginer</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Rahat Khan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Shebika Rani</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Programmer (Lead)</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Bahar Ahmed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Bahar Ahmed</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Programmer</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Kawsar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Awal</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Verification Engineer</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Awab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Humaira Khondokar Gim</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Database Engineer</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Akib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Omar</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Configuration Manager</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Salman Rahman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Shumon</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Quality Analyst</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Akram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316" w:type="dxa"/>
          </w:tcPr>
          <w:p>
            <w:pPr>
              <w:spacing w:after="0" w:line="240" w:lineRule="auto"/>
              <w:jc w:val="both"/>
              <w:rPr>
                <w:rFonts w:ascii="Cambria Math" w:hAnsi="Cambria Math" w:cs="Arial"/>
                <w:sz w:val="24"/>
                <w:szCs w:val="24"/>
              </w:rPr>
            </w:pPr>
            <w:r>
              <w:rPr>
                <w:rFonts w:ascii="Cambria Math" w:hAnsi="Cambria Math" w:cs="Arial"/>
                <w:sz w:val="24"/>
                <w:szCs w:val="24"/>
              </w:rPr>
              <w:t>Mr. Sakib</w:t>
            </w:r>
          </w:p>
        </w:tc>
        <w:tc>
          <w:tcPr>
            <w:tcW w:w="3632" w:type="dxa"/>
          </w:tcPr>
          <w:p>
            <w:pPr>
              <w:spacing w:after="0" w:line="240" w:lineRule="auto"/>
              <w:jc w:val="both"/>
              <w:rPr>
                <w:rFonts w:ascii="Cambria Math" w:hAnsi="Cambria Math" w:cs="Arial"/>
                <w:sz w:val="24"/>
                <w:szCs w:val="24"/>
              </w:rPr>
            </w:pPr>
            <w:r>
              <w:rPr>
                <w:rFonts w:ascii="Cambria Math" w:hAnsi="Cambria Math" w:cs="Arial"/>
                <w:sz w:val="24"/>
                <w:szCs w:val="24"/>
              </w:rPr>
              <w:t>Installation Specialist</w:t>
            </w:r>
          </w:p>
        </w:tc>
        <w:tc>
          <w:tcPr>
            <w:tcW w:w="3063" w:type="dxa"/>
          </w:tcPr>
          <w:p>
            <w:pPr>
              <w:spacing w:after="0" w:line="240" w:lineRule="auto"/>
              <w:jc w:val="both"/>
              <w:rPr>
                <w:rFonts w:ascii="Cambria Math" w:hAnsi="Cambria Math" w:cs="Arial"/>
                <w:sz w:val="24"/>
                <w:szCs w:val="24"/>
              </w:rPr>
            </w:pPr>
            <w:r>
              <w:rPr>
                <w:rFonts w:ascii="Cambria Math" w:hAnsi="Cambria Math" w:cs="Arial"/>
                <w:sz w:val="24"/>
                <w:szCs w:val="24"/>
              </w:rPr>
              <w:t>Mr. Ahmed</w:t>
            </w:r>
          </w:p>
        </w:tc>
      </w:tr>
    </w:tbl>
    <w:p>
      <w:pPr>
        <w:rPr>
          <w:rFonts w:ascii="Cambria Math" w:hAnsi="Cambria Math"/>
          <w:b/>
          <w:bCs/>
          <w:sz w:val="28"/>
          <w:szCs w:val="28"/>
          <w:u w:val="single"/>
        </w:rPr>
      </w:pPr>
      <w:r>
        <w:rPr>
          <w:rFonts w:ascii="Cambria Math" w:hAnsi="Cambria Math"/>
          <w:b/>
          <w:bCs/>
          <w:sz w:val="28"/>
          <w:szCs w:val="28"/>
          <w:u w:val="single"/>
        </w:rPr>
        <w:t>Data Dictionary:</w:t>
      </w:r>
    </w:p>
    <w:p>
      <w:pPr>
        <w:jc w:val="center"/>
        <w:rPr>
          <w:rFonts w:ascii="Cambria Math" w:hAnsi="Cambria Math"/>
          <w:sz w:val="28"/>
          <w:szCs w:val="28"/>
        </w:rPr>
      </w:pPr>
      <w:r>
        <w:rPr>
          <w:rFonts w:ascii="Cambria Math" w:hAnsi="Cambria Math"/>
          <w:sz w:val="28"/>
          <w:szCs w:val="28"/>
        </w:rPr>
        <w:t>Account Info:</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50"/>
        <w:gridCol w:w="1800"/>
        <w:gridCol w:w="1530"/>
        <w:gridCol w:w="153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User name</w:t>
            </w:r>
          </w:p>
        </w:tc>
        <w:tc>
          <w:tcPr>
            <w:tcW w:w="1800" w:type="dxa"/>
          </w:tcPr>
          <w:p>
            <w:pPr>
              <w:spacing w:after="0" w:line="240" w:lineRule="auto"/>
              <w:rPr>
                <w:rFonts w:ascii="Cambria Math" w:hAnsi="Cambria Math"/>
                <w:sz w:val="24"/>
                <w:szCs w:val="24"/>
              </w:rPr>
            </w:pPr>
            <w:r>
              <w:rPr>
                <w:rFonts w:ascii="Cambria Math" w:hAnsi="Cambria Math"/>
                <w:sz w:val="24"/>
                <w:szCs w:val="24"/>
              </w:rPr>
              <w:t>Alpha-numeric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A unique identity for each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2</w:t>
            </w:r>
          </w:p>
        </w:tc>
        <w:tc>
          <w:tcPr>
            <w:tcW w:w="1350" w:type="dxa"/>
          </w:tcPr>
          <w:p>
            <w:pPr>
              <w:spacing w:after="0" w:line="240" w:lineRule="auto"/>
              <w:rPr>
                <w:rFonts w:ascii="Cambria Math" w:hAnsi="Cambria Math"/>
                <w:sz w:val="24"/>
                <w:szCs w:val="24"/>
              </w:rPr>
            </w:pPr>
            <w:r>
              <w:rPr>
                <w:rFonts w:ascii="Cambria Math" w:hAnsi="Cambria Math"/>
                <w:sz w:val="24"/>
                <w:szCs w:val="24"/>
              </w:rPr>
              <w:t>Password</w:t>
            </w:r>
          </w:p>
        </w:tc>
        <w:tc>
          <w:tcPr>
            <w:tcW w:w="1800" w:type="dxa"/>
          </w:tcPr>
          <w:p>
            <w:pPr>
              <w:spacing w:after="0" w:line="240" w:lineRule="auto"/>
              <w:rPr>
                <w:rFonts w:ascii="Cambria Math" w:hAnsi="Cambria Math"/>
                <w:sz w:val="24"/>
                <w:szCs w:val="24"/>
              </w:rPr>
            </w:pPr>
            <w:r>
              <w:rPr>
                <w:rFonts w:ascii="Cambria Math" w:hAnsi="Cambria Math"/>
                <w:sz w:val="24"/>
                <w:szCs w:val="24"/>
              </w:rPr>
              <w:t>Alpha-numeric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Password of the user for the secure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3</w:t>
            </w:r>
          </w:p>
        </w:tc>
        <w:tc>
          <w:tcPr>
            <w:tcW w:w="1350" w:type="dxa"/>
          </w:tcPr>
          <w:p>
            <w:pPr>
              <w:spacing w:after="0" w:line="240" w:lineRule="auto"/>
              <w:rPr>
                <w:rFonts w:ascii="Cambria Math" w:hAnsi="Cambria Math"/>
                <w:sz w:val="24"/>
                <w:szCs w:val="24"/>
              </w:rPr>
            </w:pPr>
            <w:r>
              <w:rPr>
                <w:rFonts w:ascii="Cambria Math" w:hAnsi="Cambria Math"/>
                <w:sz w:val="24"/>
                <w:szCs w:val="24"/>
              </w:rPr>
              <w:t>First name</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First name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4</w:t>
            </w:r>
          </w:p>
        </w:tc>
        <w:tc>
          <w:tcPr>
            <w:tcW w:w="1350" w:type="dxa"/>
          </w:tcPr>
          <w:p>
            <w:pPr>
              <w:spacing w:after="0" w:line="240" w:lineRule="auto"/>
              <w:rPr>
                <w:rFonts w:ascii="Cambria Math" w:hAnsi="Cambria Math"/>
                <w:sz w:val="24"/>
                <w:szCs w:val="24"/>
              </w:rPr>
            </w:pPr>
            <w:r>
              <w:rPr>
                <w:rFonts w:ascii="Cambria Math" w:hAnsi="Cambria Math"/>
                <w:sz w:val="24"/>
                <w:szCs w:val="24"/>
              </w:rPr>
              <w:t>Last name</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Last name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5</w:t>
            </w:r>
          </w:p>
        </w:tc>
        <w:tc>
          <w:tcPr>
            <w:tcW w:w="1350" w:type="dxa"/>
          </w:tcPr>
          <w:p>
            <w:pPr>
              <w:spacing w:after="0" w:line="240" w:lineRule="auto"/>
              <w:rPr>
                <w:rFonts w:ascii="Cambria Math" w:hAnsi="Cambria Math"/>
                <w:sz w:val="24"/>
                <w:szCs w:val="24"/>
              </w:rPr>
            </w:pPr>
            <w:r>
              <w:rPr>
                <w:rFonts w:ascii="Cambria Math" w:hAnsi="Cambria Math"/>
                <w:sz w:val="24"/>
                <w:szCs w:val="24"/>
              </w:rPr>
              <w:t>Gender</w:t>
            </w:r>
          </w:p>
        </w:tc>
        <w:tc>
          <w:tcPr>
            <w:tcW w:w="1800" w:type="dxa"/>
          </w:tcPr>
          <w:p>
            <w:pPr>
              <w:spacing w:after="0" w:line="240" w:lineRule="auto"/>
              <w:rPr>
                <w:rFonts w:ascii="Cambria Math" w:hAnsi="Cambria Math"/>
                <w:sz w:val="24"/>
                <w:szCs w:val="24"/>
              </w:rPr>
            </w:pPr>
            <w:r>
              <w:rPr>
                <w:rFonts w:ascii="Cambria Math" w:hAnsi="Cambria Math"/>
                <w:sz w:val="24"/>
                <w:szCs w:val="24"/>
              </w:rPr>
              <w:t>Character</w:t>
            </w:r>
          </w:p>
        </w:tc>
        <w:tc>
          <w:tcPr>
            <w:tcW w:w="1530" w:type="dxa"/>
          </w:tcPr>
          <w:p>
            <w:pPr>
              <w:spacing w:after="0" w:line="240" w:lineRule="auto"/>
              <w:rPr>
                <w:rFonts w:ascii="Cambria Math" w:hAnsi="Cambria Math"/>
                <w:sz w:val="24"/>
                <w:szCs w:val="24"/>
              </w:rPr>
            </w:pPr>
            <w:r>
              <w:rPr>
                <w:rFonts w:ascii="Cambria Math" w:hAnsi="Cambria Math"/>
                <w:sz w:val="24"/>
                <w:szCs w:val="24"/>
              </w:rPr>
              <w:t>5</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Gender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6</w:t>
            </w:r>
          </w:p>
        </w:tc>
        <w:tc>
          <w:tcPr>
            <w:tcW w:w="1350" w:type="dxa"/>
          </w:tcPr>
          <w:p>
            <w:pPr>
              <w:spacing w:after="0" w:line="240" w:lineRule="auto"/>
              <w:rPr>
                <w:rFonts w:ascii="Cambria Math" w:hAnsi="Cambria Math"/>
                <w:sz w:val="24"/>
                <w:szCs w:val="24"/>
              </w:rPr>
            </w:pPr>
            <w:r>
              <w:rPr>
                <w:rFonts w:ascii="Cambria Math" w:hAnsi="Cambria Math"/>
                <w:sz w:val="24"/>
                <w:szCs w:val="24"/>
              </w:rPr>
              <w:t>Contact no</w:t>
            </w:r>
          </w:p>
        </w:tc>
        <w:tc>
          <w:tcPr>
            <w:tcW w:w="1800" w:type="dxa"/>
          </w:tcPr>
          <w:p>
            <w:pPr>
              <w:spacing w:after="0" w:line="240" w:lineRule="auto"/>
              <w:rPr>
                <w:rFonts w:ascii="Cambria Math" w:hAnsi="Cambria Math"/>
                <w:sz w:val="24"/>
                <w:szCs w:val="24"/>
              </w:rPr>
            </w:pPr>
            <w:r>
              <w:rPr>
                <w:rFonts w:ascii="Cambria Math" w:hAnsi="Cambria Math"/>
                <w:sz w:val="24"/>
                <w:szCs w:val="24"/>
              </w:rPr>
              <w:t>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Contact number of the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7</w:t>
            </w:r>
          </w:p>
        </w:tc>
        <w:tc>
          <w:tcPr>
            <w:tcW w:w="1350" w:type="dxa"/>
          </w:tcPr>
          <w:p>
            <w:pPr>
              <w:spacing w:after="0" w:line="240" w:lineRule="auto"/>
              <w:rPr>
                <w:rFonts w:ascii="Cambria Math" w:hAnsi="Cambria Math"/>
                <w:sz w:val="24"/>
                <w:szCs w:val="24"/>
              </w:rPr>
            </w:pPr>
            <w:r>
              <w:rPr>
                <w:rFonts w:ascii="Cambria Math" w:hAnsi="Cambria Math"/>
                <w:sz w:val="24"/>
                <w:szCs w:val="24"/>
              </w:rPr>
              <w:t>E-Mail Id</w:t>
            </w:r>
          </w:p>
        </w:tc>
        <w:tc>
          <w:tcPr>
            <w:tcW w:w="1800" w:type="dxa"/>
          </w:tcPr>
          <w:p>
            <w:pPr>
              <w:spacing w:after="0" w:line="240" w:lineRule="auto"/>
              <w:rPr>
                <w:rFonts w:ascii="Cambria Math" w:hAnsi="Cambria Math"/>
                <w:sz w:val="24"/>
                <w:szCs w:val="24"/>
              </w:rPr>
            </w:pPr>
            <w:r>
              <w:rPr>
                <w:rFonts w:ascii="Cambria Math" w:hAnsi="Cambria Math"/>
                <w:sz w:val="24"/>
                <w:szCs w:val="24"/>
              </w:rPr>
              <w:t>Alpha 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w:t>
            </w:r>
          </w:p>
        </w:tc>
        <w:tc>
          <w:tcPr>
            <w:tcW w:w="3600" w:type="dxa"/>
          </w:tcPr>
          <w:p>
            <w:pPr>
              <w:spacing w:after="0" w:line="240" w:lineRule="auto"/>
              <w:rPr>
                <w:rFonts w:ascii="Cambria Math" w:hAnsi="Cambria Math"/>
                <w:sz w:val="24"/>
                <w:szCs w:val="24"/>
              </w:rPr>
            </w:pPr>
            <w:r>
              <w:rPr>
                <w:rFonts w:ascii="Cambria Math" w:hAnsi="Cambria Math"/>
                <w:sz w:val="24"/>
                <w:szCs w:val="24"/>
              </w:rPr>
              <w:t>Email id of the user</w:t>
            </w:r>
          </w:p>
        </w:tc>
      </w:tr>
    </w:tbl>
    <w:p>
      <w:pPr>
        <w:jc w:val="center"/>
        <w:rPr>
          <w:rFonts w:ascii="Cambria Math" w:hAnsi="Cambria Math"/>
          <w:sz w:val="28"/>
          <w:szCs w:val="28"/>
        </w:rPr>
      </w:pPr>
      <w:r>
        <w:rPr>
          <w:rFonts w:ascii="Cambria Math" w:hAnsi="Cambria Math"/>
          <w:sz w:val="28"/>
          <w:szCs w:val="28"/>
        </w:rPr>
        <w:t>Reservations</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50"/>
        <w:gridCol w:w="1800"/>
        <w:gridCol w:w="1530"/>
        <w:gridCol w:w="153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E-Ticket number</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Numeric </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 Foreign key</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unique ticket number generated at the time of reservation</w:t>
            </w:r>
          </w:p>
        </w:tc>
      </w:tr>
    </w:tbl>
    <w:p>
      <w:pPr>
        <w:jc w:val="center"/>
        <w:rPr>
          <w:rFonts w:ascii="Cambria Math" w:hAnsi="Cambria Math"/>
          <w:sz w:val="28"/>
          <w:szCs w:val="28"/>
        </w:rPr>
      </w:pPr>
      <w:r>
        <w:rPr>
          <w:rFonts w:ascii="Cambria Math" w:hAnsi="Cambria Math"/>
          <w:sz w:val="28"/>
          <w:szCs w:val="28"/>
        </w:rPr>
        <w:t>Passenger Info</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50"/>
        <w:gridCol w:w="1800"/>
        <w:gridCol w:w="1530"/>
        <w:gridCol w:w="153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Ticket number</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Numeric </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unique ticket number generated at the time of reservation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2</w:t>
            </w:r>
          </w:p>
        </w:tc>
        <w:tc>
          <w:tcPr>
            <w:tcW w:w="1350" w:type="dxa"/>
          </w:tcPr>
          <w:p>
            <w:pPr>
              <w:spacing w:after="0" w:line="240" w:lineRule="auto"/>
              <w:rPr>
                <w:rFonts w:ascii="Cambria Math" w:hAnsi="Cambria Math"/>
                <w:sz w:val="24"/>
                <w:szCs w:val="24"/>
              </w:rPr>
            </w:pPr>
            <w:r>
              <w:rPr>
                <w:rFonts w:ascii="Cambria Math" w:hAnsi="Cambria Math"/>
                <w:sz w:val="24"/>
                <w:szCs w:val="24"/>
              </w:rPr>
              <w:t>First name</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First name of the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3</w:t>
            </w:r>
          </w:p>
        </w:tc>
        <w:tc>
          <w:tcPr>
            <w:tcW w:w="1350" w:type="dxa"/>
          </w:tcPr>
          <w:p>
            <w:pPr>
              <w:spacing w:after="0" w:line="240" w:lineRule="auto"/>
              <w:rPr>
                <w:rFonts w:ascii="Cambria Math" w:hAnsi="Cambria Math"/>
                <w:sz w:val="24"/>
                <w:szCs w:val="24"/>
              </w:rPr>
            </w:pPr>
            <w:r>
              <w:rPr>
                <w:rFonts w:ascii="Cambria Math" w:hAnsi="Cambria Math"/>
                <w:sz w:val="24"/>
                <w:szCs w:val="24"/>
              </w:rPr>
              <w:t>Last name</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Last name of the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4</w:t>
            </w:r>
          </w:p>
        </w:tc>
        <w:tc>
          <w:tcPr>
            <w:tcW w:w="1350" w:type="dxa"/>
          </w:tcPr>
          <w:p>
            <w:pPr>
              <w:spacing w:after="0" w:line="240" w:lineRule="auto"/>
              <w:rPr>
                <w:rFonts w:ascii="Cambria Math" w:hAnsi="Cambria Math"/>
                <w:sz w:val="24"/>
                <w:szCs w:val="24"/>
              </w:rPr>
            </w:pPr>
            <w:r>
              <w:rPr>
                <w:rFonts w:ascii="Cambria Math" w:hAnsi="Cambria Math"/>
                <w:sz w:val="24"/>
                <w:szCs w:val="24"/>
              </w:rPr>
              <w:t>Gender</w:t>
            </w:r>
          </w:p>
        </w:tc>
        <w:tc>
          <w:tcPr>
            <w:tcW w:w="1800" w:type="dxa"/>
          </w:tcPr>
          <w:p>
            <w:pPr>
              <w:spacing w:after="0" w:line="240" w:lineRule="auto"/>
              <w:rPr>
                <w:rFonts w:ascii="Cambria Math" w:hAnsi="Cambria Math"/>
                <w:sz w:val="24"/>
                <w:szCs w:val="24"/>
              </w:rPr>
            </w:pPr>
            <w:r>
              <w:rPr>
                <w:rFonts w:ascii="Cambria Math" w:hAnsi="Cambria Math"/>
                <w:sz w:val="24"/>
                <w:szCs w:val="24"/>
              </w:rPr>
              <w:t>Character</w:t>
            </w:r>
          </w:p>
        </w:tc>
        <w:tc>
          <w:tcPr>
            <w:tcW w:w="1530" w:type="dxa"/>
          </w:tcPr>
          <w:p>
            <w:pPr>
              <w:spacing w:after="0" w:line="240" w:lineRule="auto"/>
              <w:rPr>
                <w:rFonts w:ascii="Cambria Math" w:hAnsi="Cambria Math"/>
                <w:sz w:val="24"/>
                <w:szCs w:val="24"/>
              </w:rPr>
            </w:pPr>
            <w:r>
              <w:rPr>
                <w:rFonts w:ascii="Cambria Math" w:hAnsi="Cambria Math"/>
                <w:sz w:val="24"/>
                <w:szCs w:val="24"/>
              </w:rPr>
              <w:t>5</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Gender of the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5</w:t>
            </w:r>
          </w:p>
        </w:tc>
        <w:tc>
          <w:tcPr>
            <w:tcW w:w="1350" w:type="dxa"/>
          </w:tcPr>
          <w:p>
            <w:pPr>
              <w:spacing w:after="0" w:line="240" w:lineRule="auto"/>
              <w:rPr>
                <w:rFonts w:ascii="Cambria Math" w:hAnsi="Cambria Math"/>
                <w:sz w:val="24"/>
                <w:szCs w:val="24"/>
              </w:rPr>
            </w:pPr>
            <w:r>
              <w:rPr>
                <w:rFonts w:ascii="Cambria Math" w:hAnsi="Cambria Math"/>
                <w:sz w:val="24"/>
                <w:szCs w:val="24"/>
              </w:rPr>
              <w:t>DOB</w:t>
            </w:r>
          </w:p>
        </w:tc>
        <w:tc>
          <w:tcPr>
            <w:tcW w:w="1800" w:type="dxa"/>
          </w:tcPr>
          <w:p>
            <w:pPr>
              <w:spacing w:after="0" w:line="240" w:lineRule="auto"/>
              <w:rPr>
                <w:rFonts w:ascii="Cambria Math" w:hAnsi="Cambria Math"/>
                <w:sz w:val="24"/>
                <w:szCs w:val="24"/>
              </w:rPr>
            </w:pPr>
            <w:r>
              <w:rPr>
                <w:rFonts w:ascii="Cambria Math" w:hAnsi="Cambria Math"/>
                <w:sz w:val="24"/>
                <w:szCs w:val="24"/>
              </w:rPr>
              <w:t>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Death of birth of the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6</w:t>
            </w:r>
          </w:p>
        </w:tc>
        <w:tc>
          <w:tcPr>
            <w:tcW w:w="1350" w:type="dxa"/>
          </w:tcPr>
          <w:p>
            <w:pPr>
              <w:spacing w:after="0" w:line="240" w:lineRule="auto"/>
              <w:rPr>
                <w:rFonts w:ascii="Cambria Math" w:hAnsi="Cambria Math"/>
                <w:sz w:val="24"/>
                <w:szCs w:val="24"/>
              </w:rPr>
            </w:pPr>
            <w:r>
              <w:rPr>
                <w:rFonts w:ascii="Cambria Math" w:hAnsi="Cambria Math"/>
                <w:sz w:val="24"/>
                <w:szCs w:val="24"/>
              </w:rPr>
              <w:t>Booking User name</w:t>
            </w:r>
          </w:p>
        </w:tc>
        <w:tc>
          <w:tcPr>
            <w:tcW w:w="1800" w:type="dxa"/>
          </w:tcPr>
          <w:p>
            <w:pPr>
              <w:spacing w:after="0" w:line="240" w:lineRule="auto"/>
              <w:rPr>
                <w:rFonts w:ascii="Cambria Math" w:hAnsi="Cambria Math"/>
                <w:sz w:val="24"/>
                <w:szCs w:val="24"/>
              </w:rPr>
            </w:pPr>
            <w:r>
              <w:rPr>
                <w:rFonts w:ascii="Cambria Math" w:hAnsi="Cambria Math"/>
                <w:sz w:val="24"/>
                <w:szCs w:val="24"/>
              </w:rPr>
              <w:t>Alpha 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Foreign key</w:t>
            </w:r>
          </w:p>
        </w:tc>
        <w:tc>
          <w:tcPr>
            <w:tcW w:w="3600" w:type="dxa"/>
          </w:tcPr>
          <w:p>
            <w:pPr>
              <w:spacing w:after="0" w:line="240" w:lineRule="auto"/>
              <w:rPr>
                <w:rFonts w:ascii="Cambria Math" w:hAnsi="Cambria Math"/>
                <w:sz w:val="24"/>
                <w:szCs w:val="24"/>
              </w:rPr>
            </w:pPr>
            <w:r>
              <w:rPr>
                <w:rFonts w:ascii="Cambria Math" w:hAnsi="Cambria Math"/>
                <w:sz w:val="24"/>
                <w:szCs w:val="24"/>
              </w:rPr>
              <w:t>Unique user name under which reservations(S) were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7</w:t>
            </w:r>
          </w:p>
        </w:tc>
        <w:tc>
          <w:tcPr>
            <w:tcW w:w="1350" w:type="dxa"/>
          </w:tcPr>
          <w:p>
            <w:pPr>
              <w:spacing w:after="0" w:line="240" w:lineRule="auto"/>
              <w:rPr>
                <w:rFonts w:ascii="Cambria Math" w:hAnsi="Cambria Math"/>
                <w:sz w:val="24"/>
                <w:szCs w:val="24"/>
              </w:rPr>
            </w:pPr>
            <w:r>
              <w:rPr>
                <w:rFonts w:ascii="Cambria Math" w:hAnsi="Cambria Math"/>
                <w:sz w:val="24"/>
                <w:szCs w:val="24"/>
              </w:rPr>
              <w:t>Flight number</w:t>
            </w:r>
          </w:p>
        </w:tc>
        <w:tc>
          <w:tcPr>
            <w:tcW w:w="1800" w:type="dxa"/>
          </w:tcPr>
          <w:p>
            <w:pPr>
              <w:spacing w:after="0" w:line="240" w:lineRule="auto"/>
              <w:rPr>
                <w:rFonts w:ascii="Cambria Math" w:hAnsi="Cambria Math"/>
                <w:sz w:val="24"/>
                <w:szCs w:val="24"/>
              </w:rPr>
            </w:pPr>
            <w:r>
              <w:rPr>
                <w:rFonts w:ascii="Cambria Math" w:hAnsi="Cambria Math"/>
                <w:sz w:val="24"/>
                <w:szCs w:val="24"/>
              </w:rPr>
              <w:t>Alpha numeric</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Foreign key</w:t>
            </w:r>
          </w:p>
        </w:tc>
        <w:tc>
          <w:tcPr>
            <w:tcW w:w="3600" w:type="dxa"/>
          </w:tcPr>
          <w:p>
            <w:pPr>
              <w:spacing w:after="0" w:line="240" w:lineRule="auto"/>
              <w:rPr>
                <w:rFonts w:ascii="Cambria Math" w:hAnsi="Cambria Math"/>
                <w:sz w:val="24"/>
                <w:szCs w:val="24"/>
              </w:rPr>
            </w:pPr>
            <w:r>
              <w:rPr>
                <w:rFonts w:ascii="Cambria Math" w:hAnsi="Cambria Math"/>
                <w:sz w:val="24"/>
                <w:szCs w:val="24"/>
              </w:rPr>
              <w:t>Unique Id/no of a particular 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8</w:t>
            </w:r>
          </w:p>
        </w:tc>
        <w:tc>
          <w:tcPr>
            <w:tcW w:w="1350" w:type="dxa"/>
          </w:tcPr>
          <w:p>
            <w:pPr>
              <w:spacing w:after="0" w:line="240" w:lineRule="auto"/>
              <w:rPr>
                <w:rFonts w:ascii="Cambria Math" w:hAnsi="Cambria Math"/>
                <w:sz w:val="24"/>
                <w:szCs w:val="24"/>
              </w:rPr>
            </w:pPr>
            <w:r>
              <w:rPr>
                <w:rFonts w:ascii="Cambria Math" w:hAnsi="Cambria Math"/>
                <w:sz w:val="24"/>
                <w:szCs w:val="24"/>
              </w:rPr>
              <w:t>Seat number</w:t>
            </w:r>
          </w:p>
        </w:tc>
        <w:tc>
          <w:tcPr>
            <w:tcW w:w="1800" w:type="dxa"/>
          </w:tcPr>
          <w:p>
            <w:pPr>
              <w:spacing w:after="0" w:line="240" w:lineRule="auto"/>
              <w:rPr>
                <w:rFonts w:ascii="Cambria Math" w:hAnsi="Cambria Math"/>
                <w:sz w:val="24"/>
                <w:szCs w:val="24"/>
              </w:rPr>
            </w:pPr>
            <w:r>
              <w:rPr>
                <w:rFonts w:ascii="Cambria Math" w:hAnsi="Cambria Math"/>
                <w:sz w:val="24"/>
                <w:szCs w:val="24"/>
              </w:rPr>
              <w:t>Integer</w:t>
            </w:r>
          </w:p>
        </w:tc>
        <w:tc>
          <w:tcPr>
            <w:tcW w:w="1530" w:type="dxa"/>
          </w:tcPr>
          <w:p>
            <w:pPr>
              <w:spacing w:after="0" w:line="240" w:lineRule="auto"/>
              <w:rPr>
                <w:rFonts w:ascii="Cambria Math" w:hAnsi="Cambria Math"/>
                <w:sz w:val="24"/>
                <w:szCs w:val="24"/>
              </w:rPr>
            </w:pPr>
            <w:r>
              <w:rPr>
                <w:rFonts w:ascii="Cambria Math" w:hAnsi="Cambria Math"/>
                <w:sz w:val="24"/>
                <w:szCs w:val="24"/>
              </w:rPr>
              <w:t>3</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Specific number for identity of every seat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9</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Departure date </w:t>
            </w:r>
          </w:p>
        </w:tc>
        <w:tc>
          <w:tcPr>
            <w:tcW w:w="1800" w:type="dxa"/>
          </w:tcPr>
          <w:p>
            <w:pPr>
              <w:spacing w:after="0" w:line="240" w:lineRule="auto"/>
              <w:rPr>
                <w:rFonts w:ascii="Cambria Math" w:hAnsi="Cambria Math"/>
                <w:sz w:val="24"/>
                <w:szCs w:val="24"/>
              </w:rPr>
            </w:pPr>
            <w:r>
              <w:rPr>
                <w:rFonts w:ascii="Cambria Math" w:hAnsi="Cambria Math"/>
                <w:sz w:val="24"/>
                <w:szCs w:val="24"/>
              </w:rPr>
              <w:t>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Date of departure of the 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10</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E-contact </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Numeric </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Emergency contact number of the passenger.</w:t>
            </w:r>
          </w:p>
        </w:tc>
      </w:tr>
    </w:tbl>
    <w:p>
      <w:pPr>
        <w:jc w:val="center"/>
        <w:rPr>
          <w:rFonts w:ascii="Cambria Math" w:hAnsi="Cambria Math"/>
          <w:sz w:val="28"/>
          <w:szCs w:val="28"/>
        </w:rPr>
      </w:pPr>
    </w:p>
    <w:p>
      <w:pPr>
        <w:jc w:val="center"/>
        <w:rPr>
          <w:rFonts w:ascii="Cambria Math" w:hAnsi="Cambria Math"/>
          <w:sz w:val="28"/>
          <w:szCs w:val="28"/>
        </w:rPr>
      </w:pPr>
    </w:p>
    <w:p>
      <w:pPr>
        <w:jc w:val="center"/>
        <w:rPr>
          <w:rFonts w:ascii="Cambria Math" w:hAnsi="Cambria Math"/>
          <w:sz w:val="28"/>
          <w:szCs w:val="28"/>
        </w:rPr>
      </w:pPr>
      <w:r>
        <w:rPr>
          <w:rFonts w:ascii="Cambria Math" w:hAnsi="Cambria Math"/>
          <w:sz w:val="28"/>
          <w:szCs w:val="28"/>
        </w:rPr>
        <w:t xml:space="preserve"> Bus Info</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7"/>
        <w:gridCol w:w="1404"/>
        <w:gridCol w:w="1790"/>
        <w:gridCol w:w="1521"/>
        <w:gridCol w:w="1528"/>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Bus number</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Alpha Numeric </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unique Id/no. of a particular 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2</w:t>
            </w:r>
          </w:p>
        </w:tc>
        <w:tc>
          <w:tcPr>
            <w:tcW w:w="1350" w:type="dxa"/>
          </w:tcPr>
          <w:p>
            <w:pPr>
              <w:spacing w:after="0" w:line="240" w:lineRule="auto"/>
              <w:rPr>
                <w:rFonts w:ascii="Cambria Math" w:hAnsi="Cambria Math"/>
                <w:sz w:val="24"/>
                <w:szCs w:val="24"/>
              </w:rPr>
            </w:pPr>
            <w:r>
              <w:rPr>
                <w:rFonts w:ascii="Cambria Math" w:hAnsi="Cambria Math"/>
                <w:sz w:val="24"/>
                <w:szCs w:val="24"/>
              </w:rPr>
              <w:t>Origin</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Place from bus will depart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3</w:t>
            </w:r>
          </w:p>
        </w:tc>
        <w:tc>
          <w:tcPr>
            <w:tcW w:w="1350" w:type="dxa"/>
          </w:tcPr>
          <w:p>
            <w:pPr>
              <w:spacing w:after="0" w:line="240" w:lineRule="auto"/>
              <w:rPr>
                <w:rFonts w:ascii="Cambria Math" w:hAnsi="Cambria Math"/>
                <w:sz w:val="24"/>
                <w:szCs w:val="24"/>
              </w:rPr>
            </w:pPr>
            <w:r>
              <w:rPr>
                <w:rFonts w:ascii="Cambria Math" w:hAnsi="Cambria Math"/>
                <w:sz w:val="24"/>
                <w:szCs w:val="24"/>
              </w:rPr>
              <w:t>Destination</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Place where bus will reach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4</w:t>
            </w:r>
          </w:p>
        </w:tc>
        <w:tc>
          <w:tcPr>
            <w:tcW w:w="1350" w:type="dxa"/>
          </w:tcPr>
          <w:p>
            <w:pPr>
              <w:spacing w:after="0" w:line="240" w:lineRule="auto"/>
              <w:rPr>
                <w:rFonts w:ascii="Cambria Math" w:hAnsi="Cambria Math"/>
                <w:sz w:val="24"/>
                <w:szCs w:val="24"/>
              </w:rPr>
            </w:pPr>
            <w:r>
              <w:rPr>
                <w:rFonts w:ascii="Cambria Math" w:hAnsi="Cambria Math"/>
                <w:sz w:val="24"/>
                <w:szCs w:val="24"/>
              </w:rPr>
              <w:t>Total seats</w:t>
            </w:r>
          </w:p>
        </w:tc>
        <w:tc>
          <w:tcPr>
            <w:tcW w:w="1800" w:type="dxa"/>
          </w:tcPr>
          <w:p>
            <w:pPr>
              <w:spacing w:after="0" w:line="240" w:lineRule="auto"/>
              <w:rPr>
                <w:rFonts w:ascii="Cambria Math" w:hAnsi="Cambria Math"/>
                <w:sz w:val="24"/>
                <w:szCs w:val="24"/>
              </w:rPr>
            </w:pPr>
            <w:r>
              <w:rPr>
                <w:rFonts w:ascii="Cambria Math" w:hAnsi="Cambria Math"/>
                <w:sz w:val="24"/>
                <w:szCs w:val="24"/>
              </w:rPr>
              <w:t>Numeric</w:t>
            </w:r>
          </w:p>
        </w:tc>
        <w:tc>
          <w:tcPr>
            <w:tcW w:w="1530" w:type="dxa"/>
          </w:tcPr>
          <w:p>
            <w:pPr>
              <w:spacing w:after="0" w:line="240" w:lineRule="auto"/>
              <w:rPr>
                <w:rFonts w:ascii="Cambria Math" w:hAnsi="Cambria Math"/>
                <w:sz w:val="24"/>
                <w:szCs w:val="24"/>
              </w:rPr>
            </w:pPr>
            <w:r>
              <w:rPr>
                <w:rFonts w:ascii="Cambria Math" w:hAnsi="Cambria Math"/>
                <w:sz w:val="24"/>
                <w:szCs w:val="24"/>
              </w:rPr>
              <w:t>5</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Total seat in a particular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5</w:t>
            </w:r>
          </w:p>
        </w:tc>
        <w:tc>
          <w:tcPr>
            <w:tcW w:w="1350" w:type="dxa"/>
          </w:tcPr>
          <w:p>
            <w:pPr>
              <w:spacing w:after="0" w:line="240" w:lineRule="auto"/>
              <w:rPr>
                <w:rFonts w:ascii="Cambria Math" w:hAnsi="Cambria Math"/>
                <w:sz w:val="24"/>
                <w:szCs w:val="24"/>
              </w:rPr>
            </w:pPr>
            <w:r>
              <w:rPr>
                <w:rFonts w:ascii="Cambria Math" w:hAnsi="Cambria Math"/>
                <w:sz w:val="24"/>
                <w:szCs w:val="24"/>
              </w:rPr>
              <w:t>Days</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Days when bus will departs</w:t>
            </w:r>
          </w:p>
        </w:tc>
      </w:tr>
    </w:tbl>
    <w:p>
      <w:pPr>
        <w:jc w:val="center"/>
        <w:rPr>
          <w:rFonts w:ascii="Cambria Math" w:hAnsi="Cambria Math"/>
          <w:sz w:val="28"/>
          <w:szCs w:val="28"/>
        </w:rPr>
      </w:pPr>
      <w:r>
        <w:rPr>
          <w:rFonts w:ascii="Cambria Math" w:hAnsi="Cambria Math"/>
          <w:sz w:val="28"/>
          <w:szCs w:val="28"/>
        </w:rPr>
        <w:t>Web-check-In</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50"/>
        <w:gridCol w:w="1800"/>
        <w:gridCol w:w="1530"/>
        <w:gridCol w:w="153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E-Ticket number</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Numeric </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 Foreign key</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unique ticket number generated at the time of reservation</w:t>
            </w:r>
          </w:p>
        </w:tc>
      </w:tr>
    </w:tbl>
    <w:p>
      <w:pPr>
        <w:jc w:val="center"/>
        <w:rPr>
          <w:rFonts w:ascii="Cambria Math" w:hAnsi="Cambria Math"/>
          <w:sz w:val="28"/>
          <w:szCs w:val="28"/>
        </w:rPr>
      </w:pPr>
      <w:r>
        <w:rPr>
          <w:rFonts w:ascii="Cambria Math" w:hAnsi="Cambria Math"/>
          <w:sz w:val="28"/>
          <w:szCs w:val="28"/>
        </w:rPr>
        <w:t>Cancellation</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50"/>
        <w:gridCol w:w="1800"/>
        <w:gridCol w:w="1530"/>
        <w:gridCol w:w="153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E-Ticket number</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Numeric </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 Foreign key</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unique ticket number generated at the time of reservation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2</w:t>
            </w:r>
          </w:p>
        </w:tc>
        <w:tc>
          <w:tcPr>
            <w:tcW w:w="1350" w:type="dxa"/>
          </w:tcPr>
          <w:p>
            <w:pPr>
              <w:spacing w:after="0" w:line="240" w:lineRule="auto"/>
              <w:rPr>
                <w:rFonts w:ascii="Cambria Math" w:hAnsi="Cambria Math"/>
                <w:sz w:val="24"/>
                <w:szCs w:val="24"/>
              </w:rPr>
            </w:pPr>
            <w:r>
              <w:rPr>
                <w:rFonts w:ascii="Cambria Math" w:hAnsi="Cambria Math"/>
                <w:sz w:val="24"/>
                <w:szCs w:val="24"/>
              </w:rPr>
              <w:t>refund</w:t>
            </w:r>
          </w:p>
        </w:tc>
        <w:tc>
          <w:tcPr>
            <w:tcW w:w="1800" w:type="dxa"/>
          </w:tcPr>
          <w:p>
            <w:pPr>
              <w:spacing w:after="0" w:line="240" w:lineRule="auto"/>
              <w:rPr>
                <w:rFonts w:ascii="Cambria Math" w:hAnsi="Cambria Math"/>
                <w:sz w:val="24"/>
                <w:szCs w:val="24"/>
              </w:rPr>
            </w:pPr>
            <w:r>
              <w:rPr>
                <w:rFonts w:ascii="Cambria Math" w:hAnsi="Cambria Math"/>
                <w:sz w:val="24"/>
                <w:szCs w:val="24"/>
              </w:rPr>
              <w:t>Integer</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w:t>
            </w:r>
          </w:p>
        </w:tc>
        <w:tc>
          <w:tcPr>
            <w:tcW w:w="3600" w:type="dxa"/>
          </w:tcPr>
          <w:p>
            <w:pPr>
              <w:spacing w:after="0" w:line="240" w:lineRule="auto"/>
              <w:rPr>
                <w:rFonts w:ascii="Calibri" w:hAnsi="Calibri" w:cs="Calibri"/>
                <w:color w:val="000000"/>
                <w:sz w:val="24"/>
                <w:szCs w:val="24"/>
                <w:lang w:bidi="bn-BD"/>
              </w:rPr>
            </w:pPr>
            <w:r>
              <w:rPr>
                <w:rFonts w:ascii="Calibri" w:hAnsi="Calibri" w:cs="Calibri"/>
                <w:color w:val="000000"/>
                <w:sz w:val="24"/>
                <w:szCs w:val="24"/>
                <w:lang w:bidi="bn-BD"/>
              </w:rPr>
              <w:t>Amount refunded (if any) to user</w:t>
            </w:r>
          </w:p>
        </w:tc>
      </w:tr>
    </w:tbl>
    <w:p>
      <w:pPr>
        <w:jc w:val="center"/>
        <w:rPr>
          <w:rFonts w:ascii="Cambria Math" w:hAnsi="Cambria Math"/>
          <w:sz w:val="28"/>
          <w:szCs w:val="28"/>
        </w:rPr>
      </w:pPr>
      <w:r>
        <w:rPr>
          <w:rFonts w:ascii="Cambria Math" w:hAnsi="Cambria Math"/>
          <w:sz w:val="28"/>
          <w:szCs w:val="28"/>
        </w:rPr>
        <w:t>Payments Info</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444"/>
        <w:gridCol w:w="1782"/>
        <w:gridCol w:w="1515"/>
        <w:gridCol w:w="1527"/>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Transection Id</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Alpha Numeric </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 xml:space="preserve">Primary key </w:t>
            </w:r>
          </w:p>
        </w:tc>
        <w:tc>
          <w:tcPr>
            <w:tcW w:w="3600" w:type="dxa"/>
          </w:tcPr>
          <w:p>
            <w:pPr>
              <w:spacing w:after="0" w:line="240" w:lineRule="auto"/>
              <w:rPr>
                <w:rFonts w:ascii="Cambria Math" w:hAnsi="Cambria Math"/>
                <w:sz w:val="24"/>
                <w:szCs w:val="24"/>
              </w:rPr>
            </w:pPr>
            <w:r>
              <w:rPr>
                <w:rFonts w:ascii="Calibri" w:hAnsi="Calibri" w:cs="Calibri"/>
                <w:color w:val="000000"/>
                <w:sz w:val="24"/>
                <w:szCs w:val="24"/>
                <w:lang w:bidi="bn-BD"/>
              </w:rPr>
              <w:t>unique Id generated at the time of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2</w:t>
            </w:r>
          </w:p>
        </w:tc>
        <w:tc>
          <w:tcPr>
            <w:tcW w:w="1350" w:type="dxa"/>
          </w:tcPr>
          <w:p>
            <w:pPr>
              <w:spacing w:after="0" w:line="240" w:lineRule="auto"/>
              <w:rPr>
                <w:rFonts w:ascii="Cambria Math" w:hAnsi="Cambria Math"/>
                <w:sz w:val="24"/>
                <w:szCs w:val="24"/>
              </w:rPr>
            </w:pPr>
            <w:r>
              <w:rPr>
                <w:rFonts w:ascii="Cambria Math" w:hAnsi="Cambria Math"/>
                <w:sz w:val="24"/>
                <w:szCs w:val="24"/>
              </w:rPr>
              <w:t>Booking User name</w:t>
            </w:r>
          </w:p>
        </w:tc>
        <w:tc>
          <w:tcPr>
            <w:tcW w:w="1800" w:type="dxa"/>
          </w:tcPr>
          <w:p>
            <w:pPr>
              <w:spacing w:after="0" w:line="240" w:lineRule="auto"/>
              <w:rPr>
                <w:rFonts w:ascii="Cambria Math" w:hAnsi="Cambria Math"/>
                <w:sz w:val="24"/>
                <w:szCs w:val="24"/>
              </w:rPr>
            </w:pPr>
            <w:r>
              <w:rPr>
                <w:rFonts w:ascii="Cambria Math" w:hAnsi="Cambria Math"/>
                <w:sz w:val="24"/>
                <w:szCs w:val="24"/>
              </w:rPr>
              <w:t>Alpha 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Foreign key</w:t>
            </w:r>
          </w:p>
        </w:tc>
        <w:tc>
          <w:tcPr>
            <w:tcW w:w="3600" w:type="dxa"/>
          </w:tcPr>
          <w:p>
            <w:pPr>
              <w:spacing w:after="0" w:line="240" w:lineRule="auto"/>
              <w:rPr>
                <w:rFonts w:ascii="Calibri" w:hAnsi="Calibri" w:cs="Calibri"/>
                <w:color w:val="000000"/>
                <w:sz w:val="24"/>
                <w:szCs w:val="24"/>
                <w:lang w:bidi="bn-BD"/>
              </w:rPr>
            </w:pPr>
            <w:r>
              <w:rPr>
                <w:rFonts w:ascii="Calibri" w:hAnsi="Calibri" w:cs="Calibri"/>
                <w:color w:val="000000"/>
                <w:sz w:val="24"/>
                <w:szCs w:val="24"/>
                <w:lang w:bidi="bn-BD"/>
              </w:rPr>
              <w:t>Unique user name under which reservations were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3</w:t>
            </w:r>
          </w:p>
        </w:tc>
        <w:tc>
          <w:tcPr>
            <w:tcW w:w="1350" w:type="dxa"/>
          </w:tcPr>
          <w:p>
            <w:pPr>
              <w:spacing w:after="0" w:line="240" w:lineRule="auto"/>
              <w:rPr>
                <w:rFonts w:ascii="Cambria Math" w:hAnsi="Cambria Math"/>
                <w:sz w:val="24"/>
                <w:szCs w:val="24"/>
              </w:rPr>
            </w:pPr>
            <w:r>
              <w:rPr>
                <w:rFonts w:ascii="Cambria Math" w:hAnsi="Cambria Math"/>
                <w:sz w:val="24"/>
                <w:szCs w:val="24"/>
              </w:rPr>
              <w:t>Total fare generated</w:t>
            </w:r>
          </w:p>
        </w:tc>
        <w:tc>
          <w:tcPr>
            <w:tcW w:w="1800" w:type="dxa"/>
          </w:tcPr>
          <w:p>
            <w:pPr>
              <w:spacing w:after="0" w:line="240" w:lineRule="auto"/>
              <w:rPr>
                <w:rFonts w:ascii="Cambria Math" w:hAnsi="Cambria Math"/>
                <w:sz w:val="24"/>
                <w:szCs w:val="24"/>
              </w:rPr>
            </w:pPr>
            <w:r>
              <w:rPr>
                <w:rFonts w:ascii="Cambria Math" w:hAnsi="Cambria Math"/>
                <w:sz w:val="24"/>
                <w:szCs w:val="24"/>
              </w:rPr>
              <w:t>Integer</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libri" w:hAnsi="Calibri" w:cs="Calibri"/>
                <w:color w:val="000000"/>
                <w:sz w:val="24"/>
                <w:szCs w:val="24"/>
                <w:lang w:bidi="bn-BD"/>
              </w:rPr>
            </w:pPr>
            <w:r>
              <w:rPr>
                <w:rFonts w:ascii="Calibri" w:hAnsi="Calibri" w:cs="Calibri"/>
                <w:color w:val="000000"/>
                <w:sz w:val="24"/>
                <w:szCs w:val="24"/>
                <w:lang w:bidi="bn-BD"/>
              </w:rPr>
              <w:t>Total price of the reservations made</w:t>
            </w:r>
          </w:p>
        </w:tc>
      </w:tr>
    </w:tbl>
    <w:p>
      <w:pPr>
        <w:jc w:val="center"/>
        <w:rPr>
          <w:rFonts w:ascii="Cambria Math" w:hAnsi="Cambria Math"/>
          <w:sz w:val="28"/>
          <w:szCs w:val="28"/>
        </w:rPr>
      </w:pPr>
    </w:p>
    <w:p>
      <w:pPr>
        <w:jc w:val="center"/>
        <w:rPr>
          <w:rFonts w:ascii="Cambria Math" w:hAnsi="Cambria Math"/>
          <w:sz w:val="28"/>
          <w:szCs w:val="28"/>
        </w:rPr>
      </w:pPr>
      <w:r>
        <w:rPr>
          <w:rFonts w:ascii="Cambria Math" w:hAnsi="Cambria Math"/>
          <w:sz w:val="28"/>
          <w:szCs w:val="28"/>
        </w:rPr>
        <w:t>Flight Status</w:t>
      </w:r>
    </w:p>
    <w:tbl>
      <w:tblPr>
        <w:tblStyle w:val="9"/>
        <w:tblW w:w="105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
        <w:gridCol w:w="1991"/>
        <w:gridCol w:w="1712"/>
        <w:gridCol w:w="1421"/>
        <w:gridCol w:w="1506"/>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libri" w:hAnsi="Calibri" w:cs="Calibri"/>
                <w:color w:val="000000"/>
                <w:sz w:val="24"/>
                <w:szCs w:val="24"/>
                <w:lang w:bidi="bn-BD"/>
              </w:rPr>
              <w:t xml:space="preserve">Sl No </w:t>
            </w:r>
          </w:p>
        </w:tc>
        <w:tc>
          <w:tcPr>
            <w:tcW w:w="1350" w:type="dxa"/>
          </w:tcPr>
          <w:p>
            <w:pPr>
              <w:spacing w:after="0" w:line="240" w:lineRule="auto"/>
              <w:rPr>
                <w:rFonts w:ascii="Cambria Math" w:hAnsi="Cambria Math"/>
                <w:sz w:val="24"/>
                <w:szCs w:val="24"/>
              </w:rPr>
            </w:pPr>
            <w:r>
              <w:rPr>
                <w:rFonts w:ascii="Cambria Math" w:hAnsi="Cambria Math"/>
                <w:sz w:val="24"/>
                <w:szCs w:val="24"/>
              </w:rPr>
              <w:t xml:space="preserve">Attributes </w:t>
            </w:r>
          </w:p>
        </w:tc>
        <w:tc>
          <w:tcPr>
            <w:tcW w:w="1800" w:type="dxa"/>
          </w:tcPr>
          <w:p>
            <w:pPr>
              <w:spacing w:after="0" w:line="240" w:lineRule="auto"/>
              <w:rPr>
                <w:rFonts w:ascii="Cambria Math" w:hAnsi="Cambria Math"/>
                <w:sz w:val="24"/>
                <w:szCs w:val="24"/>
              </w:rPr>
            </w:pPr>
            <w:r>
              <w:rPr>
                <w:rFonts w:ascii="Cambria Math" w:hAnsi="Cambria Math"/>
                <w:sz w:val="24"/>
                <w:szCs w:val="24"/>
              </w:rPr>
              <w:t>Data Types</w:t>
            </w:r>
          </w:p>
        </w:tc>
        <w:tc>
          <w:tcPr>
            <w:tcW w:w="1530" w:type="dxa"/>
          </w:tcPr>
          <w:p>
            <w:pPr>
              <w:spacing w:after="0" w:line="240" w:lineRule="auto"/>
              <w:rPr>
                <w:rFonts w:ascii="Cambria Math" w:hAnsi="Cambria Math"/>
                <w:sz w:val="24"/>
                <w:szCs w:val="24"/>
              </w:rPr>
            </w:pPr>
            <w:r>
              <w:rPr>
                <w:rFonts w:ascii="Cambria Math" w:hAnsi="Cambria Math"/>
                <w:sz w:val="24"/>
                <w:szCs w:val="24"/>
              </w:rPr>
              <w:t>Field Length</w:t>
            </w:r>
          </w:p>
        </w:tc>
        <w:tc>
          <w:tcPr>
            <w:tcW w:w="1530" w:type="dxa"/>
          </w:tcPr>
          <w:p>
            <w:pPr>
              <w:spacing w:after="0" w:line="240" w:lineRule="auto"/>
              <w:rPr>
                <w:rFonts w:ascii="Cambria Math" w:hAnsi="Cambria Math"/>
                <w:sz w:val="24"/>
                <w:szCs w:val="24"/>
              </w:rPr>
            </w:pPr>
            <w:r>
              <w:rPr>
                <w:rFonts w:ascii="Cambria Math" w:hAnsi="Cambria Math"/>
                <w:sz w:val="24"/>
                <w:szCs w:val="24"/>
              </w:rPr>
              <w:t>Constraints</w:t>
            </w:r>
          </w:p>
        </w:tc>
        <w:tc>
          <w:tcPr>
            <w:tcW w:w="3600" w:type="dxa"/>
          </w:tcPr>
          <w:p>
            <w:pPr>
              <w:spacing w:after="0" w:line="240" w:lineRule="auto"/>
              <w:rPr>
                <w:rFonts w:ascii="Cambria Math" w:hAnsi="Cambria Math"/>
                <w:sz w:val="24"/>
                <w:szCs w:val="24"/>
              </w:rPr>
            </w:pPr>
            <w:r>
              <w:rPr>
                <w:rFonts w:ascii="Cambria Math" w:hAnsi="Cambria Math"/>
                <w:sz w:val="24"/>
                <w:szCs w:val="24"/>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1</w:t>
            </w:r>
          </w:p>
        </w:tc>
        <w:tc>
          <w:tcPr>
            <w:tcW w:w="1350" w:type="dxa"/>
          </w:tcPr>
          <w:p>
            <w:pPr>
              <w:spacing w:after="0" w:line="240" w:lineRule="auto"/>
              <w:rPr>
                <w:rFonts w:ascii="Cambria Math" w:hAnsi="Cambria Math"/>
                <w:sz w:val="24"/>
                <w:szCs w:val="24"/>
              </w:rPr>
            </w:pPr>
            <w:r>
              <w:rPr>
                <w:rFonts w:ascii="Cambria Math" w:hAnsi="Cambria Math"/>
                <w:sz w:val="24"/>
                <w:szCs w:val="24"/>
              </w:rPr>
              <w:t>Bus number</w:t>
            </w:r>
          </w:p>
        </w:tc>
        <w:tc>
          <w:tcPr>
            <w:tcW w:w="1800" w:type="dxa"/>
          </w:tcPr>
          <w:p>
            <w:pPr>
              <w:spacing w:after="0" w:line="240" w:lineRule="auto"/>
              <w:rPr>
                <w:rFonts w:ascii="Cambria Math" w:hAnsi="Cambria Math"/>
                <w:sz w:val="24"/>
                <w:szCs w:val="24"/>
              </w:rPr>
            </w:pPr>
            <w:r>
              <w:rPr>
                <w:rFonts w:ascii="Cambria Math" w:hAnsi="Cambria Math"/>
                <w:sz w:val="24"/>
                <w:szCs w:val="24"/>
              </w:rPr>
              <w:t xml:space="preserve">Alpha Numeric </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 Foreign key</w:t>
            </w:r>
          </w:p>
        </w:tc>
        <w:tc>
          <w:tcPr>
            <w:tcW w:w="3600" w:type="dxa"/>
          </w:tcPr>
          <w:p>
            <w:pPr>
              <w:spacing w:after="0" w:line="240" w:lineRule="auto"/>
              <w:rPr>
                <w:rFonts w:ascii="Cambria Math" w:hAnsi="Cambria Math"/>
                <w:sz w:val="24"/>
                <w:szCs w:val="24"/>
              </w:rPr>
            </w:pPr>
            <w:r>
              <w:rPr>
                <w:rFonts w:ascii="Cambria Math" w:hAnsi="Cambria Math"/>
                <w:sz w:val="24"/>
                <w:szCs w:val="24"/>
              </w:rPr>
              <w:t>Unique Id/no of a particular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2</w:t>
            </w:r>
          </w:p>
        </w:tc>
        <w:tc>
          <w:tcPr>
            <w:tcW w:w="1350" w:type="dxa"/>
          </w:tcPr>
          <w:p>
            <w:pPr>
              <w:spacing w:after="0" w:line="240" w:lineRule="auto"/>
              <w:rPr>
                <w:rFonts w:ascii="Cambria Math" w:hAnsi="Cambria Math"/>
                <w:sz w:val="24"/>
                <w:szCs w:val="24"/>
              </w:rPr>
            </w:pPr>
            <w:r>
              <w:rPr>
                <w:rFonts w:ascii="Cambria Math" w:hAnsi="Cambria Math"/>
                <w:sz w:val="24"/>
                <w:szCs w:val="24"/>
              </w:rPr>
              <w:t>Departure date</w:t>
            </w:r>
          </w:p>
        </w:tc>
        <w:tc>
          <w:tcPr>
            <w:tcW w:w="1800" w:type="dxa"/>
          </w:tcPr>
          <w:p>
            <w:pPr>
              <w:spacing w:after="0" w:line="240" w:lineRule="auto"/>
              <w:rPr>
                <w:rFonts w:ascii="Cambria Math" w:hAnsi="Cambria Math"/>
                <w:sz w:val="24"/>
                <w:szCs w:val="24"/>
              </w:rPr>
            </w:pPr>
            <w:r>
              <w:rPr>
                <w:rFonts w:ascii="Cambria Math" w:hAnsi="Cambria Math"/>
                <w:sz w:val="24"/>
                <w:szCs w:val="24"/>
              </w:rPr>
              <w:t>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Primary key</w:t>
            </w:r>
          </w:p>
        </w:tc>
        <w:tc>
          <w:tcPr>
            <w:tcW w:w="3600" w:type="dxa"/>
          </w:tcPr>
          <w:p>
            <w:pPr>
              <w:spacing w:after="0" w:line="240" w:lineRule="auto"/>
              <w:rPr>
                <w:rFonts w:ascii="Cambria Math" w:hAnsi="Cambria Math"/>
                <w:sz w:val="24"/>
                <w:szCs w:val="24"/>
              </w:rPr>
            </w:pPr>
            <w:r>
              <w:rPr>
                <w:rFonts w:ascii="Cambria Math" w:hAnsi="Cambria Math"/>
                <w:sz w:val="24"/>
                <w:szCs w:val="24"/>
              </w:rPr>
              <w:t>Date of the departure of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3</w:t>
            </w:r>
          </w:p>
        </w:tc>
        <w:tc>
          <w:tcPr>
            <w:tcW w:w="1350" w:type="dxa"/>
          </w:tcPr>
          <w:p>
            <w:pPr>
              <w:spacing w:after="0" w:line="240" w:lineRule="auto"/>
              <w:rPr>
                <w:rFonts w:ascii="Cambria Math" w:hAnsi="Cambria Math"/>
                <w:sz w:val="24"/>
                <w:szCs w:val="24"/>
              </w:rPr>
            </w:pPr>
            <w:r>
              <w:rPr>
                <w:rFonts w:ascii="Cambria Math" w:hAnsi="Cambria Math"/>
                <w:sz w:val="24"/>
                <w:szCs w:val="24"/>
              </w:rPr>
              <w:t>Arrival Date</w:t>
            </w:r>
          </w:p>
        </w:tc>
        <w:tc>
          <w:tcPr>
            <w:tcW w:w="1800" w:type="dxa"/>
          </w:tcPr>
          <w:p>
            <w:pPr>
              <w:spacing w:after="0" w:line="240" w:lineRule="auto"/>
              <w:rPr>
                <w:rFonts w:ascii="Cambria Math" w:hAnsi="Cambria Math"/>
                <w:sz w:val="24"/>
                <w:szCs w:val="24"/>
              </w:rPr>
            </w:pPr>
            <w:r>
              <w:rPr>
                <w:rFonts w:ascii="Cambria Math" w:hAnsi="Cambria Math"/>
                <w:sz w:val="24"/>
                <w:szCs w:val="24"/>
              </w:rPr>
              <w:t>Numeric</w:t>
            </w:r>
          </w:p>
        </w:tc>
        <w:tc>
          <w:tcPr>
            <w:tcW w:w="1530" w:type="dxa"/>
          </w:tcPr>
          <w:p>
            <w:pPr>
              <w:spacing w:after="0" w:line="240" w:lineRule="auto"/>
              <w:rPr>
                <w:rFonts w:ascii="Cambria Math" w:hAnsi="Cambria Math"/>
                <w:sz w:val="24"/>
                <w:szCs w:val="24"/>
              </w:rPr>
            </w:pPr>
            <w:r>
              <w:rPr>
                <w:rFonts w:ascii="Cambria Math" w:hAnsi="Cambria Math"/>
                <w:sz w:val="24"/>
                <w:szCs w:val="24"/>
              </w:rPr>
              <w:t>20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Date of the arrival of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4</w:t>
            </w:r>
          </w:p>
        </w:tc>
        <w:tc>
          <w:tcPr>
            <w:tcW w:w="1350" w:type="dxa"/>
          </w:tcPr>
          <w:p>
            <w:pPr>
              <w:spacing w:after="0" w:line="240" w:lineRule="auto"/>
              <w:rPr>
                <w:rFonts w:ascii="Cambria Math" w:hAnsi="Cambria Math"/>
                <w:sz w:val="24"/>
                <w:szCs w:val="24"/>
              </w:rPr>
            </w:pPr>
            <w:r>
              <w:rPr>
                <w:rFonts w:ascii="Cambria Math" w:hAnsi="Cambria Math"/>
                <w:sz w:val="24"/>
                <w:szCs w:val="24"/>
              </w:rPr>
              <w:t>Scheduled departure time</w:t>
            </w:r>
          </w:p>
        </w:tc>
        <w:tc>
          <w:tcPr>
            <w:tcW w:w="1800" w:type="dxa"/>
          </w:tcPr>
          <w:p>
            <w:pPr>
              <w:spacing w:after="0" w:line="240" w:lineRule="auto"/>
              <w:rPr>
                <w:rFonts w:ascii="Cambria Math" w:hAnsi="Cambria Math"/>
                <w:sz w:val="24"/>
                <w:szCs w:val="24"/>
              </w:rPr>
            </w:pPr>
            <w:r>
              <w:rPr>
                <w:rFonts w:ascii="Cambria Math" w:hAnsi="Cambria Math"/>
                <w:sz w:val="24"/>
                <w:szCs w:val="24"/>
              </w:rPr>
              <w:t>timestamp</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Time when the bus is scheduled to depart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5</w:t>
            </w:r>
          </w:p>
        </w:tc>
        <w:tc>
          <w:tcPr>
            <w:tcW w:w="1350" w:type="dxa"/>
          </w:tcPr>
          <w:p>
            <w:pPr>
              <w:spacing w:after="0" w:line="240" w:lineRule="auto"/>
              <w:rPr>
                <w:rFonts w:ascii="Cambria Math" w:hAnsi="Cambria Math"/>
                <w:sz w:val="24"/>
                <w:szCs w:val="24"/>
              </w:rPr>
            </w:pPr>
            <w:r>
              <w:rPr>
                <w:rFonts w:ascii="Cambria Math" w:hAnsi="Cambria Math"/>
                <w:sz w:val="24"/>
                <w:szCs w:val="24"/>
              </w:rPr>
              <w:t>Scheduled Arrival time</w:t>
            </w:r>
          </w:p>
        </w:tc>
        <w:tc>
          <w:tcPr>
            <w:tcW w:w="1800" w:type="dxa"/>
          </w:tcPr>
          <w:p>
            <w:pPr>
              <w:spacing w:after="0" w:line="240" w:lineRule="auto"/>
              <w:rPr>
                <w:rFonts w:ascii="Cambria Math" w:hAnsi="Cambria Math"/>
                <w:sz w:val="24"/>
                <w:szCs w:val="24"/>
              </w:rPr>
            </w:pPr>
            <w:r>
              <w:rPr>
                <w:rFonts w:ascii="Cambria Math" w:hAnsi="Cambria Math"/>
                <w:sz w:val="24"/>
                <w:szCs w:val="24"/>
              </w:rPr>
              <w:t>timestamp</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Time when the bus is scheduled to arrive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6</w:t>
            </w:r>
          </w:p>
        </w:tc>
        <w:tc>
          <w:tcPr>
            <w:tcW w:w="1350" w:type="dxa"/>
          </w:tcPr>
          <w:p>
            <w:pPr>
              <w:spacing w:after="0" w:line="240" w:lineRule="auto"/>
              <w:rPr>
                <w:rFonts w:ascii="Cambria Math" w:hAnsi="Cambria Math"/>
                <w:sz w:val="24"/>
                <w:szCs w:val="24"/>
              </w:rPr>
            </w:pPr>
            <w:r>
              <w:rPr>
                <w:rFonts w:ascii="Cambria Math" w:hAnsi="Cambria Math"/>
                <w:sz w:val="24"/>
                <w:szCs w:val="24"/>
              </w:rPr>
              <w:t>Estimated/actual departure time</w:t>
            </w:r>
          </w:p>
        </w:tc>
        <w:tc>
          <w:tcPr>
            <w:tcW w:w="1800" w:type="dxa"/>
          </w:tcPr>
          <w:p>
            <w:pPr>
              <w:spacing w:after="0" w:line="240" w:lineRule="auto"/>
              <w:rPr>
                <w:rFonts w:ascii="Cambria Math" w:hAnsi="Cambria Math"/>
                <w:sz w:val="24"/>
                <w:szCs w:val="24"/>
              </w:rPr>
            </w:pPr>
            <w:r>
              <w:rPr>
                <w:rFonts w:ascii="Cambria Math" w:hAnsi="Cambria Math"/>
                <w:sz w:val="24"/>
                <w:szCs w:val="24"/>
              </w:rPr>
              <w:t>timestamp</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Foreign key</w:t>
            </w:r>
          </w:p>
        </w:tc>
        <w:tc>
          <w:tcPr>
            <w:tcW w:w="3600" w:type="dxa"/>
          </w:tcPr>
          <w:p>
            <w:pPr>
              <w:spacing w:after="0" w:line="240" w:lineRule="auto"/>
              <w:rPr>
                <w:rFonts w:ascii="Cambria Math" w:hAnsi="Cambria Math"/>
                <w:sz w:val="24"/>
                <w:szCs w:val="24"/>
              </w:rPr>
            </w:pPr>
            <w:r>
              <w:rPr>
                <w:rFonts w:ascii="Cambria Math" w:hAnsi="Cambria Math"/>
                <w:sz w:val="24"/>
                <w:szCs w:val="24"/>
              </w:rPr>
              <w:t>Time when the bus is estimated to depart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after="0" w:line="240" w:lineRule="auto"/>
              <w:rPr>
                <w:rFonts w:ascii="Cambria Math" w:hAnsi="Cambria Math"/>
                <w:sz w:val="24"/>
                <w:szCs w:val="24"/>
              </w:rPr>
            </w:pPr>
            <w:r>
              <w:rPr>
                <w:rFonts w:ascii="Cambria Math" w:hAnsi="Cambria Math"/>
                <w:sz w:val="24"/>
                <w:szCs w:val="24"/>
              </w:rPr>
              <w:t>7</w:t>
            </w:r>
          </w:p>
        </w:tc>
        <w:tc>
          <w:tcPr>
            <w:tcW w:w="1350" w:type="dxa"/>
          </w:tcPr>
          <w:p>
            <w:pPr>
              <w:spacing w:after="0" w:line="240" w:lineRule="auto"/>
              <w:rPr>
                <w:rFonts w:ascii="Cambria Math" w:hAnsi="Cambria Math"/>
                <w:sz w:val="24"/>
                <w:szCs w:val="24"/>
              </w:rPr>
            </w:pPr>
            <w:r>
              <w:rPr>
                <w:rFonts w:ascii="Cambria Math" w:hAnsi="Cambria Math"/>
                <w:sz w:val="24"/>
                <w:szCs w:val="24"/>
              </w:rPr>
              <w:t>Estimated/actual Arrival time</w:t>
            </w:r>
          </w:p>
        </w:tc>
        <w:tc>
          <w:tcPr>
            <w:tcW w:w="1800" w:type="dxa"/>
          </w:tcPr>
          <w:p>
            <w:pPr>
              <w:spacing w:after="0" w:line="240" w:lineRule="auto"/>
              <w:rPr>
                <w:rFonts w:ascii="Cambria Math" w:hAnsi="Cambria Math"/>
                <w:sz w:val="24"/>
                <w:szCs w:val="24"/>
              </w:rPr>
            </w:pPr>
            <w:r>
              <w:rPr>
                <w:rFonts w:ascii="Cambria Math" w:hAnsi="Cambria Math"/>
                <w:sz w:val="24"/>
                <w:szCs w:val="24"/>
              </w:rPr>
              <w:t>timestamp</w:t>
            </w:r>
          </w:p>
        </w:tc>
        <w:tc>
          <w:tcPr>
            <w:tcW w:w="1530" w:type="dxa"/>
          </w:tcPr>
          <w:p>
            <w:pPr>
              <w:spacing w:after="0" w:line="240" w:lineRule="auto"/>
              <w:rPr>
                <w:rFonts w:ascii="Cambria Math" w:hAnsi="Cambria Math"/>
                <w:sz w:val="24"/>
                <w:szCs w:val="24"/>
              </w:rPr>
            </w:pPr>
            <w:r>
              <w:rPr>
                <w:rFonts w:ascii="Cambria Math" w:hAnsi="Cambria Math"/>
                <w:sz w:val="24"/>
                <w:szCs w:val="24"/>
              </w:rPr>
              <w:t>10</w:t>
            </w:r>
          </w:p>
        </w:tc>
        <w:tc>
          <w:tcPr>
            <w:tcW w:w="1530" w:type="dxa"/>
          </w:tcPr>
          <w:p>
            <w:pPr>
              <w:spacing w:after="0" w:line="240" w:lineRule="auto"/>
              <w:rPr>
                <w:rFonts w:ascii="Cambria Math" w:hAnsi="Cambria Math"/>
                <w:sz w:val="24"/>
                <w:szCs w:val="24"/>
              </w:rPr>
            </w:pPr>
            <w:r>
              <w:rPr>
                <w:rFonts w:ascii="Cambria Math" w:hAnsi="Cambria Math"/>
                <w:sz w:val="24"/>
                <w:szCs w:val="24"/>
              </w:rPr>
              <w:t>Foreign key</w:t>
            </w:r>
          </w:p>
        </w:tc>
        <w:tc>
          <w:tcPr>
            <w:tcW w:w="3600" w:type="dxa"/>
          </w:tcPr>
          <w:p>
            <w:pPr>
              <w:spacing w:after="0" w:line="240" w:lineRule="auto"/>
              <w:rPr>
                <w:rFonts w:ascii="Cambria Math" w:hAnsi="Cambria Math"/>
                <w:sz w:val="24"/>
                <w:szCs w:val="24"/>
              </w:rPr>
            </w:pPr>
            <w:r>
              <w:rPr>
                <w:rFonts w:ascii="Cambria Math" w:hAnsi="Cambria Math"/>
                <w:sz w:val="24"/>
                <w:szCs w:val="24"/>
              </w:rPr>
              <w:t>Time when the bus is estimated to arrieved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rPr>
                <w:rFonts w:ascii="Cambria Math" w:hAnsi="Cambria Math"/>
                <w:sz w:val="24"/>
                <w:szCs w:val="24"/>
              </w:rPr>
            </w:pPr>
            <w:r>
              <w:rPr>
                <w:rFonts w:ascii="Cambria Math" w:hAnsi="Cambria Math"/>
                <w:sz w:val="24"/>
                <w:szCs w:val="24"/>
              </w:rPr>
              <w:t>8</w:t>
            </w:r>
          </w:p>
        </w:tc>
        <w:tc>
          <w:tcPr>
            <w:tcW w:w="1350" w:type="dxa"/>
          </w:tcPr>
          <w:p>
            <w:pPr>
              <w:spacing w:after="0" w:line="240" w:lineRule="auto"/>
              <w:rPr>
                <w:rFonts w:ascii="Cambria Math" w:hAnsi="Cambria Math"/>
                <w:sz w:val="24"/>
                <w:szCs w:val="24"/>
              </w:rPr>
            </w:pPr>
            <w:r>
              <w:rPr>
                <w:rFonts w:ascii="Cambria Math" w:hAnsi="Cambria Math"/>
                <w:sz w:val="24"/>
                <w:szCs w:val="24"/>
              </w:rPr>
              <w:t>Status</w:t>
            </w:r>
          </w:p>
        </w:tc>
        <w:tc>
          <w:tcPr>
            <w:tcW w:w="1800" w:type="dxa"/>
          </w:tcPr>
          <w:p>
            <w:pPr>
              <w:spacing w:after="0" w:line="240" w:lineRule="auto"/>
              <w:rPr>
                <w:rFonts w:ascii="Cambria Math" w:hAnsi="Cambria Math"/>
                <w:sz w:val="24"/>
                <w:szCs w:val="24"/>
              </w:rPr>
            </w:pPr>
            <w:r>
              <w:rPr>
                <w:rFonts w:ascii="Cambria Math" w:hAnsi="Cambria Math"/>
                <w:sz w:val="24"/>
                <w:szCs w:val="24"/>
              </w:rPr>
              <w:t>string</w:t>
            </w:r>
          </w:p>
        </w:tc>
        <w:tc>
          <w:tcPr>
            <w:tcW w:w="1530" w:type="dxa"/>
          </w:tcPr>
          <w:p>
            <w:pPr>
              <w:spacing w:after="0" w:line="240" w:lineRule="auto"/>
              <w:rPr>
                <w:rFonts w:ascii="Cambria Math" w:hAnsi="Cambria Math"/>
                <w:sz w:val="24"/>
                <w:szCs w:val="24"/>
              </w:rPr>
            </w:pPr>
            <w:r>
              <w:rPr>
                <w:rFonts w:ascii="Cambria Math" w:hAnsi="Cambria Math"/>
                <w:sz w:val="24"/>
                <w:szCs w:val="24"/>
              </w:rPr>
              <w:t>30</w:t>
            </w:r>
          </w:p>
        </w:tc>
        <w:tc>
          <w:tcPr>
            <w:tcW w:w="1530" w:type="dxa"/>
          </w:tcPr>
          <w:p>
            <w:pPr>
              <w:spacing w:after="0" w:line="240" w:lineRule="auto"/>
              <w:rPr>
                <w:rFonts w:ascii="Cambria Math" w:hAnsi="Cambria Math"/>
                <w:sz w:val="24"/>
                <w:szCs w:val="24"/>
              </w:rPr>
            </w:pPr>
            <w:r>
              <w:rPr>
                <w:rFonts w:ascii="Cambria Math" w:hAnsi="Cambria Math"/>
                <w:sz w:val="24"/>
                <w:szCs w:val="24"/>
              </w:rPr>
              <w:t>Not Null</w:t>
            </w:r>
          </w:p>
        </w:tc>
        <w:tc>
          <w:tcPr>
            <w:tcW w:w="3600" w:type="dxa"/>
          </w:tcPr>
          <w:p>
            <w:pPr>
              <w:spacing w:after="0" w:line="240" w:lineRule="auto"/>
              <w:rPr>
                <w:rFonts w:ascii="Cambria Math" w:hAnsi="Cambria Math"/>
                <w:sz w:val="24"/>
                <w:szCs w:val="24"/>
              </w:rPr>
            </w:pPr>
            <w:r>
              <w:rPr>
                <w:rFonts w:ascii="Cambria Math" w:hAnsi="Cambria Math"/>
                <w:sz w:val="24"/>
                <w:szCs w:val="24"/>
              </w:rPr>
              <w:t>Status of the bus</w:t>
            </w:r>
          </w:p>
        </w:tc>
      </w:tr>
    </w:tbl>
    <w:p>
      <w:pPr>
        <w:jc w:val="both"/>
        <w:rPr>
          <w:rFonts w:ascii="Cambria Math" w:hAnsi="Cambria Math" w:cs="Arial"/>
          <w:sz w:val="24"/>
          <w:szCs w:val="24"/>
        </w:rPr>
      </w:pPr>
      <w:r>
        <w:rPr>
          <w:rFonts w:ascii="Cambria Math" w:hAnsi="Cambria Math" w:cs="Arial"/>
          <w:b/>
          <w:sz w:val="28"/>
          <w:szCs w:val="28"/>
        </w:rPr>
        <w:t xml:space="preserve">Monitoring and Control: </w:t>
      </w:r>
      <w:r>
        <w:rPr>
          <w:rFonts w:ascii="Cambria Math" w:hAnsi="Cambria Math" w:cs="Arial"/>
          <w:sz w:val="24"/>
          <w:szCs w:val="24"/>
        </w:rPr>
        <w:t>The Process of Monitoring and control process views the overall tasks and metrics necessary to ensure that the approved and authorized project is within scope, within schedule, and on allocated budget so that the process proceeds with minimal risks. This process involves comparing actual performance with planned performance. Monitoring and Controlling process is performed continuously throughout the project. The following is a checklist of items to consider</w:t>
      </w:r>
    </w:p>
    <w:p>
      <w:pPr>
        <w:pStyle w:val="16"/>
        <w:numPr>
          <w:ilvl w:val="0"/>
          <w:numId w:val="3"/>
        </w:numPr>
        <w:jc w:val="both"/>
        <w:rPr>
          <w:rFonts w:ascii="Cambria Math" w:hAnsi="Cambria Math" w:cs="Arial"/>
          <w:sz w:val="24"/>
          <w:szCs w:val="24"/>
        </w:rPr>
      </w:pPr>
      <w:r>
        <w:rPr>
          <w:rFonts w:ascii="Cambria Math" w:hAnsi="Cambria Math" w:cs="Arial"/>
          <w:sz w:val="24"/>
          <w:szCs w:val="24"/>
        </w:rPr>
        <w:t>Every Week Status Meeting will be conducted.</w:t>
      </w:r>
    </w:p>
    <w:p>
      <w:pPr>
        <w:pStyle w:val="16"/>
        <w:numPr>
          <w:ilvl w:val="0"/>
          <w:numId w:val="3"/>
        </w:numPr>
        <w:jc w:val="both"/>
        <w:rPr>
          <w:rFonts w:ascii="Cambria Math" w:hAnsi="Cambria Math" w:cs="Arial"/>
          <w:sz w:val="24"/>
          <w:szCs w:val="24"/>
        </w:rPr>
      </w:pPr>
      <w:r>
        <w:rPr>
          <w:rFonts w:ascii="Cambria Math" w:hAnsi="Cambria Math" w:cs="Arial"/>
          <w:sz w:val="24"/>
          <w:szCs w:val="24"/>
        </w:rPr>
        <w:t>Every Week the objective met will be checked with their actual completion date and planned completion date</w:t>
      </w:r>
    </w:p>
    <w:p>
      <w:pPr>
        <w:pStyle w:val="16"/>
        <w:numPr>
          <w:ilvl w:val="0"/>
          <w:numId w:val="3"/>
        </w:numPr>
        <w:jc w:val="both"/>
        <w:rPr>
          <w:rFonts w:ascii="Cambria Math" w:hAnsi="Cambria Math" w:cs="Arial"/>
          <w:sz w:val="24"/>
          <w:szCs w:val="24"/>
        </w:rPr>
      </w:pPr>
      <w:r>
        <w:rPr>
          <w:rFonts w:ascii="Cambria Math" w:hAnsi="Cambria Math" w:cs="Arial"/>
          <w:sz w:val="24"/>
          <w:szCs w:val="24"/>
        </w:rPr>
        <w:t>Implement Strategies to protect the project from scope change requests</w:t>
      </w:r>
    </w:p>
    <w:p>
      <w:pPr>
        <w:pStyle w:val="16"/>
        <w:numPr>
          <w:ilvl w:val="0"/>
          <w:numId w:val="3"/>
        </w:numPr>
        <w:jc w:val="both"/>
        <w:rPr>
          <w:rFonts w:ascii="Cambria Math" w:hAnsi="Cambria Math" w:cs="Arial"/>
          <w:sz w:val="24"/>
          <w:szCs w:val="24"/>
        </w:rPr>
      </w:pPr>
      <w:r>
        <w:rPr>
          <w:rFonts w:ascii="Cambria Math" w:hAnsi="Cambria Math" w:cs="Arial"/>
          <w:sz w:val="24"/>
          <w:szCs w:val="24"/>
        </w:rPr>
        <w:t>Approach to monitor spending against the project budget and progress against planned schedule.</w:t>
      </w:r>
    </w:p>
    <w:p>
      <w:pPr>
        <w:pStyle w:val="16"/>
        <w:numPr>
          <w:ilvl w:val="0"/>
          <w:numId w:val="3"/>
        </w:numPr>
        <w:jc w:val="both"/>
        <w:rPr>
          <w:rFonts w:ascii="Cambria Math" w:hAnsi="Cambria Math" w:cs="Arial"/>
          <w:sz w:val="24"/>
          <w:szCs w:val="24"/>
        </w:rPr>
      </w:pPr>
      <w:r>
        <w:rPr>
          <w:rFonts w:ascii="Cambria Math" w:hAnsi="Cambria Math" w:cs="Arial"/>
          <w:sz w:val="24"/>
          <w:szCs w:val="24"/>
        </w:rPr>
        <w:t>The Internal and External reports to be generated by specific departments about their progress</w:t>
      </w:r>
    </w:p>
    <w:p>
      <w:pPr>
        <w:pStyle w:val="16"/>
        <w:numPr>
          <w:ilvl w:val="0"/>
          <w:numId w:val="3"/>
        </w:numPr>
        <w:jc w:val="both"/>
        <w:rPr>
          <w:rFonts w:ascii="Cambria Math" w:hAnsi="Cambria Math" w:cs="Arial"/>
          <w:sz w:val="24"/>
          <w:szCs w:val="24"/>
        </w:rPr>
      </w:pPr>
      <w:r>
        <w:rPr>
          <w:rFonts w:ascii="Cambria Math" w:hAnsi="Cambria Math" w:cs="Arial"/>
          <w:sz w:val="24"/>
          <w:szCs w:val="24"/>
        </w:rPr>
        <w:t>The risk checklists that will be used to identify, analyze, prioritize, monitor and mitigate risks.</w:t>
      </w:r>
    </w:p>
    <w:p>
      <w:pPr>
        <w:pStyle w:val="16"/>
        <w:numPr>
          <w:ilvl w:val="0"/>
          <w:numId w:val="3"/>
        </w:numPr>
        <w:jc w:val="both"/>
        <w:rPr>
          <w:rFonts w:ascii="Cambria Math" w:hAnsi="Cambria Math" w:cs="Arial"/>
          <w:sz w:val="24"/>
          <w:szCs w:val="24"/>
        </w:rPr>
      </w:pPr>
      <w:r>
        <w:rPr>
          <w:rFonts w:ascii="Cambria Math" w:hAnsi="Cambria Math" w:cs="Arial"/>
          <w:sz w:val="24"/>
          <w:szCs w:val="24"/>
        </w:rPr>
        <w:t>Weekly Meet up Stakeholders to resolve disagreements with the customer, including how to handle schedule slips</w:t>
      </w:r>
    </w:p>
    <w:p>
      <w:pPr>
        <w:pStyle w:val="16"/>
        <w:numPr>
          <w:ilvl w:val="0"/>
          <w:numId w:val="3"/>
        </w:numPr>
        <w:jc w:val="both"/>
        <w:rPr>
          <w:rFonts w:ascii="Cambria Math" w:hAnsi="Cambria Math" w:cs="Arial"/>
          <w:sz w:val="24"/>
          <w:szCs w:val="24"/>
        </w:rPr>
      </w:pPr>
      <w:r>
        <w:rPr>
          <w:rFonts w:ascii="Cambria Math" w:hAnsi="Cambria Math" w:cs="Arial"/>
          <w:sz w:val="24"/>
          <w:szCs w:val="24"/>
        </w:rPr>
        <w:t>Process Re-Engineering to improve efficiency and effectiveness</w:t>
      </w:r>
    </w:p>
    <w:p>
      <w:pPr>
        <w:pStyle w:val="16"/>
        <w:numPr>
          <w:ilvl w:val="0"/>
          <w:numId w:val="3"/>
        </w:numPr>
        <w:jc w:val="both"/>
        <w:rPr>
          <w:rFonts w:ascii="Cambria Math" w:hAnsi="Cambria Math" w:cs="Arial"/>
          <w:sz w:val="24"/>
          <w:szCs w:val="24"/>
        </w:rPr>
      </w:pPr>
      <w:r>
        <w:rPr>
          <w:rFonts w:ascii="Cambria Math" w:hAnsi="Cambria Math" w:cs="Arial"/>
          <w:sz w:val="24"/>
          <w:szCs w:val="24"/>
        </w:rPr>
        <w:t>Use the Earned Value Analysis (EVA) to measure the progress of the project quantatively</w:t>
      </w:r>
    </w:p>
    <w:p>
      <w:pPr>
        <w:jc w:val="both"/>
        <w:rPr>
          <w:rFonts w:ascii="Cambria Math" w:hAnsi="Cambria Math" w:cs="Arial"/>
          <w:b/>
          <w:sz w:val="24"/>
          <w:szCs w:val="24"/>
        </w:rPr>
      </w:pPr>
      <w:r>
        <w:rPr>
          <w:rFonts w:ascii="Cambria Math" w:hAnsi="Cambria Math" w:cs="Arial"/>
          <w:b/>
          <w:sz w:val="24"/>
          <w:szCs w:val="24"/>
        </w:rPr>
        <w:t>Risk Information Sheet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9"/>
        <w:gridCol w:w="5007"/>
        <w:gridCol w:w="1362"/>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09" w:type="dxa"/>
          </w:tcPr>
          <w:p>
            <w:pPr>
              <w:spacing w:after="0" w:line="240" w:lineRule="auto"/>
              <w:jc w:val="both"/>
              <w:rPr>
                <w:rFonts w:ascii="Cambria Math" w:hAnsi="Cambria Math" w:cs="Arial"/>
                <w:b/>
              </w:rPr>
            </w:pPr>
            <w:r>
              <w:rPr>
                <w:rFonts w:ascii="Cambria Math" w:hAnsi="Cambria Math" w:cs="Arial"/>
                <w:b/>
              </w:rPr>
              <w:t>Risk ID</w:t>
            </w:r>
          </w:p>
        </w:tc>
        <w:tc>
          <w:tcPr>
            <w:tcW w:w="5007" w:type="dxa"/>
          </w:tcPr>
          <w:p>
            <w:pPr>
              <w:spacing w:after="0" w:line="240" w:lineRule="auto"/>
              <w:jc w:val="both"/>
              <w:rPr>
                <w:rFonts w:ascii="Cambria Math" w:hAnsi="Cambria Math" w:cs="Arial"/>
                <w:b/>
              </w:rPr>
            </w:pPr>
            <w:r>
              <w:rPr>
                <w:rFonts w:ascii="Cambria Math" w:hAnsi="Cambria Math" w:cs="Arial"/>
                <w:b/>
              </w:rPr>
              <w:t>Description</w:t>
            </w:r>
          </w:p>
        </w:tc>
        <w:tc>
          <w:tcPr>
            <w:tcW w:w="1362" w:type="dxa"/>
          </w:tcPr>
          <w:p>
            <w:pPr>
              <w:spacing w:after="0" w:line="240" w:lineRule="auto"/>
              <w:jc w:val="both"/>
              <w:rPr>
                <w:rFonts w:ascii="Cambria Math" w:hAnsi="Cambria Math" w:cs="Arial"/>
                <w:b/>
              </w:rPr>
            </w:pPr>
            <w:r>
              <w:rPr>
                <w:rFonts w:ascii="Cambria Math" w:hAnsi="Cambria Math" w:cs="Arial"/>
                <w:b/>
              </w:rPr>
              <w:t>Probability</w:t>
            </w:r>
          </w:p>
        </w:tc>
        <w:tc>
          <w:tcPr>
            <w:tcW w:w="1557" w:type="dxa"/>
          </w:tcPr>
          <w:p>
            <w:pPr>
              <w:spacing w:after="0" w:line="240" w:lineRule="auto"/>
              <w:jc w:val="both"/>
              <w:rPr>
                <w:rFonts w:ascii="Cambria Math" w:hAnsi="Cambria Math" w:cs="Arial"/>
                <w:b/>
              </w:rPr>
            </w:pPr>
            <w:r>
              <w:rPr>
                <w:rFonts w:ascii="Cambria Math" w:hAnsi="Cambria Math" w:cs="Arial"/>
                <w:b/>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09" w:type="dxa"/>
          </w:tcPr>
          <w:p>
            <w:pPr>
              <w:spacing w:after="0" w:line="240" w:lineRule="auto"/>
              <w:jc w:val="both"/>
              <w:rPr>
                <w:rFonts w:ascii="Cambria Math" w:hAnsi="Cambria Math" w:cs="Arial"/>
              </w:rPr>
            </w:pPr>
            <w:r>
              <w:rPr>
                <w:rFonts w:ascii="Cambria Math" w:hAnsi="Cambria Math" w:cs="Arial"/>
              </w:rPr>
              <w:t>Risk_ID_1</w:t>
            </w:r>
          </w:p>
        </w:tc>
        <w:tc>
          <w:tcPr>
            <w:tcW w:w="5007" w:type="dxa"/>
          </w:tcPr>
          <w:p>
            <w:pPr>
              <w:spacing w:after="0" w:line="240" w:lineRule="auto"/>
              <w:jc w:val="both"/>
              <w:rPr>
                <w:rFonts w:ascii="Cambria Math" w:hAnsi="Cambria Math" w:cs="Arial"/>
              </w:rPr>
            </w:pPr>
            <w:r>
              <w:rPr>
                <w:rFonts w:ascii="Cambria Math" w:hAnsi="Cambria Math" w:cs="Arial"/>
              </w:rPr>
              <w:t>Software team doesn’t have good experience in distributed Database Management System</w:t>
            </w:r>
          </w:p>
        </w:tc>
        <w:tc>
          <w:tcPr>
            <w:tcW w:w="1362" w:type="dxa"/>
          </w:tcPr>
          <w:p>
            <w:pPr>
              <w:spacing w:after="0" w:line="240" w:lineRule="auto"/>
              <w:jc w:val="both"/>
              <w:rPr>
                <w:rFonts w:ascii="Cambria Math" w:hAnsi="Cambria Math" w:cs="Arial"/>
              </w:rPr>
            </w:pPr>
            <w:r>
              <w:rPr>
                <w:rFonts w:ascii="Cambria Math" w:hAnsi="Cambria Math" w:cs="Arial"/>
              </w:rPr>
              <w:t>70%</w:t>
            </w:r>
          </w:p>
        </w:tc>
        <w:tc>
          <w:tcPr>
            <w:tcW w:w="1557" w:type="dxa"/>
          </w:tcPr>
          <w:p>
            <w:pPr>
              <w:spacing w:after="0" w:line="240" w:lineRule="auto"/>
              <w:jc w:val="both"/>
              <w:rPr>
                <w:rFonts w:ascii="Cambria Math" w:hAnsi="Cambria Math" w:cs="Arial"/>
              </w:rPr>
            </w:pPr>
            <w:r>
              <w:rPr>
                <w:rFonts w:ascii="Cambria Math" w:hAnsi="Cambria Math" w:cs="Arial"/>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209" w:type="dxa"/>
          </w:tcPr>
          <w:p>
            <w:pPr>
              <w:spacing w:after="0" w:line="240" w:lineRule="auto"/>
              <w:jc w:val="both"/>
              <w:rPr>
                <w:rFonts w:ascii="Cambria Math" w:hAnsi="Cambria Math" w:cs="Arial"/>
              </w:rPr>
            </w:pPr>
            <w:r>
              <w:rPr>
                <w:rFonts w:ascii="Cambria Math" w:hAnsi="Cambria Math" w:cs="Arial"/>
              </w:rPr>
              <w:t>Risk_ID_2</w:t>
            </w:r>
          </w:p>
        </w:tc>
        <w:tc>
          <w:tcPr>
            <w:tcW w:w="5007" w:type="dxa"/>
          </w:tcPr>
          <w:p>
            <w:pPr>
              <w:spacing w:after="0" w:line="240" w:lineRule="auto"/>
              <w:jc w:val="both"/>
              <w:rPr>
                <w:rFonts w:ascii="Cambria Math" w:hAnsi="Cambria Math" w:cs="Arial"/>
              </w:rPr>
            </w:pPr>
            <w:r>
              <w:rPr>
                <w:rFonts w:ascii="Cambria Math" w:hAnsi="Cambria Math" w:cs="Arial"/>
              </w:rPr>
              <w:t>Technology will not meet expectation</w:t>
            </w:r>
          </w:p>
        </w:tc>
        <w:tc>
          <w:tcPr>
            <w:tcW w:w="1362" w:type="dxa"/>
          </w:tcPr>
          <w:p>
            <w:pPr>
              <w:spacing w:after="0" w:line="240" w:lineRule="auto"/>
              <w:jc w:val="both"/>
              <w:rPr>
                <w:rFonts w:ascii="Cambria Math" w:hAnsi="Cambria Math" w:cs="Arial"/>
              </w:rPr>
            </w:pPr>
            <w:r>
              <w:rPr>
                <w:rFonts w:ascii="Cambria Math" w:hAnsi="Cambria Math" w:cs="Arial"/>
              </w:rPr>
              <w:t>60%</w:t>
            </w:r>
          </w:p>
        </w:tc>
        <w:tc>
          <w:tcPr>
            <w:tcW w:w="1557" w:type="dxa"/>
          </w:tcPr>
          <w:p>
            <w:pPr>
              <w:spacing w:after="0" w:line="240" w:lineRule="auto"/>
              <w:jc w:val="both"/>
              <w:rPr>
                <w:rFonts w:ascii="Cambria Math" w:hAnsi="Cambria Math" w:cs="Arial"/>
              </w:rPr>
            </w:pPr>
            <w:r>
              <w:rPr>
                <w:rFonts w:ascii="Cambria Math" w:hAnsi="Cambria Math" w:cs="Arial"/>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209" w:type="dxa"/>
          </w:tcPr>
          <w:p>
            <w:pPr>
              <w:spacing w:after="0" w:line="240" w:lineRule="auto"/>
              <w:jc w:val="both"/>
              <w:rPr>
                <w:rFonts w:ascii="Cambria Math" w:hAnsi="Cambria Math" w:cs="Arial"/>
              </w:rPr>
            </w:pPr>
            <w:r>
              <w:rPr>
                <w:rFonts w:ascii="Cambria Math" w:hAnsi="Cambria Math" w:cs="Arial"/>
              </w:rPr>
              <w:t>Risk_ID_3</w:t>
            </w:r>
          </w:p>
        </w:tc>
        <w:tc>
          <w:tcPr>
            <w:tcW w:w="5007" w:type="dxa"/>
          </w:tcPr>
          <w:p>
            <w:pPr>
              <w:spacing w:after="0" w:line="240" w:lineRule="auto"/>
              <w:jc w:val="both"/>
              <w:rPr>
                <w:rFonts w:ascii="Cambria Math" w:hAnsi="Cambria Math" w:cs="Arial"/>
              </w:rPr>
            </w:pPr>
            <w:r>
              <w:rPr>
                <w:rFonts w:ascii="Cambria Math" w:hAnsi="Cambria Math" w:cs="Arial"/>
              </w:rPr>
              <w:t>Stuff turnover will be high</w:t>
            </w:r>
          </w:p>
        </w:tc>
        <w:tc>
          <w:tcPr>
            <w:tcW w:w="1362" w:type="dxa"/>
          </w:tcPr>
          <w:p>
            <w:pPr>
              <w:spacing w:after="0" w:line="240" w:lineRule="auto"/>
              <w:jc w:val="both"/>
              <w:rPr>
                <w:rFonts w:ascii="Cambria Math" w:hAnsi="Cambria Math" w:cs="Arial"/>
              </w:rPr>
            </w:pPr>
            <w:r>
              <w:rPr>
                <w:rFonts w:ascii="Cambria Math" w:hAnsi="Cambria Math" w:cs="Arial"/>
              </w:rPr>
              <w:t>50%</w:t>
            </w:r>
          </w:p>
        </w:tc>
        <w:tc>
          <w:tcPr>
            <w:tcW w:w="1557" w:type="dxa"/>
          </w:tcPr>
          <w:p>
            <w:pPr>
              <w:spacing w:after="0" w:line="240" w:lineRule="auto"/>
              <w:jc w:val="both"/>
              <w:rPr>
                <w:rFonts w:ascii="Cambria Math" w:hAnsi="Cambria Math" w:cs="Arial"/>
              </w:rPr>
            </w:pPr>
            <w:r>
              <w:rPr>
                <w:rFonts w:ascii="Cambria Math" w:hAnsi="Cambria Math" w:cs="Arial"/>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209" w:type="dxa"/>
          </w:tcPr>
          <w:p>
            <w:pPr>
              <w:spacing w:after="0" w:line="240" w:lineRule="auto"/>
              <w:jc w:val="both"/>
              <w:rPr>
                <w:rFonts w:ascii="Cambria Math" w:hAnsi="Cambria Math" w:cs="Arial"/>
              </w:rPr>
            </w:pPr>
            <w:r>
              <w:rPr>
                <w:rFonts w:ascii="Cambria Math" w:hAnsi="Cambria Math" w:cs="Arial"/>
              </w:rPr>
              <w:t>Risk_ID_4</w:t>
            </w:r>
          </w:p>
        </w:tc>
        <w:tc>
          <w:tcPr>
            <w:tcW w:w="5007" w:type="dxa"/>
          </w:tcPr>
          <w:p>
            <w:pPr>
              <w:spacing w:after="0" w:line="240" w:lineRule="auto"/>
              <w:jc w:val="both"/>
              <w:rPr>
                <w:rFonts w:ascii="Cambria Math" w:hAnsi="Cambria Math" w:cs="Arial"/>
              </w:rPr>
            </w:pPr>
            <w:r>
              <w:rPr>
                <w:rFonts w:ascii="Cambria Math" w:hAnsi="Cambria Math" w:cs="Arial"/>
              </w:rPr>
              <w:t>Customer will change Requirement</w:t>
            </w:r>
          </w:p>
        </w:tc>
        <w:tc>
          <w:tcPr>
            <w:tcW w:w="1362" w:type="dxa"/>
          </w:tcPr>
          <w:p>
            <w:pPr>
              <w:spacing w:after="0" w:line="240" w:lineRule="auto"/>
              <w:jc w:val="both"/>
              <w:rPr>
                <w:rFonts w:ascii="Cambria Math" w:hAnsi="Cambria Math" w:cs="Arial"/>
              </w:rPr>
            </w:pPr>
            <w:r>
              <w:rPr>
                <w:rFonts w:ascii="Cambria Math" w:hAnsi="Cambria Math" w:cs="Arial"/>
              </w:rPr>
              <w:t>80%</w:t>
            </w:r>
          </w:p>
        </w:tc>
        <w:tc>
          <w:tcPr>
            <w:tcW w:w="1557" w:type="dxa"/>
          </w:tcPr>
          <w:p>
            <w:pPr>
              <w:spacing w:after="0" w:line="240" w:lineRule="auto"/>
              <w:jc w:val="both"/>
              <w:rPr>
                <w:rFonts w:ascii="Cambria Math" w:hAnsi="Cambria Math" w:cs="Arial"/>
              </w:rPr>
            </w:pPr>
            <w:r>
              <w:rPr>
                <w:rFonts w:ascii="Cambria Math" w:hAnsi="Cambria Math" w:cs="Arial"/>
              </w:rPr>
              <w:t>Critical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209" w:type="dxa"/>
          </w:tcPr>
          <w:p>
            <w:pPr>
              <w:spacing w:after="0" w:line="240" w:lineRule="auto"/>
              <w:jc w:val="both"/>
              <w:rPr>
                <w:rFonts w:ascii="Cambria Math" w:hAnsi="Cambria Math" w:cs="Arial"/>
              </w:rPr>
            </w:pPr>
            <w:r>
              <w:rPr>
                <w:rFonts w:ascii="Cambria Math" w:hAnsi="Cambria Math" w:cs="Arial"/>
              </w:rPr>
              <w:t>Risk_ID_5</w:t>
            </w:r>
          </w:p>
        </w:tc>
        <w:tc>
          <w:tcPr>
            <w:tcW w:w="5007" w:type="dxa"/>
          </w:tcPr>
          <w:p>
            <w:pPr>
              <w:spacing w:after="0" w:line="240" w:lineRule="auto"/>
              <w:jc w:val="both"/>
              <w:rPr>
                <w:rFonts w:ascii="Cambria Math" w:hAnsi="Cambria Math" w:cs="Arial"/>
              </w:rPr>
            </w:pPr>
            <w:r>
              <w:rPr>
                <w:rFonts w:ascii="Cambria Math" w:hAnsi="Cambria Math" w:cs="Arial"/>
              </w:rPr>
              <w:t>Project will outrun the allocated Budget</w:t>
            </w:r>
          </w:p>
        </w:tc>
        <w:tc>
          <w:tcPr>
            <w:tcW w:w="1362" w:type="dxa"/>
          </w:tcPr>
          <w:p>
            <w:pPr>
              <w:spacing w:after="0" w:line="240" w:lineRule="auto"/>
              <w:jc w:val="both"/>
              <w:rPr>
                <w:rFonts w:ascii="Cambria Math" w:hAnsi="Cambria Math" w:cs="Arial"/>
              </w:rPr>
            </w:pPr>
            <w:r>
              <w:rPr>
                <w:rFonts w:ascii="Cambria Math" w:hAnsi="Cambria Math" w:cs="Arial"/>
              </w:rPr>
              <w:t>70%</w:t>
            </w:r>
          </w:p>
        </w:tc>
        <w:tc>
          <w:tcPr>
            <w:tcW w:w="1557" w:type="dxa"/>
          </w:tcPr>
          <w:p>
            <w:pPr>
              <w:spacing w:after="0" w:line="240" w:lineRule="auto"/>
              <w:jc w:val="both"/>
              <w:rPr>
                <w:rFonts w:ascii="Cambria Math" w:hAnsi="Cambria Math" w:cs="Arial"/>
              </w:rPr>
            </w:pPr>
            <w:r>
              <w:rPr>
                <w:rFonts w:ascii="Cambria Math" w:hAnsi="Cambria Math" w:cs="Arial"/>
              </w:rPr>
              <w:t>Catastrophic</w:t>
            </w:r>
          </w:p>
        </w:tc>
      </w:tr>
    </w:tbl>
    <w:tbl>
      <w:tblPr>
        <w:tblStyle w:val="5"/>
        <w:tblW w:w="966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0"/>
        <w:gridCol w:w="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1916" w:hRule="atLeast"/>
        </w:trPr>
        <w:tc>
          <w:tcPr>
            <w:tcW w:w="9630"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7"/>
              <w:gridCol w:w="2327"/>
              <w:gridCol w:w="2327"/>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7" w:type="dxa"/>
                </w:tcPr>
                <w:p>
                  <w:pPr>
                    <w:spacing w:after="0" w:line="240" w:lineRule="auto"/>
                    <w:jc w:val="both"/>
                    <w:rPr>
                      <w:rFonts w:ascii="Cambria Math" w:hAnsi="Cambria Math" w:cs="Arial"/>
                    </w:rPr>
                  </w:pPr>
                  <w:r>
                    <w:rPr>
                      <w:rFonts w:ascii="Cambria Math" w:hAnsi="Cambria Math" w:cs="Arial"/>
                    </w:rPr>
                    <w:t>Risk_ID_1</w:t>
                  </w:r>
                </w:p>
              </w:tc>
              <w:tc>
                <w:tcPr>
                  <w:tcW w:w="2327" w:type="dxa"/>
                </w:tcPr>
                <w:p>
                  <w:pPr>
                    <w:spacing w:after="0" w:line="240" w:lineRule="auto"/>
                    <w:jc w:val="both"/>
                    <w:rPr>
                      <w:rFonts w:ascii="Cambria Math" w:hAnsi="Cambria Math" w:cs="Arial"/>
                    </w:rPr>
                  </w:pPr>
                  <w:r>
                    <w:rPr>
                      <w:rFonts w:ascii="Cambria Math" w:hAnsi="Cambria Math" w:cs="Arial"/>
                    </w:rPr>
                    <w:t>Date: 01/04/20</w:t>
                  </w:r>
                </w:p>
              </w:tc>
              <w:tc>
                <w:tcPr>
                  <w:tcW w:w="2327" w:type="dxa"/>
                </w:tcPr>
                <w:p>
                  <w:pPr>
                    <w:spacing w:after="0" w:line="240" w:lineRule="auto"/>
                    <w:jc w:val="both"/>
                    <w:rPr>
                      <w:rFonts w:ascii="Cambria Math" w:hAnsi="Cambria Math" w:cs="Arial"/>
                    </w:rPr>
                  </w:pPr>
                  <w:r>
                    <w:rPr>
                      <w:rFonts w:ascii="Cambria Math" w:hAnsi="Cambria Math" w:cs="Arial"/>
                    </w:rPr>
                    <w:t>Probability: 70%</w:t>
                  </w:r>
                </w:p>
              </w:tc>
              <w:tc>
                <w:tcPr>
                  <w:tcW w:w="2328" w:type="dxa"/>
                </w:tcPr>
                <w:p>
                  <w:pPr>
                    <w:spacing w:after="0" w:line="240" w:lineRule="auto"/>
                    <w:jc w:val="both"/>
                    <w:rPr>
                      <w:rFonts w:ascii="Cambria Math" w:hAnsi="Cambria Math" w:cs="Arial"/>
                    </w:rPr>
                  </w:pPr>
                  <w:r>
                    <w:rPr>
                      <w:rFonts w:ascii="Cambria Math" w:hAnsi="Cambria Math" w:cs="Arial"/>
                    </w:rPr>
                    <w:t>Impact: Medium</w:t>
                  </w:r>
                </w:p>
              </w:tc>
            </w:tr>
          </w:tbl>
          <w:p>
            <w:pPr>
              <w:jc w:val="both"/>
              <w:rPr>
                <w:rFonts w:ascii="Cambria Math" w:hAnsi="Cambria Math" w:cs="Arial"/>
              </w:rPr>
            </w:pPr>
            <w:r>
              <w:rPr>
                <w:rFonts w:ascii="Cambria Math" w:hAnsi="Cambria Math" w:cs="Arial"/>
                <w:u w:val="single"/>
              </w:rPr>
              <w:t>Description</w:t>
            </w:r>
            <w:r>
              <w:rPr>
                <w:rFonts w:ascii="Cambria Math" w:hAnsi="Cambria Math" w:cs="Arial"/>
              </w:rPr>
              <w:t>: Software team doesn’t have enough experience</w:t>
            </w:r>
          </w:p>
          <w:p>
            <w:pPr>
              <w:jc w:val="both"/>
              <w:rPr>
                <w:rFonts w:ascii="Cambria Math" w:hAnsi="Cambria Math" w:cs="Arial"/>
              </w:rPr>
            </w:pPr>
            <w:r>
              <w:rPr>
                <w:rFonts w:ascii="Cambria Math" w:hAnsi="Cambria Math" w:cs="Arial"/>
                <w:u w:val="single"/>
              </w:rPr>
              <w:t>Mitigation plan</w:t>
            </w:r>
            <w:r>
              <w:rPr>
                <w:rFonts w:ascii="Cambria Math" w:hAnsi="Cambria Math" w:cs="Arial"/>
              </w:rPr>
              <w:t>: Organize a 5 day training program and build a prototype database</w:t>
            </w:r>
          </w:p>
          <w:p>
            <w:pPr>
              <w:jc w:val="both"/>
              <w:rPr>
                <w:rFonts w:ascii="Cambria Math" w:hAnsi="Cambria Math" w:cs="Arial"/>
              </w:rPr>
            </w:pPr>
            <w:r>
              <w:rPr>
                <w:rFonts w:ascii="Cambria Math" w:hAnsi="Cambria Math" w:cs="Arial"/>
                <w:u w:val="single"/>
              </w:rPr>
              <w:t xml:space="preserve">Monitoring and Management: </w:t>
            </w:r>
            <w:r>
              <w:rPr>
                <w:rFonts w:ascii="Cambria Math" w:hAnsi="Cambria Math" w:cs="Arial"/>
              </w:rPr>
              <w:t>Track progress of the developers on weekly basis until the team has confidently tested the prototype</w:t>
            </w:r>
          </w:p>
          <w:p>
            <w:pPr>
              <w:jc w:val="both"/>
              <w:rPr>
                <w:rFonts w:ascii="Cambria Math" w:hAnsi="Cambria Math" w:cs="Arial"/>
              </w:rPr>
            </w:pPr>
            <w:r>
              <w:rPr>
                <w:rFonts w:ascii="Cambria Math" w:hAnsi="Cambria Math" w:cs="Arial"/>
                <w:u w:val="single"/>
              </w:rPr>
              <w:t xml:space="preserve">Status: </w:t>
            </w:r>
            <w:r>
              <w:rPr>
                <w:rFonts w:ascii="Cambria Math" w:hAnsi="Cambria Math" w:cs="Arial"/>
              </w:rPr>
              <w:t>Initial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8" w:hRule="atLeast"/>
        </w:trPr>
        <w:tc>
          <w:tcPr>
            <w:tcW w:w="9660" w:type="dxa"/>
            <w:gridSpan w:val="2"/>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4"/>
              <w:gridCol w:w="2335"/>
              <w:gridCol w:w="2335"/>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pPr>
                    <w:spacing w:after="0" w:line="240" w:lineRule="auto"/>
                    <w:jc w:val="both"/>
                    <w:rPr>
                      <w:rFonts w:ascii="Cambria Math" w:hAnsi="Cambria Math" w:cs="Arial"/>
                    </w:rPr>
                  </w:pPr>
                  <w:r>
                    <w:rPr>
                      <w:rFonts w:ascii="Cambria Math" w:hAnsi="Cambria Math" w:cs="Arial"/>
                    </w:rPr>
                    <w:t>Risk_ID_3</w:t>
                  </w:r>
                </w:p>
              </w:tc>
              <w:tc>
                <w:tcPr>
                  <w:tcW w:w="2335" w:type="dxa"/>
                </w:tcPr>
                <w:p>
                  <w:pPr>
                    <w:spacing w:after="0" w:line="240" w:lineRule="auto"/>
                    <w:jc w:val="both"/>
                    <w:rPr>
                      <w:rFonts w:ascii="Cambria Math" w:hAnsi="Cambria Math" w:cs="Arial"/>
                    </w:rPr>
                  </w:pPr>
                  <w:r>
                    <w:rPr>
                      <w:rFonts w:ascii="Cambria Math" w:hAnsi="Cambria Math" w:cs="Arial"/>
                    </w:rPr>
                    <w:t>Date: 10/06/2018</w:t>
                  </w:r>
                </w:p>
              </w:tc>
              <w:tc>
                <w:tcPr>
                  <w:tcW w:w="2335" w:type="dxa"/>
                </w:tcPr>
                <w:p>
                  <w:pPr>
                    <w:spacing w:after="0" w:line="240" w:lineRule="auto"/>
                    <w:jc w:val="both"/>
                    <w:rPr>
                      <w:rFonts w:ascii="Cambria Math" w:hAnsi="Cambria Math" w:cs="Arial"/>
                    </w:rPr>
                  </w:pPr>
                  <w:r>
                    <w:rPr>
                      <w:rFonts w:ascii="Cambria Math" w:hAnsi="Cambria Math" w:cs="Arial"/>
                    </w:rPr>
                    <w:t>Probability: 50%</w:t>
                  </w:r>
                </w:p>
              </w:tc>
              <w:tc>
                <w:tcPr>
                  <w:tcW w:w="2335" w:type="dxa"/>
                </w:tcPr>
                <w:p>
                  <w:pPr>
                    <w:spacing w:after="0" w:line="240" w:lineRule="auto"/>
                    <w:jc w:val="both"/>
                    <w:rPr>
                      <w:rFonts w:ascii="Cambria Math" w:hAnsi="Cambria Math" w:cs="Arial"/>
                    </w:rPr>
                  </w:pPr>
                  <w:r>
                    <w:rPr>
                      <w:rFonts w:ascii="Cambria Math" w:hAnsi="Cambria Math" w:cs="Arial"/>
                    </w:rPr>
                    <w:t>Impact: Medium</w:t>
                  </w:r>
                </w:p>
              </w:tc>
            </w:tr>
          </w:tbl>
          <w:p>
            <w:pPr>
              <w:jc w:val="both"/>
              <w:rPr>
                <w:rFonts w:ascii="Cambria Math" w:hAnsi="Cambria Math" w:cs="Arial"/>
              </w:rPr>
            </w:pPr>
            <w:r>
              <w:rPr>
                <w:rFonts w:ascii="Cambria Math" w:hAnsi="Cambria Math" w:cs="Arial"/>
                <w:u w:val="single"/>
              </w:rPr>
              <w:t xml:space="preserve">Description: </w:t>
            </w:r>
            <w:r>
              <w:rPr>
                <w:rFonts w:ascii="Cambria Math" w:hAnsi="Cambria Math" w:cs="Arial"/>
              </w:rPr>
              <w:t>More staff leaving the job</w:t>
            </w:r>
          </w:p>
          <w:p>
            <w:pPr>
              <w:jc w:val="both"/>
              <w:rPr>
                <w:rFonts w:ascii="Cambria Math" w:hAnsi="Cambria Math" w:cs="Arial"/>
              </w:rPr>
            </w:pPr>
            <w:r>
              <w:rPr>
                <w:rFonts w:ascii="Cambria Math" w:hAnsi="Cambria Math" w:cs="Arial"/>
                <w:u w:val="single"/>
              </w:rPr>
              <w:t xml:space="preserve">Mitigation Plan: </w:t>
            </w:r>
            <w:r>
              <w:rPr>
                <w:rFonts w:ascii="Cambria Math" w:hAnsi="Cambria Math" w:cs="Arial"/>
              </w:rPr>
              <w:t>Make sure that tasks are equally divided between the available staff, so that no one has overload of work</w:t>
            </w:r>
          </w:p>
          <w:p>
            <w:pPr>
              <w:jc w:val="both"/>
              <w:rPr>
                <w:rFonts w:ascii="Cambria Math" w:hAnsi="Cambria Math" w:cs="Arial"/>
              </w:rPr>
            </w:pPr>
            <w:r>
              <w:rPr>
                <w:rFonts w:ascii="Cambria Math" w:hAnsi="Cambria Math" w:cs="Arial"/>
                <w:u w:val="single"/>
              </w:rPr>
              <w:t xml:space="preserve">Monitoring and Management: </w:t>
            </w:r>
            <w:r>
              <w:rPr>
                <w:rFonts w:ascii="Cambria Math" w:hAnsi="Cambria Math" w:cs="Arial"/>
              </w:rPr>
              <w:t>Keep an close on the emotions of the employee and their concentration on the work, how much effort they are putting in it</w:t>
            </w:r>
          </w:p>
          <w:p>
            <w:pPr>
              <w:jc w:val="both"/>
              <w:rPr>
                <w:rFonts w:ascii="Cambria Math" w:hAnsi="Cambria Math" w:cs="Arial"/>
              </w:rPr>
            </w:pPr>
            <w:r>
              <w:rPr>
                <w:rFonts w:ascii="Cambria Math" w:hAnsi="Cambria Math" w:cs="Arial"/>
                <w:u w:val="single"/>
              </w:rPr>
              <w:t xml:space="preserve">Status: </w:t>
            </w:r>
            <w:r>
              <w:rPr>
                <w:rFonts w:ascii="Cambria Math" w:hAnsi="Cambria Math" w:cs="Arial"/>
              </w:rPr>
              <w:t>Initial Identification</w:t>
            </w:r>
          </w:p>
        </w:tc>
      </w:tr>
    </w:tbl>
    <w:tbl>
      <w:tblPr>
        <w:tblStyle w:val="5"/>
        <w:tblpPr w:leftFromText="180" w:rightFromText="180" w:vertAnchor="text" w:horzAnchor="margin" w:tblpY="298"/>
        <w:tblW w:w="9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0" w:hRule="atLeast"/>
        </w:trPr>
        <w:tc>
          <w:tcPr>
            <w:tcW w:w="9420"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7"/>
              <w:gridCol w:w="2297"/>
              <w:gridCol w:w="2297"/>
              <w:gridCol w:w="2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spacing w:after="0" w:line="240" w:lineRule="auto"/>
                    <w:jc w:val="both"/>
                    <w:rPr>
                      <w:rFonts w:ascii="Cambria Math" w:hAnsi="Cambria Math" w:cs="Arial"/>
                      <w:sz w:val="24"/>
                      <w:szCs w:val="24"/>
                    </w:rPr>
                  </w:pPr>
                  <w:r>
                    <w:rPr>
                      <w:rFonts w:ascii="Cambria Math" w:hAnsi="Cambria Math" w:cs="Arial"/>
                      <w:sz w:val="24"/>
                      <w:szCs w:val="24"/>
                    </w:rPr>
                    <w:t>Risk_ID_5</w:t>
                  </w:r>
                </w:p>
              </w:tc>
              <w:tc>
                <w:tcPr>
                  <w:tcW w:w="2297" w:type="dxa"/>
                </w:tcPr>
                <w:p>
                  <w:pPr>
                    <w:spacing w:after="0" w:line="240" w:lineRule="auto"/>
                    <w:jc w:val="both"/>
                    <w:rPr>
                      <w:rFonts w:ascii="Cambria Math" w:hAnsi="Cambria Math" w:cs="Arial"/>
                      <w:sz w:val="24"/>
                      <w:szCs w:val="24"/>
                    </w:rPr>
                  </w:pPr>
                  <w:r>
                    <w:rPr>
                      <w:rFonts w:ascii="Cambria Math" w:hAnsi="Cambria Math" w:cs="Arial"/>
                      <w:sz w:val="24"/>
                      <w:szCs w:val="24"/>
                    </w:rPr>
                    <w:t>Date: 25/10/2018</w:t>
                  </w:r>
                </w:p>
              </w:tc>
              <w:tc>
                <w:tcPr>
                  <w:tcW w:w="2297" w:type="dxa"/>
                </w:tcPr>
                <w:p>
                  <w:pPr>
                    <w:spacing w:after="0" w:line="240" w:lineRule="auto"/>
                    <w:jc w:val="both"/>
                    <w:rPr>
                      <w:rFonts w:ascii="Cambria Math" w:hAnsi="Cambria Math" w:cs="Arial"/>
                      <w:sz w:val="24"/>
                      <w:szCs w:val="24"/>
                    </w:rPr>
                  </w:pPr>
                  <w:r>
                    <w:rPr>
                      <w:rFonts w:ascii="Cambria Math" w:hAnsi="Cambria Math" w:cs="Arial"/>
                      <w:sz w:val="24"/>
                      <w:szCs w:val="24"/>
                    </w:rPr>
                    <w:t>Probability: 70%</w:t>
                  </w:r>
                </w:p>
              </w:tc>
              <w:tc>
                <w:tcPr>
                  <w:tcW w:w="2298" w:type="dxa"/>
                </w:tcPr>
                <w:p>
                  <w:pPr>
                    <w:spacing w:after="0" w:line="240" w:lineRule="auto"/>
                    <w:jc w:val="both"/>
                    <w:rPr>
                      <w:rFonts w:ascii="Cambria Math" w:hAnsi="Cambria Math" w:cs="Arial"/>
                      <w:sz w:val="24"/>
                      <w:szCs w:val="24"/>
                    </w:rPr>
                  </w:pPr>
                  <w:r>
                    <w:rPr>
                      <w:rFonts w:ascii="Cambria Math" w:hAnsi="Cambria Math" w:cs="Arial"/>
                      <w:sz w:val="24"/>
                      <w:szCs w:val="24"/>
                    </w:rPr>
                    <w:t>Impact: Catastrophic</w:t>
                  </w:r>
                </w:p>
              </w:tc>
            </w:tr>
          </w:tbl>
          <w:p>
            <w:pPr>
              <w:jc w:val="both"/>
              <w:rPr>
                <w:rFonts w:ascii="Cambria Math" w:hAnsi="Cambria Math" w:cs="Arial"/>
                <w:sz w:val="24"/>
                <w:szCs w:val="24"/>
              </w:rPr>
            </w:pPr>
            <w:r>
              <w:rPr>
                <w:rFonts w:ascii="Cambria Math" w:hAnsi="Cambria Math" w:cs="Arial"/>
                <w:sz w:val="24"/>
                <w:szCs w:val="24"/>
                <w:u w:val="single"/>
              </w:rPr>
              <w:t xml:space="preserve">Description: </w:t>
            </w:r>
            <w:r>
              <w:rPr>
                <w:rFonts w:ascii="Cambria Math" w:hAnsi="Cambria Math" w:cs="Arial"/>
                <w:sz w:val="24"/>
                <w:szCs w:val="24"/>
              </w:rPr>
              <w:t>Budget running low before the end of final deliverables</w:t>
            </w:r>
          </w:p>
          <w:p>
            <w:pPr>
              <w:jc w:val="both"/>
              <w:rPr>
                <w:rFonts w:ascii="Cambria Math" w:hAnsi="Cambria Math" w:cs="Arial"/>
                <w:sz w:val="24"/>
                <w:szCs w:val="24"/>
              </w:rPr>
            </w:pPr>
            <w:r>
              <w:rPr>
                <w:rFonts w:ascii="Cambria Math" w:hAnsi="Cambria Math" w:cs="Arial"/>
                <w:sz w:val="24"/>
                <w:szCs w:val="24"/>
                <w:u w:val="single"/>
              </w:rPr>
              <w:t xml:space="preserve">Mitigation plan: </w:t>
            </w:r>
            <w:r>
              <w:rPr>
                <w:rFonts w:ascii="Cambria Math" w:hAnsi="Cambria Math" w:cs="Arial"/>
                <w:sz w:val="24"/>
                <w:szCs w:val="24"/>
              </w:rPr>
              <w:t>Make a plan to keep the spending within check, not trying not to spend too much on technologies that add no extra value to the outcome of the project.</w:t>
            </w:r>
          </w:p>
          <w:p>
            <w:pPr>
              <w:jc w:val="both"/>
              <w:rPr>
                <w:rFonts w:ascii="Cambria Math" w:hAnsi="Cambria Math" w:cs="Arial"/>
                <w:sz w:val="24"/>
                <w:szCs w:val="24"/>
              </w:rPr>
            </w:pPr>
            <w:r>
              <w:rPr>
                <w:rFonts w:ascii="Cambria Math" w:hAnsi="Cambria Math" w:cs="Arial"/>
                <w:sz w:val="24"/>
                <w:szCs w:val="24"/>
                <w:u w:val="single"/>
              </w:rPr>
              <w:t xml:space="preserve">Monitoring and Management: </w:t>
            </w:r>
            <w:r>
              <w:rPr>
                <w:rFonts w:ascii="Cambria Math" w:hAnsi="Cambria Math" w:cs="Arial"/>
                <w:sz w:val="24"/>
                <w:szCs w:val="24"/>
              </w:rPr>
              <w:t>Keep the amount left in hand on regular checks as well as make sure no extra bucks are being spent on gold plating</w:t>
            </w:r>
          </w:p>
        </w:tc>
      </w:tr>
    </w:tbl>
    <w:p>
      <w:pPr>
        <w:jc w:val="both"/>
        <w:rPr>
          <w:rFonts w:ascii="Cambria Math" w:hAnsi="Cambria Math" w:cs="Arial"/>
          <w:b/>
          <w:bCs/>
          <w:sz w:val="24"/>
          <w:szCs w:val="24"/>
          <w:u w:val="single"/>
        </w:rPr>
      </w:pPr>
      <w:r>
        <w:rPr>
          <w:rFonts w:ascii="Cambria Math" w:hAnsi="Cambria Math" w:cs="Arial"/>
          <w:b/>
          <w:bCs/>
          <w:sz w:val="24"/>
          <w:szCs w:val="24"/>
          <w:u w:val="single"/>
        </w:rPr>
        <w:t>List of Deliverables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
        <w:gridCol w:w="5181"/>
        <w:gridCol w:w="1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b/>
                <w:bCs/>
                <w:sz w:val="24"/>
                <w:szCs w:val="24"/>
              </w:rPr>
            </w:pPr>
            <w:r>
              <w:rPr>
                <w:rFonts w:ascii="Cambria Math" w:hAnsi="Cambria Math" w:cs="Arial"/>
                <w:b/>
                <w:bCs/>
                <w:sz w:val="24"/>
                <w:szCs w:val="24"/>
              </w:rPr>
              <w:t>No</w:t>
            </w:r>
          </w:p>
        </w:tc>
        <w:tc>
          <w:tcPr>
            <w:tcW w:w="5181" w:type="dxa"/>
          </w:tcPr>
          <w:p>
            <w:pPr>
              <w:spacing w:after="0" w:line="240" w:lineRule="auto"/>
              <w:jc w:val="both"/>
              <w:rPr>
                <w:rFonts w:ascii="Cambria Math" w:hAnsi="Cambria Math" w:cs="Arial"/>
                <w:b/>
                <w:bCs/>
                <w:sz w:val="24"/>
                <w:szCs w:val="24"/>
              </w:rPr>
            </w:pPr>
            <w:r>
              <w:rPr>
                <w:rFonts w:ascii="Cambria Math" w:hAnsi="Cambria Math" w:cs="Arial"/>
                <w:b/>
                <w:bCs/>
                <w:sz w:val="24"/>
                <w:szCs w:val="24"/>
              </w:rPr>
              <w:t>Item Description</w:t>
            </w:r>
          </w:p>
        </w:tc>
        <w:tc>
          <w:tcPr>
            <w:tcW w:w="1961" w:type="dxa"/>
          </w:tcPr>
          <w:p>
            <w:pPr>
              <w:spacing w:after="0" w:line="240" w:lineRule="auto"/>
              <w:jc w:val="both"/>
              <w:rPr>
                <w:rFonts w:ascii="Cambria Math" w:hAnsi="Cambria Math" w:cs="Arial"/>
                <w:b/>
                <w:bCs/>
                <w:sz w:val="24"/>
                <w:szCs w:val="24"/>
              </w:rPr>
            </w:pPr>
            <w:r>
              <w:rPr>
                <w:rFonts w:ascii="Cambria Math" w:hAnsi="Cambria Math" w:cs="Arial"/>
                <w:b/>
                <w:bCs/>
                <w:sz w:val="24"/>
                <w:szCs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1</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Software Requirements specification document</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30-02-2019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2</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Design Documents</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15-03-2019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3</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Considering Business rules</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30-03-2019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8"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4</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Defining Quality requirements</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10-04-2019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5</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Alpha Version</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15-05-2019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6</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Beta Version</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05-06-2019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7</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User Manuel</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30-06-2019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8</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Installation Manuel</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15-07-2019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9</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Maintenance guide</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30-07-2019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507" w:type="dxa"/>
          </w:tcPr>
          <w:p>
            <w:pPr>
              <w:spacing w:after="0" w:line="240" w:lineRule="auto"/>
              <w:jc w:val="both"/>
              <w:rPr>
                <w:rFonts w:ascii="Cambria Math" w:hAnsi="Cambria Math" w:cs="Arial"/>
                <w:sz w:val="24"/>
                <w:szCs w:val="24"/>
              </w:rPr>
            </w:pPr>
            <w:r>
              <w:rPr>
                <w:rFonts w:ascii="Cambria Math" w:hAnsi="Cambria Math" w:cs="Arial"/>
                <w:sz w:val="24"/>
                <w:szCs w:val="24"/>
              </w:rPr>
              <w:t>10</w:t>
            </w:r>
          </w:p>
        </w:tc>
        <w:tc>
          <w:tcPr>
            <w:tcW w:w="5181" w:type="dxa"/>
          </w:tcPr>
          <w:p>
            <w:pPr>
              <w:spacing w:after="0" w:line="240" w:lineRule="auto"/>
              <w:jc w:val="both"/>
              <w:rPr>
                <w:rFonts w:ascii="Cambria Math" w:hAnsi="Cambria Math" w:cs="Arial"/>
                <w:sz w:val="24"/>
                <w:szCs w:val="24"/>
              </w:rPr>
            </w:pPr>
            <w:r>
              <w:rPr>
                <w:rFonts w:ascii="Cambria Math" w:hAnsi="Cambria Math" w:cs="Arial"/>
                <w:sz w:val="24"/>
                <w:szCs w:val="24"/>
              </w:rPr>
              <w:t>Agreeing on terms of Service</w:t>
            </w:r>
          </w:p>
        </w:tc>
        <w:tc>
          <w:tcPr>
            <w:tcW w:w="1961" w:type="dxa"/>
          </w:tcPr>
          <w:p>
            <w:pPr>
              <w:spacing w:after="0" w:line="240" w:lineRule="auto"/>
              <w:jc w:val="both"/>
              <w:rPr>
                <w:rFonts w:ascii="Cambria Math" w:hAnsi="Cambria Math" w:cs="Arial"/>
                <w:sz w:val="24"/>
                <w:szCs w:val="24"/>
              </w:rPr>
            </w:pPr>
            <w:r>
              <w:rPr>
                <w:rFonts w:ascii="Cambria Math" w:hAnsi="Cambria Math" w:cs="Arial"/>
                <w:sz w:val="24"/>
                <w:szCs w:val="24"/>
              </w:rPr>
              <w:t>01-08-2019</w:t>
            </w:r>
          </w:p>
        </w:tc>
      </w:tr>
    </w:tbl>
    <w:p>
      <w:pPr>
        <w:jc w:val="both"/>
        <w:rPr>
          <w:rFonts w:ascii="Cambria Math" w:hAnsi="Cambria Math" w:cs="Arial"/>
          <w:sz w:val="24"/>
          <w:szCs w:val="24"/>
        </w:rPr>
      </w:pPr>
      <w:r>
        <w:rPr>
          <w:rFonts w:ascii="Cambria Math" w:hAnsi="Cambria Math" w:cs="Arial"/>
          <w:b/>
          <w:bCs/>
          <w:sz w:val="28"/>
          <w:szCs w:val="28"/>
          <w:u w:val="single"/>
        </w:rPr>
        <w:t xml:space="preserve">Defect Tracking Process: </w:t>
      </w:r>
      <w:r>
        <w:rPr>
          <w:rFonts w:ascii="Cambria Math" w:hAnsi="Cambria Math" w:cs="Arial"/>
          <w:sz w:val="24"/>
          <w:szCs w:val="24"/>
        </w:rPr>
        <w:t>The more focused process and testing will allow the software to be less buggy. Defect Tracking is much more efficient and effective in reducing the number of defects and also is very cost effective to fix the defects found during the early stage of the software process. To track the defects some precautionary steps are describe below.</w:t>
      </w:r>
    </w:p>
    <w:p>
      <w:pPr>
        <w:pStyle w:val="16"/>
        <w:numPr>
          <w:ilvl w:val="0"/>
          <w:numId w:val="4"/>
        </w:numPr>
        <w:jc w:val="both"/>
        <w:rPr>
          <w:rFonts w:ascii="Cambria Math" w:hAnsi="Cambria Math" w:cs="Arial"/>
          <w:sz w:val="24"/>
          <w:szCs w:val="24"/>
        </w:rPr>
      </w:pPr>
      <w:r>
        <w:rPr>
          <w:rFonts w:ascii="Cambria Math" w:hAnsi="Cambria Math" w:cs="Arial"/>
          <w:sz w:val="24"/>
          <w:szCs w:val="24"/>
        </w:rPr>
        <w:t>Identify the critical defects</w:t>
      </w:r>
    </w:p>
    <w:p>
      <w:pPr>
        <w:pStyle w:val="16"/>
        <w:numPr>
          <w:ilvl w:val="0"/>
          <w:numId w:val="4"/>
        </w:numPr>
        <w:jc w:val="both"/>
        <w:rPr>
          <w:rFonts w:ascii="Cambria Math" w:hAnsi="Cambria Math" w:cs="Arial"/>
          <w:sz w:val="24"/>
          <w:szCs w:val="24"/>
        </w:rPr>
      </w:pPr>
      <w:r>
        <w:rPr>
          <w:rFonts w:ascii="Cambria Math" w:hAnsi="Cambria Math" w:cs="Arial"/>
          <w:sz w:val="24"/>
          <w:szCs w:val="24"/>
        </w:rPr>
        <w:t>Early detection of the defect</w:t>
      </w:r>
    </w:p>
    <w:p>
      <w:pPr>
        <w:pStyle w:val="16"/>
        <w:numPr>
          <w:ilvl w:val="0"/>
          <w:numId w:val="4"/>
        </w:numPr>
        <w:jc w:val="both"/>
        <w:rPr>
          <w:rFonts w:ascii="Cambria Math" w:hAnsi="Cambria Math" w:cs="Arial"/>
          <w:sz w:val="24"/>
          <w:szCs w:val="24"/>
        </w:rPr>
      </w:pPr>
      <w:r>
        <w:rPr>
          <w:rFonts w:ascii="Cambria Math" w:hAnsi="Cambria Math" w:cs="Arial"/>
          <w:sz w:val="24"/>
          <w:szCs w:val="24"/>
        </w:rPr>
        <w:t>Estimate expected impact</w:t>
      </w:r>
    </w:p>
    <w:p>
      <w:pPr>
        <w:pStyle w:val="16"/>
        <w:numPr>
          <w:ilvl w:val="0"/>
          <w:numId w:val="4"/>
        </w:numPr>
        <w:jc w:val="both"/>
        <w:rPr>
          <w:rFonts w:ascii="Cambria Math" w:hAnsi="Cambria Math" w:cs="Arial"/>
          <w:sz w:val="24"/>
          <w:szCs w:val="24"/>
        </w:rPr>
      </w:pPr>
      <w:r>
        <w:rPr>
          <w:rFonts w:ascii="Cambria Math" w:hAnsi="Cambria Math" w:cs="Arial"/>
          <w:sz w:val="24"/>
          <w:szCs w:val="24"/>
        </w:rPr>
        <w:t>Minimize Expected Impact</w:t>
      </w:r>
    </w:p>
    <w:p>
      <w:pPr>
        <w:pStyle w:val="16"/>
        <w:numPr>
          <w:ilvl w:val="0"/>
          <w:numId w:val="4"/>
        </w:numPr>
        <w:jc w:val="both"/>
        <w:rPr>
          <w:rFonts w:ascii="Cambria Math" w:hAnsi="Cambria Math" w:cs="Arial"/>
          <w:sz w:val="24"/>
          <w:szCs w:val="24"/>
        </w:rPr>
      </w:pPr>
      <w:r>
        <w:rPr>
          <w:rFonts w:ascii="Cambria Math" w:hAnsi="Cambria Math" w:cs="Arial"/>
          <w:sz w:val="24"/>
          <w:szCs w:val="24"/>
        </w:rPr>
        <w:t>Use Tracking tools to track Defects.</w:t>
      </w:r>
    </w:p>
    <w:p>
      <w:pPr>
        <w:pStyle w:val="16"/>
        <w:numPr>
          <w:ilvl w:val="0"/>
          <w:numId w:val="4"/>
        </w:numPr>
        <w:jc w:val="both"/>
        <w:rPr>
          <w:rFonts w:ascii="Cambria Math" w:hAnsi="Cambria Math" w:cs="Arial"/>
          <w:sz w:val="24"/>
          <w:szCs w:val="24"/>
        </w:rPr>
      </w:pPr>
      <w:r>
        <w:rPr>
          <w:rFonts w:ascii="Cambria Math" w:hAnsi="Cambria Math" w:cs="Arial"/>
          <w:sz w:val="24"/>
          <w:szCs w:val="24"/>
        </w:rPr>
        <w:t>A web based database will be maintained to track the defects</w:t>
      </w:r>
    </w:p>
    <w:p>
      <w:pPr>
        <w:pStyle w:val="16"/>
        <w:numPr>
          <w:ilvl w:val="0"/>
          <w:numId w:val="4"/>
        </w:numPr>
        <w:jc w:val="both"/>
        <w:rPr>
          <w:rFonts w:ascii="Cambria Math" w:hAnsi="Cambria Math" w:cs="Arial"/>
          <w:sz w:val="24"/>
          <w:szCs w:val="24"/>
        </w:rPr>
      </w:pPr>
      <w:r>
        <w:rPr>
          <w:rFonts w:ascii="Cambria Math" w:hAnsi="Cambria Math" w:cs="Arial"/>
          <w:sz w:val="24"/>
          <w:szCs w:val="24"/>
        </w:rPr>
        <w:t>Unit testing and regression testing will be added to the combined code base.</w:t>
      </w:r>
    </w:p>
    <w:p>
      <w:pPr>
        <w:pStyle w:val="16"/>
        <w:numPr>
          <w:ilvl w:val="0"/>
          <w:numId w:val="4"/>
        </w:numPr>
        <w:jc w:val="both"/>
        <w:rPr>
          <w:rFonts w:ascii="Cambria Math" w:hAnsi="Cambria Math" w:cs="Arial"/>
          <w:b/>
          <w:bCs/>
          <w:sz w:val="24"/>
          <w:szCs w:val="24"/>
          <w:u w:val="single"/>
        </w:rPr>
      </w:pPr>
      <w:r>
        <w:rPr>
          <w:rFonts w:ascii="Cambria Math" w:hAnsi="Cambria Math" w:cs="Arial"/>
          <w:sz w:val="24"/>
          <w:szCs w:val="24"/>
        </w:rPr>
        <w:t>The whole execution operation is broken down into several parts to track down defects more easily</w:t>
      </w:r>
    </w:p>
    <w:p>
      <w:pPr>
        <w:jc w:val="both"/>
        <w:rPr>
          <w:rFonts w:ascii="Cambria Math" w:hAnsi="Cambria Math" w:cs="Arial"/>
          <w:b/>
          <w:bCs/>
          <w:sz w:val="24"/>
          <w:szCs w:val="24"/>
          <w:u w:val="single"/>
        </w:rPr>
      </w:pPr>
      <w:r>
        <w:rPr>
          <w:rFonts w:ascii="Cambria Math" w:hAnsi="Cambria Math" w:cs="Arial"/>
          <w:b/>
          <w:bCs/>
          <w:sz w:val="24"/>
          <w:szCs w:val="24"/>
          <w:u w:val="single"/>
        </w:rPr>
        <w:t>Metrics</w:t>
      </w:r>
    </w:p>
    <w:p>
      <w:pPr>
        <w:jc w:val="both"/>
        <w:rPr>
          <w:rFonts w:ascii="Cambria Math" w:hAnsi="Cambria Math" w:cs="Arial"/>
          <w:sz w:val="24"/>
          <w:szCs w:val="24"/>
        </w:rPr>
      </w:pPr>
      <w:r>
        <w:rPr>
          <w:rFonts w:ascii="Cambria Math" w:hAnsi="Cambria Math" w:cs="Arial"/>
          <w:sz w:val="24"/>
          <w:szCs w:val="24"/>
          <w:u w:val="single"/>
        </w:rPr>
        <w:t xml:space="preserve">Actual completion of Project: </w:t>
      </w:r>
      <w:r>
        <w:rPr>
          <w:rFonts w:ascii="Cambria Math" w:hAnsi="Cambria Math" w:cs="Arial"/>
          <w:sz w:val="24"/>
          <w:szCs w:val="24"/>
        </w:rPr>
        <w:t>The actual time the project was completed on.</w:t>
      </w:r>
    </w:p>
    <w:p>
      <w:pPr>
        <w:jc w:val="both"/>
        <w:rPr>
          <w:rFonts w:ascii="Cambria Math" w:hAnsi="Cambria Math" w:cs="Arial"/>
          <w:sz w:val="24"/>
          <w:szCs w:val="24"/>
        </w:rPr>
      </w:pPr>
      <w:r>
        <w:rPr>
          <w:rFonts w:ascii="Cambria Math" w:hAnsi="Cambria Math" w:cs="Arial"/>
          <w:sz w:val="24"/>
          <w:szCs w:val="24"/>
          <w:u w:val="single"/>
        </w:rPr>
        <w:t xml:space="preserve">Total number of defects found: </w:t>
      </w:r>
      <w:r>
        <w:rPr>
          <w:rFonts w:ascii="Cambria Math" w:hAnsi="Cambria Math" w:cs="Arial"/>
          <w:sz w:val="24"/>
          <w:szCs w:val="24"/>
        </w:rPr>
        <w:t>Aggregated the number of defects per requirements</w:t>
      </w:r>
    </w:p>
    <w:p>
      <w:pPr>
        <w:jc w:val="both"/>
        <w:rPr>
          <w:rFonts w:ascii="Cambria Math" w:hAnsi="Cambria Math" w:cs="Arial"/>
          <w:sz w:val="24"/>
          <w:szCs w:val="24"/>
        </w:rPr>
      </w:pPr>
      <w:r>
        <w:rPr>
          <w:rFonts w:ascii="Cambria Math" w:hAnsi="Cambria Math" w:cs="Arial"/>
          <w:sz w:val="24"/>
          <w:szCs w:val="24"/>
          <w:u w:val="single"/>
        </w:rPr>
        <w:t xml:space="preserve">Productivity: </w:t>
      </w:r>
      <w:r>
        <w:rPr>
          <w:rFonts w:ascii="Cambria Math" w:hAnsi="Cambria Math" w:cs="Arial"/>
          <w:sz w:val="24"/>
          <w:szCs w:val="24"/>
        </w:rPr>
        <w:t>how many simple tasks can be delivered on a single day.</w:t>
      </w:r>
    </w:p>
    <w:p>
      <w:pPr>
        <w:jc w:val="both"/>
        <w:rPr>
          <w:rFonts w:ascii="Cambria Math" w:hAnsi="Cambria Math" w:cs="Arial"/>
          <w:sz w:val="24"/>
          <w:szCs w:val="24"/>
        </w:rPr>
      </w:pPr>
      <w:r>
        <w:rPr>
          <w:rFonts w:ascii="Cambria Math" w:hAnsi="Cambria Math" w:cs="Arial"/>
          <w:sz w:val="24"/>
          <w:szCs w:val="24"/>
          <w:u w:val="single"/>
        </w:rPr>
        <w:t xml:space="preserve">Number of files: </w:t>
      </w:r>
      <w:r>
        <w:rPr>
          <w:rFonts w:ascii="Cambria Math" w:hAnsi="Cambria Math" w:cs="Arial"/>
          <w:sz w:val="24"/>
          <w:szCs w:val="24"/>
        </w:rPr>
        <w:t>The total number of file that encompasses the software</w:t>
      </w:r>
    </w:p>
    <w:p>
      <w:pPr>
        <w:jc w:val="both"/>
        <w:rPr>
          <w:rFonts w:ascii="Cambria Math" w:hAnsi="Cambria Math" w:cs="Arial"/>
          <w:sz w:val="24"/>
          <w:szCs w:val="24"/>
        </w:rPr>
      </w:pPr>
      <w:r>
        <w:rPr>
          <w:rFonts w:ascii="Cambria Math" w:hAnsi="Cambria Math" w:cs="Arial"/>
          <w:sz w:val="24"/>
          <w:szCs w:val="24"/>
          <w:u w:val="single"/>
        </w:rPr>
        <w:t xml:space="preserve">Time spent of system identification testing: </w:t>
      </w:r>
      <w:r>
        <w:rPr>
          <w:rFonts w:ascii="Cambria Math" w:hAnsi="Cambria Math" w:cs="Arial"/>
          <w:sz w:val="24"/>
          <w:szCs w:val="24"/>
        </w:rPr>
        <w:t>Actual time spent in identifying the testing to be done on the software</w:t>
      </w:r>
    </w:p>
    <w:p>
      <w:pPr>
        <w:jc w:val="both"/>
        <w:rPr>
          <w:rFonts w:ascii="Cambria Math" w:hAnsi="Cambria Math" w:cs="Arial"/>
          <w:sz w:val="24"/>
          <w:szCs w:val="24"/>
        </w:rPr>
      </w:pPr>
      <w:r>
        <w:rPr>
          <w:rFonts w:ascii="Cambria Math" w:hAnsi="Cambria Math" w:cs="Arial"/>
          <w:sz w:val="24"/>
          <w:szCs w:val="24"/>
          <w:u w:val="single"/>
        </w:rPr>
        <w:t xml:space="preserve">Line of codes produced per week: </w:t>
      </w:r>
      <w:r>
        <w:rPr>
          <w:rFonts w:ascii="Cambria Math" w:hAnsi="Cambria Math" w:cs="Arial"/>
          <w:sz w:val="24"/>
          <w:szCs w:val="24"/>
        </w:rPr>
        <w:t>How much of coding was done per week by the development team</w:t>
      </w:r>
    </w:p>
    <w:p>
      <w:pPr>
        <w:jc w:val="both"/>
      </w:pPr>
      <w:r>
        <w:rPr>
          <w:rFonts w:ascii="Cambria Math" w:hAnsi="Cambria Math" w:cs="Arial"/>
          <w:b/>
          <w:bCs/>
          <w:sz w:val="24"/>
          <w:szCs w:val="24"/>
          <w:u w:val="single"/>
        </w:rPr>
        <w:t xml:space="preserve">Post </w:t>
      </w:r>
      <w:r>
        <w:rPr>
          <w:rFonts w:ascii="Cambria Math" w:hAnsi="Cambria Math" w:cs="Arial"/>
          <w:b/>
          <w:bCs/>
          <w:sz w:val="24"/>
          <w:szCs w:val="24"/>
          <w:u w:val="single"/>
          <w:lang w:val="en-US"/>
        </w:rPr>
        <w:t>Mort-em</w:t>
      </w:r>
      <w:r>
        <w:rPr>
          <w:rFonts w:ascii="Cambria Math" w:hAnsi="Cambria Math" w:cs="Arial"/>
          <w:b/>
          <w:bCs/>
          <w:sz w:val="24"/>
          <w:szCs w:val="24"/>
          <w:u w:val="single"/>
        </w:rPr>
        <w:t xml:space="preserve">: </w:t>
      </w:r>
      <w:r>
        <w:rPr>
          <w:rFonts w:ascii="Cambria Math" w:hAnsi="Cambria Math" w:cs="Arial"/>
          <w:sz w:val="24"/>
          <w:szCs w:val="24"/>
        </w:rPr>
        <w:t xml:space="preserve">The Main expected outcome from the project is to make sure that the end users can get a user friendly environment from the software. To achieve this, the software has to be made with much care, to create a successful software the board must arrange regular meeting with the development team to make sure the project scope is being kept under control. The development process used for the development was the waterfall process model as all of our requirements were well known. Many of the challenges that we went through in development phase was handled with care by our Manager and Business Analyst. We hope the final software will meet the user requirements and make it easy for everyone to use it. </w:t>
      </w:r>
    </w:p>
    <w:p>
      <w:pPr>
        <w:rPr>
          <w:rFonts w:ascii="Calibri" w:hAnsi="Calibri" w:cs="Calibri"/>
          <w:sz w:val="24"/>
          <w:szCs w:val="24"/>
          <w:lang w:bidi="bn-BD"/>
        </w:rPr>
      </w:pPr>
    </w:p>
    <w:sectPr>
      <w:footerReference r:id="rId5" w:type="default"/>
      <w:pgSz w:w="12240" w:h="15840"/>
      <w:pgMar w:top="1440" w:right="1440" w:bottom="1440" w:left="1440" w:header="432" w:footer="43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Courier New"/>
    <w:panose1 w:val="00000400000000000000"/>
    <w:charset w:val="01"/>
    <w:family w:val="roman"/>
    <w:pitch w:val="default"/>
    <w:sig w:usb0="00000000" w:usb1="00000000" w:usb2="00000000" w:usb3="00000000" w:csb0="00000000" w:csb1="00000000"/>
  </w:font>
  <w:font w:name="Vrinda">
    <w:altName w:val="Siyam Rupal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9563438"/>
      <w:docPartObj>
        <w:docPartGallery w:val="autotext"/>
      </w:docPartObj>
    </w:sdtPr>
    <w:sdtContent>
      <w:sdt>
        <w:sdtPr>
          <w:id w:val="-1769616900"/>
          <w:docPartObj>
            <w:docPartGallery w:val="autotext"/>
          </w:docPartObj>
        </w:sdtPr>
        <w:sdtContent>
          <w:p>
            <w:pPr>
              <w:pStyle w:val="7"/>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16</w:t>
            </w:r>
            <w:r>
              <w:rPr>
                <w:b/>
                <w:bCs/>
                <w:sz w:val="24"/>
                <w:szCs w:val="24"/>
              </w:rPr>
              <w:fldChar w:fldCharType="end"/>
            </w:r>
          </w:p>
        </w:sdtContent>
      </w:sdt>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368C2"/>
    <w:multiLevelType w:val="multilevel"/>
    <w:tmpl w:val="038368C2"/>
    <w:lvl w:ilvl="0" w:tentative="0">
      <w:start w:val="1"/>
      <w:numFmt w:val="decimal"/>
      <w:lvlText w:val="%1."/>
      <w:lvlJc w:val="left"/>
      <w:pPr>
        <w:ind w:left="360" w:hanging="360"/>
      </w:pPr>
      <w:rPr>
        <w:rFonts w:hint="default"/>
        <w:b/>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
    <w:nsid w:val="069D5E77"/>
    <w:multiLevelType w:val="multilevel"/>
    <w:tmpl w:val="069D5E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A12034"/>
    <w:multiLevelType w:val="multilevel"/>
    <w:tmpl w:val="1FA120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D002D7"/>
    <w:multiLevelType w:val="multilevel"/>
    <w:tmpl w:val="49D002D7"/>
    <w:lvl w:ilvl="0" w:tentative="0">
      <w:start w:val="1"/>
      <w:numFmt w:val="decimal"/>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B88"/>
    <w:rsid w:val="00016615"/>
    <w:rsid w:val="00027F29"/>
    <w:rsid w:val="000712E5"/>
    <w:rsid w:val="00076746"/>
    <w:rsid w:val="0008479B"/>
    <w:rsid w:val="000D2FCB"/>
    <w:rsid w:val="0010395C"/>
    <w:rsid w:val="00115E76"/>
    <w:rsid w:val="00161C44"/>
    <w:rsid w:val="00192BBC"/>
    <w:rsid w:val="001B68B2"/>
    <w:rsid w:val="001C34E0"/>
    <w:rsid w:val="001C72C5"/>
    <w:rsid w:val="001E03EE"/>
    <w:rsid w:val="001E1641"/>
    <w:rsid w:val="001E1890"/>
    <w:rsid w:val="001E3E8D"/>
    <w:rsid w:val="002215E9"/>
    <w:rsid w:val="00225328"/>
    <w:rsid w:val="00226917"/>
    <w:rsid w:val="0023001A"/>
    <w:rsid w:val="00243691"/>
    <w:rsid w:val="0025120A"/>
    <w:rsid w:val="002F171D"/>
    <w:rsid w:val="00311607"/>
    <w:rsid w:val="003321D7"/>
    <w:rsid w:val="00384E17"/>
    <w:rsid w:val="003B112E"/>
    <w:rsid w:val="003D52C3"/>
    <w:rsid w:val="003E4309"/>
    <w:rsid w:val="003E6DCD"/>
    <w:rsid w:val="003F5FE1"/>
    <w:rsid w:val="00417C3D"/>
    <w:rsid w:val="00423A82"/>
    <w:rsid w:val="00480B31"/>
    <w:rsid w:val="004A59DB"/>
    <w:rsid w:val="004C44E3"/>
    <w:rsid w:val="004C5490"/>
    <w:rsid w:val="00501E90"/>
    <w:rsid w:val="0055585B"/>
    <w:rsid w:val="00567DAA"/>
    <w:rsid w:val="005820F2"/>
    <w:rsid w:val="00585B88"/>
    <w:rsid w:val="00591F87"/>
    <w:rsid w:val="005A6FDF"/>
    <w:rsid w:val="005B2907"/>
    <w:rsid w:val="005B3FE6"/>
    <w:rsid w:val="005D3B89"/>
    <w:rsid w:val="005D7825"/>
    <w:rsid w:val="005F6BA2"/>
    <w:rsid w:val="0061551E"/>
    <w:rsid w:val="0065528F"/>
    <w:rsid w:val="006575FB"/>
    <w:rsid w:val="00684BB4"/>
    <w:rsid w:val="006A11AE"/>
    <w:rsid w:val="00710F4E"/>
    <w:rsid w:val="0077336B"/>
    <w:rsid w:val="0077789A"/>
    <w:rsid w:val="00797C1F"/>
    <w:rsid w:val="007F10CF"/>
    <w:rsid w:val="00811150"/>
    <w:rsid w:val="00864232"/>
    <w:rsid w:val="00876359"/>
    <w:rsid w:val="008A039F"/>
    <w:rsid w:val="008B09DE"/>
    <w:rsid w:val="008E18FC"/>
    <w:rsid w:val="008F7A5A"/>
    <w:rsid w:val="00907165"/>
    <w:rsid w:val="009E29A6"/>
    <w:rsid w:val="00AE5ED5"/>
    <w:rsid w:val="00B0300F"/>
    <w:rsid w:val="00B047AB"/>
    <w:rsid w:val="00B25286"/>
    <w:rsid w:val="00B6023F"/>
    <w:rsid w:val="00BD09C4"/>
    <w:rsid w:val="00BD0C10"/>
    <w:rsid w:val="00BE5FB0"/>
    <w:rsid w:val="00C51795"/>
    <w:rsid w:val="00C55FB4"/>
    <w:rsid w:val="00C64959"/>
    <w:rsid w:val="00C67B26"/>
    <w:rsid w:val="00C76EBC"/>
    <w:rsid w:val="00C961F3"/>
    <w:rsid w:val="00CA575B"/>
    <w:rsid w:val="00CC2E58"/>
    <w:rsid w:val="00CE21BA"/>
    <w:rsid w:val="00CF5648"/>
    <w:rsid w:val="00D443A6"/>
    <w:rsid w:val="00D44BD3"/>
    <w:rsid w:val="00D509E9"/>
    <w:rsid w:val="00D770AD"/>
    <w:rsid w:val="00DC611A"/>
    <w:rsid w:val="00DD2DED"/>
    <w:rsid w:val="00DF6FC7"/>
    <w:rsid w:val="00E26070"/>
    <w:rsid w:val="00E44535"/>
    <w:rsid w:val="00E552E6"/>
    <w:rsid w:val="00E56D64"/>
    <w:rsid w:val="00E75C53"/>
    <w:rsid w:val="00E83A07"/>
    <w:rsid w:val="00E85F80"/>
    <w:rsid w:val="00EA09F1"/>
    <w:rsid w:val="00EB6133"/>
    <w:rsid w:val="00EC03B7"/>
    <w:rsid w:val="00F1661E"/>
    <w:rsid w:val="00FF3176"/>
    <w:rsid w:val="03BD25E7"/>
    <w:rsid w:val="0DB375D3"/>
    <w:rsid w:val="16AB18B0"/>
    <w:rsid w:val="3D203926"/>
    <w:rsid w:val="526C167C"/>
    <w:rsid w:val="68C643FD"/>
    <w:rsid w:val="6DA449B9"/>
    <w:rsid w:val="77AB5759"/>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table" w:styleId="9">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2">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
    <w:name w:val="Header Char"/>
    <w:basedOn w:val="4"/>
    <w:link w:val="8"/>
    <w:uiPriority w:val="99"/>
  </w:style>
  <w:style w:type="character" w:customStyle="1" w:styleId="14">
    <w:name w:val="Footer Char"/>
    <w:basedOn w:val="4"/>
    <w:link w:val="7"/>
    <w:uiPriority w:val="99"/>
  </w:style>
  <w:style w:type="character" w:customStyle="1" w:styleId="15">
    <w:name w:val="Balloon Text Char"/>
    <w:basedOn w:val="4"/>
    <w:link w:val="6"/>
    <w:semiHidden/>
    <w:uiPriority w:val="99"/>
    <w:rPr>
      <w:rFonts w:ascii="Tahoma" w:hAnsi="Tahoma" w:cs="Tahoma"/>
      <w:sz w:val="16"/>
      <w:szCs w:val="16"/>
    </w:rPr>
  </w:style>
  <w:style w:type="paragraph" w:styleId="16">
    <w:name w:val="List Paragraph"/>
    <w:basedOn w:val="1"/>
    <w:qFormat/>
    <w:uiPriority w:val="34"/>
    <w:pPr>
      <w:ind w:left="720"/>
      <w:contextualSpacing/>
    </w:pPr>
  </w:style>
  <w:style w:type="paragraph" w:customStyle="1" w:styleId="1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bn-BD"/>
    </w:rPr>
  </w:style>
  <w:style w:type="paragraph" w:customStyle="1" w:styleId="18">
    <w:name w:val="Table Paragraph"/>
    <w:basedOn w:val="1"/>
    <w:qFormat/>
    <w:uiPriority w:val="1"/>
    <w:pPr>
      <w:widowControl w:val="0"/>
      <w:autoSpaceDE w:val="0"/>
      <w:autoSpaceDN w:val="0"/>
      <w:spacing w:after="0" w:line="240" w:lineRule="auto"/>
    </w:pPr>
    <w:rPr>
      <w:rFonts w:ascii="Arial" w:hAnsi="Arial" w:eastAsia="Arial" w:cs="Arial"/>
    </w:rPr>
  </w:style>
  <w:style w:type="character" w:styleId="19">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DDB2D3EF42542A19E61F8FD3C2F82A3"/>
        <w:style w:val=""/>
        <w:category>
          <w:name w:val="General"/>
          <w:gallery w:val="placeholder"/>
        </w:category>
        <w:types>
          <w:type w:val="bbPlcHdr"/>
        </w:types>
        <w:behaviors>
          <w:behavior w:val="content"/>
        </w:behaviors>
        <w:description w:val=""/>
        <w:guid w:val="{78598C31-005A-4013-AF00-6A04DC4724F1}"/>
      </w:docPartPr>
      <w:docPartBody>
        <w:p>
          <w:pPr>
            <w:pStyle w:val="5"/>
          </w:pPr>
          <w:r>
            <w:rPr>
              <w:rFonts w:ascii="Times New Roman" w:hAnsi="Times New Roman" w:cs="Times New Roman"/>
              <w:b/>
              <w:sz w:val="32"/>
              <w:szCs w:val="32"/>
              <w:u w:val="single"/>
            </w:rPr>
            <w:t>Click here to w</w:t>
          </w:r>
          <w:r>
            <w:rPr>
              <w:rStyle w:val="4"/>
              <w:rFonts w:ascii="Times New Roman" w:hAnsi="Times New Roman" w:cs="Times New Roman"/>
              <w:b/>
              <w:sz w:val="32"/>
              <w:szCs w:val="32"/>
              <w:u w:val="single"/>
            </w:rPr>
            <w:t>rite down the Experiment Name</w:t>
          </w:r>
        </w:p>
      </w:docPartBody>
    </w:docPart>
    <w:docPart>
      <w:docPartPr>
        <w:name w:val="F559000C735D422C83C06744A4CE8832"/>
        <w:style w:val=""/>
        <w:category>
          <w:name w:val="General"/>
          <w:gallery w:val="placeholder"/>
        </w:category>
        <w:types>
          <w:type w:val="bbPlcHdr"/>
        </w:types>
        <w:behaviors>
          <w:behavior w:val="content"/>
        </w:behaviors>
        <w:description w:val=""/>
        <w:guid w:val="{1BC89FCF-CAC7-4E4D-B89E-A766E07F60DC}"/>
      </w:docPartPr>
      <w:docPartBody>
        <w:p>
          <w:pPr>
            <w:pStyle w:val="6"/>
          </w:pPr>
          <w:r>
            <w:rPr>
              <w:rStyle w:val="4"/>
              <w:rFonts w:ascii="Times New Roman" w:hAnsi="Times New Roman" w:cs="Times New Roman"/>
              <w:b/>
              <w:sz w:val="24"/>
            </w:rPr>
            <w:t>Write down your Group No.</w:t>
          </w:r>
        </w:p>
      </w:docPartBody>
    </w:docPart>
    <w:docPart>
      <w:docPartPr>
        <w:name w:val="721D4FA066A948A5924E443EFB8E39B4"/>
        <w:style w:val=""/>
        <w:category>
          <w:name w:val="General"/>
          <w:gallery w:val="placeholder"/>
        </w:category>
        <w:types>
          <w:type w:val="bbPlcHdr"/>
        </w:types>
        <w:behaviors>
          <w:behavior w:val="content"/>
        </w:behaviors>
        <w:description w:val=""/>
        <w:guid w:val="{1D6EDCB3-2298-4823-A444-468F496B6B10}"/>
      </w:docPartPr>
      <w:docPartBody>
        <w:p>
          <w:pPr>
            <w:pStyle w:val="8"/>
          </w:pPr>
          <w:r>
            <w:rPr>
              <w:rFonts w:ascii="Times New Roman" w:hAnsi="Times New Roman" w:cs="Times New Roman"/>
              <w:b/>
              <w:sz w:val="32"/>
              <w:szCs w:val="24"/>
            </w:rPr>
            <w:t>Click</w:t>
          </w:r>
        </w:p>
      </w:docPartBody>
    </w:docPart>
    <w:docPart>
      <w:docPartPr>
        <w:name w:val="D4935A046A444553864EAB5666DA9E4D"/>
        <w:style w:val=""/>
        <w:category>
          <w:name w:val="General"/>
          <w:gallery w:val="placeholder"/>
        </w:category>
        <w:types>
          <w:type w:val="bbPlcHdr"/>
        </w:types>
        <w:behaviors>
          <w:behavior w:val="content"/>
        </w:behaviors>
        <w:description w:val=""/>
        <w:guid w:val="{DA7516E4-95E9-40A2-BA03-31B89222A532}"/>
      </w:docPartPr>
      <w:docPartBody>
        <w:p>
          <w:pPr>
            <w:pStyle w:val="9"/>
          </w:pPr>
          <w:r>
            <w:rPr>
              <w:rStyle w:val="4"/>
              <w:rFonts w:ascii="Times New Roman" w:hAnsi="Times New Roman" w:cs="Times New Roman"/>
              <w:b/>
              <w:sz w:val="28"/>
            </w:rPr>
            <w:t>Click</w:t>
          </w:r>
        </w:p>
      </w:docPartBody>
    </w:docPart>
    <w:docPart>
      <w:docPartPr>
        <w:name w:val="EF5545B2933B4F32956324980975F860"/>
        <w:style w:val=""/>
        <w:category>
          <w:name w:val="General"/>
          <w:gallery w:val="placeholder"/>
        </w:category>
        <w:types>
          <w:type w:val="bbPlcHdr"/>
        </w:types>
        <w:behaviors>
          <w:behavior w:val="content"/>
        </w:behaviors>
        <w:description w:val=""/>
        <w:guid w:val="{669E5FDD-76AE-453B-AA7D-33F04B888886}"/>
      </w:docPartPr>
      <w:docPartBody>
        <w:p>
          <w:pPr>
            <w:pStyle w:val="10"/>
          </w:pPr>
          <w:r>
            <w:rPr>
              <w:rStyle w:val="4"/>
              <w:rFonts w:ascii="Times New Roman" w:hAnsi="Times New Roman" w:cs="Times New Roman"/>
              <w:b/>
              <w:sz w:val="28"/>
            </w:rPr>
            <w:t>Click</w:t>
          </w:r>
        </w:p>
      </w:docPartBody>
    </w:docPart>
    <w:docPart>
      <w:docPartPr>
        <w:name w:val="47632CCAA7AF4A9F8922441F5EE42FC7"/>
        <w:style w:val=""/>
        <w:category>
          <w:name w:val="General"/>
          <w:gallery w:val="placeholder"/>
        </w:category>
        <w:types>
          <w:type w:val="bbPlcHdr"/>
        </w:types>
        <w:behaviors>
          <w:behavior w:val="content"/>
        </w:behaviors>
        <w:description w:val=""/>
        <w:guid w:val="{836A8371-C8F0-4C28-BA5C-C50303D0EC23}"/>
      </w:docPartPr>
      <w:docPartBody>
        <w:p>
          <w:pPr>
            <w:pStyle w:val="11"/>
          </w:pPr>
          <w:r>
            <w:rPr>
              <w:rStyle w:val="4"/>
              <w:rFonts w:ascii="Times New Roman" w:hAnsi="Times New Roman" w:cs="Times New Roman"/>
              <w:b/>
              <w:sz w:val="28"/>
            </w:rPr>
            <w:t>Click</w:t>
          </w:r>
        </w:p>
      </w:docPartBody>
    </w:docPart>
    <w:docPart>
      <w:docPartPr>
        <w:name w:val="33BB400753F248418202995502243BCE"/>
        <w:style w:val=""/>
        <w:category>
          <w:name w:val="General"/>
          <w:gallery w:val="placeholder"/>
        </w:category>
        <w:types>
          <w:type w:val="bbPlcHdr"/>
        </w:types>
        <w:behaviors>
          <w:behavior w:val="content"/>
        </w:behaviors>
        <w:description w:val=""/>
        <w:guid w:val="{1CB92981-6AD8-45E8-A6CD-89D92A6DA2A6}"/>
      </w:docPartPr>
      <w:docPartBody>
        <w:p>
          <w:pPr>
            <w:pStyle w:val="12"/>
          </w:pPr>
          <w:r>
            <w:rPr>
              <w:rStyle w:val="4"/>
              <w:rFonts w:ascii="Times New Roman" w:hAnsi="Times New Roman" w:cs="Times New Roman"/>
              <w:b/>
              <w:sz w:val="28"/>
            </w:rPr>
            <w:t>Click</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rinda">
    <w:altName w:val="Courier New"/>
    <w:panose1 w:val="00000400000000000000"/>
    <w:charset w:val="01"/>
    <w:family w:val="roman"/>
    <w:pitch w:val="default"/>
    <w:sig w:usb0="00000000" w:usb1="00000000" w:usb2="00000000" w:usb3="00000000" w:csb0="00000000" w:csb1="00000000"/>
  </w:font>
  <w:font w:name="Vrind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BB251A"/>
    <w:rsid w:val="002246A0"/>
    <w:rsid w:val="002D731F"/>
    <w:rsid w:val="00336437"/>
    <w:rsid w:val="003745FC"/>
    <w:rsid w:val="0037788C"/>
    <w:rsid w:val="003A30E3"/>
    <w:rsid w:val="00472672"/>
    <w:rsid w:val="005A6303"/>
    <w:rsid w:val="00753C53"/>
    <w:rsid w:val="00837D0F"/>
    <w:rsid w:val="00961C3D"/>
    <w:rsid w:val="00974791"/>
    <w:rsid w:val="009C0B0A"/>
    <w:rsid w:val="009E1786"/>
    <w:rsid w:val="00B65119"/>
    <w:rsid w:val="00B82DE6"/>
    <w:rsid w:val="00BB251A"/>
    <w:rsid w:val="00BC6040"/>
    <w:rsid w:val="00BF3227"/>
    <w:rsid w:val="00E45F8C"/>
    <w:rsid w:val="00EB2DA6"/>
    <w:rsid w:val="00F03BD1"/>
    <w:rsid w:val="00F23A17"/>
    <w:rsid w:val="00F24AD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4DDB2D3EF42542A19E61F8FD3C2F82A3"/>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6">
    <w:name w:val="F559000C735D422C83C06744A4CE8832"/>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7">
    <w:name w:val="3BC31AC7A79D483D9E2E97DB743C1084"/>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8">
    <w:name w:val="721D4FA066A948A5924E443EFB8E39B4"/>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9">
    <w:name w:val="D4935A046A444553864EAB5666DA9E4D"/>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10">
    <w:name w:val="EF5545B2933B4F32956324980975F860"/>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11">
    <w:name w:val="47632CCAA7AF4A9F8922441F5EE42FC7"/>
    <w:uiPriority w:val="0"/>
    <w:pPr>
      <w:spacing w:after="160" w:line="259" w:lineRule="auto"/>
    </w:pPr>
    <w:rPr>
      <w:rFonts w:asciiTheme="minorHAnsi" w:hAnsiTheme="minorHAnsi" w:eastAsiaTheme="minorEastAsia" w:cstheme="minorBidi"/>
      <w:sz w:val="22"/>
      <w:szCs w:val="28"/>
      <w:lang w:val="en-US" w:eastAsia="en-US" w:bidi="bn-BD"/>
    </w:rPr>
  </w:style>
  <w:style w:type="paragraph" w:customStyle="1" w:styleId="12">
    <w:name w:val="33BB400753F248418202995502243BCE"/>
    <w:uiPriority w:val="0"/>
    <w:pPr>
      <w:spacing w:after="160" w:line="259" w:lineRule="auto"/>
    </w:pPr>
    <w:rPr>
      <w:rFonts w:asciiTheme="minorHAnsi" w:hAnsiTheme="minorHAnsi" w:eastAsiaTheme="minorEastAsia" w:cstheme="minorBidi"/>
      <w:sz w:val="22"/>
      <w:szCs w:val="28"/>
      <w:lang w:val="en-US" w:eastAsia="en-US" w:bidi="bn-BD"/>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2018</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C15D89A-3AF2-4917-B504-5586674DF357}">
  <ds:schemaRefs/>
</ds:datastoreItem>
</file>

<file path=docProps/app.xml><?xml version="1.0" encoding="utf-8"?>
<Properties xmlns="http://schemas.openxmlformats.org/officeDocument/2006/extended-properties" xmlns:vt="http://schemas.openxmlformats.org/officeDocument/2006/docPropsVTypes">
  <Template>Normal</Template>
  <Pages>16</Pages>
  <Words>2778</Words>
  <Characters>15835</Characters>
  <Lines>131</Lines>
  <Paragraphs>37</Paragraphs>
  <TotalTime>67</TotalTime>
  <ScaleCrop>false</ScaleCrop>
  <LinksUpToDate>false</LinksUpToDate>
  <CharactersWithSpaces>18576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2020-12-16T07:47:00Z</dcterms:created>
  <dc:creator>Windows User</dc:creator>
  <cp:lastModifiedBy>Tania Rahman</cp:lastModifiedBy>
  <dcterms:modified xsi:type="dcterms:W3CDTF">2022-02-08T18:48:39Z</dcterms:modified>
  <dc:title>DataSoft, Inc.</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454684EB5B774E1BA130C1BBE926F76F</vt:lpwstr>
  </property>
</Properties>
</file>