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2823D" w14:textId="3F9BD246" w:rsidR="00311D3B" w:rsidRPr="00311D3B" w:rsidRDefault="00311D3B" w:rsidP="00311D3B">
      <w:pPr>
        <w:pStyle w:val="Heading1"/>
        <w:spacing w:line="720" w:lineRule="auto"/>
        <w:jc w:val="center"/>
        <w:rPr>
          <w:u w:val="single"/>
        </w:rPr>
      </w:pPr>
      <w:r w:rsidRPr="00311D3B">
        <w:rPr>
          <w:rStyle w:val="ace-all-bold-hthree"/>
          <w:rFonts w:eastAsiaTheme="majorEastAsia"/>
          <w:u w:val="single"/>
        </w:rPr>
        <w:t>Assignment For Day 2</w:t>
      </w:r>
      <w:r w:rsidRPr="00311D3B">
        <w:rPr>
          <w:u w:val="single"/>
        </w:rPr>
        <w:fldChar w:fldCharType="begin"/>
      </w:r>
      <w:r w:rsidRPr="00311D3B">
        <w:rPr>
          <w:u w:val="single"/>
        </w:rPr>
        <w:instrText xml:space="preserve"> INCLUDEPICTURE "https://paper.dropboxstatic.com/static/img/ace/emoji/1f60a.png?version=6.6.0" \* MERGEFORMATINET </w:instrText>
      </w:r>
      <w:r w:rsidRPr="00311D3B">
        <w:rPr>
          <w:u w:val="single"/>
        </w:rPr>
        <w:fldChar w:fldCharType="separate"/>
      </w:r>
      <w:r w:rsidRPr="00311D3B">
        <w:rPr>
          <w:u w:val="single"/>
        </w:rPr>
        <w:pict w14:anchorId="30639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miling face with smiling eyes" style="width:12pt;height:12pt"/>
        </w:pict>
      </w:r>
      <w:r w:rsidRPr="00311D3B">
        <w:rPr>
          <w:u w:val="single"/>
        </w:rPr>
        <w:fldChar w:fldCharType="end"/>
      </w:r>
      <w:r w:rsidRPr="00311D3B">
        <w:rPr>
          <w:noProof/>
          <w:u w:val="single"/>
        </w:rPr>
        <w:drawing>
          <wp:inline distT="0" distB="0" distL="0" distR="0" wp14:anchorId="7854E62A" wp14:editId="0D3B864C">
            <wp:extent cx="152400" cy="152400"/>
            <wp:effectExtent l="0" t="0" r="0" b="0"/>
            <wp:docPr id="4" name="Picture 4" descr="1st place me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st place med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11D3B">
        <w:rPr>
          <w:noProof/>
          <w:u w:val="single"/>
        </w:rPr>
        <w:drawing>
          <wp:inline distT="0" distB="0" distL="0" distR="0" wp14:anchorId="6C0ED231" wp14:editId="34D09457">
            <wp:extent cx="152400" cy="152400"/>
            <wp:effectExtent l="0" t="0" r="0" b="0"/>
            <wp:docPr id="3" name="Picture 3" descr="he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r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10699A0" w14:textId="443DECA8" w:rsidR="004A1FA4" w:rsidRDefault="004A1FA4" w:rsidP="002F441A">
      <w:pPr>
        <w:pStyle w:val="Heading2"/>
        <w:jc w:val="center"/>
        <w:rPr>
          <w:rFonts w:ascii="Times New Roman" w:hAnsi="Times New Roman" w:cs="Times New Roman"/>
          <w:sz w:val="32"/>
          <w:szCs w:val="32"/>
        </w:rPr>
      </w:pPr>
      <w:r w:rsidRPr="002F441A">
        <w:rPr>
          <w:rFonts w:ascii="Times New Roman" w:hAnsi="Times New Roman" w:cs="Times New Roman"/>
          <w:sz w:val="32"/>
          <w:szCs w:val="32"/>
        </w:rPr>
        <w:t>ANSWER -1</w:t>
      </w:r>
    </w:p>
    <w:p w14:paraId="16ACBE14" w14:textId="77777777" w:rsidR="00311D3B" w:rsidRPr="00311D3B" w:rsidRDefault="00311D3B" w:rsidP="00311D3B"/>
    <w:p w14:paraId="6EB82597" w14:textId="3D00844E" w:rsidR="00311D3B" w:rsidRDefault="00311D3B">
      <w:pPr>
        <w:rPr>
          <w:rFonts w:ascii="Arial" w:hAnsi="Arial" w:cs="Arial"/>
          <w:color w:val="4D5156"/>
          <w:sz w:val="21"/>
          <w:szCs w:val="21"/>
          <w:shd w:val="clear" w:color="auto" w:fill="FFFFFF"/>
        </w:rPr>
      </w:pPr>
      <w:r>
        <w:rPr>
          <w:rFonts w:ascii="Arial" w:hAnsi="Arial" w:cs="Arial"/>
          <w:color w:val="4D5156"/>
          <w:sz w:val="21"/>
          <w:szCs w:val="21"/>
          <w:shd w:val="clear" w:color="auto" w:fill="FFFFFF"/>
        </w:rPr>
        <w:t>The lexical structure of a programming language is the set of basic rules that governs how you write programs in that language.</w:t>
      </w:r>
    </w:p>
    <w:p w14:paraId="57E06F6A" w14:textId="77777777" w:rsidR="00311D3B" w:rsidRPr="00311D3B" w:rsidRDefault="00311D3B">
      <w:pPr>
        <w:rPr>
          <w:rFonts w:ascii="Arial" w:hAnsi="Arial" w:cs="Arial"/>
          <w:color w:val="4D5156"/>
          <w:sz w:val="21"/>
          <w:szCs w:val="21"/>
          <w:shd w:val="clear" w:color="auto" w:fill="FFFFFF"/>
        </w:rPr>
      </w:pPr>
    </w:p>
    <w:p w14:paraId="0004B91E" w14:textId="21500409" w:rsidR="004A1FA4" w:rsidRPr="002F441A" w:rsidRDefault="004A1FA4" w:rsidP="002F441A">
      <w:pPr>
        <w:pStyle w:val="Heading2"/>
        <w:jc w:val="center"/>
        <w:rPr>
          <w:rFonts w:ascii="Times New Roman" w:hAnsi="Times New Roman" w:cs="Times New Roman"/>
          <w:sz w:val="32"/>
          <w:szCs w:val="32"/>
        </w:rPr>
      </w:pPr>
      <w:r w:rsidRPr="002F441A">
        <w:rPr>
          <w:rFonts w:ascii="Times New Roman" w:hAnsi="Times New Roman" w:cs="Times New Roman"/>
          <w:sz w:val="32"/>
          <w:szCs w:val="32"/>
        </w:rPr>
        <w:t>A</w:t>
      </w:r>
      <w:r w:rsidR="00697D1C" w:rsidRPr="002F441A">
        <w:rPr>
          <w:rFonts w:ascii="Times New Roman" w:hAnsi="Times New Roman" w:cs="Times New Roman"/>
          <w:sz w:val="32"/>
          <w:szCs w:val="32"/>
        </w:rPr>
        <w:t>NSWER</w:t>
      </w:r>
      <w:r w:rsidRPr="002F441A">
        <w:rPr>
          <w:rFonts w:ascii="Times New Roman" w:hAnsi="Times New Roman" w:cs="Times New Roman"/>
          <w:sz w:val="32"/>
          <w:szCs w:val="32"/>
        </w:rPr>
        <w:t>-2</w:t>
      </w:r>
    </w:p>
    <w:p w14:paraId="0671951B" w14:textId="0180228A" w:rsidR="00311D3B" w:rsidRDefault="00311D3B" w:rsidP="00311D3B">
      <w:pPr>
        <w:shd w:val="clear" w:color="auto" w:fill="FFFFFF"/>
        <w:spacing w:after="0" w:line="240" w:lineRule="atLeast"/>
        <w:rPr>
          <w:rFonts w:ascii="Times New Roman" w:hAnsi="Times New Roman" w:cs="Times New Roman"/>
          <w:sz w:val="24"/>
          <w:szCs w:val="24"/>
        </w:rPr>
      </w:pPr>
    </w:p>
    <w:p w14:paraId="2BB9B0BF" w14:textId="77777777" w:rsidR="00311D3B" w:rsidRDefault="00311D3B" w:rsidP="00311D3B">
      <w:pPr>
        <w:shd w:val="clear" w:color="auto" w:fill="FFFFFF"/>
        <w:spacing w:after="0" w:line="240" w:lineRule="atLeast"/>
        <w:rPr>
          <w:rFonts w:ascii="Times New Roman" w:hAnsi="Times New Roman" w:cs="Times New Roman"/>
          <w:sz w:val="24"/>
          <w:szCs w:val="24"/>
        </w:rPr>
      </w:pPr>
    </w:p>
    <w:p w14:paraId="65B4579B" w14:textId="02543B15" w:rsidR="00697D1C" w:rsidRDefault="00311D3B" w:rsidP="00311D3B">
      <w:pPr>
        <w:shd w:val="clear" w:color="auto" w:fill="FFFFFF"/>
        <w:spacing w:after="0" w:line="240" w:lineRule="atLeast"/>
        <w:rPr>
          <w:rFonts w:ascii="Arial" w:eastAsia="Times New Roman" w:hAnsi="Arial" w:cs="Arial"/>
          <w:color w:val="202124"/>
          <w:sz w:val="21"/>
          <w:szCs w:val="21"/>
        </w:rPr>
      </w:pPr>
      <w:r w:rsidRPr="00311D3B">
        <w:rPr>
          <w:rFonts w:ascii="Arial" w:eastAsia="Times New Roman" w:hAnsi="Arial" w:cs="Arial"/>
          <w:color w:val="202124"/>
          <w:sz w:val="21"/>
          <w:szCs w:val="21"/>
        </w:rPr>
        <w:t>an international encoding standard for use with different languages and scripts, by which each letter, digit, or symbol is assigned a unique numeric value that applies across different platforms and programs.</w:t>
      </w:r>
    </w:p>
    <w:p w14:paraId="746B4B2D" w14:textId="581F0F7F" w:rsidR="00311D3B" w:rsidRDefault="00311D3B" w:rsidP="00311D3B">
      <w:pPr>
        <w:shd w:val="clear" w:color="auto" w:fill="FFFFFF"/>
        <w:spacing w:after="0" w:line="240" w:lineRule="atLeast"/>
        <w:rPr>
          <w:rFonts w:ascii="Arial" w:eastAsia="Times New Roman" w:hAnsi="Arial" w:cs="Arial"/>
          <w:color w:val="202124"/>
          <w:sz w:val="21"/>
          <w:szCs w:val="21"/>
        </w:rPr>
      </w:pPr>
    </w:p>
    <w:p w14:paraId="3AA25ABF" w14:textId="77777777" w:rsidR="00311D3B" w:rsidRPr="00311D3B" w:rsidRDefault="00311D3B" w:rsidP="00311D3B">
      <w:pPr>
        <w:shd w:val="clear" w:color="auto" w:fill="FFFFFF"/>
        <w:spacing w:after="0" w:line="240" w:lineRule="atLeast"/>
        <w:rPr>
          <w:rFonts w:ascii="Arial" w:eastAsia="Times New Roman" w:hAnsi="Arial" w:cs="Arial"/>
          <w:color w:val="202124"/>
          <w:sz w:val="21"/>
          <w:szCs w:val="21"/>
        </w:rPr>
      </w:pPr>
    </w:p>
    <w:p w14:paraId="3B5D8671" w14:textId="48FB070A" w:rsidR="00697D1C" w:rsidRDefault="00697D1C" w:rsidP="002F441A">
      <w:pPr>
        <w:pStyle w:val="Heading2"/>
        <w:jc w:val="center"/>
        <w:rPr>
          <w:rFonts w:ascii="Times New Roman" w:hAnsi="Times New Roman" w:cs="Times New Roman"/>
          <w:sz w:val="32"/>
          <w:szCs w:val="32"/>
        </w:rPr>
      </w:pPr>
      <w:r w:rsidRPr="002F441A">
        <w:rPr>
          <w:rFonts w:ascii="Times New Roman" w:hAnsi="Times New Roman" w:cs="Times New Roman"/>
          <w:sz w:val="32"/>
          <w:szCs w:val="32"/>
        </w:rPr>
        <w:t>ANSWER</w:t>
      </w:r>
      <w:r w:rsidR="002F441A">
        <w:rPr>
          <w:rFonts w:ascii="Times New Roman" w:hAnsi="Times New Roman" w:cs="Times New Roman"/>
          <w:sz w:val="32"/>
          <w:szCs w:val="32"/>
        </w:rPr>
        <w:t>-3</w:t>
      </w:r>
    </w:p>
    <w:p w14:paraId="6149DE53" w14:textId="69E3123B" w:rsidR="00C040D4" w:rsidRDefault="00C040D4" w:rsidP="00C040D4"/>
    <w:p w14:paraId="473F59D8" w14:textId="29565BF2" w:rsidR="00C040D4" w:rsidRPr="00C040D4" w:rsidRDefault="00C040D4" w:rsidP="00C040D4">
      <w:r>
        <w:t>The keywords in JavaScript are:</w:t>
      </w:r>
    </w:p>
    <w:p w14:paraId="2471BB0E" w14:textId="3A21BF4F" w:rsidR="00697D1C" w:rsidRPr="002F441A" w:rsidRDefault="00697D1C" w:rsidP="00697D1C">
      <w:pPr>
        <w:rPr>
          <w:rFonts w:ascii="Times New Roman" w:hAnsi="Times New Roman" w:cs="Times New Roman"/>
          <w:sz w:val="24"/>
          <w:szCs w:val="24"/>
        </w:rPr>
      </w:pPr>
    </w:p>
    <w:tbl>
      <w:tblPr>
        <w:tblW w:w="10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left w:w="0" w:type="dxa"/>
          <w:right w:w="0" w:type="dxa"/>
        </w:tblCellMar>
        <w:tblLook w:val="04A0" w:firstRow="1" w:lastRow="0" w:firstColumn="1" w:lastColumn="0" w:noHBand="0" w:noVBand="1"/>
      </w:tblPr>
      <w:tblGrid>
        <w:gridCol w:w="2325"/>
        <w:gridCol w:w="2043"/>
        <w:gridCol w:w="2043"/>
        <w:gridCol w:w="2325"/>
        <w:gridCol w:w="2184"/>
      </w:tblGrid>
      <w:tr w:rsidR="00311D3B" w:rsidRPr="00311D3B" w14:paraId="2AD59B43" w14:textId="77777777" w:rsidTr="00C040D4">
        <w:tc>
          <w:tcPr>
            <w:tcW w:w="0" w:type="auto"/>
            <w:shd w:val="clear" w:color="auto" w:fill="FFFFFF" w:themeFill="background1"/>
            <w:tcMar>
              <w:top w:w="180" w:type="dxa"/>
              <w:left w:w="360" w:type="dxa"/>
              <w:bottom w:w="180" w:type="dxa"/>
              <w:right w:w="360" w:type="dxa"/>
            </w:tcMar>
            <w:vAlign w:val="center"/>
            <w:hideMark/>
          </w:tcPr>
          <w:p w14:paraId="4E83D3CD"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await</w:t>
            </w:r>
          </w:p>
        </w:tc>
        <w:tc>
          <w:tcPr>
            <w:tcW w:w="0" w:type="auto"/>
            <w:shd w:val="clear" w:color="auto" w:fill="FFFFFF" w:themeFill="background1"/>
            <w:tcMar>
              <w:top w:w="180" w:type="dxa"/>
              <w:left w:w="360" w:type="dxa"/>
              <w:bottom w:w="180" w:type="dxa"/>
              <w:right w:w="360" w:type="dxa"/>
            </w:tcMar>
            <w:vAlign w:val="center"/>
            <w:hideMark/>
          </w:tcPr>
          <w:p w14:paraId="32614C0B"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break</w:t>
            </w:r>
          </w:p>
        </w:tc>
        <w:tc>
          <w:tcPr>
            <w:tcW w:w="0" w:type="auto"/>
            <w:shd w:val="clear" w:color="auto" w:fill="FFFFFF" w:themeFill="background1"/>
            <w:tcMar>
              <w:top w:w="180" w:type="dxa"/>
              <w:left w:w="360" w:type="dxa"/>
              <w:bottom w:w="180" w:type="dxa"/>
              <w:right w:w="360" w:type="dxa"/>
            </w:tcMar>
            <w:vAlign w:val="center"/>
            <w:hideMark/>
          </w:tcPr>
          <w:p w14:paraId="59AF2367"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case</w:t>
            </w:r>
          </w:p>
        </w:tc>
        <w:tc>
          <w:tcPr>
            <w:tcW w:w="0" w:type="auto"/>
            <w:shd w:val="clear" w:color="auto" w:fill="FFFFFF" w:themeFill="background1"/>
            <w:tcMar>
              <w:top w:w="180" w:type="dxa"/>
              <w:left w:w="360" w:type="dxa"/>
              <w:bottom w:w="180" w:type="dxa"/>
              <w:right w:w="360" w:type="dxa"/>
            </w:tcMar>
            <w:vAlign w:val="center"/>
            <w:hideMark/>
          </w:tcPr>
          <w:p w14:paraId="2EEE055A"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catch</w:t>
            </w:r>
          </w:p>
        </w:tc>
        <w:tc>
          <w:tcPr>
            <w:tcW w:w="0" w:type="auto"/>
            <w:shd w:val="clear" w:color="auto" w:fill="FFFFFF" w:themeFill="background1"/>
            <w:tcMar>
              <w:top w:w="180" w:type="dxa"/>
              <w:left w:w="360" w:type="dxa"/>
              <w:bottom w:w="180" w:type="dxa"/>
              <w:right w:w="360" w:type="dxa"/>
            </w:tcMar>
            <w:vAlign w:val="center"/>
            <w:hideMark/>
          </w:tcPr>
          <w:p w14:paraId="7C502CDA"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class</w:t>
            </w:r>
          </w:p>
        </w:tc>
      </w:tr>
      <w:tr w:rsidR="00311D3B" w:rsidRPr="00311D3B" w14:paraId="17F5EB18" w14:textId="77777777" w:rsidTr="00C040D4">
        <w:tc>
          <w:tcPr>
            <w:tcW w:w="0" w:type="auto"/>
            <w:shd w:val="clear" w:color="auto" w:fill="FFFFFF" w:themeFill="background1"/>
            <w:tcMar>
              <w:top w:w="180" w:type="dxa"/>
              <w:left w:w="360" w:type="dxa"/>
              <w:bottom w:w="180" w:type="dxa"/>
              <w:right w:w="360" w:type="dxa"/>
            </w:tcMar>
            <w:vAlign w:val="center"/>
            <w:hideMark/>
          </w:tcPr>
          <w:p w14:paraId="5FB21AC0"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const</w:t>
            </w:r>
          </w:p>
        </w:tc>
        <w:tc>
          <w:tcPr>
            <w:tcW w:w="0" w:type="auto"/>
            <w:shd w:val="clear" w:color="auto" w:fill="FFFFFF" w:themeFill="background1"/>
            <w:tcMar>
              <w:top w:w="180" w:type="dxa"/>
              <w:left w:w="360" w:type="dxa"/>
              <w:bottom w:w="180" w:type="dxa"/>
              <w:right w:w="360" w:type="dxa"/>
            </w:tcMar>
            <w:vAlign w:val="center"/>
            <w:hideMark/>
          </w:tcPr>
          <w:p w14:paraId="4EB9278B"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continue</w:t>
            </w:r>
          </w:p>
        </w:tc>
        <w:tc>
          <w:tcPr>
            <w:tcW w:w="0" w:type="auto"/>
            <w:shd w:val="clear" w:color="auto" w:fill="FFFFFF" w:themeFill="background1"/>
            <w:tcMar>
              <w:top w:w="180" w:type="dxa"/>
              <w:left w:w="360" w:type="dxa"/>
              <w:bottom w:w="180" w:type="dxa"/>
              <w:right w:w="360" w:type="dxa"/>
            </w:tcMar>
            <w:vAlign w:val="center"/>
            <w:hideMark/>
          </w:tcPr>
          <w:p w14:paraId="302ED9A3"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debugger</w:t>
            </w:r>
          </w:p>
        </w:tc>
        <w:tc>
          <w:tcPr>
            <w:tcW w:w="0" w:type="auto"/>
            <w:shd w:val="clear" w:color="auto" w:fill="FFFFFF" w:themeFill="background1"/>
            <w:tcMar>
              <w:top w:w="180" w:type="dxa"/>
              <w:left w:w="360" w:type="dxa"/>
              <w:bottom w:w="180" w:type="dxa"/>
              <w:right w:w="360" w:type="dxa"/>
            </w:tcMar>
            <w:vAlign w:val="center"/>
            <w:hideMark/>
          </w:tcPr>
          <w:p w14:paraId="10600966"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default</w:t>
            </w:r>
          </w:p>
        </w:tc>
        <w:tc>
          <w:tcPr>
            <w:tcW w:w="0" w:type="auto"/>
            <w:shd w:val="clear" w:color="auto" w:fill="FFFFFF" w:themeFill="background1"/>
            <w:tcMar>
              <w:top w:w="180" w:type="dxa"/>
              <w:left w:w="360" w:type="dxa"/>
              <w:bottom w:w="180" w:type="dxa"/>
              <w:right w:w="360" w:type="dxa"/>
            </w:tcMar>
            <w:vAlign w:val="center"/>
            <w:hideMark/>
          </w:tcPr>
          <w:p w14:paraId="4F5556F6"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delete</w:t>
            </w:r>
          </w:p>
        </w:tc>
      </w:tr>
      <w:tr w:rsidR="00311D3B" w:rsidRPr="00311D3B" w14:paraId="12AAB593" w14:textId="77777777" w:rsidTr="00C040D4">
        <w:tc>
          <w:tcPr>
            <w:tcW w:w="0" w:type="auto"/>
            <w:shd w:val="clear" w:color="auto" w:fill="FFFFFF" w:themeFill="background1"/>
            <w:tcMar>
              <w:top w:w="180" w:type="dxa"/>
              <w:left w:w="360" w:type="dxa"/>
              <w:bottom w:w="180" w:type="dxa"/>
              <w:right w:w="360" w:type="dxa"/>
            </w:tcMar>
            <w:vAlign w:val="center"/>
            <w:hideMark/>
          </w:tcPr>
          <w:p w14:paraId="5048B562"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do</w:t>
            </w:r>
          </w:p>
        </w:tc>
        <w:tc>
          <w:tcPr>
            <w:tcW w:w="0" w:type="auto"/>
            <w:shd w:val="clear" w:color="auto" w:fill="FFFFFF" w:themeFill="background1"/>
            <w:tcMar>
              <w:top w:w="180" w:type="dxa"/>
              <w:left w:w="360" w:type="dxa"/>
              <w:bottom w:w="180" w:type="dxa"/>
              <w:right w:w="360" w:type="dxa"/>
            </w:tcMar>
            <w:vAlign w:val="center"/>
            <w:hideMark/>
          </w:tcPr>
          <w:p w14:paraId="10635D40"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else</w:t>
            </w:r>
          </w:p>
        </w:tc>
        <w:tc>
          <w:tcPr>
            <w:tcW w:w="0" w:type="auto"/>
            <w:shd w:val="clear" w:color="auto" w:fill="FFFFFF" w:themeFill="background1"/>
            <w:tcMar>
              <w:top w:w="180" w:type="dxa"/>
              <w:left w:w="360" w:type="dxa"/>
              <w:bottom w:w="180" w:type="dxa"/>
              <w:right w:w="360" w:type="dxa"/>
            </w:tcMar>
            <w:vAlign w:val="center"/>
            <w:hideMark/>
          </w:tcPr>
          <w:p w14:paraId="4EFD2243"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enum</w:t>
            </w:r>
          </w:p>
        </w:tc>
        <w:tc>
          <w:tcPr>
            <w:tcW w:w="0" w:type="auto"/>
            <w:shd w:val="clear" w:color="auto" w:fill="FFFFFF" w:themeFill="background1"/>
            <w:tcMar>
              <w:top w:w="180" w:type="dxa"/>
              <w:left w:w="360" w:type="dxa"/>
              <w:bottom w:w="180" w:type="dxa"/>
              <w:right w:w="360" w:type="dxa"/>
            </w:tcMar>
            <w:vAlign w:val="center"/>
            <w:hideMark/>
          </w:tcPr>
          <w:p w14:paraId="60183F27"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export</w:t>
            </w:r>
          </w:p>
        </w:tc>
        <w:tc>
          <w:tcPr>
            <w:tcW w:w="0" w:type="auto"/>
            <w:shd w:val="clear" w:color="auto" w:fill="FFFFFF" w:themeFill="background1"/>
            <w:tcMar>
              <w:top w:w="180" w:type="dxa"/>
              <w:left w:w="360" w:type="dxa"/>
              <w:bottom w:w="180" w:type="dxa"/>
              <w:right w:w="360" w:type="dxa"/>
            </w:tcMar>
            <w:vAlign w:val="center"/>
            <w:hideMark/>
          </w:tcPr>
          <w:p w14:paraId="1D3B9AB4"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extends</w:t>
            </w:r>
          </w:p>
        </w:tc>
      </w:tr>
      <w:tr w:rsidR="00311D3B" w:rsidRPr="00311D3B" w14:paraId="3E765ACD" w14:textId="77777777" w:rsidTr="00C040D4">
        <w:tc>
          <w:tcPr>
            <w:tcW w:w="0" w:type="auto"/>
            <w:shd w:val="clear" w:color="auto" w:fill="FFFFFF" w:themeFill="background1"/>
            <w:tcMar>
              <w:top w:w="180" w:type="dxa"/>
              <w:left w:w="360" w:type="dxa"/>
              <w:bottom w:w="180" w:type="dxa"/>
              <w:right w:w="360" w:type="dxa"/>
            </w:tcMar>
            <w:vAlign w:val="center"/>
            <w:hideMark/>
          </w:tcPr>
          <w:p w14:paraId="3A047523"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false</w:t>
            </w:r>
          </w:p>
        </w:tc>
        <w:tc>
          <w:tcPr>
            <w:tcW w:w="0" w:type="auto"/>
            <w:shd w:val="clear" w:color="auto" w:fill="FFFFFF" w:themeFill="background1"/>
            <w:tcMar>
              <w:top w:w="180" w:type="dxa"/>
              <w:left w:w="360" w:type="dxa"/>
              <w:bottom w:w="180" w:type="dxa"/>
              <w:right w:w="360" w:type="dxa"/>
            </w:tcMar>
            <w:vAlign w:val="center"/>
            <w:hideMark/>
          </w:tcPr>
          <w:p w14:paraId="580E840C"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finally</w:t>
            </w:r>
          </w:p>
        </w:tc>
        <w:tc>
          <w:tcPr>
            <w:tcW w:w="0" w:type="auto"/>
            <w:shd w:val="clear" w:color="auto" w:fill="FFFFFF" w:themeFill="background1"/>
            <w:tcMar>
              <w:top w:w="180" w:type="dxa"/>
              <w:left w:w="360" w:type="dxa"/>
              <w:bottom w:w="180" w:type="dxa"/>
              <w:right w:w="360" w:type="dxa"/>
            </w:tcMar>
            <w:vAlign w:val="center"/>
            <w:hideMark/>
          </w:tcPr>
          <w:p w14:paraId="3FECB360"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for</w:t>
            </w:r>
          </w:p>
        </w:tc>
        <w:tc>
          <w:tcPr>
            <w:tcW w:w="0" w:type="auto"/>
            <w:shd w:val="clear" w:color="auto" w:fill="FFFFFF" w:themeFill="background1"/>
            <w:tcMar>
              <w:top w:w="180" w:type="dxa"/>
              <w:left w:w="360" w:type="dxa"/>
              <w:bottom w:w="180" w:type="dxa"/>
              <w:right w:w="360" w:type="dxa"/>
            </w:tcMar>
            <w:vAlign w:val="center"/>
            <w:hideMark/>
          </w:tcPr>
          <w:p w14:paraId="76AA3CBE"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function</w:t>
            </w:r>
          </w:p>
        </w:tc>
        <w:tc>
          <w:tcPr>
            <w:tcW w:w="0" w:type="auto"/>
            <w:shd w:val="clear" w:color="auto" w:fill="FFFFFF" w:themeFill="background1"/>
            <w:tcMar>
              <w:top w:w="180" w:type="dxa"/>
              <w:left w:w="360" w:type="dxa"/>
              <w:bottom w:w="180" w:type="dxa"/>
              <w:right w:w="360" w:type="dxa"/>
            </w:tcMar>
            <w:vAlign w:val="center"/>
            <w:hideMark/>
          </w:tcPr>
          <w:p w14:paraId="7BE9412D"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if</w:t>
            </w:r>
          </w:p>
        </w:tc>
      </w:tr>
      <w:tr w:rsidR="00311D3B" w:rsidRPr="00311D3B" w14:paraId="590EC2AC" w14:textId="77777777" w:rsidTr="00C040D4">
        <w:tc>
          <w:tcPr>
            <w:tcW w:w="0" w:type="auto"/>
            <w:shd w:val="clear" w:color="auto" w:fill="FFFFFF" w:themeFill="background1"/>
            <w:tcMar>
              <w:top w:w="180" w:type="dxa"/>
              <w:left w:w="360" w:type="dxa"/>
              <w:bottom w:w="180" w:type="dxa"/>
              <w:right w:w="360" w:type="dxa"/>
            </w:tcMar>
            <w:vAlign w:val="center"/>
            <w:hideMark/>
          </w:tcPr>
          <w:p w14:paraId="5D864343"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implements</w:t>
            </w:r>
          </w:p>
        </w:tc>
        <w:tc>
          <w:tcPr>
            <w:tcW w:w="0" w:type="auto"/>
            <w:shd w:val="clear" w:color="auto" w:fill="FFFFFF" w:themeFill="background1"/>
            <w:tcMar>
              <w:top w:w="180" w:type="dxa"/>
              <w:left w:w="360" w:type="dxa"/>
              <w:bottom w:w="180" w:type="dxa"/>
              <w:right w:w="360" w:type="dxa"/>
            </w:tcMar>
            <w:vAlign w:val="center"/>
            <w:hideMark/>
          </w:tcPr>
          <w:p w14:paraId="02CF448D"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import</w:t>
            </w:r>
          </w:p>
        </w:tc>
        <w:tc>
          <w:tcPr>
            <w:tcW w:w="0" w:type="auto"/>
            <w:shd w:val="clear" w:color="auto" w:fill="FFFFFF" w:themeFill="background1"/>
            <w:tcMar>
              <w:top w:w="180" w:type="dxa"/>
              <w:left w:w="360" w:type="dxa"/>
              <w:bottom w:w="180" w:type="dxa"/>
              <w:right w:w="360" w:type="dxa"/>
            </w:tcMar>
            <w:vAlign w:val="center"/>
            <w:hideMark/>
          </w:tcPr>
          <w:p w14:paraId="64857537"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in</w:t>
            </w:r>
          </w:p>
        </w:tc>
        <w:tc>
          <w:tcPr>
            <w:tcW w:w="0" w:type="auto"/>
            <w:shd w:val="clear" w:color="auto" w:fill="FFFFFF" w:themeFill="background1"/>
            <w:tcMar>
              <w:top w:w="180" w:type="dxa"/>
              <w:left w:w="360" w:type="dxa"/>
              <w:bottom w:w="180" w:type="dxa"/>
              <w:right w:w="360" w:type="dxa"/>
            </w:tcMar>
            <w:vAlign w:val="center"/>
            <w:hideMark/>
          </w:tcPr>
          <w:p w14:paraId="6EEEAE53"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instanceof</w:t>
            </w:r>
          </w:p>
        </w:tc>
        <w:tc>
          <w:tcPr>
            <w:tcW w:w="0" w:type="auto"/>
            <w:shd w:val="clear" w:color="auto" w:fill="FFFFFF" w:themeFill="background1"/>
            <w:tcMar>
              <w:top w:w="180" w:type="dxa"/>
              <w:left w:w="360" w:type="dxa"/>
              <w:bottom w:w="180" w:type="dxa"/>
              <w:right w:w="360" w:type="dxa"/>
            </w:tcMar>
            <w:vAlign w:val="center"/>
            <w:hideMark/>
          </w:tcPr>
          <w:p w14:paraId="55A293D9"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interface</w:t>
            </w:r>
          </w:p>
        </w:tc>
      </w:tr>
      <w:tr w:rsidR="00311D3B" w:rsidRPr="00311D3B" w14:paraId="65FE0FDD" w14:textId="77777777" w:rsidTr="00C040D4">
        <w:tc>
          <w:tcPr>
            <w:tcW w:w="0" w:type="auto"/>
            <w:shd w:val="clear" w:color="auto" w:fill="FFFFFF" w:themeFill="background1"/>
            <w:tcMar>
              <w:top w:w="180" w:type="dxa"/>
              <w:left w:w="360" w:type="dxa"/>
              <w:bottom w:w="180" w:type="dxa"/>
              <w:right w:w="360" w:type="dxa"/>
            </w:tcMar>
            <w:vAlign w:val="center"/>
            <w:hideMark/>
          </w:tcPr>
          <w:p w14:paraId="264F2E55"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let</w:t>
            </w:r>
          </w:p>
        </w:tc>
        <w:tc>
          <w:tcPr>
            <w:tcW w:w="0" w:type="auto"/>
            <w:shd w:val="clear" w:color="auto" w:fill="FFFFFF" w:themeFill="background1"/>
            <w:tcMar>
              <w:top w:w="180" w:type="dxa"/>
              <w:left w:w="360" w:type="dxa"/>
              <w:bottom w:w="180" w:type="dxa"/>
              <w:right w:w="360" w:type="dxa"/>
            </w:tcMar>
            <w:vAlign w:val="center"/>
            <w:hideMark/>
          </w:tcPr>
          <w:p w14:paraId="46B1314B"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new</w:t>
            </w:r>
          </w:p>
        </w:tc>
        <w:tc>
          <w:tcPr>
            <w:tcW w:w="0" w:type="auto"/>
            <w:shd w:val="clear" w:color="auto" w:fill="FFFFFF" w:themeFill="background1"/>
            <w:tcMar>
              <w:top w:w="180" w:type="dxa"/>
              <w:left w:w="360" w:type="dxa"/>
              <w:bottom w:w="180" w:type="dxa"/>
              <w:right w:w="360" w:type="dxa"/>
            </w:tcMar>
            <w:vAlign w:val="center"/>
            <w:hideMark/>
          </w:tcPr>
          <w:p w14:paraId="16BCEFDA"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null</w:t>
            </w:r>
          </w:p>
        </w:tc>
        <w:tc>
          <w:tcPr>
            <w:tcW w:w="0" w:type="auto"/>
            <w:shd w:val="clear" w:color="auto" w:fill="FFFFFF" w:themeFill="background1"/>
            <w:tcMar>
              <w:top w:w="180" w:type="dxa"/>
              <w:left w:w="360" w:type="dxa"/>
              <w:bottom w:w="180" w:type="dxa"/>
              <w:right w:w="360" w:type="dxa"/>
            </w:tcMar>
            <w:vAlign w:val="center"/>
            <w:hideMark/>
          </w:tcPr>
          <w:p w14:paraId="694A3D5C"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package</w:t>
            </w:r>
          </w:p>
        </w:tc>
        <w:tc>
          <w:tcPr>
            <w:tcW w:w="0" w:type="auto"/>
            <w:shd w:val="clear" w:color="auto" w:fill="FFFFFF" w:themeFill="background1"/>
            <w:tcMar>
              <w:top w:w="180" w:type="dxa"/>
              <w:left w:w="360" w:type="dxa"/>
              <w:bottom w:w="180" w:type="dxa"/>
              <w:right w:w="360" w:type="dxa"/>
            </w:tcMar>
            <w:vAlign w:val="center"/>
            <w:hideMark/>
          </w:tcPr>
          <w:p w14:paraId="6020D0FB"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private</w:t>
            </w:r>
          </w:p>
        </w:tc>
      </w:tr>
      <w:tr w:rsidR="00311D3B" w:rsidRPr="00311D3B" w14:paraId="31052A0F" w14:textId="77777777" w:rsidTr="00C040D4">
        <w:tc>
          <w:tcPr>
            <w:tcW w:w="0" w:type="auto"/>
            <w:shd w:val="clear" w:color="auto" w:fill="FFFFFF" w:themeFill="background1"/>
            <w:tcMar>
              <w:top w:w="180" w:type="dxa"/>
              <w:left w:w="360" w:type="dxa"/>
              <w:bottom w:w="180" w:type="dxa"/>
              <w:right w:w="360" w:type="dxa"/>
            </w:tcMar>
            <w:vAlign w:val="center"/>
            <w:hideMark/>
          </w:tcPr>
          <w:p w14:paraId="5EB37397"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protected</w:t>
            </w:r>
          </w:p>
        </w:tc>
        <w:tc>
          <w:tcPr>
            <w:tcW w:w="0" w:type="auto"/>
            <w:shd w:val="clear" w:color="auto" w:fill="FFFFFF" w:themeFill="background1"/>
            <w:tcMar>
              <w:top w:w="180" w:type="dxa"/>
              <w:left w:w="360" w:type="dxa"/>
              <w:bottom w:w="180" w:type="dxa"/>
              <w:right w:w="360" w:type="dxa"/>
            </w:tcMar>
            <w:vAlign w:val="center"/>
            <w:hideMark/>
          </w:tcPr>
          <w:p w14:paraId="25664DAF"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public</w:t>
            </w:r>
          </w:p>
        </w:tc>
        <w:tc>
          <w:tcPr>
            <w:tcW w:w="0" w:type="auto"/>
            <w:shd w:val="clear" w:color="auto" w:fill="FFFFFF" w:themeFill="background1"/>
            <w:tcMar>
              <w:top w:w="180" w:type="dxa"/>
              <w:left w:w="360" w:type="dxa"/>
              <w:bottom w:w="180" w:type="dxa"/>
              <w:right w:w="360" w:type="dxa"/>
            </w:tcMar>
            <w:vAlign w:val="center"/>
            <w:hideMark/>
          </w:tcPr>
          <w:p w14:paraId="60BF06A4"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return</w:t>
            </w:r>
          </w:p>
        </w:tc>
        <w:tc>
          <w:tcPr>
            <w:tcW w:w="0" w:type="auto"/>
            <w:shd w:val="clear" w:color="auto" w:fill="FFFFFF" w:themeFill="background1"/>
            <w:tcMar>
              <w:top w:w="180" w:type="dxa"/>
              <w:left w:w="360" w:type="dxa"/>
              <w:bottom w:w="180" w:type="dxa"/>
              <w:right w:w="360" w:type="dxa"/>
            </w:tcMar>
            <w:vAlign w:val="center"/>
            <w:hideMark/>
          </w:tcPr>
          <w:p w14:paraId="1B6EBA24"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super</w:t>
            </w:r>
          </w:p>
        </w:tc>
        <w:tc>
          <w:tcPr>
            <w:tcW w:w="0" w:type="auto"/>
            <w:shd w:val="clear" w:color="auto" w:fill="FFFFFF" w:themeFill="background1"/>
            <w:tcMar>
              <w:top w:w="180" w:type="dxa"/>
              <w:left w:w="360" w:type="dxa"/>
              <w:bottom w:w="180" w:type="dxa"/>
              <w:right w:w="360" w:type="dxa"/>
            </w:tcMar>
            <w:vAlign w:val="center"/>
            <w:hideMark/>
          </w:tcPr>
          <w:p w14:paraId="01E7B486"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switch</w:t>
            </w:r>
          </w:p>
        </w:tc>
      </w:tr>
      <w:tr w:rsidR="00311D3B" w:rsidRPr="00311D3B" w14:paraId="769A1A1B" w14:textId="77777777" w:rsidTr="00C040D4">
        <w:tc>
          <w:tcPr>
            <w:tcW w:w="0" w:type="auto"/>
            <w:shd w:val="clear" w:color="auto" w:fill="FFFFFF" w:themeFill="background1"/>
            <w:tcMar>
              <w:top w:w="180" w:type="dxa"/>
              <w:left w:w="360" w:type="dxa"/>
              <w:bottom w:w="180" w:type="dxa"/>
              <w:right w:w="360" w:type="dxa"/>
            </w:tcMar>
            <w:vAlign w:val="center"/>
            <w:hideMark/>
          </w:tcPr>
          <w:p w14:paraId="2E2B4FD4"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lastRenderedPageBreak/>
              <w:t>static</w:t>
            </w:r>
          </w:p>
        </w:tc>
        <w:tc>
          <w:tcPr>
            <w:tcW w:w="0" w:type="auto"/>
            <w:shd w:val="clear" w:color="auto" w:fill="FFFFFF" w:themeFill="background1"/>
            <w:tcMar>
              <w:top w:w="180" w:type="dxa"/>
              <w:left w:w="360" w:type="dxa"/>
              <w:bottom w:w="180" w:type="dxa"/>
              <w:right w:w="360" w:type="dxa"/>
            </w:tcMar>
            <w:vAlign w:val="center"/>
            <w:hideMark/>
          </w:tcPr>
          <w:p w14:paraId="4EA24258"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this</w:t>
            </w:r>
          </w:p>
        </w:tc>
        <w:tc>
          <w:tcPr>
            <w:tcW w:w="0" w:type="auto"/>
            <w:shd w:val="clear" w:color="auto" w:fill="FFFFFF" w:themeFill="background1"/>
            <w:tcMar>
              <w:top w:w="180" w:type="dxa"/>
              <w:left w:w="360" w:type="dxa"/>
              <w:bottom w:w="180" w:type="dxa"/>
              <w:right w:w="360" w:type="dxa"/>
            </w:tcMar>
            <w:vAlign w:val="center"/>
            <w:hideMark/>
          </w:tcPr>
          <w:p w14:paraId="41D80B00"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throw</w:t>
            </w:r>
          </w:p>
        </w:tc>
        <w:tc>
          <w:tcPr>
            <w:tcW w:w="0" w:type="auto"/>
            <w:shd w:val="clear" w:color="auto" w:fill="FFFFFF" w:themeFill="background1"/>
            <w:tcMar>
              <w:top w:w="180" w:type="dxa"/>
              <w:left w:w="360" w:type="dxa"/>
              <w:bottom w:w="180" w:type="dxa"/>
              <w:right w:w="360" w:type="dxa"/>
            </w:tcMar>
            <w:vAlign w:val="center"/>
            <w:hideMark/>
          </w:tcPr>
          <w:p w14:paraId="182AE175"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try</w:t>
            </w:r>
          </w:p>
        </w:tc>
        <w:tc>
          <w:tcPr>
            <w:tcW w:w="0" w:type="auto"/>
            <w:shd w:val="clear" w:color="auto" w:fill="FFFFFF" w:themeFill="background1"/>
            <w:tcMar>
              <w:top w:w="180" w:type="dxa"/>
              <w:left w:w="360" w:type="dxa"/>
              <w:bottom w:w="180" w:type="dxa"/>
              <w:right w:w="360" w:type="dxa"/>
            </w:tcMar>
            <w:vAlign w:val="center"/>
            <w:hideMark/>
          </w:tcPr>
          <w:p w14:paraId="401812E8"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true</w:t>
            </w:r>
          </w:p>
        </w:tc>
      </w:tr>
      <w:tr w:rsidR="00311D3B" w:rsidRPr="00311D3B" w14:paraId="2C0D9DC3" w14:textId="77777777" w:rsidTr="00C040D4">
        <w:tc>
          <w:tcPr>
            <w:tcW w:w="0" w:type="auto"/>
            <w:shd w:val="clear" w:color="auto" w:fill="FFFFFF" w:themeFill="background1"/>
            <w:tcMar>
              <w:top w:w="180" w:type="dxa"/>
              <w:left w:w="360" w:type="dxa"/>
              <w:bottom w:w="180" w:type="dxa"/>
              <w:right w:w="360" w:type="dxa"/>
            </w:tcMar>
            <w:vAlign w:val="center"/>
            <w:hideMark/>
          </w:tcPr>
          <w:p w14:paraId="10E8771F"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typeof</w:t>
            </w:r>
          </w:p>
        </w:tc>
        <w:tc>
          <w:tcPr>
            <w:tcW w:w="0" w:type="auto"/>
            <w:shd w:val="clear" w:color="auto" w:fill="FFFFFF" w:themeFill="background1"/>
            <w:tcMar>
              <w:top w:w="180" w:type="dxa"/>
              <w:left w:w="360" w:type="dxa"/>
              <w:bottom w:w="180" w:type="dxa"/>
              <w:right w:w="360" w:type="dxa"/>
            </w:tcMar>
            <w:vAlign w:val="center"/>
            <w:hideMark/>
          </w:tcPr>
          <w:p w14:paraId="412E96BC"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var</w:t>
            </w:r>
          </w:p>
        </w:tc>
        <w:tc>
          <w:tcPr>
            <w:tcW w:w="0" w:type="auto"/>
            <w:shd w:val="clear" w:color="auto" w:fill="FFFFFF" w:themeFill="background1"/>
            <w:tcMar>
              <w:top w:w="180" w:type="dxa"/>
              <w:left w:w="360" w:type="dxa"/>
              <w:bottom w:w="180" w:type="dxa"/>
              <w:right w:w="360" w:type="dxa"/>
            </w:tcMar>
            <w:vAlign w:val="center"/>
            <w:hideMark/>
          </w:tcPr>
          <w:p w14:paraId="33598629"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void</w:t>
            </w:r>
          </w:p>
        </w:tc>
        <w:tc>
          <w:tcPr>
            <w:tcW w:w="0" w:type="auto"/>
            <w:shd w:val="clear" w:color="auto" w:fill="FFFFFF" w:themeFill="background1"/>
            <w:tcMar>
              <w:top w:w="180" w:type="dxa"/>
              <w:left w:w="360" w:type="dxa"/>
              <w:bottom w:w="180" w:type="dxa"/>
              <w:right w:w="360" w:type="dxa"/>
            </w:tcMar>
            <w:vAlign w:val="center"/>
            <w:hideMark/>
          </w:tcPr>
          <w:p w14:paraId="0C7CA0E6"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while</w:t>
            </w:r>
          </w:p>
        </w:tc>
        <w:tc>
          <w:tcPr>
            <w:tcW w:w="0" w:type="auto"/>
            <w:shd w:val="clear" w:color="auto" w:fill="FFFFFF" w:themeFill="background1"/>
            <w:tcMar>
              <w:top w:w="180" w:type="dxa"/>
              <w:left w:w="360" w:type="dxa"/>
              <w:bottom w:w="180" w:type="dxa"/>
              <w:right w:w="360" w:type="dxa"/>
            </w:tcMar>
            <w:vAlign w:val="center"/>
            <w:hideMark/>
          </w:tcPr>
          <w:p w14:paraId="24354E67"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with</w:t>
            </w:r>
          </w:p>
        </w:tc>
      </w:tr>
      <w:tr w:rsidR="00311D3B" w:rsidRPr="00311D3B" w14:paraId="423B1279" w14:textId="77777777" w:rsidTr="00C040D4">
        <w:tc>
          <w:tcPr>
            <w:tcW w:w="0" w:type="auto"/>
            <w:shd w:val="clear" w:color="auto" w:fill="FFFFFF" w:themeFill="background1"/>
            <w:tcMar>
              <w:top w:w="180" w:type="dxa"/>
              <w:left w:w="360" w:type="dxa"/>
              <w:bottom w:w="180" w:type="dxa"/>
              <w:right w:w="360" w:type="dxa"/>
            </w:tcMar>
            <w:vAlign w:val="center"/>
            <w:hideMark/>
          </w:tcPr>
          <w:p w14:paraId="2169FB3D" w14:textId="77777777" w:rsidR="00311D3B" w:rsidRPr="00311D3B" w:rsidRDefault="00311D3B" w:rsidP="00311D3B">
            <w:pPr>
              <w:spacing w:after="0" w:line="240" w:lineRule="auto"/>
              <w:rPr>
                <w:rFonts w:ascii="Arial" w:eastAsia="Times New Roman" w:hAnsi="Arial" w:cs="Arial"/>
                <w:color w:val="25265E"/>
                <w:sz w:val="24"/>
                <w:szCs w:val="24"/>
              </w:rPr>
            </w:pPr>
            <w:r w:rsidRPr="00311D3B">
              <w:rPr>
                <w:rFonts w:ascii="Consolas" w:eastAsia="Times New Roman" w:hAnsi="Consolas" w:cs="Consolas"/>
                <w:color w:val="25265E"/>
                <w:sz w:val="21"/>
                <w:szCs w:val="21"/>
                <w:bdr w:val="single" w:sz="6" w:space="0" w:color="D3DCE6" w:frame="1"/>
              </w:rPr>
              <w:t>yield</w:t>
            </w:r>
          </w:p>
        </w:tc>
        <w:tc>
          <w:tcPr>
            <w:tcW w:w="0" w:type="auto"/>
            <w:shd w:val="clear" w:color="auto" w:fill="FFFFFF" w:themeFill="background1"/>
            <w:vAlign w:val="center"/>
            <w:hideMark/>
          </w:tcPr>
          <w:p w14:paraId="79D80BE1" w14:textId="77777777" w:rsidR="00311D3B" w:rsidRPr="00311D3B" w:rsidRDefault="00311D3B" w:rsidP="00311D3B">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14:paraId="704CA3D5" w14:textId="77777777" w:rsidR="00311D3B" w:rsidRPr="00311D3B" w:rsidRDefault="00311D3B" w:rsidP="00311D3B">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14:paraId="47360E33" w14:textId="77777777" w:rsidR="00311D3B" w:rsidRPr="00311D3B" w:rsidRDefault="00311D3B" w:rsidP="00311D3B">
            <w:pPr>
              <w:spacing w:after="0" w:line="240" w:lineRule="auto"/>
              <w:rPr>
                <w:rFonts w:ascii="Times New Roman" w:eastAsia="Times New Roman" w:hAnsi="Times New Roman" w:cs="Times New Roman"/>
                <w:sz w:val="20"/>
                <w:szCs w:val="20"/>
              </w:rPr>
            </w:pPr>
          </w:p>
        </w:tc>
        <w:tc>
          <w:tcPr>
            <w:tcW w:w="0" w:type="auto"/>
            <w:shd w:val="clear" w:color="auto" w:fill="FFFFFF" w:themeFill="background1"/>
            <w:vAlign w:val="center"/>
            <w:hideMark/>
          </w:tcPr>
          <w:p w14:paraId="7FCBA30C" w14:textId="77777777" w:rsidR="00311D3B" w:rsidRPr="00311D3B" w:rsidRDefault="00311D3B" w:rsidP="00311D3B">
            <w:pPr>
              <w:spacing w:after="0" w:line="240" w:lineRule="auto"/>
              <w:rPr>
                <w:rFonts w:ascii="Times New Roman" w:eastAsia="Times New Roman" w:hAnsi="Times New Roman" w:cs="Times New Roman"/>
                <w:sz w:val="20"/>
                <w:szCs w:val="20"/>
              </w:rPr>
            </w:pPr>
          </w:p>
        </w:tc>
      </w:tr>
    </w:tbl>
    <w:p w14:paraId="2731FD66" w14:textId="43D2FFE8" w:rsidR="000951F5" w:rsidRPr="002F441A" w:rsidRDefault="000951F5" w:rsidP="00697D1C">
      <w:pPr>
        <w:rPr>
          <w:rFonts w:ascii="Times New Roman" w:hAnsi="Times New Roman" w:cs="Times New Roman"/>
          <w:sz w:val="24"/>
          <w:szCs w:val="24"/>
        </w:rPr>
      </w:pPr>
    </w:p>
    <w:p w14:paraId="1866EB8D" w14:textId="77777777" w:rsidR="00C040D4" w:rsidRDefault="000951F5" w:rsidP="002F441A">
      <w:pPr>
        <w:pStyle w:val="Heading2"/>
        <w:jc w:val="center"/>
        <w:rPr>
          <w:rFonts w:ascii="Times New Roman" w:hAnsi="Times New Roman" w:cs="Times New Roman"/>
          <w:sz w:val="32"/>
          <w:szCs w:val="32"/>
        </w:rPr>
      </w:pPr>
      <w:r w:rsidRPr="002F441A">
        <w:rPr>
          <w:rFonts w:ascii="Times New Roman" w:hAnsi="Times New Roman" w:cs="Times New Roman"/>
          <w:sz w:val="32"/>
          <w:szCs w:val="32"/>
        </w:rPr>
        <w:t>ANSWER-4</w:t>
      </w:r>
    </w:p>
    <w:p w14:paraId="74E0EF93" w14:textId="77777777" w:rsidR="00C040D4" w:rsidRDefault="00C040D4" w:rsidP="002F441A">
      <w:pPr>
        <w:pStyle w:val="Heading2"/>
        <w:jc w:val="center"/>
        <w:rPr>
          <w:rFonts w:ascii="Times New Roman" w:hAnsi="Times New Roman" w:cs="Times New Roman"/>
          <w:sz w:val="32"/>
          <w:szCs w:val="32"/>
        </w:rPr>
      </w:pPr>
    </w:p>
    <w:p w14:paraId="10B0368F" w14:textId="7453E2B2" w:rsidR="000951F5" w:rsidRDefault="00C040D4" w:rsidP="00C040D4">
      <w:pPr>
        <w:rPr>
          <w:shd w:val="clear" w:color="auto" w:fill="FFFFFF"/>
        </w:rPr>
      </w:pPr>
      <w:r>
        <w:rPr>
          <w:shd w:val="clear" w:color="auto" w:fill="FFFFFF"/>
        </w:rPr>
        <w:t>Shorthand Operators are operators that combine one of the arithmetic or bitwise operators with the assignment operator.</w:t>
      </w:r>
    </w:p>
    <w:p w14:paraId="61961165" w14:textId="145CB136" w:rsidR="00366CC1" w:rsidRPr="00C040D4" w:rsidRDefault="00C040D4" w:rsidP="00C040D4">
      <w:pPr>
        <w:spacing w:after="0" w:line="240" w:lineRule="auto"/>
        <w:rPr>
          <w:rFonts w:ascii="Times New Roman" w:eastAsia="Times New Roman" w:hAnsi="Times New Roman" w:cs="Times New Roman"/>
          <w:b/>
          <w:bCs/>
          <w:color w:val="000000"/>
          <w:sz w:val="27"/>
          <w:szCs w:val="27"/>
          <w:shd w:val="clear" w:color="auto" w:fill="FFFFFF"/>
        </w:rPr>
      </w:pPr>
      <w:r w:rsidRPr="00C040D4">
        <w:rPr>
          <w:rFonts w:ascii="Times New Roman" w:eastAsia="Times New Roman" w:hAnsi="Times New Roman" w:cs="Times New Roman"/>
          <w:b/>
          <w:bCs/>
          <w:color w:val="000000"/>
          <w:sz w:val="27"/>
          <w:szCs w:val="27"/>
          <w:shd w:val="clear" w:color="auto" w:fill="FFFFFF"/>
        </w:rPr>
        <w:t xml:space="preserve">Operator assignment </w:t>
      </w:r>
      <w:r w:rsidR="00366CC1" w:rsidRPr="00C040D4">
        <w:rPr>
          <w:rFonts w:ascii="Times New Roman" w:eastAsia="Times New Roman" w:hAnsi="Times New Roman" w:cs="Times New Roman"/>
          <w:b/>
          <w:bCs/>
          <w:color w:val="000000"/>
          <w:sz w:val="27"/>
          <w:szCs w:val="27"/>
          <w:shd w:val="clear" w:color="auto" w:fill="FFFFFF"/>
        </w:rPr>
        <w:t>shorthand</w:t>
      </w:r>
      <w:r w:rsidRPr="00C040D4">
        <w:rPr>
          <w:rFonts w:ascii="Times New Roman" w:eastAsia="Times New Roman" w:hAnsi="Times New Roman" w:cs="Times New Roman"/>
          <w:b/>
          <w:bCs/>
          <w:color w:val="000000"/>
          <w:sz w:val="27"/>
          <w:szCs w:val="27"/>
          <w:shd w:val="clear" w:color="auto" w:fill="FFFFFF"/>
        </w:rPr>
        <w:t>:</w:t>
      </w:r>
    </w:p>
    <w:p w14:paraId="11E23F80" w14:textId="77777777" w:rsidR="0048191C" w:rsidRPr="0048191C" w:rsidRDefault="0048191C" w:rsidP="0048191C"/>
    <w:tbl>
      <w:tblPr>
        <w:tblStyle w:val="TableGrid"/>
        <w:tblW w:w="0" w:type="auto"/>
        <w:tblLook w:val="04A0" w:firstRow="1" w:lastRow="0" w:firstColumn="1" w:lastColumn="0" w:noHBand="0" w:noVBand="1"/>
      </w:tblPr>
      <w:tblGrid>
        <w:gridCol w:w="2088"/>
        <w:gridCol w:w="2880"/>
        <w:gridCol w:w="1620"/>
        <w:gridCol w:w="2610"/>
      </w:tblGrid>
      <w:tr w:rsidR="00366CC1" w14:paraId="29A54C1B" w14:textId="77777777" w:rsidTr="00B765BB">
        <w:tc>
          <w:tcPr>
            <w:tcW w:w="2088" w:type="dxa"/>
          </w:tcPr>
          <w:p w14:paraId="373851FA" w14:textId="2F258C05" w:rsidR="00366CC1" w:rsidRPr="00B765BB" w:rsidRDefault="00366CC1" w:rsidP="00B765BB">
            <w:pPr>
              <w:jc w:val="both"/>
              <w:rPr>
                <w:rFonts w:ascii="Times New Roman" w:hAnsi="Times New Roman" w:cs="Times New Roman"/>
                <w:b/>
                <w:bCs/>
                <w:sz w:val="24"/>
                <w:szCs w:val="24"/>
              </w:rPr>
            </w:pPr>
            <w:r w:rsidRPr="00B765BB">
              <w:rPr>
                <w:rFonts w:ascii="Times New Roman" w:hAnsi="Times New Roman" w:cs="Times New Roman"/>
                <w:b/>
                <w:bCs/>
                <w:sz w:val="24"/>
                <w:szCs w:val="24"/>
              </w:rPr>
              <w:t>Operator Symbol</w:t>
            </w:r>
          </w:p>
        </w:tc>
        <w:tc>
          <w:tcPr>
            <w:tcW w:w="2880" w:type="dxa"/>
            <w:vAlign w:val="center"/>
          </w:tcPr>
          <w:p w14:paraId="06ADAD7B" w14:textId="455E9EB6" w:rsidR="00366CC1" w:rsidRDefault="00366CC1" w:rsidP="00366CC1">
            <w:pPr>
              <w:rPr>
                <w:rFonts w:ascii="Times New Roman" w:hAnsi="Times New Roman" w:cs="Times New Roman"/>
                <w:sz w:val="24"/>
                <w:szCs w:val="24"/>
              </w:rPr>
            </w:pPr>
            <w:r w:rsidRPr="00C040D4">
              <w:rPr>
                <w:rFonts w:ascii="Times New Roman" w:eastAsia="Times New Roman" w:hAnsi="Times New Roman" w:cs="Times New Roman"/>
                <w:b/>
                <w:bCs/>
                <w:sz w:val="24"/>
                <w:szCs w:val="24"/>
              </w:rPr>
              <w:t> Name of the operator </w:t>
            </w:r>
          </w:p>
        </w:tc>
        <w:tc>
          <w:tcPr>
            <w:tcW w:w="1620" w:type="dxa"/>
            <w:vAlign w:val="center"/>
          </w:tcPr>
          <w:p w14:paraId="4FE4EA00" w14:textId="6EAA7D77" w:rsidR="00366CC1" w:rsidRDefault="00366CC1" w:rsidP="00366CC1">
            <w:pPr>
              <w:rPr>
                <w:rFonts w:ascii="Times New Roman" w:hAnsi="Times New Roman" w:cs="Times New Roman"/>
                <w:sz w:val="24"/>
                <w:szCs w:val="24"/>
              </w:rPr>
            </w:pPr>
            <w:r w:rsidRPr="00C040D4">
              <w:rPr>
                <w:rFonts w:ascii="Times New Roman" w:eastAsia="Times New Roman" w:hAnsi="Times New Roman" w:cs="Times New Roman"/>
                <w:b/>
                <w:bCs/>
                <w:sz w:val="24"/>
                <w:szCs w:val="24"/>
              </w:rPr>
              <w:t> Example </w:t>
            </w:r>
          </w:p>
        </w:tc>
        <w:tc>
          <w:tcPr>
            <w:tcW w:w="2610" w:type="dxa"/>
            <w:vAlign w:val="center"/>
          </w:tcPr>
          <w:p w14:paraId="1BF1E32F" w14:textId="0B62A6A9" w:rsidR="00366CC1" w:rsidRDefault="00366CC1" w:rsidP="00366CC1">
            <w:pPr>
              <w:rPr>
                <w:rFonts w:ascii="Times New Roman" w:hAnsi="Times New Roman" w:cs="Times New Roman"/>
                <w:sz w:val="24"/>
                <w:szCs w:val="24"/>
              </w:rPr>
            </w:pPr>
            <w:r w:rsidRPr="00C040D4">
              <w:rPr>
                <w:rFonts w:ascii="Times New Roman" w:eastAsia="Times New Roman" w:hAnsi="Times New Roman" w:cs="Times New Roman"/>
                <w:b/>
                <w:bCs/>
                <w:sz w:val="24"/>
                <w:szCs w:val="24"/>
              </w:rPr>
              <w:t> Equivalent construct </w:t>
            </w:r>
          </w:p>
        </w:tc>
      </w:tr>
      <w:tr w:rsidR="00366CC1" w14:paraId="11B4BF62" w14:textId="77777777" w:rsidTr="00B765BB">
        <w:tc>
          <w:tcPr>
            <w:tcW w:w="2088" w:type="dxa"/>
          </w:tcPr>
          <w:p w14:paraId="45656CF8" w14:textId="45074D68" w:rsidR="00366CC1" w:rsidRPr="00B765BB" w:rsidRDefault="00366CC1" w:rsidP="00B765BB">
            <w:pPr>
              <w:jc w:val="center"/>
              <w:rPr>
                <w:rFonts w:ascii="Times New Roman" w:hAnsi="Times New Roman" w:cs="Times New Roman"/>
                <w:b/>
                <w:bCs/>
                <w:sz w:val="24"/>
                <w:szCs w:val="24"/>
              </w:rPr>
            </w:pPr>
            <w:r w:rsidRPr="00B765BB">
              <w:rPr>
                <w:rFonts w:ascii="Times New Roman" w:hAnsi="Times New Roman" w:cs="Times New Roman"/>
                <w:b/>
                <w:bCs/>
                <w:sz w:val="24"/>
                <w:szCs w:val="24"/>
              </w:rPr>
              <w:t>+=</w:t>
            </w:r>
          </w:p>
        </w:tc>
        <w:tc>
          <w:tcPr>
            <w:tcW w:w="2880" w:type="dxa"/>
          </w:tcPr>
          <w:p w14:paraId="5F1232AB" w14:textId="322FE874" w:rsidR="00366CC1" w:rsidRDefault="00366CC1" w:rsidP="00366CC1">
            <w:pPr>
              <w:rPr>
                <w:rFonts w:ascii="Times New Roman" w:hAnsi="Times New Roman" w:cs="Times New Roman"/>
                <w:sz w:val="24"/>
                <w:szCs w:val="24"/>
              </w:rPr>
            </w:pPr>
            <w:r>
              <w:rPr>
                <w:rFonts w:ascii="Times New Roman" w:hAnsi="Times New Roman" w:cs="Times New Roman"/>
                <w:sz w:val="24"/>
                <w:szCs w:val="24"/>
              </w:rPr>
              <w:t>Addition assignment</w:t>
            </w:r>
          </w:p>
        </w:tc>
        <w:tc>
          <w:tcPr>
            <w:tcW w:w="1620" w:type="dxa"/>
          </w:tcPr>
          <w:p w14:paraId="582EBC63" w14:textId="209F8752" w:rsidR="00366CC1" w:rsidRDefault="00366CC1" w:rsidP="00366CC1">
            <w:pPr>
              <w:rPr>
                <w:rFonts w:ascii="Times New Roman" w:hAnsi="Times New Roman" w:cs="Times New Roman"/>
                <w:sz w:val="24"/>
                <w:szCs w:val="24"/>
              </w:rPr>
            </w:pPr>
            <w:r>
              <w:rPr>
                <w:rFonts w:ascii="Times New Roman" w:hAnsi="Times New Roman" w:cs="Times New Roman"/>
                <w:sz w:val="24"/>
                <w:szCs w:val="24"/>
              </w:rPr>
              <w:t>x  +=  4;</w:t>
            </w:r>
          </w:p>
        </w:tc>
        <w:tc>
          <w:tcPr>
            <w:tcW w:w="2610" w:type="dxa"/>
          </w:tcPr>
          <w:p w14:paraId="13FDFBE2" w14:textId="65E25CFC" w:rsidR="00366CC1" w:rsidRDefault="00366CC1" w:rsidP="00366CC1">
            <w:pPr>
              <w:rPr>
                <w:rFonts w:ascii="Times New Roman" w:hAnsi="Times New Roman" w:cs="Times New Roman"/>
                <w:sz w:val="24"/>
                <w:szCs w:val="24"/>
              </w:rPr>
            </w:pPr>
            <w:r>
              <w:rPr>
                <w:rFonts w:ascii="Times New Roman" w:hAnsi="Times New Roman" w:cs="Times New Roman"/>
                <w:sz w:val="24"/>
                <w:szCs w:val="24"/>
              </w:rPr>
              <w:t>x = x + 4;</w:t>
            </w:r>
          </w:p>
        </w:tc>
      </w:tr>
      <w:tr w:rsidR="00366CC1" w14:paraId="7152BF84" w14:textId="77777777" w:rsidTr="00B765BB">
        <w:tc>
          <w:tcPr>
            <w:tcW w:w="2088" w:type="dxa"/>
          </w:tcPr>
          <w:p w14:paraId="5E1EC181" w14:textId="3778E292" w:rsidR="00366CC1" w:rsidRPr="00B765BB" w:rsidRDefault="00366CC1" w:rsidP="00B765BB">
            <w:pPr>
              <w:jc w:val="center"/>
              <w:rPr>
                <w:rFonts w:ascii="Times New Roman" w:hAnsi="Times New Roman" w:cs="Times New Roman"/>
                <w:b/>
                <w:bCs/>
                <w:sz w:val="24"/>
                <w:szCs w:val="24"/>
              </w:rPr>
            </w:pPr>
            <w:r w:rsidRPr="00B765BB">
              <w:rPr>
                <w:rFonts w:ascii="Times New Roman" w:hAnsi="Times New Roman" w:cs="Times New Roman"/>
                <w:b/>
                <w:bCs/>
                <w:sz w:val="24"/>
                <w:szCs w:val="24"/>
              </w:rPr>
              <w:t>-=</w:t>
            </w:r>
          </w:p>
        </w:tc>
        <w:tc>
          <w:tcPr>
            <w:tcW w:w="2880" w:type="dxa"/>
          </w:tcPr>
          <w:p w14:paraId="5CF266D3" w14:textId="34CCCD90" w:rsidR="00366CC1" w:rsidRDefault="00366CC1" w:rsidP="00366CC1">
            <w:pPr>
              <w:rPr>
                <w:rFonts w:ascii="Times New Roman" w:hAnsi="Times New Roman" w:cs="Times New Roman"/>
                <w:sz w:val="24"/>
                <w:szCs w:val="24"/>
              </w:rPr>
            </w:pPr>
            <w:r>
              <w:rPr>
                <w:rFonts w:ascii="Times New Roman" w:hAnsi="Times New Roman" w:cs="Times New Roman"/>
                <w:sz w:val="24"/>
                <w:szCs w:val="24"/>
              </w:rPr>
              <w:t>Subtraction assignment</w:t>
            </w:r>
          </w:p>
        </w:tc>
        <w:tc>
          <w:tcPr>
            <w:tcW w:w="1620" w:type="dxa"/>
          </w:tcPr>
          <w:p w14:paraId="5A5F9B3F" w14:textId="38AAA3F1" w:rsidR="00366CC1" w:rsidRDefault="00366CC1" w:rsidP="00366CC1">
            <w:pPr>
              <w:rPr>
                <w:rFonts w:ascii="Times New Roman" w:hAnsi="Times New Roman" w:cs="Times New Roman"/>
                <w:sz w:val="24"/>
                <w:szCs w:val="24"/>
              </w:rPr>
            </w:pPr>
            <w:r>
              <w:rPr>
                <w:rFonts w:ascii="Times New Roman" w:hAnsi="Times New Roman" w:cs="Times New Roman"/>
                <w:sz w:val="24"/>
                <w:szCs w:val="24"/>
              </w:rPr>
              <w:t>x  -=  4;</w:t>
            </w:r>
          </w:p>
        </w:tc>
        <w:tc>
          <w:tcPr>
            <w:tcW w:w="2610" w:type="dxa"/>
          </w:tcPr>
          <w:p w14:paraId="20D39DA0" w14:textId="20B3806D" w:rsidR="00366CC1" w:rsidRDefault="00366CC1" w:rsidP="00366CC1">
            <w:pPr>
              <w:rPr>
                <w:rFonts w:ascii="Times New Roman" w:hAnsi="Times New Roman" w:cs="Times New Roman"/>
                <w:sz w:val="24"/>
                <w:szCs w:val="24"/>
              </w:rPr>
            </w:pPr>
            <w:r>
              <w:rPr>
                <w:rFonts w:ascii="Times New Roman" w:hAnsi="Times New Roman" w:cs="Times New Roman"/>
                <w:sz w:val="24"/>
                <w:szCs w:val="24"/>
              </w:rPr>
              <w:t>x = x – 4;</w:t>
            </w:r>
          </w:p>
        </w:tc>
      </w:tr>
      <w:tr w:rsidR="00366CC1" w14:paraId="668983B8" w14:textId="77777777" w:rsidTr="00B765BB">
        <w:tc>
          <w:tcPr>
            <w:tcW w:w="2088" w:type="dxa"/>
          </w:tcPr>
          <w:p w14:paraId="0E8A143B" w14:textId="08F7CFBE" w:rsidR="00366CC1" w:rsidRPr="00B765BB" w:rsidRDefault="00366CC1" w:rsidP="00B765BB">
            <w:pPr>
              <w:jc w:val="center"/>
              <w:rPr>
                <w:rFonts w:ascii="Times New Roman" w:hAnsi="Times New Roman" w:cs="Times New Roman"/>
                <w:b/>
                <w:bCs/>
                <w:sz w:val="24"/>
                <w:szCs w:val="24"/>
              </w:rPr>
            </w:pPr>
            <w:r w:rsidRPr="00B765BB">
              <w:rPr>
                <w:rFonts w:ascii="Times New Roman" w:hAnsi="Times New Roman" w:cs="Times New Roman"/>
                <w:b/>
                <w:bCs/>
                <w:sz w:val="24"/>
                <w:szCs w:val="24"/>
              </w:rPr>
              <w:t>*=</w:t>
            </w:r>
          </w:p>
        </w:tc>
        <w:tc>
          <w:tcPr>
            <w:tcW w:w="2880" w:type="dxa"/>
          </w:tcPr>
          <w:p w14:paraId="6236D6DA" w14:textId="6DD717BA" w:rsidR="00366CC1" w:rsidRDefault="00366CC1" w:rsidP="00366CC1">
            <w:pPr>
              <w:rPr>
                <w:rFonts w:ascii="Times New Roman" w:hAnsi="Times New Roman" w:cs="Times New Roman"/>
                <w:sz w:val="24"/>
                <w:szCs w:val="24"/>
              </w:rPr>
            </w:pPr>
            <w:r>
              <w:rPr>
                <w:rFonts w:ascii="Times New Roman" w:hAnsi="Times New Roman" w:cs="Times New Roman"/>
                <w:sz w:val="24"/>
                <w:szCs w:val="24"/>
              </w:rPr>
              <w:t>Multiplication assignment</w:t>
            </w:r>
          </w:p>
        </w:tc>
        <w:tc>
          <w:tcPr>
            <w:tcW w:w="1620" w:type="dxa"/>
          </w:tcPr>
          <w:p w14:paraId="6CDD449B" w14:textId="55B4B456" w:rsidR="00366CC1" w:rsidRDefault="00366CC1" w:rsidP="00366CC1">
            <w:pPr>
              <w:rPr>
                <w:rFonts w:ascii="Times New Roman" w:hAnsi="Times New Roman" w:cs="Times New Roman"/>
                <w:sz w:val="24"/>
                <w:szCs w:val="24"/>
              </w:rPr>
            </w:pPr>
            <w:r>
              <w:rPr>
                <w:rFonts w:ascii="Times New Roman" w:hAnsi="Times New Roman" w:cs="Times New Roman"/>
                <w:sz w:val="24"/>
                <w:szCs w:val="24"/>
              </w:rPr>
              <w:t>x  *=  4;</w:t>
            </w:r>
          </w:p>
        </w:tc>
        <w:tc>
          <w:tcPr>
            <w:tcW w:w="2610" w:type="dxa"/>
          </w:tcPr>
          <w:p w14:paraId="7F9DDF39" w14:textId="0215D62E" w:rsidR="00366CC1" w:rsidRDefault="00366CC1" w:rsidP="00366CC1">
            <w:pPr>
              <w:rPr>
                <w:rFonts w:ascii="Times New Roman" w:hAnsi="Times New Roman" w:cs="Times New Roman"/>
                <w:sz w:val="24"/>
                <w:szCs w:val="24"/>
              </w:rPr>
            </w:pPr>
            <w:r>
              <w:rPr>
                <w:rFonts w:ascii="Times New Roman" w:hAnsi="Times New Roman" w:cs="Times New Roman"/>
                <w:sz w:val="24"/>
                <w:szCs w:val="24"/>
              </w:rPr>
              <w:t>x = x * 4;</w:t>
            </w:r>
          </w:p>
        </w:tc>
      </w:tr>
      <w:tr w:rsidR="00366CC1" w14:paraId="7C96BDCD" w14:textId="77777777" w:rsidTr="00B765BB">
        <w:tc>
          <w:tcPr>
            <w:tcW w:w="2088" w:type="dxa"/>
          </w:tcPr>
          <w:p w14:paraId="448F06FB" w14:textId="20261F71" w:rsidR="00366CC1" w:rsidRPr="00B765BB" w:rsidRDefault="00366CC1" w:rsidP="00B765BB">
            <w:pPr>
              <w:jc w:val="center"/>
              <w:rPr>
                <w:rFonts w:ascii="Times New Roman" w:hAnsi="Times New Roman" w:cs="Times New Roman"/>
                <w:b/>
                <w:bCs/>
                <w:sz w:val="24"/>
                <w:szCs w:val="24"/>
              </w:rPr>
            </w:pPr>
            <w:r w:rsidRPr="00B765BB">
              <w:rPr>
                <w:rFonts w:ascii="Times New Roman" w:hAnsi="Times New Roman" w:cs="Times New Roman"/>
                <w:b/>
                <w:bCs/>
                <w:sz w:val="24"/>
                <w:szCs w:val="24"/>
              </w:rPr>
              <w:t>/=</w:t>
            </w:r>
          </w:p>
        </w:tc>
        <w:tc>
          <w:tcPr>
            <w:tcW w:w="2880" w:type="dxa"/>
          </w:tcPr>
          <w:p w14:paraId="3E0B9C8E" w14:textId="4304C21B" w:rsidR="00366CC1" w:rsidRDefault="00366CC1" w:rsidP="00366CC1">
            <w:pPr>
              <w:rPr>
                <w:rFonts w:ascii="Times New Roman" w:hAnsi="Times New Roman" w:cs="Times New Roman"/>
                <w:sz w:val="24"/>
                <w:szCs w:val="24"/>
              </w:rPr>
            </w:pPr>
            <w:r>
              <w:rPr>
                <w:rFonts w:ascii="Times New Roman" w:hAnsi="Times New Roman" w:cs="Times New Roman"/>
                <w:sz w:val="24"/>
                <w:szCs w:val="24"/>
              </w:rPr>
              <w:t>Division assignment</w:t>
            </w:r>
          </w:p>
        </w:tc>
        <w:tc>
          <w:tcPr>
            <w:tcW w:w="1620" w:type="dxa"/>
          </w:tcPr>
          <w:p w14:paraId="5E81D777" w14:textId="2158F3AC" w:rsidR="00366CC1" w:rsidRDefault="00366CC1" w:rsidP="00366CC1">
            <w:pPr>
              <w:rPr>
                <w:rFonts w:ascii="Times New Roman" w:hAnsi="Times New Roman" w:cs="Times New Roman"/>
                <w:sz w:val="24"/>
                <w:szCs w:val="24"/>
              </w:rPr>
            </w:pPr>
            <w:r>
              <w:rPr>
                <w:rFonts w:ascii="Times New Roman" w:hAnsi="Times New Roman" w:cs="Times New Roman"/>
                <w:sz w:val="24"/>
                <w:szCs w:val="24"/>
              </w:rPr>
              <w:t>x  /=  4;</w:t>
            </w:r>
          </w:p>
        </w:tc>
        <w:tc>
          <w:tcPr>
            <w:tcW w:w="2610" w:type="dxa"/>
          </w:tcPr>
          <w:p w14:paraId="3633CEF1" w14:textId="7CE82500" w:rsidR="00366CC1" w:rsidRDefault="00366CC1" w:rsidP="00366CC1">
            <w:pPr>
              <w:rPr>
                <w:rFonts w:ascii="Times New Roman" w:hAnsi="Times New Roman" w:cs="Times New Roman"/>
                <w:sz w:val="24"/>
                <w:szCs w:val="24"/>
              </w:rPr>
            </w:pPr>
            <w:r>
              <w:rPr>
                <w:rFonts w:ascii="Times New Roman" w:hAnsi="Times New Roman" w:cs="Times New Roman"/>
                <w:sz w:val="24"/>
                <w:szCs w:val="24"/>
              </w:rPr>
              <w:t>x = x / 4;</w:t>
            </w:r>
          </w:p>
        </w:tc>
      </w:tr>
      <w:tr w:rsidR="00366CC1" w14:paraId="2547CE73" w14:textId="77777777" w:rsidTr="00B765BB">
        <w:tc>
          <w:tcPr>
            <w:tcW w:w="2088" w:type="dxa"/>
          </w:tcPr>
          <w:p w14:paraId="3DFC61E6" w14:textId="5F775591" w:rsidR="00366CC1" w:rsidRPr="00B765BB" w:rsidRDefault="00366CC1" w:rsidP="00B765BB">
            <w:pPr>
              <w:jc w:val="center"/>
              <w:rPr>
                <w:rFonts w:ascii="Times New Roman" w:hAnsi="Times New Roman" w:cs="Times New Roman"/>
                <w:b/>
                <w:bCs/>
                <w:sz w:val="24"/>
                <w:szCs w:val="24"/>
              </w:rPr>
            </w:pPr>
            <w:r w:rsidRPr="00B765BB">
              <w:rPr>
                <w:rFonts w:ascii="Times New Roman" w:hAnsi="Times New Roman" w:cs="Times New Roman"/>
                <w:b/>
                <w:bCs/>
                <w:sz w:val="24"/>
                <w:szCs w:val="24"/>
              </w:rPr>
              <w:t>%=</w:t>
            </w:r>
          </w:p>
        </w:tc>
        <w:tc>
          <w:tcPr>
            <w:tcW w:w="2880" w:type="dxa"/>
          </w:tcPr>
          <w:p w14:paraId="16449B49" w14:textId="0CDA2821" w:rsidR="00366CC1" w:rsidRDefault="00366CC1" w:rsidP="00366CC1">
            <w:pPr>
              <w:rPr>
                <w:rFonts w:ascii="Times New Roman" w:hAnsi="Times New Roman" w:cs="Times New Roman"/>
                <w:sz w:val="24"/>
                <w:szCs w:val="24"/>
              </w:rPr>
            </w:pPr>
            <w:r>
              <w:rPr>
                <w:rFonts w:ascii="Times New Roman" w:hAnsi="Times New Roman" w:cs="Times New Roman"/>
                <w:sz w:val="24"/>
                <w:szCs w:val="24"/>
              </w:rPr>
              <w:t>Remainder assignment</w:t>
            </w:r>
          </w:p>
        </w:tc>
        <w:tc>
          <w:tcPr>
            <w:tcW w:w="1620" w:type="dxa"/>
          </w:tcPr>
          <w:p w14:paraId="6105F41E" w14:textId="4544D0CB" w:rsidR="00366CC1" w:rsidRDefault="00366CC1" w:rsidP="00366CC1">
            <w:pPr>
              <w:rPr>
                <w:rFonts w:ascii="Times New Roman" w:hAnsi="Times New Roman" w:cs="Times New Roman"/>
                <w:sz w:val="24"/>
                <w:szCs w:val="24"/>
              </w:rPr>
            </w:pPr>
            <w:r>
              <w:rPr>
                <w:rFonts w:ascii="Times New Roman" w:hAnsi="Times New Roman" w:cs="Times New Roman"/>
                <w:sz w:val="24"/>
                <w:szCs w:val="24"/>
              </w:rPr>
              <w:t>x  %=  4;</w:t>
            </w:r>
          </w:p>
        </w:tc>
        <w:tc>
          <w:tcPr>
            <w:tcW w:w="2610" w:type="dxa"/>
          </w:tcPr>
          <w:p w14:paraId="3C73105F" w14:textId="3ED4FE32" w:rsidR="00366CC1" w:rsidRDefault="00366CC1" w:rsidP="00366CC1">
            <w:pPr>
              <w:rPr>
                <w:rFonts w:ascii="Times New Roman" w:hAnsi="Times New Roman" w:cs="Times New Roman"/>
                <w:sz w:val="24"/>
                <w:szCs w:val="24"/>
              </w:rPr>
            </w:pPr>
            <w:r>
              <w:rPr>
                <w:rFonts w:ascii="Times New Roman" w:hAnsi="Times New Roman" w:cs="Times New Roman"/>
                <w:sz w:val="24"/>
                <w:szCs w:val="24"/>
              </w:rPr>
              <w:t>x = x % 4;</w:t>
            </w:r>
          </w:p>
        </w:tc>
      </w:tr>
      <w:tr w:rsidR="00B765BB" w14:paraId="71A03932" w14:textId="77777777" w:rsidTr="00B765BB">
        <w:tc>
          <w:tcPr>
            <w:tcW w:w="2088" w:type="dxa"/>
          </w:tcPr>
          <w:p w14:paraId="380AEA37" w14:textId="03D7B243" w:rsidR="00B765BB" w:rsidRPr="00B765BB" w:rsidRDefault="00B765BB" w:rsidP="00B765BB">
            <w:pPr>
              <w:jc w:val="center"/>
              <w:rPr>
                <w:rFonts w:ascii="Times New Roman" w:hAnsi="Times New Roman" w:cs="Times New Roman"/>
                <w:b/>
                <w:bCs/>
                <w:sz w:val="24"/>
                <w:szCs w:val="24"/>
              </w:rPr>
            </w:pPr>
            <w:r w:rsidRPr="00B765BB">
              <w:rPr>
                <w:rFonts w:ascii="Times New Roman" w:hAnsi="Times New Roman" w:cs="Times New Roman"/>
                <w:b/>
                <w:bCs/>
                <w:sz w:val="24"/>
                <w:szCs w:val="24"/>
              </w:rPr>
              <w:t>++</w:t>
            </w:r>
          </w:p>
        </w:tc>
        <w:tc>
          <w:tcPr>
            <w:tcW w:w="2880" w:type="dxa"/>
          </w:tcPr>
          <w:p w14:paraId="15C806CA" w14:textId="3D4C1873" w:rsidR="00B765BB" w:rsidRDefault="00B765BB" w:rsidP="00366CC1">
            <w:pPr>
              <w:rPr>
                <w:rFonts w:ascii="Times New Roman" w:hAnsi="Times New Roman" w:cs="Times New Roman"/>
                <w:sz w:val="24"/>
                <w:szCs w:val="24"/>
              </w:rPr>
            </w:pPr>
            <w:r>
              <w:rPr>
                <w:rFonts w:ascii="Times New Roman" w:hAnsi="Times New Roman" w:cs="Times New Roman"/>
                <w:sz w:val="24"/>
                <w:szCs w:val="24"/>
              </w:rPr>
              <w:t>Increment</w:t>
            </w:r>
          </w:p>
        </w:tc>
        <w:tc>
          <w:tcPr>
            <w:tcW w:w="1620" w:type="dxa"/>
          </w:tcPr>
          <w:p w14:paraId="35B93FD0" w14:textId="683B7B81" w:rsidR="00B765BB" w:rsidRDefault="00B765BB" w:rsidP="00366CC1">
            <w:pPr>
              <w:rPr>
                <w:rFonts w:ascii="Times New Roman" w:hAnsi="Times New Roman" w:cs="Times New Roman"/>
                <w:sz w:val="24"/>
                <w:szCs w:val="24"/>
              </w:rPr>
            </w:pPr>
            <w:r>
              <w:rPr>
                <w:rFonts w:ascii="Times New Roman" w:hAnsi="Times New Roman" w:cs="Times New Roman"/>
                <w:sz w:val="24"/>
                <w:szCs w:val="24"/>
              </w:rPr>
              <w:t>x++;</w:t>
            </w:r>
          </w:p>
        </w:tc>
        <w:tc>
          <w:tcPr>
            <w:tcW w:w="2610" w:type="dxa"/>
          </w:tcPr>
          <w:p w14:paraId="1ED1CC88" w14:textId="45B457EE" w:rsidR="00B765BB" w:rsidRDefault="00B765BB" w:rsidP="00366CC1">
            <w:pPr>
              <w:rPr>
                <w:rFonts w:ascii="Times New Roman" w:hAnsi="Times New Roman" w:cs="Times New Roman"/>
                <w:sz w:val="24"/>
                <w:szCs w:val="24"/>
              </w:rPr>
            </w:pPr>
            <w:r>
              <w:rPr>
                <w:rFonts w:ascii="Times New Roman" w:hAnsi="Times New Roman" w:cs="Times New Roman"/>
                <w:sz w:val="24"/>
                <w:szCs w:val="24"/>
              </w:rPr>
              <w:t>x = x + 1;</w:t>
            </w:r>
          </w:p>
        </w:tc>
      </w:tr>
      <w:tr w:rsidR="00B765BB" w14:paraId="35068DD9" w14:textId="77777777" w:rsidTr="00B765BB">
        <w:tc>
          <w:tcPr>
            <w:tcW w:w="2088" w:type="dxa"/>
          </w:tcPr>
          <w:p w14:paraId="7A1FEE1C" w14:textId="0292D5B1" w:rsidR="00B765BB" w:rsidRPr="00B765BB" w:rsidRDefault="00B765BB" w:rsidP="00B765BB">
            <w:pPr>
              <w:jc w:val="center"/>
              <w:rPr>
                <w:rFonts w:ascii="Times New Roman" w:hAnsi="Times New Roman" w:cs="Times New Roman"/>
                <w:b/>
                <w:bCs/>
                <w:sz w:val="24"/>
                <w:szCs w:val="24"/>
              </w:rPr>
            </w:pPr>
            <w:r w:rsidRPr="00B765BB">
              <w:rPr>
                <w:rFonts w:ascii="Times New Roman" w:hAnsi="Times New Roman" w:cs="Times New Roman"/>
                <w:b/>
                <w:bCs/>
                <w:sz w:val="24"/>
                <w:szCs w:val="24"/>
              </w:rPr>
              <w:t>--</w:t>
            </w:r>
          </w:p>
        </w:tc>
        <w:tc>
          <w:tcPr>
            <w:tcW w:w="2880" w:type="dxa"/>
          </w:tcPr>
          <w:p w14:paraId="35FE926C" w14:textId="62156A88" w:rsidR="00B765BB" w:rsidRDefault="00B765BB" w:rsidP="00366CC1">
            <w:pPr>
              <w:rPr>
                <w:rFonts w:ascii="Times New Roman" w:hAnsi="Times New Roman" w:cs="Times New Roman"/>
                <w:sz w:val="24"/>
                <w:szCs w:val="24"/>
              </w:rPr>
            </w:pPr>
            <w:r>
              <w:rPr>
                <w:rFonts w:ascii="Times New Roman" w:hAnsi="Times New Roman" w:cs="Times New Roman"/>
                <w:sz w:val="24"/>
                <w:szCs w:val="24"/>
              </w:rPr>
              <w:t>Decrement</w:t>
            </w:r>
          </w:p>
        </w:tc>
        <w:tc>
          <w:tcPr>
            <w:tcW w:w="1620" w:type="dxa"/>
          </w:tcPr>
          <w:p w14:paraId="02440298" w14:textId="26F6C650" w:rsidR="00B765BB" w:rsidRDefault="00B765BB" w:rsidP="00366CC1">
            <w:pPr>
              <w:rPr>
                <w:rFonts w:ascii="Times New Roman" w:hAnsi="Times New Roman" w:cs="Times New Roman"/>
                <w:sz w:val="24"/>
                <w:szCs w:val="24"/>
              </w:rPr>
            </w:pPr>
            <w:r>
              <w:rPr>
                <w:rFonts w:ascii="Times New Roman" w:hAnsi="Times New Roman" w:cs="Times New Roman"/>
                <w:sz w:val="24"/>
                <w:szCs w:val="24"/>
              </w:rPr>
              <w:t>x--;</w:t>
            </w:r>
          </w:p>
        </w:tc>
        <w:tc>
          <w:tcPr>
            <w:tcW w:w="2610" w:type="dxa"/>
          </w:tcPr>
          <w:p w14:paraId="06242E08" w14:textId="1D6018CC" w:rsidR="00B765BB" w:rsidRDefault="00B765BB" w:rsidP="00366CC1">
            <w:pPr>
              <w:rPr>
                <w:rFonts w:ascii="Times New Roman" w:hAnsi="Times New Roman" w:cs="Times New Roman"/>
                <w:sz w:val="24"/>
                <w:szCs w:val="24"/>
              </w:rPr>
            </w:pPr>
            <w:r>
              <w:rPr>
                <w:rFonts w:ascii="Times New Roman" w:hAnsi="Times New Roman" w:cs="Times New Roman"/>
                <w:sz w:val="24"/>
                <w:szCs w:val="24"/>
              </w:rPr>
              <w:t>x = x-1;</w:t>
            </w:r>
          </w:p>
        </w:tc>
      </w:tr>
    </w:tbl>
    <w:p w14:paraId="0958A140" w14:textId="282EDAE9" w:rsidR="000951F5" w:rsidRPr="002F441A" w:rsidRDefault="000951F5" w:rsidP="000951F5">
      <w:pPr>
        <w:rPr>
          <w:rFonts w:ascii="Times New Roman" w:hAnsi="Times New Roman" w:cs="Times New Roman"/>
          <w:sz w:val="24"/>
          <w:szCs w:val="24"/>
        </w:rPr>
      </w:pPr>
    </w:p>
    <w:p w14:paraId="2890DB23" w14:textId="4E2E8A66" w:rsidR="000951F5" w:rsidRPr="002F441A" w:rsidRDefault="000951F5" w:rsidP="002F441A">
      <w:pPr>
        <w:pStyle w:val="Heading2"/>
        <w:jc w:val="center"/>
        <w:rPr>
          <w:rFonts w:ascii="Times New Roman" w:hAnsi="Times New Roman" w:cs="Times New Roman"/>
          <w:sz w:val="32"/>
          <w:szCs w:val="32"/>
        </w:rPr>
      </w:pPr>
      <w:r w:rsidRPr="002F441A">
        <w:rPr>
          <w:rFonts w:ascii="Times New Roman" w:hAnsi="Times New Roman" w:cs="Times New Roman"/>
          <w:sz w:val="32"/>
          <w:szCs w:val="32"/>
        </w:rPr>
        <w:t>ANSWER-5</w:t>
      </w:r>
    </w:p>
    <w:p w14:paraId="6A805BE5" w14:textId="43070F67" w:rsidR="000951F5" w:rsidRDefault="000951F5" w:rsidP="000951F5">
      <w:pPr>
        <w:rPr>
          <w:rFonts w:ascii="Times New Roman" w:hAnsi="Times New Roman" w:cs="Times New Roman"/>
          <w:sz w:val="24"/>
          <w:szCs w:val="24"/>
        </w:rPr>
      </w:pPr>
    </w:p>
    <w:p w14:paraId="3A47C037" w14:textId="6DAD53A1" w:rsidR="00B765BB" w:rsidRPr="00B765BB" w:rsidRDefault="00B765BB" w:rsidP="00B765BB">
      <w:pPr>
        <w:rPr>
          <w:rFonts w:ascii="Times New Roman" w:hAnsi="Times New Roman" w:cs="Times New Roman"/>
          <w:sz w:val="24"/>
          <w:szCs w:val="24"/>
        </w:rPr>
      </w:pPr>
      <w:r w:rsidRPr="00B765BB">
        <w:rPr>
          <w:rFonts w:ascii="Times New Roman" w:hAnsi="Times New Roman" w:cs="Times New Roman"/>
          <w:sz w:val="24"/>
          <w:szCs w:val="24"/>
        </w:rPr>
        <w:t>“use strict” is an expression stating that JavaScript code should be executed in “strict mode.” The expression was introduced in ECMAScript 5</w:t>
      </w:r>
      <w:r>
        <w:rPr>
          <w:rFonts w:ascii="Times New Roman" w:hAnsi="Times New Roman" w:cs="Times New Roman"/>
          <w:sz w:val="24"/>
          <w:szCs w:val="24"/>
        </w:rPr>
        <w:t>.</w:t>
      </w:r>
    </w:p>
    <w:p w14:paraId="0D21D2CD" w14:textId="2D6E4299" w:rsidR="00B765BB" w:rsidRPr="00B765BB" w:rsidRDefault="00B765BB" w:rsidP="00B765BB">
      <w:pPr>
        <w:rPr>
          <w:rFonts w:ascii="Times New Roman" w:hAnsi="Times New Roman" w:cs="Times New Roman"/>
          <w:sz w:val="24"/>
          <w:szCs w:val="24"/>
        </w:rPr>
      </w:pPr>
      <w:r w:rsidRPr="00B765BB">
        <w:rPr>
          <w:rFonts w:ascii="Times New Roman" w:hAnsi="Times New Roman" w:cs="Times New Roman"/>
          <w:sz w:val="24"/>
          <w:szCs w:val="24"/>
        </w:rPr>
        <w:t>“Strict mode” is a more restricted version of JavaScript, where semantics are altered to make the code more resilient and secure. In “strict mode,” some silent errors are changed to throw errors and disable some of the more confusing or undefined features in JavaScript.</w:t>
      </w:r>
    </w:p>
    <w:p w14:paraId="00E6B166" w14:textId="1E48B158" w:rsidR="00B765BB" w:rsidRDefault="00B765BB" w:rsidP="00B765BB">
      <w:pPr>
        <w:rPr>
          <w:rFonts w:ascii="Times New Roman" w:hAnsi="Times New Roman" w:cs="Times New Roman"/>
          <w:sz w:val="24"/>
          <w:szCs w:val="24"/>
        </w:rPr>
      </w:pPr>
      <w:r w:rsidRPr="00B765BB">
        <w:rPr>
          <w:rFonts w:ascii="Times New Roman" w:hAnsi="Times New Roman" w:cs="Times New Roman"/>
          <w:sz w:val="24"/>
          <w:szCs w:val="24"/>
        </w:rPr>
        <w:t xml:space="preserve">For example, you </w:t>
      </w:r>
      <w:r w:rsidRPr="00B765BB">
        <w:rPr>
          <w:rFonts w:ascii="Times New Roman" w:hAnsi="Times New Roman" w:cs="Times New Roman"/>
          <w:sz w:val="24"/>
          <w:szCs w:val="24"/>
        </w:rPr>
        <w:t>cannot</w:t>
      </w:r>
      <w:r w:rsidRPr="00B765BB">
        <w:rPr>
          <w:rFonts w:ascii="Times New Roman" w:hAnsi="Times New Roman" w:cs="Times New Roman"/>
          <w:sz w:val="24"/>
          <w:szCs w:val="24"/>
        </w:rPr>
        <w:t xml:space="preserve"> use undeclared variables in strict mode</w:t>
      </w:r>
      <w:r>
        <w:rPr>
          <w:rFonts w:ascii="Times New Roman" w:hAnsi="Times New Roman" w:cs="Times New Roman"/>
          <w:sz w:val="24"/>
          <w:szCs w:val="24"/>
        </w:rPr>
        <w:t>.</w:t>
      </w:r>
    </w:p>
    <w:p w14:paraId="65C82E0B" w14:textId="77777777" w:rsidR="00B765BB" w:rsidRPr="002F441A" w:rsidRDefault="00B765BB" w:rsidP="00B765BB">
      <w:pPr>
        <w:rPr>
          <w:rFonts w:ascii="Times New Roman" w:hAnsi="Times New Roman" w:cs="Times New Roman"/>
          <w:sz w:val="24"/>
          <w:szCs w:val="24"/>
        </w:rPr>
      </w:pPr>
      <w:bookmarkStart w:id="0" w:name="_GoBack"/>
      <w:bookmarkEnd w:id="0"/>
    </w:p>
    <w:p w14:paraId="04C80926" w14:textId="77777777" w:rsidR="002F441A" w:rsidRPr="002F441A" w:rsidRDefault="002F441A" w:rsidP="002F441A"/>
    <w:sectPr w:rsidR="002F441A" w:rsidRPr="002F441A" w:rsidSect="00697D1C">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189DD" w14:textId="77777777" w:rsidR="005417DA" w:rsidRDefault="005417DA" w:rsidP="00CA1882">
      <w:pPr>
        <w:spacing w:after="0" w:line="240" w:lineRule="auto"/>
      </w:pPr>
      <w:r>
        <w:separator/>
      </w:r>
    </w:p>
  </w:endnote>
  <w:endnote w:type="continuationSeparator" w:id="0">
    <w:p w14:paraId="116492F9" w14:textId="77777777" w:rsidR="005417DA" w:rsidRDefault="005417DA" w:rsidP="00CA1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AAD56" w14:textId="77777777" w:rsidR="005417DA" w:rsidRDefault="005417DA" w:rsidP="00CA1882">
      <w:pPr>
        <w:spacing w:after="0" w:line="240" w:lineRule="auto"/>
      </w:pPr>
      <w:r>
        <w:separator/>
      </w:r>
    </w:p>
  </w:footnote>
  <w:footnote w:type="continuationSeparator" w:id="0">
    <w:p w14:paraId="28E94EE9" w14:textId="77777777" w:rsidR="005417DA" w:rsidRDefault="005417DA" w:rsidP="00CA18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5235"/>
    <w:multiLevelType w:val="hybridMultilevel"/>
    <w:tmpl w:val="125E1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227461"/>
    <w:multiLevelType w:val="hybridMultilevel"/>
    <w:tmpl w:val="FE14F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2B6E80"/>
    <w:multiLevelType w:val="hybridMultilevel"/>
    <w:tmpl w:val="E62CC4FA"/>
    <w:lvl w:ilvl="0" w:tplc="5950D0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50134"/>
    <w:multiLevelType w:val="hybridMultilevel"/>
    <w:tmpl w:val="94D09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C858A0"/>
    <w:multiLevelType w:val="hybridMultilevel"/>
    <w:tmpl w:val="85023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8E7CDC"/>
    <w:multiLevelType w:val="multilevel"/>
    <w:tmpl w:val="9E9E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AE2731"/>
    <w:multiLevelType w:val="multilevel"/>
    <w:tmpl w:val="6E20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A1882"/>
    <w:rsid w:val="000951F5"/>
    <w:rsid w:val="002F441A"/>
    <w:rsid w:val="00311D3B"/>
    <w:rsid w:val="00366CC1"/>
    <w:rsid w:val="0048191C"/>
    <w:rsid w:val="004A1FA4"/>
    <w:rsid w:val="005417DA"/>
    <w:rsid w:val="00697D1C"/>
    <w:rsid w:val="00AD6F71"/>
    <w:rsid w:val="00B765BB"/>
    <w:rsid w:val="00C040D4"/>
    <w:rsid w:val="00CA1882"/>
    <w:rsid w:val="00D52C00"/>
    <w:rsid w:val="00EA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D8457"/>
  <w15:chartTrackingRefBased/>
  <w15:docId w15:val="{176F17DB-6ABF-4C6F-8DC6-E9C10915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A18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A1F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A188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882"/>
    <w:rPr>
      <w:rFonts w:ascii="Times New Roman" w:eastAsia="Times New Roman" w:hAnsi="Times New Roman" w:cs="Times New Roman"/>
      <w:b/>
      <w:bCs/>
      <w:kern w:val="36"/>
      <w:sz w:val="48"/>
      <w:szCs w:val="48"/>
    </w:rPr>
  </w:style>
  <w:style w:type="character" w:customStyle="1" w:styleId="comment-extra-inner-span">
    <w:name w:val="comment-extra-inner-span"/>
    <w:basedOn w:val="DefaultParagraphFont"/>
    <w:rsid w:val="00CA1882"/>
  </w:style>
  <w:style w:type="character" w:customStyle="1" w:styleId="Heading3Char">
    <w:name w:val="Heading 3 Char"/>
    <w:basedOn w:val="DefaultParagraphFont"/>
    <w:link w:val="Heading3"/>
    <w:uiPriority w:val="9"/>
    <w:rsid w:val="00CA1882"/>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4A1FA4"/>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4A1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FA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697D1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7D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D1C"/>
  </w:style>
  <w:style w:type="paragraph" w:styleId="Footer">
    <w:name w:val="footer"/>
    <w:basedOn w:val="Normal"/>
    <w:link w:val="FooterChar"/>
    <w:uiPriority w:val="99"/>
    <w:unhideWhenUsed/>
    <w:rsid w:val="00697D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D1C"/>
  </w:style>
  <w:style w:type="character" w:customStyle="1" w:styleId="ace-all-bold-hthree">
    <w:name w:val="ace-all-bold-hthree"/>
    <w:basedOn w:val="DefaultParagraphFont"/>
    <w:rsid w:val="00311D3B"/>
  </w:style>
  <w:style w:type="character" w:styleId="HTMLCode">
    <w:name w:val="HTML Code"/>
    <w:basedOn w:val="DefaultParagraphFont"/>
    <w:uiPriority w:val="99"/>
    <w:semiHidden/>
    <w:unhideWhenUsed/>
    <w:rsid w:val="00311D3B"/>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040D4"/>
    <w:rPr>
      <w:rFonts w:ascii="Courier New" w:eastAsia="Times New Roman" w:hAnsi="Courier New" w:cs="Courier New"/>
      <w:sz w:val="20"/>
      <w:szCs w:val="20"/>
    </w:rPr>
  </w:style>
  <w:style w:type="table" w:styleId="TableGrid">
    <w:name w:val="Table Grid"/>
    <w:basedOn w:val="TableNormal"/>
    <w:uiPriority w:val="59"/>
    <w:rsid w:val="00366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4371">
      <w:bodyDiv w:val="1"/>
      <w:marLeft w:val="0"/>
      <w:marRight w:val="0"/>
      <w:marTop w:val="0"/>
      <w:marBottom w:val="0"/>
      <w:divBdr>
        <w:top w:val="none" w:sz="0" w:space="0" w:color="auto"/>
        <w:left w:val="none" w:sz="0" w:space="0" w:color="auto"/>
        <w:bottom w:val="none" w:sz="0" w:space="0" w:color="auto"/>
        <w:right w:val="none" w:sz="0" w:space="0" w:color="auto"/>
      </w:divBdr>
    </w:div>
    <w:div w:id="32459858">
      <w:bodyDiv w:val="1"/>
      <w:marLeft w:val="0"/>
      <w:marRight w:val="0"/>
      <w:marTop w:val="0"/>
      <w:marBottom w:val="0"/>
      <w:divBdr>
        <w:top w:val="none" w:sz="0" w:space="0" w:color="auto"/>
        <w:left w:val="none" w:sz="0" w:space="0" w:color="auto"/>
        <w:bottom w:val="none" w:sz="0" w:space="0" w:color="auto"/>
        <w:right w:val="none" w:sz="0" w:space="0" w:color="auto"/>
      </w:divBdr>
    </w:div>
    <w:div w:id="104932469">
      <w:bodyDiv w:val="1"/>
      <w:marLeft w:val="0"/>
      <w:marRight w:val="0"/>
      <w:marTop w:val="0"/>
      <w:marBottom w:val="0"/>
      <w:divBdr>
        <w:top w:val="none" w:sz="0" w:space="0" w:color="auto"/>
        <w:left w:val="none" w:sz="0" w:space="0" w:color="auto"/>
        <w:bottom w:val="none" w:sz="0" w:space="0" w:color="auto"/>
        <w:right w:val="none" w:sz="0" w:space="0" w:color="auto"/>
      </w:divBdr>
    </w:div>
    <w:div w:id="879561187">
      <w:bodyDiv w:val="1"/>
      <w:marLeft w:val="0"/>
      <w:marRight w:val="0"/>
      <w:marTop w:val="0"/>
      <w:marBottom w:val="0"/>
      <w:divBdr>
        <w:top w:val="none" w:sz="0" w:space="0" w:color="auto"/>
        <w:left w:val="none" w:sz="0" w:space="0" w:color="auto"/>
        <w:bottom w:val="none" w:sz="0" w:space="0" w:color="auto"/>
        <w:right w:val="none" w:sz="0" w:space="0" w:color="auto"/>
      </w:divBdr>
    </w:div>
    <w:div w:id="952908286">
      <w:bodyDiv w:val="1"/>
      <w:marLeft w:val="0"/>
      <w:marRight w:val="0"/>
      <w:marTop w:val="0"/>
      <w:marBottom w:val="0"/>
      <w:divBdr>
        <w:top w:val="none" w:sz="0" w:space="0" w:color="auto"/>
        <w:left w:val="none" w:sz="0" w:space="0" w:color="auto"/>
        <w:bottom w:val="none" w:sz="0" w:space="0" w:color="auto"/>
        <w:right w:val="none" w:sz="0" w:space="0" w:color="auto"/>
      </w:divBdr>
    </w:div>
    <w:div w:id="1232814264">
      <w:bodyDiv w:val="1"/>
      <w:marLeft w:val="0"/>
      <w:marRight w:val="0"/>
      <w:marTop w:val="0"/>
      <w:marBottom w:val="0"/>
      <w:divBdr>
        <w:top w:val="none" w:sz="0" w:space="0" w:color="auto"/>
        <w:left w:val="none" w:sz="0" w:space="0" w:color="auto"/>
        <w:bottom w:val="none" w:sz="0" w:space="0" w:color="auto"/>
        <w:right w:val="none" w:sz="0" w:space="0" w:color="auto"/>
      </w:divBdr>
    </w:div>
    <w:div w:id="1406806734">
      <w:bodyDiv w:val="1"/>
      <w:marLeft w:val="0"/>
      <w:marRight w:val="0"/>
      <w:marTop w:val="0"/>
      <w:marBottom w:val="0"/>
      <w:divBdr>
        <w:top w:val="none" w:sz="0" w:space="0" w:color="auto"/>
        <w:left w:val="none" w:sz="0" w:space="0" w:color="auto"/>
        <w:bottom w:val="none" w:sz="0" w:space="0" w:color="auto"/>
        <w:right w:val="none" w:sz="0" w:space="0" w:color="auto"/>
      </w:divBdr>
    </w:div>
    <w:div w:id="1528253794">
      <w:bodyDiv w:val="1"/>
      <w:marLeft w:val="0"/>
      <w:marRight w:val="0"/>
      <w:marTop w:val="0"/>
      <w:marBottom w:val="0"/>
      <w:divBdr>
        <w:top w:val="none" w:sz="0" w:space="0" w:color="auto"/>
        <w:left w:val="none" w:sz="0" w:space="0" w:color="auto"/>
        <w:bottom w:val="none" w:sz="0" w:space="0" w:color="auto"/>
        <w:right w:val="none" w:sz="0" w:space="0" w:color="auto"/>
      </w:divBdr>
    </w:div>
    <w:div w:id="1838837838">
      <w:bodyDiv w:val="1"/>
      <w:marLeft w:val="0"/>
      <w:marRight w:val="0"/>
      <w:marTop w:val="0"/>
      <w:marBottom w:val="0"/>
      <w:divBdr>
        <w:top w:val="none" w:sz="0" w:space="0" w:color="auto"/>
        <w:left w:val="none" w:sz="0" w:space="0" w:color="auto"/>
        <w:bottom w:val="none" w:sz="0" w:space="0" w:color="auto"/>
        <w:right w:val="none" w:sz="0" w:space="0" w:color="auto"/>
      </w:divBdr>
    </w:div>
    <w:div w:id="1977641223">
      <w:bodyDiv w:val="1"/>
      <w:marLeft w:val="0"/>
      <w:marRight w:val="0"/>
      <w:marTop w:val="0"/>
      <w:marBottom w:val="0"/>
      <w:divBdr>
        <w:top w:val="none" w:sz="0" w:space="0" w:color="auto"/>
        <w:left w:val="none" w:sz="0" w:space="0" w:color="auto"/>
        <w:bottom w:val="none" w:sz="0" w:space="0" w:color="auto"/>
        <w:right w:val="none" w:sz="0" w:space="0" w:color="auto"/>
      </w:divBdr>
      <w:divsChild>
        <w:div w:id="786433501">
          <w:marLeft w:val="0"/>
          <w:marRight w:val="0"/>
          <w:marTop w:val="0"/>
          <w:marBottom w:val="0"/>
          <w:divBdr>
            <w:top w:val="none" w:sz="0" w:space="0" w:color="auto"/>
            <w:left w:val="none" w:sz="0" w:space="0" w:color="auto"/>
            <w:bottom w:val="none" w:sz="0" w:space="0" w:color="auto"/>
            <w:right w:val="none" w:sz="0" w:space="0" w:color="auto"/>
          </w:divBdr>
          <w:divsChild>
            <w:div w:id="706876088">
              <w:marLeft w:val="0"/>
              <w:marRight w:val="0"/>
              <w:marTop w:val="0"/>
              <w:marBottom w:val="0"/>
              <w:divBdr>
                <w:top w:val="none" w:sz="0" w:space="0" w:color="auto"/>
                <w:left w:val="none" w:sz="0" w:space="0" w:color="auto"/>
                <w:bottom w:val="none" w:sz="0" w:space="0" w:color="auto"/>
                <w:right w:val="none" w:sz="0" w:space="0" w:color="auto"/>
              </w:divBdr>
              <w:divsChild>
                <w:div w:id="1824812938">
                  <w:marLeft w:val="0"/>
                  <w:marRight w:val="0"/>
                  <w:marTop w:val="0"/>
                  <w:marBottom w:val="0"/>
                  <w:divBdr>
                    <w:top w:val="none" w:sz="0" w:space="0" w:color="auto"/>
                    <w:left w:val="none" w:sz="0" w:space="0" w:color="auto"/>
                    <w:bottom w:val="none" w:sz="0" w:space="0" w:color="auto"/>
                    <w:right w:val="none" w:sz="0" w:space="0" w:color="auto"/>
                  </w:divBdr>
                  <w:divsChild>
                    <w:div w:id="2027125631">
                      <w:marLeft w:val="300"/>
                      <w:marRight w:val="0"/>
                      <w:marTop w:val="0"/>
                      <w:marBottom w:val="0"/>
                      <w:divBdr>
                        <w:top w:val="none" w:sz="0" w:space="0" w:color="auto"/>
                        <w:left w:val="none" w:sz="0" w:space="0" w:color="auto"/>
                        <w:bottom w:val="none" w:sz="0" w:space="0" w:color="auto"/>
                        <w:right w:val="none" w:sz="0" w:space="0" w:color="auto"/>
                      </w:divBdr>
                      <w:divsChild>
                        <w:div w:id="764307897">
                          <w:marLeft w:val="-300"/>
                          <w:marRight w:val="0"/>
                          <w:marTop w:val="0"/>
                          <w:marBottom w:val="0"/>
                          <w:divBdr>
                            <w:top w:val="none" w:sz="0" w:space="0" w:color="auto"/>
                            <w:left w:val="none" w:sz="0" w:space="0" w:color="auto"/>
                            <w:bottom w:val="none" w:sz="0" w:space="0" w:color="auto"/>
                            <w:right w:val="none" w:sz="0" w:space="0" w:color="auto"/>
                          </w:divBdr>
                          <w:divsChild>
                            <w:div w:id="869950816">
                              <w:marLeft w:val="0"/>
                              <w:marRight w:val="0"/>
                              <w:marTop w:val="0"/>
                              <w:marBottom w:val="0"/>
                              <w:divBdr>
                                <w:top w:val="none" w:sz="0" w:space="0" w:color="auto"/>
                                <w:left w:val="none" w:sz="0" w:space="0" w:color="auto"/>
                                <w:bottom w:val="none" w:sz="0" w:space="0" w:color="auto"/>
                                <w:right w:val="none" w:sz="0" w:space="0" w:color="auto"/>
                              </w:divBdr>
                              <w:divsChild>
                                <w:div w:id="211454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2196454">
      <w:bodyDiv w:val="1"/>
      <w:marLeft w:val="0"/>
      <w:marRight w:val="0"/>
      <w:marTop w:val="0"/>
      <w:marBottom w:val="0"/>
      <w:divBdr>
        <w:top w:val="none" w:sz="0" w:space="0" w:color="auto"/>
        <w:left w:val="none" w:sz="0" w:space="0" w:color="auto"/>
        <w:bottom w:val="none" w:sz="0" w:space="0" w:color="auto"/>
        <w:right w:val="none" w:sz="0" w:space="0" w:color="auto"/>
      </w:divBdr>
    </w:div>
    <w:div w:id="212252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279</Words>
  <Characters>1596</Characters>
  <Application>Microsoft Office Word</Application>
  <DocSecurity>0</DocSecurity>
  <Lines>13</Lines>
  <Paragraphs>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Assignment For Day 2 //</vt:lpstr>
      <vt:lpstr>    ANSWER -1</vt:lpstr>
      <vt:lpstr>    ANSWER-2</vt:lpstr>
      <vt:lpstr>    ANSWER-3</vt:lpstr>
      <vt:lpstr>    ANSWER-4</vt:lpstr>
      <vt:lpstr>    </vt:lpstr>
      <vt:lpstr>    ANSWER-5</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Jaiswal</dc:creator>
  <cp:keywords/>
  <dc:description/>
  <cp:lastModifiedBy>kmw</cp:lastModifiedBy>
  <cp:revision>2</cp:revision>
  <dcterms:created xsi:type="dcterms:W3CDTF">2022-06-21T11:49:00Z</dcterms:created>
  <dcterms:modified xsi:type="dcterms:W3CDTF">2022-06-21T11:49:00Z</dcterms:modified>
</cp:coreProperties>
</file>